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7FF5" w:rsidRPr="005A68E3" w:rsidRDefault="001655E6" w:rsidP="005A68E3">
      <w:pPr>
        <w:rPr>
          <w:rFonts w:ascii="標楷體" w:eastAsia="標楷體" w:hAnsi="標楷體"/>
          <w:b/>
          <w:sz w:val="32"/>
          <w:szCs w:val="32"/>
        </w:rPr>
      </w:pPr>
      <w:r>
        <w:rPr>
          <w:rFonts w:ascii="標楷體" w:eastAsia="標楷體" w:hAnsi="標楷體" w:hint="eastAsia"/>
          <w:b/>
          <w:sz w:val="32"/>
          <w:szCs w:val="32"/>
        </w:rPr>
        <w:t>一、</w:t>
      </w:r>
      <w:r w:rsidR="00E0066A" w:rsidRPr="005A68E3">
        <w:rPr>
          <w:rFonts w:ascii="標楷體" w:eastAsia="標楷體" w:hAnsi="標楷體" w:hint="eastAsia"/>
          <w:b/>
          <w:sz w:val="32"/>
          <w:szCs w:val="32"/>
        </w:rPr>
        <w:t>是非</w:t>
      </w:r>
      <w:r w:rsidR="00AD03BE" w:rsidRPr="005A68E3">
        <w:rPr>
          <w:rFonts w:ascii="標楷體" w:eastAsia="標楷體" w:hAnsi="標楷體" w:hint="eastAsia"/>
          <w:b/>
          <w:sz w:val="32"/>
          <w:szCs w:val="32"/>
        </w:rPr>
        <w:t>題</w:t>
      </w:r>
      <w:r w:rsidR="001E651B" w:rsidRPr="005A68E3">
        <w:rPr>
          <w:rFonts w:ascii="標楷體" w:eastAsia="標楷體" w:hAnsi="標楷體" w:hint="eastAsia"/>
          <w:b/>
          <w:sz w:val="32"/>
          <w:szCs w:val="32"/>
        </w:rPr>
        <w:t>(一題</w:t>
      </w:r>
      <w:r w:rsidR="00AE11D8" w:rsidRPr="005A68E3">
        <w:rPr>
          <w:rFonts w:ascii="標楷體" w:eastAsia="標楷體" w:hAnsi="標楷體" w:hint="eastAsia"/>
          <w:b/>
          <w:sz w:val="32"/>
          <w:szCs w:val="32"/>
        </w:rPr>
        <w:t>2</w:t>
      </w:r>
      <w:r w:rsidR="001E651B" w:rsidRPr="005A68E3">
        <w:rPr>
          <w:rFonts w:ascii="標楷體" w:eastAsia="標楷體" w:hAnsi="標楷體" w:hint="eastAsia"/>
          <w:b/>
          <w:sz w:val="32"/>
          <w:szCs w:val="32"/>
        </w:rPr>
        <w:t>分，共</w:t>
      </w:r>
      <w:r w:rsidR="00AE11D8" w:rsidRPr="005A68E3">
        <w:rPr>
          <w:rFonts w:ascii="標楷體" w:eastAsia="標楷體" w:hAnsi="標楷體" w:hint="eastAsia"/>
          <w:b/>
          <w:sz w:val="32"/>
          <w:szCs w:val="32"/>
        </w:rPr>
        <w:t>2</w:t>
      </w:r>
      <w:r w:rsidR="001E651B" w:rsidRPr="005A68E3">
        <w:rPr>
          <w:rFonts w:ascii="標楷體" w:eastAsia="標楷體" w:hAnsi="標楷體" w:hint="eastAsia"/>
          <w:b/>
          <w:sz w:val="32"/>
          <w:szCs w:val="32"/>
        </w:rPr>
        <w:t>0分)</w:t>
      </w:r>
    </w:p>
    <w:p w:rsidR="007435B5" w:rsidRPr="008C2E9A" w:rsidRDefault="00AD03BE" w:rsidP="009C031E">
      <w:pPr>
        <w:spacing w:line="600" w:lineRule="exact"/>
        <w:ind w:leftChars="300" w:left="720"/>
        <w:rPr>
          <w:rFonts w:ascii="標楷體" w:eastAsia="標楷體" w:hAnsi="標楷體"/>
          <w:sz w:val="28"/>
          <w:szCs w:val="32"/>
        </w:rPr>
      </w:pPr>
      <w:r w:rsidRPr="008C2E9A">
        <w:rPr>
          <w:rFonts w:ascii="標楷體" w:eastAsia="標楷體" w:hAnsi="標楷體" w:hint="eastAsia"/>
          <w:sz w:val="28"/>
          <w:szCs w:val="32"/>
        </w:rPr>
        <w:t>1.(      )</w:t>
      </w:r>
      <w:r w:rsidR="001655E6">
        <w:rPr>
          <w:rFonts w:ascii="標楷體" w:eastAsia="標楷體" w:hAnsi="標楷體" w:hint="eastAsia"/>
          <w:sz w:val="28"/>
          <w:szCs w:val="32"/>
        </w:rPr>
        <w:t>買了新鮮的食材，但沒有正確的儲存或衛生的烹調方式，一樣會讓人食不安心。</w:t>
      </w:r>
    </w:p>
    <w:p w:rsidR="0053781E" w:rsidRPr="008C2E9A" w:rsidRDefault="007435B5" w:rsidP="009C031E">
      <w:pPr>
        <w:spacing w:line="600" w:lineRule="exact"/>
        <w:ind w:leftChars="300" w:left="720"/>
        <w:rPr>
          <w:rFonts w:ascii="標楷體" w:eastAsia="標楷體" w:hAnsi="標楷體"/>
          <w:sz w:val="28"/>
          <w:szCs w:val="32"/>
        </w:rPr>
      </w:pPr>
      <w:r w:rsidRPr="008C2E9A">
        <w:rPr>
          <w:rFonts w:ascii="標楷體" w:eastAsia="標楷體" w:hAnsi="標楷體" w:hint="eastAsia"/>
          <w:sz w:val="28"/>
          <w:szCs w:val="32"/>
        </w:rPr>
        <w:t>2.(      )</w:t>
      </w:r>
      <w:r w:rsidR="005A68E3" w:rsidRPr="005A68E3">
        <w:rPr>
          <w:rFonts w:ascii="標楷體" w:eastAsia="標楷體" w:hAnsi="標楷體" w:hint="eastAsia"/>
          <w:sz w:val="28"/>
          <w:szCs w:val="32"/>
        </w:rPr>
        <w:t>只要經過加熱就可以殺死所有細菌，所以吃熟食完全不用擔心細菌感染的問題。</w:t>
      </w:r>
    </w:p>
    <w:p w:rsidR="0053781E" w:rsidRPr="008C2E9A" w:rsidRDefault="0053781E" w:rsidP="009C031E">
      <w:pPr>
        <w:spacing w:line="600" w:lineRule="exact"/>
        <w:ind w:leftChars="300" w:left="720"/>
        <w:rPr>
          <w:rFonts w:ascii="標楷體" w:eastAsia="標楷體" w:hAnsi="標楷體"/>
          <w:sz w:val="28"/>
          <w:szCs w:val="32"/>
        </w:rPr>
      </w:pPr>
      <w:r w:rsidRPr="008C2E9A">
        <w:rPr>
          <w:rFonts w:ascii="標楷體" w:eastAsia="標楷體" w:hAnsi="標楷體" w:hint="eastAsia"/>
          <w:sz w:val="28"/>
          <w:szCs w:val="32"/>
        </w:rPr>
        <w:t>3</w:t>
      </w:r>
      <w:r w:rsidR="00F342F4" w:rsidRPr="008C2E9A">
        <w:rPr>
          <w:rFonts w:ascii="標楷體" w:eastAsia="標楷體" w:hAnsi="標楷體" w:hint="eastAsia"/>
          <w:sz w:val="28"/>
          <w:szCs w:val="32"/>
        </w:rPr>
        <w:t>.(      )</w:t>
      </w:r>
      <w:r w:rsidR="005A68E3" w:rsidRPr="005A68E3">
        <w:rPr>
          <w:rFonts w:ascii="標楷體" w:eastAsia="標楷體" w:hAnsi="標楷體" w:hint="eastAsia"/>
          <w:sz w:val="28"/>
          <w:szCs w:val="32"/>
        </w:rPr>
        <w:t>食物的選購及儲存要把握「冷者恆冷，熱者恆熱」的原則，較能確保食物品質。</w:t>
      </w:r>
      <w:r w:rsidR="00E0066A" w:rsidRPr="008C2E9A">
        <w:rPr>
          <w:rFonts w:ascii="標楷體" w:eastAsia="標楷體" w:hAnsi="標楷體"/>
          <w:sz w:val="28"/>
          <w:szCs w:val="32"/>
        </w:rPr>
        <w:t xml:space="preserve"> </w:t>
      </w:r>
    </w:p>
    <w:p w:rsidR="00F342F4" w:rsidRPr="008C2E9A" w:rsidRDefault="0053781E" w:rsidP="009C031E">
      <w:pPr>
        <w:spacing w:line="600" w:lineRule="exact"/>
        <w:ind w:leftChars="300" w:left="720"/>
        <w:rPr>
          <w:rFonts w:ascii="標楷體" w:eastAsia="標楷體" w:hAnsi="標楷體"/>
          <w:sz w:val="28"/>
          <w:szCs w:val="32"/>
        </w:rPr>
      </w:pPr>
      <w:r w:rsidRPr="008C2E9A">
        <w:rPr>
          <w:rFonts w:ascii="標楷體" w:eastAsia="標楷體" w:hAnsi="標楷體" w:hint="eastAsia"/>
          <w:sz w:val="28"/>
          <w:szCs w:val="32"/>
        </w:rPr>
        <w:t>4.(      )</w:t>
      </w:r>
      <w:r w:rsidR="00E024FD">
        <w:rPr>
          <w:rFonts w:ascii="標楷體" w:eastAsia="標楷體" w:hAnsi="標楷體" w:hint="eastAsia"/>
          <w:sz w:val="28"/>
          <w:szCs w:val="32"/>
        </w:rPr>
        <w:t>挑選的原則為「看顏色、聞味道、挑外觀」，並且盡量挑選當令的食材。</w:t>
      </w:r>
      <w:r w:rsidR="00E0066A" w:rsidRPr="008C2E9A">
        <w:rPr>
          <w:rFonts w:ascii="標楷體" w:eastAsia="標楷體" w:hAnsi="標楷體"/>
          <w:sz w:val="28"/>
          <w:szCs w:val="32"/>
        </w:rPr>
        <w:t xml:space="preserve"> </w:t>
      </w:r>
    </w:p>
    <w:p w:rsidR="0053781E" w:rsidRPr="008C2E9A" w:rsidRDefault="0053781E" w:rsidP="009C031E">
      <w:pPr>
        <w:spacing w:line="600" w:lineRule="exact"/>
        <w:ind w:leftChars="300" w:left="720"/>
        <w:rPr>
          <w:rFonts w:ascii="標楷體" w:eastAsia="標楷體" w:hAnsi="標楷體"/>
          <w:sz w:val="28"/>
          <w:szCs w:val="32"/>
        </w:rPr>
      </w:pPr>
      <w:r w:rsidRPr="0058055D">
        <w:rPr>
          <w:rFonts w:ascii="標楷體" w:eastAsia="標楷體" w:hAnsi="標楷體" w:hint="eastAsia"/>
          <w:sz w:val="28"/>
          <w:szCs w:val="32"/>
        </w:rPr>
        <w:t>5</w:t>
      </w:r>
      <w:r w:rsidRPr="008C2E9A">
        <w:rPr>
          <w:rFonts w:ascii="標楷體" w:eastAsia="標楷體" w:hAnsi="標楷體" w:hint="eastAsia"/>
          <w:sz w:val="28"/>
          <w:szCs w:val="32"/>
        </w:rPr>
        <w:t>.(      )</w:t>
      </w:r>
      <w:r w:rsidR="001655E6" w:rsidRPr="001655E6">
        <w:rPr>
          <w:rFonts w:ascii="標楷體" w:eastAsia="標楷體" w:hAnsi="標楷體" w:hint="eastAsia"/>
          <w:sz w:val="28"/>
          <w:szCs w:val="32"/>
        </w:rPr>
        <w:t>在環境不佳的地點所買的食材，容易受到細菌或人為汙染。</w:t>
      </w:r>
      <w:r w:rsidR="00E0066A" w:rsidRPr="008C2E9A">
        <w:rPr>
          <w:rFonts w:ascii="標楷體" w:eastAsia="標楷體" w:hAnsi="標楷體"/>
          <w:sz w:val="28"/>
          <w:szCs w:val="32"/>
        </w:rPr>
        <w:t xml:space="preserve"> </w:t>
      </w:r>
    </w:p>
    <w:p w:rsidR="002D21FC" w:rsidRPr="008C2E9A" w:rsidRDefault="0053781E" w:rsidP="009C031E">
      <w:pPr>
        <w:spacing w:line="600" w:lineRule="exact"/>
        <w:ind w:leftChars="300" w:left="720"/>
        <w:rPr>
          <w:rFonts w:ascii="標楷體" w:eastAsia="標楷體" w:hAnsi="標楷體"/>
          <w:sz w:val="28"/>
          <w:szCs w:val="32"/>
        </w:rPr>
      </w:pPr>
      <w:r w:rsidRPr="008C2E9A">
        <w:rPr>
          <w:rFonts w:ascii="標楷體" w:eastAsia="標楷體" w:hAnsi="標楷體" w:hint="eastAsia"/>
          <w:sz w:val="28"/>
          <w:szCs w:val="32"/>
        </w:rPr>
        <w:t>6</w:t>
      </w:r>
      <w:r w:rsidR="00F342F4" w:rsidRPr="008C2E9A">
        <w:rPr>
          <w:rFonts w:ascii="標楷體" w:eastAsia="標楷體" w:hAnsi="標楷體" w:hint="eastAsia"/>
          <w:sz w:val="28"/>
          <w:szCs w:val="32"/>
        </w:rPr>
        <w:t>.(      )</w:t>
      </w:r>
      <w:r w:rsidR="00254921">
        <w:rPr>
          <w:rFonts w:ascii="標楷體" w:eastAsia="標楷體" w:hAnsi="標楷體" w:hint="eastAsia"/>
          <w:sz w:val="28"/>
          <w:szCs w:val="32"/>
        </w:rPr>
        <w:t>發芽的</w:t>
      </w:r>
      <w:r w:rsidR="006D1E03">
        <w:rPr>
          <w:rFonts w:ascii="標楷體" w:eastAsia="標楷體" w:hAnsi="標楷體" w:hint="eastAsia"/>
          <w:sz w:val="28"/>
          <w:szCs w:val="32"/>
        </w:rPr>
        <w:t>馬鈴薯</w:t>
      </w:r>
      <w:r w:rsidR="00254921">
        <w:rPr>
          <w:rFonts w:ascii="標楷體" w:eastAsia="標楷體" w:hAnsi="標楷體" w:hint="eastAsia"/>
          <w:sz w:val="28"/>
          <w:szCs w:val="32"/>
        </w:rPr>
        <w:t>會產生茄鹼，吃了可能會引發噁心腹瀉</w:t>
      </w:r>
      <w:r w:rsidR="00E0066A" w:rsidRPr="008C2E9A">
        <w:rPr>
          <w:rFonts w:ascii="標楷體" w:eastAsia="標楷體" w:hAnsi="標楷體" w:hint="eastAsia"/>
          <w:sz w:val="28"/>
          <w:szCs w:val="32"/>
        </w:rPr>
        <w:t>。</w:t>
      </w:r>
      <w:r w:rsidR="00E0066A" w:rsidRPr="008C2E9A">
        <w:rPr>
          <w:rFonts w:ascii="標楷體" w:eastAsia="標楷體" w:hAnsi="標楷體"/>
          <w:sz w:val="28"/>
          <w:szCs w:val="32"/>
        </w:rPr>
        <w:t xml:space="preserve"> </w:t>
      </w:r>
    </w:p>
    <w:p w:rsidR="00E0066A" w:rsidRPr="008C2E9A" w:rsidRDefault="0053781E" w:rsidP="009C031E">
      <w:pPr>
        <w:spacing w:line="600" w:lineRule="exact"/>
        <w:ind w:leftChars="300" w:left="720"/>
        <w:rPr>
          <w:rFonts w:ascii="標楷體" w:eastAsia="標楷體" w:hAnsi="標楷體"/>
          <w:sz w:val="28"/>
          <w:szCs w:val="32"/>
        </w:rPr>
      </w:pPr>
      <w:r w:rsidRPr="008C2E9A">
        <w:rPr>
          <w:rFonts w:ascii="標楷體" w:eastAsia="標楷體" w:hAnsi="標楷體" w:hint="eastAsia"/>
          <w:sz w:val="28"/>
          <w:szCs w:val="32"/>
        </w:rPr>
        <w:t>7</w:t>
      </w:r>
      <w:r w:rsidR="002D21FC" w:rsidRPr="008C2E9A">
        <w:rPr>
          <w:rFonts w:ascii="標楷體" w:eastAsia="標楷體" w:hAnsi="標楷體" w:hint="eastAsia"/>
          <w:sz w:val="28"/>
          <w:szCs w:val="32"/>
        </w:rPr>
        <w:t>.(      )</w:t>
      </w:r>
      <w:r w:rsidR="00254921">
        <w:rPr>
          <w:rFonts w:ascii="標楷體" w:eastAsia="標楷體" w:hAnsi="標楷體" w:hint="eastAsia"/>
          <w:sz w:val="28"/>
          <w:szCs w:val="32"/>
        </w:rPr>
        <w:t>選購當季盛產食材的好處是物美價廉，也比較不會有農藥殘留</w:t>
      </w:r>
      <w:r w:rsidR="00E0066A" w:rsidRPr="008C2E9A">
        <w:rPr>
          <w:rFonts w:ascii="標楷體" w:eastAsia="標楷體" w:hAnsi="標楷體" w:hint="eastAsia"/>
          <w:sz w:val="28"/>
          <w:szCs w:val="32"/>
        </w:rPr>
        <w:t>。</w:t>
      </w:r>
      <w:r w:rsidR="00E0066A" w:rsidRPr="008C2E9A">
        <w:rPr>
          <w:rFonts w:ascii="標楷體" w:eastAsia="標楷體" w:hAnsi="標楷體"/>
          <w:sz w:val="28"/>
          <w:szCs w:val="32"/>
        </w:rPr>
        <w:t xml:space="preserve"> </w:t>
      </w:r>
    </w:p>
    <w:p w:rsidR="00E0066A" w:rsidRPr="008C2E9A" w:rsidRDefault="0053781E" w:rsidP="009C031E">
      <w:pPr>
        <w:spacing w:line="600" w:lineRule="exact"/>
        <w:ind w:leftChars="300" w:left="720"/>
        <w:rPr>
          <w:rFonts w:ascii="標楷體" w:eastAsia="標楷體" w:hAnsi="標楷體"/>
          <w:sz w:val="28"/>
          <w:szCs w:val="32"/>
        </w:rPr>
      </w:pPr>
      <w:r w:rsidRPr="008C2E9A">
        <w:rPr>
          <w:rFonts w:ascii="標楷體" w:eastAsia="標楷體" w:hAnsi="標楷體" w:hint="eastAsia"/>
          <w:sz w:val="28"/>
          <w:szCs w:val="32"/>
        </w:rPr>
        <w:t>8.(      )</w:t>
      </w:r>
      <w:r w:rsidR="0058055D">
        <w:rPr>
          <w:rFonts w:ascii="標楷體" w:eastAsia="標楷體" w:hAnsi="標楷體" w:hint="eastAsia"/>
          <w:sz w:val="28"/>
          <w:szCs w:val="32"/>
        </w:rPr>
        <w:t>優良肉質的顏色紅潤，也較有彈性，按壓後較容易恢復原狀</w:t>
      </w:r>
      <w:r w:rsidR="00E0066A" w:rsidRPr="008C2E9A">
        <w:rPr>
          <w:rFonts w:ascii="標楷體" w:eastAsia="標楷體" w:hAnsi="標楷體" w:hint="eastAsia"/>
          <w:sz w:val="28"/>
          <w:szCs w:val="32"/>
        </w:rPr>
        <w:t>。</w:t>
      </w:r>
    </w:p>
    <w:p w:rsidR="00F66A8E" w:rsidRPr="008C2E9A" w:rsidRDefault="00F866C2" w:rsidP="009C031E">
      <w:pPr>
        <w:spacing w:line="600" w:lineRule="exact"/>
        <w:ind w:leftChars="300" w:left="720"/>
        <w:rPr>
          <w:rFonts w:ascii="標楷體" w:eastAsia="標楷體" w:hAnsi="標楷體"/>
          <w:sz w:val="28"/>
          <w:szCs w:val="32"/>
        </w:rPr>
      </w:pPr>
      <w:r w:rsidRPr="008C2E9A">
        <w:rPr>
          <w:rFonts w:ascii="標楷體" w:eastAsia="標楷體" w:hAnsi="標楷體" w:hint="eastAsia"/>
          <w:sz w:val="28"/>
          <w:szCs w:val="32"/>
        </w:rPr>
        <w:t>9</w:t>
      </w:r>
      <w:r w:rsidR="00F66A8E" w:rsidRPr="008C2E9A">
        <w:rPr>
          <w:rFonts w:ascii="標楷體" w:eastAsia="標楷體" w:hAnsi="標楷體" w:hint="eastAsia"/>
          <w:sz w:val="28"/>
          <w:szCs w:val="32"/>
        </w:rPr>
        <w:t>.(      )</w:t>
      </w:r>
      <w:r w:rsidR="002C461A">
        <w:rPr>
          <w:rFonts w:ascii="標楷體" w:eastAsia="標楷體" w:hAnsi="標楷體" w:hint="eastAsia"/>
          <w:sz w:val="28"/>
          <w:szCs w:val="32"/>
        </w:rPr>
        <w:t>雞蛋應</w:t>
      </w:r>
      <w:r w:rsidR="006D1E03">
        <w:rPr>
          <w:rFonts w:ascii="標楷體" w:eastAsia="標楷體" w:hAnsi="標楷體" w:hint="eastAsia"/>
          <w:sz w:val="28"/>
          <w:szCs w:val="32"/>
        </w:rPr>
        <w:t>尖</w:t>
      </w:r>
      <w:r w:rsidR="002C461A">
        <w:rPr>
          <w:rFonts w:ascii="標楷體" w:eastAsia="標楷體" w:hAnsi="標楷體" w:hint="eastAsia"/>
          <w:sz w:val="28"/>
          <w:szCs w:val="32"/>
        </w:rPr>
        <w:t>端朝上儲存於冰箱冷藏</w:t>
      </w:r>
      <w:r w:rsidR="00E0066A" w:rsidRPr="008C2E9A">
        <w:rPr>
          <w:rFonts w:ascii="標楷體" w:eastAsia="標楷體" w:hAnsi="標楷體" w:hint="eastAsia"/>
          <w:sz w:val="28"/>
          <w:szCs w:val="32"/>
        </w:rPr>
        <w:t>。</w:t>
      </w:r>
    </w:p>
    <w:p w:rsidR="001655E6" w:rsidRDefault="000E4C60" w:rsidP="005A68E3">
      <w:pPr>
        <w:spacing w:line="600" w:lineRule="exact"/>
        <w:ind w:leftChars="300" w:left="720"/>
        <w:rPr>
          <w:rFonts w:ascii="標楷體" w:eastAsia="標楷體" w:hAnsi="標楷體" w:hint="eastAsia"/>
          <w:sz w:val="28"/>
          <w:szCs w:val="32"/>
        </w:rPr>
      </w:pPr>
      <w:r w:rsidRPr="008C2E9A">
        <w:rPr>
          <w:rFonts w:ascii="標楷體" w:eastAsia="標楷體" w:hAnsi="標楷體" w:hint="eastAsia"/>
          <w:sz w:val="28"/>
          <w:szCs w:val="32"/>
        </w:rPr>
        <w:t>10.(     )</w:t>
      </w:r>
      <w:r w:rsidR="005A68E3" w:rsidRPr="005A68E3">
        <w:rPr>
          <w:rFonts w:ascii="標楷體" w:eastAsia="標楷體" w:hAnsi="標楷體" w:hint="eastAsia"/>
          <w:sz w:val="28"/>
          <w:szCs w:val="32"/>
        </w:rPr>
        <w:t>金黃色葡萄球菌常生長於化膿傷口、人體皮膚及黏膜，因為加熱也無法完全殺死這種細菌，</w:t>
      </w:r>
    </w:p>
    <w:p w:rsidR="005A68E3" w:rsidRDefault="001655E6" w:rsidP="005A68E3">
      <w:pPr>
        <w:spacing w:line="600" w:lineRule="exact"/>
        <w:ind w:leftChars="300" w:left="720"/>
        <w:rPr>
          <w:rFonts w:ascii="標楷體" w:eastAsia="標楷體" w:hAnsi="標楷體" w:hint="eastAsia"/>
          <w:sz w:val="28"/>
          <w:szCs w:val="32"/>
        </w:rPr>
      </w:pPr>
      <w:r>
        <w:rPr>
          <w:rFonts w:ascii="標楷體" w:eastAsia="標楷體" w:hAnsi="標楷體" w:hint="eastAsia"/>
          <w:sz w:val="28"/>
          <w:szCs w:val="32"/>
        </w:rPr>
        <w:t xml:space="preserve">          </w:t>
      </w:r>
      <w:r w:rsidR="005A68E3" w:rsidRPr="005A68E3">
        <w:rPr>
          <w:rFonts w:ascii="標楷體" w:eastAsia="標楷體" w:hAnsi="標楷體" w:hint="eastAsia"/>
          <w:sz w:val="28"/>
          <w:szCs w:val="32"/>
        </w:rPr>
        <w:t>所以烹飪前要處理好傷口並戴上無菌手套才安全。</w:t>
      </w:r>
      <w:r w:rsidR="000D3452">
        <w:rPr>
          <w:rFonts w:ascii="標楷體" w:eastAsia="標楷體" w:hAnsi="標楷體"/>
          <w:sz w:val="28"/>
          <w:szCs w:val="32"/>
        </w:rPr>
        <w:br/>
      </w:r>
    </w:p>
    <w:p w:rsidR="000E4C60" w:rsidRPr="00A274F8" w:rsidRDefault="001655E6" w:rsidP="001655E6">
      <w:pPr>
        <w:spacing w:line="600" w:lineRule="exact"/>
        <w:rPr>
          <w:rFonts w:ascii="標楷體" w:eastAsia="標楷體" w:hAnsi="標楷體"/>
          <w:b/>
          <w:sz w:val="32"/>
          <w:szCs w:val="32"/>
        </w:rPr>
      </w:pPr>
      <w:r>
        <w:rPr>
          <w:rFonts w:ascii="標楷體" w:eastAsia="標楷體" w:hAnsi="標楷體" w:hint="eastAsia"/>
          <w:b/>
          <w:sz w:val="32"/>
          <w:szCs w:val="32"/>
        </w:rPr>
        <w:t>二、</w:t>
      </w:r>
      <w:r w:rsidR="000E4C60">
        <w:rPr>
          <w:rFonts w:ascii="標楷體" w:eastAsia="標楷體" w:hAnsi="標楷體" w:hint="eastAsia"/>
          <w:b/>
          <w:sz w:val="32"/>
          <w:szCs w:val="32"/>
        </w:rPr>
        <w:t>選擇</w:t>
      </w:r>
      <w:r w:rsidR="000E4C60" w:rsidRPr="00A274F8">
        <w:rPr>
          <w:rFonts w:ascii="標楷體" w:eastAsia="標楷體" w:hAnsi="標楷體" w:hint="eastAsia"/>
          <w:b/>
          <w:sz w:val="32"/>
          <w:szCs w:val="32"/>
        </w:rPr>
        <w:t>題</w:t>
      </w:r>
      <w:r w:rsidR="000E4C60">
        <w:rPr>
          <w:rFonts w:ascii="標楷體" w:eastAsia="標楷體" w:hAnsi="標楷體" w:hint="eastAsia"/>
          <w:b/>
          <w:sz w:val="32"/>
          <w:szCs w:val="32"/>
        </w:rPr>
        <w:t>(一題</w:t>
      </w:r>
      <w:r w:rsidR="008C2E9A">
        <w:rPr>
          <w:rFonts w:ascii="標楷體" w:eastAsia="標楷體" w:hAnsi="標楷體" w:hint="eastAsia"/>
          <w:b/>
          <w:sz w:val="32"/>
          <w:szCs w:val="32"/>
        </w:rPr>
        <w:t>3</w:t>
      </w:r>
      <w:r w:rsidR="000E4C60">
        <w:rPr>
          <w:rFonts w:ascii="標楷體" w:eastAsia="標楷體" w:hAnsi="標楷體" w:hint="eastAsia"/>
          <w:b/>
          <w:sz w:val="32"/>
          <w:szCs w:val="32"/>
        </w:rPr>
        <w:t>分，共</w:t>
      </w:r>
      <w:r w:rsidR="008C2E9A">
        <w:rPr>
          <w:rFonts w:ascii="標楷體" w:eastAsia="標楷體" w:hAnsi="標楷體" w:hint="eastAsia"/>
          <w:b/>
          <w:sz w:val="32"/>
          <w:szCs w:val="32"/>
        </w:rPr>
        <w:t>3</w:t>
      </w:r>
      <w:r w:rsidR="000E4C60">
        <w:rPr>
          <w:rFonts w:ascii="標楷體" w:eastAsia="標楷體" w:hAnsi="標楷體" w:hint="eastAsia"/>
          <w:b/>
          <w:sz w:val="32"/>
          <w:szCs w:val="32"/>
        </w:rPr>
        <w:t>0分)</w:t>
      </w:r>
    </w:p>
    <w:p w:rsidR="00EB78CF" w:rsidRDefault="000E4C60" w:rsidP="000D3452">
      <w:pPr>
        <w:adjustRightInd w:val="0"/>
        <w:snapToGrid w:val="0"/>
        <w:spacing w:line="360" w:lineRule="auto"/>
        <w:ind w:leftChars="300" w:left="720"/>
        <w:rPr>
          <w:rFonts w:ascii="標楷體" w:eastAsia="標楷體" w:hAnsi="標楷體"/>
          <w:sz w:val="28"/>
          <w:szCs w:val="32"/>
        </w:rPr>
      </w:pPr>
      <w:r w:rsidRPr="000E4C60">
        <w:rPr>
          <w:rFonts w:ascii="標楷體" w:eastAsia="標楷體" w:hAnsi="標楷體" w:hint="eastAsia"/>
          <w:sz w:val="28"/>
          <w:szCs w:val="32"/>
        </w:rPr>
        <w:t>1.(      )</w:t>
      </w:r>
      <w:r w:rsidR="00056921" w:rsidRPr="000E4C60">
        <w:rPr>
          <w:rFonts w:ascii="標楷體" w:eastAsia="標楷體" w:hAnsi="標楷體"/>
          <w:sz w:val="28"/>
          <w:szCs w:val="32"/>
        </w:rPr>
        <w:t xml:space="preserve"> </w:t>
      </w:r>
      <w:r w:rsidR="00056921">
        <w:rPr>
          <w:rFonts w:ascii="標楷體" w:eastAsia="標楷體" w:hAnsi="標楷體" w:hint="eastAsia"/>
          <w:sz w:val="28"/>
          <w:szCs w:val="32"/>
        </w:rPr>
        <w:t>關於食物保存的溫度，下列何者</w:t>
      </w:r>
      <w:r w:rsidR="001655E6">
        <w:rPr>
          <w:rFonts w:ascii="標楷體" w:eastAsia="標楷體" w:hAnsi="標楷體" w:hint="eastAsia"/>
          <w:sz w:val="28"/>
          <w:szCs w:val="32"/>
        </w:rPr>
        <w:t>正確</w:t>
      </w:r>
      <w:r w:rsidR="00056921">
        <w:rPr>
          <w:rFonts w:ascii="標楷體" w:eastAsia="標楷體" w:hAnsi="標楷體" w:hint="eastAsia"/>
          <w:sz w:val="28"/>
          <w:szCs w:val="32"/>
        </w:rPr>
        <w:t>？</w:t>
      </w:r>
      <w:r w:rsidRPr="000E4C60">
        <w:rPr>
          <w:rFonts w:ascii="標楷體" w:eastAsia="標楷體" w:hAnsi="標楷體" w:hint="eastAsia"/>
          <w:sz w:val="28"/>
          <w:szCs w:val="32"/>
        </w:rPr>
        <w:t>(A)</w:t>
      </w:r>
      <w:r w:rsidR="001655E6">
        <w:rPr>
          <w:rFonts w:ascii="標楷體" w:eastAsia="標楷體" w:hAnsi="標楷體" w:hint="eastAsia"/>
          <w:sz w:val="28"/>
          <w:szCs w:val="32"/>
        </w:rPr>
        <w:t>油品</w:t>
      </w:r>
      <w:r w:rsidR="00254921">
        <w:rPr>
          <w:rFonts w:ascii="標楷體" w:eastAsia="標楷體" w:hAnsi="標楷體" w:hint="eastAsia"/>
          <w:sz w:val="28"/>
          <w:szCs w:val="32"/>
        </w:rPr>
        <w:t>：室溫</w:t>
      </w:r>
      <w:r w:rsidR="001655E6">
        <w:rPr>
          <w:rFonts w:ascii="標楷體" w:eastAsia="標楷體" w:hAnsi="標楷體" w:hint="eastAsia"/>
          <w:sz w:val="28"/>
          <w:szCs w:val="32"/>
        </w:rPr>
        <w:t>無日曬處</w:t>
      </w:r>
      <w:r w:rsidRPr="000E4C60">
        <w:rPr>
          <w:rFonts w:ascii="標楷體" w:eastAsia="標楷體" w:hAnsi="標楷體" w:hint="eastAsia"/>
          <w:sz w:val="28"/>
          <w:szCs w:val="32"/>
        </w:rPr>
        <w:t xml:space="preserve">  (B)</w:t>
      </w:r>
      <w:r w:rsidR="00254921">
        <w:rPr>
          <w:rFonts w:ascii="標楷體" w:eastAsia="標楷體" w:hAnsi="標楷體" w:hint="eastAsia"/>
          <w:sz w:val="28"/>
          <w:szCs w:val="32"/>
        </w:rPr>
        <w:t>熱存：高於攝氏</w:t>
      </w:r>
      <w:r w:rsidR="001655E6">
        <w:rPr>
          <w:rFonts w:ascii="標楷體" w:eastAsia="標楷體" w:hAnsi="標楷體" w:hint="eastAsia"/>
          <w:sz w:val="28"/>
          <w:szCs w:val="32"/>
        </w:rPr>
        <w:t>7</w:t>
      </w:r>
      <w:r w:rsidR="00254921">
        <w:rPr>
          <w:rFonts w:ascii="標楷體" w:eastAsia="標楷體" w:hAnsi="標楷體" w:hint="eastAsia"/>
          <w:sz w:val="28"/>
          <w:szCs w:val="32"/>
        </w:rPr>
        <w:t>0</w:t>
      </w:r>
    </w:p>
    <w:p w:rsidR="000E4C60" w:rsidRPr="000E4C60" w:rsidRDefault="00EB78CF" w:rsidP="000D3452">
      <w:pPr>
        <w:adjustRightInd w:val="0"/>
        <w:snapToGrid w:val="0"/>
        <w:spacing w:line="360" w:lineRule="auto"/>
        <w:ind w:leftChars="300" w:left="720"/>
        <w:rPr>
          <w:rFonts w:ascii="標楷體" w:eastAsia="標楷體" w:hAnsi="標楷體"/>
          <w:sz w:val="28"/>
          <w:szCs w:val="32"/>
        </w:rPr>
      </w:pPr>
      <w:r>
        <w:rPr>
          <w:rFonts w:ascii="標楷體" w:eastAsia="標楷體" w:hAnsi="標楷體" w:hint="eastAsia"/>
          <w:sz w:val="28"/>
          <w:szCs w:val="32"/>
        </w:rPr>
        <w:t xml:space="preserve">           </w:t>
      </w:r>
      <w:r w:rsidR="00254921">
        <w:rPr>
          <w:rFonts w:ascii="標楷體" w:eastAsia="標楷體" w:hAnsi="標楷體" w:hint="eastAsia"/>
          <w:sz w:val="28"/>
          <w:szCs w:val="32"/>
        </w:rPr>
        <w:t>度</w:t>
      </w:r>
      <w:r w:rsidR="002F1429">
        <w:rPr>
          <w:rFonts w:ascii="標楷體" w:eastAsia="標楷體" w:hAnsi="標楷體" w:hint="eastAsia"/>
          <w:sz w:val="28"/>
          <w:szCs w:val="32"/>
        </w:rPr>
        <w:t xml:space="preserve"> </w:t>
      </w:r>
      <w:r w:rsidR="000E4C60" w:rsidRPr="000E4C60">
        <w:rPr>
          <w:rFonts w:ascii="標楷體" w:eastAsia="標楷體" w:hAnsi="標楷體" w:hint="eastAsia"/>
          <w:sz w:val="28"/>
          <w:szCs w:val="32"/>
        </w:rPr>
        <w:t xml:space="preserve"> (C)</w:t>
      </w:r>
      <w:r w:rsidR="00254921">
        <w:rPr>
          <w:rFonts w:ascii="標楷體" w:eastAsia="標楷體" w:hAnsi="標楷體" w:hint="eastAsia"/>
          <w:sz w:val="28"/>
          <w:szCs w:val="32"/>
        </w:rPr>
        <w:t>烹調加熱：高於攝氏</w:t>
      </w:r>
      <w:r w:rsidR="001655E6">
        <w:rPr>
          <w:rFonts w:ascii="標楷體" w:eastAsia="標楷體" w:hAnsi="標楷體" w:hint="eastAsia"/>
          <w:sz w:val="28"/>
          <w:szCs w:val="32"/>
        </w:rPr>
        <w:t>6</w:t>
      </w:r>
      <w:r w:rsidR="00254921">
        <w:rPr>
          <w:rFonts w:ascii="標楷體" w:eastAsia="標楷體" w:hAnsi="標楷體" w:hint="eastAsia"/>
          <w:sz w:val="28"/>
          <w:szCs w:val="32"/>
        </w:rPr>
        <w:t>0度</w:t>
      </w:r>
      <w:r w:rsidR="002F1429">
        <w:rPr>
          <w:rFonts w:ascii="標楷體" w:eastAsia="標楷體" w:hAnsi="標楷體" w:hint="eastAsia"/>
          <w:sz w:val="28"/>
          <w:szCs w:val="32"/>
        </w:rPr>
        <w:t xml:space="preserve">   (D)</w:t>
      </w:r>
      <w:r w:rsidR="00254921">
        <w:rPr>
          <w:rFonts w:ascii="標楷體" w:eastAsia="標楷體" w:hAnsi="標楷體" w:hint="eastAsia"/>
          <w:sz w:val="28"/>
          <w:szCs w:val="32"/>
        </w:rPr>
        <w:t>冷凍：低於攝氏</w:t>
      </w:r>
      <w:r w:rsidR="001655E6">
        <w:rPr>
          <w:rFonts w:ascii="標楷體" w:eastAsia="標楷體" w:hAnsi="標楷體" w:hint="eastAsia"/>
          <w:sz w:val="28"/>
          <w:szCs w:val="32"/>
        </w:rPr>
        <w:t>18</w:t>
      </w:r>
      <w:r w:rsidR="00254921">
        <w:rPr>
          <w:rFonts w:ascii="標楷體" w:eastAsia="標楷體" w:hAnsi="標楷體" w:hint="eastAsia"/>
          <w:sz w:val="28"/>
          <w:szCs w:val="32"/>
        </w:rPr>
        <w:t>度</w:t>
      </w:r>
    </w:p>
    <w:p w:rsidR="003B6011" w:rsidRPr="009C031E" w:rsidRDefault="000E4C60" w:rsidP="000D3452">
      <w:pPr>
        <w:adjustRightInd w:val="0"/>
        <w:snapToGrid w:val="0"/>
        <w:spacing w:line="360" w:lineRule="auto"/>
        <w:ind w:leftChars="300" w:left="720"/>
        <w:rPr>
          <w:rFonts w:ascii="標楷體" w:eastAsia="標楷體" w:hAnsi="標楷體"/>
          <w:sz w:val="28"/>
          <w:szCs w:val="32"/>
        </w:rPr>
      </w:pPr>
      <w:r w:rsidRPr="000E4C60">
        <w:rPr>
          <w:rFonts w:ascii="標楷體" w:eastAsia="標楷體" w:hAnsi="標楷體" w:hint="eastAsia"/>
          <w:sz w:val="28"/>
          <w:szCs w:val="32"/>
        </w:rPr>
        <w:t>2.(      )</w:t>
      </w:r>
      <w:r w:rsidR="003B6011" w:rsidRPr="009C031E">
        <w:rPr>
          <w:rFonts w:ascii="標楷體" w:eastAsia="標楷體" w:hAnsi="標楷體" w:hint="eastAsia"/>
          <w:sz w:val="28"/>
          <w:szCs w:val="32"/>
        </w:rPr>
        <w:t xml:space="preserve"> 請問</w:t>
      </w:r>
      <w:r w:rsidR="002F1429" w:rsidRPr="009C031E">
        <w:rPr>
          <w:rFonts w:ascii="標楷體" w:eastAsia="標楷體" w:hAnsi="標楷體" w:hint="eastAsia"/>
          <w:sz w:val="28"/>
          <w:szCs w:val="32"/>
        </w:rPr>
        <w:t>挑選魚類時，要選擇他們眼睛呈現什麼顏色</w:t>
      </w:r>
      <w:r w:rsidR="00254921">
        <w:rPr>
          <w:rFonts w:ascii="標楷體" w:eastAsia="標楷體" w:hAnsi="標楷體" w:hint="eastAsia"/>
          <w:sz w:val="28"/>
          <w:szCs w:val="32"/>
        </w:rPr>
        <w:t>？</w:t>
      </w:r>
      <w:r w:rsidR="003B6011" w:rsidRPr="009C031E">
        <w:rPr>
          <w:rFonts w:ascii="標楷體" w:eastAsia="標楷體" w:hAnsi="標楷體" w:hint="eastAsia"/>
          <w:sz w:val="28"/>
          <w:szCs w:val="32"/>
        </w:rPr>
        <w:t>(A)</w:t>
      </w:r>
      <w:r w:rsidR="002F1429" w:rsidRPr="009C031E">
        <w:rPr>
          <w:rFonts w:ascii="標楷體" w:eastAsia="標楷體" w:hAnsi="標楷體" w:hint="eastAsia"/>
          <w:sz w:val="28"/>
          <w:szCs w:val="32"/>
        </w:rPr>
        <w:t>白色</w:t>
      </w:r>
      <w:r w:rsidR="003B6011" w:rsidRPr="009C031E">
        <w:rPr>
          <w:rFonts w:ascii="標楷體" w:eastAsia="標楷體" w:hAnsi="標楷體" w:hint="eastAsia"/>
          <w:sz w:val="28"/>
          <w:szCs w:val="32"/>
        </w:rPr>
        <w:t xml:space="preserve">  (B)</w:t>
      </w:r>
      <w:r w:rsidR="00EB78CF">
        <w:rPr>
          <w:rFonts w:ascii="標楷體" w:eastAsia="標楷體" w:hAnsi="標楷體" w:hint="eastAsia"/>
          <w:sz w:val="28"/>
          <w:szCs w:val="32"/>
        </w:rPr>
        <w:t>鮮</w:t>
      </w:r>
      <w:r w:rsidR="002F1429" w:rsidRPr="009C031E">
        <w:rPr>
          <w:rFonts w:ascii="標楷體" w:eastAsia="標楷體" w:hAnsi="標楷體" w:hint="eastAsia"/>
          <w:sz w:val="28"/>
          <w:szCs w:val="32"/>
        </w:rPr>
        <w:t>紅色</w:t>
      </w:r>
      <w:r w:rsidR="003B6011" w:rsidRPr="009C031E">
        <w:rPr>
          <w:rFonts w:ascii="標楷體" w:eastAsia="標楷體" w:hAnsi="標楷體" w:hint="eastAsia"/>
          <w:sz w:val="28"/>
          <w:szCs w:val="32"/>
        </w:rPr>
        <w:t xml:space="preserve">  (C)</w:t>
      </w:r>
      <w:r w:rsidR="001655E6" w:rsidRPr="001655E6">
        <w:rPr>
          <w:rFonts w:ascii="標楷體" w:eastAsia="標楷體" w:hAnsi="標楷體" w:hint="eastAsia"/>
          <w:sz w:val="28"/>
          <w:szCs w:val="32"/>
        </w:rPr>
        <w:t xml:space="preserve"> </w:t>
      </w:r>
      <w:r w:rsidR="001655E6">
        <w:rPr>
          <w:rFonts w:ascii="標楷體" w:eastAsia="標楷體" w:hAnsi="標楷體" w:hint="eastAsia"/>
          <w:sz w:val="28"/>
          <w:szCs w:val="32"/>
        </w:rPr>
        <w:t>粉紅</w:t>
      </w:r>
      <w:r w:rsidR="001655E6" w:rsidRPr="009C031E">
        <w:rPr>
          <w:rFonts w:ascii="標楷體" w:eastAsia="標楷體" w:hAnsi="標楷體" w:hint="eastAsia"/>
          <w:sz w:val="28"/>
          <w:szCs w:val="32"/>
        </w:rPr>
        <w:t>色</w:t>
      </w:r>
      <w:r w:rsidR="00EB78CF">
        <w:rPr>
          <w:rFonts w:ascii="標楷體" w:eastAsia="標楷體" w:hAnsi="標楷體"/>
          <w:sz w:val="28"/>
          <w:szCs w:val="32"/>
        </w:rPr>
        <w:br/>
      </w:r>
      <w:r w:rsidR="00EB78CF">
        <w:rPr>
          <w:rFonts w:ascii="標楷體" w:eastAsia="標楷體" w:hAnsi="標楷體" w:hint="eastAsia"/>
          <w:sz w:val="28"/>
          <w:szCs w:val="32"/>
        </w:rPr>
        <w:t xml:space="preserve">         </w:t>
      </w:r>
      <w:r w:rsidR="000D3452">
        <w:rPr>
          <w:rFonts w:ascii="標楷體" w:eastAsia="標楷體" w:hAnsi="標楷體" w:hint="eastAsia"/>
          <w:sz w:val="28"/>
          <w:szCs w:val="32"/>
        </w:rPr>
        <w:t xml:space="preserve"> </w:t>
      </w:r>
      <w:r w:rsidR="00EB78CF">
        <w:rPr>
          <w:rFonts w:ascii="標楷體" w:eastAsia="標楷體" w:hAnsi="標楷體" w:hint="eastAsia"/>
          <w:sz w:val="28"/>
          <w:szCs w:val="32"/>
        </w:rPr>
        <w:t xml:space="preserve"> </w:t>
      </w:r>
      <w:r w:rsidR="003B6011" w:rsidRPr="009C031E">
        <w:rPr>
          <w:rFonts w:ascii="標楷體" w:eastAsia="標楷體" w:hAnsi="標楷體" w:hint="eastAsia"/>
          <w:sz w:val="28"/>
          <w:szCs w:val="32"/>
        </w:rPr>
        <w:t>(D)</w:t>
      </w:r>
      <w:r w:rsidR="001655E6" w:rsidRPr="009C031E">
        <w:rPr>
          <w:rFonts w:ascii="標楷體" w:eastAsia="標楷體" w:hAnsi="標楷體" w:hint="eastAsia"/>
          <w:sz w:val="28"/>
          <w:szCs w:val="32"/>
        </w:rPr>
        <w:t>接近透明</w:t>
      </w:r>
    </w:p>
    <w:p w:rsidR="003B6011" w:rsidRDefault="000E4C60" w:rsidP="000D3452">
      <w:pPr>
        <w:adjustRightInd w:val="0"/>
        <w:snapToGrid w:val="0"/>
        <w:spacing w:line="360" w:lineRule="auto"/>
        <w:ind w:leftChars="300" w:left="720"/>
        <w:rPr>
          <w:rFonts w:ascii="標楷體" w:eastAsia="標楷體" w:hAnsi="標楷體"/>
          <w:sz w:val="28"/>
          <w:szCs w:val="32"/>
        </w:rPr>
      </w:pPr>
      <w:r w:rsidRPr="000E4C60">
        <w:rPr>
          <w:rFonts w:ascii="標楷體" w:eastAsia="標楷體" w:hAnsi="標楷體" w:hint="eastAsia"/>
          <w:sz w:val="28"/>
          <w:szCs w:val="32"/>
        </w:rPr>
        <w:t>3.(      )</w:t>
      </w:r>
      <w:r w:rsidR="003B6011" w:rsidRPr="000E4C60">
        <w:rPr>
          <w:rFonts w:ascii="標楷體" w:eastAsia="標楷體" w:hAnsi="標楷體" w:hint="eastAsia"/>
          <w:sz w:val="28"/>
          <w:szCs w:val="32"/>
        </w:rPr>
        <w:t>請問</w:t>
      </w:r>
      <w:r w:rsidR="009A0DD6">
        <w:rPr>
          <w:rFonts w:ascii="標楷體" w:eastAsia="標楷體" w:hAnsi="標楷體" w:hint="eastAsia"/>
          <w:sz w:val="28"/>
          <w:szCs w:val="32"/>
        </w:rPr>
        <w:t>台灣</w:t>
      </w:r>
      <w:r w:rsidR="001655E6">
        <w:rPr>
          <w:rFonts w:ascii="標楷體" w:eastAsia="標楷體" w:hAnsi="標楷體" w:hint="eastAsia"/>
          <w:sz w:val="28"/>
          <w:szCs w:val="32"/>
        </w:rPr>
        <w:t>春夏</w:t>
      </w:r>
      <w:r w:rsidR="000D3452">
        <w:rPr>
          <w:rFonts w:ascii="標楷體" w:eastAsia="標楷體" w:hAnsi="標楷體" w:hint="eastAsia"/>
          <w:sz w:val="28"/>
          <w:szCs w:val="32"/>
        </w:rPr>
        <w:t>當季</w:t>
      </w:r>
      <w:r w:rsidR="002F1429">
        <w:rPr>
          <w:rFonts w:ascii="標楷體" w:eastAsia="標楷體" w:hAnsi="標楷體" w:hint="eastAsia"/>
          <w:sz w:val="28"/>
          <w:szCs w:val="32"/>
        </w:rPr>
        <w:t>盛產的</w:t>
      </w:r>
      <w:r w:rsidR="009A0DD6">
        <w:rPr>
          <w:rFonts w:ascii="標楷體" w:eastAsia="標楷體" w:hAnsi="標楷體" w:hint="eastAsia"/>
          <w:sz w:val="28"/>
          <w:szCs w:val="32"/>
        </w:rPr>
        <w:t>蔬菜</w:t>
      </w:r>
      <w:r w:rsidR="002F1429">
        <w:rPr>
          <w:rFonts w:ascii="標楷體" w:eastAsia="標楷體" w:hAnsi="標楷體" w:hint="eastAsia"/>
          <w:sz w:val="28"/>
          <w:szCs w:val="32"/>
        </w:rPr>
        <w:t>不包含哪一項</w:t>
      </w:r>
      <w:r w:rsidR="003B6011" w:rsidRPr="000E4C60">
        <w:rPr>
          <w:rFonts w:ascii="標楷體" w:eastAsia="標楷體" w:hAnsi="標楷體" w:hint="eastAsia"/>
          <w:sz w:val="28"/>
          <w:szCs w:val="32"/>
        </w:rPr>
        <w:t>？(A)</w:t>
      </w:r>
      <w:r w:rsidR="001655E6">
        <w:rPr>
          <w:rFonts w:ascii="標楷體" w:eastAsia="標楷體" w:hAnsi="標楷體" w:hint="eastAsia"/>
          <w:sz w:val="28"/>
          <w:szCs w:val="32"/>
        </w:rPr>
        <w:t>菜豆</w:t>
      </w:r>
      <w:r w:rsidR="003B6011" w:rsidRPr="000E4C60">
        <w:rPr>
          <w:rFonts w:ascii="標楷體" w:eastAsia="標楷體" w:hAnsi="標楷體" w:hint="eastAsia"/>
          <w:sz w:val="28"/>
          <w:szCs w:val="32"/>
        </w:rPr>
        <w:t xml:space="preserve">  (B)</w:t>
      </w:r>
      <w:r w:rsidR="002F1429">
        <w:rPr>
          <w:rFonts w:ascii="標楷體" w:eastAsia="標楷體" w:hAnsi="標楷體" w:hint="eastAsia"/>
          <w:sz w:val="28"/>
          <w:szCs w:val="32"/>
        </w:rPr>
        <w:t>山藥</w:t>
      </w:r>
      <w:r w:rsidR="003B6011" w:rsidRPr="000E4C60">
        <w:rPr>
          <w:rFonts w:ascii="標楷體" w:eastAsia="標楷體" w:hAnsi="標楷體" w:hint="eastAsia"/>
          <w:sz w:val="28"/>
          <w:szCs w:val="32"/>
        </w:rPr>
        <w:t xml:space="preserve">  (C)</w:t>
      </w:r>
      <w:r w:rsidR="001655E6">
        <w:rPr>
          <w:rFonts w:ascii="標楷體" w:eastAsia="標楷體" w:hAnsi="標楷體" w:hint="eastAsia"/>
          <w:sz w:val="28"/>
          <w:szCs w:val="32"/>
        </w:rPr>
        <w:t>筊白筍</w:t>
      </w:r>
      <w:r w:rsidR="003B6011">
        <w:rPr>
          <w:rFonts w:ascii="標楷體" w:eastAsia="標楷體" w:hAnsi="標楷體" w:hint="eastAsia"/>
          <w:sz w:val="28"/>
          <w:szCs w:val="32"/>
        </w:rPr>
        <w:t xml:space="preserve"> </w:t>
      </w:r>
      <w:r w:rsidR="003B6011" w:rsidRPr="000E4C60">
        <w:rPr>
          <w:rFonts w:ascii="標楷體" w:eastAsia="標楷體" w:hAnsi="標楷體" w:hint="eastAsia"/>
          <w:sz w:val="28"/>
          <w:szCs w:val="32"/>
        </w:rPr>
        <w:t xml:space="preserve"> (D)</w:t>
      </w:r>
      <w:r w:rsidR="002F1429">
        <w:rPr>
          <w:rFonts w:ascii="標楷體" w:eastAsia="標楷體" w:hAnsi="標楷體" w:hint="eastAsia"/>
          <w:sz w:val="28"/>
          <w:szCs w:val="32"/>
        </w:rPr>
        <w:t>竹筍</w:t>
      </w:r>
    </w:p>
    <w:p w:rsidR="000E4C60" w:rsidRPr="000E4C60" w:rsidRDefault="000E4C60" w:rsidP="000D3452">
      <w:pPr>
        <w:adjustRightInd w:val="0"/>
        <w:snapToGrid w:val="0"/>
        <w:spacing w:line="360" w:lineRule="auto"/>
        <w:ind w:leftChars="300" w:left="720"/>
        <w:rPr>
          <w:rFonts w:ascii="標楷體" w:eastAsia="標楷體" w:hAnsi="標楷體"/>
          <w:sz w:val="28"/>
          <w:szCs w:val="32"/>
        </w:rPr>
      </w:pPr>
      <w:r w:rsidRPr="000E4C60">
        <w:rPr>
          <w:rFonts w:ascii="標楷體" w:eastAsia="標楷體" w:hAnsi="標楷體" w:hint="eastAsia"/>
          <w:sz w:val="28"/>
          <w:szCs w:val="32"/>
        </w:rPr>
        <w:t>4.(      )請問</w:t>
      </w:r>
      <w:r w:rsidR="006A6F4F">
        <w:rPr>
          <w:rFonts w:ascii="標楷體" w:eastAsia="標楷體" w:hAnsi="標楷體" w:hint="eastAsia"/>
          <w:sz w:val="28"/>
          <w:szCs w:val="32"/>
        </w:rPr>
        <w:t>下列哪一項</w:t>
      </w:r>
      <w:r w:rsidR="00700868" w:rsidRPr="009C031E">
        <w:rPr>
          <w:rFonts w:ascii="標楷體" w:eastAsia="標楷體" w:hAnsi="標楷體" w:hint="eastAsia"/>
          <w:sz w:val="28"/>
          <w:szCs w:val="32"/>
        </w:rPr>
        <w:t>不是</w:t>
      </w:r>
      <w:r w:rsidR="00700868">
        <w:rPr>
          <w:rFonts w:ascii="標楷體" w:eastAsia="標楷體" w:hAnsi="標楷體" w:hint="eastAsia"/>
          <w:sz w:val="28"/>
          <w:szCs w:val="32"/>
        </w:rPr>
        <w:t>挑選生鮮食品的主要原則</w:t>
      </w:r>
      <w:r w:rsidRPr="000E4C60">
        <w:rPr>
          <w:rFonts w:ascii="標楷體" w:eastAsia="標楷體" w:hAnsi="標楷體" w:hint="eastAsia"/>
          <w:sz w:val="28"/>
          <w:szCs w:val="32"/>
        </w:rPr>
        <w:t>？(A)</w:t>
      </w:r>
      <w:r w:rsidR="00700868">
        <w:rPr>
          <w:rFonts w:ascii="標楷體" w:eastAsia="標楷體" w:hAnsi="標楷體" w:hint="eastAsia"/>
          <w:sz w:val="28"/>
          <w:szCs w:val="32"/>
        </w:rPr>
        <w:t>看顏色</w:t>
      </w:r>
      <w:r w:rsidR="00EB78CF">
        <w:rPr>
          <w:rFonts w:ascii="標楷體" w:eastAsia="標楷體" w:hAnsi="標楷體" w:hint="eastAsia"/>
          <w:sz w:val="28"/>
          <w:szCs w:val="32"/>
        </w:rPr>
        <w:t xml:space="preserve"> </w:t>
      </w:r>
      <w:r w:rsidRPr="000E4C60">
        <w:rPr>
          <w:rFonts w:ascii="標楷體" w:eastAsia="標楷體" w:hAnsi="標楷體" w:hint="eastAsia"/>
          <w:sz w:val="28"/>
          <w:szCs w:val="32"/>
        </w:rPr>
        <w:t>(B)</w:t>
      </w:r>
      <w:r w:rsidR="009A0DD6">
        <w:rPr>
          <w:rFonts w:ascii="標楷體" w:eastAsia="標楷體" w:hAnsi="標楷體" w:hint="eastAsia"/>
          <w:sz w:val="28"/>
          <w:szCs w:val="32"/>
        </w:rPr>
        <w:t>秤重量</w:t>
      </w:r>
      <w:r w:rsidR="00EB78CF">
        <w:rPr>
          <w:rFonts w:ascii="標楷體" w:eastAsia="標楷體" w:hAnsi="標楷體" w:hint="eastAsia"/>
          <w:sz w:val="28"/>
          <w:szCs w:val="32"/>
        </w:rPr>
        <w:t xml:space="preserve"> </w:t>
      </w:r>
      <w:r w:rsidRPr="000E4C60">
        <w:rPr>
          <w:rFonts w:ascii="標楷體" w:eastAsia="標楷體" w:hAnsi="標楷體" w:hint="eastAsia"/>
          <w:sz w:val="28"/>
          <w:szCs w:val="32"/>
        </w:rPr>
        <w:t>(C)</w:t>
      </w:r>
      <w:r w:rsidR="009A0DD6">
        <w:rPr>
          <w:rFonts w:ascii="標楷體" w:eastAsia="標楷體" w:hAnsi="標楷體" w:hint="eastAsia"/>
          <w:sz w:val="28"/>
          <w:szCs w:val="32"/>
        </w:rPr>
        <w:t>聞味道</w:t>
      </w:r>
      <w:r w:rsidR="00EB78CF">
        <w:rPr>
          <w:rFonts w:ascii="標楷體" w:eastAsia="標楷體" w:hAnsi="標楷體" w:hint="eastAsia"/>
          <w:sz w:val="28"/>
          <w:szCs w:val="32"/>
        </w:rPr>
        <w:t xml:space="preserve"> </w:t>
      </w:r>
      <w:r w:rsidR="00EB78CF">
        <w:rPr>
          <w:rFonts w:ascii="標楷體" w:eastAsia="標楷體" w:hAnsi="標楷體"/>
          <w:sz w:val="28"/>
          <w:szCs w:val="32"/>
        </w:rPr>
        <w:br/>
      </w:r>
      <w:r w:rsidR="00EB78CF">
        <w:rPr>
          <w:rFonts w:ascii="標楷體" w:eastAsia="標楷體" w:hAnsi="標楷體" w:hint="eastAsia"/>
          <w:sz w:val="28"/>
          <w:szCs w:val="32"/>
        </w:rPr>
        <w:t xml:space="preserve">          </w:t>
      </w:r>
      <w:r w:rsidR="000D3452">
        <w:rPr>
          <w:rFonts w:ascii="標楷體" w:eastAsia="標楷體" w:hAnsi="標楷體" w:hint="eastAsia"/>
          <w:sz w:val="28"/>
          <w:szCs w:val="32"/>
        </w:rPr>
        <w:t xml:space="preserve"> </w:t>
      </w:r>
      <w:r w:rsidRPr="000E4C60">
        <w:rPr>
          <w:rFonts w:ascii="標楷體" w:eastAsia="標楷體" w:hAnsi="標楷體" w:hint="eastAsia"/>
          <w:sz w:val="28"/>
          <w:szCs w:val="32"/>
        </w:rPr>
        <w:t>(D)</w:t>
      </w:r>
      <w:r w:rsidR="003B6011">
        <w:rPr>
          <w:rFonts w:ascii="標楷體" w:eastAsia="標楷體" w:hAnsi="標楷體" w:hint="eastAsia"/>
          <w:sz w:val="28"/>
          <w:szCs w:val="32"/>
        </w:rPr>
        <w:t>挑外觀</w:t>
      </w:r>
    </w:p>
    <w:p w:rsidR="00EB78CF" w:rsidRDefault="000E4C60" w:rsidP="000D3452">
      <w:pPr>
        <w:adjustRightInd w:val="0"/>
        <w:snapToGrid w:val="0"/>
        <w:spacing w:line="360" w:lineRule="auto"/>
        <w:ind w:leftChars="300" w:left="720"/>
        <w:rPr>
          <w:rFonts w:ascii="標楷體" w:eastAsia="標楷體" w:hAnsi="標楷體"/>
          <w:sz w:val="28"/>
          <w:szCs w:val="32"/>
        </w:rPr>
      </w:pPr>
      <w:r w:rsidRPr="000E4C60">
        <w:rPr>
          <w:rFonts w:ascii="標楷體" w:eastAsia="標楷體" w:hAnsi="標楷體" w:hint="eastAsia"/>
          <w:sz w:val="28"/>
          <w:szCs w:val="32"/>
        </w:rPr>
        <w:t>5.(      )</w:t>
      </w:r>
      <w:r w:rsidR="003B6011" w:rsidRPr="000E4C60">
        <w:rPr>
          <w:rFonts w:ascii="標楷體" w:eastAsia="標楷體" w:hAnsi="標楷體"/>
          <w:sz w:val="28"/>
          <w:szCs w:val="32"/>
        </w:rPr>
        <w:t xml:space="preserve"> </w:t>
      </w:r>
      <w:r w:rsidR="003B6011" w:rsidRPr="000E4C60">
        <w:rPr>
          <w:rFonts w:ascii="標楷體" w:eastAsia="標楷體" w:hAnsi="標楷體" w:hint="eastAsia"/>
          <w:sz w:val="28"/>
          <w:szCs w:val="32"/>
        </w:rPr>
        <w:t>請問</w:t>
      </w:r>
      <w:r w:rsidR="003B6011">
        <w:rPr>
          <w:rFonts w:ascii="標楷體" w:eastAsia="標楷體" w:hAnsi="標楷體" w:hint="eastAsia"/>
          <w:sz w:val="28"/>
          <w:szCs w:val="32"/>
        </w:rPr>
        <w:t>選購食材需要注意哪些事情</w:t>
      </w:r>
      <w:r w:rsidR="003B6011" w:rsidRPr="000E4C60">
        <w:rPr>
          <w:rFonts w:ascii="標楷體" w:eastAsia="標楷體" w:hAnsi="標楷體" w:hint="eastAsia"/>
          <w:sz w:val="28"/>
          <w:szCs w:val="32"/>
        </w:rPr>
        <w:t>？(A)</w:t>
      </w:r>
      <w:r w:rsidR="003B6011">
        <w:rPr>
          <w:rFonts w:ascii="標楷體" w:eastAsia="標楷體" w:hAnsi="標楷體" w:hint="eastAsia"/>
          <w:sz w:val="28"/>
          <w:szCs w:val="32"/>
        </w:rPr>
        <w:t>食材的新鮮度</w:t>
      </w:r>
      <w:r w:rsidR="003B6011" w:rsidRPr="000E4C60">
        <w:rPr>
          <w:rFonts w:ascii="標楷體" w:eastAsia="標楷體" w:hAnsi="標楷體" w:hint="eastAsia"/>
          <w:sz w:val="28"/>
          <w:szCs w:val="32"/>
        </w:rPr>
        <w:t xml:space="preserve">  (B)</w:t>
      </w:r>
      <w:r w:rsidR="003B6011">
        <w:rPr>
          <w:rFonts w:ascii="標楷體" w:eastAsia="標楷體" w:hAnsi="標楷體" w:hint="eastAsia"/>
          <w:sz w:val="28"/>
          <w:szCs w:val="32"/>
        </w:rPr>
        <w:t xml:space="preserve">食品標示、合格標章 </w:t>
      </w:r>
      <w:r w:rsidR="003B6011" w:rsidRPr="000E4C60">
        <w:rPr>
          <w:rFonts w:ascii="標楷體" w:eastAsia="標楷體" w:hAnsi="標楷體" w:hint="eastAsia"/>
          <w:sz w:val="28"/>
          <w:szCs w:val="32"/>
        </w:rPr>
        <w:t xml:space="preserve"> (C)</w:t>
      </w:r>
      <w:r w:rsidR="003B6011">
        <w:rPr>
          <w:rFonts w:ascii="標楷體" w:eastAsia="標楷體" w:hAnsi="標楷體" w:hint="eastAsia"/>
          <w:sz w:val="28"/>
          <w:szCs w:val="32"/>
        </w:rPr>
        <w:t>包裝</w:t>
      </w:r>
    </w:p>
    <w:p w:rsidR="000E4C60" w:rsidRPr="000E4C60" w:rsidRDefault="00EB78CF" w:rsidP="000D3452">
      <w:pPr>
        <w:adjustRightInd w:val="0"/>
        <w:snapToGrid w:val="0"/>
        <w:spacing w:line="360" w:lineRule="auto"/>
        <w:ind w:leftChars="300" w:left="720"/>
        <w:rPr>
          <w:rFonts w:ascii="標楷體" w:eastAsia="標楷體" w:hAnsi="標楷體"/>
          <w:sz w:val="28"/>
          <w:szCs w:val="32"/>
        </w:rPr>
      </w:pPr>
      <w:r>
        <w:rPr>
          <w:rFonts w:ascii="標楷體" w:eastAsia="標楷體" w:hAnsi="標楷體" w:hint="eastAsia"/>
          <w:sz w:val="28"/>
          <w:szCs w:val="32"/>
        </w:rPr>
        <w:t xml:space="preserve">           </w:t>
      </w:r>
      <w:r w:rsidR="003B6011">
        <w:rPr>
          <w:rFonts w:ascii="標楷體" w:eastAsia="標楷體" w:hAnsi="標楷體" w:hint="eastAsia"/>
          <w:sz w:val="28"/>
          <w:szCs w:val="32"/>
        </w:rPr>
        <w:t>完整度</w:t>
      </w:r>
      <w:r w:rsidR="003B6011" w:rsidRPr="000E4C60">
        <w:rPr>
          <w:rFonts w:ascii="標楷體" w:eastAsia="標楷體" w:hAnsi="標楷體" w:hint="eastAsia"/>
          <w:sz w:val="28"/>
          <w:szCs w:val="32"/>
        </w:rPr>
        <w:t xml:space="preserve">  (D)</w:t>
      </w:r>
      <w:r w:rsidR="003B6011">
        <w:rPr>
          <w:rFonts w:ascii="標楷體" w:eastAsia="標楷體" w:hAnsi="標楷體" w:hint="eastAsia"/>
          <w:sz w:val="28"/>
          <w:szCs w:val="32"/>
        </w:rPr>
        <w:t>以上皆是</w:t>
      </w:r>
    </w:p>
    <w:p w:rsidR="003B6011" w:rsidRPr="009C031E" w:rsidRDefault="000E4C60" w:rsidP="000D3452">
      <w:pPr>
        <w:adjustRightInd w:val="0"/>
        <w:snapToGrid w:val="0"/>
        <w:spacing w:line="360" w:lineRule="auto"/>
        <w:ind w:leftChars="300" w:left="720"/>
        <w:rPr>
          <w:rFonts w:ascii="標楷體" w:eastAsia="標楷體" w:hAnsi="標楷體"/>
          <w:sz w:val="28"/>
          <w:szCs w:val="32"/>
        </w:rPr>
      </w:pPr>
      <w:r w:rsidRPr="000E4C60">
        <w:rPr>
          <w:rFonts w:ascii="標楷體" w:eastAsia="標楷體" w:hAnsi="標楷體" w:hint="eastAsia"/>
          <w:sz w:val="28"/>
          <w:szCs w:val="32"/>
        </w:rPr>
        <w:t xml:space="preserve">6.(   </w:t>
      </w:r>
      <w:r w:rsidRPr="009C031E">
        <w:rPr>
          <w:rFonts w:ascii="標楷體" w:eastAsia="標楷體" w:hAnsi="標楷體" w:hint="eastAsia"/>
          <w:sz w:val="28"/>
          <w:szCs w:val="32"/>
        </w:rPr>
        <w:t xml:space="preserve">   )</w:t>
      </w:r>
      <w:r w:rsidR="003B6011" w:rsidRPr="009C031E">
        <w:rPr>
          <w:rFonts w:ascii="標楷體" w:eastAsia="標楷體" w:hAnsi="標楷體"/>
          <w:sz w:val="28"/>
          <w:szCs w:val="32"/>
        </w:rPr>
        <w:t xml:space="preserve"> </w:t>
      </w:r>
      <w:r w:rsidR="009A0DD6" w:rsidRPr="000E4C60">
        <w:rPr>
          <w:rFonts w:ascii="標楷體" w:eastAsia="標楷體" w:hAnsi="標楷體" w:hint="eastAsia"/>
          <w:sz w:val="28"/>
          <w:szCs w:val="32"/>
        </w:rPr>
        <w:t>請問</w:t>
      </w:r>
      <w:r w:rsidR="00EB78CF">
        <w:rPr>
          <w:rFonts w:ascii="標楷體" w:eastAsia="標楷體" w:hAnsi="標楷體" w:hint="eastAsia"/>
          <w:sz w:val="28"/>
          <w:szCs w:val="32"/>
        </w:rPr>
        <w:t>台灣</w:t>
      </w:r>
      <w:r w:rsidR="000D3452">
        <w:rPr>
          <w:rFonts w:ascii="標楷體" w:eastAsia="標楷體" w:hAnsi="標楷體" w:hint="eastAsia"/>
          <w:sz w:val="28"/>
          <w:szCs w:val="32"/>
        </w:rPr>
        <w:t>秋</w:t>
      </w:r>
      <w:r w:rsidR="001655E6">
        <w:rPr>
          <w:rFonts w:ascii="標楷體" w:eastAsia="標楷體" w:hAnsi="標楷體" w:hint="eastAsia"/>
          <w:sz w:val="28"/>
          <w:szCs w:val="32"/>
        </w:rPr>
        <w:t>冬</w:t>
      </w:r>
      <w:r w:rsidR="000D3452">
        <w:rPr>
          <w:rFonts w:ascii="標楷體" w:eastAsia="標楷體" w:hAnsi="標楷體" w:hint="eastAsia"/>
          <w:sz w:val="28"/>
          <w:szCs w:val="32"/>
        </w:rPr>
        <w:t>當季</w:t>
      </w:r>
      <w:r w:rsidR="009A0DD6">
        <w:rPr>
          <w:rFonts w:ascii="標楷體" w:eastAsia="標楷體" w:hAnsi="標楷體" w:hint="eastAsia"/>
          <w:sz w:val="28"/>
          <w:szCs w:val="32"/>
        </w:rPr>
        <w:t>盛產的水果不包含哪一項</w:t>
      </w:r>
      <w:r w:rsidR="003B6011" w:rsidRPr="009C031E">
        <w:rPr>
          <w:rFonts w:ascii="標楷體" w:eastAsia="標楷體" w:hAnsi="標楷體" w:hint="eastAsia"/>
          <w:sz w:val="28"/>
          <w:szCs w:val="32"/>
        </w:rPr>
        <w:t>？</w:t>
      </w:r>
      <w:r w:rsidR="003B6011" w:rsidRPr="000E4C60">
        <w:rPr>
          <w:rFonts w:ascii="標楷體" w:eastAsia="標楷體" w:hAnsi="標楷體" w:hint="eastAsia"/>
          <w:sz w:val="28"/>
          <w:szCs w:val="32"/>
        </w:rPr>
        <w:t>(A)</w:t>
      </w:r>
      <w:r w:rsidR="000D3452">
        <w:rPr>
          <w:rFonts w:ascii="標楷體" w:eastAsia="標楷體" w:hAnsi="標楷體" w:hint="eastAsia"/>
          <w:sz w:val="28"/>
          <w:szCs w:val="32"/>
        </w:rPr>
        <w:t>蘋果</w:t>
      </w:r>
      <w:r w:rsidR="003B6011" w:rsidRPr="000E4C60">
        <w:rPr>
          <w:rFonts w:ascii="標楷體" w:eastAsia="標楷體" w:hAnsi="標楷體" w:hint="eastAsia"/>
          <w:sz w:val="28"/>
          <w:szCs w:val="32"/>
        </w:rPr>
        <w:t xml:space="preserve">  (B)</w:t>
      </w:r>
      <w:r w:rsidR="000D3452">
        <w:rPr>
          <w:rFonts w:ascii="標楷體" w:eastAsia="標楷體" w:hAnsi="標楷體" w:hint="eastAsia"/>
          <w:sz w:val="28"/>
          <w:szCs w:val="32"/>
        </w:rPr>
        <w:t>草莓</w:t>
      </w:r>
      <w:r w:rsidR="003B6011">
        <w:rPr>
          <w:rFonts w:ascii="標楷體" w:eastAsia="標楷體" w:hAnsi="標楷體" w:hint="eastAsia"/>
          <w:sz w:val="28"/>
          <w:szCs w:val="32"/>
        </w:rPr>
        <w:t xml:space="preserve">  </w:t>
      </w:r>
      <w:r w:rsidR="003B6011" w:rsidRPr="000E4C60">
        <w:rPr>
          <w:rFonts w:ascii="標楷體" w:eastAsia="標楷體" w:hAnsi="標楷體" w:hint="eastAsia"/>
          <w:sz w:val="28"/>
          <w:szCs w:val="32"/>
        </w:rPr>
        <w:t>(C)</w:t>
      </w:r>
      <w:r w:rsidR="009A0DD6">
        <w:rPr>
          <w:rFonts w:ascii="標楷體" w:eastAsia="標楷體" w:hAnsi="標楷體" w:hint="eastAsia"/>
          <w:sz w:val="28"/>
          <w:szCs w:val="32"/>
        </w:rPr>
        <w:t>橘子</w:t>
      </w:r>
      <w:r w:rsidR="003B6011" w:rsidRPr="000E4C60">
        <w:rPr>
          <w:rFonts w:ascii="標楷體" w:eastAsia="標楷體" w:hAnsi="標楷體" w:hint="eastAsia"/>
          <w:sz w:val="28"/>
          <w:szCs w:val="32"/>
        </w:rPr>
        <w:t xml:space="preserve">  (D)</w:t>
      </w:r>
      <w:r w:rsidR="009A0DD6">
        <w:rPr>
          <w:rFonts w:ascii="標楷體" w:eastAsia="標楷體" w:hAnsi="標楷體" w:hint="eastAsia"/>
          <w:sz w:val="28"/>
          <w:szCs w:val="32"/>
        </w:rPr>
        <w:t>水蜜桃</w:t>
      </w:r>
    </w:p>
    <w:p w:rsidR="00EB78CF" w:rsidRDefault="003B6011" w:rsidP="000D3452">
      <w:pPr>
        <w:adjustRightInd w:val="0"/>
        <w:snapToGrid w:val="0"/>
        <w:spacing w:line="360" w:lineRule="auto"/>
        <w:ind w:leftChars="200" w:left="480" w:firstLineChars="50" w:firstLine="140"/>
        <w:rPr>
          <w:rFonts w:ascii="標楷體" w:eastAsia="標楷體" w:hAnsi="標楷體"/>
          <w:sz w:val="28"/>
          <w:szCs w:val="32"/>
        </w:rPr>
      </w:pPr>
      <w:r w:rsidRPr="009C031E">
        <w:rPr>
          <w:rFonts w:ascii="標楷體" w:eastAsia="標楷體" w:hAnsi="標楷體" w:hint="eastAsia"/>
          <w:sz w:val="28"/>
          <w:szCs w:val="32"/>
        </w:rPr>
        <w:t xml:space="preserve"> </w:t>
      </w:r>
      <w:r w:rsidR="000E4C60" w:rsidRPr="000E4C60">
        <w:rPr>
          <w:rFonts w:ascii="標楷體" w:eastAsia="標楷體" w:hAnsi="標楷體" w:hint="eastAsia"/>
          <w:sz w:val="28"/>
          <w:szCs w:val="32"/>
        </w:rPr>
        <w:t>7.(      )</w:t>
      </w:r>
      <w:r w:rsidRPr="003B6011">
        <w:rPr>
          <w:rFonts w:ascii="標楷體" w:eastAsia="標楷體" w:hAnsi="標楷體" w:hint="eastAsia"/>
          <w:sz w:val="28"/>
          <w:szCs w:val="32"/>
        </w:rPr>
        <w:t xml:space="preserve"> </w:t>
      </w:r>
      <w:r w:rsidRPr="000E4C60">
        <w:rPr>
          <w:rFonts w:ascii="標楷體" w:eastAsia="標楷體" w:hAnsi="標楷體" w:hint="eastAsia"/>
          <w:sz w:val="28"/>
          <w:szCs w:val="32"/>
        </w:rPr>
        <w:t>請問</w:t>
      </w:r>
      <w:r w:rsidR="005E4579">
        <w:rPr>
          <w:rFonts w:ascii="標楷體" w:eastAsia="標楷體" w:hAnsi="標楷體" w:hint="eastAsia"/>
          <w:sz w:val="28"/>
          <w:szCs w:val="32"/>
        </w:rPr>
        <w:t>加工</w:t>
      </w:r>
      <w:r>
        <w:rPr>
          <w:rFonts w:ascii="標楷體" w:eastAsia="標楷體" w:hAnsi="標楷體" w:hint="eastAsia"/>
          <w:sz w:val="28"/>
          <w:szCs w:val="32"/>
        </w:rPr>
        <w:t>食品的選購原則哪一項</w:t>
      </w:r>
      <w:r w:rsidRPr="009C031E">
        <w:rPr>
          <w:rFonts w:ascii="標楷體" w:eastAsia="標楷體" w:hAnsi="標楷體" w:hint="eastAsia"/>
          <w:sz w:val="28"/>
          <w:szCs w:val="32"/>
        </w:rPr>
        <w:t>不正確</w:t>
      </w:r>
      <w:r w:rsidRPr="000E4C60">
        <w:rPr>
          <w:rFonts w:ascii="標楷體" w:eastAsia="標楷體" w:hAnsi="標楷體" w:hint="eastAsia"/>
          <w:sz w:val="28"/>
          <w:szCs w:val="32"/>
        </w:rPr>
        <w:t>？(A)</w:t>
      </w:r>
      <w:r w:rsidR="005E4579">
        <w:rPr>
          <w:rFonts w:ascii="標楷體" w:eastAsia="標楷體" w:hAnsi="標楷體" w:hint="eastAsia"/>
          <w:sz w:val="28"/>
          <w:szCs w:val="32"/>
        </w:rPr>
        <w:t>罐頭蓋已凸起或凹陷</w:t>
      </w:r>
      <w:r w:rsidRPr="000E4C60">
        <w:rPr>
          <w:rFonts w:ascii="標楷體" w:eastAsia="標楷體" w:hAnsi="標楷體" w:hint="eastAsia"/>
          <w:sz w:val="28"/>
          <w:szCs w:val="32"/>
        </w:rPr>
        <w:t xml:space="preserve">  (B)</w:t>
      </w:r>
      <w:r>
        <w:rPr>
          <w:rFonts w:ascii="標楷體" w:eastAsia="標楷體" w:hAnsi="標楷體" w:hint="eastAsia"/>
          <w:sz w:val="28"/>
          <w:szCs w:val="32"/>
        </w:rPr>
        <w:t>盡量選購有合格</w:t>
      </w:r>
    </w:p>
    <w:p w:rsidR="003B6011" w:rsidRPr="000E4C60" w:rsidRDefault="00EB78CF" w:rsidP="000D3452">
      <w:pPr>
        <w:adjustRightInd w:val="0"/>
        <w:snapToGrid w:val="0"/>
        <w:spacing w:line="360" w:lineRule="auto"/>
        <w:ind w:leftChars="200" w:left="480" w:firstLineChars="50" w:firstLine="140"/>
        <w:rPr>
          <w:rFonts w:ascii="標楷體" w:eastAsia="標楷體" w:hAnsi="標楷體"/>
          <w:sz w:val="28"/>
          <w:szCs w:val="32"/>
        </w:rPr>
      </w:pPr>
      <w:r>
        <w:rPr>
          <w:rFonts w:ascii="標楷體" w:eastAsia="標楷體" w:hAnsi="標楷體" w:hint="eastAsia"/>
          <w:sz w:val="28"/>
          <w:szCs w:val="32"/>
        </w:rPr>
        <w:t xml:space="preserve">            </w:t>
      </w:r>
      <w:r w:rsidR="003B6011">
        <w:rPr>
          <w:rFonts w:ascii="標楷體" w:eastAsia="標楷體" w:hAnsi="標楷體" w:hint="eastAsia"/>
          <w:sz w:val="28"/>
          <w:szCs w:val="32"/>
        </w:rPr>
        <w:t>標章的食物</w:t>
      </w:r>
      <w:r w:rsidR="003B6011" w:rsidRPr="000E4C60">
        <w:rPr>
          <w:rFonts w:ascii="標楷體" w:eastAsia="標楷體" w:hAnsi="標楷體" w:hint="eastAsia"/>
          <w:sz w:val="28"/>
          <w:szCs w:val="32"/>
        </w:rPr>
        <w:t xml:space="preserve">  (C)</w:t>
      </w:r>
      <w:r w:rsidR="005E4579">
        <w:rPr>
          <w:rFonts w:ascii="標楷體" w:eastAsia="標楷體" w:hAnsi="標楷體" w:hint="eastAsia"/>
          <w:sz w:val="28"/>
          <w:szCs w:val="32"/>
        </w:rPr>
        <w:t>有清楚且完整的標示資訊</w:t>
      </w:r>
      <w:r w:rsidR="003B6011" w:rsidRPr="000E4C60">
        <w:rPr>
          <w:rFonts w:ascii="標楷體" w:eastAsia="標楷體" w:hAnsi="標楷體" w:hint="eastAsia"/>
          <w:sz w:val="28"/>
          <w:szCs w:val="32"/>
        </w:rPr>
        <w:t xml:space="preserve">  (D)</w:t>
      </w:r>
      <w:r w:rsidR="005E4579">
        <w:rPr>
          <w:rFonts w:ascii="標楷體" w:eastAsia="標楷體" w:hAnsi="標楷體" w:hint="eastAsia"/>
          <w:sz w:val="28"/>
          <w:szCs w:val="32"/>
        </w:rPr>
        <w:t>須注意保存期限和製造日期</w:t>
      </w:r>
    </w:p>
    <w:p w:rsidR="000E4C60" w:rsidRPr="000E4C60" w:rsidRDefault="00EB78CF" w:rsidP="000D3452">
      <w:pPr>
        <w:widowControl/>
        <w:adjustRightInd w:val="0"/>
        <w:snapToGrid w:val="0"/>
        <w:spacing w:line="360" w:lineRule="auto"/>
        <w:rPr>
          <w:rFonts w:ascii="標楷體" w:eastAsia="標楷體" w:hAnsi="標楷體"/>
          <w:sz w:val="28"/>
          <w:szCs w:val="32"/>
        </w:rPr>
      </w:pPr>
      <w:r>
        <w:rPr>
          <w:rFonts w:ascii="標楷體" w:eastAsia="標楷體" w:hAnsi="標楷體" w:hint="eastAsia"/>
          <w:sz w:val="28"/>
          <w:szCs w:val="32"/>
        </w:rPr>
        <w:t xml:space="preserve">     </w:t>
      </w:r>
      <w:r w:rsidR="000E4C60" w:rsidRPr="000E4C60">
        <w:rPr>
          <w:rFonts w:ascii="標楷體" w:eastAsia="標楷體" w:hAnsi="標楷體" w:hint="eastAsia"/>
          <w:sz w:val="28"/>
          <w:szCs w:val="32"/>
        </w:rPr>
        <w:t>8.(      )</w:t>
      </w:r>
      <w:r w:rsidR="000D3452">
        <w:rPr>
          <w:rFonts w:ascii="標楷體" w:eastAsia="標楷體" w:hAnsi="標楷體" w:hint="eastAsia"/>
          <w:sz w:val="28"/>
          <w:szCs w:val="32"/>
        </w:rPr>
        <w:t xml:space="preserve"> </w:t>
      </w:r>
      <w:r w:rsidR="000E4C60" w:rsidRPr="000E4C60">
        <w:rPr>
          <w:rFonts w:ascii="標楷體" w:eastAsia="標楷體" w:hAnsi="標楷體" w:hint="eastAsia"/>
          <w:sz w:val="28"/>
          <w:szCs w:val="32"/>
        </w:rPr>
        <w:t>請問</w:t>
      </w:r>
      <w:r w:rsidR="005E4579">
        <w:rPr>
          <w:rFonts w:ascii="標楷體" w:eastAsia="標楷體" w:hAnsi="標楷體" w:hint="eastAsia"/>
          <w:sz w:val="28"/>
          <w:szCs w:val="32"/>
        </w:rPr>
        <w:t>有出現下列哪一項的情形，表示要避免選購</w:t>
      </w:r>
      <w:r w:rsidR="000E4C60" w:rsidRPr="000E4C60">
        <w:rPr>
          <w:rFonts w:ascii="標楷體" w:eastAsia="標楷體" w:hAnsi="標楷體" w:hint="eastAsia"/>
          <w:sz w:val="28"/>
          <w:szCs w:val="32"/>
        </w:rPr>
        <w:t>？(A)</w:t>
      </w:r>
      <w:r w:rsidR="005E4579">
        <w:rPr>
          <w:rFonts w:ascii="標楷體" w:eastAsia="標楷體" w:hAnsi="標楷體" w:hint="eastAsia"/>
          <w:sz w:val="28"/>
          <w:szCs w:val="32"/>
        </w:rPr>
        <w:t>魚的腮色很紅潤</w:t>
      </w:r>
      <w:r w:rsidR="000E4C60" w:rsidRPr="000E4C60">
        <w:rPr>
          <w:rFonts w:ascii="標楷體" w:eastAsia="標楷體" w:hAnsi="標楷體" w:hint="eastAsia"/>
          <w:sz w:val="28"/>
          <w:szCs w:val="32"/>
        </w:rPr>
        <w:t xml:space="preserve">  (B)</w:t>
      </w:r>
      <w:r w:rsidR="000D3452">
        <w:rPr>
          <w:rFonts w:ascii="標楷體" w:eastAsia="標楷體" w:hAnsi="標楷體" w:hint="eastAsia"/>
          <w:sz w:val="28"/>
          <w:szCs w:val="32"/>
        </w:rPr>
        <w:t>水果無爛掉或</w:t>
      </w:r>
      <w:r w:rsidR="000D3452">
        <w:rPr>
          <w:rFonts w:ascii="標楷體" w:eastAsia="標楷體" w:hAnsi="標楷體" w:hint="eastAsia"/>
          <w:sz w:val="28"/>
          <w:szCs w:val="32"/>
        </w:rPr>
        <w:br/>
        <w:t xml:space="preserve">                </w:t>
      </w:r>
      <w:r w:rsidR="005E4579">
        <w:rPr>
          <w:rFonts w:ascii="標楷體" w:eastAsia="標楷體" w:hAnsi="標楷體" w:hint="eastAsia"/>
          <w:sz w:val="28"/>
          <w:szCs w:val="32"/>
        </w:rPr>
        <w:t>蟲蛀</w:t>
      </w:r>
      <w:r w:rsidR="003B6011">
        <w:rPr>
          <w:rFonts w:ascii="標楷體" w:eastAsia="標楷體" w:hAnsi="標楷體" w:hint="eastAsia"/>
          <w:sz w:val="28"/>
          <w:szCs w:val="32"/>
        </w:rPr>
        <w:t xml:space="preserve"> </w:t>
      </w:r>
      <w:r w:rsidR="008C2E9A">
        <w:rPr>
          <w:rFonts w:ascii="標楷體" w:eastAsia="標楷體" w:hAnsi="標楷體" w:hint="eastAsia"/>
          <w:sz w:val="28"/>
          <w:szCs w:val="32"/>
        </w:rPr>
        <w:t xml:space="preserve"> </w:t>
      </w:r>
      <w:r w:rsidR="000E4C60" w:rsidRPr="000E4C60">
        <w:rPr>
          <w:rFonts w:ascii="標楷體" w:eastAsia="標楷體" w:hAnsi="標楷體" w:hint="eastAsia"/>
          <w:sz w:val="28"/>
          <w:szCs w:val="32"/>
        </w:rPr>
        <w:t>(C)</w:t>
      </w:r>
      <w:r w:rsidR="005E4579">
        <w:rPr>
          <w:rFonts w:ascii="標楷體" w:eastAsia="標楷體" w:hAnsi="標楷體" w:hint="eastAsia"/>
          <w:sz w:val="28"/>
          <w:szCs w:val="32"/>
        </w:rPr>
        <w:t>根莖類的蔬菜要選未長芽且芽眼較少</w:t>
      </w:r>
      <w:r w:rsidR="000E4C60" w:rsidRPr="000E4C60">
        <w:rPr>
          <w:rFonts w:ascii="標楷體" w:eastAsia="標楷體" w:hAnsi="標楷體" w:hint="eastAsia"/>
          <w:sz w:val="28"/>
          <w:szCs w:val="32"/>
        </w:rPr>
        <w:t xml:space="preserve">  (D)</w:t>
      </w:r>
      <w:r w:rsidR="005E4579">
        <w:rPr>
          <w:rFonts w:ascii="標楷體" w:eastAsia="標楷體" w:hAnsi="標楷體" w:hint="eastAsia"/>
          <w:sz w:val="28"/>
          <w:szCs w:val="32"/>
        </w:rPr>
        <w:t>標示不清楚的盒裝牛奶</w:t>
      </w:r>
    </w:p>
    <w:p w:rsidR="000D3452" w:rsidRDefault="000E4C60" w:rsidP="000D3452">
      <w:pPr>
        <w:adjustRightInd w:val="0"/>
        <w:snapToGrid w:val="0"/>
        <w:spacing w:line="360" w:lineRule="auto"/>
        <w:ind w:leftChars="300" w:left="720"/>
        <w:rPr>
          <w:rFonts w:ascii="標楷體" w:eastAsia="標楷體" w:hAnsi="標楷體"/>
          <w:sz w:val="28"/>
          <w:szCs w:val="32"/>
        </w:rPr>
      </w:pPr>
      <w:r w:rsidRPr="000E4C60">
        <w:rPr>
          <w:rFonts w:ascii="標楷體" w:eastAsia="標楷體" w:hAnsi="標楷體" w:hint="eastAsia"/>
          <w:sz w:val="28"/>
          <w:szCs w:val="32"/>
        </w:rPr>
        <w:t>9.(      )</w:t>
      </w:r>
      <w:r w:rsidR="001655E6" w:rsidRPr="001655E6">
        <w:rPr>
          <w:rFonts w:hint="eastAsia"/>
        </w:rPr>
        <w:t xml:space="preserve"> </w:t>
      </w:r>
      <w:r w:rsidR="000D3452" w:rsidRPr="000E4C60">
        <w:rPr>
          <w:rFonts w:ascii="標楷體" w:eastAsia="標楷體" w:hAnsi="標楷體" w:hint="eastAsia"/>
          <w:sz w:val="28"/>
          <w:szCs w:val="32"/>
        </w:rPr>
        <w:t>請問</w:t>
      </w:r>
      <w:r w:rsidR="000D3452">
        <w:rPr>
          <w:rFonts w:ascii="標楷體" w:eastAsia="標楷體" w:hAnsi="標楷體" w:hint="eastAsia"/>
          <w:sz w:val="28"/>
          <w:szCs w:val="32"/>
        </w:rPr>
        <w:t>在優良肉類上會出現哪一個合格標章</w:t>
      </w:r>
      <w:r w:rsidR="000D3452" w:rsidRPr="000E4C60">
        <w:rPr>
          <w:rFonts w:ascii="標楷體" w:eastAsia="標楷體" w:hAnsi="標楷體" w:hint="eastAsia"/>
          <w:sz w:val="28"/>
          <w:szCs w:val="32"/>
        </w:rPr>
        <w:t>？(A)</w:t>
      </w:r>
      <w:r w:rsidR="000D3452">
        <w:rPr>
          <w:rFonts w:ascii="標楷體" w:eastAsia="標楷體" w:hAnsi="標楷體" w:hint="eastAsia"/>
          <w:sz w:val="28"/>
          <w:szCs w:val="32"/>
        </w:rPr>
        <w:t>農產品產銷履歷</w:t>
      </w:r>
      <w:r w:rsidR="000D3452" w:rsidRPr="000E4C60">
        <w:rPr>
          <w:rFonts w:ascii="標楷體" w:eastAsia="標楷體" w:hAnsi="標楷體" w:hint="eastAsia"/>
          <w:sz w:val="28"/>
          <w:szCs w:val="32"/>
        </w:rPr>
        <w:t xml:space="preserve">  (B)</w:t>
      </w:r>
      <w:r w:rsidR="000D3452" w:rsidRPr="000D3452">
        <w:rPr>
          <w:rFonts w:ascii="標楷體" w:eastAsia="標楷體" w:hAnsi="標楷體" w:hint="eastAsia"/>
          <w:sz w:val="28"/>
          <w:szCs w:val="32"/>
        </w:rPr>
        <w:t xml:space="preserve"> </w:t>
      </w:r>
      <w:r w:rsidR="000D3452">
        <w:rPr>
          <w:rFonts w:ascii="標楷體" w:eastAsia="標楷體" w:hAnsi="標楷體" w:hint="eastAsia"/>
          <w:sz w:val="28"/>
          <w:szCs w:val="32"/>
        </w:rPr>
        <w:t>CAS優良食品標章</w:t>
      </w:r>
      <w:r w:rsidR="000D3452" w:rsidRPr="000E4C60">
        <w:rPr>
          <w:rFonts w:ascii="標楷體" w:eastAsia="標楷體" w:hAnsi="標楷體" w:hint="eastAsia"/>
          <w:sz w:val="28"/>
          <w:szCs w:val="32"/>
        </w:rPr>
        <w:t xml:space="preserve">  </w:t>
      </w:r>
    </w:p>
    <w:p w:rsidR="001655E6" w:rsidRDefault="000D3452" w:rsidP="000D3452">
      <w:pPr>
        <w:adjustRightInd w:val="0"/>
        <w:snapToGrid w:val="0"/>
        <w:spacing w:line="360" w:lineRule="auto"/>
        <w:ind w:leftChars="300" w:left="720"/>
        <w:rPr>
          <w:rFonts w:ascii="標楷體" w:eastAsia="標楷體" w:hAnsi="標楷體" w:hint="eastAsia"/>
          <w:sz w:val="28"/>
          <w:szCs w:val="32"/>
        </w:rPr>
      </w:pPr>
      <w:r>
        <w:rPr>
          <w:rFonts w:ascii="標楷體" w:eastAsia="標楷體" w:hAnsi="標楷體" w:hint="eastAsia"/>
          <w:sz w:val="28"/>
          <w:szCs w:val="32"/>
        </w:rPr>
        <w:t xml:space="preserve">          </w:t>
      </w:r>
      <w:r w:rsidRPr="000E4C60">
        <w:rPr>
          <w:rFonts w:ascii="標楷體" w:eastAsia="標楷體" w:hAnsi="標楷體" w:hint="eastAsia"/>
          <w:sz w:val="28"/>
          <w:szCs w:val="32"/>
        </w:rPr>
        <w:t>(C)</w:t>
      </w:r>
      <w:r>
        <w:rPr>
          <w:rFonts w:ascii="標楷體" w:eastAsia="標楷體" w:hAnsi="標楷體" w:hint="eastAsia"/>
          <w:sz w:val="28"/>
          <w:szCs w:val="32"/>
        </w:rPr>
        <w:t>吉園圃安全蔬果標章</w:t>
      </w:r>
      <w:r w:rsidRPr="000E4C60">
        <w:rPr>
          <w:rFonts w:ascii="標楷體" w:eastAsia="標楷體" w:hAnsi="標楷體" w:hint="eastAsia"/>
          <w:sz w:val="28"/>
          <w:szCs w:val="32"/>
        </w:rPr>
        <w:t xml:space="preserve">  (D)</w:t>
      </w:r>
      <w:r>
        <w:rPr>
          <w:rFonts w:ascii="標楷體" w:eastAsia="標楷體" w:hAnsi="標楷體" w:hint="eastAsia"/>
          <w:sz w:val="28"/>
          <w:szCs w:val="32"/>
        </w:rPr>
        <w:t>GMP標章</w:t>
      </w:r>
    </w:p>
    <w:p w:rsidR="000D3452" w:rsidRDefault="000E4C60" w:rsidP="000D3452">
      <w:pPr>
        <w:adjustRightInd w:val="0"/>
        <w:snapToGrid w:val="0"/>
        <w:spacing w:line="360" w:lineRule="auto"/>
        <w:ind w:leftChars="300" w:left="720"/>
        <w:rPr>
          <w:rFonts w:ascii="標楷體" w:eastAsia="標楷體" w:hAnsi="標楷體"/>
          <w:sz w:val="28"/>
          <w:szCs w:val="32"/>
        </w:rPr>
      </w:pPr>
      <w:r w:rsidRPr="000E4C60">
        <w:rPr>
          <w:rFonts w:ascii="標楷體" w:eastAsia="標楷體" w:hAnsi="標楷體" w:hint="eastAsia"/>
          <w:sz w:val="28"/>
          <w:szCs w:val="32"/>
        </w:rPr>
        <w:t>10.(      )</w:t>
      </w:r>
      <w:r w:rsidR="000D3452" w:rsidRPr="001655E6">
        <w:rPr>
          <w:rFonts w:ascii="標楷體" w:eastAsia="標楷體" w:hAnsi="標楷體" w:hint="eastAsia"/>
          <w:sz w:val="28"/>
          <w:szCs w:val="32"/>
        </w:rPr>
        <w:t>「危險溫度地帶」是指攝氏幾度？</w:t>
      </w:r>
      <w:r w:rsidR="000D3452">
        <w:rPr>
          <w:rFonts w:ascii="標楷體" w:eastAsia="標楷體" w:hAnsi="標楷體" w:hint="eastAsia"/>
          <w:sz w:val="28"/>
          <w:szCs w:val="32"/>
        </w:rPr>
        <w:t xml:space="preserve"> </w:t>
      </w:r>
      <w:r w:rsidR="000D3452" w:rsidRPr="001655E6">
        <w:rPr>
          <w:rFonts w:ascii="標楷體" w:eastAsia="標楷體" w:hAnsi="標楷體" w:hint="eastAsia"/>
          <w:sz w:val="28"/>
          <w:szCs w:val="32"/>
        </w:rPr>
        <w:t>(A) 0~70度(B) -18~7度  (C) 7~60度  (D)0~40度</w:t>
      </w:r>
    </w:p>
    <w:p w:rsidR="007C7323" w:rsidRDefault="007C7323" w:rsidP="000D3452">
      <w:pPr>
        <w:adjustRightInd w:val="0"/>
        <w:snapToGrid w:val="0"/>
        <w:spacing w:line="360" w:lineRule="auto"/>
        <w:ind w:leftChars="300" w:left="720"/>
        <w:rPr>
          <w:rFonts w:ascii="標楷體" w:eastAsia="標楷體" w:hAnsi="標楷體"/>
          <w:sz w:val="28"/>
          <w:szCs w:val="32"/>
        </w:rPr>
      </w:pPr>
    </w:p>
    <w:p w:rsidR="00E0046B" w:rsidRPr="00FC6D88" w:rsidRDefault="00E0046B" w:rsidP="000D3452">
      <w:pPr>
        <w:adjustRightInd w:val="0"/>
        <w:snapToGrid w:val="0"/>
        <w:spacing w:line="360" w:lineRule="auto"/>
        <w:rPr>
          <w:rFonts w:ascii="標楷體" w:eastAsia="標楷體" w:hAnsi="標楷體"/>
          <w:sz w:val="28"/>
          <w:szCs w:val="32"/>
        </w:rPr>
      </w:pPr>
    </w:p>
    <w:p w:rsidR="006D1E03" w:rsidRPr="000D3452" w:rsidRDefault="000D3452" w:rsidP="000D3452">
      <w:pPr>
        <w:rPr>
          <w:rFonts w:ascii="標楷體" w:eastAsia="標楷體" w:hAnsi="標楷體"/>
          <w:b/>
          <w:sz w:val="32"/>
          <w:szCs w:val="32"/>
        </w:rPr>
      </w:pPr>
      <w:r>
        <w:rPr>
          <w:rFonts w:ascii="標楷體" w:eastAsia="標楷體" w:hAnsi="標楷體" w:hint="eastAsia"/>
          <w:b/>
          <w:sz w:val="32"/>
          <w:szCs w:val="32"/>
        </w:rPr>
        <w:t>三、</w:t>
      </w:r>
      <w:r w:rsidR="006D1E03" w:rsidRPr="000D3452">
        <w:rPr>
          <w:rFonts w:ascii="標楷體" w:eastAsia="標楷體" w:hAnsi="標楷體" w:hint="eastAsia"/>
          <w:b/>
          <w:sz w:val="32"/>
          <w:szCs w:val="32"/>
        </w:rPr>
        <w:t>勾選題</w:t>
      </w:r>
      <w:r w:rsidR="006D1E03" w:rsidRPr="000D3452">
        <w:rPr>
          <w:rFonts w:ascii="標楷體" w:eastAsia="標楷體" w:hAnsi="標楷體"/>
          <w:b/>
          <w:sz w:val="32"/>
          <w:szCs w:val="32"/>
        </w:rPr>
        <w:t>—</w:t>
      </w:r>
      <w:r w:rsidR="006D1E03" w:rsidRPr="000D3452">
        <w:rPr>
          <w:rFonts w:ascii="標楷體" w:eastAsia="標楷體" w:hAnsi="標楷體" w:hint="eastAsia"/>
          <w:b/>
          <w:sz w:val="32"/>
          <w:szCs w:val="32"/>
        </w:rPr>
        <w:t>請將屬於「生鮮食品」的選項在</w:t>
      </w:r>
      <w:r w:rsidR="006D1E03" w:rsidRPr="000D3452">
        <w:rPr>
          <w:rFonts w:ascii="標楷體" w:eastAsia="標楷體" w:hAnsi="標楷體" w:hint="eastAsia"/>
          <w:sz w:val="28"/>
          <w:szCs w:val="32"/>
        </w:rPr>
        <w:t>□</w:t>
      </w:r>
      <w:r w:rsidR="006D1E03" w:rsidRPr="000D3452">
        <w:rPr>
          <w:rFonts w:ascii="標楷體" w:eastAsia="標楷體" w:hAnsi="標楷體" w:hint="eastAsia"/>
          <w:b/>
          <w:sz w:val="32"/>
          <w:szCs w:val="32"/>
        </w:rPr>
        <w:t>中打</w:t>
      </w:r>
      <w:r w:rsidR="006D1E03">
        <w:rPr>
          <w:rFonts w:hint="eastAsia"/>
        </w:rPr>
        <w:sym w:font="Wingdings" w:char="F0FC"/>
      </w:r>
      <w:r w:rsidR="006D1E03" w:rsidRPr="000D3452">
        <w:rPr>
          <w:rFonts w:ascii="標楷體" w:eastAsia="標楷體" w:hAnsi="標楷體" w:hint="eastAsia"/>
          <w:b/>
          <w:sz w:val="32"/>
          <w:szCs w:val="32"/>
        </w:rPr>
        <w:t xml:space="preserve"> (一題2分，共30分)</w:t>
      </w:r>
    </w:p>
    <w:p w:rsidR="006D1E03" w:rsidRDefault="006D1E03" w:rsidP="006D1E03">
      <w:pPr>
        <w:ind w:leftChars="300" w:left="720"/>
        <w:rPr>
          <w:rFonts w:ascii="標楷體" w:eastAsia="標楷體" w:hAnsi="標楷體"/>
          <w:sz w:val="28"/>
          <w:szCs w:val="32"/>
        </w:rPr>
      </w:pPr>
      <w:r>
        <w:rPr>
          <w:rFonts w:ascii="標楷體" w:eastAsia="標楷體" w:hAnsi="標楷體" w:hint="eastAsia"/>
          <w:sz w:val="28"/>
          <w:szCs w:val="32"/>
        </w:rPr>
        <w:t xml:space="preserve">1.□洋芋片    </w:t>
      </w:r>
      <w:r>
        <w:rPr>
          <w:rFonts w:ascii="標楷體" w:eastAsia="標楷體" w:hAnsi="標楷體" w:hint="eastAsia"/>
          <w:sz w:val="28"/>
          <w:szCs w:val="32"/>
        </w:rPr>
        <w:t xml:space="preserve"> </w:t>
      </w:r>
      <w:r>
        <w:rPr>
          <w:rFonts w:ascii="標楷體" w:eastAsia="標楷體" w:hAnsi="標楷體" w:hint="eastAsia"/>
          <w:sz w:val="28"/>
          <w:szCs w:val="32"/>
        </w:rPr>
        <w:t>2.</w:t>
      </w:r>
      <w:r w:rsidRPr="009B30B2">
        <w:rPr>
          <w:rFonts w:ascii="標楷體" w:eastAsia="標楷體" w:hAnsi="標楷體" w:hint="eastAsia"/>
          <w:sz w:val="28"/>
          <w:szCs w:val="32"/>
        </w:rPr>
        <w:t xml:space="preserve"> </w:t>
      </w:r>
      <w:r>
        <w:rPr>
          <w:rFonts w:ascii="標楷體" w:eastAsia="標楷體" w:hAnsi="標楷體" w:hint="eastAsia"/>
          <w:sz w:val="28"/>
          <w:szCs w:val="32"/>
        </w:rPr>
        <w:t>□甜辣醬     3.</w:t>
      </w:r>
      <w:r w:rsidRPr="009B30B2">
        <w:rPr>
          <w:rFonts w:ascii="標楷體" w:eastAsia="標楷體" w:hAnsi="標楷體" w:hint="eastAsia"/>
          <w:sz w:val="28"/>
          <w:szCs w:val="32"/>
        </w:rPr>
        <w:t xml:space="preserve"> </w:t>
      </w:r>
      <w:r>
        <w:rPr>
          <w:rFonts w:ascii="標楷體" w:eastAsia="標楷體" w:hAnsi="標楷體" w:hint="eastAsia"/>
          <w:sz w:val="28"/>
          <w:szCs w:val="32"/>
        </w:rPr>
        <w:t>□高麗菜     4.</w:t>
      </w:r>
      <w:r w:rsidRPr="009B30B2">
        <w:rPr>
          <w:rFonts w:ascii="標楷體" w:eastAsia="標楷體" w:hAnsi="標楷體" w:hint="eastAsia"/>
          <w:sz w:val="28"/>
          <w:szCs w:val="32"/>
        </w:rPr>
        <w:t xml:space="preserve"> </w:t>
      </w:r>
      <w:r>
        <w:rPr>
          <w:rFonts w:ascii="標楷體" w:eastAsia="標楷體" w:hAnsi="標楷體" w:hint="eastAsia"/>
          <w:sz w:val="28"/>
          <w:szCs w:val="32"/>
        </w:rPr>
        <w:t>□青江菜     5.</w:t>
      </w:r>
      <w:r w:rsidRPr="009B30B2">
        <w:rPr>
          <w:rFonts w:ascii="標楷體" w:eastAsia="標楷體" w:hAnsi="標楷體" w:hint="eastAsia"/>
          <w:sz w:val="28"/>
          <w:szCs w:val="32"/>
        </w:rPr>
        <w:t xml:space="preserve"> </w:t>
      </w:r>
      <w:r>
        <w:rPr>
          <w:rFonts w:ascii="標楷體" w:eastAsia="標楷體" w:hAnsi="標楷體" w:hint="eastAsia"/>
          <w:sz w:val="28"/>
          <w:szCs w:val="32"/>
        </w:rPr>
        <w:t>□口香糖</w:t>
      </w:r>
    </w:p>
    <w:p w:rsidR="006D1E03" w:rsidRDefault="006D1E03" w:rsidP="006D1E03">
      <w:pPr>
        <w:ind w:leftChars="300" w:left="720"/>
        <w:rPr>
          <w:rFonts w:ascii="標楷體" w:eastAsia="標楷體" w:hAnsi="標楷體"/>
          <w:sz w:val="28"/>
          <w:szCs w:val="32"/>
        </w:rPr>
      </w:pPr>
      <w:r>
        <w:rPr>
          <w:rFonts w:ascii="標楷體" w:eastAsia="標楷體" w:hAnsi="標楷體" w:hint="eastAsia"/>
          <w:sz w:val="28"/>
          <w:szCs w:val="32"/>
        </w:rPr>
        <w:t>6.□</w:t>
      </w:r>
      <w:r>
        <w:rPr>
          <w:rFonts w:ascii="標楷體" w:eastAsia="標楷體" w:hAnsi="標楷體" w:hint="eastAsia"/>
          <w:sz w:val="28"/>
          <w:szCs w:val="32"/>
        </w:rPr>
        <w:t>豆腐</w:t>
      </w:r>
      <w:r>
        <w:rPr>
          <w:rFonts w:ascii="標楷體" w:eastAsia="標楷體" w:hAnsi="標楷體" w:hint="eastAsia"/>
          <w:sz w:val="28"/>
          <w:szCs w:val="32"/>
        </w:rPr>
        <w:t xml:space="preserve">       7.</w:t>
      </w:r>
      <w:r w:rsidRPr="009B30B2">
        <w:rPr>
          <w:rFonts w:ascii="標楷體" w:eastAsia="標楷體" w:hAnsi="標楷體" w:hint="eastAsia"/>
          <w:sz w:val="28"/>
          <w:szCs w:val="32"/>
        </w:rPr>
        <w:t xml:space="preserve"> </w:t>
      </w:r>
      <w:r>
        <w:rPr>
          <w:rFonts w:ascii="標楷體" w:eastAsia="標楷體" w:hAnsi="標楷體" w:hint="eastAsia"/>
          <w:sz w:val="28"/>
          <w:szCs w:val="32"/>
        </w:rPr>
        <w:t>□</w:t>
      </w:r>
      <w:r>
        <w:rPr>
          <w:rFonts w:ascii="標楷體" w:eastAsia="標楷體" w:hAnsi="標楷體" w:hint="eastAsia"/>
          <w:sz w:val="28"/>
          <w:szCs w:val="32"/>
        </w:rPr>
        <w:t>雞蛋</w:t>
      </w:r>
      <w:r>
        <w:rPr>
          <w:rFonts w:ascii="標楷體" w:eastAsia="標楷體" w:hAnsi="標楷體" w:hint="eastAsia"/>
          <w:sz w:val="28"/>
          <w:szCs w:val="32"/>
        </w:rPr>
        <w:t xml:space="preserve">       8.</w:t>
      </w:r>
      <w:r w:rsidRPr="009B30B2">
        <w:rPr>
          <w:rFonts w:ascii="標楷體" w:eastAsia="標楷體" w:hAnsi="標楷體" w:hint="eastAsia"/>
          <w:sz w:val="28"/>
          <w:szCs w:val="32"/>
        </w:rPr>
        <w:t xml:space="preserve"> </w:t>
      </w:r>
      <w:r>
        <w:rPr>
          <w:rFonts w:ascii="標楷體" w:eastAsia="標楷體" w:hAnsi="標楷體" w:hint="eastAsia"/>
          <w:sz w:val="28"/>
          <w:szCs w:val="32"/>
        </w:rPr>
        <w:t>□醬油膏     9.</w:t>
      </w:r>
      <w:r w:rsidRPr="009B30B2">
        <w:rPr>
          <w:rFonts w:ascii="標楷體" w:eastAsia="標楷體" w:hAnsi="標楷體" w:hint="eastAsia"/>
          <w:sz w:val="28"/>
          <w:szCs w:val="32"/>
        </w:rPr>
        <w:t xml:space="preserve"> </w:t>
      </w:r>
      <w:r>
        <w:rPr>
          <w:rFonts w:ascii="標楷體" w:eastAsia="標楷體" w:hAnsi="標楷體" w:hint="eastAsia"/>
          <w:sz w:val="28"/>
          <w:szCs w:val="32"/>
        </w:rPr>
        <w:t>□地瓜       10.□豆芽菜</w:t>
      </w:r>
    </w:p>
    <w:p w:rsidR="006D1E03" w:rsidRDefault="006D1E03" w:rsidP="006D1E03">
      <w:pPr>
        <w:ind w:leftChars="300" w:left="720"/>
        <w:rPr>
          <w:rFonts w:ascii="標楷體" w:eastAsia="標楷體" w:hAnsi="標楷體"/>
          <w:sz w:val="28"/>
          <w:szCs w:val="32"/>
        </w:rPr>
      </w:pPr>
      <w:r>
        <w:rPr>
          <w:rFonts w:ascii="標楷體" w:eastAsia="標楷體" w:hAnsi="標楷體" w:hint="eastAsia"/>
          <w:sz w:val="28"/>
          <w:szCs w:val="32"/>
        </w:rPr>
        <w:t>11.□</w:t>
      </w:r>
      <w:r w:rsidR="000D3452">
        <w:rPr>
          <w:rFonts w:ascii="標楷體" w:eastAsia="標楷體" w:hAnsi="標楷體" w:hint="eastAsia"/>
          <w:sz w:val="28"/>
          <w:szCs w:val="32"/>
        </w:rPr>
        <w:t>芭樂</w:t>
      </w:r>
      <w:r>
        <w:rPr>
          <w:rFonts w:ascii="標楷體" w:eastAsia="標楷體" w:hAnsi="標楷體" w:hint="eastAsia"/>
          <w:sz w:val="28"/>
          <w:szCs w:val="32"/>
        </w:rPr>
        <w:t xml:space="preserve">     12.</w:t>
      </w:r>
      <w:r w:rsidRPr="009B30B2">
        <w:rPr>
          <w:rFonts w:ascii="標楷體" w:eastAsia="標楷體" w:hAnsi="標楷體" w:hint="eastAsia"/>
          <w:sz w:val="28"/>
          <w:szCs w:val="32"/>
        </w:rPr>
        <w:t xml:space="preserve"> </w:t>
      </w:r>
      <w:r>
        <w:rPr>
          <w:rFonts w:ascii="標楷體" w:eastAsia="標楷體" w:hAnsi="標楷體" w:hint="eastAsia"/>
          <w:sz w:val="28"/>
          <w:szCs w:val="32"/>
        </w:rPr>
        <w:t>□蛋黃酥    13.</w:t>
      </w:r>
      <w:r w:rsidRPr="009B30B2">
        <w:rPr>
          <w:rFonts w:ascii="標楷體" w:eastAsia="標楷體" w:hAnsi="標楷體" w:hint="eastAsia"/>
          <w:sz w:val="28"/>
          <w:szCs w:val="32"/>
        </w:rPr>
        <w:t xml:space="preserve"> </w:t>
      </w:r>
      <w:r>
        <w:rPr>
          <w:rFonts w:ascii="標楷體" w:eastAsia="標楷體" w:hAnsi="標楷體" w:hint="eastAsia"/>
          <w:sz w:val="28"/>
          <w:szCs w:val="32"/>
        </w:rPr>
        <w:t>□豬肉      14.</w:t>
      </w:r>
      <w:r w:rsidRPr="009B30B2">
        <w:rPr>
          <w:rFonts w:ascii="標楷體" w:eastAsia="標楷體" w:hAnsi="標楷體" w:hint="eastAsia"/>
          <w:sz w:val="28"/>
          <w:szCs w:val="32"/>
        </w:rPr>
        <w:t xml:space="preserve"> </w:t>
      </w:r>
      <w:r>
        <w:rPr>
          <w:rFonts w:ascii="標楷體" w:eastAsia="標楷體" w:hAnsi="標楷體" w:hint="eastAsia"/>
          <w:sz w:val="28"/>
          <w:szCs w:val="32"/>
        </w:rPr>
        <w:t>□巧克力     15.□白蘿蔔</w:t>
      </w:r>
    </w:p>
    <w:p w:rsidR="000612D8" w:rsidRPr="00C97521" w:rsidRDefault="000612D8" w:rsidP="009C031E">
      <w:pPr>
        <w:rPr>
          <w:rFonts w:ascii="標楷體" w:eastAsia="標楷體" w:hAnsi="標楷體"/>
          <w:b/>
          <w:noProof/>
          <w:sz w:val="28"/>
          <w:szCs w:val="32"/>
        </w:rPr>
      </w:pPr>
    </w:p>
    <w:p w:rsidR="00EB78CF" w:rsidRDefault="00056921" w:rsidP="00FC6D88">
      <w:pPr>
        <w:rPr>
          <w:rFonts w:ascii="標楷體" w:eastAsia="標楷體" w:hAnsi="標楷體"/>
          <w:sz w:val="32"/>
          <w:szCs w:val="32"/>
        </w:rPr>
      </w:pPr>
      <w:r w:rsidRPr="00EB78CF">
        <w:rPr>
          <w:rFonts w:ascii="標楷體" w:eastAsia="標楷體" w:hAnsi="標楷體" w:hint="eastAsia"/>
          <w:b/>
          <w:sz w:val="32"/>
          <w:szCs w:val="32"/>
        </w:rPr>
        <w:t>四、</w:t>
      </w:r>
      <w:r w:rsidR="00EB78CF" w:rsidRPr="00EB78CF">
        <w:rPr>
          <w:rFonts w:ascii="標楷體" w:eastAsia="標楷體" w:hAnsi="標楷體" w:hint="eastAsia"/>
          <w:b/>
          <w:sz w:val="32"/>
          <w:szCs w:val="32"/>
        </w:rPr>
        <w:t>簡答配合</w:t>
      </w:r>
      <w:r w:rsidRPr="00EB78CF">
        <w:rPr>
          <w:rFonts w:ascii="標楷體" w:eastAsia="標楷體" w:hAnsi="標楷體" w:hint="eastAsia"/>
          <w:b/>
          <w:sz w:val="32"/>
          <w:szCs w:val="32"/>
        </w:rPr>
        <w:t>題</w:t>
      </w:r>
      <w:r w:rsidR="00EB78CF" w:rsidRPr="00EB78CF">
        <w:rPr>
          <w:rFonts w:ascii="標楷體" w:eastAsia="標楷體" w:hAnsi="標楷體" w:hint="eastAsia"/>
          <w:b/>
          <w:sz w:val="32"/>
          <w:szCs w:val="32"/>
        </w:rPr>
        <w:t>(一個答案2分，共20分)</w:t>
      </w:r>
      <w:r w:rsidRPr="00EB78CF">
        <w:rPr>
          <w:rFonts w:ascii="標楷體" w:eastAsia="標楷體" w:hAnsi="標楷體"/>
          <w:b/>
          <w:sz w:val="32"/>
          <w:szCs w:val="32"/>
        </w:rPr>
        <w:br/>
      </w:r>
      <w:r w:rsidRPr="00EB78CF">
        <w:rPr>
          <w:rFonts w:ascii="標楷體" w:eastAsia="標楷體" w:hAnsi="標楷體" w:hint="eastAsia"/>
          <w:sz w:val="28"/>
          <w:szCs w:val="28"/>
        </w:rPr>
        <w:t>(一)請寫出食品衛生安全四原則</w:t>
      </w:r>
      <w:r w:rsidR="00254921">
        <w:rPr>
          <w:rFonts w:ascii="標楷體" w:eastAsia="標楷體" w:hAnsi="標楷體"/>
          <w:sz w:val="32"/>
          <w:szCs w:val="32"/>
        </w:rPr>
        <w:br/>
      </w:r>
    </w:p>
    <w:p w:rsidR="00EB78CF" w:rsidRDefault="00EB78CF" w:rsidP="00FC6D88">
      <w:pPr>
        <w:rPr>
          <w:rFonts w:ascii="標楷體" w:eastAsia="標楷體" w:hAnsi="標楷體"/>
          <w:sz w:val="32"/>
          <w:szCs w:val="32"/>
        </w:rPr>
      </w:pPr>
    </w:p>
    <w:p w:rsidR="00AC28FD" w:rsidRPr="00EB78CF" w:rsidRDefault="000D3452" w:rsidP="00FC6D88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32"/>
          <w:szCs w:val="32"/>
        </w:rPr>
        <w:br/>
      </w:r>
      <w:r w:rsidR="00254921">
        <w:rPr>
          <w:rFonts w:ascii="標楷體" w:eastAsia="標楷體" w:hAnsi="標楷體" w:hint="eastAsia"/>
          <w:sz w:val="32"/>
          <w:szCs w:val="32"/>
        </w:rPr>
        <w:br/>
      </w:r>
      <w:r w:rsidR="00254921" w:rsidRPr="00EB78CF">
        <w:rPr>
          <w:rFonts w:ascii="標楷體" w:eastAsia="標楷體" w:hAnsi="標楷體" w:hint="eastAsia"/>
          <w:sz w:val="28"/>
          <w:szCs w:val="28"/>
        </w:rPr>
        <w:t>(二)下列食品正確存放的方式為何？請填入代號。</w:t>
      </w:r>
      <w:r w:rsidR="00EB78CF">
        <w:rPr>
          <w:rFonts w:ascii="標楷體" w:eastAsia="標楷體" w:hAnsi="標楷體"/>
          <w:sz w:val="32"/>
          <w:szCs w:val="32"/>
        </w:rPr>
        <w:br/>
      </w:r>
      <w:r w:rsidR="00EB78CF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 xml:space="preserve"> </w:t>
      </w:r>
      <w:r w:rsidR="00EB78CF" w:rsidRPr="00EB78CF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 xml:space="preserve">A室溫，通風乾燥處     B冰箱冷藏   </w:t>
      </w:r>
      <w:r w:rsidR="00EB78CF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 xml:space="preserve"> </w:t>
      </w:r>
      <w:r w:rsidR="00EB78CF" w:rsidRPr="00EB78CF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 xml:space="preserve"> C冰箱冷凍</w:t>
      </w:r>
      <w:r w:rsidR="00EB78CF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 xml:space="preserve"> </w:t>
      </w:r>
      <w:r w:rsidR="00254921" w:rsidRPr="00EB78CF">
        <w:rPr>
          <w:rFonts w:ascii="標楷體" w:eastAsia="標楷體" w:hAnsi="標楷體"/>
          <w:sz w:val="28"/>
          <w:szCs w:val="28"/>
        </w:rPr>
        <w:br/>
      </w:r>
      <w:r w:rsidR="00254921" w:rsidRPr="00EB78CF">
        <w:rPr>
          <w:rFonts w:ascii="標楷體" w:eastAsia="標楷體" w:hAnsi="標楷體" w:hint="eastAsia"/>
          <w:sz w:val="28"/>
          <w:szCs w:val="28"/>
        </w:rPr>
        <w:t>1.</w:t>
      </w:r>
      <w:r w:rsidR="00EB78CF" w:rsidRPr="00EB78CF">
        <w:rPr>
          <w:rFonts w:ascii="標楷體" w:eastAsia="標楷體" w:hAnsi="標楷體" w:hint="eastAsia"/>
          <w:sz w:val="28"/>
          <w:szCs w:val="28"/>
        </w:rPr>
        <w:t>(    )</w:t>
      </w:r>
      <w:r>
        <w:rPr>
          <w:rFonts w:ascii="標楷體" w:eastAsia="標楷體" w:hAnsi="標楷體" w:hint="eastAsia"/>
          <w:sz w:val="28"/>
          <w:szCs w:val="28"/>
        </w:rPr>
        <w:t>香蕉</w:t>
      </w:r>
      <w:r w:rsidR="00EB78CF" w:rsidRPr="00EB78CF">
        <w:rPr>
          <w:rFonts w:ascii="標楷體" w:eastAsia="標楷體" w:hAnsi="標楷體" w:hint="eastAsia"/>
          <w:sz w:val="28"/>
          <w:szCs w:val="28"/>
        </w:rPr>
        <w:t xml:space="preserve">            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254921" w:rsidRPr="00EB78CF">
        <w:rPr>
          <w:rFonts w:ascii="標楷體" w:eastAsia="標楷體" w:hAnsi="標楷體" w:hint="eastAsia"/>
          <w:sz w:val="28"/>
          <w:szCs w:val="28"/>
        </w:rPr>
        <w:t xml:space="preserve"> 2.</w:t>
      </w:r>
      <w:r w:rsidR="00EB78CF" w:rsidRPr="00EB78CF">
        <w:rPr>
          <w:rFonts w:ascii="標楷體" w:eastAsia="標楷體" w:hAnsi="標楷體" w:hint="eastAsia"/>
          <w:sz w:val="28"/>
          <w:szCs w:val="28"/>
        </w:rPr>
        <w:t xml:space="preserve"> (    )</w:t>
      </w:r>
      <w:r>
        <w:rPr>
          <w:rFonts w:ascii="標楷體" w:eastAsia="標楷體" w:hAnsi="標楷體" w:hint="eastAsia"/>
          <w:sz w:val="28"/>
          <w:szCs w:val="28"/>
        </w:rPr>
        <w:t>地瓜</w:t>
      </w:r>
      <w:r w:rsidR="00254921" w:rsidRPr="00EB78CF">
        <w:rPr>
          <w:rFonts w:ascii="標楷體" w:eastAsia="標楷體" w:hAnsi="標楷體" w:hint="eastAsia"/>
          <w:sz w:val="28"/>
          <w:szCs w:val="28"/>
        </w:rPr>
        <w:t xml:space="preserve">  </w:t>
      </w:r>
      <w:r w:rsidR="00EB78CF" w:rsidRPr="00EB78CF">
        <w:rPr>
          <w:rFonts w:ascii="標楷體" w:eastAsia="標楷體" w:hAnsi="標楷體" w:hint="eastAsia"/>
          <w:sz w:val="28"/>
          <w:szCs w:val="28"/>
        </w:rPr>
        <w:t xml:space="preserve">         </w:t>
      </w:r>
      <w:r w:rsidR="00254921" w:rsidRPr="00EB78CF">
        <w:rPr>
          <w:rFonts w:ascii="標楷體" w:eastAsia="標楷體" w:hAnsi="標楷體" w:hint="eastAsia"/>
          <w:sz w:val="28"/>
          <w:szCs w:val="28"/>
        </w:rPr>
        <w:t>3.</w:t>
      </w:r>
      <w:r w:rsidR="00EB78CF" w:rsidRPr="00EB78CF">
        <w:rPr>
          <w:rFonts w:ascii="標楷體" w:eastAsia="標楷體" w:hAnsi="標楷體" w:hint="eastAsia"/>
          <w:sz w:val="28"/>
          <w:szCs w:val="28"/>
        </w:rPr>
        <w:t xml:space="preserve"> (    )</w:t>
      </w:r>
      <w:r>
        <w:rPr>
          <w:rFonts w:ascii="標楷體" w:eastAsia="標楷體" w:hAnsi="標楷體" w:hint="eastAsia"/>
          <w:sz w:val="28"/>
          <w:szCs w:val="28"/>
        </w:rPr>
        <w:t>桂冠湯圓</w:t>
      </w:r>
      <w:r w:rsidR="00EB78CF" w:rsidRPr="00EB78CF">
        <w:rPr>
          <w:rFonts w:ascii="標楷體" w:eastAsia="標楷體" w:hAnsi="標楷體"/>
          <w:sz w:val="28"/>
          <w:szCs w:val="28"/>
        </w:rPr>
        <w:br/>
      </w:r>
      <w:r w:rsidR="00254921" w:rsidRPr="00EB78CF">
        <w:rPr>
          <w:rFonts w:ascii="標楷體" w:eastAsia="標楷體" w:hAnsi="標楷體" w:hint="eastAsia"/>
          <w:sz w:val="28"/>
          <w:szCs w:val="28"/>
        </w:rPr>
        <w:t>4.</w:t>
      </w:r>
      <w:r w:rsidR="00EB78CF" w:rsidRPr="00EB78CF">
        <w:rPr>
          <w:rFonts w:ascii="標楷體" w:eastAsia="標楷體" w:hAnsi="標楷體" w:hint="eastAsia"/>
          <w:sz w:val="28"/>
          <w:szCs w:val="28"/>
        </w:rPr>
        <w:t>(    )</w:t>
      </w:r>
      <w:r>
        <w:rPr>
          <w:rFonts w:ascii="標楷體" w:eastAsia="標楷體" w:hAnsi="標楷體" w:hint="eastAsia"/>
          <w:sz w:val="28"/>
          <w:szCs w:val="28"/>
        </w:rPr>
        <w:t>今晚要煮的豬肉</w:t>
      </w:r>
      <w:r w:rsidR="00254921" w:rsidRPr="00EB78CF">
        <w:rPr>
          <w:rFonts w:ascii="標楷體" w:eastAsia="標楷體" w:hAnsi="標楷體" w:hint="eastAsia"/>
          <w:sz w:val="28"/>
          <w:szCs w:val="28"/>
        </w:rPr>
        <w:t xml:space="preserve"> </w:t>
      </w:r>
      <w:r w:rsidR="00EB78CF" w:rsidRPr="00EB78CF">
        <w:rPr>
          <w:rFonts w:ascii="標楷體" w:eastAsia="標楷體" w:hAnsi="標楷體" w:hint="eastAsia"/>
          <w:sz w:val="28"/>
          <w:szCs w:val="28"/>
        </w:rPr>
        <w:t xml:space="preserve"> </w:t>
      </w:r>
      <w:r w:rsidR="00254921" w:rsidRPr="00EB78CF">
        <w:rPr>
          <w:rFonts w:ascii="標楷體" w:eastAsia="標楷體" w:hAnsi="標楷體" w:hint="eastAsia"/>
          <w:sz w:val="28"/>
          <w:szCs w:val="28"/>
        </w:rPr>
        <w:t xml:space="preserve"> </w:t>
      </w:r>
      <w:r w:rsidR="00EB78CF" w:rsidRPr="00EB78CF">
        <w:rPr>
          <w:rFonts w:ascii="標楷體" w:eastAsia="標楷體" w:hAnsi="標楷體" w:hint="eastAsia"/>
          <w:sz w:val="28"/>
          <w:szCs w:val="28"/>
        </w:rPr>
        <w:t xml:space="preserve"> </w:t>
      </w:r>
      <w:r w:rsidR="00254921" w:rsidRPr="00EB78CF">
        <w:rPr>
          <w:rFonts w:ascii="標楷體" w:eastAsia="標楷體" w:hAnsi="標楷體" w:hint="eastAsia"/>
          <w:sz w:val="28"/>
          <w:szCs w:val="28"/>
        </w:rPr>
        <w:t>5.</w:t>
      </w:r>
      <w:r w:rsidR="00EB78CF" w:rsidRPr="00EB78CF">
        <w:rPr>
          <w:rFonts w:ascii="標楷體" w:eastAsia="標楷體" w:hAnsi="標楷體" w:hint="eastAsia"/>
          <w:sz w:val="28"/>
          <w:szCs w:val="28"/>
        </w:rPr>
        <w:t xml:space="preserve"> (    )</w:t>
      </w:r>
      <w:r>
        <w:rPr>
          <w:rFonts w:ascii="標楷體" w:eastAsia="標楷體" w:hAnsi="標楷體" w:hint="eastAsia"/>
          <w:sz w:val="28"/>
          <w:szCs w:val="28"/>
        </w:rPr>
        <w:t>豆腐</w:t>
      </w:r>
      <w:r w:rsidR="00EB78CF" w:rsidRPr="00EB78CF">
        <w:rPr>
          <w:rFonts w:ascii="標楷體" w:eastAsia="標楷體" w:hAnsi="標楷體" w:hint="eastAsia"/>
          <w:sz w:val="28"/>
          <w:szCs w:val="28"/>
        </w:rPr>
        <w:t xml:space="preserve">           6. (    )</w:t>
      </w:r>
      <w:r>
        <w:rPr>
          <w:rFonts w:ascii="標楷體" w:eastAsia="標楷體" w:hAnsi="標楷體" w:hint="eastAsia"/>
          <w:sz w:val="28"/>
          <w:szCs w:val="28"/>
        </w:rPr>
        <w:t>青江菜</w:t>
      </w:r>
    </w:p>
    <w:sectPr w:rsidR="00AC28FD" w:rsidRPr="00EB78CF" w:rsidSect="001E651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4572" w:h="20639" w:code="12"/>
      <w:pgMar w:top="720" w:right="720" w:bottom="720" w:left="720" w:header="283" w:footer="28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91CBC" w:rsidRDefault="00A91CBC" w:rsidP="001E651B">
      <w:r>
        <w:separator/>
      </w:r>
    </w:p>
  </w:endnote>
  <w:endnote w:type="continuationSeparator" w:id="0">
    <w:p w:rsidR="00A91CBC" w:rsidRDefault="00A91CBC" w:rsidP="001E65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78CF" w:rsidRDefault="00EB78CF">
    <w:pPr>
      <w:pStyle w:val="a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74234024"/>
      <w:docPartObj>
        <w:docPartGallery w:val="Page Numbers (Bottom of Page)"/>
        <w:docPartUnique/>
      </w:docPartObj>
    </w:sdtPr>
    <w:sdtEndPr/>
    <w:sdtContent>
      <w:p w:rsidR="00D02F68" w:rsidRDefault="00616F2A">
        <w:pPr>
          <w:pStyle w:val="a9"/>
          <w:jc w:val="center"/>
        </w:pPr>
        <w:r>
          <w:fldChar w:fldCharType="begin"/>
        </w:r>
        <w:r w:rsidR="00D02F68">
          <w:instrText>PAGE   \* MERGEFORMAT</w:instrText>
        </w:r>
        <w:r>
          <w:fldChar w:fldCharType="separate"/>
        </w:r>
        <w:r w:rsidR="000D3452" w:rsidRPr="000D3452">
          <w:rPr>
            <w:noProof/>
            <w:lang w:val="zh-TW"/>
          </w:rPr>
          <w:t>2</w:t>
        </w:r>
        <w:r>
          <w:fldChar w:fldCharType="end"/>
        </w:r>
      </w:p>
    </w:sdtContent>
  </w:sdt>
  <w:p w:rsidR="00D02F68" w:rsidRDefault="00D02F68">
    <w:pPr>
      <w:pStyle w:val="a9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78CF" w:rsidRDefault="00EB78CF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91CBC" w:rsidRDefault="00A91CBC" w:rsidP="001E651B">
      <w:r>
        <w:separator/>
      </w:r>
    </w:p>
  </w:footnote>
  <w:footnote w:type="continuationSeparator" w:id="0">
    <w:p w:rsidR="00A91CBC" w:rsidRDefault="00A91CBC" w:rsidP="001E651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78CF" w:rsidRDefault="00EB78CF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866"/>
      <w:gridCol w:w="1134"/>
      <w:gridCol w:w="135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313FFA" w:rsidRPr="00A274F8" w:rsidTr="001F0DF6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313FFA" w:rsidRPr="006C054C" w:rsidRDefault="00313FFA" w:rsidP="00EB78CF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A274F8">
            <w:rPr>
              <w:rFonts w:ascii="標楷體" w:eastAsia="標楷體" w:hAnsi="標楷體" w:hint="eastAsia"/>
              <w:sz w:val="28"/>
            </w:rPr>
            <w:t>新北市立新北高工10</w:t>
          </w:r>
          <w:r w:rsidR="00EB78CF">
            <w:rPr>
              <w:rFonts w:ascii="標楷體" w:eastAsia="標楷體" w:hAnsi="標楷體" w:hint="eastAsia"/>
              <w:sz w:val="28"/>
            </w:rPr>
            <w:t>7</w:t>
          </w:r>
          <w:r w:rsidRPr="00A274F8">
            <w:rPr>
              <w:rFonts w:ascii="標楷體" w:eastAsia="標楷體" w:hAnsi="標楷體" w:hint="eastAsia"/>
              <w:sz w:val="28"/>
            </w:rPr>
            <w:t>學年度第</w:t>
          </w:r>
          <w:r w:rsidR="00EB78CF">
            <w:rPr>
              <w:rFonts w:ascii="標楷體" w:eastAsia="標楷體" w:hAnsi="標楷體" w:hint="eastAsia"/>
              <w:sz w:val="28"/>
            </w:rPr>
            <w:t>2</w:t>
          </w:r>
          <w:r w:rsidRPr="00A274F8">
            <w:rPr>
              <w:rFonts w:ascii="標楷體" w:eastAsia="標楷體" w:hAnsi="標楷體" w:hint="eastAsia"/>
              <w:sz w:val="28"/>
            </w:rPr>
            <w:t xml:space="preserve">學期 </w:t>
          </w:r>
          <w:r w:rsidR="006C054C">
            <w:rPr>
              <w:rFonts w:ascii="標楷體" w:eastAsia="標楷體" w:hAnsi="標楷體" w:hint="eastAsia"/>
              <w:sz w:val="28"/>
            </w:rPr>
            <w:t>第</w:t>
          </w:r>
          <w:r w:rsidR="00EB78CF">
            <w:rPr>
              <w:rFonts w:ascii="標楷體" w:eastAsia="標楷體" w:hAnsi="標楷體" w:hint="eastAsia"/>
              <w:sz w:val="28"/>
            </w:rPr>
            <w:t>二</w:t>
          </w:r>
          <w:r>
            <w:rPr>
              <w:rFonts w:ascii="標楷體" w:eastAsia="標楷體" w:hAnsi="標楷體" w:hint="eastAsia"/>
              <w:sz w:val="28"/>
            </w:rPr>
            <w:t>次</w:t>
          </w:r>
          <w:r w:rsidR="000D3452">
            <w:rPr>
              <w:rFonts w:ascii="標楷體" w:eastAsia="標楷體" w:hAnsi="標楷體" w:hint="eastAsia"/>
              <w:sz w:val="28"/>
            </w:rPr>
            <w:t>段</w:t>
          </w:r>
          <w:bookmarkStart w:id="0" w:name="_GoBack"/>
          <w:bookmarkEnd w:id="0"/>
          <w:r>
            <w:rPr>
              <w:rFonts w:ascii="標楷體" w:eastAsia="標楷體" w:hAnsi="標楷體" w:hint="eastAsia"/>
              <w:sz w:val="28"/>
            </w:rPr>
            <w:t>考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313FFA" w:rsidRPr="00A274F8" w:rsidRDefault="00313FFA" w:rsidP="00313FFA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A274F8">
            <w:rPr>
              <w:rFonts w:ascii="標楷體" w:eastAsia="標楷體" w:hAnsi="標楷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313FFA" w:rsidRPr="00A274F8" w:rsidRDefault="00EB78CF" w:rsidP="00313FFA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乙</w:t>
          </w: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313FFA" w:rsidRPr="00A274F8" w:rsidRDefault="00313FFA" w:rsidP="00313FFA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A274F8">
            <w:rPr>
              <w:rFonts w:ascii="標楷體" w:eastAsia="標楷體" w:hAnsi="標楷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313FFA" w:rsidRPr="00A274F8" w:rsidRDefault="00313FFA" w:rsidP="00313FFA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313FFA" w:rsidRPr="00A274F8" w:rsidRDefault="00313FFA" w:rsidP="00313FFA">
          <w:pPr>
            <w:pStyle w:val="a3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A274F8">
            <w:rPr>
              <w:rFonts w:ascii="標楷體" w:eastAsia="標楷體" w:hAnsi="標楷體" w:hint="eastAsia"/>
              <w:sz w:val="24"/>
              <w:szCs w:val="24"/>
            </w:rPr>
            <w:t>電腦卡作答</w:t>
          </w:r>
        </w:p>
      </w:tc>
    </w:tr>
    <w:tr w:rsidR="00313FFA" w:rsidRPr="00A274F8" w:rsidTr="001F0DF6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313FFA" w:rsidRPr="00A274F8" w:rsidRDefault="00313FFA" w:rsidP="00313FFA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A274F8">
            <w:rPr>
              <w:rFonts w:ascii="標楷體" w:eastAsia="標楷體" w:hAnsi="標楷體" w:hint="eastAsia"/>
              <w:sz w:val="24"/>
            </w:rPr>
            <w:t>科 目</w:t>
          </w:r>
        </w:p>
      </w:tc>
      <w:tc>
        <w:tcPr>
          <w:tcW w:w="186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313FFA" w:rsidRPr="00A274F8" w:rsidRDefault="00313FFA" w:rsidP="00313FFA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食品營養與衛生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313FFA" w:rsidRPr="00A274F8" w:rsidRDefault="00313FFA" w:rsidP="00313FFA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A274F8">
            <w:rPr>
              <w:rFonts w:ascii="標楷體" w:eastAsia="標楷體" w:hAnsi="標楷體" w:hint="eastAsia"/>
              <w:sz w:val="24"/>
            </w:rPr>
            <w:t>命題教師</w:t>
          </w:r>
        </w:p>
      </w:tc>
      <w:tc>
        <w:tcPr>
          <w:tcW w:w="135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313FFA" w:rsidRPr="00A274F8" w:rsidRDefault="00EB78CF" w:rsidP="00313FFA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蔡慧君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313FFA" w:rsidRPr="00A274F8" w:rsidRDefault="00313FFA" w:rsidP="00313FFA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A274F8">
            <w:rPr>
              <w:rFonts w:ascii="標楷體" w:eastAsia="標楷體" w:hAnsi="標楷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313FFA" w:rsidRPr="00A274F8" w:rsidRDefault="00313FFA" w:rsidP="00313FFA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313FFA" w:rsidRPr="00A274F8" w:rsidRDefault="00313FFA" w:rsidP="00313FFA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A274F8">
            <w:rPr>
              <w:rFonts w:ascii="標楷體" w:eastAsia="標楷體" w:hAnsi="標楷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313FFA" w:rsidRPr="00A274F8" w:rsidRDefault="00313FFA" w:rsidP="00313FFA">
          <w:pPr>
            <w:pStyle w:val="a3"/>
            <w:ind w:left="112"/>
            <w:jc w:val="center"/>
            <w:rPr>
              <w:rFonts w:ascii="標楷體" w:eastAsia="標楷體" w:hAnsi="標楷體"/>
              <w:sz w:val="24"/>
            </w:rPr>
          </w:pPr>
          <w:r w:rsidRPr="00A274F8">
            <w:rPr>
              <w:rFonts w:ascii="標楷體" w:eastAsia="標楷體" w:hAnsi="標楷體" w:hint="eastAsia"/>
              <w:sz w:val="24"/>
            </w:rPr>
            <w:t>綜合科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313FFA" w:rsidRPr="00A274F8" w:rsidRDefault="00313FFA" w:rsidP="00313FFA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A274F8">
            <w:rPr>
              <w:rFonts w:ascii="標楷體" w:eastAsia="標楷體" w:hAnsi="標楷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313FFA" w:rsidRPr="00A274F8" w:rsidRDefault="00313FFA" w:rsidP="00313FFA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313FFA" w:rsidRPr="00A274F8" w:rsidRDefault="00313FFA" w:rsidP="00313FFA">
          <w:pPr>
            <w:pStyle w:val="a3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A274F8">
            <w:rPr>
              <w:rFonts w:ascii="標楷體" w:eastAsia="標楷體" w:hAnsi="標楷體" w:hint="eastAsia"/>
              <w:sz w:val="24"/>
              <w:szCs w:val="24"/>
            </w:rPr>
            <w:t>否</w:t>
          </w:r>
        </w:p>
      </w:tc>
    </w:tr>
  </w:tbl>
  <w:p w:rsidR="00313FFA" w:rsidRDefault="00313FFA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78CF" w:rsidRDefault="00EB78CF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C203FD"/>
    <w:multiLevelType w:val="hybridMultilevel"/>
    <w:tmpl w:val="3C6C7C5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>
    <w:nsid w:val="26444A09"/>
    <w:multiLevelType w:val="hybridMultilevel"/>
    <w:tmpl w:val="56EC0FE8"/>
    <w:lvl w:ilvl="0" w:tplc="BDACF36E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2">
    <w:nsid w:val="307F3DB9"/>
    <w:multiLevelType w:val="hybridMultilevel"/>
    <w:tmpl w:val="8A9AD7D4"/>
    <w:lvl w:ilvl="0" w:tplc="57803250">
      <w:start w:val="1"/>
      <w:numFmt w:val="decimal"/>
      <w:lvlText w:val="%1."/>
      <w:lvlJc w:val="left"/>
      <w:pPr>
        <w:ind w:left="1800" w:hanging="360"/>
      </w:pPr>
      <w:rPr>
        <w:rFonts w:hint="default"/>
        <w:sz w:val="32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3">
    <w:nsid w:val="31F369EF"/>
    <w:multiLevelType w:val="hybridMultilevel"/>
    <w:tmpl w:val="2F568206"/>
    <w:lvl w:ilvl="0" w:tplc="889C6BF0">
      <w:start w:val="1"/>
      <w:numFmt w:val="taiwaneseCountingThousand"/>
      <w:lvlText w:val="%1、"/>
      <w:lvlJc w:val="left"/>
      <w:pPr>
        <w:ind w:left="6533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37B60F23"/>
    <w:multiLevelType w:val="hybridMultilevel"/>
    <w:tmpl w:val="B30EB598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40BE6E8B"/>
    <w:multiLevelType w:val="hybridMultilevel"/>
    <w:tmpl w:val="891A2A96"/>
    <w:lvl w:ilvl="0" w:tplc="B41066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46AF62CC"/>
    <w:multiLevelType w:val="hybridMultilevel"/>
    <w:tmpl w:val="CB38B52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>
    <w:nsid w:val="501276A4"/>
    <w:multiLevelType w:val="hybridMultilevel"/>
    <w:tmpl w:val="BEE4A856"/>
    <w:lvl w:ilvl="0" w:tplc="8ABA95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8">
    <w:nsid w:val="5208498E"/>
    <w:multiLevelType w:val="hybridMultilevel"/>
    <w:tmpl w:val="C8A85AE0"/>
    <w:lvl w:ilvl="0" w:tplc="710438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628F5462"/>
    <w:multiLevelType w:val="hybridMultilevel"/>
    <w:tmpl w:val="CDACB55C"/>
    <w:lvl w:ilvl="0" w:tplc="7F3CB4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0">
    <w:nsid w:val="6BF27FCB"/>
    <w:multiLevelType w:val="hybridMultilevel"/>
    <w:tmpl w:val="56EC0FE8"/>
    <w:lvl w:ilvl="0" w:tplc="BDACF36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11">
    <w:nsid w:val="72C01309"/>
    <w:multiLevelType w:val="hybridMultilevel"/>
    <w:tmpl w:val="8A9AD7D4"/>
    <w:lvl w:ilvl="0" w:tplc="57803250">
      <w:start w:val="1"/>
      <w:numFmt w:val="decimal"/>
      <w:lvlText w:val="%1."/>
      <w:lvlJc w:val="left"/>
      <w:pPr>
        <w:ind w:left="1800" w:hanging="360"/>
      </w:pPr>
      <w:rPr>
        <w:rFonts w:hint="default"/>
        <w:sz w:val="32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12">
    <w:nsid w:val="73C113A5"/>
    <w:multiLevelType w:val="hybridMultilevel"/>
    <w:tmpl w:val="8D4AEF88"/>
    <w:lvl w:ilvl="0" w:tplc="0409000F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1F3A34D2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76F26302"/>
    <w:multiLevelType w:val="hybridMultilevel"/>
    <w:tmpl w:val="C7C426EE"/>
    <w:lvl w:ilvl="0" w:tplc="3698F27A">
      <w:start w:val="1"/>
      <w:numFmt w:val="taiwaneseCountingThousand"/>
      <w:lvlText w:val="(%1)"/>
      <w:lvlJc w:val="left"/>
      <w:pPr>
        <w:ind w:left="1605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45" w:hanging="480"/>
      </w:pPr>
    </w:lvl>
    <w:lvl w:ilvl="2" w:tplc="0409001B" w:tentative="1">
      <w:start w:val="1"/>
      <w:numFmt w:val="lowerRoman"/>
      <w:lvlText w:val="%3."/>
      <w:lvlJc w:val="right"/>
      <w:pPr>
        <w:ind w:left="2325" w:hanging="480"/>
      </w:pPr>
    </w:lvl>
    <w:lvl w:ilvl="3" w:tplc="0409000F" w:tentative="1">
      <w:start w:val="1"/>
      <w:numFmt w:val="decimal"/>
      <w:lvlText w:val="%4."/>
      <w:lvlJc w:val="left"/>
      <w:pPr>
        <w:ind w:left="280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85" w:hanging="480"/>
      </w:pPr>
    </w:lvl>
    <w:lvl w:ilvl="5" w:tplc="0409001B" w:tentative="1">
      <w:start w:val="1"/>
      <w:numFmt w:val="lowerRoman"/>
      <w:lvlText w:val="%6."/>
      <w:lvlJc w:val="right"/>
      <w:pPr>
        <w:ind w:left="3765" w:hanging="480"/>
      </w:pPr>
    </w:lvl>
    <w:lvl w:ilvl="6" w:tplc="0409000F" w:tentative="1">
      <w:start w:val="1"/>
      <w:numFmt w:val="decimal"/>
      <w:lvlText w:val="%7."/>
      <w:lvlJc w:val="left"/>
      <w:pPr>
        <w:ind w:left="424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25" w:hanging="480"/>
      </w:pPr>
    </w:lvl>
    <w:lvl w:ilvl="8" w:tplc="0409001B" w:tentative="1">
      <w:start w:val="1"/>
      <w:numFmt w:val="lowerRoman"/>
      <w:lvlText w:val="%9."/>
      <w:lvlJc w:val="right"/>
      <w:pPr>
        <w:ind w:left="5205" w:hanging="480"/>
      </w:pPr>
    </w:lvl>
  </w:abstractNum>
  <w:abstractNum w:abstractNumId="14">
    <w:nsid w:val="7C9537E6"/>
    <w:multiLevelType w:val="hybridMultilevel"/>
    <w:tmpl w:val="6CEC152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>
    <w:nsid w:val="7DAB6FA9"/>
    <w:multiLevelType w:val="hybridMultilevel"/>
    <w:tmpl w:val="11FC32E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11"/>
  </w:num>
  <w:num w:numId="6">
    <w:abstractNumId w:val="10"/>
  </w:num>
  <w:num w:numId="7">
    <w:abstractNumId w:val="12"/>
  </w:num>
  <w:num w:numId="8">
    <w:abstractNumId w:val="9"/>
  </w:num>
  <w:num w:numId="9">
    <w:abstractNumId w:val="7"/>
  </w:num>
  <w:num w:numId="10">
    <w:abstractNumId w:val="13"/>
  </w:num>
  <w:num w:numId="11">
    <w:abstractNumId w:val="14"/>
  </w:num>
  <w:num w:numId="12">
    <w:abstractNumId w:val="0"/>
  </w:num>
  <w:num w:numId="13">
    <w:abstractNumId w:val="6"/>
  </w:num>
  <w:num w:numId="14">
    <w:abstractNumId w:val="15"/>
  </w:num>
  <w:num w:numId="15">
    <w:abstractNumId w:val="5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7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03BE"/>
    <w:rsid w:val="00056921"/>
    <w:rsid w:val="000612D8"/>
    <w:rsid w:val="00064F04"/>
    <w:rsid w:val="000C33F4"/>
    <w:rsid w:val="000C7F42"/>
    <w:rsid w:val="000D10FE"/>
    <w:rsid w:val="000D3452"/>
    <w:rsid w:val="000E4A80"/>
    <w:rsid w:val="000E4C60"/>
    <w:rsid w:val="001451D8"/>
    <w:rsid w:val="00156C9D"/>
    <w:rsid w:val="001655E6"/>
    <w:rsid w:val="00172E43"/>
    <w:rsid w:val="001838C0"/>
    <w:rsid w:val="001963CD"/>
    <w:rsid w:val="001C4870"/>
    <w:rsid w:val="001E651B"/>
    <w:rsid w:val="00245168"/>
    <w:rsid w:val="00254921"/>
    <w:rsid w:val="00264A1E"/>
    <w:rsid w:val="00285560"/>
    <w:rsid w:val="002A3F23"/>
    <w:rsid w:val="002B5F70"/>
    <w:rsid w:val="002C461A"/>
    <w:rsid w:val="002C5F38"/>
    <w:rsid w:val="002D21FC"/>
    <w:rsid w:val="002F1429"/>
    <w:rsid w:val="00313FFA"/>
    <w:rsid w:val="003B6011"/>
    <w:rsid w:val="00401AED"/>
    <w:rsid w:val="0040235D"/>
    <w:rsid w:val="00413F27"/>
    <w:rsid w:val="004271C4"/>
    <w:rsid w:val="004567A8"/>
    <w:rsid w:val="004A15E3"/>
    <w:rsid w:val="004B73A1"/>
    <w:rsid w:val="00511356"/>
    <w:rsid w:val="005303E6"/>
    <w:rsid w:val="0053781E"/>
    <w:rsid w:val="00540549"/>
    <w:rsid w:val="005752A3"/>
    <w:rsid w:val="005766DE"/>
    <w:rsid w:val="0058055D"/>
    <w:rsid w:val="005A68E3"/>
    <w:rsid w:val="005A7FF5"/>
    <w:rsid w:val="005B6219"/>
    <w:rsid w:val="005E4579"/>
    <w:rsid w:val="005F5A3D"/>
    <w:rsid w:val="00613C47"/>
    <w:rsid w:val="00616B04"/>
    <w:rsid w:val="00616F2A"/>
    <w:rsid w:val="006A6F4F"/>
    <w:rsid w:val="006C054C"/>
    <w:rsid w:val="006D1E03"/>
    <w:rsid w:val="00700868"/>
    <w:rsid w:val="00713485"/>
    <w:rsid w:val="007223A4"/>
    <w:rsid w:val="0073194E"/>
    <w:rsid w:val="00731D2C"/>
    <w:rsid w:val="007435B5"/>
    <w:rsid w:val="00746BB1"/>
    <w:rsid w:val="00747ADD"/>
    <w:rsid w:val="007C6A0C"/>
    <w:rsid w:val="007C7323"/>
    <w:rsid w:val="0081229A"/>
    <w:rsid w:val="008C2E9A"/>
    <w:rsid w:val="008C3A83"/>
    <w:rsid w:val="008C69C8"/>
    <w:rsid w:val="008E715A"/>
    <w:rsid w:val="00983A2C"/>
    <w:rsid w:val="00994A40"/>
    <w:rsid w:val="009971FC"/>
    <w:rsid w:val="009A0DD6"/>
    <w:rsid w:val="009B30B2"/>
    <w:rsid w:val="009C031E"/>
    <w:rsid w:val="009C2EF2"/>
    <w:rsid w:val="009E24FE"/>
    <w:rsid w:val="009F6117"/>
    <w:rsid w:val="00A274F8"/>
    <w:rsid w:val="00A36EE8"/>
    <w:rsid w:val="00A37CD4"/>
    <w:rsid w:val="00A42386"/>
    <w:rsid w:val="00A91CBC"/>
    <w:rsid w:val="00AB2B5A"/>
    <w:rsid w:val="00AC28FD"/>
    <w:rsid w:val="00AD009F"/>
    <w:rsid w:val="00AD03BE"/>
    <w:rsid w:val="00AE11D8"/>
    <w:rsid w:val="00BB0DDF"/>
    <w:rsid w:val="00BB41C8"/>
    <w:rsid w:val="00C1645B"/>
    <w:rsid w:val="00C4230E"/>
    <w:rsid w:val="00C6306B"/>
    <w:rsid w:val="00C80AED"/>
    <w:rsid w:val="00C97521"/>
    <w:rsid w:val="00D02F68"/>
    <w:rsid w:val="00D03699"/>
    <w:rsid w:val="00D15C80"/>
    <w:rsid w:val="00D429B5"/>
    <w:rsid w:val="00D66A29"/>
    <w:rsid w:val="00DD458C"/>
    <w:rsid w:val="00E0046B"/>
    <w:rsid w:val="00E0066A"/>
    <w:rsid w:val="00E024FD"/>
    <w:rsid w:val="00E878A0"/>
    <w:rsid w:val="00E92770"/>
    <w:rsid w:val="00EB78CF"/>
    <w:rsid w:val="00EF2FE0"/>
    <w:rsid w:val="00F17C2A"/>
    <w:rsid w:val="00F342F4"/>
    <w:rsid w:val="00F4079F"/>
    <w:rsid w:val="00F55F00"/>
    <w:rsid w:val="00F66A8E"/>
    <w:rsid w:val="00F866C2"/>
    <w:rsid w:val="00FC6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標楷體" w:hAnsi="Calibri" w:cs="Helvetica"/>
        <w:color w:val="000000" w:themeColor="text1"/>
        <w:sz w:val="24"/>
        <w:szCs w:val="21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D03BE"/>
    <w:pPr>
      <w:widowControl w:val="0"/>
    </w:pPr>
    <w:rPr>
      <w:rFonts w:ascii="Times New Roman" w:eastAsia="新細明體" w:hAnsi="Times New Roman" w:cs="Times New Roman"/>
      <w:color w:val="auto"/>
      <w:kern w:val="2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AD03BE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basedOn w:val="a0"/>
    <w:link w:val="a3"/>
    <w:uiPriority w:val="99"/>
    <w:rsid w:val="00AD03BE"/>
    <w:rPr>
      <w:rFonts w:ascii="Times New Roman" w:eastAsia="新細明體" w:hAnsi="Times New Roman" w:cs="Times New Roman"/>
      <w:color w:val="auto"/>
      <w:kern w:val="2"/>
      <w:sz w:val="20"/>
      <w:szCs w:val="20"/>
    </w:rPr>
  </w:style>
  <w:style w:type="paragraph" w:styleId="a5">
    <w:name w:val="List Paragraph"/>
    <w:basedOn w:val="a"/>
    <w:uiPriority w:val="34"/>
    <w:qFormat/>
    <w:rsid w:val="00AD03BE"/>
    <w:pPr>
      <w:ind w:leftChars="200" w:left="480"/>
    </w:pPr>
  </w:style>
  <w:style w:type="table" w:styleId="a6">
    <w:name w:val="Table Grid"/>
    <w:basedOn w:val="a1"/>
    <w:uiPriority w:val="59"/>
    <w:rsid w:val="00746B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5303E6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5303E6"/>
    <w:rPr>
      <w:rFonts w:asciiTheme="majorHAnsi" w:eastAsiaTheme="majorEastAsia" w:hAnsiTheme="majorHAnsi" w:cstheme="majorBidi"/>
      <w:color w:val="auto"/>
      <w:kern w:val="2"/>
      <w:sz w:val="18"/>
      <w:szCs w:val="18"/>
    </w:rPr>
  </w:style>
  <w:style w:type="paragraph" w:styleId="Web">
    <w:name w:val="Normal (Web)"/>
    <w:basedOn w:val="a"/>
    <w:uiPriority w:val="99"/>
    <w:semiHidden/>
    <w:unhideWhenUsed/>
    <w:rsid w:val="009C2EF2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9">
    <w:name w:val="footer"/>
    <w:basedOn w:val="a"/>
    <w:link w:val="aa"/>
    <w:uiPriority w:val="99"/>
    <w:unhideWhenUsed/>
    <w:rsid w:val="001E651B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a">
    <w:name w:val="頁尾 字元"/>
    <w:basedOn w:val="a0"/>
    <w:link w:val="a9"/>
    <w:uiPriority w:val="99"/>
    <w:rsid w:val="001E651B"/>
    <w:rPr>
      <w:rFonts w:ascii="Times New Roman" w:eastAsia="新細明體" w:hAnsi="Times New Roman" w:cs="Times New Roman"/>
      <w:color w:val="auto"/>
      <w:kern w:val="2"/>
      <w:sz w:val="20"/>
      <w:szCs w:val="20"/>
    </w:rPr>
  </w:style>
  <w:style w:type="character" w:customStyle="1" w:styleId="xdb">
    <w:name w:val="_xdb"/>
    <w:basedOn w:val="a0"/>
    <w:rsid w:val="00172E43"/>
  </w:style>
  <w:style w:type="character" w:customStyle="1" w:styleId="xbe">
    <w:name w:val="_xbe"/>
    <w:basedOn w:val="a0"/>
    <w:rsid w:val="00172E43"/>
  </w:style>
  <w:style w:type="character" w:styleId="ab">
    <w:name w:val="Placeholder Text"/>
    <w:basedOn w:val="a0"/>
    <w:uiPriority w:val="99"/>
    <w:semiHidden/>
    <w:rsid w:val="00700868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標楷體" w:hAnsi="Calibri" w:cs="Helvetica"/>
        <w:color w:val="000000" w:themeColor="text1"/>
        <w:sz w:val="24"/>
        <w:szCs w:val="21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D03BE"/>
    <w:pPr>
      <w:widowControl w:val="0"/>
    </w:pPr>
    <w:rPr>
      <w:rFonts w:ascii="Times New Roman" w:eastAsia="新細明體" w:hAnsi="Times New Roman" w:cs="Times New Roman"/>
      <w:color w:val="auto"/>
      <w:kern w:val="2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AD03BE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basedOn w:val="a0"/>
    <w:link w:val="a3"/>
    <w:uiPriority w:val="99"/>
    <w:rsid w:val="00AD03BE"/>
    <w:rPr>
      <w:rFonts w:ascii="Times New Roman" w:eastAsia="新細明體" w:hAnsi="Times New Roman" w:cs="Times New Roman"/>
      <w:color w:val="auto"/>
      <w:kern w:val="2"/>
      <w:sz w:val="20"/>
      <w:szCs w:val="20"/>
    </w:rPr>
  </w:style>
  <w:style w:type="paragraph" w:styleId="a5">
    <w:name w:val="List Paragraph"/>
    <w:basedOn w:val="a"/>
    <w:uiPriority w:val="34"/>
    <w:qFormat/>
    <w:rsid w:val="00AD03BE"/>
    <w:pPr>
      <w:ind w:leftChars="200" w:left="480"/>
    </w:pPr>
  </w:style>
  <w:style w:type="table" w:styleId="a6">
    <w:name w:val="Table Grid"/>
    <w:basedOn w:val="a1"/>
    <w:uiPriority w:val="59"/>
    <w:rsid w:val="00746B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5303E6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5303E6"/>
    <w:rPr>
      <w:rFonts w:asciiTheme="majorHAnsi" w:eastAsiaTheme="majorEastAsia" w:hAnsiTheme="majorHAnsi" w:cstheme="majorBidi"/>
      <w:color w:val="auto"/>
      <w:kern w:val="2"/>
      <w:sz w:val="18"/>
      <w:szCs w:val="18"/>
    </w:rPr>
  </w:style>
  <w:style w:type="paragraph" w:styleId="Web">
    <w:name w:val="Normal (Web)"/>
    <w:basedOn w:val="a"/>
    <w:uiPriority w:val="99"/>
    <w:semiHidden/>
    <w:unhideWhenUsed/>
    <w:rsid w:val="009C2EF2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9">
    <w:name w:val="footer"/>
    <w:basedOn w:val="a"/>
    <w:link w:val="aa"/>
    <w:uiPriority w:val="99"/>
    <w:unhideWhenUsed/>
    <w:rsid w:val="001E651B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a">
    <w:name w:val="頁尾 字元"/>
    <w:basedOn w:val="a0"/>
    <w:link w:val="a9"/>
    <w:uiPriority w:val="99"/>
    <w:rsid w:val="001E651B"/>
    <w:rPr>
      <w:rFonts w:ascii="Times New Roman" w:eastAsia="新細明體" w:hAnsi="Times New Roman" w:cs="Times New Roman"/>
      <w:color w:val="auto"/>
      <w:kern w:val="2"/>
      <w:sz w:val="20"/>
      <w:szCs w:val="20"/>
    </w:rPr>
  </w:style>
  <w:style w:type="character" w:customStyle="1" w:styleId="xdb">
    <w:name w:val="_xdb"/>
    <w:basedOn w:val="a0"/>
    <w:rsid w:val="00172E43"/>
  </w:style>
  <w:style w:type="character" w:customStyle="1" w:styleId="xbe">
    <w:name w:val="_xbe"/>
    <w:basedOn w:val="a0"/>
    <w:rsid w:val="00172E43"/>
  </w:style>
  <w:style w:type="character" w:styleId="ab">
    <w:name w:val="Placeholder Text"/>
    <w:basedOn w:val="a0"/>
    <w:uiPriority w:val="99"/>
    <w:semiHidden/>
    <w:rsid w:val="0070086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9487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257</Words>
  <Characters>1469</Characters>
  <Application>Microsoft Office Word</Application>
  <DocSecurity>0</DocSecurity>
  <Lines>12</Lines>
  <Paragraphs>3</Paragraphs>
  <ScaleCrop>false</ScaleCrop>
  <Company/>
  <LinksUpToDate>false</LinksUpToDate>
  <CharactersWithSpaces>1723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emma</dc:creator>
  <cp:lastModifiedBy>huichun tsai</cp:lastModifiedBy>
  <cp:revision>2</cp:revision>
  <cp:lastPrinted>2018-01-11T07:27:00Z</cp:lastPrinted>
  <dcterms:created xsi:type="dcterms:W3CDTF">2019-04-27T08:58:00Z</dcterms:created>
  <dcterms:modified xsi:type="dcterms:W3CDTF">2019-04-27T08:58:00Z</dcterms:modified>
</cp:coreProperties>
</file>