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7AB6B" w14:textId="77777777" w:rsidR="000A6877" w:rsidRPr="000A6877" w:rsidRDefault="000A6877" w:rsidP="000A6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1 — Foundation (must pass or nothing else can work)</w:t>
      </w:r>
    </w:p>
    <w:p w14:paraId="7F57F9B0" w14:textId="77777777" w:rsidR="000A6877" w:rsidRPr="000A6877" w:rsidRDefault="000A6877" w:rsidP="000A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1.1: App starts without exception</w:t>
      </w:r>
    </w:p>
    <w:p w14:paraId="6D12E2A0" w14:textId="77777777" w:rsidR="000A6877" w:rsidRPr="000A6877" w:rsidRDefault="000A6877" w:rsidP="000A68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Launch app. Land on </w:t>
      </w:r>
      <w:proofErr w:type="spellStart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>DataView</w:t>
      </w:r>
      <w:proofErr w:type="spellEnd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v3 home, navigate to the Map page.</w:t>
      </w:r>
    </w:p>
    <w:p w14:paraId="088D008D" w14:textId="77777777" w:rsidR="000A6877" w:rsidRPr="000A6877" w:rsidRDefault="000A6877" w:rsidP="000A68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Pass: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Page loads, no </w:t>
      </w:r>
      <w:proofErr w:type="spellStart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exception traceback at top</w:t>
      </w:r>
    </w:p>
    <w:p w14:paraId="245ACE68" w14:textId="77777777" w:rsidR="000A6877" w:rsidRPr="000A6877" w:rsidRDefault="000A6877" w:rsidP="000A68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 mode: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Likely a SQL syntax error in one of the new queries, or a Python-level import error my synthetic test missed. Paste the full traceback.</w:t>
      </w:r>
    </w:p>
    <w:p w14:paraId="4AAD3390" w14:textId="77777777" w:rsidR="000A6877" w:rsidRPr="000A6877" w:rsidRDefault="000A6877" w:rsidP="000A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1.2: Default page state</w:t>
      </w:r>
    </w:p>
    <w:p w14:paraId="719FF599" w14:textId="77777777" w:rsidR="000A6877" w:rsidRPr="000A6877" w:rsidRDefault="000A6877" w:rsidP="000A68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Schema dropdown should default </w:t>
      </w:r>
      <w:proofErr w:type="gramStart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>to "—</w:t>
      </w:r>
      <w:proofErr w:type="gramEnd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Select </w:t>
      </w:r>
      <w:proofErr w:type="gramStart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>schema —"</w:t>
      </w:r>
      <w:proofErr w:type="gramEnd"/>
    </w:p>
    <w:p w14:paraId="209DEA11" w14:textId="77777777" w:rsidR="000A6877" w:rsidRPr="000A6877" w:rsidRDefault="000A6877" w:rsidP="000A68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kern w:val="0"/>
          <w14:ligatures w14:val="none"/>
        </w:rPr>
        <w:t>Map should show just basemap, no wells, no grid</w:t>
      </w:r>
    </w:p>
    <w:p w14:paraId="65294ED6" w14:textId="77777777" w:rsidR="000A6877" w:rsidRPr="000A6877" w:rsidRDefault="000A6877" w:rsidP="000A68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Pass: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Empty map, no errors in any sidebar widget</w:t>
      </w:r>
    </w:p>
    <w:p w14:paraId="7CC25E93" w14:textId="77777777" w:rsidR="000A6877" w:rsidRDefault="000A6877" w:rsidP="000A68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 mode: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If the Schema dropdown is missing or empty, the AREAS list got corrupted. Unlikely — I didn't touch AREAS.</w:t>
      </w:r>
    </w:p>
    <w:p w14:paraId="64F3CFC3" w14:textId="707DC64A" w:rsidR="000A6877" w:rsidRPr="000A6877" w:rsidRDefault="000A6877" w:rsidP="000A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OK</w:t>
      </w:r>
    </w:p>
    <w:p w14:paraId="47B330C0" w14:textId="77777777" w:rsidR="000A6877" w:rsidRPr="000A6877" w:rsidRDefault="000A6877" w:rsidP="000A68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kern w:val="0"/>
          <w14:ligatures w14:val="none"/>
        </w:rPr>
        <w:pict w14:anchorId="48E0CDF8">
          <v:rect id="_x0000_i1025" style="width:0;height:1.5pt" o:hralign="center" o:hrstd="t" o:hr="t" fillcolor="#a0a0a0" stroked="f"/>
        </w:pict>
      </w:r>
    </w:p>
    <w:p w14:paraId="40621FA0" w14:textId="77777777" w:rsidR="000A6877" w:rsidRPr="000A6877" w:rsidRDefault="000A6877" w:rsidP="000A6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2 — Onshore federation (the foundational schema)</w:t>
      </w:r>
    </w:p>
    <w:p w14:paraId="0F6409DB" w14:textId="77777777" w:rsidR="000A6877" w:rsidRPr="000A6877" w:rsidRDefault="000A6877" w:rsidP="000A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Test 2.1: Load </w:t>
      </w:r>
      <w:r w:rsidRPr="000A6877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🗂</w:t>
      </w: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dataview</w:t>
      </w:r>
      <w:proofErr w:type="spellEnd"/>
    </w:p>
    <w:p w14:paraId="0BDACA0A" w14:textId="77777777" w:rsidR="000A6877" w:rsidRPr="000A6877" w:rsidRDefault="000A6877" w:rsidP="000A68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kern w:val="0"/>
          <w14:ligatures w14:val="none"/>
        </w:rPr>
        <w:t>Pick "</w:t>
      </w:r>
      <w:r w:rsidRPr="000A6877">
        <w:rPr>
          <w:rFonts w:ascii="Segoe UI Symbol" w:eastAsia="Times New Roman" w:hAnsi="Segoe UI Symbol" w:cs="Segoe UI Symbol"/>
          <w:kern w:val="0"/>
          <w14:ligatures w14:val="none"/>
        </w:rPr>
        <w:t>🗂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>dataview</w:t>
      </w:r>
      <w:proofErr w:type="spellEnd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>" from Schema dropdown</w:t>
      </w:r>
    </w:p>
    <w:p w14:paraId="63858CF1" w14:textId="77777777" w:rsidR="000A6877" w:rsidRPr="000A6877" w:rsidRDefault="000A6877" w:rsidP="000A68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Wait for the ~20-30s "Loading wells from </w:t>
      </w:r>
      <w:proofErr w:type="spellStart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>DataView</w:t>
      </w:r>
      <w:proofErr w:type="spellEnd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>" progress bar</w:t>
      </w:r>
    </w:p>
    <w:p w14:paraId="157CD2F1" w14:textId="77777777" w:rsidR="000A6877" w:rsidRPr="000A6877" w:rsidRDefault="000A6877" w:rsidP="000A68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Pass: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~477,108 wells load, status message reports the count correctly</w:t>
      </w:r>
    </w:p>
    <w:p w14:paraId="70B535C6" w14:textId="77777777" w:rsidR="000A6877" w:rsidRPr="000A6877" w:rsidRDefault="000A6877" w:rsidP="000A68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 modes: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2DCDF0B" w14:textId="77777777" w:rsidR="000A6877" w:rsidRPr="000A6877" w:rsidRDefault="000A6877" w:rsidP="000A687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"Wells query failed: ..." → SQL error against </w:t>
      </w:r>
      <w:proofErr w:type="spellStart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>v_well</w:t>
      </w:r>
      <w:proofErr w:type="spellEnd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>; paste the message</w:t>
      </w:r>
    </w:p>
    <w:p w14:paraId="1E659B6A" w14:textId="77777777" w:rsidR="000A6877" w:rsidRPr="000A6877" w:rsidRDefault="000A6877" w:rsidP="000A687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Count is wildly off (e.g., 531,783 = federation-wide total) → </w:t>
      </w:r>
      <w:proofErr w:type="spellStart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>schema_filter</w:t>
      </w:r>
      <w:proofErr w:type="spellEnd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not being applied; my dispatch logic is buggy</w:t>
      </w:r>
    </w:p>
    <w:p w14:paraId="3B07F312" w14:textId="77777777" w:rsidR="000A6877" w:rsidRPr="000A6877" w:rsidRDefault="000A6877" w:rsidP="000A687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Count is 0 → </w:t>
      </w:r>
      <w:proofErr w:type="spellStart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>schema_filter</w:t>
      </w:r>
      <w:proofErr w:type="spellEnd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typo (passing </w:t>
      </w:r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dataview</w:t>
      </w:r>
      <w:proofErr w:type="spellEnd"/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but the view holds </w:t>
      </w:r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"main"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or similar). Run </w:t>
      </w:r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DISTINCT </w:t>
      </w:r>
      <w:proofErr w:type="spellStart"/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dv_schema</w:t>
      </w:r>
      <w:proofErr w:type="spellEnd"/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FROM </w:t>
      </w:r>
      <w:proofErr w:type="spellStart"/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dataview_</w:t>
      </w:r>
      <w:proofErr w:type="gramStart"/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federation.v</w:t>
      </w:r>
      <w:proofErr w:type="gramEnd"/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_well</w:t>
      </w:r>
      <w:proofErr w:type="spellEnd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to confirm the actual values.</w:t>
      </w:r>
    </w:p>
    <w:p w14:paraId="3B04D0E8" w14:textId="77777777" w:rsidR="000A6877" w:rsidRPr="000A6877" w:rsidRDefault="000A6877" w:rsidP="000A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2.2: Grid renders</w:t>
      </w:r>
    </w:p>
    <w:p w14:paraId="42CF262E" w14:textId="77777777" w:rsidR="000A6877" w:rsidRPr="000A6877" w:rsidRDefault="000A6877" w:rsidP="000A68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With </w:t>
      </w:r>
      <w:proofErr w:type="spellStart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>dataview</w:t>
      </w:r>
      <w:proofErr w:type="spellEnd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loaded, toggle "Show grid" on</w:t>
      </w:r>
    </w:p>
    <w:p w14:paraId="1FF87AA5" w14:textId="77777777" w:rsidR="000A6877" w:rsidRPr="000A6877" w:rsidRDefault="000A6877" w:rsidP="000A68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Pass: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Hex/grid overlay covers West Texas / onshore US areas</w:t>
      </w:r>
    </w:p>
    <w:p w14:paraId="1A85CDCE" w14:textId="77777777" w:rsidR="000A6877" w:rsidRPr="000A6877" w:rsidRDefault="000A6877" w:rsidP="000A68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</w:t>
      </w:r>
      <w:proofErr w:type="gramEnd"/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"Well grid query failed" → grid SQL error</w:t>
      </w:r>
    </w:p>
    <w:p w14:paraId="1A3524B7" w14:textId="77777777" w:rsidR="000A6877" w:rsidRPr="000A6877" w:rsidRDefault="000A6877" w:rsidP="000A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2.3: Standard well popup</w:t>
      </w:r>
    </w:p>
    <w:p w14:paraId="03CE41E6" w14:textId="77777777" w:rsidR="000A6877" w:rsidRPr="000A6877" w:rsidRDefault="000A6877" w:rsidP="000A68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kern w:val="0"/>
          <w14:ligatures w14:val="none"/>
        </w:rPr>
        <w:t>Click on a well marker (any onshore well)</w:t>
      </w:r>
    </w:p>
    <w:p w14:paraId="1AC2B7A0" w14:textId="77777777" w:rsidR="000A6877" w:rsidRPr="000A6877" w:rsidRDefault="000A6877" w:rsidP="000A68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Pass: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Popup shows well name, API, operator, county, status — the standard onshore fields</w:t>
      </w:r>
    </w:p>
    <w:p w14:paraId="3B0B28E7" w14:textId="77777777" w:rsidR="000A6877" w:rsidRPr="000A6877" w:rsidRDefault="000A6877" w:rsidP="000A68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Fail: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Empty popup or missing fields → my </w:t>
      </w:r>
      <w:proofErr w:type="spellStart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>v_well</w:t>
      </w:r>
      <w:proofErr w:type="spellEnd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SELECT is missing a column the popup builder expects</w:t>
      </w:r>
    </w:p>
    <w:p w14:paraId="362CED1A" w14:textId="77777777" w:rsidR="000A6877" w:rsidRPr="000A6877" w:rsidRDefault="000A6877" w:rsidP="000A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2.4: Rectangle drill</w:t>
      </w:r>
    </w:p>
    <w:p w14:paraId="7490C759" w14:textId="77777777" w:rsidR="000A6877" w:rsidRPr="000A6877" w:rsidRDefault="000A6877" w:rsidP="000A68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kern w:val="0"/>
          <w14:ligatures w14:val="none"/>
        </w:rPr>
        <w:t>Toggle grid off if on, switch to rectangle selection mode</w:t>
      </w:r>
    </w:p>
    <w:p w14:paraId="713C976B" w14:textId="77777777" w:rsidR="000A6877" w:rsidRPr="000A6877" w:rsidRDefault="000A6877" w:rsidP="000A68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kern w:val="0"/>
          <w14:ligatures w14:val="none"/>
        </w:rPr>
        <w:t>Draw a small rectangle covering wells in West Texas</w:t>
      </w:r>
    </w:p>
    <w:p w14:paraId="3C89C7E7" w14:textId="77777777" w:rsidR="000A6877" w:rsidRPr="000A6877" w:rsidRDefault="000A6877" w:rsidP="000A68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kern w:val="0"/>
          <w14:ligatures w14:val="none"/>
        </w:rPr>
        <w:t>Hit Commit</w:t>
      </w:r>
    </w:p>
    <w:p w14:paraId="0CC6AF47" w14:textId="77777777" w:rsidR="000A6877" w:rsidRPr="000A6877" w:rsidRDefault="000A6877" w:rsidP="000A68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Pass: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Wells render as individual markers, popup works</w:t>
      </w:r>
    </w:p>
    <w:p w14:paraId="3D3EFFC6" w14:textId="77777777" w:rsidR="000A6877" w:rsidRPr="000A6877" w:rsidRDefault="000A6877" w:rsidP="000A68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Fail: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proofErr w:type="spellStart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>Bbox</w:t>
      </w:r>
      <w:proofErr w:type="spellEnd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query failed" → </w:t>
      </w:r>
      <w:proofErr w:type="spellStart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>bbox</w:t>
      </w:r>
      <w:proofErr w:type="spellEnd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SQL or sister LEFT JOIN issue</w:t>
      </w:r>
    </w:p>
    <w:p w14:paraId="34E7259F" w14:textId="77777777" w:rsidR="000A6877" w:rsidRPr="000A6877" w:rsidRDefault="000A6877" w:rsidP="000A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2.5: Circle drill</w:t>
      </w:r>
    </w:p>
    <w:p w14:paraId="229B24AC" w14:textId="77777777" w:rsidR="000A6877" w:rsidRPr="000A6877" w:rsidRDefault="000A6877" w:rsidP="000A68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kern w:val="0"/>
          <w14:ligatures w14:val="none"/>
        </w:rPr>
        <w:t>Switch to circle selection mode</w:t>
      </w:r>
    </w:p>
    <w:p w14:paraId="34DAA125" w14:textId="77777777" w:rsidR="000A6877" w:rsidRPr="000A6877" w:rsidRDefault="000A6877" w:rsidP="000A68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kern w:val="0"/>
          <w14:ligatures w14:val="none"/>
        </w:rPr>
        <w:t>Draw a circle</w:t>
      </w:r>
    </w:p>
    <w:p w14:paraId="4264C6EF" w14:textId="77777777" w:rsidR="000A6877" w:rsidRPr="000A6877" w:rsidRDefault="000A6877" w:rsidP="000A68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Pass: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Wells inside circle render, ordered nearest-first</w:t>
      </w:r>
    </w:p>
    <w:p w14:paraId="2F308509" w14:textId="77777777" w:rsidR="000A6877" w:rsidRPr="000A6877" w:rsidRDefault="000A6877" w:rsidP="000A68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</w:t>
      </w:r>
      <w:proofErr w:type="gramEnd"/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"Circle query failed" → circle SQL issue</w:t>
      </w:r>
    </w:p>
    <w:p w14:paraId="736C654F" w14:textId="77777777" w:rsidR="000A6877" w:rsidRPr="000A6877" w:rsidRDefault="000A6877" w:rsidP="000A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Stop here if any Level 2 test fails.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Onshore federation must work before we touch GOM.</w:t>
      </w:r>
    </w:p>
    <w:p w14:paraId="20778D00" w14:textId="77777777" w:rsidR="000A6877" w:rsidRPr="000A6877" w:rsidRDefault="000A6877" w:rsidP="000A68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kern w:val="0"/>
          <w14:ligatures w14:val="none"/>
        </w:rPr>
        <w:pict w14:anchorId="734A7896">
          <v:rect id="_x0000_i1026" style="width:0;height:1.5pt" o:hralign="center" o:hrstd="t" o:hr="t" fillcolor="#a0a0a0" stroked="f"/>
        </w:pict>
      </w:r>
    </w:p>
    <w:p w14:paraId="2568F1DF" w14:textId="77777777" w:rsidR="000A6877" w:rsidRPr="000A6877" w:rsidRDefault="000A6877" w:rsidP="000A6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3 — GOM federation (the sister-view exercise)</w:t>
      </w:r>
    </w:p>
    <w:p w14:paraId="4613CCAE" w14:textId="77777777" w:rsidR="000A6877" w:rsidRPr="000A6877" w:rsidRDefault="000A6877" w:rsidP="000A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Test 3.1: Load </w:t>
      </w:r>
      <w:r w:rsidRPr="000A6877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🌊</w:t>
      </w: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dataview_gom</w:t>
      </w:r>
      <w:proofErr w:type="spellEnd"/>
    </w:p>
    <w:p w14:paraId="00A012CB" w14:textId="77777777" w:rsidR="000A6877" w:rsidRPr="000A6877" w:rsidRDefault="000A6877" w:rsidP="000A68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kern w:val="0"/>
          <w14:ligatures w14:val="none"/>
        </w:rPr>
        <w:t>Switch Schema dropdown to "</w:t>
      </w:r>
      <w:r w:rsidRPr="000A6877">
        <w:rPr>
          <w:rFonts w:ascii="Segoe UI Emoji" w:eastAsia="Times New Roman" w:hAnsi="Segoe UI Emoji" w:cs="Segoe UI Emoji"/>
          <w:kern w:val="0"/>
          <w14:ligatures w14:val="none"/>
        </w:rPr>
        <w:t>🌊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>dataview_gom</w:t>
      </w:r>
      <w:proofErr w:type="spellEnd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>"</w:t>
      </w:r>
    </w:p>
    <w:p w14:paraId="17FDB896" w14:textId="77777777" w:rsidR="000A6877" w:rsidRPr="000A6877" w:rsidRDefault="000A6877" w:rsidP="000A68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Pass: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~54,675 wells load (the count of GOM wells with non-NULL coords)</w:t>
      </w:r>
    </w:p>
    <w:p w14:paraId="7B9F06DD" w14:textId="77777777" w:rsidR="000A6877" w:rsidRPr="000A6877" w:rsidRDefault="000A6877" w:rsidP="000A68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Fail: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Wrong count or error → </w:t>
      </w:r>
      <w:proofErr w:type="spellStart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>schema_filter</w:t>
      </w:r>
      <w:proofErr w:type="spellEnd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for GOM not working</w:t>
      </w:r>
    </w:p>
    <w:p w14:paraId="1ED756B8" w14:textId="77777777" w:rsidR="000A6877" w:rsidRPr="000A6877" w:rsidRDefault="000A6877" w:rsidP="000A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3.2: GOM grid renders</w:t>
      </w:r>
    </w:p>
    <w:p w14:paraId="46268777" w14:textId="77777777" w:rsidR="000A6877" w:rsidRPr="000A6877" w:rsidRDefault="000A6877" w:rsidP="000A68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kern w:val="0"/>
          <w14:ligatures w14:val="none"/>
        </w:rPr>
        <w:t>Should show coarser cells (0.36° step) over the Gulf</w:t>
      </w:r>
    </w:p>
    <w:p w14:paraId="4F27CA07" w14:textId="77777777" w:rsidR="000A6877" w:rsidRPr="000A6877" w:rsidRDefault="000A6877" w:rsidP="000A68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Pass: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Visible heatmap-</w:t>
      </w:r>
      <w:proofErr w:type="spellStart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>ish</w:t>
      </w:r>
      <w:proofErr w:type="spellEnd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grid over Gulf of Mexico</w:t>
      </w:r>
    </w:p>
    <w:p w14:paraId="447E5AAA" w14:textId="77777777" w:rsidR="000A6877" w:rsidRPr="000A6877" w:rsidRDefault="000A6877" w:rsidP="000A68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Fail: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Same area as standard grid would mean my step parameter isn't being passed; very small/no cells </w:t>
      </w:r>
      <w:proofErr w:type="gramStart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>means</w:t>
      </w:r>
      <w:proofErr w:type="gramEnd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an aggregation issue</w:t>
      </w:r>
    </w:p>
    <w:p w14:paraId="3E6909B8" w14:textId="77777777" w:rsidR="000A6877" w:rsidRPr="000A6877" w:rsidRDefault="000A6877" w:rsidP="000A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3.3: GOM popup — the critical sister-view test</w:t>
      </w:r>
    </w:p>
    <w:p w14:paraId="5EA6A924" w14:textId="77777777" w:rsidR="000A6877" w:rsidRPr="000A6877" w:rsidRDefault="000A6877" w:rsidP="000A68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kern w:val="0"/>
          <w14:ligatures w14:val="none"/>
        </w:rPr>
        <w:t>Click a GOM well (from the full load — they should be teal-colored markers)</w:t>
      </w:r>
    </w:p>
    <w:p w14:paraId="3AB3A6FD" w14:textId="77777777" w:rsidR="000A6877" w:rsidRPr="000A6877" w:rsidRDefault="000A6877" w:rsidP="000A68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Pass: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Popup </w:t>
      </w:r>
      <w:proofErr w:type="gramStart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>shows:</w:t>
      </w:r>
      <w:proofErr w:type="gramEnd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well name + suffix, BOEM API number, company name, lease info (e.g., "G12345 (GC 195)"), spud date, </w:t>
      </w: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water depth in ft, MD in ft, TVD in ft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>, status/type codes</w:t>
      </w:r>
    </w:p>
    <w:p w14:paraId="191A1ABE" w14:textId="77777777" w:rsidR="000A6877" w:rsidRPr="000A6877" w:rsidRDefault="000A6877" w:rsidP="000A68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 modes: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980B4E8" w14:textId="77777777" w:rsidR="000A6877" w:rsidRPr="000A6877" w:rsidRDefault="000A6877" w:rsidP="000A687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"WD — · MD — · TVD —" but other fields work → sister JOIN isn't returning data, OR the loader didn't pull sister columns (likely the overview loader vs drill-down distinction — overview popups won't have sister data even with the patch!)</w:t>
      </w:r>
    </w:p>
    <w:p w14:paraId="79A8DF80" w14:textId="77777777" w:rsidR="000A6877" w:rsidRPr="000A6877" w:rsidRDefault="000A6877" w:rsidP="000A687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Wait, important: </w:t>
      </w: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the overview load uses </w:t>
      </w:r>
      <w:r w:rsidRPr="000A687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_</w:t>
      </w:r>
      <w:proofErr w:type="spellStart"/>
      <w:r w:rsidRPr="000A687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qry_wells</w:t>
      </w:r>
      <w:proofErr w:type="spellEnd"/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which intentionally does NOT pull sister columns.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Only the drill-down loaders do. So GOM popups in overview mode will </w:t>
      </w:r>
      <w:proofErr w:type="gramStart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>show "—"</w:t>
      </w:r>
      <w:proofErr w:type="gramEnd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for WD/MD/TVD. That's expected behavior in our X scope. To see sister data, you need to do a Commit drill (Test 3.5).</w:t>
      </w:r>
    </w:p>
    <w:p w14:paraId="5E932CAE" w14:textId="77777777" w:rsidR="000A6877" w:rsidRPr="000A6877" w:rsidRDefault="000A6877" w:rsidP="000A687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kern w:val="0"/>
          <w14:ligatures w14:val="none"/>
        </w:rPr>
        <w:t>Let me revise this test:</w:t>
      </w:r>
    </w:p>
    <w:p w14:paraId="4F2600BA" w14:textId="77777777" w:rsidR="000A6877" w:rsidRPr="000A6877" w:rsidRDefault="000A6877" w:rsidP="000A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3.3 (revised): GOM popup, overview mode</w:t>
      </w:r>
    </w:p>
    <w:p w14:paraId="7FF6C086" w14:textId="77777777" w:rsidR="000A6877" w:rsidRPr="000A6877" w:rsidRDefault="000A6877" w:rsidP="000A68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kern w:val="0"/>
          <w14:ligatures w14:val="none"/>
        </w:rPr>
        <w:t>Click a GOM well from the full overview load</w:t>
      </w:r>
    </w:p>
    <w:p w14:paraId="3844D688" w14:textId="77777777" w:rsidR="000A6877" w:rsidRPr="000A6877" w:rsidRDefault="000A6877" w:rsidP="000A68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Pass: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Popup shows well name + suffix + BOEM API + company name + spud date + status/type. </w:t>
      </w: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WD/MD/TVD will </w:t>
      </w:r>
      <w:proofErr w:type="gramStart"/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show "—"</w:t>
      </w:r>
      <w:proofErr w:type="gramEnd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because overview load doesn't pull sister columns.</w:t>
      </w:r>
    </w:p>
    <w:p w14:paraId="43E6F101" w14:textId="77777777" w:rsidR="000A6877" w:rsidRPr="000A6877" w:rsidRDefault="000A6877" w:rsidP="000A68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Fail: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If well name/API/company are missing too, the popup builder isn't getting basic fields from </w:t>
      </w:r>
      <w:proofErr w:type="spellStart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>v_well</w:t>
      </w:r>
      <w:proofErr w:type="spellEnd"/>
    </w:p>
    <w:p w14:paraId="0DB885CA" w14:textId="77777777" w:rsidR="000A6877" w:rsidRPr="000A6877" w:rsidRDefault="000A6877" w:rsidP="000A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3.4: GOM well grid → cell selection → Commit drill</w:t>
      </w:r>
    </w:p>
    <w:p w14:paraId="7AF1425D" w14:textId="77777777" w:rsidR="000A6877" w:rsidRPr="000A6877" w:rsidRDefault="000A6877" w:rsidP="000A68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kern w:val="0"/>
          <w14:ligatures w14:val="none"/>
        </w:rPr>
        <w:t>Toggle grid on, switch to cell-select mode, click some Gulf cells, hit Commit</w:t>
      </w:r>
    </w:p>
    <w:p w14:paraId="148BDB87" w14:textId="77777777" w:rsidR="000A6877" w:rsidRPr="000A6877" w:rsidRDefault="000A6877" w:rsidP="000A68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Pass: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Drilled wells render as amber-ring teal-fill markers (the GOM style)</w:t>
      </w:r>
    </w:p>
    <w:p w14:paraId="547199B1" w14:textId="77777777" w:rsidR="000A6877" w:rsidRPr="000A6877" w:rsidRDefault="000A6877" w:rsidP="000A68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Fail: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Cell hit-test issues, drill returns 0 wells, etc.</w:t>
      </w:r>
    </w:p>
    <w:p w14:paraId="2521F85D" w14:textId="77777777" w:rsidR="000A6877" w:rsidRPr="000A6877" w:rsidRDefault="000A6877" w:rsidP="000A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3.5: GOM popup — drilled (THE critical sister-view test)</w:t>
      </w:r>
    </w:p>
    <w:p w14:paraId="2341D231" w14:textId="77777777" w:rsidR="000A6877" w:rsidRPr="000A6877" w:rsidRDefault="000A6877" w:rsidP="000A68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kern w:val="0"/>
          <w14:ligatures w14:val="none"/>
        </w:rPr>
        <w:t>Click a drilled GOM well from the previous test</w:t>
      </w:r>
    </w:p>
    <w:p w14:paraId="2F296370" w14:textId="77777777" w:rsidR="000A6877" w:rsidRPr="000A6877" w:rsidRDefault="000A6877" w:rsidP="000A68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Pass: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Popup NOW shows water depth, MD, TVD populated (e.g., "WD 1,234 ft · MD 18,500 ft · TVD 12,000 ft"), and lease info shows real values</w:t>
      </w:r>
    </w:p>
    <w:p w14:paraId="61D89E05" w14:textId="77777777" w:rsidR="000A6877" w:rsidRPr="000A6877" w:rsidRDefault="000A6877" w:rsidP="000A68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Fail: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"WD — · MD — · TVD —" → sister LEFT JOIN not populating, OR field name mismatch (e.g., my BOEM-native name change broke the popup read). Inspect the well </w:t>
      </w:r>
      <w:proofErr w:type="spellStart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>dict</w:t>
      </w:r>
      <w:proofErr w:type="spellEnd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by adding a debug print, or </w:t>
      </w:r>
      <w:proofErr w:type="gramStart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>compare</w:t>
      </w:r>
      <w:proofErr w:type="gramEnd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to the SSMS query:</w:t>
      </w:r>
    </w:p>
    <w:p w14:paraId="4E3319F4" w14:textId="77777777" w:rsidR="000A6877" w:rsidRPr="000A6877" w:rsidRDefault="000A6877" w:rsidP="000A68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>sql</w:t>
      </w:r>
      <w:proofErr w:type="spellEnd"/>
    </w:p>
    <w:p w14:paraId="19779450" w14:textId="77777777" w:rsidR="000A6877" w:rsidRPr="000A6877" w:rsidRDefault="000A6877" w:rsidP="000A6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0A687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0A6877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SELECT</w:t>
      </w:r>
      <w:r w:rsidRPr="000A687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0A6877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TOP</w:t>
      </w:r>
      <w:r w:rsidRPr="000A687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0A6877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5</w:t>
      </w:r>
      <w:r w:rsidRPr="000A687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0A687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w</w:t>
      </w:r>
      <w:r w:rsidRPr="000A687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0A687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uwi</w:t>
      </w:r>
      <w:proofErr w:type="spellEnd"/>
      <w:r w:rsidRPr="000A687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0A687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0A687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</w:t>
      </w:r>
      <w:r w:rsidRPr="000A687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0A687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water</w:t>
      </w:r>
      <w:proofErr w:type="gramEnd"/>
      <w:r w:rsidRPr="000A687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_depth_ft</w:t>
      </w:r>
      <w:proofErr w:type="spellEnd"/>
      <w:r w:rsidRPr="000A687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0A687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0A687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</w:t>
      </w:r>
      <w:r w:rsidRPr="000A687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0A687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bh_total_md_ft</w:t>
      </w:r>
      <w:proofErr w:type="spellEnd"/>
      <w:r w:rsidRPr="000A687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0A687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0A687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</w:t>
      </w:r>
      <w:r w:rsidRPr="000A687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0A687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true</w:t>
      </w:r>
      <w:proofErr w:type="gramEnd"/>
      <w:r w:rsidRPr="000A687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_vertical_depth_ft</w:t>
      </w:r>
      <w:proofErr w:type="spellEnd"/>
    </w:p>
    <w:p w14:paraId="1B817F68" w14:textId="77777777" w:rsidR="000A6877" w:rsidRPr="000A6877" w:rsidRDefault="000A6877" w:rsidP="000A6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0A687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0A6877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0A687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0A687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dataview_</w:t>
      </w:r>
      <w:proofErr w:type="gramStart"/>
      <w:r w:rsidRPr="000A687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federation</w:t>
      </w:r>
      <w:r w:rsidRPr="000A687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0A687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v</w:t>
      </w:r>
      <w:proofErr w:type="gramEnd"/>
      <w:r w:rsidRPr="000A687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_well</w:t>
      </w:r>
      <w:proofErr w:type="spellEnd"/>
      <w:r w:rsidRPr="000A687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w</w:t>
      </w:r>
    </w:p>
    <w:p w14:paraId="5201710D" w14:textId="77777777" w:rsidR="000A6877" w:rsidRPr="000A6877" w:rsidRDefault="000A6877" w:rsidP="000A6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0A687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0A6877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LEFT</w:t>
      </w:r>
      <w:r w:rsidRPr="000A687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0A6877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JOIN</w:t>
      </w:r>
      <w:r w:rsidRPr="000A687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0A687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dataview_</w:t>
      </w:r>
      <w:proofErr w:type="gramStart"/>
      <w:r w:rsidRPr="000A687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federation</w:t>
      </w:r>
      <w:r w:rsidRPr="000A687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0A687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v</w:t>
      </w:r>
      <w:proofErr w:type="gramEnd"/>
      <w:r w:rsidRPr="000A687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_gom_well_attributes</w:t>
      </w:r>
      <w:proofErr w:type="spellEnd"/>
      <w:r w:rsidRPr="000A687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g </w:t>
      </w:r>
      <w:r w:rsidRPr="000A6877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ON</w:t>
      </w:r>
      <w:r w:rsidRPr="000A687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0A687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</w:t>
      </w:r>
      <w:r w:rsidRPr="000A687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0A687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uwi</w:t>
      </w:r>
      <w:proofErr w:type="spellEnd"/>
      <w:r w:rsidRPr="000A687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proofErr w:type="spellStart"/>
      <w:r w:rsidRPr="000A687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w</w:t>
      </w:r>
      <w:r w:rsidRPr="000A687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0A687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uwi</w:t>
      </w:r>
      <w:proofErr w:type="spellEnd"/>
    </w:p>
    <w:p w14:paraId="1C5AE960" w14:textId="77777777" w:rsidR="000A6877" w:rsidRPr="000A6877" w:rsidRDefault="000A6877" w:rsidP="000A6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0A687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0A6877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WHERE</w:t>
      </w:r>
      <w:r w:rsidRPr="000A687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0A687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w</w:t>
      </w:r>
      <w:r w:rsidRPr="000A687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0A687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dv_schema</w:t>
      </w:r>
      <w:proofErr w:type="spellEnd"/>
      <w:r w:rsidRPr="000A687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0A687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</w:t>
      </w:r>
      <w:proofErr w:type="spellStart"/>
      <w:r w:rsidRPr="000A687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dataview_gom</w:t>
      </w:r>
      <w:proofErr w:type="spellEnd"/>
      <w:r w:rsidRPr="000A687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</w:t>
      </w:r>
    </w:p>
    <w:p w14:paraId="66B7BFB2" w14:textId="77777777" w:rsidR="000A6877" w:rsidRPr="000A6877" w:rsidRDefault="000A6877" w:rsidP="000A6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0A687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AND </w:t>
      </w:r>
      <w:proofErr w:type="spellStart"/>
      <w:proofErr w:type="gramStart"/>
      <w:r w:rsidRPr="000A687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</w:t>
      </w:r>
      <w:r w:rsidRPr="000A687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0A687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water</w:t>
      </w:r>
      <w:proofErr w:type="gramEnd"/>
      <w:r w:rsidRPr="000A687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_depth_ft</w:t>
      </w:r>
      <w:proofErr w:type="spellEnd"/>
      <w:r w:rsidRPr="000A687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IS NOT </w:t>
      </w:r>
      <w:r w:rsidRPr="000A6877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</w:p>
    <w:p w14:paraId="3241F5DE" w14:textId="77777777" w:rsidR="000A6877" w:rsidRPr="000A6877" w:rsidRDefault="000A6877" w:rsidP="000A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3.6: GOM scout ticket</w:t>
      </w:r>
    </w:p>
    <w:p w14:paraId="27821633" w14:textId="77777777" w:rsidR="000A6877" w:rsidRPr="000A6877" w:rsidRDefault="000A6877" w:rsidP="000A68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kern w:val="0"/>
          <w14:ligatures w14:val="none"/>
        </w:rPr>
        <w:t>Click a drilled GOM well, open its full scout ticket</w:t>
      </w:r>
    </w:p>
    <w:p w14:paraId="449A601E" w14:textId="77777777" w:rsidR="000A6877" w:rsidRPr="000A6877" w:rsidRDefault="000A6877" w:rsidP="000A68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Pass: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Header shows full BOEM lease + area code + block, depths populate, dates populate</w:t>
      </w:r>
    </w:p>
    <w:p w14:paraId="71664493" w14:textId="77777777" w:rsidR="000A6877" w:rsidRPr="000A6877" w:rsidRDefault="000A6877" w:rsidP="000A68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Fail: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Specific field </w:t>
      </w:r>
      <w:proofErr w:type="gramStart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>showing "—</w:t>
      </w:r>
      <w:proofErr w:type="gramEnd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" → that field name didn't match between sister view and the scout ticket's </w:t>
      </w:r>
      <w:proofErr w:type="spellStart"/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well_row.get</w:t>
      </w:r>
      <w:proofErr w:type="spellEnd"/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(...)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call</w:t>
      </w:r>
    </w:p>
    <w:p w14:paraId="7B61A7E5" w14:textId="77777777" w:rsidR="000A6877" w:rsidRPr="000A6877" w:rsidRDefault="000A6877" w:rsidP="000A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Test 3.7: GOM circle drill</w:t>
      </w:r>
    </w:p>
    <w:p w14:paraId="6C72FCFE" w14:textId="77777777" w:rsidR="000A6877" w:rsidRPr="000A6877" w:rsidRDefault="000A6877" w:rsidP="000A68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kern w:val="0"/>
          <w14:ligatures w14:val="none"/>
        </w:rPr>
        <w:t>Switch to circle mode, draw a circle over the Gulf</w:t>
      </w:r>
    </w:p>
    <w:p w14:paraId="12607F68" w14:textId="77777777" w:rsidR="000A6877" w:rsidRPr="000A6877" w:rsidRDefault="000A6877" w:rsidP="000A68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Pass: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Drilled wells render, popups have sister data populated</w:t>
      </w:r>
    </w:p>
    <w:p w14:paraId="1B047840" w14:textId="77777777" w:rsidR="000A6877" w:rsidRPr="000A6877" w:rsidRDefault="000A6877" w:rsidP="000A68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</w:t>
      </w:r>
      <w:proofErr w:type="gramEnd"/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Same diagnosis path as </w:t>
      </w:r>
      <w:proofErr w:type="spellStart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>bbox</w:t>
      </w:r>
      <w:proofErr w:type="spellEnd"/>
    </w:p>
    <w:p w14:paraId="1585DCF6" w14:textId="77777777" w:rsidR="000A6877" w:rsidRPr="000A6877" w:rsidRDefault="000A6877" w:rsidP="000A68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kern w:val="0"/>
          <w14:ligatures w14:val="none"/>
        </w:rPr>
        <w:pict w14:anchorId="0B00F600">
          <v:rect id="_x0000_i1027" style="width:0;height:1.5pt" o:hralign="center" o:hrstd="t" o:hr="t" fillcolor="#a0a0a0" stroked="f"/>
        </w:pict>
      </w:r>
    </w:p>
    <w:p w14:paraId="4B7A7533" w14:textId="77777777" w:rsidR="000A6877" w:rsidRPr="000A6877" w:rsidRDefault="000A6877" w:rsidP="000A6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4 — All-schemas (the new capability federation unlocks)</w:t>
      </w:r>
    </w:p>
    <w:p w14:paraId="33EF0955" w14:textId="77777777" w:rsidR="000A6877" w:rsidRPr="000A6877" w:rsidRDefault="000A6877" w:rsidP="000A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Test 4.1: </w:t>
      </w:r>
      <w:proofErr w:type="gramStart"/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Load </w:t>
      </w:r>
      <w:r w:rsidRPr="000A6877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🌎</w:t>
      </w:r>
      <w:proofErr w:type="gramEnd"/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All schemas</w:t>
      </w:r>
    </w:p>
    <w:p w14:paraId="7445D99E" w14:textId="77777777" w:rsidR="000A6877" w:rsidRPr="000A6877" w:rsidRDefault="000A6877" w:rsidP="000A68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kern w:val="0"/>
          <w14:ligatures w14:val="none"/>
        </w:rPr>
        <w:t>Switch Schema dropdown to "</w:t>
      </w:r>
      <w:r w:rsidRPr="000A6877">
        <w:rPr>
          <w:rFonts w:ascii="Segoe UI Emoji" w:eastAsia="Times New Roman" w:hAnsi="Segoe UI Emoji" w:cs="Segoe UI Emoji"/>
          <w:kern w:val="0"/>
          <w14:ligatures w14:val="none"/>
        </w:rPr>
        <w:t>🌎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All schemas"</w:t>
      </w:r>
    </w:p>
    <w:p w14:paraId="36BA7723" w14:textId="77777777" w:rsidR="000A6877" w:rsidRPr="000A6877" w:rsidRDefault="000A6877" w:rsidP="000A68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Pass: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~531,783 wells load (the federation-wide total). </w:t>
      </w: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was silently broken before our patch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— old code loaded only the main path.</w:t>
      </w:r>
    </w:p>
    <w:p w14:paraId="2A79538E" w14:textId="77777777" w:rsidR="000A6877" w:rsidRPr="000A6877" w:rsidRDefault="000A6877" w:rsidP="000A68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Fail: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Count matches just </w:t>
      </w:r>
      <w:proofErr w:type="spellStart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>dataview</w:t>
      </w:r>
      <w:proofErr w:type="spellEnd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(~477K) → my dispatch logic for the "both sources" case is buggy</w:t>
      </w:r>
    </w:p>
    <w:p w14:paraId="0B874043" w14:textId="77777777" w:rsidR="000A6877" w:rsidRPr="000A6877" w:rsidRDefault="000A6877" w:rsidP="000A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4.2: Both grids render simultaneously</w:t>
      </w:r>
    </w:p>
    <w:p w14:paraId="5EB8FD5D" w14:textId="77777777" w:rsidR="000A6877" w:rsidRPr="000A6877" w:rsidRDefault="000A6877" w:rsidP="000A68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kern w:val="0"/>
          <w14:ligatures w14:val="none"/>
        </w:rPr>
        <w:t>Toggle grid on</w:t>
      </w:r>
    </w:p>
    <w:p w14:paraId="79DCCD5F" w14:textId="77777777" w:rsidR="000A6877" w:rsidRPr="000A6877" w:rsidRDefault="000A6877" w:rsidP="000A68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Pass: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Onshore hex grid AND offshore (coarser) GOM grid both visible</w:t>
      </w:r>
    </w:p>
    <w:p w14:paraId="26BFA7A1" w14:textId="77777777" w:rsidR="000A6877" w:rsidRPr="000A6877" w:rsidRDefault="000A6877" w:rsidP="000A68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Fail: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Only one renders → the if-branches in the grid render code dispatch on </w:t>
      </w:r>
      <w:proofErr w:type="spellStart"/>
      <w:proofErr w:type="gramStart"/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active_area.get</w:t>
      </w:r>
      <w:proofErr w:type="spellEnd"/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"sources", [])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>, which I didn't change; should work</w:t>
      </w:r>
    </w:p>
    <w:p w14:paraId="218E978B" w14:textId="77777777" w:rsidR="000A6877" w:rsidRPr="000A6877" w:rsidRDefault="000A6877" w:rsidP="000A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Test 4.3: Mixed </w:t>
      </w:r>
      <w:proofErr w:type="spellStart"/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bbox</w:t>
      </w:r>
      <w:proofErr w:type="spellEnd"/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drill</w:t>
      </w:r>
    </w:p>
    <w:p w14:paraId="765870FB" w14:textId="77777777" w:rsidR="000A6877" w:rsidRPr="000A6877" w:rsidRDefault="000A6877" w:rsidP="000A68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kern w:val="0"/>
          <w14:ligatures w14:val="none"/>
        </w:rPr>
        <w:t>Draw a rectangle that covers BOTH onshore and offshore wells (e.g., Louisiana coast)</w:t>
      </w:r>
    </w:p>
    <w:p w14:paraId="39F343F2" w14:textId="77777777" w:rsidR="000A6877" w:rsidRPr="000A6877" w:rsidRDefault="000A6877" w:rsidP="000A68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Pass: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Both </w:t>
      </w:r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spellStart"/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drilled_main</w:t>
      </w:r>
      <w:proofErr w:type="spellEnd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(standard markers) and </w:t>
      </w:r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spellStart"/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drilled_gom</w:t>
      </w:r>
      <w:proofErr w:type="spellEnd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gramStart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>amber-ring</w:t>
      </w:r>
      <w:proofErr w:type="gramEnd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>) render in the same view</w:t>
      </w:r>
    </w:p>
    <w:p w14:paraId="44827102" w14:textId="77777777" w:rsidR="000A6877" w:rsidRPr="000A6877" w:rsidRDefault="000A6877" w:rsidP="000A68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Fail: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Only one source's wells render → the dispatch loop in the Commit handler had a bug, or the </w:t>
      </w:r>
      <w:proofErr w:type="spellStart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>schema_filter</w:t>
      </w:r>
      <w:proofErr w:type="spellEnd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narrows the query incorrectly</w:t>
      </w:r>
    </w:p>
    <w:p w14:paraId="5B362840" w14:textId="77777777" w:rsidR="000A6877" w:rsidRPr="000A6877" w:rsidRDefault="000A6877" w:rsidP="000A68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kern w:val="0"/>
          <w14:ligatures w14:val="none"/>
        </w:rPr>
        <w:pict w14:anchorId="3EEA19DE">
          <v:rect id="_x0000_i1028" style="width:0;height:1.5pt" o:hralign="center" o:hrstd="t" o:hr="t" fillcolor="#a0a0a0" stroked="f"/>
        </w:pict>
      </w:r>
    </w:p>
    <w:p w14:paraId="47B306E0" w14:textId="77777777" w:rsidR="000A6877" w:rsidRPr="000A6877" w:rsidRDefault="000A6877" w:rsidP="000A6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5 — Regression checks (things that should still work)</w:t>
      </w:r>
    </w:p>
    <w:p w14:paraId="3A1BA13B" w14:textId="77777777" w:rsidR="000A6877" w:rsidRPr="000A6877" w:rsidRDefault="000A6877" w:rsidP="000A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5.1: Status filter (sidebar checkboxes)</w:t>
      </w:r>
    </w:p>
    <w:p w14:paraId="510536D0" w14:textId="77777777" w:rsidR="000A6877" w:rsidRPr="000A6877" w:rsidRDefault="000A6877" w:rsidP="000A68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kern w:val="0"/>
          <w14:ligatures w14:val="none"/>
        </w:rPr>
        <w:t>With GOM loaded, toggle some status code checkboxes off</w:t>
      </w:r>
    </w:p>
    <w:p w14:paraId="5014B65C" w14:textId="77777777" w:rsidR="000A6877" w:rsidRPr="000A6877" w:rsidRDefault="000A6877" w:rsidP="000A68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Pass: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Affected wells disappear from the map</w:t>
      </w:r>
    </w:p>
    <w:p w14:paraId="45A4B75F" w14:textId="77777777" w:rsidR="000A6877" w:rsidRPr="000A6877" w:rsidRDefault="000A6877" w:rsidP="000A68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Fail: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Status filter didn't change → unrelated to my patch but worth confirming</w:t>
      </w:r>
    </w:p>
    <w:p w14:paraId="5B1B8A15" w14:textId="77777777" w:rsidR="000A6877" w:rsidRPr="000A6877" w:rsidRDefault="000A6877" w:rsidP="000A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5.2: Region filter</w:t>
      </w:r>
    </w:p>
    <w:p w14:paraId="4A8D27E9" w14:textId="77777777" w:rsidR="000A6877" w:rsidRPr="000A6877" w:rsidRDefault="000A6877" w:rsidP="000A68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kern w:val="0"/>
          <w14:ligatures w14:val="none"/>
        </w:rPr>
        <w:t>Pick a Petroleum Region or State Region</w:t>
      </w:r>
    </w:p>
    <w:p w14:paraId="2440FF25" w14:textId="77777777" w:rsidR="000A6877" w:rsidRPr="000A6877" w:rsidRDefault="000A6877" w:rsidP="000A68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Pass: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Wells filter down to that region</w:t>
      </w:r>
    </w:p>
    <w:p w14:paraId="6C88FEB0" w14:textId="77777777" w:rsidR="000A6877" w:rsidRPr="000A6877" w:rsidRDefault="000A6877" w:rsidP="000A68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</w:t>
      </w:r>
      <w:proofErr w:type="gramEnd"/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unrelated to my patch</w:t>
      </w:r>
    </w:p>
    <w:p w14:paraId="5E9F9461" w14:textId="77777777" w:rsidR="000A6877" w:rsidRPr="000A6877" w:rsidRDefault="000A6877" w:rsidP="000A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5.3: Advanced filters (TD / spud date)</w:t>
      </w:r>
    </w:p>
    <w:p w14:paraId="2B0C438D" w14:textId="77777777" w:rsidR="000A6877" w:rsidRPr="000A6877" w:rsidRDefault="000A6877" w:rsidP="000A68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Set a TD filter (e.g., </w:t>
      </w:r>
      <w:proofErr w:type="spellStart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>final_td</w:t>
      </w:r>
      <w:proofErr w:type="spellEnd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&gt; 10000)</w:t>
      </w:r>
    </w:p>
    <w:p w14:paraId="10884ACC" w14:textId="77777777" w:rsidR="000A6877" w:rsidRPr="000A6877" w:rsidRDefault="000A6877" w:rsidP="000A68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Pass: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Wells filter accordingly</w:t>
      </w:r>
    </w:p>
    <w:p w14:paraId="57AA2E07" w14:textId="77777777" w:rsidR="000A6877" w:rsidRPr="000A6877" w:rsidRDefault="000A6877" w:rsidP="000A68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</w:t>
      </w:r>
      <w:proofErr w:type="gramEnd"/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unrelated to my patch</w:t>
      </w:r>
    </w:p>
    <w:p w14:paraId="36B4AC0B" w14:textId="77777777" w:rsidR="000A6877" w:rsidRPr="000A6877" w:rsidRDefault="000A6877" w:rsidP="000A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5.4: Zoom-to dropdown</w:t>
      </w:r>
    </w:p>
    <w:p w14:paraId="4C38F23E" w14:textId="77777777" w:rsidR="000A6877" w:rsidRPr="000A6877" w:rsidRDefault="000A6877" w:rsidP="000A68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kern w:val="0"/>
          <w14:ligatures w14:val="none"/>
        </w:rPr>
        <w:t>Pick a Zoom-to target (a county or field)</w:t>
      </w:r>
    </w:p>
    <w:p w14:paraId="3FB222F8" w14:textId="77777777" w:rsidR="000A6877" w:rsidRPr="000A6877" w:rsidRDefault="000A6877" w:rsidP="000A68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Pass: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Map zooms and filters</w:t>
      </w:r>
    </w:p>
    <w:p w14:paraId="2FF453E5" w14:textId="77777777" w:rsidR="000A6877" w:rsidRPr="000A6877" w:rsidRDefault="000A6877" w:rsidP="000A68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</w:t>
      </w:r>
      <w:proofErr w:type="gramEnd"/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unrelated to my patch</w:t>
      </w:r>
    </w:p>
    <w:p w14:paraId="4B433CD3" w14:textId="77777777" w:rsidR="000A6877" w:rsidRPr="000A6877" w:rsidRDefault="000A6877" w:rsidP="000A68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kern w:val="0"/>
          <w14:ligatures w14:val="none"/>
        </w:rPr>
        <w:pict w14:anchorId="35EF3882">
          <v:rect id="_x0000_i1029" style="width:0;height:1.5pt" o:hralign="center" o:hrstd="t" o:hr="t" fillcolor="#a0a0a0" stroked="f"/>
        </w:pict>
      </w:r>
    </w:p>
    <w:p w14:paraId="6D81532D" w14:textId="77777777" w:rsidR="000A6877" w:rsidRPr="000A6877" w:rsidRDefault="000A6877" w:rsidP="000A6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to send me when something fails</w:t>
      </w:r>
    </w:p>
    <w:p w14:paraId="1560CE1A" w14:textId="77777777" w:rsidR="000A6877" w:rsidRPr="000A6877" w:rsidRDefault="000A6877" w:rsidP="000A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kern w:val="0"/>
          <w14:ligatures w14:val="none"/>
        </w:rPr>
        <w:t>For any failure:</w:t>
      </w:r>
    </w:p>
    <w:p w14:paraId="3DCF6C86" w14:textId="77777777" w:rsidR="000A6877" w:rsidRPr="000A6877" w:rsidRDefault="000A6877" w:rsidP="000A68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test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(e.g., "Test 3.5 fails")</w:t>
      </w:r>
    </w:p>
    <w:p w14:paraId="5983298B" w14:textId="77777777" w:rsidR="000A6877" w:rsidRPr="000A6877" w:rsidRDefault="000A6877" w:rsidP="000A68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you see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(popup is empty, error message text, wrong well count, etc.)</w:t>
      </w:r>
    </w:p>
    <w:p w14:paraId="17DDA3AC" w14:textId="77777777" w:rsidR="000A6877" w:rsidRPr="000A6877" w:rsidRDefault="000A6877" w:rsidP="000A68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error message verbatim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if there's a traceback — </w:t>
      </w:r>
      <w:proofErr w:type="spellStart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shows them at the top of the page in red, or in the terminal where you launched</w:t>
      </w:r>
    </w:p>
    <w:p w14:paraId="2CDCBFB9" w14:textId="77777777" w:rsidR="000A6877" w:rsidRPr="000A6877" w:rsidRDefault="000A6877" w:rsidP="000A68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"wrong count" failures: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run the corresponding SSMS query I can give you to diagnose what the DB </w:t>
      </w:r>
      <w:proofErr w:type="gramStart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>actually has</w:t>
      </w:r>
      <w:proofErr w:type="gramEnd"/>
    </w:p>
    <w:p w14:paraId="2BB3E590" w14:textId="77777777" w:rsidR="000A6877" w:rsidRPr="000A6877" w:rsidRDefault="000A6877" w:rsidP="000A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kern w:val="0"/>
          <w14:ligatures w14:val="none"/>
        </w:rPr>
        <w:t>Most likely failure points, ranked:</w:t>
      </w:r>
    </w:p>
    <w:p w14:paraId="2F7A987C" w14:textId="77777777" w:rsidR="000A6877" w:rsidRPr="000A6877" w:rsidRDefault="000A6877" w:rsidP="000A68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SQL syntax issue with my </w:t>
      </w:r>
      <w:proofErr w:type="spellStart"/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schema_clause</w:t>
      </w:r>
      <w:proofErr w:type="spellEnd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interpolation (~40%)</w:t>
      </w:r>
    </w:p>
    <w:p w14:paraId="0D38985A" w14:textId="77777777" w:rsidR="000A6877" w:rsidRPr="000A6877" w:rsidRDefault="000A6877" w:rsidP="000A68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kern w:val="0"/>
          <w14:ligatures w14:val="none"/>
        </w:rPr>
        <w:t>Field name mismatch between sister view and popup/ticket builder (~20%)</w:t>
      </w:r>
    </w:p>
    <w:p w14:paraId="4F397D3A" w14:textId="77777777" w:rsidR="000A6877" w:rsidRPr="000A6877" w:rsidRDefault="000A6877" w:rsidP="000A68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Overview-mode popup </w:t>
      </w:r>
      <w:proofErr w:type="gramStart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>showing "—"</w:t>
      </w:r>
      <w:proofErr w:type="gramEnd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for WD/MD/TVD and you (or I, a moment ago) thinking that's wrong when it's </w:t>
      </w:r>
      <w:proofErr w:type="gramStart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>actually expected</w:t>
      </w:r>
      <w:proofErr w:type="gramEnd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(~15%)</w:t>
      </w:r>
    </w:p>
    <w:p w14:paraId="6B85ED50" w14:textId="77777777" w:rsidR="000A6877" w:rsidRPr="000A6877" w:rsidRDefault="000A6877" w:rsidP="000A68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kern w:val="0"/>
          <w14:ligatures w14:val="none"/>
        </w:rPr>
        <w:t>Something I'm not anticipating (~25%)</w:t>
      </w:r>
    </w:p>
    <w:p w14:paraId="0BEE0EB3" w14:textId="77777777" w:rsidR="000A6877" w:rsidRPr="000A6877" w:rsidRDefault="000A6877" w:rsidP="000A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kern w:val="0"/>
          <w14:ligatures w14:val="none"/>
        </w:rPr>
        <w:t>Go in order, stop at the first hard fail. Don't waste energy testing past a failure.</w:t>
      </w:r>
    </w:p>
    <w:p w14:paraId="46B6AD96" w14:textId="77777777" w:rsidR="000A6877" w:rsidRPr="000A6877" w:rsidRDefault="000A6877" w:rsidP="000A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>venv</w:t>
      </w:r>
      <w:proofErr w:type="spellEnd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>) C:\Users\perry\OneDrive\Documents\PPDM\claude_use_ai\data_wrangler\data_wrangler_v3&gt;findstr "def _</w:t>
      </w:r>
      <w:proofErr w:type="spellStart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>qry_gom_wells</w:t>
      </w:r>
      <w:proofErr w:type="spellEnd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" page_well_map.py from collections import </w:t>
      </w:r>
      <w:proofErr w:type="spellStart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>defaultdict</w:t>
      </w:r>
      <w:proofErr w:type="spellEnd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def _</w:t>
      </w:r>
      <w:proofErr w:type="spellStart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>boem_area_name</w:t>
      </w:r>
      <w:proofErr w:type="spellEnd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>(code): def _</w:t>
      </w:r>
      <w:proofErr w:type="spellStart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>boem_status_label</w:t>
      </w:r>
      <w:proofErr w:type="spellEnd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>(code): def _</w:t>
      </w:r>
      <w:proofErr w:type="spellStart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>boem_status_color</w:t>
      </w:r>
      <w:proofErr w:type="spellEnd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(code): def </w:t>
      </w:r>
      <w:proofErr w:type="spellStart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>list_</w:t>
      </w:r>
      <w:proofErr w:type="gramStart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>layers</w:t>
      </w:r>
      <w:proofErr w:type="spellEnd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proofErr w:type="gramEnd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>eng</w:t>
      </w:r>
      <w:proofErr w:type="spellEnd"/>
    </w:p>
    <w:p w14:paraId="692E350C" w14:textId="77777777" w:rsidR="000A6877" w:rsidRPr="000A6877" w:rsidRDefault="000A6877" w:rsidP="000A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kern w:val="0"/>
          <w14:ligatures w14:val="none"/>
        </w:rPr>
        <w:t>pasted</w:t>
      </w:r>
    </w:p>
    <w:p w14:paraId="2CB5FA3B" w14:textId="77777777" w:rsidR="000A6877" w:rsidRPr="000A6877" w:rsidRDefault="000A6877" w:rsidP="000A68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9:19 p.m.</w:t>
      </w:r>
    </w:p>
    <w:p w14:paraId="5C4D8059" w14:textId="77777777" w:rsidR="000A6877" w:rsidRPr="000A6877" w:rsidRDefault="000A6877" w:rsidP="000A6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Claude responded: Wait — </w:t>
      </w:r>
      <w:proofErr w:type="spellStart"/>
      <w:r w:rsidRPr="000A68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findstr</w:t>
      </w:r>
      <w:proofErr w:type="spellEnd"/>
      <w:r w:rsidRPr="000A68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on Windows is doing a substring match, not a whole-line match.</w:t>
      </w:r>
    </w:p>
    <w:p w14:paraId="2441CB26" w14:textId="77777777" w:rsidR="000A6877" w:rsidRPr="000A6877" w:rsidRDefault="000A6877" w:rsidP="000A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Wait — </w:t>
      </w:r>
      <w:proofErr w:type="spellStart"/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findstr</w:t>
      </w:r>
      <w:proofErr w:type="spellEnd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on Windows is doing a substring match, not a whole-line match. It's matching on any line containing </w:t>
      </w:r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spellStart"/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qry_gom_wells</w:t>
      </w:r>
      <w:proofErr w:type="spellEnd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anywhere (including in docstrings, comments, and variable names), AND it's printing every line because the search pattern is too loose.</w:t>
      </w:r>
    </w:p>
    <w:p w14:paraId="0B1B2B1A" w14:textId="77777777" w:rsidR="000A6877" w:rsidRPr="000A6877" w:rsidRDefault="000A6877" w:rsidP="000A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Looking at the output carefully, I see the </w:t>
      </w: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things:</w:t>
      </w:r>
    </w:p>
    <w:p w14:paraId="2C514410" w14:textId="77777777" w:rsidR="000A6877" w:rsidRPr="000A6877" w:rsidRDefault="000A6877" w:rsidP="000A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new code is installed: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A6877">
        <w:rPr>
          <w:rFonts w:ascii="Segoe UI Symbol" w:eastAsia="Times New Roman" w:hAnsi="Segoe UI Symbol" w:cs="Segoe UI Symbol"/>
          <w:kern w:val="0"/>
          <w14:ligatures w14:val="none"/>
        </w:rPr>
        <w:t>✓</w:t>
      </w:r>
    </w:p>
    <w:p w14:paraId="44ACD575" w14:textId="77777777" w:rsidR="000A6877" w:rsidRPr="000A6877" w:rsidRDefault="000A6877" w:rsidP="000A68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_</w:t>
      </w:r>
      <w:proofErr w:type="spellStart"/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normalize_schema_filter</w:t>
      </w:r>
      <w:proofErr w:type="spellEnd"/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schema_filter</w:t>
      </w:r>
      <w:proofErr w:type="spellEnd"/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3585B376" w14:textId="77777777" w:rsidR="000A6877" w:rsidRPr="000A6877" w:rsidRDefault="000A6877" w:rsidP="000A68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_</w:t>
      </w:r>
      <w:proofErr w:type="spellStart"/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schema_where_</w:t>
      </w:r>
      <w:proofErr w:type="gramStart"/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clause</w:t>
      </w:r>
      <w:proofErr w:type="spellEnd"/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schema_filter_tuple</w:t>
      </w:r>
      <w:proofErr w:type="spellEnd"/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*, alias=None):</w:t>
      </w:r>
    </w:p>
    <w:p w14:paraId="6542740E" w14:textId="77777777" w:rsidR="000A6877" w:rsidRPr="000A6877" w:rsidRDefault="000A6877" w:rsidP="000A68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_</w:t>
      </w:r>
      <w:proofErr w:type="spellStart"/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qry_</w:t>
      </w:r>
      <w:proofErr w:type="gramStart"/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wells</w:t>
      </w:r>
      <w:proofErr w:type="spellEnd"/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_engine, </w:t>
      </w:r>
      <w:proofErr w:type="spellStart"/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schema_filter</w:t>
      </w:r>
      <w:proofErr w:type="spellEnd"/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=None, _v=5) -&gt; list[</w:t>
      </w:r>
      <w:proofErr w:type="spellStart"/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]:</w:t>
      </w:r>
    </w:p>
    <w:p w14:paraId="416B3426" w14:textId="77777777" w:rsidR="000A6877" w:rsidRPr="000A6877" w:rsidRDefault="000A6877" w:rsidP="000A68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_</w:t>
      </w:r>
      <w:proofErr w:type="spellStart"/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qry_well_</w:t>
      </w:r>
      <w:proofErr w:type="gramStart"/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</w:t>
      </w:r>
      <w:proofErr w:type="spellEnd"/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_engine, step: float = 0.035,</w:t>
      </w:r>
    </w:p>
    <w:p w14:paraId="48BC6155" w14:textId="77777777" w:rsidR="000A6877" w:rsidRPr="000A6877" w:rsidRDefault="000A6877" w:rsidP="000A68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_</w:t>
      </w:r>
      <w:proofErr w:type="spellStart"/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qry_wells_in_</w:t>
      </w:r>
      <w:proofErr w:type="gramStart"/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bbox</w:t>
      </w:r>
      <w:proofErr w:type="spellEnd"/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7DEED750" w14:textId="77777777" w:rsidR="000A6877" w:rsidRPr="000A6877" w:rsidRDefault="000A6877" w:rsidP="000A68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_</w:t>
      </w:r>
      <w:proofErr w:type="spellStart"/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qry_wells_in_</w:t>
      </w:r>
      <w:proofErr w:type="gramStart"/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circle</w:t>
      </w:r>
      <w:proofErr w:type="spellEnd"/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4EC7054F" w14:textId="77777777" w:rsidR="000A6877" w:rsidRPr="000A6877" w:rsidRDefault="000A6877" w:rsidP="000A68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spellStart"/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schema_filter</w:t>
      </w:r>
      <w:proofErr w:type="spellEnd"/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'</w:t>
      </w:r>
      <w:proofErr w:type="spellStart"/>
      <w:proofErr w:type="gramStart"/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dataview</w:t>
      </w:r>
      <w:proofErr w:type="spellEnd"/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#</w:t>
      </w:r>
      <w:proofErr w:type="gramEnd"/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safe default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(the dispatch site)</w:t>
      </w:r>
    </w:p>
    <w:p w14:paraId="44237B3F" w14:textId="77777777" w:rsidR="000A6877" w:rsidRPr="000A6877" w:rsidRDefault="000A6877" w:rsidP="000A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old function DEFINITIONS are gone: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A6877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— no actual </w:t>
      </w:r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_</w:t>
      </w:r>
      <w:proofErr w:type="spellStart"/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qry_gom_</w:t>
      </w:r>
      <w:proofErr w:type="gramStart"/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wells</w:t>
      </w:r>
      <w:proofErr w:type="spellEnd"/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or</w:t>
      </w:r>
      <w:proofErr w:type="gramEnd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_</w:t>
      </w:r>
      <w:proofErr w:type="spellStart"/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qry_gom_well_</w:t>
      </w:r>
      <w:proofErr w:type="gramStart"/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</w:t>
      </w:r>
      <w:proofErr w:type="spellEnd"/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lines</w:t>
      </w:r>
      <w:proofErr w:type="gramEnd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. The remaining </w:t>
      </w:r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spellStart"/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qry_gom_wells</w:t>
      </w:r>
      <w:proofErr w:type="spellEnd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hits in the output are all inside comments and docstrings (e.g., </w:t>
      </w:r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"replaces _</w:t>
      </w:r>
      <w:proofErr w:type="spellStart"/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qry_wells</w:t>
      </w:r>
      <w:proofErr w:type="spellEnd"/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_</w:t>
      </w:r>
      <w:proofErr w:type="spellStart"/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qry_gom_wells</w:t>
      </w:r>
      <w:proofErr w:type="spellEnd"/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"as returned by _</w:t>
      </w:r>
      <w:proofErr w:type="spellStart"/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qry_gom_wells_in_bbox</w:t>
      </w:r>
      <w:proofErr w:type="spellEnd"/>
      <w:r w:rsidRPr="000A687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>, etc.).</w:t>
      </w:r>
    </w:p>
    <w:p w14:paraId="203BE7AC" w14:textId="77777777" w:rsidR="000A6877" w:rsidRPr="000A6877" w:rsidRDefault="000A6877" w:rsidP="000A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patch is installed correctly.</w:t>
      </w: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proofErr w:type="spellStart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>findstr</w:t>
      </w:r>
      <w:proofErr w:type="spellEnd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output was just noisy because Windows search is greedy.</w:t>
      </w:r>
    </w:p>
    <w:p w14:paraId="35336569" w14:textId="77777777" w:rsidR="000A6877" w:rsidRPr="000A6877" w:rsidRDefault="000A6877" w:rsidP="000A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kern w:val="0"/>
          <w14:ligatures w14:val="none"/>
        </w:rPr>
        <w:t>Confirm with cleaner commands:</w:t>
      </w:r>
    </w:p>
    <w:p w14:paraId="0FC64244" w14:textId="77777777" w:rsidR="000A6877" w:rsidRPr="000A6877" w:rsidRDefault="000A6877" w:rsidP="000A68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>powershell</w:t>
      </w:r>
      <w:proofErr w:type="spellEnd"/>
    </w:p>
    <w:p w14:paraId="43E8EB5E" w14:textId="77777777" w:rsidR="000A6877" w:rsidRPr="000A6877" w:rsidRDefault="000A6877" w:rsidP="000A6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0A6877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Should print 6432</w:t>
      </w:r>
    </w:p>
    <w:p w14:paraId="599A459F" w14:textId="77777777" w:rsidR="000A6877" w:rsidRPr="000A6877" w:rsidRDefault="000A6877" w:rsidP="000A6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0A687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0A6877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Get-Content</w:t>
      </w:r>
      <w:r w:rsidRPr="000A687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page_well_map</w:t>
      </w:r>
      <w:r w:rsidRPr="000A687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0A687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py</w:t>
      </w:r>
      <w:proofErr w:type="gramStart"/>
      <w:r w:rsidRPr="000A687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).</w:t>
      </w:r>
      <w:r w:rsidRPr="000A687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Count</w:t>
      </w:r>
      <w:proofErr w:type="gramEnd"/>
    </w:p>
    <w:p w14:paraId="0E6DC1C0" w14:textId="77777777" w:rsidR="000A6877" w:rsidRPr="000A6877" w:rsidRDefault="000A6877" w:rsidP="000A6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3AEA630" w14:textId="77777777" w:rsidR="000A6877" w:rsidRPr="000A6877" w:rsidRDefault="000A6877" w:rsidP="000A6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0A6877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Should print zero lines (no live definitions)</w:t>
      </w:r>
    </w:p>
    <w:p w14:paraId="7E2A4531" w14:textId="77777777" w:rsidR="000A6877" w:rsidRPr="000A6877" w:rsidRDefault="000A6877" w:rsidP="000A6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0A6877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Select-String</w:t>
      </w:r>
      <w:r w:rsidRPr="000A687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-Path page_well_map</w:t>
      </w:r>
      <w:r w:rsidRPr="000A687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0A687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py -Pattern </w:t>
      </w:r>
      <w:r w:rsidRPr="000A687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"^def _</w:t>
      </w:r>
      <w:proofErr w:type="spellStart"/>
      <w:r w:rsidRPr="000A687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qry_gom_wells</w:t>
      </w:r>
      <w:proofErr w:type="spellEnd"/>
      <w:proofErr w:type="gramStart"/>
      <w:r w:rsidRPr="000A687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\(</w:t>
      </w:r>
      <w:proofErr w:type="gramEnd"/>
      <w:r w:rsidRPr="000A687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|^def _</w:t>
      </w:r>
      <w:proofErr w:type="spellStart"/>
      <w:r w:rsidRPr="000A687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qry_gom_well_grid</w:t>
      </w:r>
      <w:proofErr w:type="spellEnd"/>
      <w:proofErr w:type="gramStart"/>
      <w:r w:rsidRPr="000A687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\(</w:t>
      </w:r>
      <w:proofErr w:type="gramEnd"/>
      <w:r w:rsidRPr="000A687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|^def _</w:t>
      </w:r>
      <w:proofErr w:type="spellStart"/>
      <w:r w:rsidRPr="000A687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qry_gom_wells_in</w:t>
      </w:r>
      <w:proofErr w:type="spellEnd"/>
      <w:r w:rsidRPr="000A687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_"</w:t>
      </w:r>
    </w:p>
    <w:p w14:paraId="36AD6D20" w14:textId="77777777" w:rsidR="000A6877" w:rsidRPr="000A6877" w:rsidRDefault="000A6877" w:rsidP="000A6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36403613" w14:textId="77777777" w:rsidR="000A6877" w:rsidRPr="000A6877" w:rsidRDefault="000A6877" w:rsidP="000A6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0A6877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Should print modified: page_well_map.py</w:t>
      </w:r>
    </w:p>
    <w:p w14:paraId="58673B63" w14:textId="77777777" w:rsidR="000A6877" w:rsidRPr="000A6877" w:rsidRDefault="000A6877" w:rsidP="000A6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0A687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git status</w:t>
      </w:r>
    </w:p>
    <w:p w14:paraId="0B5E1F8F" w14:textId="77777777" w:rsidR="000A6877" w:rsidRPr="000A6877" w:rsidRDefault="000A6877" w:rsidP="000A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kern w:val="0"/>
          <w14:ligatures w14:val="none"/>
        </w:rPr>
        <w:t>If line count is 6432 and the Select-String prints nothing, you're cleared to commit and launch.</w:t>
      </w:r>
    </w:p>
    <w:p w14:paraId="34ED5537" w14:textId="77777777" w:rsidR="000A6877" w:rsidRPr="000A6877" w:rsidRDefault="000A6877" w:rsidP="000A68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>powershell</w:t>
      </w:r>
      <w:proofErr w:type="spellEnd"/>
    </w:p>
    <w:p w14:paraId="0FEAF587" w14:textId="77777777" w:rsidR="000A6877" w:rsidRPr="000A6877" w:rsidRDefault="000A6877" w:rsidP="000A6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0A6877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Clean up the duplicate validator first</w:t>
      </w:r>
    </w:p>
    <w:p w14:paraId="43D9E7A7" w14:textId="77777777" w:rsidR="000A6877" w:rsidRPr="000A6877" w:rsidRDefault="000A6877" w:rsidP="000A6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0A6877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del</w:t>
      </w:r>
      <w:r w:rsidRPr="000A687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validate_v_gom_well_attributes</w:t>
      </w:r>
      <w:r w:rsidRPr="000A687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0A687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py</w:t>
      </w:r>
    </w:p>
    <w:p w14:paraId="1998C092" w14:textId="77777777" w:rsidR="000A6877" w:rsidRPr="000A6877" w:rsidRDefault="000A6877" w:rsidP="000A6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14205EC8" w14:textId="77777777" w:rsidR="000A6877" w:rsidRPr="000A6877" w:rsidRDefault="000A6877" w:rsidP="000A6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0A687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git add -A</w:t>
      </w:r>
    </w:p>
    <w:p w14:paraId="38E0EBE8" w14:textId="77777777" w:rsidR="000A6877" w:rsidRPr="000A6877" w:rsidRDefault="000A6877" w:rsidP="000A6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0A687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git commit -m </w:t>
      </w:r>
      <w:r w:rsidRPr="000A687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"Session 2: federated page rewrite + GOM sister view - WIP, untested"</w:t>
      </w:r>
    </w:p>
    <w:p w14:paraId="27C70789" w14:textId="77777777" w:rsidR="000A6877" w:rsidRPr="000A6877" w:rsidRDefault="000A6877" w:rsidP="000A6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1978EDF6" w14:textId="77777777" w:rsidR="000A6877" w:rsidRPr="000A6877" w:rsidRDefault="000A6877" w:rsidP="000A6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0A6877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Then launch the app and start with Test 1.1</w:t>
      </w:r>
    </w:p>
    <w:p w14:paraId="4F4DAC04" w14:textId="77777777" w:rsidR="000A6877" w:rsidRPr="000A6877" w:rsidRDefault="000A6877" w:rsidP="000A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Run those three confirmations, </w:t>
      </w:r>
      <w:proofErr w:type="gramStart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>paste me</w:t>
      </w:r>
      <w:proofErr w:type="gramEnd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the output, and if they look </w:t>
      </w:r>
      <w:proofErr w:type="gramStart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>right</w:t>
      </w:r>
      <w:proofErr w:type="gramEnd"/>
      <w:r w:rsidRPr="000A6877">
        <w:rPr>
          <w:rFonts w:ascii="Times New Roman" w:eastAsia="Times New Roman" w:hAnsi="Times New Roman" w:cs="Times New Roman"/>
          <w:kern w:val="0"/>
          <w14:ligatures w14:val="none"/>
        </w:rPr>
        <w:t xml:space="preserve"> I'll tell you to launch.</w:t>
      </w:r>
    </w:p>
    <w:p w14:paraId="71CCF163" w14:textId="77777777" w:rsidR="000A6877" w:rsidRPr="000A6877" w:rsidRDefault="000A6877" w:rsidP="000A68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kern w:val="0"/>
          <w14:ligatures w14:val="none"/>
        </w:rPr>
        <w:t>2 / 2</w:t>
      </w:r>
    </w:p>
    <w:p w14:paraId="5E555E4C" w14:textId="77777777" w:rsidR="000A6877" w:rsidRPr="000A6877" w:rsidRDefault="000A6877" w:rsidP="000A6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0F62DA" w14:textId="77777777" w:rsidR="000A6877" w:rsidRPr="000A6877" w:rsidRDefault="000A6877" w:rsidP="000A68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6877">
        <w:rPr>
          <w:rFonts w:ascii="Times New Roman" w:eastAsia="Times New Roman" w:hAnsi="Times New Roman" w:cs="Times New Roman"/>
          <w:kern w:val="0"/>
          <w14:ligatures w14:val="none"/>
        </w:rPr>
        <w:t>Opus 4.7</w:t>
      </w:r>
    </w:p>
    <w:p w14:paraId="4C429029" w14:textId="77777777" w:rsidR="005C7F9A" w:rsidRPr="000A6877" w:rsidRDefault="005C7F9A" w:rsidP="000A6877"/>
    <w:sectPr w:rsidR="005C7F9A" w:rsidRPr="000A68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1754"/>
    <w:multiLevelType w:val="multilevel"/>
    <w:tmpl w:val="3418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F0B77"/>
    <w:multiLevelType w:val="multilevel"/>
    <w:tmpl w:val="2E28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558AE"/>
    <w:multiLevelType w:val="multilevel"/>
    <w:tmpl w:val="913C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921DA"/>
    <w:multiLevelType w:val="multilevel"/>
    <w:tmpl w:val="B1A4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10A16"/>
    <w:multiLevelType w:val="multilevel"/>
    <w:tmpl w:val="375E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B464E"/>
    <w:multiLevelType w:val="multilevel"/>
    <w:tmpl w:val="D2F6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63A4A"/>
    <w:multiLevelType w:val="multilevel"/>
    <w:tmpl w:val="C53E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C0F68"/>
    <w:multiLevelType w:val="hybridMultilevel"/>
    <w:tmpl w:val="6E8C75AC"/>
    <w:lvl w:ilvl="0" w:tplc="0C16027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E147B5"/>
    <w:multiLevelType w:val="multilevel"/>
    <w:tmpl w:val="57DA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D56604"/>
    <w:multiLevelType w:val="multilevel"/>
    <w:tmpl w:val="E28A6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5736B5"/>
    <w:multiLevelType w:val="multilevel"/>
    <w:tmpl w:val="EC9E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6E2AA6"/>
    <w:multiLevelType w:val="multilevel"/>
    <w:tmpl w:val="DCFE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C80BAA"/>
    <w:multiLevelType w:val="multilevel"/>
    <w:tmpl w:val="4DF2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6F6244"/>
    <w:multiLevelType w:val="hybridMultilevel"/>
    <w:tmpl w:val="3626AEF8"/>
    <w:lvl w:ilvl="0" w:tplc="2A22DFD2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CE238B"/>
    <w:multiLevelType w:val="multilevel"/>
    <w:tmpl w:val="9FE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5533CF"/>
    <w:multiLevelType w:val="multilevel"/>
    <w:tmpl w:val="A674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AF45E0"/>
    <w:multiLevelType w:val="multilevel"/>
    <w:tmpl w:val="B612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B101DC"/>
    <w:multiLevelType w:val="multilevel"/>
    <w:tmpl w:val="015E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777BD4"/>
    <w:multiLevelType w:val="multilevel"/>
    <w:tmpl w:val="AF84D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B452AD"/>
    <w:multiLevelType w:val="multilevel"/>
    <w:tmpl w:val="DD24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AE70EF"/>
    <w:multiLevelType w:val="multilevel"/>
    <w:tmpl w:val="C218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03175B"/>
    <w:multiLevelType w:val="multilevel"/>
    <w:tmpl w:val="4A0A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4E7095"/>
    <w:multiLevelType w:val="multilevel"/>
    <w:tmpl w:val="C442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A30803"/>
    <w:multiLevelType w:val="multilevel"/>
    <w:tmpl w:val="2AC6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8200AB"/>
    <w:multiLevelType w:val="multilevel"/>
    <w:tmpl w:val="BF9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D1440F"/>
    <w:multiLevelType w:val="multilevel"/>
    <w:tmpl w:val="8414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683998"/>
    <w:multiLevelType w:val="multilevel"/>
    <w:tmpl w:val="6BA4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426327">
    <w:abstractNumId w:val="13"/>
  </w:num>
  <w:num w:numId="2" w16cid:durableId="253831268">
    <w:abstractNumId w:val="7"/>
  </w:num>
  <w:num w:numId="3" w16cid:durableId="1548489143">
    <w:abstractNumId w:val="21"/>
  </w:num>
  <w:num w:numId="4" w16cid:durableId="1714690398">
    <w:abstractNumId w:val="19"/>
  </w:num>
  <w:num w:numId="5" w16cid:durableId="897860064">
    <w:abstractNumId w:val="15"/>
  </w:num>
  <w:num w:numId="6" w16cid:durableId="576549972">
    <w:abstractNumId w:val="24"/>
  </w:num>
  <w:num w:numId="7" w16cid:durableId="1966160482">
    <w:abstractNumId w:val="4"/>
  </w:num>
  <w:num w:numId="8" w16cid:durableId="240262819">
    <w:abstractNumId w:val="23"/>
  </w:num>
  <w:num w:numId="9" w16cid:durableId="689067458">
    <w:abstractNumId w:val="26"/>
  </w:num>
  <w:num w:numId="10" w16cid:durableId="223685124">
    <w:abstractNumId w:val="12"/>
  </w:num>
  <w:num w:numId="11" w16cid:durableId="416171437">
    <w:abstractNumId w:val="5"/>
  </w:num>
  <w:num w:numId="12" w16cid:durableId="1792623455">
    <w:abstractNumId w:val="10"/>
  </w:num>
  <w:num w:numId="13" w16cid:durableId="1432622424">
    <w:abstractNumId w:val="20"/>
  </w:num>
  <w:num w:numId="14" w16cid:durableId="1959407841">
    <w:abstractNumId w:val="2"/>
  </w:num>
  <w:num w:numId="15" w16cid:durableId="813909688">
    <w:abstractNumId w:val="16"/>
  </w:num>
  <w:num w:numId="16" w16cid:durableId="1080176896">
    <w:abstractNumId w:val="14"/>
  </w:num>
  <w:num w:numId="17" w16cid:durableId="1491558393">
    <w:abstractNumId w:val="25"/>
  </w:num>
  <w:num w:numId="18" w16cid:durableId="1151098860">
    <w:abstractNumId w:val="8"/>
  </w:num>
  <w:num w:numId="19" w16cid:durableId="1127047667">
    <w:abstractNumId w:val="6"/>
  </w:num>
  <w:num w:numId="20" w16cid:durableId="173806214">
    <w:abstractNumId w:val="22"/>
  </w:num>
  <w:num w:numId="21" w16cid:durableId="1106582512">
    <w:abstractNumId w:val="17"/>
  </w:num>
  <w:num w:numId="22" w16cid:durableId="2067992666">
    <w:abstractNumId w:val="1"/>
  </w:num>
  <w:num w:numId="23" w16cid:durableId="1732076073">
    <w:abstractNumId w:val="3"/>
  </w:num>
  <w:num w:numId="24" w16cid:durableId="622271187">
    <w:abstractNumId w:val="0"/>
  </w:num>
  <w:num w:numId="25" w16cid:durableId="97411429">
    <w:abstractNumId w:val="18"/>
  </w:num>
  <w:num w:numId="26" w16cid:durableId="1740319891">
    <w:abstractNumId w:val="9"/>
  </w:num>
  <w:num w:numId="27" w16cid:durableId="113961551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877"/>
    <w:rsid w:val="000A6877"/>
    <w:rsid w:val="005C44D1"/>
    <w:rsid w:val="005C7F9A"/>
    <w:rsid w:val="00831231"/>
    <w:rsid w:val="00892009"/>
    <w:rsid w:val="0096671F"/>
    <w:rsid w:val="00B46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7654B"/>
  <w15:chartTrackingRefBased/>
  <w15:docId w15:val="{1B98FE49-1D53-4168-ABC3-B33D055BB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4D1"/>
    <w:pPr>
      <w:spacing w:after="160" w:line="259" w:lineRule="auto"/>
    </w:pPr>
    <w:rPr>
      <w:rFonts w:ascii="Avenir Next LT Pro" w:hAnsi="Avenir Next LT Pro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C44D1"/>
    <w:pPr>
      <w:keepNext/>
      <w:keepLines/>
      <w:spacing w:before="240" w:after="0" w:line="240" w:lineRule="auto"/>
      <w:outlineLvl w:val="0"/>
    </w:pPr>
    <w:rPr>
      <w:rFonts w:eastAsiaTheme="majorEastAsia" w:cstheme="majorBidi"/>
      <w:color w:val="2F5496" w:themeColor="accent1" w:themeShade="BF"/>
      <w:sz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6671F"/>
    <w:pPr>
      <w:keepNext/>
      <w:keepLines/>
      <w:spacing w:before="40" w:after="0" w:line="240" w:lineRule="auto"/>
      <w:outlineLvl w:val="1"/>
    </w:pPr>
    <w:rPr>
      <w:rFonts w:eastAsiaTheme="majorEastAsia" w:cstheme="majorBidi"/>
      <w:color w:val="44546A" w:themeColor="text2"/>
      <w:kern w:val="0"/>
      <w:szCs w:val="2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C44D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kern w:val="0"/>
      <w:sz w:val="20"/>
      <w:szCs w:val="22"/>
      <w14:ligatures w14:val="none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5C44D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5C44D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0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qFormat/>
    <w:rsid w:val="005C44D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paragraph" w:styleId="Heading7">
    <w:name w:val="heading 7"/>
    <w:basedOn w:val="Normal"/>
    <w:next w:val="Normal"/>
    <w:link w:val="Heading7Char"/>
    <w:autoRedefine/>
    <w:uiPriority w:val="9"/>
    <w:unhideWhenUsed/>
    <w:qFormat/>
    <w:rsid w:val="005C44D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Cs/>
      <w:sz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87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87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Italics">
    <w:name w:val="Normal Italics"/>
    <w:basedOn w:val="Normal"/>
    <w:link w:val="NormalItalicsChar"/>
    <w:autoRedefine/>
    <w:rsid w:val="005C44D1"/>
    <w:pPr>
      <w:spacing w:before="40" w:after="0"/>
    </w:pPr>
    <w:rPr>
      <w:rFonts w:eastAsiaTheme="majorEastAsia" w:cstheme="majorBidi"/>
      <w:i/>
      <w:iCs/>
      <w:color w:val="2F5496" w:themeColor="accent1" w:themeShade="BF"/>
    </w:rPr>
  </w:style>
  <w:style w:type="character" w:customStyle="1" w:styleId="NormalItalicsChar">
    <w:name w:val="Normal Italics Char"/>
    <w:basedOn w:val="DefaultParagraphFont"/>
    <w:link w:val="NormalItalics"/>
    <w:rsid w:val="005C44D1"/>
    <w:rPr>
      <w:rFonts w:ascii="Avenir Next LT Pro" w:eastAsiaTheme="majorEastAsia" w:hAnsi="Avenir Next LT Pro" w:cstheme="majorBidi"/>
      <w:i/>
      <w:iCs/>
      <w:color w:val="2F5496" w:themeColor="accent1" w:themeShade="BF"/>
      <w:sz w:val="24"/>
      <w:szCs w:val="24"/>
    </w:rPr>
  </w:style>
  <w:style w:type="paragraph" w:styleId="NoSpacing">
    <w:name w:val="No Spacing"/>
    <w:autoRedefine/>
    <w:uiPriority w:val="1"/>
    <w:rsid w:val="005C44D1"/>
    <w:rPr>
      <w:rFonts w:ascii="Avenir Next LT Pro" w:hAnsi="Avenir Next LT Pro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C44D1"/>
    <w:rPr>
      <w:rFonts w:ascii="Avenir Next LT Pro" w:eastAsiaTheme="majorEastAsia" w:hAnsi="Avenir Next LT Pro" w:cstheme="majorBidi"/>
      <w:color w:val="2F5496" w:themeColor="accent1" w:themeShade="BF"/>
      <w:sz w:val="28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6671F"/>
    <w:rPr>
      <w:rFonts w:ascii="Avenir Next LT Pro" w:eastAsiaTheme="majorEastAsia" w:hAnsi="Avenir Next LT Pro" w:cstheme="majorBidi"/>
      <w:color w:val="44546A" w:themeColor="text2"/>
      <w:kern w:val="0"/>
      <w:sz w:val="24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C44D1"/>
    <w:rPr>
      <w:rFonts w:asciiTheme="majorHAnsi" w:eastAsiaTheme="majorEastAsia" w:hAnsiTheme="majorHAnsi" w:cstheme="majorBidi"/>
      <w:b/>
      <w:color w:val="1F3763" w:themeColor="accent1" w:themeShade="7F"/>
      <w:kern w:val="0"/>
      <w:sz w:val="2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C44D1"/>
    <w:rPr>
      <w:rFonts w:asciiTheme="majorHAnsi" w:eastAsiaTheme="majorEastAsia" w:hAnsiTheme="majorHAnsi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5C44D1"/>
    <w:rPr>
      <w:rFonts w:asciiTheme="majorHAnsi" w:eastAsiaTheme="majorEastAsia" w:hAnsiTheme="majorHAnsi" w:cstheme="majorBidi"/>
      <w:sz w:val="2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5C44D1"/>
    <w:rPr>
      <w:rFonts w:asciiTheme="majorHAnsi" w:eastAsiaTheme="majorEastAsia" w:hAnsiTheme="majorHAnsi" w:cstheme="majorBidi"/>
      <w:color w:val="1F3763" w:themeColor="accent1" w:themeShade="7F"/>
      <w:sz w:val="20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5C44D1"/>
    <w:rPr>
      <w:rFonts w:asciiTheme="majorHAnsi" w:eastAsiaTheme="majorEastAsia" w:hAnsiTheme="majorHAnsi" w:cstheme="majorBidi"/>
      <w:iCs/>
      <w:sz w:val="20"/>
      <w:szCs w:val="24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5C44D1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4D1"/>
    <w:rPr>
      <w:rFonts w:asciiTheme="majorHAnsi" w:eastAsiaTheme="majorEastAsia" w:hAnsiTheme="majorHAnsi" w:cstheme="majorBidi"/>
      <w:color w:val="4472C4" w:themeColor="accent1"/>
      <w:spacing w:val="-10"/>
      <w:kern w:val="28"/>
      <w:sz w:val="56"/>
      <w:szCs w:val="5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877"/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877"/>
    <w:rPr>
      <w:rFonts w:eastAsiaTheme="majorEastAsia" w:cstheme="majorBidi"/>
      <w:color w:val="272727" w:themeColor="text1" w:themeTint="D8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87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877"/>
    <w:rPr>
      <w:rFonts w:ascii="Avenir Next LT Pro" w:hAnsi="Avenir Next LT Pro"/>
      <w:i/>
      <w:iCs/>
      <w:color w:val="404040" w:themeColor="text1" w:themeTint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0A6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8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8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877"/>
    <w:rPr>
      <w:rFonts w:ascii="Avenir Next LT Pro" w:hAnsi="Avenir Next LT Pro"/>
      <w:i/>
      <w:iCs/>
      <w:color w:val="2F5496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0A68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7</Pages>
  <Words>1612</Words>
  <Characters>8662</Characters>
  <Application>Microsoft Office Word</Application>
  <DocSecurity>0</DocSecurity>
  <Lines>211</Lines>
  <Paragraphs>183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Perry Stokes</dc:creator>
  <cp:keywords/>
  <dc:description/>
  <cp:lastModifiedBy>Perry Stokes</cp:lastModifiedBy>
  <cp:revision>1</cp:revision>
  <dcterms:created xsi:type="dcterms:W3CDTF">2026-05-26T02:23:00Z</dcterms:created>
  <dcterms:modified xsi:type="dcterms:W3CDTF">2026-05-26T04:28:00Z</dcterms:modified>
</cp:coreProperties>
</file>