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A0010" w14:textId="77777777" w:rsidR="00016BFD" w:rsidRPr="00CB5507" w:rsidRDefault="00016BFD" w:rsidP="00016BFD">
      <w:pPr>
        <w:pBdr>
          <w:top w:val="single" w:sz="4" w:space="1" w:color="auto"/>
          <w:left w:val="single" w:sz="4" w:space="4" w:color="auto"/>
          <w:bottom w:val="single" w:sz="4" w:space="1" w:color="auto"/>
          <w:right w:val="single" w:sz="4" w:space="4" w:color="auto"/>
        </w:pBdr>
        <w:spacing w:after="0" w:line="240" w:lineRule="auto"/>
        <w:ind w:right="58"/>
        <w:jc w:val="both"/>
        <w:rPr>
          <w:rFonts w:cstheme="minorHAnsi"/>
          <w:b/>
          <w:sz w:val="24"/>
          <w:szCs w:val="24"/>
        </w:rPr>
      </w:pPr>
      <w:bookmarkStart w:id="0" w:name="_Hlk44410968"/>
      <w:r w:rsidRPr="00CB5507">
        <w:rPr>
          <w:rFonts w:cstheme="minorHAnsi"/>
          <w:b/>
          <w:sz w:val="24"/>
          <w:szCs w:val="24"/>
        </w:rPr>
        <w:t>Actividad I</w:t>
      </w:r>
    </w:p>
    <w:p w14:paraId="7921164A" w14:textId="77777777" w:rsidR="00016BFD" w:rsidRPr="00CB5507" w:rsidRDefault="00016BFD" w:rsidP="00016BFD">
      <w:pPr>
        <w:spacing w:after="0" w:line="240" w:lineRule="auto"/>
        <w:ind w:right="58"/>
        <w:jc w:val="both"/>
        <w:rPr>
          <w:rFonts w:cstheme="minorHAnsi"/>
          <w:sz w:val="24"/>
          <w:szCs w:val="24"/>
          <w:lang w:val="es-ES"/>
        </w:rPr>
      </w:pPr>
    </w:p>
    <w:p w14:paraId="056102BB" w14:textId="32493638" w:rsidR="00016BFD" w:rsidRPr="00CB5507" w:rsidRDefault="00016BFD" w:rsidP="00016BFD">
      <w:pPr>
        <w:spacing w:after="0" w:line="240" w:lineRule="auto"/>
        <w:ind w:right="58"/>
        <w:jc w:val="both"/>
        <w:rPr>
          <w:rFonts w:cstheme="minorHAnsi"/>
          <w:sz w:val="24"/>
          <w:szCs w:val="24"/>
        </w:rPr>
      </w:pPr>
      <w:r w:rsidRPr="00CB5507">
        <w:rPr>
          <w:rFonts w:cstheme="minorHAnsi"/>
          <w:sz w:val="24"/>
          <w:szCs w:val="24"/>
          <w:lang w:val="es-ES"/>
        </w:rPr>
        <w:t>A partir de la temática/problema identicada</w:t>
      </w:r>
      <w:r w:rsidR="00096B21" w:rsidRPr="00CB5507">
        <w:rPr>
          <w:rFonts w:cstheme="minorHAnsi"/>
          <w:sz w:val="24"/>
          <w:szCs w:val="24"/>
          <w:lang w:val="es-ES"/>
        </w:rPr>
        <w:t>,</w:t>
      </w:r>
      <w:r w:rsidRPr="00CB5507">
        <w:rPr>
          <w:rFonts w:cstheme="minorHAnsi"/>
          <w:sz w:val="24"/>
          <w:szCs w:val="24"/>
          <w:lang w:val="es-ES"/>
        </w:rPr>
        <w:t xml:space="preserve"> s</w:t>
      </w:r>
      <w:r w:rsidRPr="00CB5507">
        <w:rPr>
          <w:rFonts w:cstheme="minorHAnsi"/>
          <w:sz w:val="24"/>
          <w:szCs w:val="24"/>
        </w:rPr>
        <w:t>eleccionar y leer trabajos de investigacion vinculados el problema investigado</w:t>
      </w:r>
      <w:r w:rsidR="006A4218">
        <w:rPr>
          <w:rFonts w:cstheme="minorHAnsi"/>
          <w:sz w:val="24"/>
          <w:szCs w:val="24"/>
        </w:rPr>
        <w:t>:</w:t>
      </w:r>
    </w:p>
    <w:p w14:paraId="75B27E7F" w14:textId="77777777" w:rsidR="00016BFD" w:rsidRPr="00CB5507" w:rsidRDefault="00016BFD" w:rsidP="00016BFD">
      <w:pPr>
        <w:spacing w:after="0" w:line="240" w:lineRule="auto"/>
        <w:ind w:right="58"/>
        <w:jc w:val="both"/>
        <w:rPr>
          <w:rFonts w:cstheme="minorHAnsi"/>
          <w:sz w:val="24"/>
          <w:szCs w:val="24"/>
          <w:lang w:val="es-ES"/>
        </w:rPr>
      </w:pPr>
    </w:p>
    <w:p w14:paraId="6731E748" w14:textId="3A217023" w:rsidR="00016BFD" w:rsidRPr="008172FE" w:rsidRDefault="00096B21" w:rsidP="00016BFD">
      <w:pPr>
        <w:pStyle w:val="Prrafodelista"/>
        <w:numPr>
          <w:ilvl w:val="0"/>
          <w:numId w:val="2"/>
        </w:numPr>
        <w:autoSpaceDE w:val="0"/>
        <w:autoSpaceDN w:val="0"/>
        <w:adjustRightInd w:val="0"/>
        <w:spacing w:after="0" w:line="240" w:lineRule="auto"/>
        <w:ind w:right="58"/>
        <w:jc w:val="both"/>
        <w:rPr>
          <w:rFonts w:cstheme="minorHAnsi"/>
          <w:sz w:val="24"/>
          <w:szCs w:val="24"/>
          <w:lang w:eastAsia="es-AR"/>
        </w:rPr>
      </w:pPr>
      <w:r w:rsidRPr="00CB5507">
        <w:rPr>
          <w:rFonts w:cstheme="minorHAnsi"/>
          <w:sz w:val="24"/>
          <w:szCs w:val="24"/>
        </w:rPr>
        <w:t>C</w:t>
      </w:r>
      <w:r w:rsidR="002A104E" w:rsidRPr="00CB5507">
        <w:rPr>
          <w:rFonts w:cstheme="minorHAnsi"/>
          <w:sz w:val="24"/>
          <w:szCs w:val="24"/>
        </w:rPr>
        <w:t>ontestar  las siguientes  preguntas generales, c</w:t>
      </w:r>
      <w:r w:rsidR="00016BFD" w:rsidRPr="00CB5507">
        <w:rPr>
          <w:rFonts w:cstheme="minorHAnsi"/>
          <w:sz w:val="24"/>
          <w:szCs w:val="24"/>
        </w:rPr>
        <w:t>itar  y referenciar trabajos de investigación utilizando normas APA.</w:t>
      </w:r>
      <w:r w:rsidR="00016BFD" w:rsidRPr="00CB5507">
        <w:rPr>
          <w:rFonts w:cstheme="minorHAnsi"/>
          <w:b/>
          <w:bCs/>
          <w:sz w:val="24"/>
          <w:szCs w:val="24"/>
        </w:rPr>
        <w:t xml:space="preserve"> (al menos 3 citas</w:t>
      </w:r>
      <w:r w:rsidR="00EF67DE" w:rsidRPr="00CB5507">
        <w:rPr>
          <w:rFonts w:cstheme="minorHAnsi"/>
          <w:b/>
          <w:bCs/>
          <w:sz w:val="24"/>
          <w:szCs w:val="24"/>
        </w:rPr>
        <w:t xml:space="preserve"> y referencias </w:t>
      </w:r>
      <w:r w:rsidR="00016BFD" w:rsidRPr="00CB5507">
        <w:rPr>
          <w:rFonts w:cstheme="minorHAnsi"/>
          <w:b/>
          <w:bCs/>
          <w:sz w:val="24"/>
          <w:szCs w:val="24"/>
        </w:rPr>
        <w:t xml:space="preserve"> </w:t>
      </w:r>
      <w:r w:rsidR="002A104E" w:rsidRPr="00CB5507">
        <w:rPr>
          <w:rFonts w:cstheme="minorHAnsi"/>
          <w:b/>
          <w:bCs/>
          <w:sz w:val="24"/>
          <w:szCs w:val="24"/>
        </w:rPr>
        <w:t xml:space="preserve">para cada </w:t>
      </w:r>
      <w:r w:rsidR="00016BFD" w:rsidRPr="00CB5507">
        <w:rPr>
          <w:rFonts w:cstheme="minorHAnsi"/>
          <w:b/>
          <w:bCs/>
          <w:sz w:val="24"/>
          <w:szCs w:val="24"/>
        </w:rPr>
        <w:t xml:space="preserve"> </w:t>
      </w:r>
      <w:r w:rsidR="002A104E" w:rsidRPr="00CB5507">
        <w:rPr>
          <w:rFonts w:cstheme="minorHAnsi"/>
          <w:b/>
          <w:bCs/>
          <w:sz w:val="24"/>
          <w:szCs w:val="24"/>
        </w:rPr>
        <w:t>respuesta</w:t>
      </w:r>
      <w:r w:rsidR="00016BFD" w:rsidRPr="00CB5507">
        <w:rPr>
          <w:rFonts w:cstheme="minorHAnsi"/>
          <w:b/>
          <w:bCs/>
          <w:sz w:val="24"/>
          <w:szCs w:val="24"/>
        </w:rPr>
        <w:t xml:space="preserve">) </w:t>
      </w:r>
    </w:p>
    <w:p w14:paraId="2549AD9F" w14:textId="77777777" w:rsidR="008172FE" w:rsidRDefault="008172FE" w:rsidP="008172FE">
      <w:pPr>
        <w:autoSpaceDE w:val="0"/>
        <w:autoSpaceDN w:val="0"/>
        <w:adjustRightInd w:val="0"/>
        <w:spacing w:after="0" w:line="240" w:lineRule="auto"/>
        <w:ind w:right="58"/>
        <w:jc w:val="both"/>
        <w:rPr>
          <w:rFonts w:cstheme="minorHAnsi"/>
          <w:sz w:val="24"/>
          <w:szCs w:val="24"/>
          <w:lang w:eastAsia="es-AR"/>
        </w:rPr>
      </w:pPr>
    </w:p>
    <w:p w14:paraId="5B9C23C2" w14:textId="16CDC889" w:rsidR="008172FE" w:rsidRDefault="008172FE" w:rsidP="008172FE">
      <w:pPr>
        <w:autoSpaceDE w:val="0"/>
        <w:autoSpaceDN w:val="0"/>
        <w:adjustRightInd w:val="0"/>
        <w:spacing w:after="0" w:line="240" w:lineRule="auto"/>
        <w:ind w:left="1068"/>
        <w:jc w:val="right"/>
        <w:rPr>
          <w:rFonts w:ascii="Calibri" w:hAnsi="Calibri" w:cs="Calibri"/>
          <w:i/>
          <w:iCs/>
          <w:sz w:val="24"/>
          <w:szCs w:val="24"/>
          <w:lang w:val="es-ES_tradnl"/>
        </w:rPr>
      </w:pPr>
      <w:r>
        <w:rPr>
          <w:rFonts w:ascii="Calibri" w:hAnsi="Calibri" w:cs="Calibri"/>
          <w:i/>
          <w:iCs/>
          <w:sz w:val="24"/>
          <w:szCs w:val="24"/>
          <w:lang w:val="es-ES_tradnl"/>
        </w:rPr>
        <w:t xml:space="preserve">Usar el formato pregunta/respuesta (Aprox. </w:t>
      </w:r>
      <w:r w:rsidR="008F0006">
        <w:rPr>
          <w:rFonts w:ascii="Calibri" w:hAnsi="Calibri" w:cs="Calibri"/>
          <w:i/>
          <w:iCs/>
          <w:sz w:val="24"/>
          <w:szCs w:val="24"/>
          <w:lang w:val="es-ES_tradnl"/>
        </w:rPr>
        <w:t>3</w:t>
      </w:r>
      <w:r>
        <w:rPr>
          <w:rFonts w:ascii="Calibri" w:hAnsi="Calibri" w:cs="Calibri"/>
          <w:i/>
          <w:iCs/>
          <w:sz w:val="24"/>
          <w:szCs w:val="24"/>
          <w:lang w:val="es-ES_tradnl"/>
        </w:rPr>
        <w:t>00 palabras por respuesta)</w:t>
      </w:r>
    </w:p>
    <w:p w14:paraId="30DE4F7C" w14:textId="77777777" w:rsidR="008172FE" w:rsidRDefault="008172FE" w:rsidP="008172FE">
      <w:pPr>
        <w:autoSpaceDE w:val="0"/>
        <w:autoSpaceDN w:val="0"/>
        <w:adjustRightInd w:val="0"/>
        <w:spacing w:after="0" w:line="240" w:lineRule="auto"/>
        <w:ind w:right="58"/>
        <w:jc w:val="both"/>
        <w:rPr>
          <w:rFonts w:cstheme="minorHAnsi"/>
          <w:sz w:val="24"/>
          <w:szCs w:val="24"/>
          <w:lang w:eastAsia="es-AR"/>
        </w:rPr>
      </w:pPr>
    </w:p>
    <w:p w14:paraId="6CCC875B" w14:textId="692EC832" w:rsidR="006E160F" w:rsidRDefault="006E160F" w:rsidP="006E160F">
      <w:pPr>
        <w:spacing w:after="0" w:line="240" w:lineRule="auto"/>
        <w:ind w:right="57"/>
        <w:jc w:val="both"/>
        <w:rPr>
          <w:rFonts w:ascii="Calibri" w:hAnsi="Calibri" w:cs="Calibri"/>
          <w:sz w:val="24"/>
          <w:szCs w:val="24"/>
        </w:rPr>
      </w:pPr>
      <w:r>
        <w:rPr>
          <w:rFonts w:ascii="Calibri" w:hAnsi="Calibri" w:cs="Calibri"/>
          <w:sz w:val="24"/>
          <w:szCs w:val="24"/>
        </w:rPr>
        <w:t xml:space="preserve">Las principales fuentes bibligraficas deben ser (en este orden): </w:t>
      </w:r>
    </w:p>
    <w:p w14:paraId="7D71B0E1" w14:textId="77777777" w:rsidR="006E160F" w:rsidRDefault="006E160F" w:rsidP="006E160F">
      <w:pPr>
        <w:spacing w:after="0" w:line="240" w:lineRule="auto"/>
        <w:ind w:right="57"/>
        <w:jc w:val="both"/>
        <w:rPr>
          <w:rFonts w:ascii="Calibri" w:hAnsi="Calibri" w:cs="Calibri"/>
          <w:sz w:val="24"/>
          <w:szCs w:val="24"/>
        </w:rPr>
      </w:pPr>
    </w:p>
    <w:p w14:paraId="0D9BADA3" w14:textId="77777777" w:rsidR="006E160F" w:rsidRPr="00317B02" w:rsidRDefault="006E160F" w:rsidP="006E160F">
      <w:pPr>
        <w:pStyle w:val="Prrafodelista"/>
        <w:numPr>
          <w:ilvl w:val="0"/>
          <w:numId w:val="5"/>
        </w:numPr>
        <w:spacing w:after="0" w:line="240" w:lineRule="auto"/>
        <w:ind w:right="57"/>
        <w:jc w:val="both"/>
        <w:rPr>
          <w:b/>
          <w:bCs/>
        </w:rPr>
      </w:pPr>
      <w:r>
        <w:rPr>
          <w:b/>
          <w:bCs/>
        </w:rPr>
        <w:t>A</w:t>
      </w:r>
      <w:r w:rsidRPr="00317B02">
        <w:rPr>
          <w:b/>
          <w:bCs/>
        </w:rPr>
        <w:t>rtículo en revistas</w:t>
      </w:r>
      <w:r>
        <w:rPr>
          <w:b/>
          <w:bCs/>
        </w:rPr>
        <w:t xml:space="preserve"> </w:t>
      </w:r>
      <w:r w:rsidRPr="00317B02">
        <w:t>(fuentes principales)</w:t>
      </w:r>
    </w:p>
    <w:p w14:paraId="28611078" w14:textId="77777777" w:rsidR="006E160F" w:rsidRPr="00317B02" w:rsidRDefault="006E160F" w:rsidP="006E160F">
      <w:pPr>
        <w:pStyle w:val="Prrafodelista"/>
        <w:numPr>
          <w:ilvl w:val="0"/>
          <w:numId w:val="5"/>
        </w:numPr>
        <w:spacing w:after="0" w:line="240" w:lineRule="auto"/>
        <w:ind w:right="57"/>
        <w:jc w:val="both"/>
        <w:rPr>
          <w:b/>
          <w:bCs/>
        </w:rPr>
      </w:pPr>
      <w:r>
        <w:rPr>
          <w:b/>
          <w:bCs/>
        </w:rPr>
        <w:t>A</w:t>
      </w:r>
      <w:r w:rsidRPr="00317B02">
        <w:rPr>
          <w:b/>
          <w:bCs/>
        </w:rPr>
        <w:t>rt</w:t>
      </w:r>
      <w:r>
        <w:rPr>
          <w:b/>
          <w:bCs/>
        </w:rPr>
        <w:t>í</w:t>
      </w:r>
      <w:r w:rsidRPr="00317B02">
        <w:rPr>
          <w:b/>
          <w:bCs/>
        </w:rPr>
        <w:t>culo en congresos</w:t>
      </w:r>
      <w:r>
        <w:rPr>
          <w:b/>
          <w:bCs/>
        </w:rPr>
        <w:t xml:space="preserve"> </w:t>
      </w:r>
      <w:r w:rsidRPr="00317B02">
        <w:t>(fuentes principales)</w:t>
      </w:r>
    </w:p>
    <w:p w14:paraId="2EC1A5A9" w14:textId="77777777" w:rsidR="006E160F" w:rsidRPr="00317B02" w:rsidRDefault="006E160F" w:rsidP="006E160F">
      <w:pPr>
        <w:pStyle w:val="Prrafodelista"/>
        <w:numPr>
          <w:ilvl w:val="0"/>
          <w:numId w:val="5"/>
        </w:numPr>
        <w:spacing w:after="0" w:line="240" w:lineRule="auto"/>
        <w:ind w:right="57"/>
        <w:jc w:val="both"/>
      </w:pPr>
      <w:r>
        <w:t>L</w:t>
      </w:r>
      <w:r w:rsidRPr="00317B02">
        <w:t>ibros</w:t>
      </w:r>
    </w:p>
    <w:p w14:paraId="55FD049B" w14:textId="77777777" w:rsidR="006E160F" w:rsidRPr="00317B02" w:rsidRDefault="006E160F" w:rsidP="006E160F">
      <w:pPr>
        <w:pStyle w:val="Prrafodelista"/>
        <w:numPr>
          <w:ilvl w:val="0"/>
          <w:numId w:val="5"/>
        </w:numPr>
        <w:spacing w:after="0" w:line="240" w:lineRule="auto"/>
        <w:ind w:right="57"/>
        <w:jc w:val="both"/>
      </w:pPr>
      <w:r>
        <w:t>T</w:t>
      </w:r>
      <w:r w:rsidRPr="00317B02">
        <w:t>esis</w:t>
      </w:r>
    </w:p>
    <w:p w14:paraId="68FC7DC0" w14:textId="0626B9E3" w:rsidR="002A104E" w:rsidRPr="006E160F" w:rsidRDefault="006E160F" w:rsidP="006E160F">
      <w:pPr>
        <w:pStyle w:val="Prrafodelista"/>
        <w:numPr>
          <w:ilvl w:val="0"/>
          <w:numId w:val="5"/>
        </w:numPr>
        <w:spacing w:after="0" w:line="240" w:lineRule="auto"/>
        <w:ind w:right="57"/>
        <w:jc w:val="both"/>
      </w:pPr>
      <w:r w:rsidRPr="00317B02">
        <w:t>P</w:t>
      </w:r>
      <w:r>
        <w:t>á</w:t>
      </w:r>
      <w:r w:rsidRPr="00317B02">
        <w:t xml:space="preserve">ginas web </w:t>
      </w:r>
    </w:p>
    <w:p w14:paraId="7787EE4F" w14:textId="77777777" w:rsidR="00BD299B" w:rsidRPr="00CB5507" w:rsidRDefault="00BD299B" w:rsidP="002A104E">
      <w:pPr>
        <w:pStyle w:val="Prrafodelista"/>
        <w:autoSpaceDE w:val="0"/>
        <w:autoSpaceDN w:val="0"/>
        <w:adjustRightInd w:val="0"/>
        <w:spacing w:after="0" w:line="240" w:lineRule="auto"/>
        <w:ind w:right="58"/>
        <w:jc w:val="both"/>
        <w:rPr>
          <w:rFonts w:cstheme="minorHAnsi"/>
          <w:sz w:val="24"/>
          <w:szCs w:val="24"/>
          <w:lang w:eastAsia="es-AR"/>
        </w:rPr>
      </w:pPr>
    </w:p>
    <w:p w14:paraId="19E95E40" w14:textId="77777777" w:rsidR="00CB5507" w:rsidRPr="009B579F" w:rsidRDefault="00CB5507" w:rsidP="008416AD">
      <w:pPr>
        <w:pStyle w:val="Prrafodelista"/>
        <w:numPr>
          <w:ilvl w:val="0"/>
          <w:numId w:val="4"/>
        </w:numPr>
        <w:autoSpaceDE w:val="0"/>
        <w:autoSpaceDN w:val="0"/>
        <w:adjustRightInd w:val="0"/>
        <w:spacing w:after="0" w:line="240" w:lineRule="auto"/>
        <w:rPr>
          <w:rFonts w:cstheme="minorHAnsi"/>
          <w:b/>
          <w:bCs/>
          <w:sz w:val="24"/>
          <w:szCs w:val="24"/>
        </w:rPr>
      </w:pPr>
      <w:bookmarkStart w:id="1" w:name="_Hlk156658997"/>
      <w:bookmarkStart w:id="2" w:name="_Hlk156577156"/>
      <w:bookmarkStart w:id="3" w:name="_Hlk156368705"/>
      <w:r w:rsidRPr="009B579F">
        <w:rPr>
          <w:rFonts w:cstheme="minorHAnsi"/>
          <w:b/>
          <w:bCs/>
          <w:sz w:val="24"/>
          <w:szCs w:val="24"/>
        </w:rPr>
        <w:t>¿Cuál es la utilidad que se espera de la solución?</w:t>
      </w:r>
    </w:p>
    <w:p w14:paraId="22B445CC" w14:textId="77777777" w:rsidR="009B579F" w:rsidRDefault="009B579F" w:rsidP="009B579F">
      <w:pPr>
        <w:autoSpaceDE w:val="0"/>
        <w:autoSpaceDN w:val="0"/>
        <w:adjustRightInd w:val="0"/>
        <w:spacing w:after="0" w:line="240" w:lineRule="auto"/>
        <w:rPr>
          <w:rFonts w:cstheme="minorHAnsi"/>
          <w:sz w:val="24"/>
          <w:szCs w:val="24"/>
        </w:rPr>
      </w:pPr>
    </w:p>
    <w:tbl>
      <w:tblPr>
        <w:tblStyle w:val="Tablaconcuadrcula"/>
        <w:tblW w:w="0" w:type="auto"/>
        <w:tblInd w:w="0" w:type="dxa"/>
        <w:tblLook w:val="04A0" w:firstRow="1" w:lastRow="0" w:firstColumn="1" w:lastColumn="0" w:noHBand="0" w:noVBand="1"/>
      </w:tblPr>
      <w:tblGrid>
        <w:gridCol w:w="1924"/>
        <w:gridCol w:w="3282"/>
        <w:gridCol w:w="3622"/>
      </w:tblGrid>
      <w:tr w:rsidR="00BD299B" w:rsidRPr="0089243B" w14:paraId="0A21EC53" w14:textId="77777777" w:rsidTr="00BD299B">
        <w:trPr>
          <w:trHeight w:val="392"/>
        </w:trPr>
        <w:tc>
          <w:tcPr>
            <w:tcW w:w="8828" w:type="dxa"/>
            <w:gridSpan w:val="3"/>
            <w:tcBorders>
              <w:top w:val="single" w:sz="4" w:space="0" w:color="auto"/>
              <w:left w:val="single" w:sz="4" w:space="0" w:color="auto"/>
              <w:right w:val="single" w:sz="4" w:space="0" w:color="auto"/>
            </w:tcBorders>
            <w:vAlign w:val="center"/>
          </w:tcPr>
          <w:p w14:paraId="4263CFA6" w14:textId="0C151E85" w:rsidR="00BD299B" w:rsidRPr="0089243B" w:rsidRDefault="00BD299B" w:rsidP="00CA54AA">
            <w:pPr>
              <w:jc w:val="center"/>
              <w:rPr>
                <w:b/>
                <w:bCs/>
                <w:i/>
                <w:iCs/>
              </w:rPr>
            </w:pPr>
            <w:r>
              <w:rPr>
                <w:b/>
                <w:bCs/>
                <w:i/>
                <w:iCs/>
              </w:rPr>
              <w:t xml:space="preserve">Lineamientos </w:t>
            </w:r>
          </w:p>
        </w:tc>
      </w:tr>
      <w:tr w:rsidR="00BD299B" w:rsidRPr="0089243B" w14:paraId="55CCEAD0" w14:textId="77777777" w:rsidTr="00BD299B">
        <w:trPr>
          <w:trHeight w:val="547"/>
        </w:trPr>
        <w:tc>
          <w:tcPr>
            <w:tcW w:w="1924" w:type="dxa"/>
            <w:vMerge w:val="restart"/>
            <w:tcBorders>
              <w:top w:val="single" w:sz="4" w:space="0" w:color="auto"/>
              <w:left w:val="single" w:sz="4" w:space="0" w:color="auto"/>
              <w:right w:val="single" w:sz="4" w:space="0" w:color="auto"/>
            </w:tcBorders>
            <w:vAlign w:val="center"/>
          </w:tcPr>
          <w:p w14:paraId="05308D2E" w14:textId="77777777" w:rsidR="00BD299B" w:rsidRPr="00BC08A1" w:rsidRDefault="00BD299B" w:rsidP="00CA54AA">
            <w:pPr>
              <w:jc w:val="center"/>
              <w:rPr>
                <w:rFonts w:ascii="Calibri" w:hAnsi="Calibri" w:cs="Calibri"/>
                <w:b/>
                <w:bCs/>
              </w:rPr>
            </w:pPr>
            <w:bookmarkStart w:id="4" w:name="_Hlk156631048"/>
            <w:r w:rsidRPr="00BC08A1">
              <w:rPr>
                <w:rFonts w:ascii="Calibri" w:hAnsi="Calibri" w:cs="Calibri"/>
                <w:b/>
                <w:bCs/>
              </w:rPr>
              <w:t>Utilidad</w:t>
            </w:r>
            <w:bookmarkEnd w:id="4"/>
          </w:p>
          <w:p w14:paraId="32A4D48F" w14:textId="77777777" w:rsidR="00BD299B" w:rsidRPr="00514F4D" w:rsidRDefault="00BD299B" w:rsidP="00CA54AA">
            <w:pPr>
              <w:autoSpaceDE w:val="0"/>
              <w:autoSpaceDN w:val="0"/>
              <w:adjustRightInd w:val="0"/>
              <w:jc w:val="center"/>
              <w:rPr>
                <w:rFonts w:cstheme="minorHAnsi"/>
                <w:sz w:val="20"/>
                <w:szCs w:val="20"/>
              </w:rPr>
            </w:pPr>
            <w:r w:rsidRPr="00514F4D">
              <w:rPr>
                <w:rFonts w:cstheme="minorHAnsi"/>
                <w:sz w:val="20"/>
                <w:szCs w:val="20"/>
              </w:rPr>
              <w:t>¿Cuál es la utilidad que se espera de la solución?</w:t>
            </w:r>
          </w:p>
          <w:p w14:paraId="787B4A49" w14:textId="77777777" w:rsidR="00BD299B" w:rsidRPr="00BC08A1" w:rsidRDefault="00BD299B" w:rsidP="00CA54AA">
            <w:pPr>
              <w:jc w:val="center"/>
              <w:rPr>
                <w:rFonts w:cstheme="minorHAnsi"/>
                <w:b/>
                <w:bCs/>
              </w:rPr>
            </w:pPr>
          </w:p>
        </w:tc>
        <w:tc>
          <w:tcPr>
            <w:tcW w:w="6904" w:type="dxa"/>
            <w:gridSpan w:val="2"/>
            <w:tcBorders>
              <w:top w:val="single" w:sz="4" w:space="0" w:color="auto"/>
              <w:left w:val="single" w:sz="4" w:space="0" w:color="auto"/>
              <w:bottom w:val="single" w:sz="4" w:space="0" w:color="auto"/>
              <w:right w:val="single" w:sz="4" w:space="0" w:color="auto"/>
            </w:tcBorders>
            <w:vAlign w:val="center"/>
          </w:tcPr>
          <w:p w14:paraId="2CDDD8A5" w14:textId="77777777" w:rsidR="00BD299B" w:rsidRPr="0089243B" w:rsidRDefault="00BD299B" w:rsidP="00CA54AA">
            <w:pPr>
              <w:jc w:val="center"/>
              <w:rPr>
                <w:b/>
                <w:bCs/>
                <w:i/>
                <w:iCs/>
              </w:rPr>
            </w:pPr>
            <w:r w:rsidRPr="0089243B">
              <w:rPr>
                <w:b/>
                <w:bCs/>
                <w:i/>
                <w:iCs/>
              </w:rPr>
              <w:t>La utilidad de la solución se evalúa en función de las expectativas de mejora en procesos existentes. Se busca determinar si la propuesta contribuirá a optimizar procedimientos, aumentar la eficiencia o simplificar operaciones.</w:t>
            </w:r>
          </w:p>
        </w:tc>
      </w:tr>
      <w:tr w:rsidR="00BD299B" w14:paraId="65063A9E" w14:textId="77777777" w:rsidTr="00BD299B">
        <w:trPr>
          <w:trHeight w:val="323"/>
        </w:trPr>
        <w:tc>
          <w:tcPr>
            <w:tcW w:w="1924" w:type="dxa"/>
            <w:vMerge/>
            <w:tcBorders>
              <w:left w:val="single" w:sz="4" w:space="0" w:color="auto"/>
              <w:right w:val="single" w:sz="4" w:space="0" w:color="auto"/>
            </w:tcBorders>
            <w:vAlign w:val="center"/>
          </w:tcPr>
          <w:p w14:paraId="3159023C" w14:textId="77777777" w:rsidR="00BD299B" w:rsidRPr="00BC08A1" w:rsidRDefault="00BD299B" w:rsidP="00CA54AA">
            <w:pPr>
              <w:jc w:val="center"/>
              <w:rPr>
                <w:rFonts w:cstheme="minorHAnsi"/>
                <w:b/>
                <w:bCs/>
                <w:lang w:val="es-ES"/>
              </w:rPr>
            </w:pPr>
          </w:p>
        </w:tc>
        <w:tc>
          <w:tcPr>
            <w:tcW w:w="3282" w:type="dxa"/>
            <w:tcBorders>
              <w:top w:val="single" w:sz="4" w:space="0" w:color="auto"/>
              <w:left w:val="single" w:sz="4" w:space="0" w:color="auto"/>
              <w:bottom w:val="single" w:sz="4" w:space="0" w:color="auto"/>
              <w:right w:val="single" w:sz="4" w:space="0" w:color="auto"/>
            </w:tcBorders>
            <w:vAlign w:val="center"/>
          </w:tcPr>
          <w:p w14:paraId="3EB77504" w14:textId="77777777" w:rsidR="00BD299B" w:rsidRDefault="00BD299B" w:rsidP="00CA54AA">
            <w:pPr>
              <w:jc w:val="center"/>
              <w:rPr>
                <w:rFonts w:cstheme="minorHAnsi"/>
                <w:lang w:val="es-ES"/>
              </w:rPr>
            </w:pPr>
            <w:r w:rsidRPr="003A1346">
              <w:t>La solución propuesta presenta expectativas claras de mejora en procesos identificados</w:t>
            </w:r>
            <w:r>
              <w:t xml:space="preserve"> </w:t>
            </w:r>
            <w:r>
              <w:rPr>
                <w:lang w:val="es-ES"/>
              </w:rPr>
              <w:t xml:space="preserve">y </w:t>
            </w:r>
            <w:r w:rsidRPr="00C03F29">
              <w:rPr>
                <w:lang w:val="es-ES"/>
              </w:rPr>
              <w:t>hay</w:t>
            </w:r>
            <w:r>
              <w:rPr>
                <w:lang w:val="es-ES"/>
              </w:rPr>
              <w:t>,</w:t>
            </w:r>
            <w:r w:rsidRPr="00C03F29">
              <w:rPr>
                <w:lang w:val="es-ES"/>
              </w:rPr>
              <w:t xml:space="preserve"> </w:t>
            </w:r>
            <w:r w:rsidRPr="00C03F29">
              <w:rPr>
                <w:rFonts w:cstheme="minorHAnsi"/>
              </w:rPr>
              <w:t>al menos</w:t>
            </w:r>
            <w:r>
              <w:rPr>
                <w:rFonts w:cstheme="minorHAnsi"/>
              </w:rPr>
              <w:t>,</w:t>
            </w:r>
            <w:r w:rsidRPr="00C03F29">
              <w:rPr>
                <w:rFonts w:cstheme="minorHAnsi"/>
              </w:rPr>
              <w:t xml:space="preserve"> 3 citas y referencias</w:t>
            </w:r>
          </w:p>
        </w:tc>
        <w:tc>
          <w:tcPr>
            <w:tcW w:w="3622" w:type="dxa"/>
            <w:tcBorders>
              <w:top w:val="single" w:sz="4" w:space="0" w:color="auto"/>
              <w:left w:val="single" w:sz="4" w:space="0" w:color="auto"/>
              <w:bottom w:val="single" w:sz="4" w:space="0" w:color="auto"/>
              <w:right w:val="single" w:sz="4" w:space="0" w:color="auto"/>
            </w:tcBorders>
            <w:vAlign w:val="center"/>
          </w:tcPr>
          <w:p w14:paraId="1F10DD4B" w14:textId="77777777" w:rsidR="00BD299B" w:rsidRDefault="00BD299B" w:rsidP="00CA54AA">
            <w:pPr>
              <w:jc w:val="center"/>
              <w:rPr>
                <w:rFonts w:cstheme="minorHAnsi"/>
                <w:lang w:val="es-ES"/>
              </w:rPr>
            </w:pPr>
            <w:r w:rsidRPr="003A1346">
              <w:t>La utilidad de la solución se evalúa considerando su capacidad para abordar problemas específicos</w:t>
            </w:r>
          </w:p>
        </w:tc>
      </w:tr>
      <w:tr w:rsidR="00BD299B" w:rsidRPr="0089243B" w14:paraId="1373A6A6" w14:textId="77777777" w:rsidTr="00BD299B">
        <w:tc>
          <w:tcPr>
            <w:tcW w:w="1924" w:type="dxa"/>
            <w:vMerge/>
            <w:tcBorders>
              <w:left w:val="single" w:sz="4" w:space="0" w:color="auto"/>
              <w:right w:val="single" w:sz="4" w:space="0" w:color="auto"/>
            </w:tcBorders>
            <w:vAlign w:val="center"/>
          </w:tcPr>
          <w:p w14:paraId="3B03BE54" w14:textId="77777777" w:rsidR="00BD299B" w:rsidRPr="00BC08A1" w:rsidRDefault="00BD299B" w:rsidP="00CA54AA">
            <w:pPr>
              <w:jc w:val="center"/>
              <w:rPr>
                <w:rFonts w:cstheme="minorHAnsi"/>
                <w:b/>
                <w:bCs/>
                <w:lang w:val="es-ES"/>
              </w:rPr>
            </w:pPr>
          </w:p>
        </w:tc>
        <w:tc>
          <w:tcPr>
            <w:tcW w:w="6904" w:type="dxa"/>
            <w:gridSpan w:val="2"/>
            <w:tcBorders>
              <w:top w:val="single" w:sz="4" w:space="0" w:color="auto"/>
              <w:left w:val="single" w:sz="4" w:space="0" w:color="auto"/>
              <w:bottom w:val="single" w:sz="4" w:space="0" w:color="auto"/>
              <w:right w:val="single" w:sz="4" w:space="0" w:color="auto"/>
            </w:tcBorders>
            <w:vAlign w:val="center"/>
          </w:tcPr>
          <w:p w14:paraId="19A96AD1" w14:textId="77777777" w:rsidR="00BD299B" w:rsidRPr="0089243B" w:rsidRDefault="00BD299B" w:rsidP="00CA54AA">
            <w:pPr>
              <w:jc w:val="center"/>
              <w:rPr>
                <w:b/>
                <w:bCs/>
                <w:i/>
                <w:iCs/>
              </w:rPr>
            </w:pPr>
            <w:r w:rsidRPr="0089243B">
              <w:rPr>
                <w:b/>
                <w:bCs/>
                <w:i/>
                <w:iCs/>
              </w:rPr>
              <w:t>La utilidad de la solución se evalúa en función de su capacidad para generar un impacto positivo en las necesidades identificadas. Se busca determinar si la propuesta satisface de manera efectiva las demandas y requisitos previamente identificados.</w:t>
            </w:r>
          </w:p>
        </w:tc>
      </w:tr>
      <w:tr w:rsidR="00BD299B" w14:paraId="117F1BA9" w14:textId="77777777" w:rsidTr="00BD299B">
        <w:tc>
          <w:tcPr>
            <w:tcW w:w="1924" w:type="dxa"/>
            <w:vMerge/>
            <w:tcBorders>
              <w:left w:val="single" w:sz="4" w:space="0" w:color="auto"/>
              <w:bottom w:val="single" w:sz="4" w:space="0" w:color="auto"/>
              <w:right w:val="single" w:sz="4" w:space="0" w:color="auto"/>
            </w:tcBorders>
            <w:vAlign w:val="center"/>
          </w:tcPr>
          <w:p w14:paraId="56CCF629" w14:textId="77777777" w:rsidR="00BD299B" w:rsidRPr="00BC08A1" w:rsidRDefault="00BD299B" w:rsidP="00CA54AA">
            <w:pPr>
              <w:jc w:val="center"/>
              <w:rPr>
                <w:rFonts w:cstheme="minorHAnsi"/>
                <w:b/>
                <w:bCs/>
                <w:lang w:val="es-ES"/>
              </w:rPr>
            </w:pPr>
          </w:p>
        </w:tc>
        <w:tc>
          <w:tcPr>
            <w:tcW w:w="3282" w:type="dxa"/>
            <w:tcBorders>
              <w:top w:val="single" w:sz="4" w:space="0" w:color="auto"/>
              <w:left w:val="single" w:sz="4" w:space="0" w:color="auto"/>
              <w:bottom w:val="single" w:sz="4" w:space="0" w:color="auto"/>
              <w:right w:val="single" w:sz="4" w:space="0" w:color="auto"/>
            </w:tcBorders>
            <w:vAlign w:val="center"/>
          </w:tcPr>
          <w:p w14:paraId="100C6428" w14:textId="77777777" w:rsidR="00BD299B" w:rsidRDefault="00BD299B" w:rsidP="00CA54AA">
            <w:pPr>
              <w:jc w:val="center"/>
              <w:rPr>
                <w:rFonts w:cstheme="minorHAnsi"/>
                <w:lang w:val="es-ES"/>
              </w:rPr>
            </w:pPr>
            <w:r w:rsidRPr="003A1346">
              <w:t xml:space="preserve">La solución propuesta demuestra un impacto en las necesidades identificadas </w:t>
            </w:r>
            <w:r>
              <w:rPr>
                <w:lang w:val="es-ES"/>
              </w:rPr>
              <w:t xml:space="preserve">y </w:t>
            </w:r>
            <w:r w:rsidRPr="00C03F29">
              <w:rPr>
                <w:lang w:val="es-ES"/>
              </w:rPr>
              <w:t>hay</w:t>
            </w:r>
            <w:r>
              <w:rPr>
                <w:lang w:val="es-ES"/>
              </w:rPr>
              <w:t>,</w:t>
            </w:r>
            <w:r w:rsidRPr="00C03F29">
              <w:rPr>
                <w:lang w:val="es-ES"/>
              </w:rPr>
              <w:t xml:space="preserve"> </w:t>
            </w:r>
            <w:r w:rsidRPr="00C03F29">
              <w:rPr>
                <w:rFonts w:cstheme="minorHAnsi"/>
              </w:rPr>
              <w:t>al menos</w:t>
            </w:r>
            <w:r>
              <w:rPr>
                <w:rFonts w:cstheme="minorHAnsi"/>
              </w:rPr>
              <w:t>,</w:t>
            </w:r>
            <w:r w:rsidRPr="00C03F29">
              <w:rPr>
                <w:rFonts w:cstheme="minorHAnsi"/>
              </w:rPr>
              <w:t xml:space="preserve"> 3 citas y referencias</w:t>
            </w:r>
          </w:p>
        </w:tc>
        <w:tc>
          <w:tcPr>
            <w:tcW w:w="3622" w:type="dxa"/>
            <w:tcBorders>
              <w:top w:val="single" w:sz="4" w:space="0" w:color="auto"/>
              <w:left w:val="single" w:sz="4" w:space="0" w:color="auto"/>
              <w:bottom w:val="single" w:sz="4" w:space="0" w:color="auto"/>
              <w:right w:val="single" w:sz="4" w:space="0" w:color="auto"/>
            </w:tcBorders>
            <w:vAlign w:val="center"/>
          </w:tcPr>
          <w:p w14:paraId="466AFD2A" w14:textId="77777777" w:rsidR="00BD299B" w:rsidRDefault="00BD299B" w:rsidP="00CA54AA">
            <w:pPr>
              <w:jc w:val="center"/>
              <w:rPr>
                <w:rFonts w:cstheme="minorHAnsi"/>
                <w:lang w:val="es-ES"/>
              </w:rPr>
            </w:pPr>
            <w:r w:rsidRPr="003A1346">
              <w:t>La solución propuesta presenta expectativas claras de contribuir a la innovación en el área, mostrando enfoques, ideas o métodos que se destacan por su originalidad y creatividad.</w:t>
            </w:r>
          </w:p>
        </w:tc>
      </w:tr>
    </w:tbl>
    <w:p w14:paraId="39AE1D7B" w14:textId="77777777" w:rsidR="009B579F" w:rsidRDefault="009B579F" w:rsidP="009B579F">
      <w:pPr>
        <w:autoSpaceDE w:val="0"/>
        <w:autoSpaceDN w:val="0"/>
        <w:adjustRightInd w:val="0"/>
        <w:spacing w:after="0" w:line="240" w:lineRule="auto"/>
        <w:rPr>
          <w:rFonts w:cstheme="minorHAnsi"/>
          <w:sz w:val="24"/>
          <w:szCs w:val="24"/>
          <w:lang w:val="es-ES"/>
        </w:rPr>
      </w:pPr>
    </w:p>
    <w:p w14:paraId="6C1CA9C0" w14:textId="77777777" w:rsidR="00BD299B" w:rsidRDefault="00BD299B" w:rsidP="009B579F">
      <w:pPr>
        <w:autoSpaceDE w:val="0"/>
        <w:autoSpaceDN w:val="0"/>
        <w:adjustRightInd w:val="0"/>
        <w:spacing w:after="0" w:line="240" w:lineRule="auto"/>
        <w:rPr>
          <w:rFonts w:cstheme="minorHAnsi"/>
          <w:sz w:val="24"/>
          <w:szCs w:val="24"/>
          <w:lang w:val="es-ES"/>
        </w:rPr>
      </w:pPr>
    </w:p>
    <w:p w14:paraId="32A1A685" w14:textId="77777777" w:rsidR="00BD299B" w:rsidRDefault="00BD299B" w:rsidP="009B579F">
      <w:pPr>
        <w:autoSpaceDE w:val="0"/>
        <w:autoSpaceDN w:val="0"/>
        <w:adjustRightInd w:val="0"/>
        <w:spacing w:after="0" w:line="240" w:lineRule="auto"/>
        <w:rPr>
          <w:rFonts w:cstheme="minorHAnsi"/>
          <w:sz w:val="24"/>
          <w:szCs w:val="24"/>
          <w:lang w:val="es-ES"/>
        </w:rPr>
      </w:pPr>
    </w:p>
    <w:p w14:paraId="44B4DEC2" w14:textId="77777777" w:rsidR="00BD299B" w:rsidRPr="009B579F" w:rsidRDefault="00BD299B" w:rsidP="009B579F">
      <w:pPr>
        <w:autoSpaceDE w:val="0"/>
        <w:autoSpaceDN w:val="0"/>
        <w:adjustRightInd w:val="0"/>
        <w:spacing w:after="0" w:line="240" w:lineRule="auto"/>
        <w:rPr>
          <w:rFonts w:cstheme="minorHAnsi"/>
          <w:sz w:val="24"/>
          <w:szCs w:val="24"/>
          <w:lang w:val="es-ES"/>
        </w:rPr>
      </w:pPr>
    </w:p>
    <w:p w14:paraId="5813279C" w14:textId="5C0AB7E4" w:rsidR="009B579F" w:rsidRPr="009B579F" w:rsidRDefault="00BD299B" w:rsidP="009B579F">
      <w:pPr>
        <w:pStyle w:val="Prrafodelista"/>
        <w:numPr>
          <w:ilvl w:val="0"/>
          <w:numId w:val="4"/>
        </w:numPr>
        <w:autoSpaceDE w:val="0"/>
        <w:autoSpaceDN w:val="0"/>
        <w:adjustRightInd w:val="0"/>
        <w:spacing w:after="0" w:line="240" w:lineRule="auto"/>
        <w:rPr>
          <w:rFonts w:cstheme="minorHAnsi"/>
          <w:b/>
          <w:bCs/>
          <w:sz w:val="24"/>
          <w:szCs w:val="24"/>
        </w:rPr>
      </w:pPr>
      <w:r w:rsidRPr="00BD299B">
        <w:rPr>
          <w:rFonts w:cstheme="minorHAnsi"/>
          <w:b/>
          <w:bCs/>
          <w:sz w:val="24"/>
          <w:szCs w:val="24"/>
        </w:rPr>
        <w:t>¿Qué aplicaciones prácticas tendrá la investigación?</w:t>
      </w:r>
    </w:p>
    <w:p w14:paraId="4C1C7E4E" w14:textId="77777777" w:rsidR="009B579F" w:rsidRDefault="009B579F" w:rsidP="009B579F">
      <w:pPr>
        <w:autoSpaceDE w:val="0"/>
        <w:autoSpaceDN w:val="0"/>
        <w:adjustRightInd w:val="0"/>
        <w:spacing w:after="0" w:line="240" w:lineRule="auto"/>
        <w:rPr>
          <w:rFonts w:cstheme="minorHAnsi"/>
          <w:sz w:val="24"/>
          <w:szCs w:val="24"/>
        </w:rPr>
      </w:pPr>
    </w:p>
    <w:tbl>
      <w:tblPr>
        <w:tblStyle w:val="Tablaconcuadrcula"/>
        <w:tblW w:w="0" w:type="auto"/>
        <w:tblInd w:w="0" w:type="dxa"/>
        <w:tblLook w:val="04A0" w:firstRow="1" w:lastRow="0" w:firstColumn="1" w:lastColumn="0" w:noHBand="0" w:noVBand="1"/>
      </w:tblPr>
      <w:tblGrid>
        <w:gridCol w:w="2030"/>
        <w:gridCol w:w="3212"/>
        <w:gridCol w:w="3586"/>
      </w:tblGrid>
      <w:tr w:rsidR="00BD299B" w:rsidRPr="0089243B" w14:paraId="6CD93A5B" w14:textId="77777777" w:rsidTr="003939C7">
        <w:tc>
          <w:tcPr>
            <w:tcW w:w="8828" w:type="dxa"/>
            <w:gridSpan w:val="3"/>
            <w:tcBorders>
              <w:top w:val="single" w:sz="4" w:space="0" w:color="auto"/>
              <w:left w:val="single" w:sz="4" w:space="0" w:color="auto"/>
              <w:right w:val="single" w:sz="4" w:space="0" w:color="auto"/>
            </w:tcBorders>
            <w:vAlign w:val="center"/>
          </w:tcPr>
          <w:p w14:paraId="4EFA2138" w14:textId="1954E3CF" w:rsidR="00BD299B" w:rsidRPr="0089243B" w:rsidRDefault="00BD299B" w:rsidP="00CA54AA">
            <w:pPr>
              <w:jc w:val="center"/>
              <w:rPr>
                <w:b/>
                <w:bCs/>
                <w:i/>
                <w:iCs/>
              </w:rPr>
            </w:pPr>
            <w:r>
              <w:rPr>
                <w:b/>
                <w:bCs/>
                <w:i/>
                <w:iCs/>
              </w:rPr>
              <w:t>Lineamientos</w:t>
            </w:r>
          </w:p>
        </w:tc>
      </w:tr>
      <w:tr w:rsidR="00BD299B" w:rsidRPr="0089243B" w14:paraId="520D87CF" w14:textId="77777777" w:rsidTr="00BD299B">
        <w:tc>
          <w:tcPr>
            <w:tcW w:w="2030" w:type="dxa"/>
            <w:vMerge w:val="restart"/>
            <w:tcBorders>
              <w:top w:val="single" w:sz="4" w:space="0" w:color="auto"/>
              <w:left w:val="single" w:sz="4" w:space="0" w:color="auto"/>
              <w:right w:val="single" w:sz="4" w:space="0" w:color="auto"/>
            </w:tcBorders>
            <w:vAlign w:val="center"/>
          </w:tcPr>
          <w:p w14:paraId="453676D6" w14:textId="77777777" w:rsidR="00BD299B" w:rsidRPr="00BC08A1" w:rsidRDefault="00BD299B" w:rsidP="00CA54AA">
            <w:pPr>
              <w:jc w:val="center"/>
              <w:rPr>
                <w:rFonts w:ascii="Calibri" w:hAnsi="Calibri" w:cs="Calibri"/>
                <w:b/>
                <w:bCs/>
              </w:rPr>
            </w:pPr>
            <w:bookmarkStart w:id="5" w:name="_Hlk156631060"/>
            <w:r w:rsidRPr="00BC08A1">
              <w:rPr>
                <w:rFonts w:ascii="Calibri" w:hAnsi="Calibri" w:cs="Calibri"/>
                <w:b/>
                <w:bCs/>
              </w:rPr>
              <w:t>Aplicaciones</w:t>
            </w:r>
          </w:p>
          <w:p w14:paraId="5579D678" w14:textId="77777777" w:rsidR="00BD299B" w:rsidRPr="00BC08A1" w:rsidRDefault="00BD299B" w:rsidP="00CA54AA">
            <w:pPr>
              <w:jc w:val="center"/>
              <w:rPr>
                <w:rFonts w:ascii="Calibri" w:hAnsi="Calibri" w:cs="Calibri"/>
                <w:b/>
                <w:bCs/>
              </w:rPr>
            </w:pPr>
            <w:r w:rsidRPr="00BC08A1">
              <w:rPr>
                <w:rFonts w:ascii="Calibri" w:hAnsi="Calibri" w:cs="Calibri"/>
                <w:b/>
                <w:bCs/>
              </w:rPr>
              <w:t>prácticas</w:t>
            </w:r>
            <w:bookmarkEnd w:id="5"/>
          </w:p>
          <w:p w14:paraId="3E25948F" w14:textId="77777777" w:rsidR="00BD299B" w:rsidRPr="00514F4D" w:rsidRDefault="00BD299B" w:rsidP="00CA54AA">
            <w:pPr>
              <w:autoSpaceDE w:val="0"/>
              <w:autoSpaceDN w:val="0"/>
              <w:adjustRightInd w:val="0"/>
              <w:jc w:val="center"/>
              <w:rPr>
                <w:rFonts w:cstheme="minorHAnsi"/>
                <w:sz w:val="20"/>
                <w:szCs w:val="20"/>
              </w:rPr>
            </w:pPr>
            <w:r w:rsidRPr="00514F4D">
              <w:rPr>
                <w:rFonts w:cstheme="minorHAnsi"/>
                <w:sz w:val="20"/>
                <w:szCs w:val="20"/>
              </w:rPr>
              <w:t>¿Qué aplicaciones prácticas tendrá la investigación?</w:t>
            </w:r>
          </w:p>
          <w:p w14:paraId="42C0F90E" w14:textId="77777777" w:rsidR="00BD299B" w:rsidRPr="00BC08A1" w:rsidRDefault="00BD299B" w:rsidP="00CA54AA">
            <w:pPr>
              <w:jc w:val="center"/>
              <w:rPr>
                <w:rFonts w:cstheme="minorHAnsi"/>
                <w:b/>
                <w:bCs/>
              </w:rPr>
            </w:pPr>
          </w:p>
        </w:tc>
        <w:tc>
          <w:tcPr>
            <w:tcW w:w="6798" w:type="dxa"/>
            <w:gridSpan w:val="2"/>
            <w:tcBorders>
              <w:top w:val="single" w:sz="4" w:space="0" w:color="auto"/>
              <w:left w:val="single" w:sz="4" w:space="0" w:color="auto"/>
              <w:bottom w:val="single" w:sz="4" w:space="0" w:color="auto"/>
              <w:right w:val="single" w:sz="4" w:space="0" w:color="auto"/>
            </w:tcBorders>
            <w:vAlign w:val="center"/>
          </w:tcPr>
          <w:p w14:paraId="001F7664" w14:textId="77777777" w:rsidR="00BD299B" w:rsidRPr="0089243B" w:rsidRDefault="00BD299B" w:rsidP="00CA54AA">
            <w:pPr>
              <w:jc w:val="center"/>
              <w:rPr>
                <w:rFonts w:cstheme="minorHAnsi"/>
                <w:b/>
                <w:bCs/>
                <w:i/>
                <w:iCs/>
                <w:lang w:val="es-ES"/>
              </w:rPr>
            </w:pPr>
            <w:r w:rsidRPr="0089243B">
              <w:rPr>
                <w:b/>
                <w:bCs/>
                <w:i/>
                <w:iCs/>
              </w:rPr>
              <w:t>La reflexión sobre el potencial impacto de la investigación es esencial. Aquí, se analiza la capacidad del autor para evaluar críticamente cómo las aplicaciones prácticas propuestas podrían generar beneficios significativos en distintos ámbitos.</w:t>
            </w:r>
          </w:p>
        </w:tc>
      </w:tr>
      <w:tr w:rsidR="00BD299B" w14:paraId="24C1F33D" w14:textId="77777777" w:rsidTr="00BD299B">
        <w:tc>
          <w:tcPr>
            <w:tcW w:w="2030" w:type="dxa"/>
            <w:vMerge/>
            <w:tcBorders>
              <w:left w:val="single" w:sz="4" w:space="0" w:color="auto"/>
              <w:right w:val="single" w:sz="4" w:space="0" w:color="auto"/>
            </w:tcBorders>
            <w:vAlign w:val="center"/>
          </w:tcPr>
          <w:p w14:paraId="6C1FF3DA" w14:textId="77777777" w:rsidR="00BD299B" w:rsidRPr="00BC08A1" w:rsidRDefault="00BD299B" w:rsidP="00CA54AA">
            <w:pPr>
              <w:jc w:val="center"/>
              <w:rPr>
                <w:rFonts w:cstheme="minorHAnsi"/>
                <w:b/>
                <w:bCs/>
                <w:lang w:val="es-ES"/>
              </w:rPr>
            </w:pPr>
          </w:p>
        </w:tc>
        <w:tc>
          <w:tcPr>
            <w:tcW w:w="3212" w:type="dxa"/>
            <w:tcBorders>
              <w:top w:val="single" w:sz="4" w:space="0" w:color="auto"/>
              <w:left w:val="single" w:sz="4" w:space="0" w:color="auto"/>
              <w:bottom w:val="single" w:sz="4" w:space="0" w:color="auto"/>
              <w:right w:val="single" w:sz="4" w:space="0" w:color="auto"/>
            </w:tcBorders>
            <w:vAlign w:val="center"/>
          </w:tcPr>
          <w:p w14:paraId="20DAF0C0" w14:textId="77777777" w:rsidR="00BD299B" w:rsidRDefault="00BD299B" w:rsidP="00CA54AA">
            <w:pPr>
              <w:jc w:val="center"/>
              <w:rPr>
                <w:rFonts w:cstheme="minorHAnsi"/>
                <w:lang w:val="es-ES"/>
              </w:rPr>
            </w:pPr>
            <w:r w:rsidRPr="003A1346">
              <w:t>Se identifican y discuten los posibles desafíos y limitaciones que podrían surgir al implementar las aplicaciones prácticas</w:t>
            </w:r>
            <w:r>
              <w:t xml:space="preserve"> </w:t>
            </w:r>
            <w:r>
              <w:rPr>
                <w:lang w:val="es-ES"/>
              </w:rPr>
              <w:t xml:space="preserve">y </w:t>
            </w:r>
            <w:r w:rsidRPr="00C03F29">
              <w:rPr>
                <w:lang w:val="es-ES"/>
              </w:rPr>
              <w:t>hay</w:t>
            </w:r>
            <w:r>
              <w:rPr>
                <w:lang w:val="es-ES"/>
              </w:rPr>
              <w:t>,</w:t>
            </w:r>
            <w:r w:rsidRPr="00C03F29">
              <w:rPr>
                <w:lang w:val="es-ES"/>
              </w:rPr>
              <w:t xml:space="preserve"> </w:t>
            </w:r>
            <w:r w:rsidRPr="00C03F29">
              <w:rPr>
                <w:rFonts w:cstheme="minorHAnsi"/>
              </w:rPr>
              <w:t>al menos</w:t>
            </w:r>
            <w:r>
              <w:rPr>
                <w:rFonts w:cstheme="minorHAnsi"/>
              </w:rPr>
              <w:t>,</w:t>
            </w:r>
            <w:r w:rsidRPr="00C03F29">
              <w:rPr>
                <w:rFonts w:cstheme="minorHAnsi"/>
              </w:rPr>
              <w:t xml:space="preserve"> 3 citas y referencias</w:t>
            </w:r>
          </w:p>
        </w:tc>
        <w:tc>
          <w:tcPr>
            <w:tcW w:w="3586" w:type="dxa"/>
            <w:tcBorders>
              <w:top w:val="single" w:sz="4" w:space="0" w:color="auto"/>
              <w:left w:val="single" w:sz="4" w:space="0" w:color="auto"/>
              <w:bottom w:val="single" w:sz="4" w:space="0" w:color="auto"/>
              <w:right w:val="single" w:sz="4" w:space="0" w:color="auto"/>
            </w:tcBorders>
            <w:vAlign w:val="center"/>
          </w:tcPr>
          <w:p w14:paraId="0A52C7A6" w14:textId="77777777" w:rsidR="00BD299B" w:rsidRDefault="00BD299B" w:rsidP="00CA54AA">
            <w:pPr>
              <w:jc w:val="center"/>
              <w:rPr>
                <w:rFonts w:cstheme="minorHAnsi"/>
                <w:lang w:val="es-ES"/>
              </w:rPr>
            </w:pPr>
            <w:r w:rsidRPr="003A1346">
              <w:t>Se mencionan algunas limitaciones potenciales</w:t>
            </w:r>
            <w:r>
              <w:t xml:space="preserve"> </w:t>
            </w:r>
            <w:r w:rsidRPr="003A1346">
              <w:t>mostrando conciencia crítica de factores que podrían afectar la viabilidad de la implementación.</w:t>
            </w:r>
          </w:p>
        </w:tc>
      </w:tr>
      <w:tr w:rsidR="00BD299B" w:rsidRPr="00997B5E" w14:paraId="073C5CDE" w14:textId="77777777" w:rsidTr="00BD299B">
        <w:tc>
          <w:tcPr>
            <w:tcW w:w="2030" w:type="dxa"/>
            <w:vMerge/>
            <w:tcBorders>
              <w:left w:val="single" w:sz="4" w:space="0" w:color="auto"/>
              <w:right w:val="single" w:sz="4" w:space="0" w:color="auto"/>
            </w:tcBorders>
            <w:vAlign w:val="center"/>
          </w:tcPr>
          <w:p w14:paraId="3F9D2D06" w14:textId="77777777" w:rsidR="00BD299B" w:rsidRPr="00BC08A1" w:rsidRDefault="00BD299B" w:rsidP="00CA54AA">
            <w:pPr>
              <w:jc w:val="center"/>
              <w:rPr>
                <w:rFonts w:cstheme="minorHAnsi"/>
                <w:b/>
                <w:bCs/>
                <w:lang w:val="es-ES"/>
              </w:rPr>
            </w:pPr>
          </w:p>
        </w:tc>
        <w:tc>
          <w:tcPr>
            <w:tcW w:w="6798" w:type="dxa"/>
            <w:gridSpan w:val="2"/>
            <w:tcBorders>
              <w:top w:val="single" w:sz="4" w:space="0" w:color="auto"/>
              <w:left w:val="single" w:sz="4" w:space="0" w:color="auto"/>
              <w:bottom w:val="single" w:sz="4" w:space="0" w:color="auto"/>
              <w:right w:val="single" w:sz="4" w:space="0" w:color="auto"/>
            </w:tcBorders>
            <w:vAlign w:val="center"/>
          </w:tcPr>
          <w:p w14:paraId="0BD50C0F" w14:textId="77777777" w:rsidR="00BD299B" w:rsidRPr="00997B5E" w:rsidRDefault="00BD299B" w:rsidP="00CA54AA">
            <w:pPr>
              <w:jc w:val="center"/>
              <w:rPr>
                <w:b/>
                <w:bCs/>
                <w:i/>
                <w:iCs/>
              </w:rPr>
            </w:pPr>
            <w:r w:rsidRPr="00997B5E">
              <w:rPr>
                <w:b/>
                <w:bCs/>
                <w:i/>
                <w:iCs/>
              </w:rPr>
              <w:t>Se realiza una evaluación exhaustiva y fundamentada del potencial impacto de las aplicaciones prácticas, destacando los beneficios significativos que podrían derivarse de la implementación de los resultados en diversos contextos.</w:t>
            </w:r>
          </w:p>
        </w:tc>
      </w:tr>
      <w:tr w:rsidR="00BD299B" w:rsidRPr="003A1346" w14:paraId="294E93D2" w14:textId="77777777" w:rsidTr="00BD299B">
        <w:tc>
          <w:tcPr>
            <w:tcW w:w="2030" w:type="dxa"/>
            <w:vMerge/>
            <w:tcBorders>
              <w:left w:val="single" w:sz="4" w:space="0" w:color="auto"/>
              <w:bottom w:val="single" w:sz="4" w:space="0" w:color="auto"/>
              <w:right w:val="single" w:sz="4" w:space="0" w:color="auto"/>
            </w:tcBorders>
            <w:vAlign w:val="center"/>
          </w:tcPr>
          <w:p w14:paraId="31C353B7" w14:textId="77777777" w:rsidR="00BD299B" w:rsidRPr="00BC08A1" w:rsidRDefault="00BD299B" w:rsidP="00CA54AA">
            <w:pPr>
              <w:jc w:val="center"/>
              <w:rPr>
                <w:rFonts w:cstheme="minorHAnsi"/>
                <w:b/>
                <w:bCs/>
                <w:lang w:val="es-ES"/>
              </w:rPr>
            </w:pPr>
          </w:p>
        </w:tc>
        <w:tc>
          <w:tcPr>
            <w:tcW w:w="3212" w:type="dxa"/>
            <w:tcBorders>
              <w:top w:val="single" w:sz="4" w:space="0" w:color="auto"/>
              <w:left w:val="single" w:sz="4" w:space="0" w:color="auto"/>
              <w:bottom w:val="single" w:sz="4" w:space="0" w:color="auto"/>
              <w:right w:val="single" w:sz="4" w:space="0" w:color="auto"/>
            </w:tcBorders>
            <w:vAlign w:val="center"/>
          </w:tcPr>
          <w:p w14:paraId="2D6F6D9F" w14:textId="77777777" w:rsidR="00BD299B" w:rsidRPr="003A1346" w:rsidRDefault="00BD299B" w:rsidP="00CA54AA">
            <w:pPr>
              <w:jc w:val="center"/>
            </w:pPr>
            <w:r w:rsidRPr="003A1346">
              <w:t>Se ofrece una evaluación general del impacto potencial, mencionando algunos beneficios clave</w:t>
            </w:r>
            <w:r>
              <w:t xml:space="preserve"> </w:t>
            </w:r>
            <w:r w:rsidRPr="00AE57FD">
              <w:rPr>
                <w:lang w:val="es-ES"/>
              </w:rPr>
              <w:t>contribuciones</w:t>
            </w:r>
            <w:r>
              <w:rPr>
                <w:lang w:val="es-ES"/>
              </w:rPr>
              <w:t xml:space="preserve"> y </w:t>
            </w:r>
            <w:r w:rsidRPr="00C03F29">
              <w:rPr>
                <w:lang w:val="es-ES"/>
              </w:rPr>
              <w:t>hay</w:t>
            </w:r>
            <w:r>
              <w:rPr>
                <w:lang w:val="es-ES"/>
              </w:rPr>
              <w:t>,</w:t>
            </w:r>
            <w:r w:rsidRPr="00C03F29">
              <w:rPr>
                <w:lang w:val="es-ES"/>
              </w:rPr>
              <w:t xml:space="preserve"> </w:t>
            </w:r>
            <w:r w:rsidRPr="00C03F29">
              <w:rPr>
                <w:rFonts w:cstheme="minorHAnsi"/>
              </w:rPr>
              <w:t>al menos</w:t>
            </w:r>
            <w:r>
              <w:rPr>
                <w:rFonts w:cstheme="minorHAnsi"/>
              </w:rPr>
              <w:t>,</w:t>
            </w:r>
            <w:r w:rsidRPr="00C03F29">
              <w:rPr>
                <w:rFonts w:cstheme="minorHAnsi"/>
              </w:rPr>
              <w:t xml:space="preserve"> 3 citas y referencias</w:t>
            </w:r>
          </w:p>
        </w:tc>
        <w:tc>
          <w:tcPr>
            <w:tcW w:w="3586" w:type="dxa"/>
            <w:tcBorders>
              <w:top w:val="single" w:sz="4" w:space="0" w:color="auto"/>
              <w:left w:val="single" w:sz="4" w:space="0" w:color="auto"/>
              <w:bottom w:val="single" w:sz="4" w:space="0" w:color="auto"/>
              <w:right w:val="single" w:sz="4" w:space="0" w:color="auto"/>
            </w:tcBorders>
            <w:vAlign w:val="center"/>
          </w:tcPr>
          <w:p w14:paraId="26CD33F2" w14:textId="77777777" w:rsidR="00BD299B" w:rsidRPr="003A1346" w:rsidRDefault="00BD299B" w:rsidP="00CA54AA">
            <w:pPr>
              <w:jc w:val="center"/>
            </w:pPr>
            <w:r w:rsidRPr="003A1346">
              <w:t>Se incorporan investigaciones previas de manera efectiva al discutir aplicaciones prácticas, demostrando una comprensión sólida de cómo los resultados actuales se relacionan y mejoran las contribuciones anteriores</w:t>
            </w:r>
          </w:p>
        </w:tc>
      </w:tr>
    </w:tbl>
    <w:p w14:paraId="3C3E5E50" w14:textId="77777777" w:rsidR="009B579F" w:rsidRPr="00BD299B" w:rsidRDefault="009B579F" w:rsidP="009B579F">
      <w:pPr>
        <w:autoSpaceDE w:val="0"/>
        <w:autoSpaceDN w:val="0"/>
        <w:adjustRightInd w:val="0"/>
        <w:spacing w:after="0" w:line="240" w:lineRule="auto"/>
        <w:rPr>
          <w:rFonts w:cstheme="minorHAnsi"/>
          <w:sz w:val="24"/>
          <w:szCs w:val="24"/>
        </w:rPr>
      </w:pPr>
    </w:p>
    <w:p w14:paraId="1C68CB4F" w14:textId="7C878AEB" w:rsidR="00F85F44" w:rsidRPr="00BD299B" w:rsidRDefault="00BD299B" w:rsidP="00085109">
      <w:pPr>
        <w:pStyle w:val="Prrafodelista"/>
        <w:numPr>
          <w:ilvl w:val="0"/>
          <w:numId w:val="4"/>
        </w:numPr>
        <w:autoSpaceDE w:val="0"/>
        <w:autoSpaceDN w:val="0"/>
        <w:adjustRightInd w:val="0"/>
        <w:spacing w:after="0" w:line="240" w:lineRule="auto"/>
        <w:ind w:left="1068"/>
        <w:rPr>
          <w:rFonts w:cstheme="minorHAnsi"/>
          <w:sz w:val="24"/>
          <w:szCs w:val="24"/>
        </w:rPr>
      </w:pPr>
      <w:r w:rsidRPr="00BD299B">
        <w:rPr>
          <w:rFonts w:cstheme="minorHAnsi"/>
          <w:b/>
          <w:bCs/>
          <w:sz w:val="24"/>
          <w:szCs w:val="24"/>
        </w:rPr>
        <w:t>¿Cómo se ha resuelto este problema (o problemas muy semejantes) en otras partes?</w:t>
      </w:r>
    </w:p>
    <w:p w14:paraId="72AADC4D" w14:textId="77777777" w:rsidR="00BD299B" w:rsidRPr="00BD299B" w:rsidRDefault="00BD299B" w:rsidP="00BD299B">
      <w:pPr>
        <w:pStyle w:val="Prrafodelista"/>
        <w:autoSpaceDE w:val="0"/>
        <w:autoSpaceDN w:val="0"/>
        <w:adjustRightInd w:val="0"/>
        <w:spacing w:after="0" w:line="240" w:lineRule="auto"/>
        <w:ind w:left="1068"/>
        <w:rPr>
          <w:rFonts w:cstheme="minorHAnsi"/>
          <w:sz w:val="24"/>
          <w:szCs w:val="24"/>
        </w:rPr>
      </w:pPr>
    </w:p>
    <w:tbl>
      <w:tblPr>
        <w:tblStyle w:val="Tablaconcuadrcula"/>
        <w:tblW w:w="0" w:type="auto"/>
        <w:tblInd w:w="0" w:type="dxa"/>
        <w:tblLook w:val="04A0" w:firstRow="1" w:lastRow="0" w:firstColumn="1" w:lastColumn="0" w:noHBand="0" w:noVBand="1"/>
      </w:tblPr>
      <w:tblGrid>
        <w:gridCol w:w="1976"/>
        <w:gridCol w:w="3278"/>
        <w:gridCol w:w="3574"/>
      </w:tblGrid>
      <w:tr w:rsidR="00BD299B" w:rsidRPr="00DC689E" w14:paraId="5DCD4D1E" w14:textId="77777777" w:rsidTr="00BD299B">
        <w:trPr>
          <w:trHeight w:val="338"/>
        </w:trPr>
        <w:tc>
          <w:tcPr>
            <w:tcW w:w="8828" w:type="dxa"/>
            <w:gridSpan w:val="3"/>
            <w:tcBorders>
              <w:top w:val="single" w:sz="4" w:space="0" w:color="auto"/>
              <w:left w:val="single" w:sz="4" w:space="0" w:color="auto"/>
              <w:right w:val="single" w:sz="4" w:space="0" w:color="auto"/>
            </w:tcBorders>
            <w:vAlign w:val="center"/>
          </w:tcPr>
          <w:p w14:paraId="1B03046B" w14:textId="35852C1F" w:rsidR="00BD299B" w:rsidRPr="00AE57FD" w:rsidRDefault="00BD299B" w:rsidP="00CA54AA">
            <w:pPr>
              <w:jc w:val="center"/>
              <w:rPr>
                <w:b/>
                <w:bCs/>
                <w:i/>
                <w:iCs/>
                <w:lang w:val="es-ES"/>
              </w:rPr>
            </w:pPr>
            <w:r>
              <w:rPr>
                <w:b/>
                <w:bCs/>
                <w:i/>
                <w:iCs/>
              </w:rPr>
              <w:t>Lineamientos</w:t>
            </w:r>
          </w:p>
        </w:tc>
      </w:tr>
      <w:tr w:rsidR="00BD299B" w:rsidRPr="00DC689E" w14:paraId="11D0FBE6" w14:textId="77777777" w:rsidTr="00BD299B">
        <w:trPr>
          <w:trHeight w:val="1337"/>
        </w:trPr>
        <w:tc>
          <w:tcPr>
            <w:tcW w:w="1976" w:type="dxa"/>
            <w:vMerge w:val="restart"/>
            <w:tcBorders>
              <w:top w:val="single" w:sz="4" w:space="0" w:color="auto"/>
              <w:left w:val="single" w:sz="4" w:space="0" w:color="auto"/>
              <w:right w:val="single" w:sz="4" w:space="0" w:color="auto"/>
            </w:tcBorders>
            <w:vAlign w:val="center"/>
          </w:tcPr>
          <w:p w14:paraId="27B22FE5" w14:textId="77777777" w:rsidR="00BD299B" w:rsidRPr="00BC08A1" w:rsidRDefault="00BD299B" w:rsidP="00CA54AA">
            <w:pPr>
              <w:jc w:val="center"/>
              <w:rPr>
                <w:rFonts w:cstheme="minorHAnsi"/>
                <w:b/>
                <w:bCs/>
                <w:i/>
                <w:iCs/>
                <w:lang w:val="es-ES_tradnl"/>
              </w:rPr>
            </w:pPr>
            <w:r w:rsidRPr="00BC08A1">
              <w:rPr>
                <w:rFonts w:cstheme="minorHAnsi"/>
                <w:b/>
                <w:bCs/>
                <w:i/>
                <w:iCs/>
                <w:lang w:val="es-ES_tradnl"/>
              </w:rPr>
              <w:t>Resolución del problema  en otras partes</w:t>
            </w:r>
          </w:p>
          <w:p w14:paraId="79E42FDE" w14:textId="77777777" w:rsidR="00BD299B" w:rsidRPr="00BC08A1" w:rsidRDefault="00BD299B" w:rsidP="00CA54AA">
            <w:pPr>
              <w:jc w:val="center"/>
              <w:rPr>
                <w:rFonts w:cstheme="minorHAnsi"/>
                <w:lang w:val="es-ES"/>
              </w:rPr>
            </w:pPr>
            <w:r w:rsidRPr="00514F4D">
              <w:rPr>
                <w:rFonts w:cstheme="minorHAnsi"/>
                <w:bCs/>
                <w:sz w:val="20"/>
                <w:szCs w:val="20"/>
                <w:lang w:val="es-ES_tradnl"/>
              </w:rPr>
              <w:t>¿Cómo se ha resuelto este problema (o problemas muy semejantes) en otras partes?</w:t>
            </w:r>
          </w:p>
        </w:tc>
        <w:tc>
          <w:tcPr>
            <w:tcW w:w="6852" w:type="dxa"/>
            <w:gridSpan w:val="2"/>
            <w:tcBorders>
              <w:top w:val="single" w:sz="4" w:space="0" w:color="auto"/>
              <w:left w:val="single" w:sz="4" w:space="0" w:color="auto"/>
              <w:bottom w:val="single" w:sz="4" w:space="0" w:color="auto"/>
              <w:right w:val="single" w:sz="4" w:space="0" w:color="auto"/>
            </w:tcBorders>
            <w:vAlign w:val="center"/>
          </w:tcPr>
          <w:p w14:paraId="420D4305" w14:textId="77777777" w:rsidR="00BD299B" w:rsidRPr="00DC689E" w:rsidRDefault="00BD299B" w:rsidP="00CA54AA">
            <w:pPr>
              <w:jc w:val="center"/>
              <w:rPr>
                <w:b/>
                <w:bCs/>
                <w:i/>
                <w:iCs/>
                <w:lang w:val="es-ES"/>
              </w:rPr>
            </w:pPr>
            <w:r w:rsidRPr="00AE57FD">
              <w:rPr>
                <w:b/>
                <w:bCs/>
                <w:i/>
                <w:iCs/>
                <w:lang w:val="es-ES"/>
              </w:rPr>
              <w:t>Se revisa brevemente cómo se ha abordado este problema en investigaciones anteriores o en otros contextos. Se señalan los enfoques utilizados y sus resultados para contextualizar el conocimiento existente.</w:t>
            </w:r>
          </w:p>
        </w:tc>
      </w:tr>
      <w:tr w:rsidR="00BD299B" w:rsidRPr="00D2635D" w14:paraId="47FA9134" w14:textId="77777777" w:rsidTr="00BD299B">
        <w:trPr>
          <w:trHeight w:val="1871"/>
        </w:trPr>
        <w:tc>
          <w:tcPr>
            <w:tcW w:w="1976" w:type="dxa"/>
            <w:vMerge/>
            <w:tcBorders>
              <w:left w:val="single" w:sz="4" w:space="0" w:color="auto"/>
              <w:right w:val="single" w:sz="4" w:space="0" w:color="auto"/>
            </w:tcBorders>
            <w:vAlign w:val="center"/>
          </w:tcPr>
          <w:p w14:paraId="195C5B4F" w14:textId="77777777" w:rsidR="00BD299B" w:rsidRPr="00BC08A1" w:rsidRDefault="00BD299B" w:rsidP="00CA54AA">
            <w:pPr>
              <w:jc w:val="center"/>
              <w:rPr>
                <w:rFonts w:cstheme="minorHAnsi"/>
                <w:lang w:val="es-ES"/>
              </w:rPr>
            </w:pPr>
          </w:p>
        </w:tc>
        <w:tc>
          <w:tcPr>
            <w:tcW w:w="3278" w:type="dxa"/>
            <w:tcBorders>
              <w:top w:val="single" w:sz="4" w:space="0" w:color="auto"/>
              <w:left w:val="single" w:sz="4" w:space="0" w:color="auto"/>
              <w:bottom w:val="single" w:sz="4" w:space="0" w:color="auto"/>
              <w:right w:val="single" w:sz="4" w:space="0" w:color="auto"/>
            </w:tcBorders>
            <w:vAlign w:val="center"/>
          </w:tcPr>
          <w:p w14:paraId="07279462" w14:textId="77777777" w:rsidR="00BD299B" w:rsidRPr="00D2635D" w:rsidRDefault="00BD299B" w:rsidP="00CA54AA">
            <w:pPr>
              <w:jc w:val="center"/>
              <w:rPr>
                <w:lang w:val="es-ES"/>
              </w:rPr>
            </w:pPr>
            <w:r>
              <w:rPr>
                <w:lang w:val="es-ES"/>
              </w:rPr>
              <w:t>P</w:t>
            </w:r>
            <w:r w:rsidRPr="00AE57FD">
              <w:rPr>
                <w:lang w:val="es-ES"/>
              </w:rPr>
              <w:t>roporciona una revisión de cómo se han abordado problemas similares en investigaciones previas, destacando enfoques utilizados</w:t>
            </w:r>
            <w:r>
              <w:rPr>
                <w:lang w:val="es-ES"/>
              </w:rPr>
              <w:t>,</w:t>
            </w:r>
            <w:r w:rsidRPr="00AE57FD">
              <w:rPr>
                <w:lang w:val="es-ES"/>
              </w:rPr>
              <w:t xml:space="preserve"> sus contribuciones</w:t>
            </w:r>
            <w:r>
              <w:rPr>
                <w:lang w:val="es-ES"/>
              </w:rPr>
              <w:t xml:space="preserve"> y </w:t>
            </w:r>
            <w:r w:rsidRPr="00C03F29">
              <w:rPr>
                <w:lang w:val="es-ES"/>
              </w:rPr>
              <w:t>hay</w:t>
            </w:r>
            <w:r>
              <w:rPr>
                <w:lang w:val="es-ES"/>
              </w:rPr>
              <w:t>,</w:t>
            </w:r>
            <w:r w:rsidRPr="00C03F29">
              <w:rPr>
                <w:lang w:val="es-ES"/>
              </w:rPr>
              <w:t xml:space="preserve"> </w:t>
            </w:r>
            <w:r w:rsidRPr="00C03F29">
              <w:rPr>
                <w:rFonts w:cstheme="minorHAnsi"/>
              </w:rPr>
              <w:t>al menos</w:t>
            </w:r>
            <w:r>
              <w:rPr>
                <w:rFonts w:cstheme="minorHAnsi"/>
              </w:rPr>
              <w:t>,</w:t>
            </w:r>
            <w:r w:rsidRPr="00C03F29">
              <w:rPr>
                <w:rFonts w:cstheme="minorHAnsi"/>
              </w:rPr>
              <w:t xml:space="preserve"> 3 citas y referencias</w:t>
            </w:r>
          </w:p>
        </w:tc>
        <w:tc>
          <w:tcPr>
            <w:tcW w:w="3574" w:type="dxa"/>
            <w:tcBorders>
              <w:top w:val="single" w:sz="4" w:space="0" w:color="auto"/>
              <w:left w:val="single" w:sz="4" w:space="0" w:color="auto"/>
              <w:bottom w:val="single" w:sz="4" w:space="0" w:color="auto"/>
              <w:right w:val="single" w:sz="4" w:space="0" w:color="auto"/>
            </w:tcBorders>
            <w:vAlign w:val="center"/>
          </w:tcPr>
          <w:p w14:paraId="14742D4D" w14:textId="77777777" w:rsidR="00BD299B" w:rsidRPr="00D2635D" w:rsidRDefault="00BD299B" w:rsidP="00CA54AA">
            <w:pPr>
              <w:jc w:val="center"/>
              <w:rPr>
                <w:lang w:val="es-ES"/>
              </w:rPr>
            </w:pPr>
            <w:r w:rsidRPr="00AE57FD">
              <w:rPr>
                <w:lang w:val="es-ES"/>
              </w:rPr>
              <w:t>La conexión entre el estudio actual y las investigaciones previas es clara y se establece un diálogo crítico entre ambos</w:t>
            </w:r>
          </w:p>
        </w:tc>
      </w:tr>
    </w:tbl>
    <w:p w14:paraId="3FB5009A" w14:textId="77777777" w:rsidR="009B579F" w:rsidRDefault="009B579F" w:rsidP="00F85F44">
      <w:pPr>
        <w:autoSpaceDE w:val="0"/>
        <w:autoSpaceDN w:val="0"/>
        <w:adjustRightInd w:val="0"/>
        <w:spacing w:after="0" w:line="240" w:lineRule="auto"/>
        <w:ind w:left="1068"/>
        <w:rPr>
          <w:rFonts w:cstheme="minorHAnsi"/>
          <w:sz w:val="24"/>
          <w:szCs w:val="24"/>
          <w:lang w:val="es-ES"/>
        </w:rPr>
      </w:pPr>
    </w:p>
    <w:p w14:paraId="3D78406C" w14:textId="5501F733" w:rsidR="00BD299B" w:rsidRPr="00BD299B" w:rsidRDefault="00BD299B" w:rsidP="00BD299B">
      <w:pPr>
        <w:pStyle w:val="Prrafodelista"/>
        <w:numPr>
          <w:ilvl w:val="0"/>
          <w:numId w:val="4"/>
        </w:numPr>
        <w:autoSpaceDE w:val="0"/>
        <w:autoSpaceDN w:val="0"/>
        <w:adjustRightInd w:val="0"/>
        <w:spacing w:after="0" w:line="240" w:lineRule="auto"/>
        <w:ind w:left="1068"/>
        <w:rPr>
          <w:rFonts w:cstheme="minorHAnsi"/>
          <w:b/>
          <w:bCs/>
          <w:sz w:val="24"/>
          <w:szCs w:val="24"/>
        </w:rPr>
      </w:pPr>
      <w:r w:rsidRPr="00BD299B">
        <w:rPr>
          <w:rFonts w:cstheme="minorHAnsi"/>
          <w:b/>
          <w:bCs/>
          <w:sz w:val="24"/>
          <w:szCs w:val="24"/>
        </w:rPr>
        <w:lastRenderedPageBreak/>
        <w:t>¿Qué grado de innovación considera que tiene la propuesta de solución al problema?</w:t>
      </w:r>
    </w:p>
    <w:bookmarkEnd w:id="1"/>
    <w:bookmarkEnd w:id="2"/>
    <w:bookmarkEnd w:id="3"/>
    <w:p w14:paraId="13A8C854" w14:textId="3666FF45" w:rsidR="00016BFD" w:rsidRDefault="00016BFD" w:rsidP="00016BFD">
      <w:pPr>
        <w:autoSpaceDE w:val="0"/>
        <w:autoSpaceDN w:val="0"/>
        <w:adjustRightInd w:val="0"/>
        <w:spacing w:after="0" w:line="240" w:lineRule="auto"/>
        <w:jc w:val="right"/>
        <w:rPr>
          <w:rFonts w:cstheme="minorHAnsi"/>
          <w:bCs/>
          <w:i/>
          <w:iCs/>
          <w:sz w:val="24"/>
          <w:szCs w:val="24"/>
        </w:rPr>
      </w:pPr>
    </w:p>
    <w:tbl>
      <w:tblPr>
        <w:tblStyle w:val="Tablaconcuadrcula"/>
        <w:tblW w:w="0" w:type="auto"/>
        <w:tblInd w:w="0" w:type="dxa"/>
        <w:tblLook w:val="04A0" w:firstRow="1" w:lastRow="0" w:firstColumn="1" w:lastColumn="0" w:noHBand="0" w:noVBand="1"/>
      </w:tblPr>
      <w:tblGrid>
        <w:gridCol w:w="2029"/>
        <w:gridCol w:w="3265"/>
        <w:gridCol w:w="3534"/>
      </w:tblGrid>
      <w:tr w:rsidR="00BD299B" w:rsidRPr="00AE57FD" w14:paraId="6F5E8F9D" w14:textId="77777777" w:rsidTr="00BD299B">
        <w:trPr>
          <w:trHeight w:val="356"/>
        </w:trPr>
        <w:tc>
          <w:tcPr>
            <w:tcW w:w="8828" w:type="dxa"/>
            <w:gridSpan w:val="3"/>
            <w:tcBorders>
              <w:left w:val="single" w:sz="4" w:space="0" w:color="auto"/>
              <w:right w:val="single" w:sz="4" w:space="0" w:color="auto"/>
            </w:tcBorders>
            <w:vAlign w:val="center"/>
          </w:tcPr>
          <w:p w14:paraId="6A44E052" w14:textId="7FE25A5D" w:rsidR="00BD299B" w:rsidRPr="00244014" w:rsidRDefault="00BD299B" w:rsidP="00CA54AA">
            <w:pPr>
              <w:jc w:val="center"/>
              <w:rPr>
                <w:b/>
                <w:bCs/>
                <w:i/>
                <w:iCs/>
                <w:lang w:val="es-ES"/>
              </w:rPr>
            </w:pPr>
            <w:r>
              <w:rPr>
                <w:b/>
                <w:bCs/>
                <w:i/>
                <w:iCs/>
              </w:rPr>
              <w:t>Lineamientos</w:t>
            </w:r>
          </w:p>
        </w:tc>
      </w:tr>
      <w:tr w:rsidR="00BD299B" w:rsidRPr="00AE57FD" w14:paraId="45224F95" w14:textId="77777777" w:rsidTr="00BD299B">
        <w:trPr>
          <w:trHeight w:val="719"/>
        </w:trPr>
        <w:tc>
          <w:tcPr>
            <w:tcW w:w="2029" w:type="dxa"/>
            <w:vMerge w:val="restart"/>
            <w:tcBorders>
              <w:left w:val="single" w:sz="4" w:space="0" w:color="auto"/>
              <w:right w:val="single" w:sz="4" w:space="0" w:color="auto"/>
            </w:tcBorders>
            <w:vAlign w:val="center"/>
          </w:tcPr>
          <w:p w14:paraId="331120BC" w14:textId="77777777" w:rsidR="00BD299B" w:rsidRPr="00BC08A1" w:rsidRDefault="00BD299B" w:rsidP="00CA54AA">
            <w:pPr>
              <w:jc w:val="center"/>
              <w:rPr>
                <w:rFonts w:ascii="Calibri" w:hAnsi="Calibri" w:cs="Calibri"/>
                <w:b/>
                <w:bCs/>
                <w:i/>
                <w:iCs/>
              </w:rPr>
            </w:pPr>
            <w:r w:rsidRPr="00BC08A1">
              <w:rPr>
                <w:rFonts w:ascii="Calibri" w:hAnsi="Calibri" w:cs="Calibri"/>
                <w:b/>
                <w:bCs/>
                <w:i/>
                <w:iCs/>
              </w:rPr>
              <w:t>Innovación</w:t>
            </w:r>
          </w:p>
          <w:p w14:paraId="33219846" w14:textId="77777777" w:rsidR="00BD299B" w:rsidRPr="00BC08A1" w:rsidRDefault="00BD299B" w:rsidP="00CA54AA">
            <w:pPr>
              <w:jc w:val="center"/>
              <w:rPr>
                <w:rFonts w:cstheme="minorHAnsi"/>
                <w:lang w:val="es-ES"/>
              </w:rPr>
            </w:pPr>
            <w:r w:rsidRPr="00514F4D">
              <w:rPr>
                <w:sz w:val="20"/>
                <w:szCs w:val="20"/>
              </w:rPr>
              <w:t>¿Qué grado de innovación considera que tiene la propuesta de solución al problema?</w:t>
            </w:r>
          </w:p>
        </w:tc>
        <w:tc>
          <w:tcPr>
            <w:tcW w:w="6799" w:type="dxa"/>
            <w:gridSpan w:val="2"/>
            <w:tcBorders>
              <w:top w:val="single" w:sz="4" w:space="0" w:color="auto"/>
              <w:left w:val="single" w:sz="4" w:space="0" w:color="auto"/>
              <w:bottom w:val="single" w:sz="4" w:space="0" w:color="auto"/>
              <w:right w:val="single" w:sz="4" w:space="0" w:color="auto"/>
            </w:tcBorders>
            <w:vAlign w:val="center"/>
          </w:tcPr>
          <w:p w14:paraId="2ADB9650" w14:textId="77777777" w:rsidR="00BD299B" w:rsidRPr="00AE57FD" w:rsidRDefault="00BD299B" w:rsidP="00CA54AA">
            <w:pPr>
              <w:jc w:val="center"/>
              <w:rPr>
                <w:lang w:val="es-ES"/>
              </w:rPr>
            </w:pPr>
            <w:r w:rsidRPr="00244014">
              <w:rPr>
                <w:b/>
                <w:bCs/>
                <w:i/>
                <w:iCs/>
                <w:lang w:val="es-ES"/>
              </w:rPr>
              <w:t>Se  evalúa el grado de innovación asociado a la solución propuesta para abordar el problema de investigación</w:t>
            </w:r>
          </w:p>
        </w:tc>
      </w:tr>
      <w:tr w:rsidR="00BD299B" w:rsidRPr="00AE57FD" w14:paraId="4348D517" w14:textId="77777777" w:rsidTr="00BD299B">
        <w:trPr>
          <w:trHeight w:val="1070"/>
        </w:trPr>
        <w:tc>
          <w:tcPr>
            <w:tcW w:w="2029" w:type="dxa"/>
            <w:vMerge/>
            <w:tcBorders>
              <w:left w:val="single" w:sz="4" w:space="0" w:color="auto"/>
              <w:bottom w:val="single" w:sz="4" w:space="0" w:color="auto"/>
              <w:right w:val="single" w:sz="4" w:space="0" w:color="auto"/>
            </w:tcBorders>
            <w:vAlign w:val="center"/>
          </w:tcPr>
          <w:p w14:paraId="5053DCC5" w14:textId="77777777" w:rsidR="00BD299B" w:rsidRPr="00BC08A1" w:rsidRDefault="00BD299B" w:rsidP="00CA54AA">
            <w:pPr>
              <w:jc w:val="center"/>
              <w:rPr>
                <w:rFonts w:cstheme="minorHAnsi"/>
                <w:lang w:val="es-ES"/>
              </w:rPr>
            </w:pPr>
          </w:p>
        </w:tc>
        <w:tc>
          <w:tcPr>
            <w:tcW w:w="3265" w:type="dxa"/>
            <w:tcBorders>
              <w:top w:val="single" w:sz="4" w:space="0" w:color="auto"/>
              <w:left w:val="single" w:sz="4" w:space="0" w:color="auto"/>
              <w:bottom w:val="single" w:sz="4" w:space="0" w:color="auto"/>
              <w:right w:val="single" w:sz="4" w:space="0" w:color="auto"/>
            </w:tcBorders>
            <w:vAlign w:val="center"/>
          </w:tcPr>
          <w:p w14:paraId="3C496302" w14:textId="77777777" w:rsidR="00BD299B" w:rsidRDefault="00BD299B" w:rsidP="00CA54AA">
            <w:pPr>
              <w:jc w:val="center"/>
              <w:rPr>
                <w:lang w:val="es-ES"/>
              </w:rPr>
            </w:pPr>
            <w:r>
              <w:rPr>
                <w:lang w:val="es-ES"/>
              </w:rPr>
              <w:t xml:space="preserve">Se </w:t>
            </w:r>
            <w:r w:rsidRPr="00D2635D">
              <w:rPr>
                <w:lang w:val="es-ES"/>
              </w:rPr>
              <w:t>presenta la propuesta de solución como innovadora, destacando aspectos que la distinguen de enfoques anteriores</w:t>
            </w:r>
            <w:r>
              <w:rPr>
                <w:lang w:val="es-ES"/>
              </w:rPr>
              <w:t xml:space="preserve"> y </w:t>
            </w:r>
            <w:r w:rsidRPr="00C03F29">
              <w:rPr>
                <w:lang w:val="es-ES"/>
              </w:rPr>
              <w:t>hay</w:t>
            </w:r>
            <w:r>
              <w:rPr>
                <w:lang w:val="es-ES"/>
              </w:rPr>
              <w:t>,</w:t>
            </w:r>
            <w:r w:rsidRPr="00C03F29">
              <w:rPr>
                <w:lang w:val="es-ES"/>
              </w:rPr>
              <w:t xml:space="preserve"> </w:t>
            </w:r>
            <w:r w:rsidRPr="00C03F29">
              <w:rPr>
                <w:rFonts w:cstheme="minorHAnsi"/>
              </w:rPr>
              <w:t>al menos</w:t>
            </w:r>
            <w:r>
              <w:rPr>
                <w:rFonts w:cstheme="minorHAnsi"/>
              </w:rPr>
              <w:t>,</w:t>
            </w:r>
            <w:r w:rsidRPr="00C03F29">
              <w:rPr>
                <w:rFonts w:cstheme="minorHAnsi"/>
              </w:rPr>
              <w:t xml:space="preserve"> 3 citas y referencias</w:t>
            </w:r>
          </w:p>
        </w:tc>
        <w:tc>
          <w:tcPr>
            <w:tcW w:w="3534" w:type="dxa"/>
            <w:tcBorders>
              <w:top w:val="single" w:sz="4" w:space="0" w:color="auto"/>
              <w:left w:val="single" w:sz="4" w:space="0" w:color="auto"/>
              <w:bottom w:val="single" w:sz="4" w:space="0" w:color="auto"/>
              <w:right w:val="single" w:sz="4" w:space="0" w:color="auto"/>
            </w:tcBorders>
            <w:vAlign w:val="center"/>
          </w:tcPr>
          <w:p w14:paraId="66681DB7" w14:textId="77777777" w:rsidR="00BD299B" w:rsidRPr="00AE57FD" w:rsidRDefault="00BD299B" w:rsidP="00CA54AA">
            <w:pPr>
              <w:jc w:val="center"/>
              <w:rPr>
                <w:lang w:val="es-ES"/>
              </w:rPr>
            </w:pPr>
            <w:r w:rsidRPr="00D2635D">
              <w:rPr>
                <w:lang w:val="es-ES"/>
              </w:rPr>
              <w:t>Se señalan elementos novedosos</w:t>
            </w:r>
            <w:r>
              <w:rPr>
                <w:lang w:val="es-ES"/>
              </w:rPr>
              <w:t xml:space="preserve"> y</w:t>
            </w:r>
            <w:r w:rsidRPr="00D2635D">
              <w:rPr>
                <w:lang w:val="es-ES"/>
              </w:rPr>
              <w:t xml:space="preserve"> </w:t>
            </w:r>
            <w:r>
              <w:rPr>
                <w:lang w:val="es-ES"/>
              </w:rPr>
              <w:t>s</w:t>
            </w:r>
            <w:r w:rsidRPr="00D2635D">
              <w:rPr>
                <w:lang w:val="es-ES"/>
              </w:rPr>
              <w:t>e evidencia cómo la solución aporta nuevos enfoques, ideas o métodos al campo.</w:t>
            </w:r>
          </w:p>
        </w:tc>
      </w:tr>
    </w:tbl>
    <w:p w14:paraId="53B40CB9" w14:textId="77777777" w:rsidR="00BD299B" w:rsidRDefault="00BD299B" w:rsidP="00016BFD">
      <w:pPr>
        <w:autoSpaceDE w:val="0"/>
        <w:autoSpaceDN w:val="0"/>
        <w:adjustRightInd w:val="0"/>
        <w:spacing w:after="0" w:line="240" w:lineRule="auto"/>
        <w:jc w:val="right"/>
        <w:rPr>
          <w:rFonts w:cstheme="minorHAnsi"/>
          <w:bCs/>
          <w:i/>
          <w:iCs/>
          <w:sz w:val="24"/>
          <w:szCs w:val="24"/>
          <w:lang w:val="es-ES"/>
        </w:rPr>
      </w:pPr>
    </w:p>
    <w:p w14:paraId="26C66277" w14:textId="77777777" w:rsidR="00BD299B" w:rsidRDefault="00BD299B" w:rsidP="00016BFD">
      <w:pPr>
        <w:autoSpaceDE w:val="0"/>
        <w:autoSpaceDN w:val="0"/>
        <w:adjustRightInd w:val="0"/>
        <w:spacing w:after="0" w:line="240" w:lineRule="auto"/>
        <w:jc w:val="right"/>
        <w:rPr>
          <w:rFonts w:cstheme="minorHAnsi"/>
          <w:bCs/>
          <w:i/>
          <w:iCs/>
          <w:sz w:val="24"/>
          <w:szCs w:val="24"/>
          <w:lang w:val="es-ES"/>
        </w:rPr>
      </w:pPr>
    </w:p>
    <w:p w14:paraId="69EBF1BF" w14:textId="77777777" w:rsidR="00BD299B" w:rsidRPr="00BD299B" w:rsidRDefault="00BD299B" w:rsidP="00016BFD">
      <w:pPr>
        <w:autoSpaceDE w:val="0"/>
        <w:autoSpaceDN w:val="0"/>
        <w:adjustRightInd w:val="0"/>
        <w:spacing w:after="0" w:line="240" w:lineRule="auto"/>
        <w:jc w:val="right"/>
        <w:rPr>
          <w:rFonts w:cstheme="minorHAnsi"/>
          <w:bCs/>
          <w:i/>
          <w:iCs/>
          <w:sz w:val="24"/>
          <w:szCs w:val="24"/>
          <w:lang w:val="es-ES"/>
        </w:rPr>
      </w:pPr>
    </w:p>
    <w:bookmarkEnd w:id="0"/>
    <w:p w14:paraId="3B956FE1" w14:textId="77777777" w:rsidR="00016BFD" w:rsidRPr="00CB5507" w:rsidRDefault="00016BFD" w:rsidP="00016BFD">
      <w:pPr>
        <w:pBdr>
          <w:top w:val="single" w:sz="4" w:space="1" w:color="auto"/>
          <w:left w:val="single" w:sz="4" w:space="4" w:color="auto"/>
          <w:bottom w:val="single" w:sz="4" w:space="1" w:color="auto"/>
          <w:right w:val="single" w:sz="4" w:space="4" w:color="auto"/>
        </w:pBdr>
        <w:spacing w:after="0" w:line="240" w:lineRule="auto"/>
        <w:jc w:val="both"/>
        <w:rPr>
          <w:rFonts w:cstheme="minorHAnsi"/>
          <w:b/>
          <w:bCs/>
          <w:sz w:val="24"/>
          <w:szCs w:val="24"/>
        </w:rPr>
      </w:pPr>
      <w:r w:rsidRPr="00CB5507">
        <w:rPr>
          <w:rFonts w:cstheme="minorHAnsi"/>
          <w:b/>
          <w:bCs/>
          <w:sz w:val="24"/>
          <w:szCs w:val="24"/>
        </w:rPr>
        <w:t xml:space="preserve">Actividad en el Foro </w:t>
      </w:r>
    </w:p>
    <w:p w14:paraId="6EF1D1D8" w14:textId="77777777" w:rsidR="00016BFD" w:rsidRPr="00CB5507" w:rsidRDefault="00016BFD" w:rsidP="00016BFD">
      <w:pPr>
        <w:spacing w:after="0" w:line="240" w:lineRule="auto"/>
        <w:jc w:val="both"/>
        <w:rPr>
          <w:rFonts w:cstheme="minorHAnsi"/>
          <w:sz w:val="24"/>
          <w:szCs w:val="24"/>
        </w:rPr>
      </w:pPr>
    </w:p>
    <w:p w14:paraId="4E0C33C5" w14:textId="7867BFDE" w:rsidR="00016BFD" w:rsidRDefault="00016BFD" w:rsidP="00016BFD">
      <w:pPr>
        <w:spacing w:after="0" w:line="240" w:lineRule="auto"/>
        <w:jc w:val="both"/>
        <w:rPr>
          <w:rFonts w:cstheme="minorHAnsi"/>
          <w:sz w:val="24"/>
          <w:szCs w:val="24"/>
        </w:rPr>
      </w:pPr>
      <w:r w:rsidRPr="00CB5507">
        <w:rPr>
          <w:rFonts w:cstheme="minorHAnsi"/>
          <w:sz w:val="24"/>
          <w:szCs w:val="24"/>
        </w:rPr>
        <w:t xml:space="preserve">Comparta su experiencia en la instalacion y uso del </w:t>
      </w:r>
      <w:bookmarkStart w:id="6" w:name="_Hlk61504162"/>
      <w:r w:rsidRPr="00CB5507">
        <w:rPr>
          <w:rFonts w:cstheme="minorHAnsi"/>
          <w:sz w:val="24"/>
          <w:szCs w:val="24"/>
        </w:rPr>
        <w:t xml:space="preserve">gestor de citas bibliográficas  </w:t>
      </w:r>
      <w:bookmarkEnd w:id="6"/>
      <w:r w:rsidRPr="00CB5507">
        <w:rPr>
          <w:rFonts w:cstheme="minorHAnsi"/>
          <w:sz w:val="24"/>
          <w:szCs w:val="24"/>
        </w:rPr>
        <w:t xml:space="preserve">Mendeley. Utilice </w:t>
      </w:r>
      <w:r w:rsidR="00D5444C" w:rsidRPr="00CB5507">
        <w:rPr>
          <w:rFonts w:cstheme="minorHAnsi"/>
          <w:sz w:val="24"/>
          <w:szCs w:val="24"/>
        </w:rPr>
        <w:t>el</w:t>
      </w:r>
      <w:r w:rsidRPr="00CB5507">
        <w:rPr>
          <w:rFonts w:cstheme="minorHAnsi"/>
          <w:sz w:val="24"/>
          <w:szCs w:val="24"/>
        </w:rPr>
        <w:t xml:space="preserve"> foro para dudas y sugerencias sobre el uso de Mendeley.</w:t>
      </w:r>
    </w:p>
    <w:p w14:paraId="2D72857F" w14:textId="77777777" w:rsidR="009E7F88" w:rsidRDefault="009E7F88" w:rsidP="00016BFD">
      <w:pPr>
        <w:spacing w:after="0" w:line="240" w:lineRule="auto"/>
        <w:jc w:val="both"/>
        <w:rPr>
          <w:rFonts w:cstheme="minorHAnsi"/>
          <w:sz w:val="24"/>
          <w:szCs w:val="24"/>
        </w:rPr>
      </w:pPr>
    </w:p>
    <w:p w14:paraId="5AABBA29" w14:textId="77777777" w:rsidR="008416AD" w:rsidRDefault="008416AD" w:rsidP="008416AD">
      <w:pPr>
        <w:spacing w:after="0" w:line="240" w:lineRule="auto"/>
        <w:ind w:right="57"/>
        <w:jc w:val="center"/>
        <w:rPr>
          <w:rFonts w:ascii="Calibri" w:hAnsi="Calibri" w:cs="Calibri"/>
          <w:b/>
          <w:bCs/>
          <w:sz w:val="28"/>
          <w:szCs w:val="28"/>
        </w:rPr>
      </w:pPr>
      <w:r w:rsidRPr="00270EAC">
        <w:rPr>
          <w:rFonts w:ascii="Calibri" w:hAnsi="Calibri" w:cs="Calibri"/>
          <w:b/>
          <w:bCs/>
          <w:sz w:val="28"/>
          <w:szCs w:val="28"/>
        </w:rPr>
        <w:t>Entregar el TP con el enunciado</w:t>
      </w:r>
      <w:r>
        <w:rPr>
          <w:rFonts w:ascii="Calibri" w:hAnsi="Calibri" w:cs="Calibri"/>
          <w:b/>
          <w:bCs/>
          <w:sz w:val="28"/>
          <w:szCs w:val="28"/>
        </w:rPr>
        <w:t xml:space="preserve"> de arriba</w:t>
      </w:r>
    </w:p>
    <w:p w14:paraId="09119BD4" w14:textId="77777777" w:rsidR="008416AD" w:rsidRDefault="008416AD" w:rsidP="008416AD">
      <w:pPr>
        <w:spacing w:after="0" w:line="240" w:lineRule="auto"/>
        <w:ind w:right="57"/>
        <w:jc w:val="center"/>
        <w:rPr>
          <w:rFonts w:ascii="Calibri" w:hAnsi="Calibri" w:cs="Calibri"/>
          <w:b/>
          <w:bCs/>
          <w:sz w:val="28"/>
          <w:szCs w:val="28"/>
        </w:rPr>
      </w:pPr>
    </w:p>
    <w:p w14:paraId="0393BAD5" w14:textId="77777777" w:rsidR="008416AD" w:rsidRDefault="008416AD" w:rsidP="008416AD">
      <w:pPr>
        <w:spacing w:after="0" w:line="240" w:lineRule="auto"/>
        <w:ind w:right="57"/>
        <w:jc w:val="center"/>
        <w:rPr>
          <w:rFonts w:ascii="Calibri" w:hAnsi="Calibri" w:cs="Calibri"/>
          <w:b/>
          <w:bCs/>
          <w:sz w:val="28"/>
          <w:szCs w:val="28"/>
        </w:rPr>
      </w:pPr>
      <w:r w:rsidRPr="00270EAC">
        <w:rPr>
          <w:rFonts w:ascii="Calibri" w:hAnsi="Calibri" w:cs="Calibri"/>
          <w:b/>
          <w:bCs/>
          <w:sz w:val="28"/>
          <w:szCs w:val="28"/>
        </w:rPr>
        <w:t xml:space="preserve"> luego de la caratula, desarrollar  el TP</w:t>
      </w:r>
    </w:p>
    <w:p w14:paraId="5573344D" w14:textId="77777777" w:rsidR="008416AD" w:rsidRDefault="008416AD" w:rsidP="008416AD">
      <w:pPr>
        <w:rPr>
          <w:rFonts w:ascii="Calibri" w:hAnsi="Calibri" w:cs="Calibri"/>
          <w:b/>
          <w:bCs/>
          <w:sz w:val="28"/>
          <w:szCs w:val="28"/>
        </w:rPr>
      </w:pPr>
      <w:r>
        <w:rPr>
          <w:rFonts w:ascii="Calibri" w:hAnsi="Calibri" w:cs="Calibri"/>
          <w:b/>
          <w:bCs/>
          <w:sz w:val="28"/>
          <w:szCs w:val="28"/>
        </w:rPr>
        <w:br w:type="page"/>
      </w:r>
    </w:p>
    <w:p w14:paraId="3FAA4D48" w14:textId="77777777" w:rsidR="008416AD" w:rsidRPr="00270EAC" w:rsidRDefault="008416AD" w:rsidP="008416AD">
      <w:pPr>
        <w:spacing w:after="0" w:line="240" w:lineRule="auto"/>
        <w:ind w:right="57"/>
        <w:jc w:val="center"/>
        <w:rPr>
          <w:rFonts w:ascii="Calibri" w:hAnsi="Calibri" w:cs="Calibri"/>
          <w:b/>
          <w:bCs/>
          <w:sz w:val="28"/>
          <w:szCs w:val="28"/>
          <w:lang w:val="es-ES"/>
        </w:rPr>
      </w:pPr>
      <w:r w:rsidRPr="00270EAC">
        <w:rPr>
          <w:rFonts w:ascii="Calibri" w:hAnsi="Calibri" w:cs="Calibri"/>
          <w:b/>
          <w:bCs/>
          <w:sz w:val="28"/>
          <w:szCs w:val="28"/>
        </w:rPr>
        <w:lastRenderedPageBreak/>
        <w:drawing>
          <wp:inline distT="0" distB="0" distL="0" distR="0" wp14:anchorId="69CF86C7" wp14:editId="59726226">
            <wp:extent cx="4848225" cy="1104900"/>
            <wp:effectExtent l="0" t="0" r="9525" b="0"/>
            <wp:docPr id="72440812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48225" cy="1104900"/>
                    </a:xfrm>
                    <a:prstGeom prst="rect">
                      <a:avLst/>
                    </a:prstGeom>
                    <a:noFill/>
                    <a:ln>
                      <a:noFill/>
                    </a:ln>
                  </pic:spPr>
                </pic:pic>
              </a:graphicData>
            </a:graphic>
          </wp:inline>
        </w:drawing>
      </w:r>
    </w:p>
    <w:p w14:paraId="03639ECC" w14:textId="77777777" w:rsidR="008416AD" w:rsidRPr="00270EAC" w:rsidRDefault="008416AD" w:rsidP="008416AD">
      <w:pPr>
        <w:spacing w:after="0" w:line="240" w:lineRule="auto"/>
        <w:ind w:right="57"/>
        <w:jc w:val="center"/>
        <w:rPr>
          <w:rFonts w:ascii="Calibri" w:hAnsi="Calibri" w:cs="Calibri"/>
          <w:b/>
          <w:bCs/>
          <w:sz w:val="28"/>
          <w:szCs w:val="28"/>
          <w:lang w:val="es-ES"/>
        </w:rPr>
      </w:pPr>
    </w:p>
    <w:p w14:paraId="1FCFB135" w14:textId="77777777" w:rsidR="008416AD" w:rsidRPr="00270EAC" w:rsidRDefault="008416AD" w:rsidP="008416AD">
      <w:pPr>
        <w:spacing w:after="0" w:line="240" w:lineRule="auto"/>
        <w:ind w:right="57"/>
        <w:jc w:val="center"/>
        <w:rPr>
          <w:rFonts w:ascii="Calibri" w:hAnsi="Calibri" w:cs="Calibri"/>
          <w:b/>
          <w:bCs/>
          <w:sz w:val="28"/>
          <w:szCs w:val="28"/>
          <w:lang w:val="es-ES"/>
        </w:rPr>
      </w:pPr>
      <w:r w:rsidRPr="00270EAC">
        <w:rPr>
          <w:rFonts w:ascii="Calibri" w:hAnsi="Calibri" w:cs="Calibri"/>
          <w:b/>
          <w:bCs/>
          <w:sz w:val="28"/>
          <w:szCs w:val="28"/>
          <w:lang w:val="es-ES"/>
        </w:rPr>
        <w:t xml:space="preserve">MAESTRÍA EN EXPLOTACIÓN DE </w:t>
      </w:r>
    </w:p>
    <w:p w14:paraId="7DCE0176" w14:textId="77777777" w:rsidR="008416AD" w:rsidRPr="00270EAC" w:rsidRDefault="008416AD" w:rsidP="008416AD">
      <w:pPr>
        <w:spacing w:after="0" w:line="240" w:lineRule="auto"/>
        <w:ind w:right="57"/>
        <w:jc w:val="center"/>
        <w:rPr>
          <w:rFonts w:ascii="Calibri" w:hAnsi="Calibri" w:cs="Calibri"/>
          <w:b/>
          <w:bCs/>
          <w:sz w:val="28"/>
          <w:szCs w:val="28"/>
          <w:lang w:val="es-ES"/>
        </w:rPr>
      </w:pPr>
      <w:r w:rsidRPr="00270EAC">
        <w:rPr>
          <w:rFonts w:ascii="Calibri" w:hAnsi="Calibri" w:cs="Calibri"/>
          <w:b/>
          <w:bCs/>
          <w:sz w:val="28"/>
          <w:szCs w:val="28"/>
          <w:lang w:val="es-ES"/>
        </w:rPr>
        <w:t>DATOS Y GESTIÓN DEL CONOCIMIENTO</w:t>
      </w:r>
    </w:p>
    <w:p w14:paraId="631B0972" w14:textId="77777777" w:rsidR="008416AD" w:rsidRPr="00270EAC" w:rsidRDefault="008416AD" w:rsidP="008416AD">
      <w:pPr>
        <w:spacing w:after="0" w:line="240" w:lineRule="auto"/>
        <w:ind w:right="57"/>
        <w:jc w:val="center"/>
        <w:rPr>
          <w:rFonts w:ascii="Calibri" w:hAnsi="Calibri" w:cs="Calibri"/>
          <w:b/>
          <w:bCs/>
          <w:sz w:val="28"/>
          <w:szCs w:val="28"/>
          <w:lang w:val="es-ES"/>
        </w:rPr>
      </w:pPr>
    </w:p>
    <w:p w14:paraId="1F4644BD" w14:textId="77777777" w:rsidR="008416AD" w:rsidRPr="00270EAC" w:rsidRDefault="008416AD" w:rsidP="008416AD">
      <w:pPr>
        <w:spacing w:after="0" w:line="240" w:lineRule="auto"/>
        <w:ind w:right="57"/>
        <w:jc w:val="center"/>
        <w:rPr>
          <w:rFonts w:ascii="Calibri" w:hAnsi="Calibri" w:cs="Calibri"/>
          <w:b/>
          <w:bCs/>
          <w:sz w:val="28"/>
          <w:szCs w:val="28"/>
        </w:rPr>
      </w:pPr>
    </w:p>
    <w:p w14:paraId="65C7D6D5" w14:textId="77777777" w:rsidR="008416AD" w:rsidRPr="00270EAC" w:rsidRDefault="008416AD" w:rsidP="008416AD">
      <w:pPr>
        <w:spacing w:after="0" w:line="240" w:lineRule="auto"/>
        <w:ind w:right="57"/>
        <w:jc w:val="center"/>
        <w:rPr>
          <w:rFonts w:ascii="Calibri" w:hAnsi="Calibri" w:cs="Calibri"/>
          <w:b/>
          <w:bCs/>
          <w:sz w:val="28"/>
          <w:szCs w:val="28"/>
          <w:lang w:val="es-ES"/>
        </w:rPr>
      </w:pPr>
      <w:r w:rsidRPr="00270EAC">
        <w:rPr>
          <w:rFonts w:ascii="Calibri" w:hAnsi="Calibri" w:cs="Calibri"/>
          <w:b/>
          <w:bCs/>
          <w:sz w:val="28"/>
          <w:szCs w:val="28"/>
        </w:rPr>
        <w:t>SEMINARIO DE TRABAJO FINAL</w:t>
      </w:r>
    </w:p>
    <w:p w14:paraId="3E8990DB" w14:textId="77777777" w:rsidR="008416AD" w:rsidRPr="00270EAC" w:rsidRDefault="008416AD" w:rsidP="008416AD">
      <w:pPr>
        <w:spacing w:after="0" w:line="240" w:lineRule="auto"/>
        <w:ind w:right="57"/>
        <w:jc w:val="center"/>
        <w:rPr>
          <w:rFonts w:ascii="Calibri" w:hAnsi="Calibri" w:cs="Calibri"/>
          <w:b/>
          <w:bCs/>
          <w:sz w:val="28"/>
          <w:szCs w:val="28"/>
          <w:lang w:val="es-ES"/>
        </w:rPr>
      </w:pPr>
    </w:p>
    <w:p w14:paraId="3E86F57B" w14:textId="77777777" w:rsidR="008416AD" w:rsidRPr="00270EAC" w:rsidRDefault="008416AD" w:rsidP="008416AD">
      <w:pPr>
        <w:spacing w:after="0" w:line="240" w:lineRule="auto"/>
        <w:ind w:right="57"/>
        <w:jc w:val="center"/>
        <w:rPr>
          <w:rFonts w:ascii="Calibri" w:hAnsi="Calibri" w:cs="Calibri"/>
          <w:b/>
          <w:bCs/>
          <w:sz w:val="28"/>
          <w:szCs w:val="28"/>
        </w:rPr>
      </w:pPr>
      <w:r w:rsidRPr="00270EAC">
        <w:rPr>
          <w:rFonts w:ascii="Calibri" w:hAnsi="Calibri" w:cs="Calibri"/>
          <w:b/>
          <w:bCs/>
          <w:sz w:val="28"/>
          <w:szCs w:val="28"/>
        </w:rPr>
        <w:t>TP “n”</w:t>
      </w:r>
    </w:p>
    <w:p w14:paraId="5A8433F1" w14:textId="77777777" w:rsidR="008416AD" w:rsidRPr="00270EAC" w:rsidRDefault="008416AD" w:rsidP="008416AD">
      <w:pPr>
        <w:spacing w:after="0" w:line="240" w:lineRule="auto"/>
        <w:ind w:right="57"/>
        <w:jc w:val="center"/>
        <w:rPr>
          <w:rFonts w:ascii="Calibri" w:hAnsi="Calibri" w:cs="Calibri"/>
          <w:b/>
          <w:bCs/>
          <w:sz w:val="28"/>
          <w:szCs w:val="28"/>
        </w:rPr>
      </w:pPr>
      <w:r w:rsidRPr="00270EAC">
        <w:rPr>
          <w:rFonts w:ascii="Calibri" w:hAnsi="Calibri" w:cs="Calibri"/>
          <w:b/>
          <w:bCs/>
          <w:sz w:val="28"/>
          <w:szCs w:val="28"/>
        </w:rPr>
        <w:t>“nombre del TP”</w:t>
      </w:r>
    </w:p>
    <w:p w14:paraId="1CC9909A" w14:textId="77777777" w:rsidR="008416AD" w:rsidRPr="00270EAC" w:rsidRDefault="008416AD" w:rsidP="008416AD">
      <w:pPr>
        <w:spacing w:after="0" w:line="240" w:lineRule="auto"/>
        <w:ind w:right="57"/>
        <w:jc w:val="center"/>
        <w:rPr>
          <w:rFonts w:ascii="Calibri" w:hAnsi="Calibri" w:cs="Calibri"/>
          <w:b/>
          <w:bCs/>
          <w:sz w:val="28"/>
          <w:szCs w:val="28"/>
        </w:rPr>
      </w:pPr>
      <w:r w:rsidRPr="00270EAC">
        <w:rPr>
          <w:rFonts w:ascii="Calibri" w:hAnsi="Calibri" w:cs="Calibri"/>
          <w:b/>
          <w:bCs/>
          <w:sz w:val="28"/>
          <w:szCs w:val="28"/>
        </w:rPr>
        <w:t>versión “n”</w:t>
      </w:r>
    </w:p>
    <w:p w14:paraId="7BBD1492" w14:textId="77777777" w:rsidR="008416AD" w:rsidRPr="00270EAC" w:rsidRDefault="008416AD" w:rsidP="008416AD">
      <w:pPr>
        <w:spacing w:after="0" w:line="240" w:lineRule="auto"/>
        <w:ind w:right="57"/>
        <w:jc w:val="center"/>
        <w:rPr>
          <w:rFonts w:ascii="Calibri" w:hAnsi="Calibri" w:cs="Calibri"/>
          <w:b/>
          <w:bCs/>
          <w:sz w:val="28"/>
          <w:szCs w:val="28"/>
          <w:lang w:val="es-ES"/>
        </w:rPr>
      </w:pPr>
    </w:p>
    <w:p w14:paraId="1FCB20D3" w14:textId="77777777" w:rsidR="008416AD" w:rsidRPr="00270EAC" w:rsidRDefault="008416AD" w:rsidP="008416AD">
      <w:pPr>
        <w:spacing w:after="0" w:line="240" w:lineRule="auto"/>
        <w:ind w:right="57"/>
        <w:jc w:val="center"/>
        <w:rPr>
          <w:rFonts w:ascii="Calibri" w:hAnsi="Calibri" w:cs="Calibri"/>
          <w:b/>
          <w:bCs/>
          <w:sz w:val="28"/>
          <w:szCs w:val="28"/>
          <w:lang w:val="es-ES"/>
        </w:rPr>
      </w:pPr>
    </w:p>
    <w:p w14:paraId="4EB6F4D3" w14:textId="77777777" w:rsidR="008416AD" w:rsidRPr="00270EAC" w:rsidRDefault="008416AD" w:rsidP="008416AD">
      <w:pPr>
        <w:spacing w:after="0" w:line="240" w:lineRule="auto"/>
        <w:ind w:right="57"/>
        <w:jc w:val="center"/>
        <w:rPr>
          <w:rFonts w:ascii="Calibri" w:hAnsi="Calibri" w:cs="Calibri"/>
          <w:b/>
          <w:bCs/>
          <w:sz w:val="28"/>
          <w:szCs w:val="28"/>
          <w:lang w:val="es-ES"/>
        </w:rPr>
      </w:pPr>
    </w:p>
    <w:p w14:paraId="5BDB2901" w14:textId="77777777" w:rsidR="008416AD" w:rsidRPr="00270EAC" w:rsidRDefault="008416AD" w:rsidP="008416AD">
      <w:pPr>
        <w:spacing w:after="0" w:line="240" w:lineRule="auto"/>
        <w:ind w:right="57"/>
        <w:jc w:val="center"/>
        <w:rPr>
          <w:rFonts w:ascii="Calibri" w:hAnsi="Calibri" w:cs="Calibri"/>
          <w:b/>
          <w:bCs/>
          <w:sz w:val="28"/>
          <w:szCs w:val="28"/>
          <w:lang w:val="es-ES"/>
        </w:rPr>
      </w:pPr>
    </w:p>
    <w:p w14:paraId="01C0E9DA" w14:textId="77777777" w:rsidR="008416AD" w:rsidRPr="00270EAC" w:rsidRDefault="008416AD" w:rsidP="008416AD">
      <w:pPr>
        <w:spacing w:after="0" w:line="240" w:lineRule="auto"/>
        <w:ind w:right="57"/>
        <w:jc w:val="center"/>
        <w:rPr>
          <w:rFonts w:ascii="Calibri" w:hAnsi="Calibri" w:cs="Calibri"/>
          <w:b/>
          <w:bCs/>
          <w:sz w:val="28"/>
          <w:szCs w:val="28"/>
        </w:rPr>
      </w:pPr>
      <w:r w:rsidRPr="00270EAC">
        <w:rPr>
          <w:rFonts w:ascii="Calibri" w:hAnsi="Calibri" w:cs="Calibri"/>
          <w:b/>
          <w:bCs/>
          <w:sz w:val="28"/>
          <w:szCs w:val="28"/>
        </w:rPr>
        <w:t>Alumno:</w:t>
      </w:r>
    </w:p>
    <w:p w14:paraId="60D8058B" w14:textId="77777777" w:rsidR="008416AD" w:rsidRPr="00270EAC" w:rsidRDefault="008416AD" w:rsidP="008416AD">
      <w:pPr>
        <w:spacing w:after="0" w:line="240" w:lineRule="auto"/>
        <w:ind w:right="57"/>
        <w:jc w:val="center"/>
        <w:rPr>
          <w:rFonts w:ascii="Calibri" w:hAnsi="Calibri" w:cs="Calibri"/>
          <w:b/>
          <w:bCs/>
          <w:sz w:val="28"/>
          <w:szCs w:val="28"/>
        </w:rPr>
      </w:pPr>
      <w:r w:rsidRPr="00270EAC">
        <w:rPr>
          <w:rFonts w:ascii="Calibri" w:hAnsi="Calibri" w:cs="Calibri"/>
          <w:b/>
          <w:bCs/>
          <w:sz w:val="28"/>
          <w:szCs w:val="28"/>
        </w:rPr>
        <w:t>Fecha:</w:t>
      </w:r>
    </w:p>
    <w:p w14:paraId="5A598BED" w14:textId="77777777" w:rsidR="008416AD" w:rsidRPr="00270EAC" w:rsidRDefault="008416AD" w:rsidP="008416AD">
      <w:pPr>
        <w:spacing w:after="0" w:line="240" w:lineRule="auto"/>
        <w:ind w:right="57"/>
        <w:jc w:val="center"/>
        <w:rPr>
          <w:rFonts w:ascii="Calibri" w:hAnsi="Calibri" w:cs="Calibri"/>
          <w:b/>
          <w:bCs/>
          <w:sz w:val="28"/>
          <w:szCs w:val="28"/>
          <w:lang w:val="es-ES"/>
        </w:rPr>
      </w:pPr>
    </w:p>
    <w:p w14:paraId="3859D931" w14:textId="77777777" w:rsidR="008416AD" w:rsidRPr="00270EAC" w:rsidRDefault="008416AD" w:rsidP="008416AD">
      <w:pPr>
        <w:spacing w:after="0" w:line="240" w:lineRule="auto"/>
        <w:ind w:right="57"/>
        <w:jc w:val="center"/>
        <w:rPr>
          <w:rFonts w:ascii="Calibri" w:hAnsi="Calibri" w:cs="Calibri"/>
          <w:b/>
          <w:bCs/>
          <w:sz w:val="28"/>
          <w:szCs w:val="28"/>
        </w:rPr>
      </w:pPr>
    </w:p>
    <w:p w14:paraId="69EDFB53" w14:textId="77777777" w:rsidR="008416AD" w:rsidRPr="00270EAC" w:rsidRDefault="008416AD" w:rsidP="008416AD">
      <w:pPr>
        <w:spacing w:after="0" w:line="240" w:lineRule="auto"/>
        <w:ind w:right="57"/>
        <w:jc w:val="both"/>
        <w:rPr>
          <w:rFonts w:ascii="Calibri" w:hAnsi="Calibri" w:cs="Calibri"/>
          <w:sz w:val="28"/>
          <w:szCs w:val="28"/>
        </w:rPr>
      </w:pPr>
    </w:p>
    <w:p w14:paraId="360EC222" w14:textId="77777777" w:rsidR="009E7F88" w:rsidRDefault="009E7F88" w:rsidP="00016BFD">
      <w:pPr>
        <w:spacing w:after="0" w:line="240" w:lineRule="auto"/>
        <w:jc w:val="both"/>
        <w:rPr>
          <w:rFonts w:cstheme="minorHAnsi"/>
          <w:sz w:val="24"/>
          <w:szCs w:val="24"/>
        </w:rPr>
      </w:pPr>
    </w:p>
    <w:sectPr w:rsidR="009E7F88" w:rsidSect="00417E9E">
      <w:headerReference w:type="even" r:id="rId8"/>
      <w:headerReference w:type="default" r:id="rId9"/>
      <w:footerReference w:type="even" r:id="rId10"/>
      <w:footerReference w:type="default" r:id="rId11"/>
      <w:headerReference w:type="first" r:id="rId12"/>
      <w:footerReference w:type="first" r:id="rId13"/>
      <w:pgSz w:w="12240" w:h="15840" w:code="119"/>
      <w:pgMar w:top="2127" w:right="1701"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4B3BA" w14:textId="77777777" w:rsidR="00933749" w:rsidRDefault="00933749" w:rsidP="00016BFD">
      <w:pPr>
        <w:spacing w:after="0" w:line="240" w:lineRule="auto"/>
      </w:pPr>
      <w:r>
        <w:separator/>
      </w:r>
    </w:p>
  </w:endnote>
  <w:endnote w:type="continuationSeparator" w:id="0">
    <w:p w14:paraId="5B7987DE" w14:textId="77777777" w:rsidR="00933749" w:rsidRDefault="00933749" w:rsidP="00016B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D19BB" w14:textId="77777777" w:rsidR="00047332" w:rsidRDefault="0004733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AF5E9" w14:textId="764FF247" w:rsidR="00300B3E" w:rsidRDefault="00000000">
    <w:pPr>
      <w:pStyle w:val="Piedepgina"/>
    </w:pPr>
    <w:r>
      <mc:AlternateContent>
        <mc:Choice Requires="wps">
          <w:drawing>
            <wp:anchor distT="45720" distB="45720" distL="114300" distR="114300" simplePos="0" relativeHeight="251661312" behindDoc="0" locked="0" layoutInCell="1" allowOverlap="1" wp14:anchorId="4F20C362" wp14:editId="36F467EF">
              <wp:simplePos x="0" y="0"/>
              <wp:positionH relativeFrom="column">
                <wp:posOffset>2534920</wp:posOffset>
              </wp:positionH>
              <wp:positionV relativeFrom="paragraph">
                <wp:posOffset>3795</wp:posOffset>
              </wp:positionV>
              <wp:extent cx="3720465" cy="307975"/>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20465" cy="307975"/>
                      </a:xfrm>
                      <a:prstGeom prst="rect">
                        <a:avLst/>
                      </a:prstGeom>
                      <a:noFill/>
                      <a:ln w="9525">
                        <a:noFill/>
                        <a:miter lim="800000"/>
                        <a:headEnd/>
                        <a:tailEnd/>
                      </a:ln>
                    </wps:spPr>
                    <wps:txbx>
                      <w:txbxContent>
                        <w:p w14:paraId="18EFFFCD" w14:textId="77777777" w:rsidR="00300B3E" w:rsidRPr="001B0813" w:rsidRDefault="00000000" w:rsidP="00F675E5">
                          <w:pPr>
                            <w:pStyle w:val="Piedepgina"/>
                            <w:jc w:val="right"/>
                            <w:rPr>
                              <w:rStyle w:val="Nmerodepgina"/>
                              <w:rFonts w:ascii="Verdana" w:hAnsi="Verdana"/>
                              <w:color w:val="000000" w:themeColor="text1"/>
                              <w:sz w:val="16"/>
                              <w:szCs w:val="16"/>
                            </w:rPr>
                          </w:pPr>
                          <w:r w:rsidRPr="001B0813">
                            <w:rPr>
                              <w:rStyle w:val="Nmerodepgina"/>
                              <w:rFonts w:ascii="Verdana" w:hAnsi="Verdana"/>
                              <w:color w:val="000000" w:themeColor="text1"/>
                              <w:sz w:val="16"/>
                              <w:szCs w:val="16"/>
                            </w:rPr>
                            <w:t>Pág.</w:t>
                          </w:r>
                          <w:r w:rsidRPr="001B0813">
                            <w:rPr>
                              <w:rStyle w:val="Nmerodepgina"/>
                              <w:rFonts w:ascii="Verdana" w:hAnsi="Verdana"/>
                              <w:color w:val="000000" w:themeColor="text1"/>
                              <w:sz w:val="16"/>
                              <w:szCs w:val="16"/>
                            </w:rPr>
                            <w:fldChar w:fldCharType="begin"/>
                          </w:r>
                          <w:r w:rsidRPr="001B0813">
                            <w:rPr>
                              <w:rStyle w:val="Nmerodepgina"/>
                              <w:rFonts w:ascii="Verdana" w:hAnsi="Verdana"/>
                              <w:color w:val="000000" w:themeColor="text1"/>
                              <w:sz w:val="16"/>
                              <w:szCs w:val="16"/>
                            </w:rPr>
                            <w:instrText xml:space="preserve">PAGE  </w:instrText>
                          </w:r>
                          <w:r w:rsidRPr="001B0813">
                            <w:rPr>
                              <w:rStyle w:val="Nmerodepgina"/>
                              <w:rFonts w:ascii="Verdana" w:hAnsi="Verdana"/>
                              <w:color w:val="000000" w:themeColor="text1"/>
                              <w:sz w:val="16"/>
                              <w:szCs w:val="16"/>
                            </w:rPr>
                            <w:fldChar w:fldCharType="separate"/>
                          </w:r>
                          <w:r>
                            <w:rPr>
                              <w:rStyle w:val="Nmerodepgina"/>
                              <w:rFonts w:ascii="Verdana" w:hAnsi="Verdana"/>
                              <w:color w:val="000000" w:themeColor="text1"/>
                              <w:sz w:val="16"/>
                              <w:szCs w:val="16"/>
                            </w:rPr>
                            <w:t>2</w:t>
                          </w:r>
                          <w:r w:rsidRPr="001B0813">
                            <w:rPr>
                              <w:rStyle w:val="Nmerodepgina"/>
                              <w:rFonts w:ascii="Verdana" w:hAnsi="Verdana"/>
                              <w:color w:val="000000" w:themeColor="text1"/>
                              <w:sz w:val="16"/>
                              <w:szCs w:val="16"/>
                            </w:rPr>
                            <w:fldChar w:fldCharType="end"/>
                          </w:r>
                        </w:p>
                        <w:p w14:paraId="4A352547" w14:textId="77777777" w:rsidR="00300B3E" w:rsidRPr="00F675E5" w:rsidRDefault="00300B3E" w:rsidP="00F675E5">
                          <w:pPr>
                            <w:pStyle w:val="Piedepgina"/>
                            <w:ind w:right="360"/>
                            <w:jc w:val="right"/>
                            <w:rPr>
                              <w:rFonts w:ascii="Verdana" w:hAnsi="Verdana"/>
                              <w:color w:val="000000" w:themeColor="text1"/>
                              <w:sz w:val="16"/>
                              <w:szCs w:val="16"/>
                              <w:lang w:val="pt-B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F20C362" id="_x0000_t202" coordsize="21600,21600" o:spt="202" path="m,l,21600r21600,l21600,xe">
              <v:stroke joinstyle="miter"/>
              <v:path gradientshapeok="t" o:connecttype="rect"/>
            </v:shapetype>
            <v:shape id="Cuadro de texto 2" o:spid="_x0000_s1026" type="#_x0000_t202" style="position:absolute;margin-left:199.6pt;margin-top:.3pt;width:292.95pt;height:24.2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" filled="f" stroked="f">
              <v:textbox>
                <w:txbxContent>
                  <w:p w14:paraId="18EFFFCD" w14:textId="77777777" w:rsidR="00300B3E" w:rsidRPr="001B0813" w:rsidRDefault="00000000" w:rsidP="00F675E5">
                    <w:pPr>
                      <w:pStyle w:val="Piedepgina"/>
                      <w:jc w:val="right"/>
                      <w:rPr>
                        <w:rStyle w:val="Nmerodepgina"/>
                        <w:rFonts w:ascii="Verdana" w:hAnsi="Verdana"/>
                        <w:color w:val="000000" w:themeColor="text1"/>
                        <w:sz w:val="16"/>
                        <w:szCs w:val="16"/>
                      </w:rPr>
                    </w:pPr>
                    <w:r w:rsidRPr="001B0813">
                      <w:rPr>
                        <w:rStyle w:val="Nmerodepgina"/>
                        <w:rFonts w:ascii="Verdana" w:hAnsi="Verdana"/>
                        <w:color w:val="000000" w:themeColor="text1"/>
                        <w:sz w:val="16"/>
                        <w:szCs w:val="16"/>
                      </w:rPr>
                      <w:t>Pág.</w:t>
                    </w:r>
                    <w:r w:rsidRPr="001B0813">
                      <w:rPr>
                        <w:rStyle w:val="Nmerodepgina"/>
                        <w:rFonts w:ascii="Verdana" w:hAnsi="Verdana"/>
                        <w:color w:val="000000" w:themeColor="text1"/>
                        <w:sz w:val="16"/>
                        <w:szCs w:val="16"/>
                      </w:rPr>
                      <w:fldChar w:fldCharType="begin"/>
                    </w:r>
                    <w:r w:rsidRPr="001B0813">
                      <w:rPr>
                        <w:rStyle w:val="Nmerodepgina"/>
                        <w:rFonts w:ascii="Verdana" w:hAnsi="Verdana"/>
                        <w:color w:val="000000" w:themeColor="text1"/>
                        <w:sz w:val="16"/>
                        <w:szCs w:val="16"/>
                      </w:rPr>
                      <w:instrText xml:space="preserve">PAGE  </w:instrText>
                    </w:r>
                    <w:r w:rsidRPr="001B0813">
                      <w:rPr>
                        <w:rStyle w:val="Nmerodepgina"/>
                        <w:rFonts w:ascii="Verdana" w:hAnsi="Verdana"/>
                        <w:color w:val="000000" w:themeColor="text1"/>
                        <w:sz w:val="16"/>
                        <w:szCs w:val="16"/>
                      </w:rPr>
                      <w:fldChar w:fldCharType="separate"/>
                    </w:r>
                    <w:r>
                      <w:rPr>
                        <w:rStyle w:val="Nmerodepgina"/>
                        <w:rFonts w:ascii="Verdana" w:hAnsi="Verdana"/>
                        <w:color w:val="000000" w:themeColor="text1"/>
                        <w:sz w:val="16"/>
                        <w:szCs w:val="16"/>
                      </w:rPr>
                      <w:t>2</w:t>
                    </w:r>
                    <w:r w:rsidRPr="001B0813">
                      <w:rPr>
                        <w:rStyle w:val="Nmerodepgina"/>
                        <w:rFonts w:ascii="Verdana" w:hAnsi="Verdana"/>
                        <w:color w:val="000000" w:themeColor="text1"/>
                        <w:sz w:val="16"/>
                        <w:szCs w:val="16"/>
                      </w:rPr>
                      <w:fldChar w:fldCharType="end"/>
                    </w:r>
                  </w:p>
                  <w:p w14:paraId="4A352547" w14:textId="77777777" w:rsidR="00300B3E" w:rsidRPr="00F675E5" w:rsidRDefault="00300B3E" w:rsidP="00F675E5">
                    <w:pPr>
                      <w:pStyle w:val="Piedepgina"/>
                      <w:ind w:right="360"/>
                      <w:jc w:val="right"/>
                      <w:rPr>
                        <w:rFonts w:ascii="Verdana" w:hAnsi="Verdana"/>
                        <w:color w:val="000000" w:themeColor="text1"/>
                        <w:sz w:val="16"/>
                        <w:szCs w:val="16"/>
                        <w:lang w:val="pt-BR"/>
                      </w:rPr>
                    </w:pPr>
                  </w:p>
                </w:txbxContent>
              </v:textbox>
              <w10:wrap type="squar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D3ED3" w14:textId="77777777" w:rsidR="00047332" w:rsidRDefault="0004733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0FF03" w14:textId="77777777" w:rsidR="00933749" w:rsidRDefault="00933749" w:rsidP="00016BFD">
      <w:pPr>
        <w:spacing w:after="0" w:line="240" w:lineRule="auto"/>
      </w:pPr>
      <w:r>
        <w:separator/>
      </w:r>
    </w:p>
  </w:footnote>
  <w:footnote w:type="continuationSeparator" w:id="0">
    <w:p w14:paraId="04A166E0" w14:textId="77777777" w:rsidR="00933749" w:rsidRDefault="00933749" w:rsidP="00016B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D7204" w14:textId="77777777" w:rsidR="00047332" w:rsidRDefault="0004733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6DBEA" w14:textId="18BF7D85" w:rsidR="00300B3E" w:rsidRDefault="00016BFD" w:rsidP="00016BFD">
    <w:pPr>
      <w:pStyle w:val="Encabezado"/>
      <w:tabs>
        <w:tab w:val="clear" w:pos="4419"/>
        <w:tab w:val="clear" w:pos="8838"/>
        <w:tab w:val="left" w:pos="1365"/>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FC339" w14:textId="77777777" w:rsidR="00047332" w:rsidRDefault="0004733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84111"/>
    <w:multiLevelType w:val="hybridMultilevel"/>
    <w:tmpl w:val="F86CD110"/>
    <w:lvl w:ilvl="0" w:tplc="F9142126">
      <w:start w:val="1"/>
      <w:numFmt w:val="bullet"/>
      <w:lvlText w:val="•"/>
      <w:lvlJc w:val="left"/>
      <w:pPr>
        <w:tabs>
          <w:tab w:val="num" w:pos="1068"/>
        </w:tabs>
        <w:ind w:left="1068" w:hanging="360"/>
      </w:pPr>
      <w:rPr>
        <w:rFonts w:ascii="Arial" w:hAnsi="Arial" w:hint="default"/>
      </w:rPr>
    </w:lvl>
    <w:lvl w:ilvl="1" w:tplc="2ABE21D0">
      <w:start w:val="1"/>
      <w:numFmt w:val="bullet"/>
      <w:lvlText w:val="•"/>
      <w:lvlJc w:val="left"/>
      <w:pPr>
        <w:tabs>
          <w:tab w:val="num" w:pos="1788"/>
        </w:tabs>
        <w:ind w:left="1788" w:hanging="360"/>
      </w:pPr>
      <w:rPr>
        <w:rFonts w:ascii="Arial" w:hAnsi="Arial" w:hint="default"/>
      </w:rPr>
    </w:lvl>
    <w:lvl w:ilvl="2" w:tplc="792AAF0A" w:tentative="1">
      <w:start w:val="1"/>
      <w:numFmt w:val="bullet"/>
      <w:lvlText w:val="•"/>
      <w:lvlJc w:val="left"/>
      <w:pPr>
        <w:tabs>
          <w:tab w:val="num" w:pos="2508"/>
        </w:tabs>
        <w:ind w:left="2508" w:hanging="360"/>
      </w:pPr>
      <w:rPr>
        <w:rFonts w:ascii="Arial" w:hAnsi="Arial" w:hint="default"/>
      </w:rPr>
    </w:lvl>
    <w:lvl w:ilvl="3" w:tplc="965815A0" w:tentative="1">
      <w:start w:val="1"/>
      <w:numFmt w:val="bullet"/>
      <w:lvlText w:val="•"/>
      <w:lvlJc w:val="left"/>
      <w:pPr>
        <w:tabs>
          <w:tab w:val="num" w:pos="3228"/>
        </w:tabs>
        <w:ind w:left="3228" w:hanging="360"/>
      </w:pPr>
      <w:rPr>
        <w:rFonts w:ascii="Arial" w:hAnsi="Arial" w:hint="default"/>
      </w:rPr>
    </w:lvl>
    <w:lvl w:ilvl="4" w:tplc="F48E914A" w:tentative="1">
      <w:start w:val="1"/>
      <w:numFmt w:val="bullet"/>
      <w:lvlText w:val="•"/>
      <w:lvlJc w:val="left"/>
      <w:pPr>
        <w:tabs>
          <w:tab w:val="num" w:pos="3948"/>
        </w:tabs>
        <w:ind w:left="3948" w:hanging="360"/>
      </w:pPr>
      <w:rPr>
        <w:rFonts w:ascii="Arial" w:hAnsi="Arial" w:hint="default"/>
      </w:rPr>
    </w:lvl>
    <w:lvl w:ilvl="5" w:tplc="3F24AB5C" w:tentative="1">
      <w:start w:val="1"/>
      <w:numFmt w:val="bullet"/>
      <w:lvlText w:val="•"/>
      <w:lvlJc w:val="left"/>
      <w:pPr>
        <w:tabs>
          <w:tab w:val="num" w:pos="4668"/>
        </w:tabs>
        <w:ind w:left="4668" w:hanging="360"/>
      </w:pPr>
      <w:rPr>
        <w:rFonts w:ascii="Arial" w:hAnsi="Arial" w:hint="default"/>
      </w:rPr>
    </w:lvl>
    <w:lvl w:ilvl="6" w:tplc="982ECB44" w:tentative="1">
      <w:start w:val="1"/>
      <w:numFmt w:val="bullet"/>
      <w:lvlText w:val="•"/>
      <w:lvlJc w:val="left"/>
      <w:pPr>
        <w:tabs>
          <w:tab w:val="num" w:pos="5388"/>
        </w:tabs>
        <w:ind w:left="5388" w:hanging="360"/>
      </w:pPr>
      <w:rPr>
        <w:rFonts w:ascii="Arial" w:hAnsi="Arial" w:hint="default"/>
      </w:rPr>
    </w:lvl>
    <w:lvl w:ilvl="7" w:tplc="6F00AB46" w:tentative="1">
      <w:start w:val="1"/>
      <w:numFmt w:val="bullet"/>
      <w:lvlText w:val="•"/>
      <w:lvlJc w:val="left"/>
      <w:pPr>
        <w:tabs>
          <w:tab w:val="num" w:pos="6108"/>
        </w:tabs>
        <w:ind w:left="6108" w:hanging="360"/>
      </w:pPr>
      <w:rPr>
        <w:rFonts w:ascii="Arial" w:hAnsi="Arial" w:hint="default"/>
      </w:rPr>
    </w:lvl>
    <w:lvl w:ilvl="8" w:tplc="1EC862EE" w:tentative="1">
      <w:start w:val="1"/>
      <w:numFmt w:val="bullet"/>
      <w:lvlText w:val="•"/>
      <w:lvlJc w:val="left"/>
      <w:pPr>
        <w:tabs>
          <w:tab w:val="num" w:pos="6828"/>
        </w:tabs>
        <w:ind w:left="6828" w:hanging="360"/>
      </w:pPr>
      <w:rPr>
        <w:rFonts w:ascii="Arial" w:hAnsi="Arial" w:hint="default"/>
      </w:rPr>
    </w:lvl>
  </w:abstractNum>
  <w:abstractNum w:abstractNumId="1" w15:restartNumberingAfterBreak="0">
    <w:nsid w:val="2E9956FA"/>
    <w:multiLevelType w:val="hybridMultilevel"/>
    <w:tmpl w:val="F918B30E"/>
    <w:lvl w:ilvl="0" w:tplc="0C0A0013">
      <w:start w:val="1"/>
      <w:numFmt w:val="upperRoman"/>
      <w:lvlText w:val="%1."/>
      <w:lvlJc w:val="right"/>
      <w:pPr>
        <w:ind w:left="1428" w:hanging="360"/>
      </w:pPr>
    </w:lvl>
    <w:lvl w:ilvl="1" w:tplc="0C0A0019">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2" w15:restartNumberingAfterBreak="0">
    <w:nsid w:val="3054400A"/>
    <w:multiLevelType w:val="hybridMultilevel"/>
    <w:tmpl w:val="ED7670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61426C41"/>
    <w:multiLevelType w:val="hybridMultilevel"/>
    <w:tmpl w:val="7F88E3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61F124A5"/>
    <w:multiLevelType w:val="hybridMultilevel"/>
    <w:tmpl w:val="E8F0F68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721F598A"/>
    <w:multiLevelType w:val="hybridMultilevel"/>
    <w:tmpl w:val="695093B0"/>
    <w:lvl w:ilvl="0" w:tplc="0C0A000F">
      <w:start w:val="1"/>
      <w:numFmt w:val="decimal"/>
      <w:lvlText w:val="%1."/>
      <w:lvlJc w:val="left"/>
      <w:pPr>
        <w:ind w:left="720" w:hanging="360"/>
      </w:pPr>
      <w:rPr>
        <w:rFont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116212384">
    <w:abstractNumId w:val="0"/>
  </w:num>
  <w:num w:numId="2" w16cid:durableId="362562194">
    <w:abstractNumId w:val="5"/>
  </w:num>
  <w:num w:numId="3" w16cid:durableId="1337999014">
    <w:abstractNumId w:val="1"/>
  </w:num>
  <w:num w:numId="4" w16cid:durableId="1700929820">
    <w:abstractNumId w:val="3"/>
  </w:num>
  <w:num w:numId="5" w16cid:durableId="1670787023">
    <w:abstractNumId w:val="4"/>
  </w:num>
  <w:num w:numId="6" w16cid:durableId="3805927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565"/>
    <w:rsid w:val="0001334F"/>
    <w:rsid w:val="00016BFD"/>
    <w:rsid w:val="00045A81"/>
    <w:rsid w:val="00047332"/>
    <w:rsid w:val="00096B21"/>
    <w:rsid w:val="000E409B"/>
    <w:rsid w:val="001378A4"/>
    <w:rsid w:val="001812D1"/>
    <w:rsid w:val="00184A20"/>
    <w:rsid w:val="00224BE9"/>
    <w:rsid w:val="00242FCE"/>
    <w:rsid w:val="002461C8"/>
    <w:rsid w:val="002A104E"/>
    <w:rsid w:val="00300B3E"/>
    <w:rsid w:val="00323DCF"/>
    <w:rsid w:val="00425C0C"/>
    <w:rsid w:val="004C2477"/>
    <w:rsid w:val="004D2D88"/>
    <w:rsid w:val="004D6DEC"/>
    <w:rsid w:val="004F639B"/>
    <w:rsid w:val="00554A97"/>
    <w:rsid w:val="00555122"/>
    <w:rsid w:val="005F0319"/>
    <w:rsid w:val="00613559"/>
    <w:rsid w:val="00632938"/>
    <w:rsid w:val="006A2F3B"/>
    <w:rsid w:val="006A4218"/>
    <w:rsid w:val="006E160F"/>
    <w:rsid w:val="007137BE"/>
    <w:rsid w:val="00724E19"/>
    <w:rsid w:val="007B239B"/>
    <w:rsid w:val="007D0BF8"/>
    <w:rsid w:val="007E56C5"/>
    <w:rsid w:val="007E69B4"/>
    <w:rsid w:val="008172FE"/>
    <w:rsid w:val="008173D7"/>
    <w:rsid w:val="00824B13"/>
    <w:rsid w:val="008330ED"/>
    <w:rsid w:val="008416AD"/>
    <w:rsid w:val="00872404"/>
    <w:rsid w:val="008974E1"/>
    <w:rsid w:val="008B225E"/>
    <w:rsid w:val="008C1D68"/>
    <w:rsid w:val="008F0006"/>
    <w:rsid w:val="00933749"/>
    <w:rsid w:val="009B579F"/>
    <w:rsid w:val="009D4CE4"/>
    <w:rsid w:val="009E7F88"/>
    <w:rsid w:val="00A10EA2"/>
    <w:rsid w:val="00A93554"/>
    <w:rsid w:val="00A957B9"/>
    <w:rsid w:val="00AD7DCC"/>
    <w:rsid w:val="00B20F83"/>
    <w:rsid w:val="00B336C5"/>
    <w:rsid w:val="00B52376"/>
    <w:rsid w:val="00B5668A"/>
    <w:rsid w:val="00B63C86"/>
    <w:rsid w:val="00B6442B"/>
    <w:rsid w:val="00BB2FD8"/>
    <w:rsid w:val="00BC39F5"/>
    <w:rsid w:val="00BC7E5B"/>
    <w:rsid w:val="00BD299B"/>
    <w:rsid w:val="00C16547"/>
    <w:rsid w:val="00C70B4F"/>
    <w:rsid w:val="00CB5507"/>
    <w:rsid w:val="00CE330E"/>
    <w:rsid w:val="00CF6EE5"/>
    <w:rsid w:val="00D5444C"/>
    <w:rsid w:val="00D711CC"/>
    <w:rsid w:val="00DB6144"/>
    <w:rsid w:val="00DC0DAD"/>
    <w:rsid w:val="00E174F7"/>
    <w:rsid w:val="00E374E8"/>
    <w:rsid w:val="00E53F06"/>
    <w:rsid w:val="00E57730"/>
    <w:rsid w:val="00E7721D"/>
    <w:rsid w:val="00E82262"/>
    <w:rsid w:val="00E91346"/>
    <w:rsid w:val="00E95C04"/>
    <w:rsid w:val="00EE16CE"/>
    <w:rsid w:val="00EE4D9C"/>
    <w:rsid w:val="00EF67DE"/>
    <w:rsid w:val="00F07DE9"/>
    <w:rsid w:val="00F13565"/>
    <w:rsid w:val="00F23473"/>
    <w:rsid w:val="00F43507"/>
    <w:rsid w:val="00F447F4"/>
    <w:rsid w:val="00F45355"/>
    <w:rsid w:val="00F85F44"/>
    <w:rsid w:val="00F962CA"/>
    <w:rsid w:val="00FC7B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DF9695"/>
  <w15:chartTrackingRefBased/>
  <w15:docId w15:val="{945F75A3-9B80-494F-82CE-B929C52AF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BFD"/>
    <w:rPr>
      <w:noProof/>
      <w:kern w:val="0"/>
      <w:lang w:val="es-AR"/>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16BF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16BFD"/>
    <w:rPr>
      <w:noProof/>
      <w:kern w:val="0"/>
      <w:lang w:val="es-AR"/>
      <w14:ligatures w14:val="none"/>
    </w:rPr>
  </w:style>
  <w:style w:type="paragraph" w:styleId="Piedepgina">
    <w:name w:val="footer"/>
    <w:basedOn w:val="Normal"/>
    <w:link w:val="PiedepginaCar"/>
    <w:uiPriority w:val="99"/>
    <w:unhideWhenUsed/>
    <w:rsid w:val="00016BF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16BFD"/>
    <w:rPr>
      <w:noProof/>
      <w:kern w:val="0"/>
      <w:lang w:val="es-AR"/>
      <w14:ligatures w14:val="none"/>
    </w:rPr>
  </w:style>
  <w:style w:type="character" w:styleId="Nmerodepgina">
    <w:name w:val="page number"/>
    <w:basedOn w:val="Fuentedeprrafopredeter"/>
    <w:rsid w:val="00016BFD"/>
  </w:style>
  <w:style w:type="paragraph" w:styleId="Prrafodelista">
    <w:name w:val="List Paragraph"/>
    <w:basedOn w:val="Normal"/>
    <w:uiPriority w:val="34"/>
    <w:qFormat/>
    <w:rsid w:val="00016BFD"/>
    <w:pPr>
      <w:spacing w:after="200" w:line="276" w:lineRule="auto"/>
      <w:ind w:left="720"/>
      <w:contextualSpacing/>
    </w:pPr>
    <w:rPr>
      <w:rFonts w:ascii="Calibri" w:eastAsia="Times New Roman" w:hAnsi="Calibri" w:cs="Calibri"/>
      <w:noProof w:val="0"/>
      <w:lang w:val="es-ES" w:eastAsia="es-ES"/>
    </w:rPr>
  </w:style>
  <w:style w:type="character" w:styleId="Hipervnculo">
    <w:name w:val="Hyperlink"/>
    <w:uiPriority w:val="99"/>
    <w:semiHidden/>
    <w:unhideWhenUsed/>
    <w:rsid w:val="005F0319"/>
    <w:rPr>
      <w:color w:val="0000FF"/>
      <w:u w:val="single"/>
    </w:rPr>
  </w:style>
  <w:style w:type="table" w:styleId="Tablaconcuadrcula">
    <w:name w:val="Table Grid"/>
    <w:basedOn w:val="Tablanormal"/>
    <w:uiPriority w:val="39"/>
    <w:rsid w:val="009B579F"/>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6475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4</Pages>
  <Words>728</Words>
  <Characters>4005</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Neil</dc:creator>
  <cp:keywords/>
  <dc:description/>
  <cp:lastModifiedBy>Carlos Neil</cp:lastModifiedBy>
  <cp:revision>42</cp:revision>
  <dcterms:created xsi:type="dcterms:W3CDTF">2024-01-07T12:46:00Z</dcterms:created>
  <dcterms:modified xsi:type="dcterms:W3CDTF">2025-05-23T10:12:00Z</dcterms:modified>
</cp:coreProperties>
</file>