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5811" w14:textId="3F5121D9" w:rsidR="008763AB" w:rsidRDefault="008763AB" w:rsidP="007C1E59">
      <w:pPr>
        <w:pStyle w:val="Title"/>
        <w:jc w:val="center"/>
        <w:outlineLvl w:val="0"/>
        <w:rPr>
          <w:rFonts w:ascii="Arial" w:hAnsi="Arial" w:cs="Arial"/>
          <w:b/>
          <w:sz w:val="44"/>
        </w:rPr>
      </w:pPr>
      <w:r w:rsidRPr="007C1E59">
        <w:rPr>
          <w:rFonts w:ascii="Arial" w:hAnsi="Arial" w:cs="Arial"/>
          <w:b/>
          <w:sz w:val="44"/>
        </w:rPr>
        <w:t xml:space="preserve">CS </w:t>
      </w:r>
      <w:r w:rsidR="00F21264" w:rsidRPr="007C1E59">
        <w:rPr>
          <w:rFonts w:ascii="Arial" w:hAnsi="Arial" w:cs="Arial"/>
          <w:b/>
          <w:sz w:val="44"/>
        </w:rPr>
        <w:t>224N</w:t>
      </w:r>
      <w:r w:rsidRPr="007C1E59">
        <w:rPr>
          <w:rFonts w:ascii="Arial" w:hAnsi="Arial" w:cs="Arial"/>
          <w:b/>
          <w:sz w:val="44"/>
        </w:rPr>
        <w:t xml:space="preserve"> </w:t>
      </w:r>
      <w:r w:rsidR="007E0618" w:rsidRPr="007C1E59">
        <w:rPr>
          <w:rFonts w:ascii="Arial" w:hAnsi="Arial" w:cs="Arial"/>
          <w:b/>
          <w:sz w:val="44"/>
        </w:rPr>
        <w:t xml:space="preserve">Final Project </w:t>
      </w:r>
      <w:r w:rsidR="00920222">
        <w:rPr>
          <w:rFonts w:ascii="Arial" w:hAnsi="Arial" w:cs="Arial"/>
          <w:b/>
          <w:sz w:val="44"/>
        </w:rPr>
        <w:t>Milestone</w:t>
      </w:r>
    </w:p>
    <w:p w14:paraId="698AA060" w14:textId="2D49A7D0" w:rsidR="007C1E59" w:rsidRPr="007C1E59" w:rsidRDefault="007C1E59" w:rsidP="007C1E59"/>
    <w:p w14:paraId="66943667" w14:textId="77777777" w:rsidR="008763AB" w:rsidRPr="007C1E59" w:rsidRDefault="008763AB" w:rsidP="008763AB">
      <w:pPr>
        <w:pStyle w:val="ListParagraph"/>
        <w:rPr>
          <w:rFonts w:ascii="Arial" w:hAnsi="Arial" w:cs="Arial"/>
        </w:rPr>
      </w:pPr>
    </w:p>
    <w:p w14:paraId="5EF809DF" w14:textId="09B7E5D1" w:rsidR="00440451" w:rsidRPr="00B90E34" w:rsidRDefault="007E0618" w:rsidP="00440451"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Team</w:t>
      </w:r>
    </w:p>
    <w:p w14:paraId="6EF8302E" w14:textId="77777777" w:rsidR="007C1E59" w:rsidRPr="007C1E59" w:rsidRDefault="007C1E59" w:rsidP="007C1E59">
      <w:pPr>
        <w:pStyle w:val="ListParagraph"/>
        <w:rPr>
          <w:rStyle w:val="IntenseReference"/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8"/>
      </w:tblGrid>
      <w:tr w:rsidR="007E0618" w:rsidRPr="007C1E59" w14:paraId="7FF6C87F" w14:textId="77777777" w:rsidTr="007C1E59">
        <w:trPr>
          <w:trHeight w:val="454"/>
          <w:jc w:val="center"/>
        </w:trPr>
        <w:tc>
          <w:tcPr>
            <w:tcW w:w="2269" w:type="dxa"/>
            <w:shd w:val="clear" w:color="auto" w:fill="BFBFBF" w:themeFill="background1" w:themeFillShade="BF"/>
            <w:vAlign w:val="center"/>
          </w:tcPr>
          <w:p w14:paraId="5D1DDAEE" w14:textId="405CE7BD" w:rsidR="007E0618" w:rsidRPr="007C1E59" w:rsidRDefault="007E0618" w:rsidP="007C1E5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C1E5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64D2C5" w14:textId="49C925EA" w:rsidR="007E0618" w:rsidRPr="007C1E59" w:rsidRDefault="007E0618" w:rsidP="007C1E5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7C1E59">
              <w:rPr>
                <w:rFonts w:ascii="Arial" w:hAnsi="Arial" w:cs="Arial"/>
                <w:b/>
              </w:rPr>
              <w:t>SUID</w:t>
            </w:r>
          </w:p>
        </w:tc>
      </w:tr>
      <w:tr w:rsidR="007E0618" w:rsidRPr="007C1E59" w14:paraId="63C8AEA6" w14:textId="77777777" w:rsidTr="007C1E59">
        <w:trPr>
          <w:trHeight w:val="454"/>
          <w:jc w:val="center"/>
        </w:trPr>
        <w:tc>
          <w:tcPr>
            <w:tcW w:w="2269" w:type="dxa"/>
            <w:vAlign w:val="center"/>
          </w:tcPr>
          <w:p w14:paraId="3976B6C9" w14:textId="4CF46A5F" w:rsidR="007E0618" w:rsidRPr="007C1E59" w:rsidRDefault="007C1E59" w:rsidP="007C1E59">
            <w:pPr>
              <w:pStyle w:val="ListParagraph"/>
              <w:ind w:left="0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Stylianos</w:t>
            </w:r>
            <w:r w:rsidR="007E0618" w:rsidRPr="007C1E59">
              <w:rPr>
                <w:rFonts w:ascii="Arial" w:hAnsi="Arial" w:cs="Arial"/>
              </w:rPr>
              <w:t xml:space="preserve"> Serghiou</w:t>
            </w:r>
          </w:p>
        </w:tc>
        <w:tc>
          <w:tcPr>
            <w:tcW w:w="2268" w:type="dxa"/>
            <w:vAlign w:val="center"/>
          </w:tcPr>
          <w:p w14:paraId="1A4F003C" w14:textId="46D989B6" w:rsidR="007E0618" w:rsidRPr="007C1E59" w:rsidRDefault="007E0618" w:rsidP="007C1E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7C1E59">
              <w:rPr>
                <w:rFonts w:ascii="Arial" w:hAnsi="Arial" w:cs="Arial"/>
              </w:rPr>
              <w:t>sstelios</w:t>
            </w:r>
            <w:proofErr w:type="spellEnd"/>
          </w:p>
        </w:tc>
      </w:tr>
      <w:tr w:rsidR="007E0618" w:rsidRPr="007C1E59" w14:paraId="04DA6AE0" w14:textId="77777777" w:rsidTr="007C1E59">
        <w:trPr>
          <w:trHeight w:val="454"/>
          <w:jc w:val="center"/>
        </w:trPr>
        <w:tc>
          <w:tcPr>
            <w:tcW w:w="2269" w:type="dxa"/>
            <w:vAlign w:val="center"/>
          </w:tcPr>
          <w:p w14:paraId="24E100A1" w14:textId="750BE0A8" w:rsidR="007E0618" w:rsidRPr="007C1E59" w:rsidRDefault="007E0618" w:rsidP="007C1E59">
            <w:pPr>
              <w:pStyle w:val="ListParagraph"/>
              <w:ind w:left="0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Peter Li</w:t>
            </w:r>
          </w:p>
        </w:tc>
        <w:tc>
          <w:tcPr>
            <w:tcW w:w="2268" w:type="dxa"/>
            <w:vAlign w:val="center"/>
          </w:tcPr>
          <w:p w14:paraId="66E1F0A9" w14:textId="6E21336B" w:rsidR="007E0618" w:rsidRPr="007C1E59" w:rsidRDefault="007E0618" w:rsidP="007C1E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peter888</w:t>
            </w:r>
          </w:p>
        </w:tc>
      </w:tr>
      <w:tr w:rsidR="007E0618" w:rsidRPr="007C1E59" w14:paraId="07FCF2AE" w14:textId="77777777" w:rsidTr="007C1E59">
        <w:trPr>
          <w:trHeight w:val="454"/>
          <w:jc w:val="center"/>
        </w:trPr>
        <w:tc>
          <w:tcPr>
            <w:tcW w:w="2269" w:type="dxa"/>
            <w:vAlign w:val="center"/>
          </w:tcPr>
          <w:p w14:paraId="4A42C0EE" w14:textId="394C89D0" w:rsidR="007E0618" w:rsidRPr="007C1E59" w:rsidRDefault="007E0618" w:rsidP="007C1E59">
            <w:pPr>
              <w:pStyle w:val="ListParagraph"/>
              <w:ind w:left="0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Apurva Pancholi</w:t>
            </w:r>
          </w:p>
        </w:tc>
        <w:tc>
          <w:tcPr>
            <w:tcW w:w="2268" w:type="dxa"/>
            <w:vAlign w:val="center"/>
          </w:tcPr>
          <w:p w14:paraId="7DF05515" w14:textId="04602913" w:rsidR="007E0618" w:rsidRPr="007C1E59" w:rsidRDefault="007E0618" w:rsidP="007C1E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apurva03</w:t>
            </w:r>
          </w:p>
        </w:tc>
      </w:tr>
    </w:tbl>
    <w:p w14:paraId="51BF6578" w14:textId="48D4B21A" w:rsidR="00171AF8" w:rsidRPr="007C1E59" w:rsidRDefault="00171AF8" w:rsidP="00FE5EAA">
      <w:pPr>
        <w:pStyle w:val="ListParagraph"/>
        <w:ind w:left="1080"/>
        <w:rPr>
          <w:rFonts w:ascii="Arial" w:hAnsi="Arial" w:cs="Arial"/>
        </w:rPr>
      </w:pPr>
    </w:p>
    <w:p w14:paraId="36A4A0E2" w14:textId="77777777" w:rsidR="00AB4B5F" w:rsidRPr="007C1E59" w:rsidRDefault="00AB4B5F" w:rsidP="00FE5EAA">
      <w:pPr>
        <w:pStyle w:val="ListParagraph"/>
        <w:ind w:left="1080"/>
        <w:rPr>
          <w:rFonts w:ascii="Arial" w:hAnsi="Arial" w:cs="Arial"/>
        </w:rPr>
      </w:pPr>
    </w:p>
    <w:p w14:paraId="730F27FF" w14:textId="6FE947FD" w:rsidR="007C1E59" w:rsidRPr="00B90E34" w:rsidRDefault="00085187" w:rsidP="007C1E59"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sz w:val="32"/>
          <w:szCs w:val="40"/>
        </w:rPr>
      </w:pPr>
      <w:r>
        <w:rPr>
          <w:rStyle w:val="IntenseReference"/>
          <w:rFonts w:ascii="Arial" w:hAnsi="Arial" w:cs="Arial"/>
          <w:sz w:val="32"/>
          <w:szCs w:val="40"/>
        </w:rPr>
        <w:t>Data</w:t>
      </w:r>
    </w:p>
    <w:p w14:paraId="1730BD35" w14:textId="6A47B6CB" w:rsidR="00C9440E" w:rsidRDefault="00085187" w:rsidP="007C1E59">
      <w:pPr>
        <w:spacing w:after="0"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 have collected the pre-processed CNN and </w:t>
      </w:r>
      <w:proofErr w:type="spellStart"/>
      <w:r>
        <w:rPr>
          <w:rFonts w:ascii="Arial" w:eastAsia="Arial" w:hAnsi="Arial" w:cs="Arial"/>
          <w:sz w:val="20"/>
          <w:szCs w:val="20"/>
        </w:rPr>
        <w:t>DailyMail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articles. We are grateful to Abi See for sharing data from her experiment with us.</w:t>
      </w:r>
    </w:p>
    <w:p w14:paraId="7A087011" w14:textId="77777777" w:rsidR="007C1E59" w:rsidRPr="007C1E59" w:rsidRDefault="007C1E59" w:rsidP="007C1E59">
      <w:pPr>
        <w:spacing w:after="0" w:line="360" w:lineRule="auto"/>
        <w:ind w:left="1134"/>
        <w:jc w:val="both"/>
        <w:rPr>
          <w:rFonts w:ascii="Arial" w:eastAsia="Arial" w:hAnsi="Arial" w:cs="Arial"/>
          <w:sz w:val="20"/>
          <w:szCs w:val="20"/>
        </w:rPr>
      </w:pPr>
    </w:p>
    <w:p w14:paraId="3A349DE9" w14:textId="2717C954" w:rsidR="00C9440E" w:rsidRPr="00B90E34" w:rsidRDefault="00085187" w:rsidP="007C1E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mallCaps/>
          <w:color w:val="4472C4" w:themeColor="accent1"/>
          <w:spacing w:val="5"/>
          <w:sz w:val="32"/>
          <w:szCs w:val="40"/>
        </w:rPr>
      </w:pPr>
      <w:r>
        <w:rPr>
          <w:rStyle w:val="IntenseReference"/>
          <w:rFonts w:ascii="Arial" w:hAnsi="Arial" w:cs="Arial"/>
          <w:sz w:val="32"/>
          <w:szCs w:val="40"/>
        </w:rPr>
        <w:t>Baseline model</w:t>
      </w:r>
    </w:p>
    <w:p w14:paraId="6027CDA2" w14:textId="153607D0" w:rsidR="007C1E59" w:rsidRDefault="00085187" w:rsidP="00085187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have implemented our baseline model by extending </w:t>
      </w:r>
      <w:proofErr w:type="spellStart"/>
      <w:r>
        <w:rPr>
          <w:rFonts w:ascii="Arial" w:hAnsi="Arial" w:cs="Arial"/>
          <w:sz w:val="20"/>
        </w:rPr>
        <w:t>PyTeaser</w:t>
      </w:r>
      <w:proofErr w:type="spellEnd"/>
      <w:r>
        <w:rPr>
          <w:rFonts w:ascii="Arial" w:hAnsi="Arial" w:cs="Arial"/>
          <w:sz w:val="20"/>
        </w:rPr>
        <w:t xml:space="preserve">[1].  For baseline calculation we have summarized CNN articles using </w:t>
      </w:r>
      <w:proofErr w:type="spellStart"/>
      <w:r>
        <w:rPr>
          <w:rFonts w:ascii="Arial" w:hAnsi="Arial" w:cs="Arial"/>
          <w:sz w:val="20"/>
        </w:rPr>
        <w:t>PyTeaser</w:t>
      </w:r>
      <w:proofErr w:type="spellEnd"/>
      <w:r>
        <w:rPr>
          <w:rFonts w:ascii="Arial" w:hAnsi="Arial" w:cs="Arial"/>
          <w:sz w:val="20"/>
        </w:rPr>
        <w:t>.</w:t>
      </w:r>
      <w:r w:rsidR="00121346">
        <w:rPr>
          <w:rFonts w:ascii="Arial" w:hAnsi="Arial" w:cs="Arial"/>
          <w:sz w:val="20"/>
        </w:rPr>
        <w:t xml:space="preserve"> We have also worked through Abi See’s implementation [3] to gain further insight into the summarization task and we are also working on the intra-temporal and intra-decoder attention parts of the paper we are trying to replicate. Details of our hitherto implementation can be found on our GitHub [4]. </w:t>
      </w:r>
    </w:p>
    <w:p w14:paraId="6DB80A41" w14:textId="77777777" w:rsidR="00085187" w:rsidRPr="00085187" w:rsidRDefault="00085187" w:rsidP="00085187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</w:p>
    <w:p w14:paraId="02EADDF8" w14:textId="3B5D0AA0" w:rsidR="005C4DCC" w:rsidRPr="00B90E34" w:rsidRDefault="00085187" w:rsidP="007C1E59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  <w:smallCaps/>
          <w:color w:val="4472C4" w:themeColor="accent1"/>
          <w:spacing w:val="5"/>
          <w:sz w:val="32"/>
          <w:szCs w:val="40"/>
        </w:rPr>
      </w:pPr>
      <w:r>
        <w:rPr>
          <w:rStyle w:val="IntenseReference"/>
          <w:rFonts w:ascii="Arial" w:hAnsi="Arial" w:cs="Arial"/>
          <w:sz w:val="32"/>
          <w:szCs w:val="40"/>
        </w:rPr>
        <w:t>Evaluation</w:t>
      </w:r>
    </w:p>
    <w:p w14:paraId="1D6E1E76" w14:textId="2A8701EE" w:rsidR="00F330F1" w:rsidRDefault="00085187" w:rsidP="007C1E59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evaluation we have used </w:t>
      </w:r>
      <w:r w:rsidR="009133D2">
        <w:rPr>
          <w:rFonts w:ascii="Arial" w:hAnsi="Arial" w:cs="Arial"/>
          <w:sz w:val="20"/>
        </w:rPr>
        <w:t xml:space="preserve">the </w:t>
      </w:r>
      <w:proofErr w:type="spellStart"/>
      <w:r>
        <w:rPr>
          <w:rFonts w:ascii="Arial" w:hAnsi="Arial" w:cs="Arial"/>
          <w:sz w:val="20"/>
        </w:rPr>
        <w:t>sumy</w:t>
      </w:r>
      <w:proofErr w:type="spellEnd"/>
      <w:r w:rsidR="00F960CF">
        <w:rPr>
          <w:rFonts w:ascii="Arial" w:hAnsi="Arial" w:cs="Arial"/>
          <w:sz w:val="20"/>
        </w:rPr>
        <w:t>[2]</w:t>
      </w:r>
      <w:r>
        <w:rPr>
          <w:rFonts w:ascii="Arial" w:hAnsi="Arial" w:cs="Arial"/>
          <w:sz w:val="20"/>
        </w:rPr>
        <w:t xml:space="preserve"> </w:t>
      </w:r>
      <w:r w:rsidR="00F960CF">
        <w:rPr>
          <w:rFonts w:ascii="Arial" w:hAnsi="Arial" w:cs="Arial"/>
          <w:sz w:val="20"/>
        </w:rPr>
        <w:t>framework</w:t>
      </w:r>
      <w:r>
        <w:rPr>
          <w:rFonts w:ascii="Arial" w:hAnsi="Arial" w:cs="Arial"/>
          <w:sz w:val="20"/>
        </w:rPr>
        <w:t xml:space="preserve">. Rouge scores were obtained using </w:t>
      </w:r>
      <w:r w:rsidR="00E45A16">
        <w:rPr>
          <w:rFonts w:ascii="Arial" w:hAnsi="Arial" w:cs="Arial"/>
          <w:sz w:val="20"/>
        </w:rPr>
        <w:t xml:space="preserve">the </w:t>
      </w:r>
      <w:proofErr w:type="spellStart"/>
      <w:r w:rsidR="00E45A16">
        <w:rPr>
          <w:rFonts w:ascii="Arial" w:hAnsi="Arial" w:cs="Arial"/>
          <w:sz w:val="20"/>
        </w:rPr>
        <w:t>sumy</w:t>
      </w:r>
      <w:proofErr w:type="spellEnd"/>
      <w:r w:rsidR="00E45A16">
        <w:rPr>
          <w:rFonts w:ascii="Arial" w:hAnsi="Arial" w:cs="Arial"/>
          <w:sz w:val="20"/>
        </w:rPr>
        <w:t xml:space="preserve"> framework, </w:t>
      </w:r>
      <w:r>
        <w:rPr>
          <w:rFonts w:ascii="Arial" w:hAnsi="Arial" w:cs="Arial"/>
          <w:sz w:val="20"/>
        </w:rPr>
        <w:t xml:space="preserve">summarized text and </w:t>
      </w:r>
      <w:r w:rsidR="00E45A16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>original article.</w:t>
      </w:r>
    </w:p>
    <w:p w14:paraId="7E822B9A" w14:textId="62CFBAF0" w:rsidR="00085187" w:rsidRDefault="00085187" w:rsidP="007C1E59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04"/>
        <w:gridCol w:w="1714"/>
        <w:gridCol w:w="1741"/>
        <w:gridCol w:w="1741"/>
        <w:gridCol w:w="1741"/>
      </w:tblGrid>
      <w:tr w:rsidR="00F960CF" w14:paraId="151F531B" w14:textId="77777777" w:rsidTr="005D3937">
        <w:tc>
          <w:tcPr>
            <w:tcW w:w="1870" w:type="dxa"/>
          </w:tcPr>
          <w:p w14:paraId="46824EF3" w14:textId="77777777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70" w:type="dxa"/>
          </w:tcPr>
          <w:p w14:paraId="101B8EBB" w14:textId="0026CE0A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ROUGE-1</w:t>
            </w:r>
          </w:p>
        </w:tc>
        <w:tc>
          <w:tcPr>
            <w:tcW w:w="1870" w:type="dxa"/>
          </w:tcPr>
          <w:p w14:paraId="0C3F563B" w14:textId="733A01A5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ROUGHE-2</w:t>
            </w:r>
          </w:p>
        </w:tc>
        <w:tc>
          <w:tcPr>
            <w:tcW w:w="1870" w:type="dxa"/>
          </w:tcPr>
          <w:p w14:paraId="0968B7E5" w14:textId="77777777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ROUGHE-L</w:t>
            </w:r>
          </w:p>
          <w:p w14:paraId="74DBD50B" w14:textId="04ADEA00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(sentence level)</w:t>
            </w:r>
          </w:p>
        </w:tc>
        <w:tc>
          <w:tcPr>
            <w:tcW w:w="1870" w:type="dxa"/>
          </w:tcPr>
          <w:p w14:paraId="3D077431" w14:textId="77777777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ROUGHE-L</w:t>
            </w:r>
          </w:p>
          <w:p w14:paraId="30890F5E" w14:textId="53362206" w:rsidR="005D3937" w:rsidRDefault="005D3937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(summary level)</w:t>
            </w:r>
          </w:p>
        </w:tc>
      </w:tr>
      <w:tr w:rsidR="00F960CF" w14:paraId="5BDF7269" w14:textId="77777777" w:rsidTr="005D3937">
        <w:tc>
          <w:tcPr>
            <w:tcW w:w="1870" w:type="dxa"/>
          </w:tcPr>
          <w:p w14:paraId="6DC3F0FF" w14:textId="2EE31F0F" w:rsidR="005D3937" w:rsidRDefault="00F960CF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Average</w:t>
            </w:r>
          </w:p>
        </w:tc>
        <w:tc>
          <w:tcPr>
            <w:tcW w:w="1870" w:type="dxa"/>
          </w:tcPr>
          <w:p w14:paraId="11015DB3" w14:textId="23A3A8D8" w:rsidR="005D3937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0.5054</w:t>
            </w:r>
          </w:p>
        </w:tc>
        <w:tc>
          <w:tcPr>
            <w:tcW w:w="1870" w:type="dxa"/>
          </w:tcPr>
          <w:p w14:paraId="7C7467A0" w14:textId="69E848C5" w:rsidR="005D3937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0.3298</w:t>
            </w:r>
          </w:p>
        </w:tc>
        <w:tc>
          <w:tcPr>
            <w:tcW w:w="1870" w:type="dxa"/>
          </w:tcPr>
          <w:p w14:paraId="18B86FE5" w14:textId="445F210E" w:rsidR="005D3937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0.2468</w:t>
            </w:r>
          </w:p>
        </w:tc>
        <w:tc>
          <w:tcPr>
            <w:tcW w:w="1870" w:type="dxa"/>
          </w:tcPr>
          <w:p w14:paraId="76A966F3" w14:textId="146F0365" w:rsidR="005D3937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0.0222</w:t>
            </w:r>
          </w:p>
        </w:tc>
      </w:tr>
      <w:tr w:rsidR="00F960CF" w14:paraId="2988CD54" w14:textId="77777777" w:rsidTr="005D3937">
        <w:tc>
          <w:tcPr>
            <w:tcW w:w="1870" w:type="dxa"/>
          </w:tcPr>
          <w:p w14:paraId="1341A1AF" w14:textId="11DD5731" w:rsidR="00F960CF" w:rsidRDefault="00F960CF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870" w:type="dxa"/>
          </w:tcPr>
          <w:p w14:paraId="57E46840" w14:textId="67BFCDFC" w:rsidR="00F960CF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1870" w:type="dxa"/>
          </w:tcPr>
          <w:p w14:paraId="7080497F" w14:textId="496F3CA1" w:rsidR="00F960CF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0.3131</w:t>
            </w:r>
          </w:p>
        </w:tc>
        <w:tc>
          <w:tcPr>
            <w:tcW w:w="1870" w:type="dxa"/>
          </w:tcPr>
          <w:p w14:paraId="04907CB5" w14:textId="1376387D" w:rsidR="00F960CF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0.2301</w:t>
            </w:r>
          </w:p>
        </w:tc>
        <w:tc>
          <w:tcPr>
            <w:tcW w:w="1870" w:type="dxa"/>
          </w:tcPr>
          <w:p w14:paraId="360CF110" w14:textId="2543AA89" w:rsidR="00F960CF" w:rsidRDefault="00EE2B5B" w:rsidP="007C1E5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 w:rsidRPr="00EE2B5B">
              <w:rPr>
                <w:rFonts w:ascii="Arial" w:hAnsi="Arial" w:cs="Arial"/>
                <w:sz w:val="20"/>
              </w:rPr>
              <w:t>0.0201</w:t>
            </w:r>
          </w:p>
        </w:tc>
      </w:tr>
    </w:tbl>
    <w:p w14:paraId="56437D1A" w14:textId="77777777" w:rsidR="00085187" w:rsidRDefault="00085187" w:rsidP="007C1E59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</w:p>
    <w:p w14:paraId="540A2107" w14:textId="023F1047" w:rsidR="00B90E34" w:rsidRDefault="00B90E34" w:rsidP="00B90E34">
      <w:pPr>
        <w:spacing w:after="0"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14:paraId="486014D6" w14:textId="77777777" w:rsidR="00121346" w:rsidRPr="007C1E59" w:rsidRDefault="00121346" w:rsidP="00B90E34">
      <w:pPr>
        <w:spacing w:after="0"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14:paraId="4398B9E3" w14:textId="290C338E" w:rsidR="00194382" w:rsidRDefault="00A4341E" w:rsidP="007C1E59">
      <w:pPr>
        <w:pStyle w:val="ListParagraph"/>
        <w:spacing w:line="360" w:lineRule="auto"/>
        <w:contextualSpacing w:val="0"/>
        <w:jc w:val="both"/>
        <w:rPr>
          <w:rFonts w:ascii="Arial" w:hAnsi="Arial" w:cs="Arial"/>
          <w:sz w:val="20"/>
        </w:rPr>
      </w:pPr>
      <w:bookmarkStart w:id="0" w:name="_GoBack"/>
      <w:bookmarkEnd w:id="0"/>
      <w:r w:rsidRPr="00B90E34">
        <w:rPr>
          <w:rFonts w:ascii="Arial" w:hAnsi="Arial" w:cs="Arial"/>
          <w:sz w:val="20"/>
        </w:rPr>
        <w:lastRenderedPageBreak/>
        <w:t xml:space="preserve">[1] </w:t>
      </w:r>
      <w:hyperlink r:id="rId5" w:history="1">
        <w:r w:rsidR="00194382" w:rsidRPr="001F4BC7">
          <w:rPr>
            <w:rStyle w:val="Hyperlink"/>
            <w:rFonts w:ascii="Arial" w:hAnsi="Arial" w:cs="Arial"/>
            <w:sz w:val="20"/>
          </w:rPr>
          <w:t>https://github.com/xiaoxu193/PyTeaser</w:t>
        </w:r>
      </w:hyperlink>
    </w:p>
    <w:p w14:paraId="3FCA1738" w14:textId="19D2F0FA" w:rsidR="00121346" w:rsidRPr="00121346" w:rsidRDefault="00121346" w:rsidP="00121346">
      <w:pPr>
        <w:pStyle w:val="ListParagraph"/>
        <w:spacing w:line="360" w:lineRule="auto"/>
        <w:contextualSpacing w:val="0"/>
        <w:jc w:val="both"/>
        <w:rPr>
          <w:rFonts w:ascii="Arial" w:hAnsi="Arial" w:cs="Arial"/>
          <w:color w:val="0563C1" w:themeColor="hyperlink"/>
          <w:sz w:val="20"/>
          <w:u w:val="single"/>
        </w:rPr>
      </w:pPr>
      <w:r w:rsidRPr="00B90E34">
        <w:rPr>
          <w:rFonts w:ascii="Arial" w:hAnsi="Arial" w:cs="Arial"/>
          <w:sz w:val="20"/>
        </w:rPr>
        <w:t xml:space="preserve">[2] </w:t>
      </w:r>
      <w:hyperlink r:id="rId6" w:history="1">
        <w:r w:rsidRPr="001F4BC7">
          <w:rPr>
            <w:rStyle w:val="Hyperlink"/>
            <w:rFonts w:ascii="Arial" w:hAnsi="Arial" w:cs="Arial"/>
            <w:sz w:val="20"/>
          </w:rPr>
          <w:t>https://github.com/miso-belica/sumy</w:t>
        </w:r>
      </w:hyperlink>
    </w:p>
    <w:p w14:paraId="39D23B22" w14:textId="3848113D" w:rsidR="00121346" w:rsidRDefault="00121346" w:rsidP="003B402E">
      <w:pPr>
        <w:pStyle w:val="ListParagraph"/>
        <w:spacing w:line="360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[3] </w:t>
      </w:r>
      <w:hyperlink r:id="rId7" w:history="1">
        <w:r w:rsidRPr="00D86033">
          <w:rPr>
            <w:rStyle w:val="Hyperlink"/>
            <w:rFonts w:ascii="Arial" w:hAnsi="Arial" w:cs="Arial"/>
            <w:sz w:val="20"/>
          </w:rPr>
          <w:t>https://github.com/abisee/pointer-generator</w:t>
        </w:r>
      </w:hyperlink>
      <w:r>
        <w:rPr>
          <w:rFonts w:ascii="Arial" w:hAnsi="Arial" w:cs="Arial"/>
          <w:sz w:val="20"/>
        </w:rPr>
        <w:t xml:space="preserve"> </w:t>
      </w:r>
    </w:p>
    <w:p w14:paraId="73180F01" w14:textId="7BFF0A67" w:rsidR="00121346" w:rsidRPr="003B402E" w:rsidRDefault="00121346" w:rsidP="003B402E">
      <w:pPr>
        <w:pStyle w:val="ListParagraph"/>
        <w:spacing w:line="360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[4] </w:t>
      </w:r>
      <w:hyperlink r:id="rId8" w:history="1">
        <w:r w:rsidRPr="00D86033">
          <w:rPr>
            <w:rStyle w:val="Hyperlink"/>
            <w:rFonts w:ascii="Arial" w:hAnsi="Arial" w:cs="Arial"/>
            <w:sz w:val="20"/>
          </w:rPr>
          <w:t>https://github.com/peter6888/nlp_project</w:t>
        </w:r>
      </w:hyperlink>
    </w:p>
    <w:sectPr w:rsidR="00121346" w:rsidRPr="003B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605"/>
    <w:multiLevelType w:val="hybridMultilevel"/>
    <w:tmpl w:val="19DC57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41731"/>
    <w:multiLevelType w:val="hybridMultilevel"/>
    <w:tmpl w:val="B3CAF0FA"/>
    <w:lvl w:ilvl="0" w:tplc="5FF4730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455C2"/>
    <w:multiLevelType w:val="hybridMultilevel"/>
    <w:tmpl w:val="CD02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80BF9"/>
    <w:multiLevelType w:val="hybridMultilevel"/>
    <w:tmpl w:val="DE4C9334"/>
    <w:lvl w:ilvl="0" w:tplc="BA9805B0">
      <w:start w:val="1"/>
      <w:numFmt w:val="lowerLetter"/>
      <w:pStyle w:val="MTDisplayEquation"/>
      <w:lvlText w:val="%1."/>
      <w:lvlJc w:val="left"/>
      <w:pPr>
        <w:ind w:left="108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D245D"/>
    <w:multiLevelType w:val="hybridMultilevel"/>
    <w:tmpl w:val="5716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2F57"/>
    <w:multiLevelType w:val="hybridMultilevel"/>
    <w:tmpl w:val="B3CAF0FA"/>
    <w:lvl w:ilvl="0" w:tplc="5FF4730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F6800"/>
    <w:multiLevelType w:val="hybridMultilevel"/>
    <w:tmpl w:val="B3CAF0FA"/>
    <w:lvl w:ilvl="0" w:tplc="5FF4730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84CFD"/>
    <w:multiLevelType w:val="hybridMultilevel"/>
    <w:tmpl w:val="C8F8510C"/>
    <w:lvl w:ilvl="0" w:tplc="6972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6F"/>
    <w:rsid w:val="000238FB"/>
    <w:rsid w:val="00037BA5"/>
    <w:rsid w:val="00043B4F"/>
    <w:rsid w:val="00077EC5"/>
    <w:rsid w:val="00085187"/>
    <w:rsid w:val="000916D6"/>
    <w:rsid w:val="00091B03"/>
    <w:rsid w:val="000A6B7E"/>
    <w:rsid w:val="000D2F62"/>
    <w:rsid w:val="000F3B29"/>
    <w:rsid w:val="000F71F0"/>
    <w:rsid w:val="00114264"/>
    <w:rsid w:val="00121346"/>
    <w:rsid w:val="001614CC"/>
    <w:rsid w:val="00171AF8"/>
    <w:rsid w:val="00176D71"/>
    <w:rsid w:val="00194382"/>
    <w:rsid w:val="001B6D98"/>
    <w:rsid w:val="001B7330"/>
    <w:rsid w:val="001D07F0"/>
    <w:rsid w:val="001D23D3"/>
    <w:rsid w:val="001F24CA"/>
    <w:rsid w:val="002056C8"/>
    <w:rsid w:val="0022083D"/>
    <w:rsid w:val="00266792"/>
    <w:rsid w:val="00272DB5"/>
    <w:rsid w:val="002B0E7C"/>
    <w:rsid w:val="002B4E55"/>
    <w:rsid w:val="002C4484"/>
    <w:rsid w:val="002F39D5"/>
    <w:rsid w:val="002F7E03"/>
    <w:rsid w:val="00303F42"/>
    <w:rsid w:val="00305FCB"/>
    <w:rsid w:val="003236A8"/>
    <w:rsid w:val="003807AF"/>
    <w:rsid w:val="003B402E"/>
    <w:rsid w:val="003D3DEA"/>
    <w:rsid w:val="003F0F8C"/>
    <w:rsid w:val="00420565"/>
    <w:rsid w:val="00425C2A"/>
    <w:rsid w:val="00440451"/>
    <w:rsid w:val="00441304"/>
    <w:rsid w:val="00447798"/>
    <w:rsid w:val="004778FF"/>
    <w:rsid w:val="004843D8"/>
    <w:rsid w:val="00486524"/>
    <w:rsid w:val="0049367F"/>
    <w:rsid w:val="004B7226"/>
    <w:rsid w:val="004C5A64"/>
    <w:rsid w:val="005231D3"/>
    <w:rsid w:val="00526554"/>
    <w:rsid w:val="00553245"/>
    <w:rsid w:val="00565DF0"/>
    <w:rsid w:val="00583465"/>
    <w:rsid w:val="00594223"/>
    <w:rsid w:val="005C31AE"/>
    <w:rsid w:val="005C4DCC"/>
    <w:rsid w:val="005C7E8D"/>
    <w:rsid w:val="005D3937"/>
    <w:rsid w:val="005D4F1B"/>
    <w:rsid w:val="005D59E8"/>
    <w:rsid w:val="00603275"/>
    <w:rsid w:val="006172C2"/>
    <w:rsid w:val="00623F71"/>
    <w:rsid w:val="00624E1B"/>
    <w:rsid w:val="00625985"/>
    <w:rsid w:val="00627CA7"/>
    <w:rsid w:val="006A1C27"/>
    <w:rsid w:val="006A712E"/>
    <w:rsid w:val="006B27F7"/>
    <w:rsid w:val="00702FC7"/>
    <w:rsid w:val="00765AB9"/>
    <w:rsid w:val="0077249C"/>
    <w:rsid w:val="0077687F"/>
    <w:rsid w:val="00781C41"/>
    <w:rsid w:val="007944D7"/>
    <w:rsid w:val="007B1B2F"/>
    <w:rsid w:val="007C1E59"/>
    <w:rsid w:val="007C2D6E"/>
    <w:rsid w:val="007D1CCB"/>
    <w:rsid w:val="007E0618"/>
    <w:rsid w:val="007E7E72"/>
    <w:rsid w:val="00845078"/>
    <w:rsid w:val="0084538E"/>
    <w:rsid w:val="008763AB"/>
    <w:rsid w:val="008D2C1A"/>
    <w:rsid w:val="008D2DF7"/>
    <w:rsid w:val="008F0703"/>
    <w:rsid w:val="00912C59"/>
    <w:rsid w:val="009133D2"/>
    <w:rsid w:val="00920222"/>
    <w:rsid w:val="00920C5B"/>
    <w:rsid w:val="00971A6F"/>
    <w:rsid w:val="009A105A"/>
    <w:rsid w:val="009A365F"/>
    <w:rsid w:val="009B797D"/>
    <w:rsid w:val="009C73AC"/>
    <w:rsid w:val="009E7894"/>
    <w:rsid w:val="00A17A99"/>
    <w:rsid w:val="00A24016"/>
    <w:rsid w:val="00A24913"/>
    <w:rsid w:val="00A300ED"/>
    <w:rsid w:val="00A40E14"/>
    <w:rsid w:val="00A426A1"/>
    <w:rsid w:val="00A4341E"/>
    <w:rsid w:val="00A5523D"/>
    <w:rsid w:val="00A6741D"/>
    <w:rsid w:val="00A7452C"/>
    <w:rsid w:val="00A91C0D"/>
    <w:rsid w:val="00A9630C"/>
    <w:rsid w:val="00AB4B5F"/>
    <w:rsid w:val="00AC6129"/>
    <w:rsid w:val="00AF1532"/>
    <w:rsid w:val="00B074AE"/>
    <w:rsid w:val="00B12226"/>
    <w:rsid w:val="00B4511D"/>
    <w:rsid w:val="00B511D2"/>
    <w:rsid w:val="00B76F2B"/>
    <w:rsid w:val="00B81F53"/>
    <w:rsid w:val="00B90E34"/>
    <w:rsid w:val="00B94EBC"/>
    <w:rsid w:val="00BA3D9B"/>
    <w:rsid w:val="00C2777B"/>
    <w:rsid w:val="00C33FD1"/>
    <w:rsid w:val="00C345D4"/>
    <w:rsid w:val="00C42C6F"/>
    <w:rsid w:val="00C550E8"/>
    <w:rsid w:val="00C677FB"/>
    <w:rsid w:val="00C77920"/>
    <w:rsid w:val="00C802BD"/>
    <w:rsid w:val="00C87CED"/>
    <w:rsid w:val="00C9440E"/>
    <w:rsid w:val="00C961EB"/>
    <w:rsid w:val="00CA6415"/>
    <w:rsid w:val="00CA6833"/>
    <w:rsid w:val="00CD1CB4"/>
    <w:rsid w:val="00CD7E69"/>
    <w:rsid w:val="00CE1765"/>
    <w:rsid w:val="00CE789F"/>
    <w:rsid w:val="00D40D2B"/>
    <w:rsid w:val="00D418E6"/>
    <w:rsid w:val="00D50795"/>
    <w:rsid w:val="00D64424"/>
    <w:rsid w:val="00E00752"/>
    <w:rsid w:val="00E040A2"/>
    <w:rsid w:val="00E140DA"/>
    <w:rsid w:val="00E3209A"/>
    <w:rsid w:val="00E451E7"/>
    <w:rsid w:val="00E45A16"/>
    <w:rsid w:val="00E46E7A"/>
    <w:rsid w:val="00E514B5"/>
    <w:rsid w:val="00E520EA"/>
    <w:rsid w:val="00E64946"/>
    <w:rsid w:val="00E65B30"/>
    <w:rsid w:val="00E72E09"/>
    <w:rsid w:val="00EE2B5B"/>
    <w:rsid w:val="00EE6000"/>
    <w:rsid w:val="00F07117"/>
    <w:rsid w:val="00F21264"/>
    <w:rsid w:val="00F31E39"/>
    <w:rsid w:val="00F330F1"/>
    <w:rsid w:val="00F4159E"/>
    <w:rsid w:val="00F435C0"/>
    <w:rsid w:val="00F92860"/>
    <w:rsid w:val="00F95634"/>
    <w:rsid w:val="00F960CF"/>
    <w:rsid w:val="00FA58C0"/>
    <w:rsid w:val="00FB0BD7"/>
    <w:rsid w:val="00FD6BAE"/>
    <w:rsid w:val="00FE5BDA"/>
    <w:rsid w:val="00FE5EAA"/>
    <w:rsid w:val="00FF26CC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615"/>
  <w15:chartTrackingRefBased/>
  <w15:docId w15:val="{42F091B8-8BD9-429A-94C2-094CBD4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404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DE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76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FE5EAA"/>
    <w:pPr>
      <w:numPr>
        <w:numId w:val="2"/>
      </w:numPr>
      <w:tabs>
        <w:tab w:val="center" w:pos="522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5EAA"/>
  </w:style>
  <w:style w:type="character" w:customStyle="1" w:styleId="MTDisplayEquationChar">
    <w:name w:val="MTDisplayEquation Char"/>
    <w:basedOn w:val="ListParagraphChar"/>
    <w:link w:val="MTDisplayEquation"/>
    <w:rsid w:val="00FE5EAA"/>
  </w:style>
  <w:style w:type="character" w:styleId="IntenseReference">
    <w:name w:val="Intense Reference"/>
    <w:basedOn w:val="DefaultParagraphFont"/>
    <w:uiPriority w:val="32"/>
    <w:qFormat/>
    <w:rsid w:val="004843D8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7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4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6888/nlp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isee/pointer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o-belica/sumy" TargetMode="External"/><Relationship Id="rId5" Type="http://schemas.openxmlformats.org/officeDocument/2006/relationships/hyperlink" Target="https://github.com/xiaoxu193/PyTea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Pancholi</dc:creator>
  <cp:keywords/>
  <dc:description/>
  <cp:lastModifiedBy>Stelios Serghiou</cp:lastModifiedBy>
  <cp:revision>10</cp:revision>
  <dcterms:created xsi:type="dcterms:W3CDTF">2018-02-09T03:18:00Z</dcterms:created>
  <dcterms:modified xsi:type="dcterms:W3CDTF">2018-03-01T07:22:00Z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