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Melbournians</w:t>
      </w:r>
      <w:r>
        <w:t xml:space="preserve"> </w:t>
      </w:r>
      <w:r>
        <w:t xml:space="preserve">walk</w:t>
      </w:r>
      <w:r>
        <w:t xml:space="preserve"> </w:t>
      </w:r>
      <w:r>
        <w:t xml:space="preserve">during</w:t>
      </w:r>
      <w:r>
        <w:t xml:space="preserve"> </w:t>
      </w:r>
      <w:r>
        <w:t xml:space="preserve">COVID-19</w:t>
      </w:r>
    </w:p>
    <w:p>
      <w:pPr>
        <w:pStyle w:val="Author"/>
      </w:pPr>
      <w:r>
        <w:t xml:space="preserve">Panagiotis</w:t>
      </w:r>
      <w:r>
        <w:t xml:space="preserve"> </w:t>
      </w:r>
      <w:r>
        <w:t xml:space="preserve">Stylianos</w:t>
      </w:r>
    </w:p>
    <w:p>
      <w:pPr>
        <w:pStyle w:val="Date"/>
      </w:pPr>
      <w:r>
        <w:t xml:space="preserve">2020-07-28</w:t>
      </w:r>
    </w:p>
    <w:p>
      <w:pPr>
        <w:pStyle w:val="Heading4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this document we examine the walking frequency of Melburnians during the July</w:t>
      </w:r>
      <w:r>
        <w:t xml:space="preserve"> </w:t>
      </w:r>
      <w:r>
        <w:t xml:space="preserve">lockdown.</w:t>
      </w:r>
      <w:r>
        <w:br/>
      </w:r>
      <w:r>
        <w:t xml:space="preserve">The data are provided in the</w:t>
      </w:r>
      <w:r>
        <w:t xml:space="preserve"> </w:t>
      </w:r>
      <w:r>
        <w:rPr>
          <w:b/>
        </w:rPr>
        <w:t xml:space="preserve">rwalkr</w:t>
      </w:r>
      <w:r>
        <w:t xml:space="preserve"> </w:t>
      </w:r>
      <w:r>
        <w:t xml:space="preserve">package.</w:t>
      </w:r>
    </w:p>
    <w:p>
      <w:pPr>
        <w:pStyle w:val="Heading4"/>
      </w:pPr>
      <w:bookmarkStart w:id="21" w:name="plot-of-total-steps-per-day"/>
      <w:r>
        <w:t xml:space="preserve">Plot of Total Steps per Day</w:t>
      </w:r>
      <w:bookmarkEnd w:id="21"/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ment1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3" w:name="table-of-five-most-active-sensors"/>
      <w:r>
        <w:t xml:space="preserve">Table of five most active sensors</w:t>
      </w:r>
      <w:bookmarkEnd w:id="23"/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Sensor                                TotalSteps Proportion</w:t>
      </w:r>
      <w:r>
        <w:br/>
      </w:r>
      <w:r>
        <w:rPr>
          <w:rStyle w:val="VerbatimChar"/>
        </w:rPr>
        <w:t xml:space="preserve">##   &lt;chr&gt;                                      &lt;int&gt;      &lt;dbl&gt;</w:t>
      </w:r>
      <w:r>
        <w:br/>
      </w:r>
      <w:r>
        <w:rPr>
          <w:rStyle w:val="VerbatimChar"/>
        </w:rPr>
        <w:t xml:space="preserve">## 1 Flinders St-Elizabeth St (East)           228584       7.97</w:t>
      </w:r>
      <w:r>
        <w:br/>
      </w:r>
      <w:r>
        <w:rPr>
          <w:rStyle w:val="VerbatimChar"/>
        </w:rPr>
        <w:t xml:space="preserve">## 2 380 Elizabeth St                          165729       5.78</w:t>
      </w:r>
      <w:r>
        <w:br/>
      </w:r>
      <w:r>
        <w:rPr>
          <w:rStyle w:val="VerbatimChar"/>
        </w:rPr>
        <w:t xml:space="preserve">## 3 Flinders La-Swanston St (West)            160331       5.59</w:t>
      </w:r>
      <w:r>
        <w:br/>
      </w:r>
      <w:r>
        <w:rPr>
          <w:rStyle w:val="VerbatimChar"/>
        </w:rPr>
        <w:t xml:space="preserve">## 4 Town Hall (West)                          119530       4.17</w:t>
      </w:r>
      <w:r>
        <w:br/>
      </w:r>
      <w:r>
        <w:rPr>
          <w:rStyle w:val="VerbatimChar"/>
        </w:rPr>
        <w:t xml:space="preserve">## 5 Melbourne Central-Elizabeth St (East)     118594       4.13</w:t>
      </w:r>
    </w:p>
    <w:p>
      <w:pPr>
        <w:pStyle w:val="Heading4"/>
      </w:pPr>
      <w:bookmarkStart w:id="24" w:name="formula-for-proportion"/>
      <w:r>
        <w:t xml:space="preserve">Formula for proportion</w:t>
      </w:r>
      <w:bookmarkEnd w:id="24"/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/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30240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total steps monitored by this sensor,</w:t>
      </w:r>
      <w:r>
        <w:t xml:space="preserve"> </w:t>
      </w:r>
      <m:oMath>
        <m:r>
          <m:t>s</m:t>
        </m:r>
        <m:r>
          <m:t>u</m:t>
        </m:r>
        <m:sSubSup>
          <m:e>
            <m:r>
              <m:t>m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30240</m:t>
            </m:r>
          </m:sup>
        </m:sSubSup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total steps monitored by all sensors. 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proportion that each sensor contributed to the dataset.</w:t>
      </w:r>
    </w:p>
    <w:p>
      <w:pPr>
        <w:pStyle w:val="Heading4"/>
      </w:pPr>
      <w:bookmarkStart w:id="25" w:name="X0bd9a50cb1660160e54fc9a180f0ee4daf76105"/>
      <w:r>
        <w:t xml:space="preserve">Table of Packages and functions used in the report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Library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as.Date(), Sys.Date(), sum()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p>
            <w:pPr>
              <w:pStyle w:val="Compact"/>
              <w:jc w:val="left"/>
            </w:pPr>
            <w:r>
              <w:t xml:space="preserve">group_by(), summarise(), mutate(), arrange()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ggplot2</w:t>
            </w:r>
          </w:p>
        </w:tc>
        <w:tc>
          <w:p>
            <w:pPr>
              <w:pStyle w:val="Compact"/>
              <w:jc w:val="left"/>
            </w:pPr>
            <w:r>
              <w:t xml:space="preserve">ggplot(), aes(), geom_line()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rwalkr</w:t>
            </w:r>
          </w:p>
        </w:tc>
        <w:tc>
          <w:p>
            <w:pPr>
              <w:pStyle w:val="Compact"/>
              <w:jc w:val="left"/>
            </w:pPr>
            <w:r>
              <w:t xml:space="preserve">melb_walk()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Melbournians walk during COVID-19</dc:title>
  <dc:creator>Panagiotis Stylianos</dc:creator>
  <cp:keywords/>
  <dcterms:created xsi:type="dcterms:W3CDTF">2020-07-28T09:08:28Z</dcterms:created>
  <dcterms:modified xsi:type="dcterms:W3CDTF">2020-07-28T09:08:28Z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2020-07-28</vt:lpwstr>
  </property>
  <property fmtid="{D5CDD505-2E9C-101B-9397-08002B2CF9AE}" pid="3" name="output">
    <vt:lpwstr>word_document</vt:lpwstr>
  </property>
</Properties>
</file>