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2463"/>
      </w:tblGrid>
      <w:tr w:rsidR="008971FC" w:rsidRPr="008A2D97" w:rsidTr="00E41DB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DE3A0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7370" r:id="rId8"/>
              </w:object>
            </w:r>
          </w:p>
        </w:tc>
        <w:tc>
          <w:tcPr>
            <w:tcW w:w="12463" w:type="dxa"/>
          </w:tcPr>
          <w:p w:rsidR="008971FC" w:rsidRPr="008A2D97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083B45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8A2D97" w:rsidTr="00E41DBA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1246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E41DB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5F08A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55" w:dyaOrig="1410">
                <v:shape id="_x0000_i1026" type="#_x0000_t75" style="width:72.75pt;height:70.5pt" o:ole="">
                  <v:imagedata r:id="rId9" o:title=""/>
                </v:shape>
                <o:OLEObject Type="Embed" ProgID="PBrush" ShapeID="_x0000_i1026" DrawAspect="Content" ObjectID="_1549647371" r:id="rId10"/>
              </w:object>
            </w:r>
          </w:p>
        </w:tc>
        <w:tc>
          <w:tcPr>
            <w:tcW w:w="1246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E41DBA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1246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293795" w:rsidRDefault="00293795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представляет из себя модель толстой цилиндрической стенки (аналогично блоку типа «</w:t>
      </w:r>
      <w:r w:rsidRPr="00293795">
        <w:rPr>
          <w:rFonts w:ascii="Cambria" w:hAnsi="Cambria"/>
          <w:sz w:val="28"/>
        </w:rPr>
        <w:t>HS –</w:t>
      </w:r>
      <w:r>
        <w:rPr>
          <w:rFonts w:ascii="Cambria" w:hAnsi="Cambria"/>
          <w:sz w:val="28"/>
        </w:rPr>
        <w:t xml:space="preserve"> Т</w:t>
      </w:r>
      <w:r w:rsidRPr="00293795">
        <w:rPr>
          <w:rFonts w:ascii="Cambria" w:hAnsi="Cambria"/>
          <w:sz w:val="28"/>
        </w:rPr>
        <w:t>олстая цилиндрическая стенка</w:t>
      </w:r>
      <w:r>
        <w:rPr>
          <w:rFonts w:ascii="Cambria" w:hAnsi="Cambria"/>
          <w:sz w:val="28"/>
        </w:rPr>
        <w:t>»), с единственным отличием – стенка составлена из двух различ</w:t>
      </w:r>
      <w:bookmarkStart w:id="0" w:name="_GoBack"/>
      <w:bookmarkEnd w:id="0"/>
      <w:r>
        <w:rPr>
          <w:rFonts w:ascii="Cambria" w:hAnsi="Cambria"/>
          <w:sz w:val="28"/>
        </w:rPr>
        <w:t>ных материалов (с разными теплотехническими свойствами).</w:t>
      </w:r>
    </w:p>
    <w:p w:rsidR="00C923C4" w:rsidRPr="00C923C4" w:rsidRDefault="00C923C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Материалы задаются по направлению изнутри наружу, свойствами </w:t>
      </w:r>
      <w:r w:rsidRPr="008A2D97">
        <w:rPr>
          <w:rFonts w:ascii="Cambria" w:hAnsi="Cambria"/>
          <w:sz w:val="28"/>
          <w:lang w:val="en-US"/>
        </w:rPr>
        <w:t>Material1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 xml:space="preserve">Material2. </w:t>
      </w:r>
    </w:p>
    <w:p w:rsidR="00293795" w:rsidRPr="008A2D97" w:rsidRDefault="00293795" w:rsidP="00AD4A6D">
      <w:pPr>
        <w:ind w:firstLine="851"/>
        <w:rPr>
          <w:rFonts w:ascii="Cambria" w:hAnsi="Cambria"/>
          <w:sz w:val="28"/>
        </w:rPr>
      </w:pPr>
    </w:p>
    <w:p w:rsidR="00296116" w:rsidRPr="008A2D97" w:rsidRDefault="00296116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Свойства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</w:t>
      </w:r>
      <w:r w:rsidR="0076621A" w:rsidRPr="0076621A">
        <w:rPr>
          <w:rFonts w:ascii="Cambria" w:hAnsi="Cambria"/>
          <w:b/>
          <w:sz w:val="28"/>
        </w:rPr>
        <w:t>Двухслойная толстая цилиндрическая стенка</w:t>
      </w:r>
      <w:r w:rsidRPr="008A2D97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1"/>
        <w:gridCol w:w="1527"/>
      </w:tblGrid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isHeat1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isHeat2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по длине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1 слоя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NR1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2 слоя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NR2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Внутренний радиус, м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R1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1 слоя, м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R2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2 слоя, м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R3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1 слоя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Material1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2 слоя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Material2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8A2D97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link1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link2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A2D9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A2D97">
              <w:rPr>
                <w:rFonts w:ascii="Cambria" w:hAnsi="Cambria"/>
                <w:sz w:val="28"/>
              </w:rPr>
              <w:t xml:space="preserve"> в 1 слое, Вт/м³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qv1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lastRenderedPageBreak/>
              <w:t xml:space="preserve">Объемное </w:t>
            </w:r>
            <w:proofErr w:type="spellStart"/>
            <w:r w:rsidRPr="008A2D97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A2D97">
              <w:rPr>
                <w:rFonts w:ascii="Cambria" w:hAnsi="Cambria"/>
                <w:sz w:val="28"/>
              </w:rPr>
              <w:t xml:space="preserve"> в 2 слое, Вт/м³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qv2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A2D97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R_term1</w:t>
            </w:r>
          </w:p>
        </w:tc>
      </w:tr>
      <w:tr w:rsidR="00293795" w:rsidRPr="008A2D97" w:rsidTr="00C923C4">
        <w:tc>
          <w:tcPr>
            <w:tcW w:w="996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1527" w:type="dxa"/>
            <w:vAlign w:val="center"/>
          </w:tcPr>
          <w:p w:rsidR="00293795" w:rsidRPr="008A2D97" w:rsidRDefault="00293795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R_term2</w:t>
            </w:r>
          </w:p>
        </w:tc>
      </w:tr>
    </w:tbl>
    <w:p w:rsidR="00B905CE" w:rsidRPr="008A2D97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8A2D97" w:rsidRDefault="00397517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Параметры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1"/>
        <w:gridCol w:w="3148"/>
      </w:tblGrid>
      <w:tr w:rsidR="00293795" w:rsidRPr="008A2D97" w:rsidTr="00C923C4">
        <w:tc>
          <w:tcPr>
            <w:tcW w:w="6501" w:type="dxa"/>
            <w:shd w:val="clear" w:color="auto" w:fill="auto"/>
            <w:vAlign w:val="center"/>
          </w:tcPr>
          <w:p w:rsidR="00293795" w:rsidRPr="008A2D97" w:rsidRDefault="00293795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внутренней границе, °С</w:t>
            </w:r>
          </w:p>
        </w:tc>
        <w:tc>
          <w:tcPr>
            <w:tcW w:w="3148" w:type="dxa"/>
            <w:vAlign w:val="center"/>
          </w:tcPr>
          <w:p w:rsidR="00293795" w:rsidRPr="008A2D97" w:rsidRDefault="00293795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twall_bound1</w:t>
            </w:r>
          </w:p>
        </w:tc>
      </w:tr>
      <w:tr w:rsidR="00293795" w:rsidRPr="008A2D97" w:rsidTr="00C923C4">
        <w:tc>
          <w:tcPr>
            <w:tcW w:w="6501" w:type="dxa"/>
            <w:shd w:val="clear" w:color="auto" w:fill="auto"/>
            <w:vAlign w:val="center"/>
          </w:tcPr>
          <w:p w:rsidR="00293795" w:rsidRPr="008A2D97" w:rsidRDefault="00293795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границе слоев, °С</w:t>
            </w:r>
          </w:p>
        </w:tc>
        <w:tc>
          <w:tcPr>
            <w:tcW w:w="3148" w:type="dxa"/>
            <w:vAlign w:val="center"/>
          </w:tcPr>
          <w:p w:rsidR="00293795" w:rsidRPr="008A2D97" w:rsidRDefault="00293795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_twall_bound2</w:t>
            </w:r>
          </w:p>
        </w:tc>
      </w:tr>
      <w:tr w:rsidR="00293795" w:rsidRPr="008A2D97" w:rsidTr="00C923C4">
        <w:tc>
          <w:tcPr>
            <w:tcW w:w="6501" w:type="dxa"/>
            <w:shd w:val="clear" w:color="auto" w:fill="auto"/>
            <w:vAlign w:val="center"/>
          </w:tcPr>
          <w:p w:rsidR="00293795" w:rsidRPr="008A2D97" w:rsidRDefault="00293795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3148" w:type="dxa"/>
            <w:vAlign w:val="center"/>
          </w:tcPr>
          <w:p w:rsidR="00293795" w:rsidRPr="008A2D97" w:rsidRDefault="00293795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_twall_bound3</w:t>
            </w:r>
          </w:p>
        </w:tc>
      </w:tr>
      <w:tr w:rsidR="00293795" w:rsidRPr="008A2D97" w:rsidTr="00C923C4">
        <w:tc>
          <w:tcPr>
            <w:tcW w:w="6501" w:type="dxa"/>
            <w:shd w:val="clear" w:color="auto" w:fill="auto"/>
            <w:vAlign w:val="center"/>
          </w:tcPr>
          <w:p w:rsidR="00293795" w:rsidRPr="008A2D97" w:rsidRDefault="00293795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по толщине в 1 элементе, °С</w:t>
            </w:r>
          </w:p>
        </w:tc>
        <w:tc>
          <w:tcPr>
            <w:tcW w:w="3148" w:type="dxa"/>
            <w:vAlign w:val="center"/>
          </w:tcPr>
          <w:p w:rsidR="00293795" w:rsidRPr="008A2D97" w:rsidRDefault="00293795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_twall_thickness_elem1</w:t>
            </w:r>
          </w:p>
        </w:tc>
      </w:tr>
      <w:tr w:rsidR="00293795" w:rsidRPr="008A2D97" w:rsidTr="00C923C4">
        <w:tc>
          <w:tcPr>
            <w:tcW w:w="6501" w:type="dxa"/>
            <w:shd w:val="clear" w:color="auto" w:fill="auto"/>
            <w:vAlign w:val="center"/>
          </w:tcPr>
          <w:p w:rsidR="00293795" w:rsidRPr="008A2D97" w:rsidRDefault="00293795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3148" w:type="dxa"/>
            <w:vAlign w:val="center"/>
          </w:tcPr>
          <w:p w:rsidR="00293795" w:rsidRPr="008A2D97" w:rsidRDefault="00293795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qf1</w:t>
            </w:r>
          </w:p>
        </w:tc>
      </w:tr>
      <w:tr w:rsidR="00293795" w:rsidRPr="008A2D97" w:rsidTr="00C923C4">
        <w:tc>
          <w:tcPr>
            <w:tcW w:w="6501" w:type="dxa"/>
            <w:shd w:val="clear" w:color="auto" w:fill="auto"/>
            <w:vAlign w:val="center"/>
          </w:tcPr>
          <w:p w:rsidR="00293795" w:rsidRPr="008A2D97" w:rsidRDefault="00293795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наружной границе, Вт/м²</w:t>
            </w:r>
          </w:p>
        </w:tc>
        <w:tc>
          <w:tcPr>
            <w:tcW w:w="3148" w:type="dxa"/>
            <w:vAlign w:val="center"/>
          </w:tcPr>
          <w:p w:rsidR="00293795" w:rsidRPr="008A2D97" w:rsidRDefault="00293795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_qf3</w:t>
            </w:r>
          </w:p>
        </w:tc>
      </w:tr>
    </w:tbl>
    <w:p w:rsidR="00397517" w:rsidRPr="008A2D97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97517" w:rsidRPr="008A2D97" w:rsidSect="008C26F0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606" w:rsidRDefault="00106606" w:rsidP="0097473F">
      <w:r>
        <w:separator/>
      </w:r>
    </w:p>
  </w:endnote>
  <w:endnote w:type="continuationSeparator" w:id="0">
    <w:p w:rsidR="00106606" w:rsidRDefault="001066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606" w:rsidRDefault="00106606" w:rsidP="0097473F">
      <w:r>
        <w:separator/>
      </w:r>
    </w:p>
  </w:footnote>
  <w:footnote w:type="continuationSeparator" w:id="0">
    <w:p w:rsidR="00106606" w:rsidRDefault="001066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7621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6606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379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4820"/>
    <w:rsid w:val="003F769D"/>
    <w:rsid w:val="0040054A"/>
    <w:rsid w:val="00402144"/>
    <w:rsid w:val="00407B2A"/>
    <w:rsid w:val="00425B9E"/>
    <w:rsid w:val="0042646F"/>
    <w:rsid w:val="00432CA0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08AC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6FE6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017"/>
    <w:rsid w:val="00763B46"/>
    <w:rsid w:val="0076621A"/>
    <w:rsid w:val="007842BB"/>
    <w:rsid w:val="007866AA"/>
    <w:rsid w:val="00786B6A"/>
    <w:rsid w:val="00786D5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D97"/>
    <w:rsid w:val="008A43C3"/>
    <w:rsid w:val="008B2EF6"/>
    <w:rsid w:val="008B6260"/>
    <w:rsid w:val="008B6BBD"/>
    <w:rsid w:val="008C26F0"/>
    <w:rsid w:val="008C42C7"/>
    <w:rsid w:val="008C777E"/>
    <w:rsid w:val="008F3505"/>
    <w:rsid w:val="008F4506"/>
    <w:rsid w:val="00900F29"/>
    <w:rsid w:val="009010B7"/>
    <w:rsid w:val="00910D9F"/>
    <w:rsid w:val="00917DCB"/>
    <w:rsid w:val="0092117E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FBB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9793A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23C4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A08"/>
    <w:rsid w:val="00E07F9C"/>
    <w:rsid w:val="00E13513"/>
    <w:rsid w:val="00E15805"/>
    <w:rsid w:val="00E20A64"/>
    <w:rsid w:val="00E2789E"/>
    <w:rsid w:val="00E313A7"/>
    <w:rsid w:val="00E344EF"/>
    <w:rsid w:val="00E37FA8"/>
    <w:rsid w:val="00E41DBA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FA69A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Двухслойная толстая цилиндрическая стенка</dc:title>
  <dc:subject/>
  <dc:creator>User</dc:creator>
  <cp:keywords/>
  <cp:lastModifiedBy>sam</cp:lastModifiedBy>
  <cp:revision>28</cp:revision>
  <cp:lastPrinted>2011-12-19T09:00:00Z</cp:lastPrinted>
  <dcterms:created xsi:type="dcterms:W3CDTF">2015-02-11T10:00:00Z</dcterms:created>
  <dcterms:modified xsi:type="dcterms:W3CDTF">2017-02-26T17:50:00Z</dcterms:modified>
</cp:coreProperties>
</file>