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690BC9" w:rsidRPr="00690BC9">
        <w:t xml:space="preserve">Никола Иванов </w:t>
      </w:r>
      <w:proofErr w:type="spellStart"/>
      <w:r w:rsidR="00690BC9" w:rsidRPr="00690BC9">
        <w:t>Пидов</w:t>
      </w:r>
      <w:proofErr w:type="spellEnd"/>
      <w:r w:rsidR="008803DF" w:rsidRPr="008803DF">
        <w:t xml:space="preserve">, ученик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8F6E2C">
        <w:t>8/05/2026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Default="00690BC9" w:rsidP="008F6E2C">
      <w:proofErr w:type="spellStart"/>
      <w:r w:rsidRPr="00690BC9">
        <w:t>Криптографско</w:t>
      </w:r>
      <w:proofErr w:type="spellEnd"/>
      <w:r w:rsidRPr="00690BC9">
        <w:t xml:space="preserve"> приложение за споделяне на тайни (тип </w:t>
      </w:r>
      <w:proofErr w:type="spellStart"/>
      <w:r w:rsidRPr="00690BC9">
        <w:t>Privnote</w:t>
      </w:r>
      <w:proofErr w:type="spellEnd"/>
      <w:r w:rsidRPr="00690BC9">
        <w:t xml:space="preserve">). Разработване на уеб приложение, в което потребителят създава тайно съобщение, сървърът го криптира, записва го в база данни и генерира уникален линк за еднократно прочитане. При първо отваряне съобщението се </w:t>
      </w:r>
      <w:proofErr w:type="spellStart"/>
      <w:r w:rsidRPr="00690BC9">
        <w:t>декриптира</w:t>
      </w:r>
      <w:proofErr w:type="spellEnd"/>
      <w:r w:rsidRPr="00690BC9">
        <w:t>, показва се и се изтрива</w:t>
      </w:r>
      <w:r w:rsidR="00CB78EE" w:rsidRPr="00CB78EE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690BC9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8F6E2C"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 w:rsidR="008F6E2C">
        <w:rPr>
          <w:spacing w:val="-1"/>
        </w:rPr>
        <w:t>приложение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8C2DAE">
        <w:rPr>
          <w:spacing w:val="-3"/>
        </w:rPr>
        <w:t xml:space="preserve">процеса на </w:t>
      </w:r>
      <w:r w:rsidR="00690BC9" w:rsidRPr="00690BC9">
        <w:rPr>
          <w:spacing w:val="-3"/>
        </w:rPr>
        <w:t>криптира</w:t>
      </w:r>
      <w:r w:rsidR="00690BC9">
        <w:rPr>
          <w:spacing w:val="-3"/>
        </w:rPr>
        <w:t xml:space="preserve">не на съобщения </w:t>
      </w:r>
      <w:r w:rsidR="00690BC9" w:rsidRPr="00690BC9">
        <w:rPr>
          <w:spacing w:val="-3"/>
        </w:rPr>
        <w:t>и генерира</w:t>
      </w:r>
      <w:r w:rsidR="00690BC9">
        <w:rPr>
          <w:spacing w:val="-3"/>
        </w:rPr>
        <w:t xml:space="preserve">не на </w:t>
      </w:r>
      <w:r w:rsidR="00690BC9" w:rsidRPr="00690BC9">
        <w:rPr>
          <w:spacing w:val="-3"/>
        </w:rPr>
        <w:t xml:space="preserve"> уникален линк за еднократно прочитане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1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9514E9" w:rsidRPr="00515058" w:rsidRDefault="009514E9" w:rsidP="00816A61">
      <w:pPr>
        <w:pStyle w:val="a1"/>
        <w:numPr>
          <w:ilvl w:val="0"/>
          <w:numId w:val="0"/>
        </w:numPr>
        <w:ind w:left="926"/>
      </w:pP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690BC9" w:rsidP="009D1461">
      <w:pPr>
        <w:pStyle w:val="a1"/>
      </w:pPr>
      <w:r w:rsidRPr="009D75CC">
        <w:rPr>
          <w:spacing w:val="-1"/>
        </w:rPr>
        <w:t xml:space="preserve">Да </w:t>
      </w:r>
      <w:r>
        <w:t>се</w:t>
      </w:r>
      <w:r w:rsidRPr="009D75CC">
        <w:rPr>
          <w:spacing w:val="-3"/>
        </w:rPr>
        <w:t xml:space="preserve"> </w:t>
      </w:r>
      <w:r>
        <w:rPr>
          <w:spacing w:val="-3"/>
        </w:rPr>
        <w:t xml:space="preserve">покаже и обясни процеса на </w:t>
      </w:r>
      <w:r w:rsidRPr="00690BC9">
        <w:rPr>
          <w:spacing w:val="-3"/>
        </w:rPr>
        <w:t>криптира</w:t>
      </w:r>
      <w:r>
        <w:rPr>
          <w:spacing w:val="-3"/>
        </w:rPr>
        <w:t xml:space="preserve">не на съобщения </w:t>
      </w:r>
      <w:r w:rsidRPr="00690BC9">
        <w:rPr>
          <w:spacing w:val="-3"/>
        </w:rPr>
        <w:t>и генерира</w:t>
      </w:r>
      <w:r>
        <w:rPr>
          <w:spacing w:val="-3"/>
        </w:rPr>
        <w:t xml:space="preserve">не на </w:t>
      </w:r>
      <w:r w:rsidRPr="00690BC9">
        <w:rPr>
          <w:spacing w:val="-3"/>
        </w:rPr>
        <w:t xml:space="preserve"> уникален линк за еднократно прочитане</w:t>
      </w:r>
      <w:bookmarkStart w:id="0" w:name="_GoBack"/>
      <w:bookmarkEnd w:id="0"/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690BC9" w:rsidRPr="00690BC9">
        <w:rPr>
          <w:u w:val="single"/>
        </w:rPr>
        <w:t xml:space="preserve">Никола </w:t>
      </w:r>
      <w:proofErr w:type="spellStart"/>
      <w:r w:rsidR="00690BC9" w:rsidRPr="00690BC9">
        <w:rPr>
          <w:u w:val="single"/>
        </w:rPr>
        <w:t>Пидов</w:t>
      </w:r>
      <w:proofErr w:type="spellEnd"/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по професия код 481030 </w:t>
      </w:r>
      <w:r w:rsidRPr="00AB2879">
        <w:rPr>
          <w:rFonts w:eastAsiaTheme="minorHAnsi"/>
          <w:b/>
          <w:i/>
          <w:iCs/>
          <w:color w:val="000000"/>
        </w:rPr>
        <w:t xml:space="preserve"> </w:t>
      </w:r>
      <w:r w:rsidRPr="00AB2879">
        <w:rPr>
          <w:rFonts w:eastAsiaTheme="minorHAnsi"/>
          <w:b/>
          <w:i/>
          <w:color w:val="000000"/>
        </w:rPr>
        <w:t xml:space="preserve"> „Приложен програмист“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специалност код 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код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4810301  „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Приоложно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програмиране“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color w:val="000000"/>
        </w:rPr>
      </w:pPr>
      <w:r w:rsidRPr="00AB2879">
        <w:rPr>
          <w:rFonts w:eastAsiaTheme="minorHAnsi"/>
          <w:b/>
          <w:color w:val="000000"/>
        </w:rPr>
        <w:t xml:space="preserve">И н д и в и д у а л н о    з а д а н и е   № </w:t>
      </w:r>
      <w:r w:rsidR="00A2128A">
        <w:rPr>
          <w:rFonts w:eastAsiaTheme="minorHAnsi"/>
          <w:b/>
          <w:color w:val="000000"/>
        </w:rPr>
        <w:t>2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8C2DAE" w:rsidRDefault="008C2DAE" w:rsidP="008C2DAE">
      <w:pPr>
        <w:pStyle w:val="Default"/>
        <w:jc w:val="center"/>
        <w:rPr>
          <w:iCs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690BC9" w:rsidRPr="00690BC9">
        <w:t xml:space="preserve">Никола Иванов </w:t>
      </w:r>
      <w:proofErr w:type="spellStart"/>
      <w:r w:rsidR="00690BC9" w:rsidRPr="00690BC9">
        <w:t>Пидов</w:t>
      </w:r>
      <w:proofErr w:type="spellEnd"/>
      <w:r w:rsidR="008803DF" w:rsidRPr="008803DF">
        <w:t xml:space="preserve">, ученик </w:t>
      </w:r>
      <w:r w:rsidRPr="00962D20">
        <w:rPr>
          <w:iCs/>
        </w:rPr>
        <w:t xml:space="preserve">от </w:t>
      </w:r>
      <w:r w:rsidRPr="00962D20">
        <w:rPr>
          <w:iCs/>
          <w:lang w:val="en-US"/>
        </w:rPr>
        <w:t>XII</w:t>
      </w:r>
      <w:r w:rsidRPr="004A03E0">
        <w:rPr>
          <w:iCs/>
          <w:vertAlign w:val="superscript"/>
        </w:rPr>
        <w:t>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>клас</w:t>
      </w:r>
      <w:r>
        <w:rPr>
          <w:iCs/>
        </w:rPr>
        <w:t>.</w:t>
      </w:r>
    </w:p>
    <w:p w:rsidR="008C2DAE" w:rsidRDefault="008C2DAE" w:rsidP="008C2DAE">
      <w:pPr>
        <w:pStyle w:val="Default"/>
        <w:jc w:val="center"/>
      </w:pPr>
    </w:p>
    <w:p w:rsidR="008C2DAE" w:rsidRDefault="008C2DAE" w:rsidP="008C2DAE">
      <w:pPr>
        <w:pStyle w:val="Default"/>
        <w:ind w:left="5103"/>
        <w:jc w:val="both"/>
      </w:pPr>
      <w:r>
        <w:t xml:space="preserve">Дата на изпита: 28/05/2026 г., </w:t>
      </w:r>
    </w:p>
    <w:p w:rsidR="008C2DAE" w:rsidRDefault="008C2DAE" w:rsidP="008C2DAE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8C2DAE" w:rsidRPr="00962D20" w:rsidRDefault="008C2DAE" w:rsidP="008C2DAE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8C2DAE" w:rsidRPr="00984B83" w:rsidRDefault="008C2DAE" w:rsidP="008C2DAE">
      <w:pPr>
        <w:pStyle w:val="Default"/>
      </w:pPr>
    </w:p>
    <w:p w:rsidR="008C2DAE" w:rsidRPr="00055057" w:rsidRDefault="008C2DAE" w:rsidP="008C2DAE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8C2DAE" w:rsidRDefault="00690BC9" w:rsidP="008C2DAE">
      <w:proofErr w:type="spellStart"/>
      <w:r w:rsidRPr="00690BC9">
        <w:t>Криптографско</w:t>
      </w:r>
      <w:proofErr w:type="spellEnd"/>
      <w:r w:rsidRPr="00690BC9">
        <w:t xml:space="preserve"> приложение за споделяне на тайни (тип </w:t>
      </w:r>
      <w:proofErr w:type="spellStart"/>
      <w:r w:rsidRPr="00690BC9">
        <w:t>Privnote</w:t>
      </w:r>
      <w:proofErr w:type="spellEnd"/>
      <w:r w:rsidRPr="00690BC9">
        <w:t xml:space="preserve">). Разработване на уеб приложение, в което потребителят създава тайно съобщение, сървърът го криптира, записва го в база данни и генерира уникален линк за еднократно прочитане. При първо отваряне съобщението се </w:t>
      </w:r>
      <w:proofErr w:type="spellStart"/>
      <w:r w:rsidRPr="00690BC9">
        <w:t>декриптира</w:t>
      </w:r>
      <w:proofErr w:type="spellEnd"/>
      <w:r w:rsidRPr="00690BC9">
        <w:t>, показва се и се изтрива</w:t>
      </w:r>
      <w:r w:rsidR="008C2DAE" w:rsidRPr="00CB78EE">
        <w:t>.</w:t>
      </w:r>
    </w:p>
    <w:p w:rsidR="008C2DAE" w:rsidRPr="00B0225D" w:rsidRDefault="008C2DAE" w:rsidP="008C2DAE">
      <w:pPr>
        <w:rPr>
          <w:lang w:val="en-US"/>
        </w:rPr>
      </w:pPr>
    </w:p>
    <w:p w:rsidR="008C2DAE" w:rsidRPr="009D75CC" w:rsidRDefault="008C2DAE" w:rsidP="008C2DAE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>
        <w:rPr>
          <w:spacing w:val="-1"/>
        </w:rPr>
        <w:t>приложение</w:t>
      </w:r>
      <w:r w:rsidRPr="008C2DAE">
        <w:t xml:space="preserve"> </w:t>
      </w:r>
      <w:r w:rsidRPr="008C2DAE">
        <w:rPr>
          <w:spacing w:val="-1"/>
        </w:rPr>
        <w:t>Да се покажат и обяснят основните му структурни елементи</w:t>
      </w:r>
      <w:r w:rsidRPr="009D75CC">
        <w:rPr>
          <w:spacing w:val="-3"/>
        </w:rPr>
        <w:t xml:space="preserve">. </w:t>
      </w:r>
    </w:p>
    <w:p w:rsidR="008C2DAE" w:rsidRPr="009D75CC" w:rsidRDefault="008C2DAE" w:rsidP="008C2DAE">
      <w:pPr>
        <w:pStyle w:val="2"/>
        <w:tabs>
          <w:tab w:val="left" w:pos="426"/>
        </w:tabs>
        <w:spacing w:before="3"/>
        <w:ind w:left="0"/>
        <w:jc w:val="both"/>
      </w:pPr>
    </w:p>
    <w:p w:rsidR="008C2DAE" w:rsidRPr="00442006" w:rsidRDefault="008C2DAE" w:rsidP="008C2DAE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8C2DAE" w:rsidRDefault="008C2DAE" w:rsidP="008C2DAE">
      <w:pPr>
        <w:pStyle w:val="a1"/>
      </w:pPr>
      <w:r>
        <w:t xml:space="preserve">Предварително са инсталирани </w:t>
      </w:r>
      <w:r>
        <w:rPr>
          <w:lang w:val="en-US"/>
        </w:rPr>
        <w:t>Python 3</w:t>
      </w:r>
      <w:r>
        <w:t>.10.11,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8C2DAE" w:rsidRDefault="008C2DAE" w:rsidP="008C2DAE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8C2DAE" w:rsidRPr="00515058" w:rsidRDefault="008C2DAE" w:rsidP="008C2DAE">
      <w:pPr>
        <w:pStyle w:val="a1"/>
        <w:numPr>
          <w:ilvl w:val="0"/>
          <w:numId w:val="0"/>
        </w:numPr>
        <w:ind w:left="926"/>
      </w:pP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Default="008C2DAE" w:rsidP="008C2DAE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8C2DAE" w:rsidRPr="00E06695" w:rsidRDefault="008C2DAE" w:rsidP="008C2DAE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8C2DAE" w:rsidRDefault="008C2DAE" w:rsidP="008C2DAE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8C2DAE" w:rsidRPr="002E78AD" w:rsidRDefault="008C2DAE" w:rsidP="006E2A08">
      <w:pPr>
        <w:pStyle w:val="a1"/>
      </w:pPr>
      <w:r w:rsidRPr="008C2DAE">
        <w:t xml:space="preserve">Да се обясни структурата на фронтенда и </w:t>
      </w:r>
      <w:proofErr w:type="spellStart"/>
      <w:r w:rsidRPr="008C2DAE">
        <w:t>бекенда</w:t>
      </w:r>
      <w:proofErr w:type="spellEnd"/>
      <w:r w:rsidRPr="008C2DAE">
        <w:t xml:space="preserve"> на приложението като се покажат реда и начина на използване на отделните структурни компоненти в процеса на  </w:t>
      </w:r>
      <w:r>
        <w:t xml:space="preserve">разпознаване </w:t>
      </w:r>
      <w:r w:rsidR="006E2A08">
        <w:t xml:space="preserve">на </w:t>
      </w:r>
      <w:r w:rsidR="006E2A08" w:rsidRPr="006E2A08">
        <w:t>емоции в текст (</w:t>
      </w:r>
      <w:proofErr w:type="spellStart"/>
      <w:r w:rsidR="006E2A08" w:rsidRPr="006E2A08">
        <w:t>Sentiment</w:t>
      </w:r>
      <w:proofErr w:type="spellEnd"/>
      <w:r w:rsidR="006E2A08" w:rsidRPr="006E2A08">
        <w:t xml:space="preserve"> </w:t>
      </w:r>
      <w:proofErr w:type="spellStart"/>
      <w:r w:rsidR="006E2A08" w:rsidRPr="006E2A08">
        <w:t>Analysis</w:t>
      </w:r>
      <w:proofErr w:type="spellEnd"/>
      <w:r w:rsidR="006E2A08" w:rsidRPr="006E2A08">
        <w:t>)</w:t>
      </w:r>
      <w:r>
        <w:t>.</w:t>
      </w:r>
    </w:p>
    <w:p w:rsidR="008C2DAE" w:rsidRDefault="008C2DAE" w:rsidP="008C2DAE">
      <w:pPr>
        <w:pStyle w:val="Default"/>
        <w:jc w:val="right"/>
        <w:rPr>
          <w:b/>
          <w:bCs/>
          <w:i/>
          <w:iCs/>
        </w:rPr>
      </w:pPr>
    </w:p>
    <w:p w:rsidR="008C2DAE" w:rsidRDefault="008C2DAE" w:rsidP="008C2DAE">
      <w:pPr>
        <w:pStyle w:val="Default"/>
        <w:jc w:val="right"/>
        <w:rPr>
          <w:b/>
          <w:bCs/>
          <w:i/>
          <w:iCs/>
        </w:rPr>
        <w:sectPr w:rsidR="008C2DAE" w:rsidSect="008C2DAE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8C2DAE" w:rsidRDefault="008C2DAE" w:rsidP="008C2DAE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="00690BC9" w:rsidRPr="00690BC9">
        <w:rPr>
          <w:u w:val="single"/>
        </w:rPr>
        <w:t xml:space="preserve">Никола </w:t>
      </w:r>
      <w:proofErr w:type="spellStart"/>
      <w:r w:rsidR="00690BC9" w:rsidRPr="00690BC9">
        <w:rPr>
          <w:u w:val="single"/>
        </w:rPr>
        <w:t>Пидов</w:t>
      </w:r>
      <w:proofErr w:type="spellEnd"/>
      <w: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headerReference w:type="default" r:id="rId13"/>
          <w:headerReference w:type="first" r:id="rId14"/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EED" w:rsidRDefault="006C7EED" w:rsidP="00055057">
      <w:r>
        <w:separator/>
      </w:r>
    </w:p>
  </w:endnote>
  <w:endnote w:type="continuationSeparator" w:id="0">
    <w:p w:rsidR="006C7EED" w:rsidRDefault="006C7EED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EED" w:rsidRDefault="006C7EED" w:rsidP="00055057">
      <w:r>
        <w:separator/>
      </w:r>
    </w:p>
  </w:footnote>
  <w:footnote w:type="continuationSeparator" w:id="0">
    <w:p w:rsidR="006C7EED" w:rsidRDefault="006C7EED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D37497" w:rsidRDefault="00D37497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7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7456" behindDoc="1" locked="0" layoutInCell="1" allowOverlap="1" wp14:anchorId="035F9C5E" wp14:editId="05FE69B7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8C2DAE" w:rsidRDefault="008C2DAE">
    <w:pPr>
      <w:pStyle w:val="ab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6432" behindDoc="1" locked="0" layoutInCell="1" allowOverlap="1" wp14:anchorId="0C2A415D" wp14:editId="4C1A42E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6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3FDB29F" wp14:editId="16BA61B8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AB2879" w:rsidRDefault="00AB2879">
    <w:pPr>
      <w:pStyle w:val="ab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12CD6EF3" wp14:editId="6E260B2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>
    <w:nsid w:val="7CED68EB"/>
    <w:multiLevelType w:val="hybridMultilevel"/>
    <w:tmpl w:val="0E7E49A4"/>
    <w:lvl w:ilvl="0" w:tplc="010EADEA">
      <w:start w:val="1"/>
      <w:numFmt w:val="decimal"/>
      <w:pStyle w:val="a2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46E7F"/>
    <w:rsid w:val="00157316"/>
    <w:rsid w:val="00174B68"/>
    <w:rsid w:val="001753D4"/>
    <w:rsid w:val="001B38A0"/>
    <w:rsid w:val="001B6DEE"/>
    <w:rsid w:val="001E7026"/>
    <w:rsid w:val="001F4E21"/>
    <w:rsid w:val="0020542D"/>
    <w:rsid w:val="00272A03"/>
    <w:rsid w:val="002E78AD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617BF"/>
    <w:rsid w:val="00381B67"/>
    <w:rsid w:val="003B56FB"/>
    <w:rsid w:val="003E15E2"/>
    <w:rsid w:val="0040302D"/>
    <w:rsid w:val="00427694"/>
    <w:rsid w:val="00435427"/>
    <w:rsid w:val="00442006"/>
    <w:rsid w:val="00450251"/>
    <w:rsid w:val="00475D82"/>
    <w:rsid w:val="00480AD3"/>
    <w:rsid w:val="004A03E0"/>
    <w:rsid w:val="004E3D6A"/>
    <w:rsid w:val="004E651B"/>
    <w:rsid w:val="004F7B9C"/>
    <w:rsid w:val="005416EE"/>
    <w:rsid w:val="00552314"/>
    <w:rsid w:val="005645D5"/>
    <w:rsid w:val="0057061B"/>
    <w:rsid w:val="005717F6"/>
    <w:rsid w:val="005723BB"/>
    <w:rsid w:val="00574E7D"/>
    <w:rsid w:val="0058406D"/>
    <w:rsid w:val="00586B88"/>
    <w:rsid w:val="0059448D"/>
    <w:rsid w:val="005B0D29"/>
    <w:rsid w:val="005B69DE"/>
    <w:rsid w:val="00605A05"/>
    <w:rsid w:val="00616E7A"/>
    <w:rsid w:val="0062747F"/>
    <w:rsid w:val="00664B79"/>
    <w:rsid w:val="00674B2F"/>
    <w:rsid w:val="00690BC9"/>
    <w:rsid w:val="006B1685"/>
    <w:rsid w:val="006B5691"/>
    <w:rsid w:val="006C7675"/>
    <w:rsid w:val="006C7E35"/>
    <w:rsid w:val="006C7EED"/>
    <w:rsid w:val="006D3DF0"/>
    <w:rsid w:val="006E2A08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03DF"/>
    <w:rsid w:val="00884E92"/>
    <w:rsid w:val="008B4EEE"/>
    <w:rsid w:val="008C0F25"/>
    <w:rsid w:val="008C2DAE"/>
    <w:rsid w:val="008E708C"/>
    <w:rsid w:val="008E7C50"/>
    <w:rsid w:val="008F6E2C"/>
    <w:rsid w:val="00904A00"/>
    <w:rsid w:val="00906E48"/>
    <w:rsid w:val="00915799"/>
    <w:rsid w:val="00932575"/>
    <w:rsid w:val="009514E9"/>
    <w:rsid w:val="009618D5"/>
    <w:rsid w:val="00962630"/>
    <w:rsid w:val="00962D20"/>
    <w:rsid w:val="00984B83"/>
    <w:rsid w:val="009B448E"/>
    <w:rsid w:val="009D1461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37497"/>
    <w:rsid w:val="00D45CBC"/>
    <w:rsid w:val="00D47E97"/>
    <w:rsid w:val="00D5098D"/>
    <w:rsid w:val="00D5357E"/>
    <w:rsid w:val="00D61EF5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E0DAA-407C-4121-86C3-3373CC612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</Pages>
  <Words>565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12</cp:revision>
  <cp:lastPrinted>2022-01-31T08:36:00Z</cp:lastPrinted>
  <dcterms:created xsi:type="dcterms:W3CDTF">2026-05-24T11:12:00Z</dcterms:created>
  <dcterms:modified xsi:type="dcterms:W3CDTF">2026-05-25T21:55:00Z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