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sz w:val="40"/>
          <w:szCs w:val="40"/>
        </w:rPr>
      </w:pPr>
      <w:r>
        <w:rPr>
          <w:lang w:eastAsia="ko-KR"/>
          <w:rFonts w:hint="eastAsia"/>
          <w:b/>
          <w:bCs/>
          <w:sz w:val="40"/>
          <w:szCs w:val="40"/>
          <w:rtl w:val="off"/>
        </w:rPr>
        <w:t xml:space="preserve">8 </w:t>
      </w:r>
      <w:r>
        <w:rPr>
          <w:rFonts w:hint="eastAsia"/>
          <w:b/>
          <w:bCs/>
          <w:sz w:val="40"/>
          <w:szCs w:val="40"/>
        </w:rPr>
        <w:t>주차 업무</w:t>
      </w:r>
      <w:r>
        <w:rPr>
          <w:b/>
          <w:bCs/>
          <w:sz w:val="40"/>
          <w:szCs w:val="40"/>
        </w:rPr>
        <w:t xml:space="preserve"> 일지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결론</w:t>
      </w:r>
    </w:p>
    <w:p>
      <w:r>
        <w:rPr>
          <w:lang w:eastAsia="ko-KR"/>
          <w:rtl w:val="off"/>
        </w:rPr>
        <w:t>비, 눈 환경의 디헤이징 테스트 완료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MCU 주행 알고리즘을 개선 진행 중</w:t>
      </w:r>
    </w:p>
    <w:p>
      <w:pPr>
        <w:rPr>
          <w:lang w:eastAsia="ko-KR"/>
          <w:rFonts w:hint="eastAsia"/>
          <w:rtl w:val="off"/>
        </w:rPr>
      </w:pPr>
    </w:p>
    <w:p>
      <w:pPr>
        <w:rPr>
          <w:b/>
          <w:bCs/>
          <w:szCs w:val="22"/>
        </w:rPr>
      </w:pPr>
      <w:r>
        <w:rPr>
          <w:lang w:eastAsia="ko-KR"/>
          <w:rFonts w:hint="eastAsia"/>
          <w:b/>
          <w:bCs/>
          <w:szCs w:val="22"/>
          <w:rtl w:val="off"/>
        </w:rPr>
        <w:t>박준현</w:t>
      </w:r>
      <w:r>
        <w:rPr>
          <w:rFonts w:hint="eastAsia"/>
          <w:b/>
          <w:bCs/>
          <w:szCs w:val="22"/>
        </w:rPr>
        <w:t xml:space="preserve">(팀원, </w:t>
      </w:r>
      <w:r>
        <w:rPr>
          <w:lang w:eastAsia="ko-KR"/>
          <w:rFonts w:hint="eastAsia"/>
          <w:b/>
          <w:bCs/>
          <w:szCs w:val="22"/>
          <w:rtl w:val="off"/>
        </w:rPr>
        <w:t>디헤이징</w:t>
      </w:r>
      <w:r>
        <w:rPr>
          <w:b/>
          <w:bCs/>
          <w:szCs w:val="22"/>
        </w:rPr>
        <w:t xml:space="preserve">, </w:t>
      </w:r>
      <w:r>
        <w:rPr>
          <w:lang w:eastAsia="ko-KR"/>
          <w:b/>
          <w:bCs/>
          <w:szCs w:val="22"/>
          <w:rtl w:val="off"/>
        </w:rPr>
        <w:t>주행 알고리즘</w:t>
      </w:r>
      <w:r>
        <w:rPr>
          <w:rFonts w:hint="eastAsia"/>
          <w:b/>
          <w:bCs/>
          <w:szCs w:val="22"/>
        </w:rPr>
        <w:t>)</w:t>
      </w:r>
    </w:p>
    <w:p>
      <w:pPr>
        <w:rPr>
          <w:rFonts w:hint="eastAsia"/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내용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rtl w:val="off"/>
        </w:rPr>
        <w:t>비, 눈 환경의 디헤이징 테스트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</w:t>
      </w:r>
      <w:r>
        <w:rPr/>
        <w:t>.</w:t>
      </w:r>
      <w:r>
        <w:rPr>
          <w:lang w:eastAsia="ko-KR"/>
          <w:rtl w:val="off"/>
        </w:rPr>
        <w:t xml:space="preserve"> 비, 눈 환경에서의 디헤이징 성능 테스트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i) 테스트를 하기 위한 비가오는 환경의 도로 이미지 수집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ii) 각각의 이미지에 대한 디헤이징 실행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iii) 디헤이징을 진행한 이미지를 yolo 객체 인식 테스트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2. 결과</w:t>
      </w:r>
    </w:p>
    <w:p>
      <w:pPr>
        <w:ind w:left="880"/>
        <w:rPr/>
      </w:pPr>
      <w:r>
        <w:rPr>
          <w:lang w:eastAsia="ko-KR"/>
          <w:rtl w:val="off"/>
        </w:rPr>
        <w:t xml:space="preserve">i) </w:t>
      </w:r>
      <w:r>
        <w:rPr/>
        <w:t>비 디헤이징</w:t>
      </w:r>
    </w:p>
    <w:p>
      <w:pPr>
        <w:ind w:left="880"/>
        <w:rPr/>
      </w:pPr>
      <w:r>
        <w:rPr/>
        <w:drawing>
          <wp:inline distT="0" distB="0" distL="180" distR="180">
            <wp:extent cx="3605930" cy="2027087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930" cy="20270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80"/>
        <w:rPr>
          <w:lang w:eastAsia="ko-KR"/>
          <w:rFonts w:hint="eastAsia"/>
          <w:rtl w:val="off"/>
        </w:rPr>
      </w:pPr>
      <w:r>
        <w:rPr/>
        <w:t>전</w:t>
      </w:r>
    </w:p>
    <w:p>
      <w:pPr>
        <w:rPr>
          <w:lang w:eastAsia="ko-KR"/>
          <w:rFonts w:hint="eastAsia"/>
          <w:rtl w:val="off"/>
        </w:rPr>
      </w:pPr>
      <w:r>
        <w:rPr/>
        <w:t xml:space="preserve"> </w:t>
      </w:r>
      <w:r>
        <w:rPr>
          <w:lang w:eastAsia="ko-KR"/>
          <w:rFonts w:hint="eastAsia"/>
          <w:rtl w:val="off"/>
        </w:rPr>
        <w:tab/>
      </w:r>
      <w:r>
        <w:rPr/>
        <w:drawing>
          <wp:inline distT="0" distB="0" distL="180" distR="180">
            <wp:extent cx="3637660" cy="2044924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7660" cy="20449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80"/>
        <w:rPr/>
      </w:pPr>
      <w:r>
        <w:rPr/>
        <w:t>후</w:t>
      </w:r>
    </w:p>
    <w:p>
      <w:pPr>
        <w:rPr>
          <w:lang w:eastAsia="ko-KR"/>
          <w:rFonts w:hint="eastAsia"/>
          <w:rtl w:val="off"/>
        </w:rPr>
      </w:pPr>
    </w:p>
    <w:p>
      <w:pPr>
        <w:ind w:left="880"/>
        <w:rPr/>
      </w:pPr>
      <w:r>
        <w:rPr>
          <w:lang w:eastAsia="ko-KR"/>
          <w:rtl w:val="off"/>
        </w:rPr>
        <w:t xml:space="preserve">ii) </w:t>
      </w:r>
      <w:r>
        <w:rPr/>
        <w:t>눈 디헤이징</w:t>
      </w:r>
    </w:p>
    <w:p>
      <w:pPr>
        <w:ind w:left="880"/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3633315" cy="2420063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315" cy="24200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8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전</w:t>
      </w:r>
    </w:p>
    <w:p>
      <w:pPr>
        <w:ind w:left="880"/>
        <w:rPr>
          <w:lang w:eastAsia="ko-KR"/>
          <w:rFonts w:hint="eastAsia"/>
          <w:rtl w:val="off"/>
        </w:rPr>
      </w:pPr>
    </w:p>
    <w:p>
      <w:pPr>
        <w:ind w:left="880"/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3585878" cy="2388466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5878" cy="23884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8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후</w:t>
      </w:r>
    </w:p>
    <w:p>
      <w:pPr>
        <w:ind w:left="88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iii) 객체인식</w:t>
      </w:r>
    </w:p>
    <w:p>
      <w:pPr>
        <w:ind w:left="880"/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3912284" cy="2199305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284" cy="2199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8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디헤이징 x 비</w:t>
      </w:r>
    </w:p>
    <w:p>
      <w:pPr>
        <w:ind w:left="880"/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3946825" cy="2218723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6825" cy="22187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80"/>
        <w:rPr/>
      </w:pPr>
      <w:r>
        <w:rPr>
          <w:lang w:eastAsia="ko-KR"/>
          <w:rtl w:val="off"/>
        </w:rPr>
        <w:t>디헤이징 o 비</w:t>
      </w:r>
    </w:p>
    <w:p>
      <w:pPr>
        <w:ind w:left="880"/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3955275" cy="2634513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5275" cy="26345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8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디헤이징 x 눈 </w:t>
      </w:r>
    </w:p>
    <w:p>
      <w:pPr>
        <w:ind w:left="880"/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3776378" cy="2515353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378" cy="25153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880"/>
        <w:rPr/>
      </w:pPr>
      <w:r>
        <w:rPr>
          <w:lang w:eastAsia="ko-KR"/>
          <w:rtl w:val="off"/>
        </w:rPr>
        <w:t>디헤이징 o 눈</w:t>
      </w:r>
    </w:p>
    <w:p>
      <w:pPr>
        <w:rPr/>
      </w:pPr>
    </w:p>
    <w:p>
      <w:pPr>
        <w:rPr/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iiii) 결론</w:t>
      </w:r>
    </w:p>
    <w:p>
      <w:pPr>
        <w:ind w:left="880"/>
        <w:rPr/>
      </w:pPr>
      <w:r>
        <w:rPr/>
        <w:t>비와 눈 환경에서도 문제 없이 디헤이징을 잘 적용된 것을 확인</w:t>
      </w:r>
    </w:p>
    <w:p>
      <w:pPr>
        <w:ind w:left="880"/>
        <w:rPr/>
      </w:pPr>
      <w:r>
        <w:rPr/>
        <w:t>특히 디헤이징을 적용하기 전에는 인식하지 못하던 객체들까지 잘 인식한것을 볼 수 있었음</w:t>
      </w:r>
    </w:p>
    <w:p>
      <w:pPr>
        <w:ind w:left="880"/>
        <w:rPr/>
      </w:pPr>
      <w:r>
        <w:rPr/>
        <w:t>안개와 같이 비, 눈 에서도 가능했던 이유:비, 눈, 안개 모두 공기 중에 작은 입자가 떠 있는 상태. 이 입자들이 빛을 산란시키며 카메라는 이 산란된 빛을 직접 받아들임 결국, 세가지 모두 희뿌옇고, 윤곽이 사라지며 가시거리가 짧아짐</w:t>
      </w:r>
    </w:p>
    <w:p>
      <w:pPr>
        <w:ind w:left="880"/>
        <w:rPr/>
      </w:pPr>
      <w:r>
        <w:rPr/>
        <w:t>디헤이징은 이러한 희뿌연 이미지를 개선하는데 특화되어 있어 3가지 case에서 모두 좋은 성능을 기록함</w:t>
      </w:r>
    </w:p>
    <w:p>
      <w:pPr>
        <w:rPr>
          <w:b w:val="0"/>
        </w:rPr>
      </w:pPr>
    </w:p>
    <w:p/>
    <w:p>
      <w:pPr>
        <w:rPr>
          <w:lang w:eastAsia="ko-KR"/>
          <w:rFonts w:hint="eastAsia"/>
          <w:b/>
          <w:bCs/>
          <w:szCs w:val="22"/>
          <w:rtl w:val="off"/>
        </w:rPr>
      </w:pPr>
      <w:r>
        <w:rPr>
          <w:lang w:eastAsia="ko-KR"/>
          <w:b/>
          <w:bCs/>
          <w:szCs w:val="22"/>
          <w:rtl w:val="off"/>
        </w:rPr>
        <w:t>주행 알고리즘 개선</w:t>
      </w:r>
    </w:p>
    <w:p>
      <w:pPr>
        <w:rPr>
          <w:lang w:eastAsia="ko-KR"/>
          <w:rFonts w:hint="eastAsia"/>
          <w:b w:val="0"/>
          <w:bCs w:val="0"/>
          <w:szCs w:val="22"/>
          <w:rtl w:val="off"/>
        </w:rPr>
      </w:pPr>
      <w:r>
        <w:rPr>
          <w:lang w:eastAsia="ko-KR"/>
          <w:b w:val="0"/>
          <w:bCs w:val="0"/>
          <w:rtl w:val="off"/>
        </w:rPr>
        <w:t xml:space="preserve">1. </w:t>
      </w:r>
      <w:r>
        <w:rPr>
          <w:lang w:eastAsia="ko-KR"/>
          <w:b w:val="0"/>
          <w:bCs w:val="0"/>
          <w:szCs w:val="22"/>
          <w:rtl w:val="off"/>
        </w:rPr>
        <w:t>주행 알고리즘 개선</w:t>
      </w:r>
    </w:p>
    <w:p>
      <w:pPr>
        <w:ind w:left="880"/>
        <w:rPr>
          <w:lang w:eastAsia="ko-KR"/>
          <w:rFonts w:hint="eastAsia"/>
          <w:b w:val="0"/>
          <w:bCs w:val="0"/>
          <w:szCs w:val="22"/>
          <w:rtl w:val="off"/>
        </w:rPr>
      </w:pPr>
      <w:r>
        <w:rPr>
          <w:lang w:eastAsia="ko-KR"/>
          <w:rFonts w:hint="eastAsia"/>
          <w:b w:val="0"/>
          <w:bCs w:val="0"/>
          <w:szCs w:val="22"/>
          <w:rtl w:val="off"/>
        </w:rPr>
        <w:t>i) 현재, 라인트레이서를 기반으로 주행 알고리즘이 작성되어있음, 그러나 현재 불안정하게 주행이 일어남.</w:t>
      </w:r>
    </w:p>
    <w:p>
      <w:pPr>
        <w:ind w:left="880"/>
        <w:rPr/>
      </w:pPr>
      <w:r>
        <w:rPr>
          <w:lang w:eastAsia="ko-KR"/>
          <w:rFonts w:hint="eastAsia"/>
          <w:b w:val="0"/>
          <w:bCs w:val="0"/>
          <w:szCs w:val="22"/>
          <w:rtl w:val="off"/>
        </w:rPr>
        <w:t>ii) mcu 보드의 코드 작성을 하기 위한 환경 세팅을 완료하고, 주행 알고리즘 개선 방안 탐색중</w:t>
      </w:r>
    </w:p>
    <w:p>
      <w:pPr>
        <w:rPr/>
      </w:pPr>
    </w:p>
    <w:p>
      <w:pPr>
        <w:rPr>
          <w:lang w:eastAsia="ko-KR"/>
          <w:rFonts w:hint="eastAsia"/>
          <w:b/>
          <w:bCs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>
          <w:rFonts w:hint="eastAsia"/>
          <w:b/>
          <w:bCs/>
        </w:rPr>
        <w:t>계획</w:t>
      </w:r>
      <w:r>
        <w:rPr>
          <w:lang w:eastAsia="ko-KR"/>
          <w:rFonts w:hint="eastAsia"/>
          <w:b/>
          <w:bCs/>
          <w:rtl w:val="off"/>
        </w:rPr>
        <w:t xml:space="preserve"> </w:t>
      </w:r>
      <w:r>
        <w:rPr>
          <w:lang w:eastAsia="ko-KR"/>
          <w:rtl w:val="off"/>
        </w:rPr>
        <w:t>주행 알고리즘을 개선 완료</w:t>
      </w:r>
    </w:p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EastAsia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1"/>
      </w:numPr>
    </w:pPr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5"/>
    <w:rPr>
      <w:i/>
      <w:iCs/>
      <w:color w:val="3F3F3F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jpe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1" Type="http://schemas.openxmlformats.org/officeDocument/2006/relationships/image" Target="media/image4.jpeg" /><Relationship Id="rId7" Type="http://schemas.openxmlformats.org/officeDocument/2006/relationships/image" Target="media/image5.jpeg" /><Relationship Id="rId8" Type="http://schemas.openxmlformats.org/officeDocument/2006/relationships/image" Target="media/image6.jpeg" /><Relationship Id="rId6" Type="http://schemas.openxmlformats.org/officeDocument/2006/relationships/image" Target="media/image7.jpeg" /><Relationship Id="rId5" Type="http://schemas.openxmlformats.org/officeDocument/2006/relationships/image" Target="media/image8.jpe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주석 손</dc:creator>
  <cp:keywords/>
  <dc:description/>
  <cp:lastModifiedBy>cherio</cp:lastModifiedBy>
  <cp:revision>1</cp:revision>
  <dcterms:created xsi:type="dcterms:W3CDTF">2025-04-06T08:52:00Z</dcterms:created>
  <dcterms:modified xsi:type="dcterms:W3CDTF">2025-04-27T12:40:46Z</dcterms:modified>
  <cp:version>1200.0100.01</cp:version>
</cp:coreProperties>
</file>