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72" w:rsidRPr="006767C7" w:rsidRDefault="00CF188A" w:rsidP="00742F64">
      <w:pPr>
        <w:pStyle w:val="ListParagraph"/>
        <w:numPr>
          <w:ilvl w:val="0"/>
          <w:numId w:val="8"/>
        </w:numPr>
        <w:rPr>
          <w:snapToGrid w:val="0"/>
        </w:rPr>
      </w:pPr>
      <w:r>
        <w:rPr>
          <w:snapToGrid w:val="0"/>
        </w:rPr>
        <w:t>UC_I</w:t>
      </w:r>
      <w:r w:rsidR="00776088">
        <w:rPr>
          <w:snapToGrid w:val="0"/>
        </w:rPr>
        <w:t>P</w:t>
      </w:r>
      <w:r>
        <w:rPr>
          <w:snapToGrid w:val="0"/>
        </w:rPr>
        <w:t>M</w:t>
      </w:r>
      <w:r w:rsidR="007E4972" w:rsidRPr="006767C7">
        <w:rPr>
          <w:snapToGrid w:val="0"/>
        </w:rPr>
        <w:t>_001</w:t>
      </w:r>
    </w:p>
    <w:p w:rsidR="00C14425" w:rsidRPr="00FF703E" w:rsidRDefault="00C14425" w:rsidP="00742F64">
      <w:r w:rsidRPr="00FF703E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14425" w:rsidRPr="00FF703E" w:rsidRDefault="00C14425" w:rsidP="00742F64">
            <w:pPr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25" w:rsidRPr="00CF188A" w:rsidRDefault="00776088" w:rsidP="00742F64">
            <w:r>
              <w:t>Login</w:t>
            </w: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14425" w:rsidRPr="00FF703E" w:rsidRDefault="00C14425" w:rsidP="00742F64">
            <w:pPr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25" w:rsidRPr="00FF703E" w:rsidRDefault="00776088" w:rsidP="00776088">
            <w:pPr>
              <w:widowControl/>
              <w:adjustRightInd/>
              <w:spacing w:before="0" w:after="0" w:line="240" w:lineRule="auto"/>
            </w:pPr>
            <w:r>
              <w:t>Hệ thống cung cấp chức năng chứng thực để cho phép các user có quyền đăng nhập vào hệ thống.</w:t>
            </w: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14425" w:rsidRPr="00FF703E" w:rsidRDefault="00C14425" w:rsidP="00742F64">
            <w:pPr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25" w:rsidRPr="00FF703E" w:rsidRDefault="00F70E4F" w:rsidP="00742F64">
            <w:pPr>
              <w:rPr>
                <w:color w:val="000000"/>
              </w:rPr>
            </w:pPr>
            <w:r>
              <w:t>Intervew</w:t>
            </w:r>
            <w:r w:rsidR="00CF188A">
              <w:t>er</w:t>
            </w:r>
            <w:r>
              <w:t xml:space="preserve"> admin</w:t>
            </w:r>
            <w:r w:rsidR="00776088">
              <w:t>, Admin, Interviewer</w:t>
            </w: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14425" w:rsidRPr="00FF703E" w:rsidRDefault="00C14425" w:rsidP="00742F64">
            <w:pPr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67E" w:rsidRPr="00FF703E" w:rsidRDefault="00A554FF" w:rsidP="00742F64">
            <w:r>
              <w:t>User</w:t>
            </w:r>
            <w:r w:rsidR="00776088" w:rsidRPr="00776088">
              <w:t xml:space="preserve"> có quyền đăng nhập vào hệ thống.</w:t>
            </w:r>
          </w:p>
        </w:tc>
      </w:tr>
      <w:tr w:rsidR="00781010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781010" w:rsidRPr="00FF703E" w:rsidRDefault="00781010" w:rsidP="00742F64"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88A" w:rsidRDefault="00776088" w:rsidP="00776088">
            <w:r w:rsidRPr="00776088">
              <w:t>User có thể yêu câu login vào hệ thống bằng cách truy cập vào link của website.</w:t>
            </w:r>
          </w:p>
        </w:tc>
      </w:tr>
      <w:tr w:rsidR="00085E2D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085E2D" w:rsidRDefault="00085E2D" w:rsidP="00742F64"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F64" w:rsidRDefault="00776088" w:rsidP="00776088">
            <w:pPr>
              <w:widowControl/>
              <w:adjustRightInd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+</w:t>
            </w:r>
            <w:r w:rsidRPr="00776088">
              <w:rPr>
                <w:color w:val="000000"/>
              </w:rPr>
              <w:t>Ở màn hình Login" user sẽ được hệ thống yêu cầu đăng nhập. User sẽ phải nhập vào account và password của user đó.</w:t>
            </w:r>
            <w:r>
              <w:t xml:space="preserve"> </w:t>
            </w:r>
            <w:r w:rsidRPr="00776088">
              <w:rPr>
                <w:color w:val="000000"/>
              </w:rPr>
              <w:t>Account, Password.</w:t>
            </w:r>
          </w:p>
          <w:p w:rsidR="00776088" w:rsidRDefault="00776088" w:rsidP="00776088">
            <w:pPr>
              <w:widowControl/>
              <w:adjustRightInd/>
              <w:spacing w:before="0" w:after="0" w:line="240" w:lineRule="auto"/>
              <w:rPr>
                <w:color w:val="000000"/>
              </w:rPr>
            </w:pPr>
            <w:r w:rsidRPr="00776088">
              <w:rPr>
                <w:color w:val="000000"/>
              </w:rPr>
              <w:t>("Alternatice flow: Cancel Login")</w:t>
            </w:r>
            <w:r>
              <w:rPr>
                <w:color w:val="000000"/>
              </w:rPr>
              <w:t>.</w:t>
            </w:r>
          </w:p>
          <w:p w:rsidR="00776088" w:rsidRDefault="00776088" w:rsidP="00776088">
            <w:pPr>
              <w:widowControl/>
              <w:adjustRightInd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+</w:t>
            </w:r>
            <w:r w:rsidRPr="00776088">
              <w:rPr>
                <w:color w:val="000000"/>
              </w:rPr>
              <w:t>User nhấn submit để login. Hệ thống kiểm tra các ô nhập có trống hay không.</w:t>
            </w:r>
          </w:p>
          <w:p w:rsidR="00776088" w:rsidRPr="00776088" w:rsidRDefault="00776088" w:rsidP="00776088">
            <w:pPr>
              <w:widowControl/>
              <w:adjustRightInd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("Alternatice flow: Các ô nhập bị để trống")</w:t>
            </w:r>
          </w:p>
          <w:p w:rsidR="00776088" w:rsidRDefault="00776088" w:rsidP="00776088">
            <w:pPr>
              <w:widowControl/>
              <w:adjustRightInd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+Hệ thống  kiểm tra user và password mà người dùng nhập vào.</w:t>
            </w:r>
          </w:p>
          <w:p w:rsidR="00776088" w:rsidRDefault="00776088" w:rsidP="00776088">
            <w:pPr>
              <w:widowControl/>
              <w:adjustRightInd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("Alternatice flow: Account hoặc Password không đúng").</w:t>
            </w:r>
          </w:p>
          <w:p w:rsidR="00776088" w:rsidRDefault="00776088" w:rsidP="00776088">
            <w:pPr>
              <w:widowControl/>
              <w:adjustRightInd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+User sẽ login vào hệ thống.</w:t>
            </w:r>
          </w:p>
          <w:p w:rsidR="00776088" w:rsidRPr="00776088" w:rsidRDefault="00776088" w:rsidP="00776088">
            <w:pPr>
              <w:widowControl/>
              <w:adjustRightInd/>
              <w:spacing w:before="0" w:after="0" w:line="240" w:lineRule="auto"/>
              <w:rPr>
                <w:color w:val="000000"/>
              </w:rPr>
            </w:pPr>
          </w:p>
        </w:tc>
      </w:tr>
      <w:tr w:rsidR="00935E73" w:rsidRPr="00FF703E" w:rsidTr="006F1C2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935E73" w:rsidRDefault="00935E73" w:rsidP="00742F64">
            <w:r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088" w:rsidRDefault="00776088" w:rsidP="00776088">
            <w:pPr>
              <w:widowControl/>
              <w:adjustRightInd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+Cancel Login</w:t>
            </w:r>
          </w:p>
          <w:p w:rsidR="00776088" w:rsidRDefault="00776088" w:rsidP="00776088">
            <w:pPr>
              <w:widowControl/>
              <w:adjustRightInd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Nếu User nhấn nút "Cancel". Các thông tin trong ô nhập sẽ được làm trống. Và con trỏ chuột được focus vào ô Account.</w:t>
            </w:r>
          </w:p>
          <w:p w:rsidR="00776088" w:rsidRDefault="00F90403" w:rsidP="00776088">
            <w:pPr>
              <w:widowControl/>
              <w:adjustRightInd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+Passwork or a</w:t>
            </w:r>
            <w:r w:rsidR="00A0459B">
              <w:rPr>
                <w:color w:val="000000"/>
              </w:rPr>
              <w:t xml:space="preserve">ccount </w:t>
            </w:r>
            <w:r w:rsidR="00776088">
              <w:rPr>
                <w:color w:val="000000"/>
              </w:rPr>
              <w:t>để trống.</w:t>
            </w:r>
          </w:p>
          <w:p w:rsidR="00776088" w:rsidRDefault="00776088" w:rsidP="00776088">
            <w:pPr>
              <w:widowControl/>
              <w:adjustRightInd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Hệ thống kiểm tra các ô nhập, nếu có ô nhập nào bị trống thì hệ thống sẽ hiện ra hộp thoại với thông báo "Vui lòng nhập đầy đủ Account và Password".</w:t>
            </w:r>
          </w:p>
          <w:p w:rsidR="00776088" w:rsidRDefault="00776088" w:rsidP="00776088">
            <w:pPr>
              <w:widowControl/>
              <w:adjustRightInd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+Account hoặc Password không đúng</w:t>
            </w:r>
          </w:p>
          <w:p w:rsidR="005212FB" w:rsidRPr="005212FB" w:rsidRDefault="00776088" w:rsidP="00776088">
            <w:pPr>
              <w:widowControl/>
              <w:adjustRightInd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Hệ thống check Account và Password, nếu 1 trong 2 hoặc cả 2 không đúng, thì hệ thống sẽ hiện ra hộp thoại với thông báo "Account hoặc Password không đúng, vui lòng kiểm tra lại".</w:t>
            </w:r>
          </w:p>
        </w:tc>
      </w:tr>
      <w:tr w:rsidR="00C14425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14425" w:rsidRPr="00FF703E" w:rsidRDefault="00C14425" w:rsidP="00742F64">
            <w:r w:rsidRPr="00FF703E">
              <w:t>Post 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25" w:rsidRPr="00FF703E" w:rsidRDefault="00206C15" w:rsidP="00742F64">
            <w:r>
              <w:t>Hiển thị màn hình chức năng tương ứng với Account đăng nhập.</w:t>
            </w:r>
          </w:p>
        </w:tc>
      </w:tr>
      <w:tr w:rsidR="00B248E2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248E2" w:rsidRPr="00FF703E" w:rsidRDefault="00B248E2" w:rsidP="00742F64">
            <w:r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1BD" w:rsidRPr="00F14D43" w:rsidRDefault="00206C15" w:rsidP="00F14D43">
            <w:pPr>
              <w:widowControl/>
              <w:adjustRightInd/>
              <w:spacing w:before="0" w:after="0" w:line="240" w:lineRule="auto"/>
              <w:rPr>
                <w:color w:val="000000"/>
              </w:rPr>
            </w:pPr>
            <w:r w:rsidRPr="00206C15">
              <w:rPr>
                <w:color w:val="000000"/>
              </w:rPr>
              <w:t>Chỉ các user được set các quyền "Admin" hoặc "Interview Admin" hoặc "Interviewer" mới có quyền đăng nhập vào hệ thống.</w:t>
            </w: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14425" w:rsidRPr="00FF703E" w:rsidRDefault="00C14425" w:rsidP="00742F64"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25" w:rsidRPr="00FF703E" w:rsidRDefault="00C14425" w:rsidP="00742F64">
            <w:r w:rsidRPr="00FF703E">
              <w:rPr>
                <w:u w:val="single"/>
              </w:rPr>
              <w:t>Often</w:t>
            </w:r>
            <w:r w:rsidRPr="00FF703E">
              <w:t xml:space="preserve"> | Regular | Low</w:t>
            </w: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14425" w:rsidRPr="00FF703E" w:rsidRDefault="00C14425" w:rsidP="00742F64"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25" w:rsidRPr="00FF703E" w:rsidRDefault="00C14425" w:rsidP="00742F64"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C14425" w:rsidRPr="00FF703E" w:rsidRDefault="00C14425" w:rsidP="00742F64"/>
    <w:p w:rsidR="00C14425" w:rsidRPr="00FF703E" w:rsidRDefault="00C14425" w:rsidP="00742F64">
      <w:r w:rsidRPr="00FF703E">
        <w:t xml:space="preserve">  </w:t>
      </w:r>
    </w:p>
    <w:p w:rsidR="00C14425" w:rsidRPr="00FF703E" w:rsidRDefault="00C14425" w:rsidP="00742F64"/>
    <w:p w:rsidR="00C14425" w:rsidRPr="00FF703E" w:rsidRDefault="00C14425" w:rsidP="00742F64"/>
    <w:p w:rsidR="00C14425" w:rsidRDefault="00C14425" w:rsidP="00742F64"/>
    <w:p w:rsidR="008D63BE" w:rsidRDefault="00FD524C" w:rsidP="00742F64">
      <w:r>
        <w:lastRenderedPageBreak/>
        <w:t>Mock screen</w:t>
      </w:r>
      <w:r w:rsidR="00A554FF">
        <w:rPr>
          <w:noProof/>
        </w:rPr>
        <w:drawing>
          <wp:inline distT="0" distB="0" distL="0" distR="0" wp14:anchorId="2A8CFBF4" wp14:editId="7DAA9BCD">
            <wp:extent cx="5943600" cy="2649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25" w:rsidRPr="00FF703E" w:rsidRDefault="004F26BF" w:rsidP="00742F64">
      <w:pPr>
        <w:rPr>
          <w:noProof/>
        </w:rPr>
      </w:pPr>
      <w:r w:rsidRPr="00FF70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5951E" wp14:editId="35A65AF1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401955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26BF" w:rsidRPr="003A154C" w:rsidRDefault="00206C15" w:rsidP="00742F64">
                            <w:pPr>
                              <w:pStyle w:val="Caption"/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Hình 1</w:t>
                            </w:r>
                            <w:r w:rsidR="00A554FF">
                              <w:t xml:space="preserve"> m</w:t>
                            </w:r>
                            <w:r w:rsidR="004F26BF">
                              <w:t xml:space="preserve">àn hình </w:t>
                            </w:r>
                            <w:r w:rsidR="0004126E"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35951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19.5pt;width:316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" stroked="f">
                <v:textbox style="mso-fit-shape-to-text:t" inset="0,0,0,0">
                  <w:txbxContent>
                    <w:p w:rsidR="004F26BF" w:rsidRPr="003A154C" w:rsidRDefault="00206C15" w:rsidP="00742F64">
                      <w:pPr>
                        <w:pStyle w:val="Caption"/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</w:pPr>
                      <w:r>
                        <w:t>Hình 1</w:t>
                      </w:r>
                      <w:r w:rsidR="00A554FF">
                        <w:t xml:space="preserve"> m</w:t>
                      </w:r>
                      <w:r w:rsidR="004F26BF">
                        <w:t xml:space="preserve">àn hình </w:t>
                      </w:r>
                      <w:r w:rsidR="0004126E"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4425" w:rsidRPr="00FF703E" w:rsidRDefault="00C14425" w:rsidP="00742F64">
      <w:pPr>
        <w:rPr>
          <w:noProof/>
        </w:rPr>
      </w:pPr>
    </w:p>
    <w:tbl>
      <w:tblPr>
        <w:tblpPr w:leftFromText="180" w:rightFromText="180" w:vertAnchor="text" w:horzAnchor="margin" w:tblpY="1347"/>
        <w:tblW w:w="937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28"/>
        <w:gridCol w:w="5121"/>
      </w:tblGrid>
      <w:tr w:rsidR="00C14425" w:rsidRPr="00FF703E" w:rsidTr="00AE443C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C14425" w:rsidRPr="00FF703E" w:rsidRDefault="00C14425" w:rsidP="00742F64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C14425" w:rsidRPr="00FF703E" w:rsidRDefault="00C14425" w:rsidP="00742F64">
            <w:pPr>
              <w:pStyle w:val="TableHeading"/>
            </w:pPr>
            <w:r w:rsidRPr="00FF703E">
              <w:t>Item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C14425" w:rsidRPr="00FF703E" w:rsidRDefault="00C14425" w:rsidP="00742F64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C14425" w:rsidRPr="00FF703E" w:rsidRDefault="00C14425" w:rsidP="00742F64">
            <w:pPr>
              <w:pStyle w:val="TableHeading"/>
            </w:pPr>
            <w:r w:rsidRPr="00FF703E">
              <w:t>Description</w:t>
            </w:r>
          </w:p>
        </w:tc>
      </w:tr>
      <w:tr w:rsidR="00C14425" w:rsidRPr="00FF703E" w:rsidTr="00AE443C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C14425" w:rsidP="00742F64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206C15" w:rsidP="00742F64">
            <w:pPr>
              <w:pStyle w:val="TableText"/>
            </w:pPr>
            <w:r>
              <w:t>txtAccount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206C15" w:rsidP="00742F64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206C15" w:rsidP="00742F64">
            <w:pPr>
              <w:pStyle w:val="TableText"/>
            </w:pPr>
            <w:r>
              <w:t>Nhập account</w:t>
            </w:r>
          </w:p>
        </w:tc>
      </w:tr>
      <w:tr w:rsidR="00C14425" w:rsidRPr="00FF703E" w:rsidTr="00AE443C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C14425" w:rsidP="00742F64">
            <w:r w:rsidRPr="00FF703E"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206C15" w:rsidP="00742F64">
            <w:pPr>
              <w:pStyle w:val="TableText"/>
            </w:pPr>
            <w:r>
              <w:t>txtPassWord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37602A" w:rsidP="00742F64">
            <w:pPr>
              <w:pStyle w:val="TableText"/>
            </w:pPr>
            <w:r>
              <w:t>Passsword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C14425" w:rsidRPr="00FF703E" w:rsidRDefault="00CA121E" w:rsidP="00742F64">
            <w:pPr>
              <w:pStyle w:val="TableText"/>
            </w:pPr>
            <w:r>
              <w:t>Nhập password</w:t>
            </w:r>
          </w:p>
        </w:tc>
      </w:tr>
      <w:tr w:rsidR="00BF338F" w:rsidRPr="00FF703E" w:rsidTr="00AE443C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F338F" w:rsidRPr="00FF703E" w:rsidRDefault="00BF338F" w:rsidP="00742F64">
            <w:r>
              <w:t>3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F338F" w:rsidRDefault="00CA121E" w:rsidP="00742F64">
            <w:pPr>
              <w:pStyle w:val="TableText"/>
            </w:pPr>
            <w:r>
              <w:t>btnLogin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F338F" w:rsidRDefault="00CA121E" w:rsidP="00742F64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F338F" w:rsidRPr="00FF703E" w:rsidRDefault="00CA121E" w:rsidP="00742F64">
            <w:pPr>
              <w:pStyle w:val="TableText"/>
            </w:pPr>
            <w:r>
              <w:t>Thực hiện chức năng login vào hệ</w:t>
            </w:r>
            <w:r w:rsidR="00C23CE8">
              <w:t xml:space="preserve"> thống</w:t>
            </w:r>
          </w:p>
        </w:tc>
      </w:tr>
      <w:tr w:rsidR="0088244E" w:rsidRPr="00FF703E" w:rsidTr="00AE443C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88244E" w:rsidRDefault="0088244E" w:rsidP="00742F64">
            <w:r>
              <w:t>4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88244E" w:rsidRDefault="00CA121E" w:rsidP="00742F64">
            <w:pPr>
              <w:pStyle w:val="TableText"/>
            </w:pPr>
            <w:r>
              <w:t>btnCancel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88244E" w:rsidRDefault="00CA121E" w:rsidP="00742F64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88244E" w:rsidRDefault="00CA121E" w:rsidP="00742F64">
            <w:pPr>
              <w:pStyle w:val="TableText"/>
            </w:pPr>
            <w:r>
              <w:t>Thực hiện chức năng thoát khỏi màn hình login</w:t>
            </w:r>
          </w:p>
        </w:tc>
      </w:tr>
      <w:tr w:rsidR="00A428C2" w:rsidRPr="00FF703E" w:rsidTr="00AE443C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428C2" w:rsidRDefault="00A428C2" w:rsidP="00742F64"/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428C2" w:rsidRDefault="00A428C2" w:rsidP="00742F64">
            <w:pPr>
              <w:pStyle w:val="TableText"/>
            </w:pP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428C2" w:rsidRDefault="00A428C2" w:rsidP="00742F64">
            <w:pPr>
              <w:pStyle w:val="TableText"/>
            </w:pP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428C2" w:rsidRDefault="00A428C2" w:rsidP="00742F64">
            <w:pPr>
              <w:pStyle w:val="TableText"/>
            </w:pPr>
          </w:p>
        </w:tc>
      </w:tr>
    </w:tbl>
    <w:p w:rsidR="00C14425" w:rsidRPr="00FF703E" w:rsidRDefault="005A2401" w:rsidP="00742F64">
      <w:r>
        <w:rPr>
          <w:noProof/>
        </w:rPr>
        <w:t>D</w:t>
      </w:r>
      <w:r w:rsidR="00C14425" w:rsidRPr="00FF703E">
        <w:rPr>
          <w:noProof/>
        </w:rPr>
        <w:t>iscription</w:t>
      </w:r>
      <w:bookmarkStart w:id="0" w:name="_GoBack"/>
      <w:bookmarkEnd w:id="0"/>
      <w:r w:rsidR="00C14425" w:rsidRPr="00FF703E">
        <w:br w:type="page"/>
      </w:r>
    </w:p>
    <w:sectPr w:rsidR="00C14425" w:rsidRPr="00FF7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7EC" w:rsidRDefault="002557EC" w:rsidP="00742F64">
      <w:r>
        <w:separator/>
      </w:r>
    </w:p>
  </w:endnote>
  <w:endnote w:type="continuationSeparator" w:id="0">
    <w:p w:rsidR="002557EC" w:rsidRDefault="002557EC" w:rsidP="00742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7EC" w:rsidRDefault="002557EC" w:rsidP="00742F64">
      <w:r>
        <w:separator/>
      </w:r>
    </w:p>
  </w:footnote>
  <w:footnote w:type="continuationSeparator" w:id="0">
    <w:p w:rsidR="002557EC" w:rsidRDefault="002557EC" w:rsidP="00742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00D3F"/>
    <w:multiLevelType w:val="multilevel"/>
    <w:tmpl w:val="BF269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733609"/>
    <w:multiLevelType w:val="hybridMultilevel"/>
    <w:tmpl w:val="6422CE74"/>
    <w:lvl w:ilvl="0" w:tplc="142E9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A12E3"/>
    <w:multiLevelType w:val="multilevel"/>
    <w:tmpl w:val="779E79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F685299"/>
    <w:multiLevelType w:val="multilevel"/>
    <w:tmpl w:val="F170E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4260FD"/>
    <w:multiLevelType w:val="multilevel"/>
    <w:tmpl w:val="3C1A2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54821E1"/>
    <w:multiLevelType w:val="multilevel"/>
    <w:tmpl w:val="A148EBC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736"/>
        </w:tabs>
        <w:ind w:left="2736" w:hanging="576"/>
      </w:pPr>
      <w:rPr>
        <w:rFonts w:hint="default"/>
      </w:rPr>
    </w:lvl>
    <w:lvl w:ilvl="2">
      <w:start w:val="1"/>
      <w:numFmt w:val="decimal"/>
      <w:lvlText w:val="4.3.%3"/>
      <w:lvlJc w:val="left"/>
      <w:pPr>
        <w:tabs>
          <w:tab w:val="num" w:pos="108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pStyle w:val="Heading8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915C92"/>
    <w:multiLevelType w:val="multilevel"/>
    <w:tmpl w:val="D44CF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9AB366E"/>
    <w:multiLevelType w:val="hybridMultilevel"/>
    <w:tmpl w:val="A4F616CA"/>
    <w:lvl w:ilvl="0" w:tplc="5C26B4E0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A6D77"/>
    <w:multiLevelType w:val="hybridMultilevel"/>
    <w:tmpl w:val="EED2A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25"/>
    <w:rsid w:val="0004126E"/>
    <w:rsid w:val="000415B7"/>
    <w:rsid w:val="00045778"/>
    <w:rsid w:val="00085E2D"/>
    <w:rsid w:val="000A3202"/>
    <w:rsid w:val="000A69F6"/>
    <w:rsid w:val="000D52E5"/>
    <w:rsid w:val="000F7C3B"/>
    <w:rsid w:val="00104DE4"/>
    <w:rsid w:val="00111E77"/>
    <w:rsid w:val="00195F36"/>
    <w:rsid w:val="001D087B"/>
    <w:rsid w:val="001D467E"/>
    <w:rsid w:val="002057D5"/>
    <w:rsid w:val="00206C15"/>
    <w:rsid w:val="00224BAB"/>
    <w:rsid w:val="002557EC"/>
    <w:rsid w:val="00256EF1"/>
    <w:rsid w:val="00264ACE"/>
    <w:rsid w:val="002A6EB9"/>
    <w:rsid w:val="00307635"/>
    <w:rsid w:val="00365E42"/>
    <w:rsid w:val="003744AD"/>
    <w:rsid w:val="0037602A"/>
    <w:rsid w:val="00393891"/>
    <w:rsid w:val="003A7777"/>
    <w:rsid w:val="003B3A5B"/>
    <w:rsid w:val="003F0240"/>
    <w:rsid w:val="00401945"/>
    <w:rsid w:val="004225E6"/>
    <w:rsid w:val="004446AB"/>
    <w:rsid w:val="004545C1"/>
    <w:rsid w:val="00454631"/>
    <w:rsid w:val="004757D4"/>
    <w:rsid w:val="004D57FC"/>
    <w:rsid w:val="004E16F4"/>
    <w:rsid w:val="004E4C63"/>
    <w:rsid w:val="004F26BF"/>
    <w:rsid w:val="00512565"/>
    <w:rsid w:val="005135EE"/>
    <w:rsid w:val="005212FB"/>
    <w:rsid w:val="0053249A"/>
    <w:rsid w:val="00550985"/>
    <w:rsid w:val="0055356A"/>
    <w:rsid w:val="005A2401"/>
    <w:rsid w:val="005A48D2"/>
    <w:rsid w:val="005B6289"/>
    <w:rsid w:val="005F5B63"/>
    <w:rsid w:val="006163B4"/>
    <w:rsid w:val="006219FB"/>
    <w:rsid w:val="00645D5C"/>
    <w:rsid w:val="00654EB0"/>
    <w:rsid w:val="006767C7"/>
    <w:rsid w:val="00686650"/>
    <w:rsid w:val="006D7367"/>
    <w:rsid w:val="006F1C24"/>
    <w:rsid w:val="00742F64"/>
    <w:rsid w:val="00753A20"/>
    <w:rsid w:val="00776088"/>
    <w:rsid w:val="00781010"/>
    <w:rsid w:val="00785EAB"/>
    <w:rsid w:val="007C5904"/>
    <w:rsid w:val="007E4972"/>
    <w:rsid w:val="008252B4"/>
    <w:rsid w:val="008276B6"/>
    <w:rsid w:val="008523B0"/>
    <w:rsid w:val="008536BA"/>
    <w:rsid w:val="0088242F"/>
    <w:rsid w:val="0088244E"/>
    <w:rsid w:val="008A064B"/>
    <w:rsid w:val="008B7F7D"/>
    <w:rsid w:val="008C16E3"/>
    <w:rsid w:val="008D63BE"/>
    <w:rsid w:val="00911A9F"/>
    <w:rsid w:val="00935E73"/>
    <w:rsid w:val="009477B4"/>
    <w:rsid w:val="009C286A"/>
    <w:rsid w:val="009C5255"/>
    <w:rsid w:val="00A0459B"/>
    <w:rsid w:val="00A14405"/>
    <w:rsid w:val="00A3130F"/>
    <w:rsid w:val="00A428C2"/>
    <w:rsid w:val="00A554FF"/>
    <w:rsid w:val="00AB2C14"/>
    <w:rsid w:val="00AC4E1C"/>
    <w:rsid w:val="00AE2909"/>
    <w:rsid w:val="00AE64D0"/>
    <w:rsid w:val="00B04587"/>
    <w:rsid w:val="00B04696"/>
    <w:rsid w:val="00B248E2"/>
    <w:rsid w:val="00B275DD"/>
    <w:rsid w:val="00B54C84"/>
    <w:rsid w:val="00B6720E"/>
    <w:rsid w:val="00B74B83"/>
    <w:rsid w:val="00B8671A"/>
    <w:rsid w:val="00B902A1"/>
    <w:rsid w:val="00B9166E"/>
    <w:rsid w:val="00BF338F"/>
    <w:rsid w:val="00C05B43"/>
    <w:rsid w:val="00C14425"/>
    <w:rsid w:val="00C23CE8"/>
    <w:rsid w:val="00C346A4"/>
    <w:rsid w:val="00C528AC"/>
    <w:rsid w:val="00C961BD"/>
    <w:rsid w:val="00CA121E"/>
    <w:rsid w:val="00CB1B37"/>
    <w:rsid w:val="00CB1E31"/>
    <w:rsid w:val="00CD5CB8"/>
    <w:rsid w:val="00CF188A"/>
    <w:rsid w:val="00CF4F80"/>
    <w:rsid w:val="00D10E75"/>
    <w:rsid w:val="00D34F68"/>
    <w:rsid w:val="00D5404D"/>
    <w:rsid w:val="00D64419"/>
    <w:rsid w:val="00D86511"/>
    <w:rsid w:val="00D94722"/>
    <w:rsid w:val="00DF7D1A"/>
    <w:rsid w:val="00E003AD"/>
    <w:rsid w:val="00E70731"/>
    <w:rsid w:val="00ED64AE"/>
    <w:rsid w:val="00F14D43"/>
    <w:rsid w:val="00F70E4F"/>
    <w:rsid w:val="00F90403"/>
    <w:rsid w:val="00FC0A96"/>
    <w:rsid w:val="00FC35F8"/>
    <w:rsid w:val="00FD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1917C-9CCA-42FE-8D2B-6A515EB7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742F64"/>
    <w:pPr>
      <w:widowControl w:val="0"/>
      <w:adjustRightInd w:val="0"/>
      <w:spacing w:before="120" w:after="60" w:line="276" w:lineRule="auto"/>
    </w:pPr>
    <w:rPr>
      <w:rFonts w:ascii="Tahoma" w:eastAsia="Times New Roman" w:hAnsi="Tahoma" w:cs="Tahoma"/>
      <w:sz w:val="20"/>
      <w:szCs w:val="20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C14425"/>
    <w:pPr>
      <w:keepNext/>
      <w:pageBreakBefore/>
      <w:numPr>
        <w:numId w:val="1"/>
      </w:numPr>
      <w:tabs>
        <w:tab w:val="clear" w:pos="432"/>
      </w:tabs>
      <w:spacing w:before="360" w:after="240" w:line="360" w:lineRule="auto"/>
      <w:outlineLvl w:val="0"/>
    </w:pPr>
    <w:rPr>
      <w:b/>
      <w:bCs/>
      <w:caps/>
      <w:snapToGrid w:val="0"/>
      <w:color w:val="00B0F0"/>
      <w:kern w:val="28"/>
      <w:sz w:val="24"/>
      <w:szCs w:val="24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C14425"/>
    <w:pPr>
      <w:keepNext/>
      <w:numPr>
        <w:ilvl w:val="1"/>
        <w:numId w:val="1"/>
      </w:numPr>
      <w:tabs>
        <w:tab w:val="clear" w:pos="2736"/>
      </w:tabs>
      <w:spacing w:before="480" w:after="240"/>
      <w:ind w:left="90" w:firstLine="90"/>
      <w:outlineLvl w:val="1"/>
    </w:pPr>
    <w:rPr>
      <w:b/>
      <w:iCs/>
      <w:snapToGrid w:val="0"/>
      <w:color w:val="002060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C14425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C14425"/>
    <w:pPr>
      <w:numPr>
        <w:ilvl w:val="4"/>
        <w:numId w:val="1"/>
      </w:numPr>
      <w:spacing w:before="240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link w:val="Heading6Char"/>
    <w:qFormat/>
    <w:rsid w:val="00C14425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 w:cs="Times New Roman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14425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C14425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 w:cs="Times New Roman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C14425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C14425"/>
    <w:rPr>
      <w:rFonts w:ascii="Tahoma" w:eastAsia="Times New Roman" w:hAnsi="Tahoma" w:cs="Tahoma"/>
      <w:b/>
      <w:bCs/>
      <w:caps/>
      <w:snapToGrid w:val="0"/>
      <w:color w:val="00B0F0"/>
      <w:kern w:val="28"/>
      <w:sz w:val="24"/>
      <w:szCs w:val="24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C14425"/>
    <w:rPr>
      <w:rFonts w:ascii="Tahoma" w:eastAsia="Times New Roman" w:hAnsi="Tahoma" w:cs="Tahoma"/>
      <w:b/>
      <w:iCs/>
      <w:snapToGrid w:val="0"/>
      <w:color w:val="002060"/>
    </w:rPr>
  </w:style>
  <w:style w:type="character" w:customStyle="1" w:styleId="Heading4Char">
    <w:name w:val="Heading 4 Char"/>
    <w:basedOn w:val="DefaultParagraphFont"/>
    <w:link w:val="Heading4"/>
    <w:rsid w:val="00C14425"/>
    <w:rPr>
      <w:rFonts w:ascii="Tahoma" w:eastAsia="Times New Roman" w:hAnsi="Tahoma" w:cs="Tahoma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14425"/>
    <w:rPr>
      <w:rFonts w:ascii=".VnArial" w:eastAsia="Times New Roman" w:hAnsi=".Vn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14425"/>
    <w:rPr>
      <w:rFonts w:ascii="Helvetica" w:eastAsia="Times New Roman" w:hAnsi="Helvetica" w:cs="Times New Roman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rsid w:val="00C14425"/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14425"/>
    <w:rPr>
      <w:rFonts w:ascii="Helvetica" w:eastAsia="Times New Roman" w:hAnsi="Helvetica" w:cs="Times New Roman"/>
      <w:i/>
      <w:i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14425"/>
    <w:rPr>
      <w:rFonts w:ascii="Helvetica" w:eastAsia="Times New Roman" w:hAnsi="Helvetica" w:cs="Times New Roman"/>
      <w:i/>
      <w:iCs/>
      <w:color w:val="000000"/>
      <w:sz w:val="18"/>
      <w:szCs w:val="18"/>
    </w:rPr>
  </w:style>
  <w:style w:type="paragraph" w:styleId="Caption">
    <w:name w:val="caption"/>
    <w:basedOn w:val="Normal"/>
    <w:next w:val="Normal"/>
    <w:qFormat/>
    <w:rsid w:val="00C14425"/>
    <w:pPr>
      <w:spacing w:before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ableText">
    <w:name w:val="Table Text"/>
    <w:basedOn w:val="Normal"/>
    <w:uiPriority w:val="99"/>
    <w:rsid w:val="00C14425"/>
    <w:pPr>
      <w:keepLines/>
      <w:spacing w:before="0" w:after="0" w:line="360" w:lineRule="auto"/>
    </w:pPr>
    <w:rPr>
      <w:rFonts w:ascii="Arial" w:eastAsia="MS Mincho" w:hAnsi="Arial" w:cs="Times New Roman"/>
      <w:sz w:val="16"/>
    </w:rPr>
  </w:style>
  <w:style w:type="paragraph" w:customStyle="1" w:styleId="TableHeading">
    <w:name w:val="Table Heading"/>
    <w:basedOn w:val="TableText"/>
    <w:uiPriority w:val="99"/>
    <w:rsid w:val="00C14425"/>
    <w:pPr>
      <w:spacing w:line="240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7E49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20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202"/>
    <w:rPr>
      <w:rFonts w:ascii="Tahoma" w:eastAsia="Times New Roman" w:hAnsi="Tahoma" w:cs="Tahom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320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202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Huu Duy (FHO.WD)</dc:creator>
  <cp:keywords/>
  <dc:description/>
  <cp:lastModifiedBy>Nguyen Van Hoang (FHO.WD)</cp:lastModifiedBy>
  <cp:revision>155</cp:revision>
  <dcterms:created xsi:type="dcterms:W3CDTF">2017-04-25T07:37:00Z</dcterms:created>
  <dcterms:modified xsi:type="dcterms:W3CDTF">2017-04-27T08:52:00Z</dcterms:modified>
</cp:coreProperties>
</file>