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B4382E">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B4382E">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B4382E">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457EA1F6"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B4382E">
      <w:pPr>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B4382E">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B25ECD" w:rsidP="00B4382E">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Learning style test:</w:t>
      </w:r>
    </w:p>
    <w:p w14:paraId="60BEEF20" w14:textId="77777777"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8F354AA" w:rsidR="00E008DC" w:rsidRPr="001C26A0" w:rsidRDefault="00E008DC" w:rsidP="00B4382E">
      <w:pPr>
        <w:spacing w:before="240" w:after="120" w:line="360" w:lineRule="auto"/>
        <w:jc w:val="both"/>
        <w:rPr>
          <w:rFonts w:ascii="Times New Roman" w:hAnsi="Times New Roman" w:cs="Times New Roman"/>
          <w:bCs/>
          <w:sz w:val="24"/>
          <w:szCs w:val="24"/>
        </w:rPr>
      </w:pPr>
    </w:p>
    <w:p w14:paraId="4D53B40A" w14:textId="77777777" w:rsidR="00E008DC" w:rsidRPr="001C26A0" w:rsidRDefault="00B25ECD" w:rsidP="00B4382E">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B4382E">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B4382E">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Creative style:</w:t>
      </w:r>
    </w:p>
    <w:p w14:paraId="117AD351" w14:textId="48FA37CB"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423B3F03" w:rsidR="00E008DC" w:rsidRPr="00442DF7" w:rsidRDefault="00E008DC" w:rsidP="00B4382E">
      <w:pPr>
        <w:spacing w:before="240" w:after="120" w:line="360" w:lineRule="auto"/>
        <w:jc w:val="both"/>
        <w:rPr>
          <w:rFonts w:ascii="Times New Roman" w:hAnsi="Times New Roman" w:cs="Times New Roman"/>
          <w:b/>
          <w:color w:val="1155CC"/>
          <w:sz w:val="24"/>
          <w:szCs w:val="24"/>
        </w:rPr>
      </w:pPr>
    </w:p>
    <w:p w14:paraId="65BD5648" w14:textId="1933DD9A" w:rsidR="00E008DC" w:rsidRPr="001C26A0" w:rsidRDefault="00B25ECD" w:rsidP="00B4382E">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B4382E">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p>
    <w:p w14:paraId="4135BA17"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272C50F2" w:rsidR="00E008DC" w:rsidRPr="00442DF7" w:rsidRDefault="00B25ECD" w:rsidP="00B4382E">
      <w:pPr>
        <w:spacing w:before="240" w:after="240" w:line="360" w:lineRule="auto"/>
        <w:jc w:val="both"/>
        <w:rPr>
          <w:rFonts w:ascii="Times New Roman" w:hAnsi="Times New Roman" w:cs="Times New Roman"/>
          <w:b/>
          <w:sz w:val="24"/>
          <w:szCs w:val="24"/>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11EE2C18" w14:textId="77777777" w:rsidR="00E008DC" w:rsidRPr="00442DF7" w:rsidRDefault="00E008DC" w:rsidP="00B4382E">
      <w:pPr>
        <w:spacing w:before="240" w:after="240" w:line="360" w:lineRule="auto"/>
        <w:jc w:val="both"/>
        <w:rPr>
          <w:rFonts w:ascii="Times New Roman" w:hAnsi="Times New Roman" w:cs="Times New Roman"/>
          <w:b/>
          <w:sz w:val="24"/>
          <w:szCs w:val="24"/>
        </w:rPr>
      </w:pPr>
    </w:p>
    <w:p w14:paraId="791E5408"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B25ECD" w:rsidP="00B4382E">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DB522C4" w14:textId="6A2A1A45" w:rsidR="00E008DC" w:rsidRPr="00442DF7" w:rsidRDefault="00E008DC" w:rsidP="00B4382E">
      <w:pPr>
        <w:spacing w:before="240" w:after="240" w:line="360" w:lineRule="auto"/>
        <w:jc w:val="both"/>
        <w:rPr>
          <w:rFonts w:ascii="Times New Roman" w:hAnsi="Times New Roman" w:cs="Times New Roman"/>
          <w:b/>
          <w:sz w:val="24"/>
          <w:szCs w:val="24"/>
        </w:rPr>
      </w:pPr>
    </w:p>
    <w:p w14:paraId="090395E5" w14:textId="6C3EB868" w:rsidR="00E008DC" w:rsidRPr="00442DF7" w:rsidRDefault="00E008DC" w:rsidP="00B4382E">
      <w:pPr>
        <w:spacing w:before="240" w:after="240" w:line="360" w:lineRule="auto"/>
        <w:jc w:val="both"/>
        <w:rPr>
          <w:rFonts w:ascii="Times New Roman" w:hAnsi="Times New Roman" w:cs="Times New Roman"/>
          <w:b/>
          <w:sz w:val="24"/>
          <w:szCs w:val="24"/>
        </w:rPr>
      </w:pPr>
    </w:p>
    <w:p w14:paraId="699A19C0" w14:textId="77777777" w:rsidR="00E008DC" w:rsidRPr="00442DF7" w:rsidRDefault="00E008DC" w:rsidP="00B4382E">
      <w:pPr>
        <w:spacing w:before="240" w:after="240" w:line="360" w:lineRule="auto"/>
        <w:jc w:val="both"/>
        <w:rPr>
          <w:rFonts w:ascii="Times New Roman" w:hAnsi="Times New Roman" w:cs="Times New Roman"/>
          <w:b/>
          <w:bCs/>
          <w:sz w:val="24"/>
          <w:szCs w:val="24"/>
        </w:rPr>
      </w:pPr>
    </w:p>
    <w:p w14:paraId="57DAD75B"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B25ECD" w:rsidP="00B4382E">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B4382E">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B4382E">
      <w:pPr>
        <w:pStyle w:val="Heading4"/>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B4382E">
      <w:pPr>
        <w:jc w:val="both"/>
      </w:pPr>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B25ECD" w:rsidP="00B4382E">
      <w:pPr>
        <w:jc w:val="both"/>
      </w:pPr>
      <w:hyperlink r:id="rId21"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B4382E">
      <w:pPr>
        <w:jc w:val="both"/>
      </w:pPr>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B25ECD" w:rsidP="00B4382E">
      <w:pPr>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B4382E">
      <w:pPr>
        <w:pStyle w:val="Heading4"/>
        <w:jc w:val="both"/>
        <w:rPr>
          <w:b/>
          <w:bCs/>
        </w:rPr>
      </w:pPr>
      <w:r>
        <w:rPr>
          <w:b/>
          <w:bCs/>
        </w:rPr>
        <w:lastRenderedPageBreak/>
        <w:t>Personality Test:</w:t>
      </w:r>
    </w:p>
    <w:p w14:paraId="79A75EF2" w14:textId="0E02BC81" w:rsidR="001C26A0" w:rsidRDefault="001C26A0" w:rsidP="00B4382E">
      <w:pPr>
        <w:jc w:val="both"/>
      </w:pPr>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B4382E">
      <w:pPr>
        <w:jc w:val="both"/>
      </w:pPr>
    </w:p>
    <w:p w14:paraId="73067E8E" w14:textId="5F9B22BB" w:rsidR="001C26A0" w:rsidRPr="001C26A0" w:rsidRDefault="0014791D" w:rsidP="00B4382E">
      <w:pPr>
        <w:pStyle w:val="ListParagraph"/>
        <w:numPr>
          <w:ilvl w:val="0"/>
          <w:numId w:val="16"/>
        </w:numPr>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Learning style test:</w:t>
      </w:r>
    </w:p>
    <w:p w14:paraId="45E2DC4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455073BA"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5 big personalities test:</w:t>
      </w:r>
    </w:p>
    <w:p w14:paraId="4928AEC4" w14:textId="77777777" w:rsidR="00E008DC" w:rsidRPr="00442DF7" w:rsidRDefault="00CA7B2A" w:rsidP="00B4382E">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B4382E">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 xml:space="preserve">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w:t>
      </w:r>
      <w:r w:rsidRPr="00442DF7">
        <w:rPr>
          <w:rFonts w:ascii="Times New Roman" w:eastAsia="Times New Roman" w:hAnsi="Times New Roman" w:cs="Times New Roman"/>
          <w:color w:val="333333"/>
          <w:sz w:val="24"/>
          <w:szCs w:val="24"/>
        </w:rPr>
        <w:lastRenderedPageBreak/>
        <w:t>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B4382E">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B4382E">
      <w:pPr>
        <w:pStyle w:val="ListParagraph"/>
        <w:numPr>
          <w:ilvl w:val="0"/>
          <w:numId w:val="16"/>
        </w:numPr>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B4382E">
      <w:pPr>
        <w:jc w:val="both"/>
      </w:pPr>
    </w:p>
    <w:p w14:paraId="40322F68"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2136FE66" w:rsidR="00E008DC" w:rsidRPr="00442DF7" w:rsidRDefault="00CA7B2A" w:rsidP="00423855">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history="1">
        <w:r w:rsidR="00423855" w:rsidRPr="00423855">
          <w:rPr>
            <w:rStyle w:val="Hyperlink"/>
            <w:rFonts w:ascii="Times New Roman" w:eastAsia="Times New Roman" w:hAnsi="Times New Roman" w:cs="Times New Roman"/>
            <w:sz w:val="24"/>
            <w:szCs w:val="24"/>
          </w:rPr>
          <w:t>https://phamvodong.github.io/Assigment2-DDQN/web/homepag</w:t>
        </w:r>
        <w:r w:rsidR="00423855" w:rsidRPr="00423855">
          <w:rPr>
            <w:rStyle w:val="Hyperlink"/>
            <w:rFonts w:ascii="Times New Roman" w:eastAsia="Times New Roman" w:hAnsi="Times New Roman" w:cs="Times New Roman"/>
            <w:sz w:val="24"/>
            <w:szCs w:val="24"/>
          </w:rPr>
          <w:t>e</w:t>
        </w:r>
        <w:r w:rsidR="00423855" w:rsidRPr="00423855">
          <w:rPr>
            <w:rStyle w:val="Hyperlink"/>
            <w:rFonts w:ascii="Times New Roman" w:eastAsia="Times New Roman" w:hAnsi="Times New Roman" w:cs="Times New Roman"/>
            <w:sz w:val="24"/>
            <w:szCs w:val="24"/>
          </w:rPr>
          <w:t>.html</w:t>
        </w:r>
      </w:hyperlink>
    </w:p>
    <w:p w14:paraId="2FCDF94D" w14:textId="690F7FC9"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B4382E">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w:t>
      </w:r>
      <w:r w:rsidRPr="00442DF7">
        <w:rPr>
          <w:rFonts w:ascii="Times New Roman" w:eastAsia="Times New Roman" w:hAnsi="Times New Roman" w:cs="Times New Roman"/>
          <w:color w:val="0E101A"/>
          <w:sz w:val="24"/>
          <w:szCs w:val="24"/>
        </w:rPr>
        <w:lastRenderedPageBreak/>
        <w:t>online in the pandemic era that people do not allow face-to-face meetings to graduate from the rule of avoiding sickness.</w:t>
      </w:r>
    </w:p>
    <w:p w14:paraId="6C25A9B4"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B4382E">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B4382E">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B4382E">
      <w:pPr>
        <w:spacing w:line="360" w:lineRule="auto"/>
        <w:jc w:val="both"/>
        <w:rPr>
          <w:rFonts w:ascii="Times New Roman" w:hAnsi="Times New Roman" w:cs="Times New Roman"/>
        </w:rPr>
      </w:pPr>
    </w:p>
    <w:p w14:paraId="787926A9" w14:textId="1F1ED2CE"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B4382E">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3A747432" w:rsidR="00E008DC" w:rsidRPr="00442DF7" w:rsidRDefault="00CA7B2A" w:rsidP="00B4382E">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aspect of their position is most challenging?</w:t>
      </w:r>
    </w:p>
    <w:p w14:paraId="0BED3B81" w14:textId="3100832D" w:rsidR="00E008DC" w:rsidRDefault="00CA7B2A" w:rsidP="00B4382E">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67C21">
      <w:pPr>
        <w:pStyle w:val="Heading2"/>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367C21">
      <w:pPr>
        <w:pStyle w:val="NormalWeb"/>
        <w:numPr>
          <w:ilvl w:val="0"/>
          <w:numId w:val="1"/>
        </w:numPr>
        <w:spacing w:before="0" w:beforeAutospacing="0" w:after="0" w:afterAutospacing="0"/>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B4382E">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lastRenderedPageBreak/>
        <w:t>IT Technologies</w:t>
      </w:r>
    </w:p>
    <w:p w14:paraId="3EA50BE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6F499885"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w:t>
      </w:r>
      <w:r w:rsidRPr="00442DF7">
        <w:rPr>
          <w:rFonts w:ascii="Times New Roman" w:eastAsia="Times New Roman" w:hAnsi="Times New Roman" w:cs="Times New Roman"/>
          <w:color w:val="333333"/>
          <w:sz w:val="24"/>
          <w:szCs w:val="24"/>
        </w:rPr>
        <w:lastRenderedPageBreak/>
        <w:t xml:space="preserve">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w:t>
      </w:r>
      <w:r w:rsidRPr="00442DF7">
        <w:rPr>
          <w:rFonts w:ascii="Times New Roman" w:eastAsia="Times New Roman" w:hAnsi="Times New Roman" w:cs="Times New Roman"/>
          <w:color w:val="333333"/>
          <w:sz w:val="24"/>
          <w:szCs w:val="24"/>
        </w:rPr>
        <w:lastRenderedPageBreak/>
        <w:t>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w:t>
      </w:r>
      <w:r w:rsidRPr="00442DF7">
        <w:rPr>
          <w:rFonts w:ascii="Times New Roman" w:eastAsia="Times New Roman" w:hAnsi="Times New Roman" w:cs="Times New Roman"/>
          <w:color w:val="0E101A"/>
          <w:sz w:val="24"/>
          <w:szCs w:val="24"/>
        </w:rPr>
        <w:lastRenderedPageBreak/>
        <w:t>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629C7823"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lastRenderedPageBreak/>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proofErr w:type="spellStart"/>
      <w:r w:rsidRPr="00442DF7">
        <w:rPr>
          <w:rFonts w:ascii="Times New Roman" w:eastAsia="Times New Roman" w:hAnsi="Times New Roman" w:cs="Times New Roman"/>
          <w:color w:val="0E101A"/>
          <w:sz w:val="24"/>
          <w:szCs w:val="24"/>
        </w:rPr>
        <w:t>uninvestigated</w:t>
      </w:r>
      <w:proofErr w:type="spellEnd"/>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7C8BD49C" w14:textId="72D8E0C4"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w:t>
      </w:r>
      <w:r w:rsidRPr="00442DF7">
        <w:rPr>
          <w:rFonts w:ascii="Times New Roman" w:eastAsia="Times New Roman" w:hAnsi="Times New Roman" w:cs="Times New Roman"/>
          <w:color w:val="0E101A"/>
          <w:sz w:val="24"/>
          <w:szCs w:val="24"/>
        </w:rPr>
        <w:lastRenderedPageBreak/>
        <w:t>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1B685AD6"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Reference:</w:t>
      </w:r>
    </w:p>
    <w:p w14:paraId="24CA7B66" w14:textId="77777777" w:rsidR="00CA7B2A" w:rsidRDefault="00CA7B2A" w:rsidP="00B4382E">
      <w:pPr>
        <w:shd w:val="clear" w:color="auto" w:fill="FFFFFF"/>
        <w:spacing w:before="240" w:after="240" w:line="360" w:lineRule="auto"/>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Britannica, 2021, </w:t>
      </w:r>
      <w:r w:rsidRPr="00442DF7">
        <w:rPr>
          <w:rFonts w:ascii="Times New Roman" w:eastAsia="Times New Roman" w:hAnsi="Times New Roman" w:cs="Times New Roman"/>
          <w:i/>
          <w:color w:val="0E101A"/>
          <w:sz w:val="24"/>
          <w:szCs w:val="24"/>
        </w:rPr>
        <w:t>artificial intelligence</w:t>
      </w:r>
      <w:r w:rsidRPr="00442DF7">
        <w:rPr>
          <w:rFonts w:ascii="Times New Roman" w:eastAsia="Times New Roman" w:hAnsi="Times New Roman" w:cs="Times New Roman"/>
          <w:color w:val="0E101A"/>
          <w:sz w:val="24"/>
          <w:szCs w:val="24"/>
        </w:rPr>
        <w:t>, viewed 5 Dec 2021 &lt;</w:t>
      </w:r>
      <w:hyperlink r:id="rId33">
        <w:r w:rsidRPr="00442DF7">
          <w:rPr>
            <w:rFonts w:ascii="Times New Roman" w:eastAsia="Times New Roman" w:hAnsi="Times New Roman" w:cs="Times New Roman"/>
            <w:color w:val="1155CC"/>
            <w:sz w:val="24"/>
            <w:szCs w:val="24"/>
            <w:u w:val="single"/>
          </w:rPr>
          <w:t>https://www.britannica.com/technology/artificial-intelligence/Is-strong-AI-possible</w:t>
        </w:r>
      </w:hyperlink>
      <w:r w:rsidRPr="00442DF7">
        <w:rPr>
          <w:rFonts w:ascii="Times New Roman" w:eastAsia="Times New Roman" w:hAnsi="Times New Roman" w:cs="Times New Roman"/>
          <w:color w:val="0E101A"/>
          <w:sz w:val="24"/>
          <w:szCs w:val="24"/>
        </w:rPr>
        <w:t>&gt;</w:t>
      </w:r>
    </w:p>
    <w:p w14:paraId="578C9345" w14:textId="01BC02F7" w:rsidR="00E008DC" w:rsidRPr="00442DF7" w:rsidRDefault="00CA7B2A" w:rsidP="00B4382E">
      <w:pPr>
        <w:shd w:val="clear" w:color="auto" w:fill="FFFFFF"/>
        <w:spacing w:before="240" w:after="240" w:line="360" w:lineRule="auto"/>
        <w:jc w:val="both"/>
        <w:rPr>
          <w:rFonts w:ascii="Times New Roman" w:hAnsi="Times New Roman" w:cs="Times New Roman"/>
          <w:color w:val="111111"/>
        </w:rPr>
      </w:pPr>
      <w:r w:rsidRPr="00442DF7">
        <w:rPr>
          <w:rFonts w:ascii="Times New Roman" w:hAnsi="Times New Roman" w:cs="Times New Roman"/>
          <w:color w:val="0E101A"/>
        </w:rPr>
        <w:t xml:space="preserve">ResearchGate, 2021, </w:t>
      </w:r>
      <w:r w:rsidRPr="00442DF7">
        <w:rPr>
          <w:rFonts w:ascii="Times New Roman" w:hAnsi="Times New Roman" w:cs="Times New Roman"/>
          <w:i/>
          <w:color w:val="111111"/>
        </w:rPr>
        <w:t>Machine Learning and Artificial Intelligence: Definitions, Applications, and Future Directions</w:t>
      </w:r>
      <w:r w:rsidRPr="00442DF7">
        <w:rPr>
          <w:rFonts w:ascii="Times New Roman" w:hAnsi="Times New Roman" w:cs="Times New Roman"/>
          <w:color w:val="111111"/>
        </w:rPr>
        <w:t>, viewed 5 Dec 2021 &lt;</w:t>
      </w:r>
      <w:hyperlink r:id="rId34">
        <w:r w:rsidRPr="00442DF7">
          <w:rPr>
            <w:rFonts w:ascii="Times New Roman" w:hAnsi="Times New Roman" w:cs="Times New Roman"/>
            <w:color w:val="1155CC"/>
            <w:u w:val="single"/>
          </w:rPr>
          <w:t>https://www.researchgate.net/publication/338827846_Machine_Learning_and_Artificial_Intelligence_Definitions_Applications_and_Future_Directions</w:t>
        </w:r>
      </w:hyperlink>
      <w:r w:rsidRPr="00442DF7">
        <w:rPr>
          <w:rFonts w:ascii="Times New Roman" w:hAnsi="Times New Roman" w:cs="Times New Roman"/>
          <w:color w:val="111111"/>
        </w:rPr>
        <w:t>&gt;</w:t>
      </w:r>
    </w:p>
    <w:p w14:paraId="46FAA2B2" w14:textId="77777777" w:rsidR="00E008DC" w:rsidRPr="00442DF7" w:rsidRDefault="00CA7B2A" w:rsidP="00B4382E">
      <w:pPr>
        <w:spacing w:line="360" w:lineRule="auto"/>
        <w:jc w:val="both"/>
        <w:rPr>
          <w:rFonts w:ascii="Times New Roman" w:hAnsi="Times New Roman" w:cs="Times New Roman"/>
          <w:color w:val="0E101A"/>
        </w:rPr>
      </w:pPr>
      <w:bookmarkStart w:id="0" w:name="_eeo2d8x5v1k1" w:colFirst="0" w:colLast="0"/>
      <w:bookmarkEnd w:id="0"/>
      <w:r w:rsidRPr="00442DF7">
        <w:rPr>
          <w:rFonts w:ascii="Times New Roman" w:hAnsi="Times New Roman" w:cs="Times New Roman"/>
          <w:color w:val="0E101A"/>
        </w:rPr>
        <w:t xml:space="preserve">Wikipedia, 2021, </w:t>
      </w:r>
      <w:r w:rsidRPr="00442DF7">
        <w:rPr>
          <w:rFonts w:ascii="Times New Roman" w:hAnsi="Times New Roman" w:cs="Times New Roman"/>
          <w:i/>
          <w:color w:val="0E101A"/>
        </w:rPr>
        <w:t>Sophia (robot)</w:t>
      </w:r>
      <w:r w:rsidRPr="00442DF7">
        <w:rPr>
          <w:rFonts w:ascii="Times New Roman" w:hAnsi="Times New Roman" w:cs="Times New Roman"/>
          <w:color w:val="0E101A"/>
        </w:rPr>
        <w:t>,</w:t>
      </w:r>
      <w:r w:rsidRPr="00442DF7">
        <w:rPr>
          <w:rFonts w:ascii="Times New Roman" w:hAnsi="Times New Roman" w:cs="Times New Roman"/>
          <w:color w:val="111111"/>
        </w:rPr>
        <w:t xml:space="preserve"> viewed 5 Dec 2021 &lt;</w:t>
      </w:r>
      <w:hyperlink r:id="rId35">
        <w:r w:rsidRPr="00442DF7">
          <w:rPr>
            <w:rFonts w:ascii="Times New Roman" w:hAnsi="Times New Roman" w:cs="Times New Roman"/>
            <w:color w:val="1155CC"/>
            <w:u w:val="single"/>
          </w:rPr>
          <w:t>https://en.wikipedia.org/wiki/Sophia_(robot)</w:t>
        </w:r>
      </w:hyperlink>
      <w:r w:rsidRPr="00442DF7">
        <w:rPr>
          <w:rFonts w:ascii="Times New Roman" w:hAnsi="Times New Roman" w:cs="Times New Roman"/>
          <w:color w:val="0E101A"/>
        </w:rPr>
        <w:t>&gt;</w:t>
      </w:r>
    </w:p>
    <w:p w14:paraId="18405E55" w14:textId="7AC7139A" w:rsidR="00E008DC" w:rsidRPr="00442DF7" w:rsidRDefault="00CA7B2A" w:rsidP="00B4382E">
      <w:pPr>
        <w:spacing w:line="360" w:lineRule="auto"/>
        <w:jc w:val="both"/>
        <w:rPr>
          <w:rFonts w:ascii="Times New Roman" w:hAnsi="Times New Roman" w:cs="Times New Roman"/>
          <w:color w:val="333333"/>
        </w:rPr>
      </w:pPr>
      <w:bookmarkStart w:id="1" w:name="_5edhyvl18k8v" w:colFirst="0" w:colLast="0"/>
      <w:bookmarkEnd w:id="1"/>
      <w:r w:rsidRPr="00442DF7">
        <w:rPr>
          <w:rFonts w:ascii="Times New Roman" w:hAnsi="Times New Roman" w:cs="Times New Roman"/>
          <w:color w:val="0E101A"/>
        </w:rPr>
        <w:t>McKinsey and Company, 2021,</w:t>
      </w:r>
      <w:r w:rsidRPr="00442DF7">
        <w:rPr>
          <w:rFonts w:ascii="Times New Roman" w:hAnsi="Times New Roman" w:cs="Times New Roman"/>
          <w:i/>
          <w:color w:val="333333"/>
        </w:rPr>
        <w:t xml:space="preserve"> Modelling the global economic impact of AI</w:t>
      </w:r>
      <w:r w:rsidRPr="00442DF7">
        <w:rPr>
          <w:rFonts w:ascii="Times New Roman" w:hAnsi="Times New Roman" w:cs="Times New Roman"/>
          <w:color w:val="333333"/>
        </w:rPr>
        <w:t>, viewed 5 Dec 2021, &lt;</w:t>
      </w:r>
      <w:hyperlink r:id="rId36">
        <w:r w:rsidRPr="00442DF7">
          <w:rPr>
            <w:rFonts w:ascii="Times New Roman" w:hAnsi="Times New Roman" w:cs="Times New Roman"/>
            <w:color w:val="1155CC"/>
            <w:u w:val="single"/>
          </w:rPr>
          <w:t>https://www.mckinsey.com/featured-insights/artificial-intelligence/notes-from-the-ai-frontier-modeling-the-impact-of-ai-on-the-world-economy</w:t>
        </w:r>
      </w:hyperlink>
      <w:r w:rsidRPr="00442DF7">
        <w:rPr>
          <w:rFonts w:ascii="Times New Roman" w:hAnsi="Times New Roman" w:cs="Times New Roman"/>
          <w:color w:val="333333"/>
        </w:rPr>
        <w:t>&gt;</w:t>
      </w:r>
    </w:p>
    <w:p w14:paraId="786FAA48" w14:textId="77777777" w:rsidR="00E008DC" w:rsidRPr="00442DF7" w:rsidRDefault="00CA7B2A" w:rsidP="00B4382E">
      <w:pPr>
        <w:spacing w:line="360" w:lineRule="auto"/>
        <w:jc w:val="both"/>
        <w:rPr>
          <w:rFonts w:ascii="Times New Roman" w:hAnsi="Times New Roman" w:cs="Times New Roman"/>
          <w:color w:val="0E101A"/>
        </w:rPr>
      </w:pPr>
      <w:bookmarkStart w:id="2" w:name="_71enfeehodeb" w:colFirst="0" w:colLast="0"/>
      <w:bookmarkEnd w:id="2"/>
      <w:r w:rsidRPr="00442DF7">
        <w:rPr>
          <w:rFonts w:ascii="Times New Roman" w:hAnsi="Times New Roman" w:cs="Times New Roman"/>
          <w:color w:val="0E101A"/>
        </w:rPr>
        <w:t xml:space="preserve">Bernard Marr and Co, 2021, </w:t>
      </w:r>
      <w:r w:rsidRPr="00442DF7">
        <w:rPr>
          <w:rFonts w:ascii="Times New Roman" w:hAnsi="Times New Roman" w:cs="Times New Roman"/>
          <w:i/>
          <w:color w:val="0E101A"/>
        </w:rPr>
        <w:t xml:space="preserve">What Is The Impact Of Artificial Intelligence (AI) On Society?, </w:t>
      </w:r>
      <w:r w:rsidRPr="00442DF7">
        <w:rPr>
          <w:rFonts w:ascii="Times New Roman" w:hAnsi="Times New Roman" w:cs="Times New Roman"/>
          <w:color w:val="0E101A"/>
        </w:rPr>
        <w:t>viewed 5 Dec 2021</w:t>
      </w:r>
      <w:r w:rsidRPr="00442DF7">
        <w:rPr>
          <w:rFonts w:ascii="Times New Roman" w:hAnsi="Times New Roman" w:cs="Times New Roman"/>
          <w:i/>
          <w:color w:val="0E101A"/>
        </w:rPr>
        <w:t xml:space="preserve"> </w:t>
      </w:r>
      <w:r w:rsidRPr="00442DF7">
        <w:rPr>
          <w:rFonts w:ascii="Times New Roman" w:hAnsi="Times New Roman" w:cs="Times New Roman"/>
          <w:color w:val="0E101A"/>
        </w:rPr>
        <w:t>&lt;</w:t>
      </w:r>
      <w:hyperlink r:id="rId37" w:anchor=":~:text=Artificial%20intelligence%20can%20dramatically%20improve,creativity%20and%20empathy%20among%20others">
        <w:r w:rsidRPr="00442DF7">
          <w:rPr>
            <w:rFonts w:ascii="Times New Roman" w:hAnsi="Times New Roman" w:cs="Times New Roman"/>
            <w:color w:val="1155CC"/>
            <w:u w:val="single"/>
          </w:rPr>
          <w:t>https://bernardmarr.com/what-is-the-impact-of-artificial-intelligence-ai-on-society/#:~:text=Artificial%20intelligence%20can%20dramatically%20improve,creativity%20and%20empathy%20among%20others</w:t>
        </w:r>
      </w:hyperlink>
      <w:r w:rsidRPr="00442DF7">
        <w:rPr>
          <w:rFonts w:ascii="Times New Roman" w:hAnsi="Times New Roman" w:cs="Times New Roman"/>
          <w:color w:val="0E101A"/>
        </w:rPr>
        <w:t>&gt;</w:t>
      </w:r>
    </w:p>
    <w:p w14:paraId="6EE49054" w14:textId="77777777" w:rsidR="00E008DC" w:rsidRPr="00442DF7" w:rsidRDefault="00CA7B2A" w:rsidP="00B4382E">
      <w:pPr>
        <w:spacing w:line="360" w:lineRule="auto"/>
        <w:jc w:val="both"/>
        <w:rPr>
          <w:rFonts w:ascii="Times New Roman" w:hAnsi="Times New Roman" w:cs="Times New Roman"/>
        </w:rPr>
      </w:pPr>
      <w:bookmarkStart w:id="3" w:name="_v7hctfhakmi4" w:colFirst="0" w:colLast="0"/>
      <w:bookmarkEnd w:id="3"/>
      <w:r w:rsidRPr="00442DF7">
        <w:rPr>
          <w:rFonts w:ascii="Times New Roman" w:hAnsi="Times New Roman" w:cs="Times New Roman"/>
          <w:color w:val="0E101A"/>
        </w:rPr>
        <w:t xml:space="preserve">Awake the NDR Security Division of ARISTA, 2021, </w:t>
      </w:r>
      <w:r w:rsidRPr="00442DF7">
        <w:rPr>
          <w:rFonts w:ascii="Times New Roman" w:hAnsi="Times New Roman" w:cs="Times New Roman"/>
          <w:i/>
          <w:color w:val="0E101A"/>
        </w:rPr>
        <w:t xml:space="preserve">AI Security, </w:t>
      </w:r>
      <w:r w:rsidRPr="00442DF7">
        <w:rPr>
          <w:rFonts w:ascii="Times New Roman" w:hAnsi="Times New Roman" w:cs="Times New Roman"/>
          <w:color w:val="0E101A"/>
        </w:rPr>
        <w:t>viewed 5 Dec 2021 &lt;</w:t>
      </w:r>
      <w:hyperlink r:id="rId38" w:anchor=":~:text=AI%20security%20refers%20to%20tools,on%20similar%20or%20previous%20activity">
        <w:r w:rsidRPr="00442DF7">
          <w:rPr>
            <w:rFonts w:ascii="Times New Roman" w:hAnsi="Times New Roman" w:cs="Times New Roman"/>
            <w:color w:val="1155CC"/>
            <w:u w:val="single"/>
          </w:rPr>
          <w:t>https://awakesecurity.com/glossary/ai-security/#:~:text=AI%20security%20refers%20to%20tools,on%20similar%20or%20previous%20activity</w:t>
        </w:r>
      </w:hyperlink>
      <w:r w:rsidRPr="00442DF7">
        <w:rPr>
          <w:rFonts w:ascii="Times New Roman" w:hAnsi="Times New Roman" w:cs="Times New Roman"/>
          <w:color w:val="0E101A"/>
        </w:rPr>
        <w:t>.&gt;</w:t>
      </w:r>
    </w:p>
    <w:p w14:paraId="7C1E9963" w14:textId="27B9B49A" w:rsidR="00E008DC" w:rsidRPr="00442DF7" w:rsidRDefault="00CA7B2A" w:rsidP="00B4382E">
      <w:pPr>
        <w:spacing w:line="360" w:lineRule="auto"/>
        <w:jc w:val="both"/>
        <w:rPr>
          <w:rFonts w:ascii="Times New Roman" w:hAnsi="Times New Roman" w:cs="Times New Roman"/>
          <w:color w:val="333333"/>
          <w:sz w:val="21"/>
          <w:szCs w:val="21"/>
        </w:rPr>
      </w:pPr>
      <w:r w:rsidRPr="00442DF7">
        <w:rPr>
          <w:rFonts w:ascii="Times New Roman" w:hAnsi="Times New Roman" w:cs="Times New Roman"/>
          <w:color w:val="0E101A"/>
        </w:rPr>
        <w:t xml:space="preserve">SAS, 2021, </w:t>
      </w:r>
      <w:r w:rsidRPr="00442DF7">
        <w:rPr>
          <w:rFonts w:ascii="Times New Roman" w:hAnsi="Times New Roman" w:cs="Times New Roman"/>
          <w:i/>
          <w:color w:val="0E101A"/>
        </w:rPr>
        <w:t xml:space="preserve">Artificial Intelligence What it is and why it matters, </w:t>
      </w:r>
      <w:r w:rsidRPr="00442DF7">
        <w:rPr>
          <w:rFonts w:ascii="Times New Roman" w:hAnsi="Times New Roman" w:cs="Times New Roman"/>
          <w:color w:val="0E101A"/>
        </w:rPr>
        <w:t>viewed 5 Dec 2021 &lt;</w:t>
      </w:r>
      <w:hyperlink r:id="rId39" w:anchor=":~:text=AI%20works%20by%20combining%20large,or%20features%20in%20the%20data">
        <w:r w:rsidRPr="00442DF7">
          <w:rPr>
            <w:rFonts w:ascii="Times New Roman" w:hAnsi="Times New Roman" w:cs="Times New Roman"/>
            <w:color w:val="1155CC"/>
            <w:u w:val="single"/>
          </w:rPr>
          <w:t>https://www.sas.com/en_in/insights/analytics/what-is-artificial-intelligence.html#:~:text=AI%20works%20by%20combining%20large,or%20features%20in%20the%20data</w:t>
        </w:r>
      </w:hyperlink>
      <w:r w:rsidRPr="00442DF7">
        <w:rPr>
          <w:rFonts w:ascii="Times New Roman" w:hAnsi="Times New Roman" w:cs="Times New Roman"/>
          <w:color w:val="333333"/>
          <w:sz w:val="21"/>
          <w:szCs w:val="21"/>
        </w:rPr>
        <w:t>&gt;</w:t>
      </w:r>
      <w:bookmarkStart w:id="4" w:name="_og588dqio2i"/>
      <w:bookmarkEnd w:id="4"/>
    </w:p>
    <w:p w14:paraId="4476EA68" w14:textId="4731F9E8" w:rsidR="00E008DC" w:rsidRDefault="00442DF7" w:rsidP="00B4382E">
      <w:pPr>
        <w:pStyle w:val="Heading3"/>
        <w:spacing w:line="360" w:lineRule="auto"/>
        <w:jc w:val="both"/>
        <w:rPr>
          <w:rFonts w:ascii="Times New Roman" w:hAnsi="Times New Roman" w:cs="Times New Roman"/>
          <w:b/>
          <w:bCs/>
        </w:rPr>
      </w:pPr>
      <w:r w:rsidRPr="00442DF7">
        <w:rPr>
          <w:rFonts w:ascii="Times New Roman" w:hAnsi="Times New Roman" w:cs="Times New Roman"/>
          <w:noProof/>
          <w:color w:val="333333"/>
          <w:sz w:val="21"/>
          <w:szCs w:val="21"/>
        </w:rPr>
        <w:lastRenderedPageBreak/>
        <w:drawing>
          <wp:anchor distT="0" distB="0" distL="114300" distR="114300" simplePos="0" relativeHeight="251658240" behindDoc="1" locked="0" layoutInCell="1" allowOverlap="1" wp14:anchorId="7DA3A283" wp14:editId="7C864C81">
            <wp:simplePos x="0" y="0"/>
            <wp:positionH relativeFrom="margin">
              <wp:align>center</wp:align>
            </wp:positionH>
            <wp:positionV relativeFrom="paragraph">
              <wp:posOffset>358140</wp:posOffset>
            </wp:positionV>
            <wp:extent cx="3367405" cy="7345680"/>
            <wp:effectExtent l="0" t="0" r="4445" b="7620"/>
            <wp:wrapTopAndBottom/>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00CA7B2A" w:rsidRPr="00442DF7">
        <w:rPr>
          <w:rFonts w:ascii="Times New Roman" w:hAnsi="Times New Roman" w:cs="Times New Roman"/>
          <w:b/>
          <w:bCs/>
        </w:rPr>
        <w:t>Appendix 1</w:t>
      </w:r>
    </w:p>
    <w:p w14:paraId="2EF29AC0" w14:textId="2C278A53" w:rsidR="00442DF7" w:rsidRDefault="00442DF7" w:rsidP="00B4382E">
      <w:pPr>
        <w:spacing w:line="360" w:lineRule="auto"/>
        <w:jc w:val="both"/>
      </w:pPr>
    </w:p>
    <w:p w14:paraId="03F24C13" w14:textId="77777777" w:rsidR="00442DF7" w:rsidRPr="00442DF7" w:rsidRDefault="00442DF7" w:rsidP="00B4382E">
      <w:pPr>
        <w:spacing w:line="360" w:lineRule="auto"/>
        <w:jc w:val="both"/>
      </w:pPr>
    </w:p>
    <w:p w14:paraId="210B602A" w14:textId="576E6FA2"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Project ideas</w:t>
      </w:r>
    </w:p>
    <w:p w14:paraId="2E461E03" w14:textId="77777777" w:rsidR="00E008DC" w:rsidRPr="00442DF7" w:rsidRDefault="00E008DC" w:rsidP="00B4382E">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A16D5"/>
    <w:multiLevelType w:val="hybridMultilevel"/>
    <w:tmpl w:val="B5F280EC"/>
    <w:lvl w:ilvl="0" w:tplc="40289DA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3"/>
  </w:num>
  <w:num w:numId="4">
    <w:abstractNumId w:val="8"/>
  </w:num>
  <w:num w:numId="5">
    <w:abstractNumId w:val="10"/>
  </w:num>
  <w:num w:numId="6">
    <w:abstractNumId w:val="14"/>
  </w:num>
  <w:num w:numId="7">
    <w:abstractNumId w:val="12"/>
  </w:num>
  <w:num w:numId="8">
    <w:abstractNumId w:val="4"/>
  </w:num>
  <w:num w:numId="9">
    <w:abstractNumId w:val="9"/>
  </w:num>
  <w:num w:numId="10">
    <w:abstractNumId w:val="7"/>
  </w:num>
  <w:num w:numId="11">
    <w:abstractNumId w:val="3"/>
  </w:num>
  <w:num w:numId="12">
    <w:abstractNumId w:val="15"/>
  </w:num>
  <w:num w:numId="13">
    <w:abstractNumId w:val="6"/>
  </w:num>
  <w:num w:numId="14">
    <w:abstractNumId w:val="11"/>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367C21"/>
    <w:rsid w:val="00423855"/>
    <w:rsid w:val="00442DF7"/>
    <w:rsid w:val="00643EB9"/>
    <w:rsid w:val="00940588"/>
    <w:rsid w:val="00A341F4"/>
    <w:rsid w:val="00B25ECD"/>
    <w:rsid w:val="00B4382E"/>
    <w:rsid w:val="00CA784A"/>
    <w:rsid w:val="00CA7B2A"/>
    <w:rsid w:val="00D00D25"/>
    <w:rsid w:val="00E008DC"/>
    <w:rsid w:val="00E07736"/>
    <w:rsid w:val="00EC068D"/>
    <w:rsid w:val="00F07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0" Type="http://schemas.openxmlformats.org/officeDocument/2006/relationships/image" Target="media/image8.png"/><Relationship Id="rId29" Type="http://schemas.openxmlformats.org/officeDocument/2006/relationships/hyperlink" Target="https://phamvodong.github.io/Assigment2-DDQN/web/homepage.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23</Pages>
  <Words>4912</Words>
  <Characters>28002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8</cp:revision>
  <dcterms:created xsi:type="dcterms:W3CDTF">2021-12-13T11:19:00Z</dcterms:created>
  <dcterms:modified xsi:type="dcterms:W3CDTF">2021-12-14T10:23:00Z</dcterms:modified>
</cp:coreProperties>
</file>