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71F68" w14:textId="52CDB7C3" w:rsidR="00E05FF1" w:rsidRPr="00205084" w:rsidRDefault="00E05FF1" w:rsidP="00E05FF1">
      <w:pPr>
        <w:pStyle w:val="NormalWeb"/>
        <w:jc w:val="center"/>
        <w:rPr>
          <w:rFonts w:asciiTheme="minorHAnsi" w:hAnsiTheme="minorHAnsi" w:cstheme="minorHAnsi"/>
          <w:sz w:val="26"/>
          <w:szCs w:val="26"/>
        </w:rPr>
      </w:pPr>
      <w:r w:rsidRPr="00205084">
        <w:rPr>
          <w:rFonts w:asciiTheme="minorHAnsi" w:hAnsiTheme="minorHAnsi" w:cstheme="minorHAnsi"/>
          <w:b/>
          <w:bCs/>
          <w:sz w:val="26"/>
          <w:szCs w:val="26"/>
        </w:rPr>
        <w:t>Project #</w:t>
      </w:r>
      <w:r w:rsidR="0052156E">
        <w:rPr>
          <w:rFonts w:asciiTheme="minorHAnsi" w:hAnsiTheme="minorHAnsi" w:cstheme="minorHAnsi"/>
          <w:b/>
          <w:bCs/>
          <w:sz w:val="26"/>
          <w:szCs w:val="26"/>
          <w:lang w:val="en-US"/>
        </w:rPr>
        <w:t>5</w:t>
      </w:r>
      <w:r w:rsidRPr="00205084">
        <w:rPr>
          <w:rFonts w:asciiTheme="minorHAnsi" w:hAnsiTheme="minorHAnsi" w:cstheme="minorHAnsi"/>
          <w:b/>
          <w:bCs/>
          <w:sz w:val="26"/>
          <w:szCs w:val="26"/>
        </w:rPr>
        <w:t xml:space="preserve"> for the Biomedical Information Retrieval Course</w:t>
      </w:r>
    </w:p>
    <w:p w14:paraId="3398ECC1" w14:textId="57B8A789" w:rsidR="00E05FF1" w:rsidRPr="00205084" w:rsidRDefault="00E05FF1" w:rsidP="00E05FF1">
      <w:pPr>
        <w:shd w:val="clear" w:color="auto" w:fill="FFFFFF"/>
        <w:spacing w:after="240"/>
        <w:outlineLvl w:val="0"/>
        <w:rPr>
          <w:rFonts w:eastAsia="Times New Roman" w:cstheme="minorHAnsi"/>
          <w:b/>
          <w:bCs/>
          <w:color w:val="1F2328"/>
          <w:kern w:val="36"/>
          <w:sz w:val="26"/>
          <w:szCs w:val="26"/>
          <w:lang w:val="nl-NL"/>
        </w:rPr>
      </w:pPr>
      <w:r w:rsidRPr="00205084">
        <w:rPr>
          <w:rFonts w:eastAsia="Times New Roman" w:cstheme="minorHAnsi"/>
          <w:b/>
          <w:bCs/>
          <w:color w:val="1F2328"/>
          <w:kern w:val="36"/>
          <w:sz w:val="26"/>
          <w:szCs w:val="26"/>
          <w:lang w:val="nl-NL"/>
        </w:rPr>
        <w:t>Name: Phan Ben</w:t>
      </w:r>
    </w:p>
    <w:p w14:paraId="095CB095" w14:textId="07D1DE35" w:rsidR="00115DEE" w:rsidRPr="00205084" w:rsidRDefault="00E05FF1" w:rsidP="0082462A">
      <w:pPr>
        <w:shd w:val="clear" w:color="auto" w:fill="FFFFFF"/>
        <w:spacing w:after="240"/>
        <w:outlineLvl w:val="0"/>
        <w:rPr>
          <w:rFonts w:eastAsia="Times New Roman" w:cstheme="minorHAnsi"/>
          <w:b/>
          <w:bCs/>
          <w:color w:val="1F2328"/>
          <w:kern w:val="36"/>
          <w:sz w:val="26"/>
          <w:szCs w:val="26"/>
          <w:lang w:val="nl-NL"/>
        </w:rPr>
      </w:pPr>
      <w:r w:rsidRPr="00205084">
        <w:rPr>
          <w:rFonts w:eastAsia="Times New Roman" w:cstheme="minorHAnsi"/>
          <w:b/>
          <w:bCs/>
          <w:color w:val="1F2328"/>
          <w:kern w:val="36"/>
          <w:sz w:val="26"/>
          <w:szCs w:val="26"/>
          <w:lang w:val="nl-NL"/>
        </w:rPr>
        <w:t>ID Student: P76127051</w:t>
      </w:r>
    </w:p>
    <w:p w14:paraId="115B06F6" w14:textId="77777777" w:rsidR="009B60E8" w:rsidRPr="009B60E8" w:rsidRDefault="009B60E8" w:rsidP="009B60E8">
      <w:pPr>
        <w:pStyle w:val="ListParagraph"/>
        <w:numPr>
          <w:ilvl w:val="0"/>
          <w:numId w:val="5"/>
        </w:numPr>
        <w:shd w:val="clear" w:color="auto" w:fill="FFFFFF"/>
        <w:spacing w:after="240" w:line="276" w:lineRule="auto"/>
        <w:rPr>
          <w:rFonts w:eastAsia="Times New Roman" w:cstheme="minorHAnsi"/>
          <w:b/>
          <w:bCs/>
          <w:i/>
          <w:iCs/>
          <w:color w:val="1F2328"/>
          <w:sz w:val="22"/>
          <w:szCs w:val="22"/>
        </w:rPr>
      </w:pPr>
      <w:r w:rsidRPr="009B60E8">
        <w:rPr>
          <w:rFonts w:eastAsia="Times New Roman" w:cstheme="minorHAnsi"/>
          <w:b/>
          <w:bCs/>
          <w:i/>
          <w:iCs/>
          <w:color w:val="1F2328"/>
          <w:sz w:val="22"/>
          <w:szCs w:val="22"/>
        </w:rPr>
        <w:t>Dataset Processing:</w:t>
      </w:r>
      <w:r w:rsidRPr="009B60E8">
        <w:rPr>
          <w:rFonts w:eastAsia="Times New Roman" w:cstheme="minorHAnsi"/>
          <w:b/>
          <w:bCs/>
          <w:i/>
          <w:iCs/>
          <w:color w:val="1F2328"/>
          <w:sz w:val="22"/>
          <w:szCs w:val="22"/>
          <w:lang w:val="en-US"/>
        </w:rPr>
        <w:t xml:space="preserve"> </w:t>
      </w:r>
    </w:p>
    <w:p w14:paraId="70B07258" w14:textId="2605CD67" w:rsidR="009B60E8" w:rsidRDefault="009B60E8" w:rsidP="00DE6D2A">
      <w:pPr>
        <w:pStyle w:val="ListParagraph"/>
        <w:shd w:val="clear" w:color="auto" w:fill="FFFFFF"/>
        <w:spacing w:after="240" w:line="276" w:lineRule="auto"/>
        <w:jc w:val="both"/>
        <w:rPr>
          <w:rFonts w:eastAsia="Times New Roman" w:cstheme="minorHAnsi"/>
          <w:color w:val="1F2328"/>
          <w:sz w:val="22"/>
          <w:szCs w:val="22"/>
        </w:rPr>
      </w:pPr>
      <w:r w:rsidRPr="009B60E8">
        <w:rPr>
          <w:rFonts w:eastAsia="Times New Roman" w:cstheme="minorHAnsi"/>
          <w:color w:val="1F2328"/>
          <w:sz w:val="22"/>
          <w:szCs w:val="22"/>
        </w:rPr>
        <w:t xml:space="preserve">To preprocess the dataset, we first handled the XML files and utilized the Pandas library to create dataframes for Exploratory Data Analysis (EDA). The goal was to gain insights into the data distribution, patterns, and characteristics. </w:t>
      </w:r>
    </w:p>
    <w:p w14:paraId="47A59D64" w14:textId="77777777" w:rsidR="00DE6D2A" w:rsidRPr="009B60E8" w:rsidRDefault="00DE6D2A" w:rsidP="00DE6D2A">
      <w:pPr>
        <w:pStyle w:val="ListParagraph"/>
        <w:shd w:val="clear" w:color="auto" w:fill="FFFFFF"/>
        <w:spacing w:after="240" w:line="276" w:lineRule="auto"/>
        <w:jc w:val="both"/>
        <w:rPr>
          <w:rFonts w:eastAsia="Times New Roman" w:cstheme="minorHAnsi"/>
          <w:color w:val="1F2328"/>
          <w:sz w:val="22"/>
          <w:szCs w:val="22"/>
        </w:rPr>
      </w:pPr>
    </w:p>
    <w:p w14:paraId="76F06032" w14:textId="77777777" w:rsidR="009B60E8" w:rsidRPr="009B60E8" w:rsidRDefault="009B60E8" w:rsidP="009B60E8">
      <w:pPr>
        <w:pStyle w:val="ListParagraph"/>
        <w:numPr>
          <w:ilvl w:val="0"/>
          <w:numId w:val="5"/>
        </w:numPr>
        <w:shd w:val="clear" w:color="auto" w:fill="FFFFFF"/>
        <w:spacing w:after="240" w:line="276" w:lineRule="auto"/>
        <w:rPr>
          <w:rFonts w:eastAsia="Times New Roman" w:cstheme="minorHAnsi"/>
          <w:b/>
          <w:bCs/>
          <w:i/>
          <w:iCs/>
          <w:color w:val="1F2328"/>
          <w:sz w:val="22"/>
          <w:szCs w:val="22"/>
        </w:rPr>
      </w:pPr>
      <w:r w:rsidRPr="009B60E8">
        <w:rPr>
          <w:rFonts w:eastAsia="Times New Roman" w:cstheme="minorHAnsi"/>
          <w:b/>
          <w:bCs/>
          <w:i/>
          <w:iCs/>
          <w:color w:val="1F2328"/>
          <w:sz w:val="22"/>
          <w:szCs w:val="22"/>
        </w:rPr>
        <w:t>Model Training:</w:t>
      </w:r>
    </w:p>
    <w:p w14:paraId="581081B8" w14:textId="533CB677" w:rsidR="009B60E8" w:rsidRPr="009B60E8" w:rsidRDefault="009B60E8" w:rsidP="00DE6D2A">
      <w:pPr>
        <w:pStyle w:val="ListParagraph"/>
        <w:numPr>
          <w:ilvl w:val="0"/>
          <w:numId w:val="6"/>
        </w:numPr>
        <w:shd w:val="clear" w:color="auto" w:fill="FFFFFF"/>
        <w:spacing w:after="240" w:line="276" w:lineRule="auto"/>
        <w:jc w:val="both"/>
        <w:rPr>
          <w:rFonts w:eastAsia="Times New Roman" w:cstheme="minorHAnsi"/>
          <w:color w:val="1F2328"/>
          <w:sz w:val="22"/>
          <w:szCs w:val="22"/>
        </w:rPr>
      </w:pPr>
      <w:r w:rsidRPr="009B60E8">
        <w:rPr>
          <w:rFonts w:eastAsia="Times New Roman" w:cstheme="minorHAnsi"/>
          <w:color w:val="1F2328"/>
          <w:sz w:val="22"/>
          <w:szCs w:val="22"/>
        </w:rPr>
        <w:t>BERT Architecture:</w:t>
      </w:r>
      <w:r w:rsidRPr="009B60E8">
        <w:rPr>
          <w:rFonts w:eastAsia="Times New Roman" w:cstheme="minorHAnsi"/>
          <w:color w:val="1F2328"/>
          <w:sz w:val="22"/>
          <w:szCs w:val="22"/>
          <w:lang w:val="en-US"/>
        </w:rPr>
        <w:t xml:space="preserve"> I</w:t>
      </w:r>
      <w:r w:rsidRPr="009B60E8">
        <w:rPr>
          <w:rFonts w:eastAsia="Times New Roman" w:cstheme="minorHAnsi"/>
          <w:color w:val="1F2328"/>
          <w:sz w:val="22"/>
          <w:szCs w:val="22"/>
        </w:rPr>
        <w:t xml:space="preserve"> opted for BERT as the model for our classification task and designed two main architectures:</w:t>
      </w:r>
    </w:p>
    <w:p w14:paraId="4807B53B" w14:textId="77777777" w:rsidR="009B60E8" w:rsidRPr="009B60E8" w:rsidRDefault="009B60E8" w:rsidP="00DE6D2A">
      <w:pPr>
        <w:pStyle w:val="ListParagraph"/>
        <w:numPr>
          <w:ilvl w:val="1"/>
          <w:numId w:val="6"/>
        </w:numPr>
        <w:shd w:val="clear" w:color="auto" w:fill="FFFFFF"/>
        <w:spacing w:after="240" w:line="276" w:lineRule="auto"/>
        <w:jc w:val="both"/>
        <w:rPr>
          <w:rFonts w:eastAsia="Times New Roman" w:cstheme="minorHAnsi"/>
          <w:b/>
          <w:bCs/>
          <w:color w:val="1F2328"/>
          <w:sz w:val="22"/>
          <w:szCs w:val="22"/>
        </w:rPr>
      </w:pPr>
      <w:r w:rsidRPr="009B60E8">
        <w:rPr>
          <w:rFonts w:eastAsia="Times New Roman" w:cstheme="minorHAnsi"/>
          <w:color w:val="1F2328"/>
          <w:sz w:val="22"/>
          <w:szCs w:val="22"/>
        </w:rPr>
        <w:t xml:space="preserve">BERT Model 1: </w:t>
      </w:r>
      <w:r w:rsidRPr="009B60E8">
        <w:rPr>
          <w:rFonts w:eastAsia="Times New Roman" w:cstheme="minorHAnsi"/>
          <w:b/>
          <w:bCs/>
          <w:color w:val="1F2328"/>
          <w:sz w:val="22"/>
          <w:szCs w:val="22"/>
        </w:rPr>
        <w:t>{Entity e1} [SEP] {Entity e2} [SEP] {full_sentence}</w:t>
      </w:r>
    </w:p>
    <w:p w14:paraId="66E330C3" w14:textId="2A92B1F3" w:rsidR="009B60E8" w:rsidRPr="009B60E8" w:rsidRDefault="009B60E8" w:rsidP="00DE6D2A">
      <w:pPr>
        <w:pStyle w:val="ListParagraph"/>
        <w:numPr>
          <w:ilvl w:val="1"/>
          <w:numId w:val="6"/>
        </w:numPr>
        <w:shd w:val="clear" w:color="auto" w:fill="FFFFFF"/>
        <w:spacing w:after="240" w:line="276" w:lineRule="auto"/>
        <w:jc w:val="both"/>
        <w:rPr>
          <w:rFonts w:eastAsia="Times New Roman" w:cstheme="minorHAnsi"/>
          <w:color w:val="1F2328"/>
          <w:sz w:val="22"/>
          <w:szCs w:val="22"/>
        </w:rPr>
      </w:pPr>
      <w:r w:rsidRPr="009B60E8">
        <w:rPr>
          <w:rFonts w:eastAsia="Times New Roman" w:cstheme="minorHAnsi"/>
          <w:color w:val="1F2328"/>
          <w:sz w:val="22"/>
          <w:szCs w:val="22"/>
        </w:rPr>
        <w:t xml:space="preserve">BERT Model 2: </w:t>
      </w:r>
      <w:r w:rsidRPr="009B60E8">
        <w:rPr>
          <w:rFonts w:eastAsia="Times New Roman" w:cstheme="minorHAnsi"/>
          <w:b/>
          <w:bCs/>
          <w:color w:val="1F2328"/>
          <w:sz w:val="22"/>
          <w:szCs w:val="22"/>
        </w:rPr>
        <w:t>{Entity e1} [SEP] {Entity e2}</w:t>
      </w:r>
      <w:r w:rsidRPr="009B60E8">
        <w:rPr>
          <w:rFonts w:eastAsia="Times New Roman" w:cstheme="minorHAnsi"/>
          <w:color w:val="1F2328"/>
          <w:sz w:val="22"/>
          <w:szCs w:val="22"/>
          <w:lang w:val="it-IT"/>
        </w:rPr>
        <w:t xml:space="preserve"> </w:t>
      </w:r>
    </w:p>
    <w:p w14:paraId="29B8C35C" w14:textId="08527596" w:rsidR="009B60E8" w:rsidRPr="009B60E8" w:rsidRDefault="009B60E8" w:rsidP="00DE6D2A">
      <w:pPr>
        <w:pStyle w:val="ListParagraph"/>
        <w:numPr>
          <w:ilvl w:val="0"/>
          <w:numId w:val="6"/>
        </w:numPr>
        <w:shd w:val="clear" w:color="auto" w:fill="FFFFFF"/>
        <w:spacing w:after="240" w:line="276" w:lineRule="auto"/>
        <w:jc w:val="both"/>
        <w:rPr>
          <w:rFonts w:eastAsia="Times New Roman" w:cstheme="minorHAnsi"/>
          <w:color w:val="1F2328"/>
          <w:sz w:val="22"/>
          <w:szCs w:val="22"/>
        </w:rPr>
      </w:pPr>
      <w:r w:rsidRPr="009B60E8">
        <w:rPr>
          <w:rFonts w:eastAsia="Times New Roman" w:cstheme="minorHAnsi"/>
          <w:color w:val="1F2328"/>
          <w:sz w:val="22"/>
          <w:szCs w:val="22"/>
        </w:rPr>
        <w:t>Loss Function:</w:t>
      </w:r>
      <w:r w:rsidRPr="009B60E8">
        <w:rPr>
          <w:rFonts w:eastAsia="Times New Roman" w:cstheme="minorHAnsi"/>
          <w:color w:val="1F2328"/>
          <w:sz w:val="22"/>
          <w:szCs w:val="22"/>
          <w:lang w:val="en-US"/>
        </w:rPr>
        <w:t xml:space="preserve"> </w:t>
      </w:r>
      <w:r w:rsidRPr="009B60E8">
        <w:rPr>
          <w:rFonts w:eastAsia="Times New Roman" w:cstheme="minorHAnsi"/>
          <w:color w:val="1F2328"/>
          <w:sz w:val="22"/>
          <w:szCs w:val="22"/>
        </w:rPr>
        <w:t>Given the imbalance in the dataset, we employed the Focus Loss to address the issue of unbalanced data distribution.</w:t>
      </w:r>
    </w:p>
    <w:p w14:paraId="57B40E03" w14:textId="77777777" w:rsidR="009B60E8" w:rsidRPr="009B60E8" w:rsidRDefault="009B60E8" w:rsidP="00DE6D2A">
      <w:pPr>
        <w:pStyle w:val="ListParagraph"/>
        <w:numPr>
          <w:ilvl w:val="0"/>
          <w:numId w:val="6"/>
        </w:numPr>
        <w:shd w:val="clear" w:color="auto" w:fill="FFFFFF"/>
        <w:spacing w:after="240" w:line="276" w:lineRule="auto"/>
        <w:jc w:val="both"/>
        <w:rPr>
          <w:rFonts w:eastAsia="Times New Roman" w:cstheme="minorHAnsi"/>
          <w:color w:val="1F2328"/>
          <w:sz w:val="22"/>
          <w:szCs w:val="22"/>
        </w:rPr>
      </w:pPr>
      <w:r w:rsidRPr="009B60E8">
        <w:rPr>
          <w:rFonts w:eastAsia="Times New Roman" w:cstheme="minorHAnsi"/>
          <w:color w:val="1F2328"/>
          <w:sz w:val="22"/>
          <w:szCs w:val="22"/>
        </w:rPr>
        <w:t>Pretraining Models:</w:t>
      </w:r>
      <w:r w:rsidRPr="009B60E8">
        <w:rPr>
          <w:rFonts w:eastAsia="Times New Roman" w:cstheme="minorHAnsi"/>
          <w:color w:val="1F2328"/>
          <w:sz w:val="22"/>
          <w:szCs w:val="22"/>
          <w:lang w:val="en-US"/>
        </w:rPr>
        <w:t xml:space="preserve"> I</w:t>
      </w:r>
      <w:r w:rsidRPr="009B60E8">
        <w:rPr>
          <w:rFonts w:eastAsia="Times New Roman" w:cstheme="minorHAnsi"/>
          <w:color w:val="1F2328"/>
          <w:sz w:val="22"/>
          <w:szCs w:val="22"/>
        </w:rPr>
        <w:t xml:space="preserve"> experimented with two pretraining models:</w:t>
      </w:r>
    </w:p>
    <w:p w14:paraId="59B2958C" w14:textId="77777777" w:rsidR="009B60E8" w:rsidRPr="009B60E8" w:rsidRDefault="009B60E8" w:rsidP="00DE6D2A">
      <w:pPr>
        <w:pStyle w:val="ListParagraph"/>
        <w:numPr>
          <w:ilvl w:val="1"/>
          <w:numId w:val="6"/>
        </w:numPr>
        <w:shd w:val="clear" w:color="auto" w:fill="FFFFFF"/>
        <w:spacing w:after="240" w:line="276" w:lineRule="auto"/>
        <w:jc w:val="both"/>
        <w:rPr>
          <w:rFonts w:eastAsia="Times New Roman" w:cstheme="minorHAnsi"/>
          <w:color w:val="1F2328"/>
          <w:sz w:val="22"/>
          <w:szCs w:val="22"/>
        </w:rPr>
      </w:pPr>
      <w:r w:rsidRPr="00DE6D2A">
        <w:rPr>
          <w:rFonts w:eastAsia="Times New Roman" w:cstheme="minorHAnsi"/>
          <w:b/>
          <w:bCs/>
          <w:i/>
          <w:iCs/>
          <w:color w:val="1F2328"/>
          <w:sz w:val="22"/>
          <w:szCs w:val="22"/>
        </w:rPr>
        <w:t>bert-base-uncased</w:t>
      </w:r>
      <w:r w:rsidRPr="009B60E8">
        <w:rPr>
          <w:rFonts w:eastAsia="Times New Roman" w:cstheme="minorHAnsi"/>
          <w:color w:val="1F2328"/>
          <w:sz w:val="22"/>
          <w:szCs w:val="22"/>
        </w:rPr>
        <w:t>: The default BERT model.</w:t>
      </w:r>
    </w:p>
    <w:p w14:paraId="6D558F6C" w14:textId="418D78A7" w:rsidR="009B60E8" w:rsidRDefault="009B60E8" w:rsidP="00DE6D2A">
      <w:pPr>
        <w:pStyle w:val="ListParagraph"/>
        <w:numPr>
          <w:ilvl w:val="1"/>
          <w:numId w:val="6"/>
        </w:numPr>
        <w:shd w:val="clear" w:color="auto" w:fill="FFFFFF"/>
        <w:spacing w:after="240" w:line="276" w:lineRule="auto"/>
        <w:jc w:val="both"/>
        <w:rPr>
          <w:rFonts w:eastAsia="Times New Roman" w:cstheme="minorHAnsi"/>
          <w:color w:val="1F2328"/>
          <w:sz w:val="22"/>
          <w:szCs w:val="22"/>
        </w:rPr>
      </w:pPr>
      <w:r w:rsidRPr="00DE6D2A">
        <w:rPr>
          <w:rFonts w:eastAsia="Times New Roman" w:cstheme="minorHAnsi"/>
          <w:b/>
          <w:bCs/>
          <w:i/>
          <w:iCs/>
          <w:color w:val="1F2328"/>
          <w:sz w:val="22"/>
          <w:szCs w:val="22"/>
        </w:rPr>
        <w:t>alvaroalon2/biobert_diseases_ner</w:t>
      </w:r>
      <w:r w:rsidRPr="009B60E8">
        <w:rPr>
          <w:rFonts w:eastAsia="Times New Roman" w:cstheme="minorHAnsi"/>
          <w:color w:val="1F2328"/>
          <w:sz w:val="22"/>
          <w:szCs w:val="22"/>
        </w:rPr>
        <w:t>: A model fine-tuned with biomedical data.</w:t>
      </w:r>
    </w:p>
    <w:p w14:paraId="6B5A70B6" w14:textId="77777777" w:rsidR="009B60E8" w:rsidRPr="009B60E8" w:rsidRDefault="009B60E8" w:rsidP="009B60E8">
      <w:pPr>
        <w:pStyle w:val="ListParagraph"/>
        <w:shd w:val="clear" w:color="auto" w:fill="FFFFFF"/>
        <w:spacing w:after="240" w:line="276" w:lineRule="auto"/>
        <w:ind w:left="2160"/>
        <w:rPr>
          <w:rFonts w:eastAsia="Times New Roman" w:cstheme="minorHAnsi"/>
          <w:color w:val="1F2328"/>
          <w:sz w:val="22"/>
          <w:szCs w:val="22"/>
        </w:rPr>
      </w:pPr>
    </w:p>
    <w:p w14:paraId="4973E37F" w14:textId="7EDC2811" w:rsidR="009B60E8" w:rsidRPr="009B60E8" w:rsidRDefault="009B60E8" w:rsidP="009B60E8">
      <w:pPr>
        <w:pStyle w:val="ListParagraph"/>
        <w:numPr>
          <w:ilvl w:val="0"/>
          <w:numId w:val="5"/>
        </w:numPr>
        <w:shd w:val="clear" w:color="auto" w:fill="FFFFFF"/>
        <w:spacing w:after="240" w:line="276" w:lineRule="auto"/>
        <w:rPr>
          <w:rFonts w:eastAsia="Times New Roman" w:cstheme="minorHAnsi"/>
          <w:b/>
          <w:bCs/>
          <w:i/>
          <w:iCs/>
          <w:color w:val="1F2328"/>
          <w:sz w:val="22"/>
          <w:szCs w:val="22"/>
        </w:rPr>
      </w:pPr>
      <w:r w:rsidRPr="009B60E8">
        <w:rPr>
          <w:rFonts w:eastAsia="Times New Roman" w:cstheme="minorHAnsi"/>
          <w:b/>
          <w:bCs/>
          <w:i/>
          <w:iCs/>
          <w:color w:val="1F2328"/>
          <w:sz w:val="22"/>
          <w:szCs w:val="22"/>
        </w:rPr>
        <w:t>Evaluation:</w:t>
      </w:r>
    </w:p>
    <w:tbl>
      <w:tblPr>
        <w:tblW w:w="8564" w:type="dxa"/>
        <w:jc w:val="right"/>
        <w:tblCellMar>
          <w:left w:w="0" w:type="dxa"/>
          <w:right w:w="0" w:type="dxa"/>
        </w:tblCellMar>
        <w:tblLook w:val="04A0" w:firstRow="1" w:lastRow="0" w:firstColumn="1" w:lastColumn="0" w:noHBand="0" w:noVBand="1"/>
      </w:tblPr>
      <w:tblGrid>
        <w:gridCol w:w="836"/>
        <w:gridCol w:w="3210"/>
        <w:gridCol w:w="651"/>
        <w:gridCol w:w="828"/>
        <w:gridCol w:w="780"/>
        <w:gridCol w:w="651"/>
        <w:gridCol w:w="828"/>
        <w:gridCol w:w="780"/>
      </w:tblGrid>
      <w:tr w:rsidR="009B60E8" w:rsidRPr="009B60E8" w14:paraId="3D190A0B" w14:textId="77777777" w:rsidTr="009B60E8">
        <w:trPr>
          <w:trHeight w:val="315"/>
          <w:jc w:val="right"/>
        </w:trPr>
        <w:tc>
          <w:tcPr>
            <w:tcW w:w="836" w:type="dxa"/>
            <w:vMerge w:val="restart"/>
            <w:tcBorders>
              <w:top w:val="single" w:sz="12" w:space="0" w:color="000000"/>
              <w:left w:val="single" w:sz="12" w:space="0" w:color="000000"/>
              <w:bottom w:val="single" w:sz="12" w:space="0" w:color="000000"/>
              <w:right w:val="single" w:sz="12" w:space="0" w:color="000000"/>
            </w:tcBorders>
            <w:tcMar>
              <w:top w:w="30" w:type="dxa"/>
              <w:left w:w="45" w:type="dxa"/>
              <w:bottom w:w="30" w:type="dxa"/>
              <w:right w:w="45" w:type="dxa"/>
            </w:tcMar>
            <w:vAlign w:val="center"/>
            <w:hideMark/>
          </w:tcPr>
          <w:p w14:paraId="6C28EDB3" w14:textId="77777777" w:rsidR="009B60E8" w:rsidRPr="009B60E8" w:rsidRDefault="009B60E8" w:rsidP="009B60E8">
            <w:pPr>
              <w:jc w:val="center"/>
              <w:rPr>
                <w:rFonts w:eastAsia="Times New Roman" w:cstheme="minorHAnsi"/>
                <w:sz w:val="20"/>
                <w:szCs w:val="20"/>
              </w:rPr>
            </w:pPr>
            <w:r w:rsidRPr="009B60E8">
              <w:rPr>
                <w:rFonts w:eastAsia="Times New Roman" w:cstheme="minorHAnsi"/>
                <w:sz w:val="20"/>
                <w:szCs w:val="20"/>
              </w:rPr>
              <w:t xml:space="preserve">Model </w:t>
            </w:r>
          </w:p>
        </w:tc>
        <w:tc>
          <w:tcPr>
            <w:tcW w:w="3210" w:type="dxa"/>
            <w:vMerge w:val="restart"/>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7933CC3B" w14:textId="77777777" w:rsidR="009B60E8" w:rsidRPr="009B60E8" w:rsidRDefault="009B60E8" w:rsidP="009B60E8">
            <w:pPr>
              <w:jc w:val="center"/>
              <w:rPr>
                <w:rFonts w:eastAsia="Times New Roman" w:cstheme="minorHAnsi"/>
                <w:sz w:val="20"/>
                <w:szCs w:val="20"/>
              </w:rPr>
            </w:pPr>
            <w:r w:rsidRPr="009B60E8">
              <w:rPr>
                <w:rFonts w:eastAsia="Times New Roman" w:cstheme="minorHAnsi"/>
                <w:sz w:val="20"/>
                <w:szCs w:val="20"/>
              </w:rPr>
              <w:t>Pretrain Model</w:t>
            </w:r>
          </w:p>
        </w:tc>
        <w:tc>
          <w:tcPr>
            <w:tcW w:w="0" w:type="auto"/>
            <w:gridSpan w:val="3"/>
            <w:tcBorders>
              <w:top w:val="single" w:sz="12" w:space="0" w:color="000000"/>
              <w:left w:val="single" w:sz="6" w:space="0" w:color="CCCCCC"/>
              <w:bottom w:val="single" w:sz="6" w:space="0" w:color="000000"/>
              <w:right w:val="single" w:sz="12" w:space="0" w:color="000000"/>
            </w:tcBorders>
            <w:tcMar>
              <w:top w:w="30" w:type="dxa"/>
              <w:left w:w="45" w:type="dxa"/>
              <w:bottom w:w="30" w:type="dxa"/>
              <w:right w:w="45" w:type="dxa"/>
            </w:tcMar>
            <w:vAlign w:val="center"/>
            <w:hideMark/>
          </w:tcPr>
          <w:p w14:paraId="532EFC54" w14:textId="77777777" w:rsidR="009B60E8" w:rsidRPr="009B60E8" w:rsidRDefault="009B60E8" w:rsidP="009B60E8">
            <w:pPr>
              <w:jc w:val="center"/>
              <w:rPr>
                <w:rFonts w:eastAsia="Times New Roman" w:cstheme="minorHAnsi"/>
                <w:sz w:val="20"/>
                <w:szCs w:val="20"/>
              </w:rPr>
            </w:pPr>
            <w:r w:rsidRPr="009B60E8">
              <w:rPr>
                <w:rFonts w:eastAsia="Times New Roman" w:cstheme="minorHAnsi"/>
                <w:sz w:val="20"/>
                <w:szCs w:val="20"/>
              </w:rPr>
              <w:t>Devel Dataset</w:t>
            </w:r>
          </w:p>
        </w:tc>
        <w:tc>
          <w:tcPr>
            <w:tcW w:w="0" w:type="auto"/>
            <w:gridSpan w:val="3"/>
            <w:tcBorders>
              <w:top w:val="single" w:sz="12" w:space="0" w:color="000000"/>
              <w:left w:val="single" w:sz="6" w:space="0" w:color="CCCCCC"/>
              <w:bottom w:val="single" w:sz="6" w:space="0" w:color="000000"/>
              <w:right w:val="single" w:sz="12" w:space="0" w:color="000000"/>
            </w:tcBorders>
            <w:tcMar>
              <w:top w:w="30" w:type="dxa"/>
              <w:left w:w="45" w:type="dxa"/>
              <w:bottom w:w="30" w:type="dxa"/>
              <w:right w:w="45" w:type="dxa"/>
            </w:tcMar>
            <w:vAlign w:val="center"/>
            <w:hideMark/>
          </w:tcPr>
          <w:p w14:paraId="4C92F6F6" w14:textId="77777777" w:rsidR="009B60E8" w:rsidRPr="009B60E8" w:rsidRDefault="009B60E8" w:rsidP="009B60E8">
            <w:pPr>
              <w:jc w:val="center"/>
              <w:rPr>
                <w:rFonts w:eastAsia="Times New Roman" w:cstheme="minorHAnsi"/>
                <w:sz w:val="20"/>
                <w:szCs w:val="20"/>
              </w:rPr>
            </w:pPr>
            <w:r w:rsidRPr="009B60E8">
              <w:rPr>
                <w:rFonts w:eastAsia="Times New Roman" w:cstheme="minorHAnsi"/>
                <w:sz w:val="20"/>
                <w:szCs w:val="20"/>
              </w:rPr>
              <w:t>Test Dataset</w:t>
            </w:r>
          </w:p>
        </w:tc>
      </w:tr>
      <w:tr w:rsidR="009B60E8" w:rsidRPr="009B60E8" w14:paraId="760D0807" w14:textId="77777777" w:rsidTr="009B60E8">
        <w:trPr>
          <w:trHeight w:val="315"/>
          <w:jc w:val="right"/>
        </w:trPr>
        <w:tc>
          <w:tcPr>
            <w:tcW w:w="836" w:type="dxa"/>
            <w:vMerge/>
            <w:tcBorders>
              <w:top w:val="single" w:sz="12" w:space="0" w:color="000000"/>
              <w:left w:val="single" w:sz="12" w:space="0" w:color="000000"/>
              <w:bottom w:val="single" w:sz="12" w:space="0" w:color="000000"/>
              <w:right w:val="single" w:sz="12" w:space="0" w:color="000000"/>
            </w:tcBorders>
            <w:vAlign w:val="center"/>
            <w:hideMark/>
          </w:tcPr>
          <w:p w14:paraId="04A31733" w14:textId="77777777" w:rsidR="009B60E8" w:rsidRPr="009B60E8" w:rsidRDefault="009B60E8" w:rsidP="009B60E8">
            <w:pPr>
              <w:rPr>
                <w:rFonts w:eastAsia="Times New Roman" w:cstheme="minorHAnsi"/>
                <w:sz w:val="20"/>
                <w:szCs w:val="20"/>
              </w:rPr>
            </w:pPr>
          </w:p>
        </w:tc>
        <w:tc>
          <w:tcPr>
            <w:tcW w:w="3210" w:type="dxa"/>
            <w:vMerge/>
            <w:tcBorders>
              <w:top w:val="single" w:sz="12" w:space="0" w:color="000000"/>
              <w:left w:val="single" w:sz="6" w:space="0" w:color="CCCCCC"/>
              <w:bottom w:val="single" w:sz="12" w:space="0" w:color="000000"/>
              <w:right w:val="single" w:sz="12" w:space="0" w:color="000000"/>
            </w:tcBorders>
            <w:vAlign w:val="center"/>
            <w:hideMark/>
          </w:tcPr>
          <w:p w14:paraId="7FBDB2C6" w14:textId="77777777" w:rsidR="009B60E8" w:rsidRPr="009B60E8" w:rsidRDefault="009B60E8" w:rsidP="009B60E8">
            <w:pPr>
              <w:rPr>
                <w:rFonts w:eastAsia="Times New Roman" w:cstheme="minorHAnsi"/>
                <w:sz w:val="20"/>
                <w:szCs w:val="20"/>
              </w:rPr>
            </w:pPr>
          </w:p>
        </w:tc>
        <w:tc>
          <w:tcPr>
            <w:tcW w:w="0" w:type="auto"/>
            <w:tcBorders>
              <w:top w:val="single" w:sz="6" w:space="0" w:color="CCCCCC"/>
              <w:left w:val="single" w:sz="6" w:space="0" w:color="CCCCCC"/>
              <w:bottom w:val="single" w:sz="12" w:space="0" w:color="000000"/>
              <w:right w:val="single" w:sz="6" w:space="0" w:color="000000"/>
            </w:tcBorders>
            <w:tcMar>
              <w:top w:w="30" w:type="dxa"/>
              <w:left w:w="45" w:type="dxa"/>
              <w:bottom w:w="30" w:type="dxa"/>
              <w:right w:w="45" w:type="dxa"/>
            </w:tcMar>
            <w:vAlign w:val="center"/>
            <w:hideMark/>
          </w:tcPr>
          <w:p w14:paraId="2B805F6D" w14:textId="77777777" w:rsidR="009B60E8" w:rsidRPr="009B60E8" w:rsidRDefault="009B60E8" w:rsidP="009B60E8">
            <w:pPr>
              <w:jc w:val="center"/>
              <w:rPr>
                <w:rFonts w:eastAsia="Times New Roman" w:cstheme="minorHAnsi"/>
                <w:sz w:val="20"/>
                <w:szCs w:val="20"/>
              </w:rPr>
            </w:pPr>
            <w:r w:rsidRPr="009B60E8">
              <w:rPr>
                <w:rFonts w:eastAsia="Times New Roman" w:cstheme="minorHAnsi"/>
                <w:sz w:val="20"/>
                <w:szCs w:val="20"/>
              </w:rPr>
              <w:t>Recall</w:t>
            </w:r>
          </w:p>
        </w:tc>
        <w:tc>
          <w:tcPr>
            <w:tcW w:w="0" w:type="auto"/>
            <w:tcBorders>
              <w:top w:val="single" w:sz="6" w:space="0" w:color="CCCCCC"/>
              <w:left w:val="single" w:sz="6" w:space="0" w:color="CCCCCC"/>
              <w:bottom w:val="single" w:sz="12" w:space="0" w:color="000000"/>
              <w:right w:val="single" w:sz="6" w:space="0" w:color="000000"/>
            </w:tcBorders>
            <w:tcMar>
              <w:top w:w="30" w:type="dxa"/>
              <w:left w:w="45" w:type="dxa"/>
              <w:bottom w:w="30" w:type="dxa"/>
              <w:right w:w="45" w:type="dxa"/>
            </w:tcMar>
            <w:vAlign w:val="center"/>
            <w:hideMark/>
          </w:tcPr>
          <w:p w14:paraId="76D9980F" w14:textId="77777777" w:rsidR="009B60E8" w:rsidRPr="009B60E8" w:rsidRDefault="009B60E8" w:rsidP="009B60E8">
            <w:pPr>
              <w:jc w:val="center"/>
              <w:rPr>
                <w:rFonts w:eastAsia="Times New Roman" w:cstheme="minorHAnsi"/>
                <w:sz w:val="20"/>
                <w:szCs w:val="20"/>
              </w:rPr>
            </w:pPr>
            <w:r w:rsidRPr="009B60E8">
              <w:rPr>
                <w:rFonts w:eastAsia="Times New Roman" w:cstheme="minorHAnsi"/>
                <w:sz w:val="20"/>
                <w:szCs w:val="20"/>
              </w:rPr>
              <w:t>Precision</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4AB71E3" w14:textId="77777777" w:rsidR="009B60E8" w:rsidRPr="009B60E8" w:rsidRDefault="009B60E8" w:rsidP="009B60E8">
            <w:pPr>
              <w:jc w:val="center"/>
              <w:rPr>
                <w:rFonts w:eastAsia="Times New Roman" w:cstheme="minorHAnsi"/>
                <w:sz w:val="20"/>
                <w:szCs w:val="20"/>
              </w:rPr>
            </w:pPr>
            <w:r w:rsidRPr="009B60E8">
              <w:rPr>
                <w:rFonts w:eastAsia="Times New Roman" w:cstheme="minorHAnsi"/>
                <w:sz w:val="20"/>
                <w:szCs w:val="20"/>
              </w:rPr>
              <w:t>F1 Score</w:t>
            </w:r>
          </w:p>
        </w:tc>
        <w:tc>
          <w:tcPr>
            <w:tcW w:w="0" w:type="auto"/>
            <w:tcBorders>
              <w:top w:val="single" w:sz="6" w:space="0" w:color="CCCCCC"/>
              <w:left w:val="single" w:sz="6" w:space="0" w:color="CCCCCC"/>
              <w:bottom w:val="single" w:sz="12" w:space="0" w:color="000000"/>
              <w:right w:val="single" w:sz="6" w:space="0" w:color="000000"/>
            </w:tcBorders>
            <w:tcMar>
              <w:top w:w="30" w:type="dxa"/>
              <w:left w:w="45" w:type="dxa"/>
              <w:bottom w:w="30" w:type="dxa"/>
              <w:right w:w="45" w:type="dxa"/>
            </w:tcMar>
            <w:vAlign w:val="center"/>
            <w:hideMark/>
          </w:tcPr>
          <w:p w14:paraId="103CBD73" w14:textId="77777777" w:rsidR="009B60E8" w:rsidRPr="009B60E8" w:rsidRDefault="009B60E8" w:rsidP="009B60E8">
            <w:pPr>
              <w:jc w:val="center"/>
              <w:rPr>
                <w:rFonts w:eastAsia="Times New Roman" w:cstheme="minorHAnsi"/>
                <w:sz w:val="20"/>
                <w:szCs w:val="20"/>
              </w:rPr>
            </w:pPr>
            <w:r w:rsidRPr="009B60E8">
              <w:rPr>
                <w:rFonts w:eastAsia="Times New Roman" w:cstheme="minorHAnsi"/>
                <w:sz w:val="20"/>
                <w:szCs w:val="20"/>
              </w:rPr>
              <w:t>Recall</w:t>
            </w:r>
          </w:p>
        </w:tc>
        <w:tc>
          <w:tcPr>
            <w:tcW w:w="0" w:type="auto"/>
            <w:tcBorders>
              <w:top w:val="single" w:sz="6" w:space="0" w:color="CCCCCC"/>
              <w:left w:val="single" w:sz="6" w:space="0" w:color="CCCCCC"/>
              <w:bottom w:val="single" w:sz="12" w:space="0" w:color="000000"/>
              <w:right w:val="single" w:sz="6" w:space="0" w:color="000000"/>
            </w:tcBorders>
            <w:tcMar>
              <w:top w:w="30" w:type="dxa"/>
              <w:left w:w="45" w:type="dxa"/>
              <w:bottom w:w="30" w:type="dxa"/>
              <w:right w:w="45" w:type="dxa"/>
            </w:tcMar>
            <w:vAlign w:val="center"/>
            <w:hideMark/>
          </w:tcPr>
          <w:p w14:paraId="053CB029" w14:textId="77777777" w:rsidR="009B60E8" w:rsidRPr="009B60E8" w:rsidRDefault="009B60E8" w:rsidP="009B60E8">
            <w:pPr>
              <w:jc w:val="center"/>
              <w:rPr>
                <w:rFonts w:eastAsia="Times New Roman" w:cstheme="minorHAnsi"/>
                <w:sz w:val="20"/>
                <w:szCs w:val="20"/>
              </w:rPr>
            </w:pPr>
            <w:r w:rsidRPr="009B60E8">
              <w:rPr>
                <w:rFonts w:eastAsia="Times New Roman" w:cstheme="minorHAnsi"/>
                <w:sz w:val="20"/>
                <w:szCs w:val="20"/>
              </w:rPr>
              <w:t>Precision</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43EBE09" w14:textId="77777777" w:rsidR="009B60E8" w:rsidRPr="009B60E8" w:rsidRDefault="009B60E8" w:rsidP="009B60E8">
            <w:pPr>
              <w:jc w:val="center"/>
              <w:rPr>
                <w:rFonts w:eastAsia="Times New Roman" w:cstheme="minorHAnsi"/>
                <w:sz w:val="20"/>
                <w:szCs w:val="20"/>
              </w:rPr>
            </w:pPr>
            <w:r w:rsidRPr="009B60E8">
              <w:rPr>
                <w:rFonts w:eastAsia="Times New Roman" w:cstheme="minorHAnsi"/>
                <w:sz w:val="20"/>
                <w:szCs w:val="20"/>
              </w:rPr>
              <w:t>F1 Score</w:t>
            </w:r>
          </w:p>
        </w:tc>
      </w:tr>
      <w:tr w:rsidR="009B60E8" w:rsidRPr="009B60E8" w14:paraId="22429B8E" w14:textId="77777777" w:rsidTr="009B60E8">
        <w:trPr>
          <w:trHeight w:val="315"/>
          <w:jc w:val="right"/>
        </w:trPr>
        <w:tc>
          <w:tcPr>
            <w:tcW w:w="836" w:type="dxa"/>
            <w:tcBorders>
              <w:top w:val="single" w:sz="6" w:space="0" w:color="CCCCCC"/>
              <w:left w:val="single" w:sz="12" w:space="0" w:color="000000"/>
              <w:bottom w:val="single" w:sz="6" w:space="0" w:color="000000"/>
              <w:right w:val="single" w:sz="12" w:space="0" w:color="000000"/>
            </w:tcBorders>
            <w:tcMar>
              <w:top w:w="30" w:type="dxa"/>
              <w:left w:w="45" w:type="dxa"/>
              <w:bottom w:w="30" w:type="dxa"/>
              <w:right w:w="45" w:type="dxa"/>
            </w:tcMar>
            <w:vAlign w:val="bottom"/>
            <w:hideMark/>
          </w:tcPr>
          <w:p w14:paraId="6CF9ED8D" w14:textId="77777777" w:rsidR="009B60E8" w:rsidRPr="009B60E8" w:rsidRDefault="009B60E8" w:rsidP="009B60E8">
            <w:pPr>
              <w:rPr>
                <w:rFonts w:eastAsia="Times New Roman" w:cstheme="minorHAnsi"/>
                <w:sz w:val="20"/>
                <w:szCs w:val="20"/>
              </w:rPr>
            </w:pPr>
            <w:r w:rsidRPr="009B60E8">
              <w:rPr>
                <w:rFonts w:eastAsia="Times New Roman" w:cstheme="minorHAnsi"/>
                <w:sz w:val="20"/>
                <w:szCs w:val="20"/>
              </w:rPr>
              <w:t xml:space="preserve">BERT 1 </w:t>
            </w:r>
          </w:p>
        </w:tc>
        <w:tc>
          <w:tcPr>
            <w:tcW w:w="3210" w:type="dxa"/>
            <w:tcBorders>
              <w:top w:val="single" w:sz="6" w:space="0" w:color="CCCCCC"/>
              <w:left w:val="single" w:sz="6" w:space="0" w:color="CCCCCC"/>
              <w:bottom w:val="single" w:sz="6" w:space="0" w:color="000000"/>
              <w:right w:val="single" w:sz="12" w:space="0" w:color="000000"/>
            </w:tcBorders>
            <w:tcMar>
              <w:top w:w="30" w:type="dxa"/>
              <w:left w:w="45" w:type="dxa"/>
              <w:bottom w:w="30" w:type="dxa"/>
              <w:right w:w="45" w:type="dxa"/>
            </w:tcMar>
            <w:vAlign w:val="bottom"/>
            <w:hideMark/>
          </w:tcPr>
          <w:p w14:paraId="4B1B218C" w14:textId="77777777" w:rsidR="009B60E8" w:rsidRPr="009B60E8" w:rsidRDefault="009B60E8" w:rsidP="009B60E8">
            <w:pPr>
              <w:rPr>
                <w:rFonts w:eastAsia="Times New Roman" w:cstheme="minorHAnsi"/>
                <w:sz w:val="20"/>
                <w:szCs w:val="20"/>
              </w:rPr>
            </w:pPr>
            <w:r w:rsidRPr="009B60E8">
              <w:rPr>
                <w:rFonts w:eastAsia="Times New Roman" w:cstheme="minorHAnsi"/>
                <w:sz w:val="20"/>
                <w:szCs w:val="20"/>
              </w:rPr>
              <w:t>bert-base-uncased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E2E447" w14:textId="77777777" w:rsidR="009B60E8" w:rsidRPr="009B60E8" w:rsidRDefault="009B60E8" w:rsidP="009B60E8">
            <w:pPr>
              <w:jc w:val="center"/>
              <w:rPr>
                <w:rFonts w:eastAsia="Times New Roman" w:cstheme="minorHAnsi"/>
                <w:sz w:val="20"/>
                <w:szCs w:val="20"/>
              </w:rPr>
            </w:pPr>
            <w:r w:rsidRPr="009B60E8">
              <w:rPr>
                <w:rFonts w:eastAsia="Times New Roman" w:cstheme="minorHAnsi"/>
                <w:sz w:val="20"/>
                <w:szCs w:val="20"/>
              </w:rPr>
              <w:t>0.8983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5C71A1" w14:textId="77777777" w:rsidR="009B60E8" w:rsidRPr="009B60E8" w:rsidRDefault="009B60E8" w:rsidP="009B60E8">
            <w:pPr>
              <w:jc w:val="center"/>
              <w:rPr>
                <w:rFonts w:eastAsia="Times New Roman" w:cstheme="minorHAnsi"/>
                <w:sz w:val="20"/>
                <w:szCs w:val="20"/>
              </w:rPr>
            </w:pPr>
            <w:r w:rsidRPr="009B60E8">
              <w:rPr>
                <w:rFonts w:eastAsia="Times New Roman" w:cstheme="minorHAnsi"/>
                <w:sz w:val="20"/>
                <w:szCs w:val="20"/>
              </w:rPr>
              <w:t>0.8922</w:t>
            </w:r>
          </w:p>
        </w:tc>
        <w:tc>
          <w:tcPr>
            <w:tcW w:w="0" w:type="auto"/>
            <w:tcBorders>
              <w:top w:val="single" w:sz="6" w:space="0" w:color="CCCCCC"/>
              <w:left w:val="single" w:sz="6" w:space="0" w:color="CCCCCC"/>
              <w:bottom w:val="single" w:sz="6" w:space="0" w:color="000000"/>
              <w:right w:val="single" w:sz="12" w:space="0" w:color="000000"/>
            </w:tcBorders>
            <w:tcMar>
              <w:top w:w="30" w:type="dxa"/>
              <w:left w:w="45" w:type="dxa"/>
              <w:bottom w:w="30" w:type="dxa"/>
              <w:right w:w="45" w:type="dxa"/>
            </w:tcMar>
            <w:vAlign w:val="bottom"/>
            <w:hideMark/>
          </w:tcPr>
          <w:p w14:paraId="7E7FEE73" w14:textId="77777777" w:rsidR="009B60E8" w:rsidRPr="009B60E8" w:rsidRDefault="009B60E8" w:rsidP="009B60E8">
            <w:pPr>
              <w:jc w:val="center"/>
              <w:rPr>
                <w:rFonts w:eastAsia="Times New Roman" w:cstheme="minorHAnsi"/>
                <w:sz w:val="20"/>
                <w:szCs w:val="20"/>
              </w:rPr>
            </w:pPr>
            <w:r w:rsidRPr="009B60E8">
              <w:rPr>
                <w:rFonts w:eastAsia="Times New Roman" w:cstheme="minorHAnsi"/>
                <w:sz w:val="20"/>
                <w:szCs w:val="20"/>
              </w:rPr>
              <w:t>0.8953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EB9E21" w14:textId="77777777" w:rsidR="009B60E8" w:rsidRPr="009B60E8" w:rsidRDefault="009B60E8" w:rsidP="009B60E8">
            <w:pPr>
              <w:jc w:val="center"/>
              <w:rPr>
                <w:rFonts w:eastAsia="Times New Roman" w:cstheme="minorHAnsi"/>
                <w:sz w:val="20"/>
                <w:szCs w:val="20"/>
              </w:rPr>
            </w:pPr>
            <w:r w:rsidRPr="009B60E8">
              <w:rPr>
                <w:rFonts w:eastAsia="Times New Roman" w:cstheme="minorHAnsi"/>
                <w:sz w:val="20"/>
                <w:szCs w:val="20"/>
              </w:rPr>
              <w:t>0.8724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1DFE47" w14:textId="77777777" w:rsidR="009B60E8" w:rsidRPr="009B60E8" w:rsidRDefault="009B60E8" w:rsidP="009B60E8">
            <w:pPr>
              <w:jc w:val="center"/>
              <w:rPr>
                <w:rFonts w:eastAsia="Times New Roman" w:cstheme="minorHAnsi"/>
                <w:sz w:val="20"/>
                <w:szCs w:val="20"/>
              </w:rPr>
            </w:pPr>
            <w:r w:rsidRPr="009B60E8">
              <w:rPr>
                <w:rFonts w:eastAsia="Times New Roman" w:cstheme="minorHAnsi"/>
                <w:sz w:val="20"/>
                <w:szCs w:val="20"/>
              </w:rPr>
              <w:t>0.9013</w:t>
            </w:r>
          </w:p>
        </w:tc>
        <w:tc>
          <w:tcPr>
            <w:tcW w:w="0" w:type="auto"/>
            <w:tcBorders>
              <w:top w:val="single" w:sz="6" w:space="0" w:color="CCCCCC"/>
              <w:left w:val="single" w:sz="6" w:space="0" w:color="CCCCCC"/>
              <w:bottom w:val="single" w:sz="6" w:space="0" w:color="000000"/>
              <w:right w:val="single" w:sz="12" w:space="0" w:color="000000"/>
            </w:tcBorders>
            <w:tcMar>
              <w:top w:w="30" w:type="dxa"/>
              <w:left w:w="45" w:type="dxa"/>
              <w:bottom w:w="30" w:type="dxa"/>
              <w:right w:w="45" w:type="dxa"/>
            </w:tcMar>
            <w:vAlign w:val="bottom"/>
            <w:hideMark/>
          </w:tcPr>
          <w:p w14:paraId="07B0BCAB" w14:textId="77777777" w:rsidR="009B60E8" w:rsidRPr="009B60E8" w:rsidRDefault="009B60E8" w:rsidP="009B60E8">
            <w:pPr>
              <w:jc w:val="center"/>
              <w:rPr>
                <w:rFonts w:eastAsia="Times New Roman" w:cstheme="minorHAnsi"/>
                <w:sz w:val="20"/>
                <w:szCs w:val="20"/>
              </w:rPr>
            </w:pPr>
            <w:r w:rsidRPr="009B60E8">
              <w:rPr>
                <w:rFonts w:eastAsia="Times New Roman" w:cstheme="minorHAnsi"/>
                <w:sz w:val="20"/>
                <w:szCs w:val="20"/>
              </w:rPr>
              <w:t>0.8869</w:t>
            </w:r>
          </w:p>
        </w:tc>
      </w:tr>
      <w:tr w:rsidR="009B60E8" w:rsidRPr="009B60E8" w14:paraId="0173B8DF" w14:textId="77777777" w:rsidTr="009B60E8">
        <w:trPr>
          <w:trHeight w:val="315"/>
          <w:jc w:val="right"/>
        </w:trPr>
        <w:tc>
          <w:tcPr>
            <w:tcW w:w="836" w:type="dxa"/>
            <w:tcBorders>
              <w:top w:val="single" w:sz="6" w:space="0" w:color="CCCCCC"/>
              <w:left w:val="single" w:sz="12" w:space="0" w:color="000000"/>
              <w:bottom w:val="single" w:sz="6" w:space="0" w:color="000000"/>
              <w:right w:val="single" w:sz="12" w:space="0" w:color="000000"/>
            </w:tcBorders>
            <w:tcMar>
              <w:top w:w="30" w:type="dxa"/>
              <w:left w:w="45" w:type="dxa"/>
              <w:bottom w:w="30" w:type="dxa"/>
              <w:right w:w="45" w:type="dxa"/>
            </w:tcMar>
            <w:vAlign w:val="bottom"/>
            <w:hideMark/>
          </w:tcPr>
          <w:p w14:paraId="7056493C" w14:textId="77777777" w:rsidR="009B60E8" w:rsidRPr="009B60E8" w:rsidRDefault="009B60E8" w:rsidP="009B60E8">
            <w:pPr>
              <w:rPr>
                <w:rFonts w:eastAsia="Times New Roman" w:cstheme="minorHAnsi"/>
                <w:b/>
                <w:bCs/>
                <w:sz w:val="20"/>
                <w:szCs w:val="20"/>
              </w:rPr>
            </w:pPr>
            <w:r w:rsidRPr="009B60E8">
              <w:rPr>
                <w:rFonts w:eastAsia="Times New Roman" w:cstheme="minorHAnsi"/>
                <w:b/>
                <w:bCs/>
                <w:sz w:val="20"/>
                <w:szCs w:val="20"/>
              </w:rPr>
              <w:t xml:space="preserve">BERT 1 </w:t>
            </w:r>
          </w:p>
        </w:tc>
        <w:tc>
          <w:tcPr>
            <w:tcW w:w="3210" w:type="dxa"/>
            <w:tcBorders>
              <w:top w:val="single" w:sz="6" w:space="0" w:color="CCCCCC"/>
              <w:left w:val="single" w:sz="6" w:space="0" w:color="CCCCCC"/>
              <w:bottom w:val="single" w:sz="6" w:space="0" w:color="000000"/>
              <w:right w:val="single" w:sz="12" w:space="0" w:color="000000"/>
            </w:tcBorders>
            <w:tcMar>
              <w:top w:w="30" w:type="dxa"/>
              <w:left w:w="45" w:type="dxa"/>
              <w:bottom w:w="30" w:type="dxa"/>
              <w:right w:w="45" w:type="dxa"/>
            </w:tcMar>
            <w:vAlign w:val="bottom"/>
            <w:hideMark/>
          </w:tcPr>
          <w:p w14:paraId="39447AE8" w14:textId="77777777" w:rsidR="009B60E8" w:rsidRPr="009B60E8" w:rsidRDefault="009B60E8" w:rsidP="009B60E8">
            <w:pPr>
              <w:rPr>
                <w:rFonts w:eastAsia="Times New Roman" w:cstheme="minorHAnsi"/>
                <w:b/>
                <w:bCs/>
                <w:sz w:val="20"/>
                <w:szCs w:val="20"/>
              </w:rPr>
            </w:pPr>
            <w:r w:rsidRPr="009B60E8">
              <w:rPr>
                <w:rFonts w:eastAsia="Times New Roman" w:cstheme="minorHAnsi"/>
                <w:b/>
                <w:bCs/>
                <w:sz w:val="20"/>
                <w:szCs w:val="20"/>
              </w:rPr>
              <w:t>alvaroalon2/biobert_diseases_ner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2BF6B8" w14:textId="77777777" w:rsidR="009B60E8" w:rsidRPr="009B60E8" w:rsidRDefault="009B60E8" w:rsidP="009B60E8">
            <w:pPr>
              <w:jc w:val="center"/>
              <w:rPr>
                <w:rFonts w:eastAsia="Times New Roman" w:cstheme="minorHAnsi"/>
                <w:b/>
                <w:bCs/>
                <w:sz w:val="20"/>
                <w:szCs w:val="20"/>
              </w:rPr>
            </w:pPr>
            <w:r w:rsidRPr="009B60E8">
              <w:rPr>
                <w:rFonts w:eastAsia="Times New Roman" w:cstheme="minorHAnsi"/>
                <w:b/>
                <w:bCs/>
                <w:sz w:val="20"/>
                <w:szCs w:val="20"/>
              </w:rPr>
              <w:t>0.9051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A49B8E" w14:textId="77777777" w:rsidR="009B60E8" w:rsidRPr="009B60E8" w:rsidRDefault="009B60E8" w:rsidP="009B60E8">
            <w:pPr>
              <w:jc w:val="center"/>
              <w:rPr>
                <w:rFonts w:eastAsia="Times New Roman" w:cstheme="minorHAnsi"/>
                <w:b/>
                <w:bCs/>
                <w:sz w:val="20"/>
                <w:szCs w:val="20"/>
              </w:rPr>
            </w:pPr>
            <w:r w:rsidRPr="009B60E8">
              <w:rPr>
                <w:rFonts w:eastAsia="Times New Roman" w:cstheme="minorHAnsi"/>
                <w:b/>
                <w:bCs/>
                <w:sz w:val="20"/>
                <w:szCs w:val="20"/>
              </w:rPr>
              <w:t>0.9297</w:t>
            </w:r>
          </w:p>
        </w:tc>
        <w:tc>
          <w:tcPr>
            <w:tcW w:w="0" w:type="auto"/>
            <w:tcBorders>
              <w:top w:val="single" w:sz="6" w:space="0" w:color="CCCCCC"/>
              <w:left w:val="single" w:sz="6" w:space="0" w:color="CCCCCC"/>
              <w:bottom w:val="single" w:sz="6" w:space="0" w:color="000000"/>
              <w:right w:val="single" w:sz="12" w:space="0" w:color="000000"/>
            </w:tcBorders>
            <w:tcMar>
              <w:top w:w="30" w:type="dxa"/>
              <w:left w:w="45" w:type="dxa"/>
              <w:bottom w:w="30" w:type="dxa"/>
              <w:right w:w="45" w:type="dxa"/>
            </w:tcMar>
            <w:vAlign w:val="bottom"/>
            <w:hideMark/>
          </w:tcPr>
          <w:p w14:paraId="7DF05E97" w14:textId="77777777" w:rsidR="009B60E8" w:rsidRPr="009B60E8" w:rsidRDefault="009B60E8" w:rsidP="009B60E8">
            <w:pPr>
              <w:jc w:val="center"/>
              <w:rPr>
                <w:rFonts w:eastAsia="Times New Roman" w:cstheme="minorHAnsi"/>
                <w:b/>
                <w:bCs/>
                <w:sz w:val="20"/>
                <w:szCs w:val="20"/>
              </w:rPr>
            </w:pPr>
            <w:r w:rsidRPr="009B60E8">
              <w:rPr>
                <w:rFonts w:eastAsia="Times New Roman" w:cstheme="minorHAnsi"/>
                <w:b/>
                <w:bCs/>
                <w:sz w:val="20"/>
                <w:szCs w:val="20"/>
              </w:rPr>
              <w:t>0.9103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69B60D" w14:textId="77777777" w:rsidR="009B60E8" w:rsidRPr="009B60E8" w:rsidRDefault="009B60E8" w:rsidP="009B60E8">
            <w:pPr>
              <w:jc w:val="center"/>
              <w:rPr>
                <w:rFonts w:eastAsia="Times New Roman" w:cstheme="minorHAnsi"/>
                <w:b/>
                <w:bCs/>
                <w:sz w:val="20"/>
                <w:szCs w:val="20"/>
              </w:rPr>
            </w:pPr>
            <w:r w:rsidRPr="009B60E8">
              <w:rPr>
                <w:rFonts w:eastAsia="Times New Roman" w:cstheme="minorHAnsi"/>
                <w:b/>
                <w:bCs/>
                <w:sz w:val="20"/>
                <w:szCs w:val="20"/>
              </w:rPr>
              <w:t>0.9048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79D97B" w14:textId="77777777" w:rsidR="009B60E8" w:rsidRPr="009B60E8" w:rsidRDefault="009B60E8" w:rsidP="009B60E8">
            <w:pPr>
              <w:jc w:val="center"/>
              <w:rPr>
                <w:rFonts w:eastAsia="Times New Roman" w:cstheme="minorHAnsi"/>
                <w:b/>
                <w:bCs/>
                <w:sz w:val="20"/>
                <w:szCs w:val="20"/>
              </w:rPr>
            </w:pPr>
            <w:r w:rsidRPr="009B60E8">
              <w:rPr>
                <w:rFonts w:eastAsia="Times New Roman" w:cstheme="minorHAnsi"/>
                <w:b/>
                <w:bCs/>
                <w:sz w:val="20"/>
                <w:szCs w:val="20"/>
              </w:rPr>
              <w:t>0.9298</w:t>
            </w:r>
          </w:p>
        </w:tc>
        <w:tc>
          <w:tcPr>
            <w:tcW w:w="0" w:type="auto"/>
            <w:tcBorders>
              <w:top w:val="single" w:sz="6" w:space="0" w:color="CCCCCC"/>
              <w:left w:val="single" w:sz="6" w:space="0" w:color="CCCCCC"/>
              <w:bottom w:val="single" w:sz="6" w:space="0" w:color="000000"/>
              <w:right w:val="single" w:sz="12" w:space="0" w:color="000000"/>
            </w:tcBorders>
            <w:tcMar>
              <w:top w:w="30" w:type="dxa"/>
              <w:left w:w="45" w:type="dxa"/>
              <w:bottom w:w="30" w:type="dxa"/>
              <w:right w:w="45" w:type="dxa"/>
            </w:tcMar>
            <w:vAlign w:val="bottom"/>
            <w:hideMark/>
          </w:tcPr>
          <w:p w14:paraId="58990578" w14:textId="77777777" w:rsidR="009B60E8" w:rsidRPr="009B60E8" w:rsidRDefault="009B60E8" w:rsidP="009B60E8">
            <w:pPr>
              <w:jc w:val="center"/>
              <w:rPr>
                <w:rFonts w:eastAsia="Times New Roman" w:cstheme="minorHAnsi"/>
                <w:b/>
                <w:bCs/>
                <w:sz w:val="20"/>
                <w:szCs w:val="20"/>
              </w:rPr>
            </w:pPr>
            <w:r w:rsidRPr="009B60E8">
              <w:rPr>
                <w:rFonts w:eastAsia="Times New Roman" w:cstheme="minorHAnsi"/>
                <w:b/>
                <w:bCs/>
                <w:sz w:val="20"/>
                <w:szCs w:val="20"/>
              </w:rPr>
              <w:t>0.9071</w:t>
            </w:r>
          </w:p>
        </w:tc>
      </w:tr>
      <w:tr w:rsidR="009B60E8" w:rsidRPr="009B60E8" w14:paraId="440DB554" w14:textId="77777777" w:rsidTr="009B60E8">
        <w:trPr>
          <w:trHeight w:val="315"/>
          <w:jc w:val="right"/>
        </w:trPr>
        <w:tc>
          <w:tcPr>
            <w:tcW w:w="836" w:type="dxa"/>
            <w:tcBorders>
              <w:top w:val="single" w:sz="6" w:space="0" w:color="CCCCCC"/>
              <w:left w:val="single" w:sz="12" w:space="0" w:color="000000"/>
              <w:bottom w:val="single" w:sz="6" w:space="0" w:color="000000"/>
              <w:right w:val="single" w:sz="12" w:space="0" w:color="000000"/>
            </w:tcBorders>
            <w:tcMar>
              <w:top w:w="30" w:type="dxa"/>
              <w:left w:w="45" w:type="dxa"/>
              <w:bottom w:w="30" w:type="dxa"/>
              <w:right w:w="45" w:type="dxa"/>
            </w:tcMar>
            <w:vAlign w:val="bottom"/>
            <w:hideMark/>
          </w:tcPr>
          <w:p w14:paraId="4F87E22E" w14:textId="77777777" w:rsidR="009B60E8" w:rsidRPr="009B60E8" w:rsidRDefault="009B60E8" w:rsidP="009B60E8">
            <w:pPr>
              <w:rPr>
                <w:rFonts w:eastAsia="Times New Roman" w:cstheme="minorHAnsi"/>
                <w:sz w:val="20"/>
                <w:szCs w:val="20"/>
              </w:rPr>
            </w:pPr>
            <w:r w:rsidRPr="009B60E8">
              <w:rPr>
                <w:rFonts w:eastAsia="Times New Roman" w:cstheme="minorHAnsi"/>
                <w:sz w:val="20"/>
                <w:szCs w:val="20"/>
              </w:rPr>
              <w:t>BERT 2</w:t>
            </w:r>
          </w:p>
        </w:tc>
        <w:tc>
          <w:tcPr>
            <w:tcW w:w="3210" w:type="dxa"/>
            <w:tcBorders>
              <w:top w:val="single" w:sz="6" w:space="0" w:color="CCCCCC"/>
              <w:left w:val="single" w:sz="6" w:space="0" w:color="CCCCCC"/>
              <w:bottom w:val="single" w:sz="6" w:space="0" w:color="000000"/>
              <w:right w:val="single" w:sz="12" w:space="0" w:color="000000"/>
            </w:tcBorders>
            <w:tcMar>
              <w:top w:w="30" w:type="dxa"/>
              <w:left w:w="45" w:type="dxa"/>
              <w:bottom w:w="30" w:type="dxa"/>
              <w:right w:w="45" w:type="dxa"/>
            </w:tcMar>
            <w:vAlign w:val="bottom"/>
            <w:hideMark/>
          </w:tcPr>
          <w:p w14:paraId="2AFCEE22" w14:textId="77777777" w:rsidR="009B60E8" w:rsidRPr="009B60E8" w:rsidRDefault="009B60E8" w:rsidP="009B60E8">
            <w:pPr>
              <w:rPr>
                <w:rFonts w:eastAsia="Times New Roman" w:cstheme="minorHAnsi"/>
                <w:sz w:val="20"/>
                <w:szCs w:val="20"/>
              </w:rPr>
            </w:pPr>
            <w:r w:rsidRPr="009B60E8">
              <w:rPr>
                <w:rFonts w:eastAsia="Times New Roman" w:cstheme="minorHAnsi"/>
                <w:sz w:val="20"/>
                <w:szCs w:val="20"/>
              </w:rPr>
              <w:t>bert-base-uncased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48511D" w14:textId="77777777" w:rsidR="009B60E8" w:rsidRPr="009B60E8" w:rsidRDefault="009B60E8" w:rsidP="009B60E8">
            <w:pPr>
              <w:jc w:val="center"/>
              <w:rPr>
                <w:rFonts w:eastAsia="Times New Roman" w:cstheme="minorHAnsi"/>
                <w:sz w:val="20"/>
                <w:szCs w:val="20"/>
              </w:rPr>
            </w:pPr>
            <w:r w:rsidRPr="009B60E8">
              <w:rPr>
                <w:rFonts w:eastAsia="Times New Roman" w:cstheme="minorHAnsi"/>
                <w:sz w:val="20"/>
                <w:szCs w:val="20"/>
              </w:rPr>
              <w:t>0.7993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5C994F" w14:textId="77777777" w:rsidR="009B60E8" w:rsidRPr="009B60E8" w:rsidRDefault="009B60E8" w:rsidP="009B60E8">
            <w:pPr>
              <w:jc w:val="center"/>
              <w:rPr>
                <w:rFonts w:eastAsia="Times New Roman" w:cstheme="minorHAnsi"/>
                <w:sz w:val="20"/>
                <w:szCs w:val="20"/>
              </w:rPr>
            </w:pPr>
            <w:r w:rsidRPr="009B60E8">
              <w:rPr>
                <w:rFonts w:eastAsia="Times New Roman" w:cstheme="minorHAnsi"/>
                <w:sz w:val="20"/>
                <w:szCs w:val="20"/>
              </w:rPr>
              <w:t>0.7594</w:t>
            </w:r>
          </w:p>
        </w:tc>
        <w:tc>
          <w:tcPr>
            <w:tcW w:w="0" w:type="auto"/>
            <w:tcBorders>
              <w:top w:val="single" w:sz="6" w:space="0" w:color="CCCCCC"/>
              <w:left w:val="single" w:sz="6" w:space="0" w:color="CCCCCC"/>
              <w:bottom w:val="single" w:sz="6" w:space="0" w:color="000000"/>
              <w:right w:val="single" w:sz="12" w:space="0" w:color="000000"/>
            </w:tcBorders>
            <w:tcMar>
              <w:top w:w="30" w:type="dxa"/>
              <w:left w:w="45" w:type="dxa"/>
              <w:bottom w:w="30" w:type="dxa"/>
              <w:right w:w="45" w:type="dxa"/>
            </w:tcMar>
            <w:vAlign w:val="bottom"/>
            <w:hideMark/>
          </w:tcPr>
          <w:p w14:paraId="6C722205" w14:textId="77777777" w:rsidR="009B60E8" w:rsidRPr="009B60E8" w:rsidRDefault="009B60E8" w:rsidP="009B60E8">
            <w:pPr>
              <w:jc w:val="center"/>
              <w:rPr>
                <w:rFonts w:eastAsia="Times New Roman" w:cstheme="minorHAnsi"/>
                <w:sz w:val="20"/>
                <w:szCs w:val="20"/>
              </w:rPr>
            </w:pPr>
            <w:r w:rsidRPr="009B60E8">
              <w:rPr>
                <w:rFonts w:eastAsia="Times New Roman" w:cstheme="minorHAnsi"/>
                <w:sz w:val="20"/>
                <w:szCs w:val="20"/>
              </w:rPr>
              <w:t>0.7703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900E1A" w14:textId="77777777" w:rsidR="009B60E8" w:rsidRPr="009B60E8" w:rsidRDefault="009B60E8" w:rsidP="009B60E8">
            <w:pPr>
              <w:jc w:val="center"/>
              <w:rPr>
                <w:rFonts w:eastAsia="Times New Roman" w:cstheme="minorHAnsi"/>
                <w:sz w:val="20"/>
                <w:szCs w:val="20"/>
              </w:rPr>
            </w:pPr>
            <w:r w:rsidRPr="009B60E8">
              <w:rPr>
                <w:rFonts w:eastAsia="Times New Roman" w:cstheme="minorHAnsi"/>
                <w:sz w:val="20"/>
                <w:szCs w:val="20"/>
              </w:rPr>
              <w:t>0.7972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79F80D" w14:textId="77777777" w:rsidR="009B60E8" w:rsidRPr="009B60E8" w:rsidRDefault="009B60E8" w:rsidP="009B60E8">
            <w:pPr>
              <w:jc w:val="center"/>
              <w:rPr>
                <w:rFonts w:eastAsia="Times New Roman" w:cstheme="minorHAnsi"/>
                <w:sz w:val="20"/>
                <w:szCs w:val="20"/>
              </w:rPr>
            </w:pPr>
            <w:r w:rsidRPr="009B60E8">
              <w:rPr>
                <w:rFonts w:eastAsia="Times New Roman" w:cstheme="minorHAnsi"/>
                <w:sz w:val="20"/>
                <w:szCs w:val="20"/>
              </w:rPr>
              <w:t>0.7343</w:t>
            </w:r>
          </w:p>
        </w:tc>
        <w:tc>
          <w:tcPr>
            <w:tcW w:w="0" w:type="auto"/>
            <w:tcBorders>
              <w:top w:val="single" w:sz="6" w:space="0" w:color="CCCCCC"/>
              <w:left w:val="single" w:sz="6" w:space="0" w:color="CCCCCC"/>
              <w:bottom w:val="single" w:sz="6" w:space="0" w:color="000000"/>
              <w:right w:val="single" w:sz="12" w:space="0" w:color="000000"/>
            </w:tcBorders>
            <w:tcMar>
              <w:top w:w="30" w:type="dxa"/>
              <w:left w:w="45" w:type="dxa"/>
              <w:bottom w:w="30" w:type="dxa"/>
              <w:right w:w="45" w:type="dxa"/>
            </w:tcMar>
            <w:vAlign w:val="bottom"/>
            <w:hideMark/>
          </w:tcPr>
          <w:p w14:paraId="682DE742" w14:textId="77777777" w:rsidR="009B60E8" w:rsidRPr="009B60E8" w:rsidRDefault="009B60E8" w:rsidP="009B60E8">
            <w:pPr>
              <w:jc w:val="center"/>
              <w:rPr>
                <w:rFonts w:eastAsia="Times New Roman" w:cstheme="minorHAnsi"/>
                <w:sz w:val="20"/>
                <w:szCs w:val="20"/>
              </w:rPr>
            </w:pPr>
            <w:r w:rsidRPr="009B60E8">
              <w:rPr>
                <w:rFonts w:eastAsia="Times New Roman" w:cstheme="minorHAnsi"/>
                <w:sz w:val="20"/>
                <w:szCs w:val="20"/>
              </w:rPr>
              <w:t>0.7557</w:t>
            </w:r>
          </w:p>
        </w:tc>
      </w:tr>
      <w:tr w:rsidR="009B60E8" w:rsidRPr="009B60E8" w14:paraId="39F4A083" w14:textId="77777777" w:rsidTr="009B60E8">
        <w:trPr>
          <w:trHeight w:val="315"/>
          <w:jc w:val="right"/>
        </w:trPr>
        <w:tc>
          <w:tcPr>
            <w:tcW w:w="836" w:type="dxa"/>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bottom"/>
            <w:hideMark/>
          </w:tcPr>
          <w:p w14:paraId="5CF23600" w14:textId="77777777" w:rsidR="009B60E8" w:rsidRPr="009B60E8" w:rsidRDefault="009B60E8" w:rsidP="009B60E8">
            <w:pPr>
              <w:rPr>
                <w:rFonts w:eastAsia="Times New Roman" w:cstheme="minorHAnsi"/>
                <w:sz w:val="20"/>
                <w:szCs w:val="20"/>
              </w:rPr>
            </w:pPr>
            <w:r w:rsidRPr="009B60E8">
              <w:rPr>
                <w:rFonts w:eastAsia="Times New Roman" w:cstheme="minorHAnsi"/>
                <w:sz w:val="20"/>
                <w:szCs w:val="20"/>
              </w:rPr>
              <w:t>BERT 2</w:t>
            </w:r>
          </w:p>
        </w:tc>
        <w:tc>
          <w:tcPr>
            <w:tcW w:w="3210"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530E79B6" w14:textId="77777777" w:rsidR="009B60E8" w:rsidRPr="009B60E8" w:rsidRDefault="009B60E8" w:rsidP="009B60E8">
            <w:pPr>
              <w:rPr>
                <w:rFonts w:eastAsia="Times New Roman" w:cstheme="minorHAnsi"/>
                <w:sz w:val="20"/>
                <w:szCs w:val="20"/>
              </w:rPr>
            </w:pPr>
            <w:r w:rsidRPr="009B60E8">
              <w:rPr>
                <w:rFonts w:eastAsia="Times New Roman" w:cstheme="minorHAnsi"/>
                <w:sz w:val="20"/>
                <w:szCs w:val="20"/>
              </w:rPr>
              <w:t>alvaroalon2/biobert_diseases_ner</w:t>
            </w:r>
          </w:p>
        </w:tc>
        <w:tc>
          <w:tcPr>
            <w:tcW w:w="0" w:type="auto"/>
            <w:tcBorders>
              <w:top w:val="single" w:sz="6" w:space="0" w:color="CCCCCC"/>
              <w:left w:val="single" w:sz="6" w:space="0" w:color="CCCCCC"/>
              <w:bottom w:val="single" w:sz="12" w:space="0" w:color="000000"/>
              <w:right w:val="single" w:sz="6" w:space="0" w:color="000000"/>
            </w:tcBorders>
            <w:tcMar>
              <w:top w:w="30" w:type="dxa"/>
              <w:left w:w="45" w:type="dxa"/>
              <w:bottom w:w="30" w:type="dxa"/>
              <w:right w:w="45" w:type="dxa"/>
            </w:tcMar>
            <w:vAlign w:val="bottom"/>
            <w:hideMark/>
          </w:tcPr>
          <w:p w14:paraId="6D60218B" w14:textId="77777777" w:rsidR="009B60E8" w:rsidRPr="009B60E8" w:rsidRDefault="009B60E8" w:rsidP="009B60E8">
            <w:pPr>
              <w:jc w:val="center"/>
              <w:rPr>
                <w:rFonts w:eastAsia="Times New Roman" w:cstheme="minorHAnsi"/>
                <w:sz w:val="20"/>
                <w:szCs w:val="20"/>
              </w:rPr>
            </w:pPr>
            <w:r w:rsidRPr="009B60E8">
              <w:rPr>
                <w:rFonts w:eastAsia="Times New Roman" w:cstheme="minorHAnsi"/>
                <w:sz w:val="20"/>
                <w:szCs w:val="20"/>
              </w:rPr>
              <w:t>0.8153</w:t>
            </w:r>
          </w:p>
        </w:tc>
        <w:tc>
          <w:tcPr>
            <w:tcW w:w="0" w:type="auto"/>
            <w:tcBorders>
              <w:top w:val="single" w:sz="6" w:space="0" w:color="CCCCCC"/>
              <w:left w:val="single" w:sz="6" w:space="0" w:color="CCCCCC"/>
              <w:bottom w:val="single" w:sz="12" w:space="0" w:color="000000"/>
              <w:right w:val="single" w:sz="6" w:space="0" w:color="000000"/>
            </w:tcBorders>
            <w:tcMar>
              <w:top w:w="30" w:type="dxa"/>
              <w:left w:w="45" w:type="dxa"/>
              <w:bottom w:w="30" w:type="dxa"/>
              <w:right w:w="45" w:type="dxa"/>
            </w:tcMar>
            <w:vAlign w:val="bottom"/>
            <w:hideMark/>
          </w:tcPr>
          <w:p w14:paraId="1BF3B6F4" w14:textId="77777777" w:rsidR="009B60E8" w:rsidRPr="009B60E8" w:rsidRDefault="009B60E8" w:rsidP="009B60E8">
            <w:pPr>
              <w:jc w:val="center"/>
              <w:rPr>
                <w:rFonts w:eastAsia="Times New Roman" w:cstheme="minorHAnsi"/>
                <w:sz w:val="20"/>
                <w:szCs w:val="20"/>
              </w:rPr>
            </w:pPr>
            <w:r w:rsidRPr="009B60E8">
              <w:rPr>
                <w:rFonts w:eastAsia="Times New Roman" w:cstheme="minorHAnsi"/>
                <w:sz w:val="20"/>
                <w:szCs w:val="20"/>
              </w:rPr>
              <w:t>0.7833</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6FBE6004" w14:textId="77777777" w:rsidR="009B60E8" w:rsidRPr="009B60E8" w:rsidRDefault="009B60E8" w:rsidP="009B60E8">
            <w:pPr>
              <w:jc w:val="center"/>
              <w:rPr>
                <w:rFonts w:eastAsia="Times New Roman" w:cstheme="minorHAnsi"/>
                <w:sz w:val="20"/>
                <w:szCs w:val="20"/>
              </w:rPr>
            </w:pPr>
            <w:r w:rsidRPr="009B60E8">
              <w:rPr>
                <w:rFonts w:eastAsia="Times New Roman" w:cstheme="minorHAnsi"/>
                <w:sz w:val="20"/>
                <w:szCs w:val="20"/>
              </w:rPr>
              <w:t>0.7919</w:t>
            </w:r>
          </w:p>
        </w:tc>
        <w:tc>
          <w:tcPr>
            <w:tcW w:w="0" w:type="auto"/>
            <w:tcBorders>
              <w:top w:val="single" w:sz="6" w:space="0" w:color="CCCCCC"/>
              <w:left w:val="single" w:sz="6" w:space="0" w:color="CCCCCC"/>
              <w:bottom w:val="single" w:sz="12" w:space="0" w:color="000000"/>
              <w:right w:val="single" w:sz="6" w:space="0" w:color="000000"/>
            </w:tcBorders>
            <w:tcMar>
              <w:top w:w="30" w:type="dxa"/>
              <w:left w:w="45" w:type="dxa"/>
              <w:bottom w:w="30" w:type="dxa"/>
              <w:right w:w="45" w:type="dxa"/>
            </w:tcMar>
            <w:vAlign w:val="bottom"/>
            <w:hideMark/>
          </w:tcPr>
          <w:p w14:paraId="75766E30" w14:textId="77777777" w:rsidR="009B60E8" w:rsidRPr="009B60E8" w:rsidRDefault="009B60E8" w:rsidP="009B60E8">
            <w:pPr>
              <w:jc w:val="center"/>
              <w:rPr>
                <w:rFonts w:eastAsia="Times New Roman" w:cstheme="minorHAnsi"/>
                <w:sz w:val="20"/>
                <w:szCs w:val="20"/>
              </w:rPr>
            </w:pPr>
            <w:r w:rsidRPr="009B60E8">
              <w:rPr>
                <w:rFonts w:eastAsia="Times New Roman" w:cstheme="minorHAnsi"/>
                <w:sz w:val="20"/>
                <w:szCs w:val="20"/>
              </w:rPr>
              <w:t>0.7907</w:t>
            </w:r>
          </w:p>
        </w:tc>
        <w:tc>
          <w:tcPr>
            <w:tcW w:w="0" w:type="auto"/>
            <w:tcBorders>
              <w:top w:val="single" w:sz="6" w:space="0" w:color="CCCCCC"/>
              <w:left w:val="single" w:sz="6" w:space="0" w:color="CCCCCC"/>
              <w:bottom w:val="single" w:sz="12" w:space="0" w:color="000000"/>
              <w:right w:val="single" w:sz="6" w:space="0" w:color="000000"/>
            </w:tcBorders>
            <w:tcMar>
              <w:top w:w="30" w:type="dxa"/>
              <w:left w:w="45" w:type="dxa"/>
              <w:bottom w:w="30" w:type="dxa"/>
              <w:right w:w="45" w:type="dxa"/>
            </w:tcMar>
            <w:vAlign w:val="bottom"/>
            <w:hideMark/>
          </w:tcPr>
          <w:p w14:paraId="5B6E27A3" w14:textId="77777777" w:rsidR="009B60E8" w:rsidRPr="009B60E8" w:rsidRDefault="009B60E8" w:rsidP="009B60E8">
            <w:pPr>
              <w:jc w:val="center"/>
              <w:rPr>
                <w:rFonts w:eastAsia="Times New Roman" w:cstheme="minorHAnsi"/>
                <w:sz w:val="20"/>
                <w:szCs w:val="20"/>
              </w:rPr>
            </w:pPr>
            <w:r w:rsidRPr="009B60E8">
              <w:rPr>
                <w:rFonts w:eastAsia="Times New Roman" w:cstheme="minorHAnsi"/>
                <w:sz w:val="20"/>
                <w:szCs w:val="20"/>
              </w:rPr>
              <w:t>0.7504</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2BF39054" w14:textId="77777777" w:rsidR="009B60E8" w:rsidRPr="009B60E8" w:rsidRDefault="009B60E8" w:rsidP="009B60E8">
            <w:pPr>
              <w:jc w:val="center"/>
              <w:rPr>
                <w:rFonts w:eastAsia="Times New Roman" w:cstheme="minorHAnsi"/>
                <w:sz w:val="20"/>
                <w:szCs w:val="20"/>
              </w:rPr>
            </w:pPr>
            <w:r w:rsidRPr="009B60E8">
              <w:rPr>
                <w:rFonts w:eastAsia="Times New Roman" w:cstheme="minorHAnsi"/>
                <w:sz w:val="20"/>
                <w:szCs w:val="20"/>
              </w:rPr>
              <w:t>0.7636</w:t>
            </w:r>
          </w:p>
        </w:tc>
      </w:tr>
    </w:tbl>
    <w:p w14:paraId="5EFA120E" w14:textId="77777777" w:rsidR="009B60E8" w:rsidRDefault="009B60E8" w:rsidP="009B60E8">
      <w:pPr>
        <w:pStyle w:val="ListParagraph"/>
        <w:shd w:val="clear" w:color="auto" w:fill="FFFFFF"/>
        <w:spacing w:after="240" w:line="276" w:lineRule="auto"/>
        <w:rPr>
          <w:rFonts w:eastAsia="Times New Roman" w:cstheme="minorHAnsi"/>
          <w:color w:val="1F2328"/>
          <w:sz w:val="26"/>
          <w:szCs w:val="26"/>
        </w:rPr>
      </w:pPr>
    </w:p>
    <w:p w14:paraId="182697A4" w14:textId="77777777" w:rsidR="009B60E8" w:rsidRPr="009B60E8" w:rsidRDefault="009B60E8" w:rsidP="00DE6D2A">
      <w:pPr>
        <w:pStyle w:val="ListParagraph"/>
        <w:numPr>
          <w:ilvl w:val="0"/>
          <w:numId w:val="8"/>
        </w:numPr>
        <w:shd w:val="clear" w:color="auto" w:fill="FFFFFF"/>
        <w:spacing w:after="240" w:line="276" w:lineRule="auto"/>
        <w:jc w:val="both"/>
        <w:rPr>
          <w:rFonts w:eastAsia="Times New Roman" w:cstheme="minorHAnsi"/>
          <w:color w:val="1F2328"/>
          <w:sz w:val="22"/>
          <w:szCs w:val="22"/>
        </w:rPr>
      </w:pPr>
      <w:r w:rsidRPr="009B60E8">
        <w:rPr>
          <w:rFonts w:eastAsia="Times New Roman" w:cstheme="minorHAnsi"/>
          <w:color w:val="1F2328"/>
          <w:sz w:val="22"/>
          <w:szCs w:val="22"/>
        </w:rPr>
        <w:t xml:space="preserve">We assessed the performance using metrics such as Recall, Precision, and F1 Score on both the Test and Development (Devel) datasets. </w:t>
      </w:r>
    </w:p>
    <w:p w14:paraId="1F6C536C" w14:textId="77777777" w:rsidR="009B60E8" w:rsidRPr="009B60E8" w:rsidRDefault="009B60E8" w:rsidP="00DE6D2A">
      <w:pPr>
        <w:pStyle w:val="ListParagraph"/>
        <w:numPr>
          <w:ilvl w:val="0"/>
          <w:numId w:val="8"/>
        </w:numPr>
        <w:shd w:val="clear" w:color="auto" w:fill="FFFFFF"/>
        <w:spacing w:after="240" w:line="276" w:lineRule="auto"/>
        <w:jc w:val="both"/>
        <w:rPr>
          <w:rFonts w:eastAsia="Times New Roman" w:cstheme="minorHAnsi"/>
          <w:color w:val="1F2328"/>
          <w:sz w:val="22"/>
          <w:szCs w:val="22"/>
        </w:rPr>
      </w:pPr>
      <w:r w:rsidRPr="009B60E8">
        <w:rPr>
          <w:rFonts w:eastAsia="Times New Roman" w:cstheme="minorHAnsi"/>
          <w:color w:val="1F2328"/>
          <w:sz w:val="22"/>
          <w:szCs w:val="22"/>
        </w:rPr>
        <w:t xml:space="preserve">The comparison table revealed that BERT Model 1 with the </w:t>
      </w:r>
      <w:r w:rsidRPr="00DE6D2A">
        <w:rPr>
          <w:rFonts w:eastAsia="Times New Roman" w:cstheme="minorHAnsi"/>
          <w:b/>
          <w:bCs/>
          <w:color w:val="1F2328"/>
          <w:sz w:val="22"/>
          <w:szCs w:val="22"/>
        </w:rPr>
        <w:t>alvaroalon2/biobert_diseases_ner</w:t>
      </w:r>
      <w:r w:rsidRPr="009B60E8">
        <w:rPr>
          <w:rFonts w:eastAsia="Times New Roman" w:cstheme="minorHAnsi"/>
          <w:color w:val="1F2328"/>
          <w:sz w:val="22"/>
          <w:szCs w:val="22"/>
        </w:rPr>
        <w:t xml:space="preserve"> achieved the highest F1 Score on the Test dataset (</w:t>
      </w:r>
      <w:r w:rsidRPr="009B60E8">
        <w:rPr>
          <w:rFonts w:eastAsia="Times New Roman" w:cstheme="minorHAnsi"/>
          <w:b/>
          <w:bCs/>
          <w:color w:val="1F2328"/>
          <w:sz w:val="22"/>
          <w:szCs w:val="22"/>
        </w:rPr>
        <w:t>0.9071</w:t>
      </w:r>
      <w:r w:rsidRPr="009B60E8">
        <w:rPr>
          <w:rFonts w:eastAsia="Times New Roman" w:cstheme="minorHAnsi"/>
          <w:color w:val="1F2328"/>
          <w:sz w:val="22"/>
          <w:szCs w:val="22"/>
        </w:rPr>
        <w:t>) and Devel dataset (</w:t>
      </w:r>
      <w:r w:rsidRPr="009B60E8">
        <w:rPr>
          <w:rFonts w:eastAsia="Times New Roman" w:cstheme="minorHAnsi"/>
          <w:b/>
          <w:bCs/>
          <w:color w:val="1F2328"/>
          <w:sz w:val="22"/>
          <w:szCs w:val="22"/>
        </w:rPr>
        <w:t>0.9103</w:t>
      </w:r>
      <w:r w:rsidRPr="009B60E8">
        <w:rPr>
          <w:rFonts w:eastAsia="Times New Roman" w:cstheme="minorHAnsi"/>
          <w:color w:val="1F2328"/>
          <w:sz w:val="22"/>
          <w:szCs w:val="22"/>
        </w:rPr>
        <w:t xml:space="preserve">). </w:t>
      </w:r>
    </w:p>
    <w:p w14:paraId="322D33E3" w14:textId="62CE139C" w:rsidR="009B60E8" w:rsidRDefault="009B60E8" w:rsidP="00DE6D2A">
      <w:pPr>
        <w:pStyle w:val="ListParagraph"/>
        <w:numPr>
          <w:ilvl w:val="0"/>
          <w:numId w:val="8"/>
        </w:numPr>
        <w:shd w:val="clear" w:color="auto" w:fill="FFFFFF"/>
        <w:spacing w:after="240" w:line="276" w:lineRule="auto"/>
        <w:jc w:val="both"/>
        <w:rPr>
          <w:rFonts w:eastAsia="Times New Roman" w:cstheme="minorHAnsi"/>
          <w:color w:val="1F2328"/>
          <w:sz w:val="22"/>
          <w:szCs w:val="22"/>
        </w:rPr>
      </w:pPr>
      <w:r w:rsidRPr="009B60E8">
        <w:rPr>
          <w:rFonts w:eastAsia="Times New Roman" w:cstheme="minorHAnsi"/>
          <w:color w:val="1F2328"/>
          <w:sz w:val="22"/>
          <w:szCs w:val="22"/>
        </w:rPr>
        <w:t>This superiority can be attributed to training on biomedical data with full sentence context.</w:t>
      </w:r>
    </w:p>
    <w:p w14:paraId="16D341BC" w14:textId="77777777" w:rsidR="009B60E8" w:rsidRPr="009B60E8" w:rsidRDefault="009B60E8" w:rsidP="00DE6D2A">
      <w:pPr>
        <w:pStyle w:val="ListParagraph"/>
        <w:shd w:val="clear" w:color="auto" w:fill="FFFFFF"/>
        <w:spacing w:after="240" w:line="276" w:lineRule="auto"/>
        <w:ind w:left="1440"/>
        <w:jc w:val="both"/>
        <w:rPr>
          <w:rFonts w:eastAsia="Times New Roman" w:cstheme="minorHAnsi"/>
          <w:color w:val="1F2328"/>
          <w:sz w:val="22"/>
          <w:szCs w:val="22"/>
        </w:rPr>
      </w:pPr>
    </w:p>
    <w:p w14:paraId="2F971C35" w14:textId="77777777" w:rsidR="009B60E8" w:rsidRPr="009B60E8" w:rsidRDefault="009B60E8" w:rsidP="00DE6D2A">
      <w:pPr>
        <w:pStyle w:val="ListParagraph"/>
        <w:numPr>
          <w:ilvl w:val="0"/>
          <w:numId w:val="5"/>
        </w:numPr>
        <w:shd w:val="clear" w:color="auto" w:fill="FFFFFF"/>
        <w:spacing w:after="240" w:line="276" w:lineRule="auto"/>
        <w:jc w:val="both"/>
        <w:rPr>
          <w:rFonts w:eastAsia="Times New Roman" w:cstheme="minorHAnsi"/>
          <w:b/>
          <w:bCs/>
          <w:i/>
          <w:iCs/>
          <w:color w:val="1F2328"/>
          <w:sz w:val="22"/>
          <w:szCs w:val="22"/>
        </w:rPr>
      </w:pPr>
      <w:r w:rsidRPr="009B60E8">
        <w:rPr>
          <w:rFonts w:eastAsia="Times New Roman" w:cstheme="minorHAnsi"/>
          <w:b/>
          <w:bCs/>
          <w:i/>
          <w:iCs/>
          <w:color w:val="1F2328"/>
          <w:sz w:val="22"/>
          <w:szCs w:val="22"/>
        </w:rPr>
        <w:t>Inference:</w:t>
      </w:r>
    </w:p>
    <w:p w14:paraId="0795658E" w14:textId="293EA1B3" w:rsidR="00460D75" w:rsidRPr="009B60E8" w:rsidRDefault="009B60E8" w:rsidP="00DE6D2A">
      <w:pPr>
        <w:pStyle w:val="ListParagraph"/>
        <w:shd w:val="clear" w:color="auto" w:fill="FFFFFF"/>
        <w:spacing w:after="240" w:line="276" w:lineRule="auto"/>
        <w:jc w:val="both"/>
        <w:rPr>
          <w:rFonts w:eastAsia="Times New Roman" w:cstheme="minorHAnsi"/>
          <w:color w:val="1F2328"/>
          <w:sz w:val="22"/>
          <w:szCs w:val="22"/>
        </w:rPr>
      </w:pPr>
      <w:r w:rsidRPr="009B60E8">
        <w:rPr>
          <w:rFonts w:eastAsia="Times New Roman" w:cstheme="minorHAnsi"/>
          <w:color w:val="1F2328"/>
          <w:sz w:val="22"/>
          <w:szCs w:val="22"/>
        </w:rPr>
        <w:t xml:space="preserve">To demonstrate the model's functionality, we developed a website for running live demos. Users can input </w:t>
      </w:r>
      <w:r>
        <w:rPr>
          <w:rFonts w:eastAsia="Times New Roman" w:cstheme="minorHAnsi"/>
          <w:color w:val="1F2328"/>
          <w:sz w:val="22"/>
          <w:szCs w:val="22"/>
          <w:lang w:val="en-US"/>
        </w:rPr>
        <w:t xml:space="preserve">entity </w:t>
      </w:r>
      <w:r w:rsidRPr="009B60E8">
        <w:rPr>
          <w:rFonts w:eastAsia="Times New Roman" w:cstheme="minorHAnsi"/>
          <w:color w:val="1F2328"/>
          <w:sz w:val="22"/>
          <w:szCs w:val="22"/>
        </w:rPr>
        <w:t>-</w:t>
      </w:r>
      <w:r>
        <w:rPr>
          <w:rFonts w:eastAsia="Times New Roman" w:cstheme="minorHAnsi"/>
          <w:color w:val="1F2328"/>
          <w:sz w:val="22"/>
          <w:szCs w:val="22"/>
          <w:lang w:val="en-US"/>
        </w:rPr>
        <w:t xml:space="preserve"> entity</w:t>
      </w:r>
      <w:r w:rsidRPr="009B60E8">
        <w:rPr>
          <w:rFonts w:eastAsia="Times New Roman" w:cstheme="minorHAnsi"/>
          <w:color w:val="1F2328"/>
          <w:sz w:val="22"/>
          <w:szCs w:val="22"/>
        </w:rPr>
        <w:t xml:space="preserve"> Interaction sentences, and the system will classify them into predefined categories based on the trained BERT model.</w:t>
      </w:r>
    </w:p>
    <w:sectPr w:rsidR="00460D75" w:rsidRPr="009B60E8" w:rsidSect="009B60E8">
      <w:pgSz w:w="12240" w:h="15840"/>
      <w:pgMar w:top="1440" w:right="1440" w:bottom="1025" w:left="101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0AA2"/>
    <w:multiLevelType w:val="multilevel"/>
    <w:tmpl w:val="24346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A61CB"/>
    <w:multiLevelType w:val="multilevel"/>
    <w:tmpl w:val="DE2CF8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DB14ED"/>
    <w:multiLevelType w:val="hybridMultilevel"/>
    <w:tmpl w:val="F72626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2053438"/>
    <w:multiLevelType w:val="hybridMultilevel"/>
    <w:tmpl w:val="1BCA7F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90B7815"/>
    <w:multiLevelType w:val="hybridMultilevel"/>
    <w:tmpl w:val="2752B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A228E7"/>
    <w:multiLevelType w:val="hybridMultilevel"/>
    <w:tmpl w:val="FED27B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43A7E21"/>
    <w:multiLevelType w:val="hybridMultilevel"/>
    <w:tmpl w:val="37029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C060B6E"/>
    <w:multiLevelType w:val="hybridMultilevel"/>
    <w:tmpl w:val="E39096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3947330">
    <w:abstractNumId w:val="1"/>
  </w:num>
  <w:num w:numId="2" w16cid:durableId="48455935">
    <w:abstractNumId w:val="0"/>
  </w:num>
  <w:num w:numId="3" w16cid:durableId="1627158403">
    <w:abstractNumId w:val="3"/>
  </w:num>
  <w:num w:numId="4" w16cid:durableId="1019939234">
    <w:abstractNumId w:val="4"/>
  </w:num>
  <w:num w:numId="5" w16cid:durableId="96947704">
    <w:abstractNumId w:val="7"/>
  </w:num>
  <w:num w:numId="6" w16cid:durableId="1229654862">
    <w:abstractNumId w:val="5"/>
  </w:num>
  <w:num w:numId="7" w16cid:durableId="1463042159">
    <w:abstractNumId w:val="2"/>
  </w:num>
  <w:num w:numId="8" w16cid:durableId="4525999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CDB"/>
    <w:rsid w:val="00095CB5"/>
    <w:rsid w:val="000B306A"/>
    <w:rsid w:val="000D0FE6"/>
    <w:rsid w:val="00115DEE"/>
    <w:rsid w:val="00152864"/>
    <w:rsid w:val="001B0024"/>
    <w:rsid w:val="00205084"/>
    <w:rsid w:val="002227FD"/>
    <w:rsid w:val="002C2010"/>
    <w:rsid w:val="00460D75"/>
    <w:rsid w:val="0052156E"/>
    <w:rsid w:val="005A6776"/>
    <w:rsid w:val="006C7D65"/>
    <w:rsid w:val="0082462A"/>
    <w:rsid w:val="008E5CDB"/>
    <w:rsid w:val="008F77B1"/>
    <w:rsid w:val="009B60E8"/>
    <w:rsid w:val="009C08B2"/>
    <w:rsid w:val="00BD796F"/>
    <w:rsid w:val="00CF4AF4"/>
    <w:rsid w:val="00DE6D2A"/>
    <w:rsid w:val="00E05FF1"/>
    <w:rsid w:val="00E64418"/>
    <w:rsid w:val="00F0039C"/>
    <w:rsid w:val="00F012A0"/>
    <w:rsid w:val="00F83D0C"/>
    <w:rsid w:val="00F91190"/>
    <w:rsid w:val="00FB7E30"/>
    <w:rsid w:val="00FE4344"/>
  </w:rsids>
  <m:mathPr>
    <m:mathFont m:val="Cambria Math"/>
    <m:brkBin m:val="before"/>
    <m:brkBinSub m:val="--"/>
    <m:smallFrac m:val="0"/>
    <m:dispDef/>
    <m:lMargin m:val="0"/>
    <m:rMargin m:val="0"/>
    <m:defJc m:val="centerGroup"/>
    <m:wrapIndent m:val="1440"/>
    <m:intLim m:val="subSup"/>
    <m:naryLim m:val="undOvr"/>
  </m:mathPr>
  <w:themeFontLang w:val="en-V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28D63"/>
  <w15:chartTrackingRefBased/>
  <w15:docId w15:val="{186F3B90-539D-234E-8A54-FD223C8FE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V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E5CD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2C201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CD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E5CD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E5CDB"/>
    <w:rPr>
      <w:b/>
      <w:bCs/>
    </w:rPr>
  </w:style>
  <w:style w:type="character" w:customStyle="1" w:styleId="Heading4Char">
    <w:name w:val="Heading 4 Char"/>
    <w:basedOn w:val="DefaultParagraphFont"/>
    <w:link w:val="Heading4"/>
    <w:uiPriority w:val="9"/>
    <w:semiHidden/>
    <w:rsid w:val="002C201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C20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993046">
      <w:bodyDiv w:val="1"/>
      <w:marLeft w:val="0"/>
      <w:marRight w:val="0"/>
      <w:marTop w:val="0"/>
      <w:marBottom w:val="0"/>
      <w:divBdr>
        <w:top w:val="none" w:sz="0" w:space="0" w:color="auto"/>
        <w:left w:val="none" w:sz="0" w:space="0" w:color="auto"/>
        <w:bottom w:val="none" w:sz="0" w:space="0" w:color="auto"/>
        <w:right w:val="none" w:sz="0" w:space="0" w:color="auto"/>
      </w:divBdr>
    </w:div>
    <w:div w:id="660234549">
      <w:bodyDiv w:val="1"/>
      <w:marLeft w:val="0"/>
      <w:marRight w:val="0"/>
      <w:marTop w:val="0"/>
      <w:marBottom w:val="0"/>
      <w:divBdr>
        <w:top w:val="none" w:sz="0" w:space="0" w:color="auto"/>
        <w:left w:val="none" w:sz="0" w:space="0" w:color="auto"/>
        <w:bottom w:val="none" w:sz="0" w:space="0" w:color="auto"/>
        <w:right w:val="none" w:sz="0" w:space="0" w:color="auto"/>
      </w:divBdr>
    </w:div>
    <w:div w:id="802819434">
      <w:bodyDiv w:val="1"/>
      <w:marLeft w:val="0"/>
      <w:marRight w:val="0"/>
      <w:marTop w:val="0"/>
      <w:marBottom w:val="0"/>
      <w:divBdr>
        <w:top w:val="none" w:sz="0" w:space="0" w:color="auto"/>
        <w:left w:val="none" w:sz="0" w:space="0" w:color="auto"/>
        <w:bottom w:val="none" w:sz="0" w:space="0" w:color="auto"/>
        <w:right w:val="none" w:sz="0" w:space="0" w:color="auto"/>
      </w:divBdr>
      <w:divsChild>
        <w:div w:id="1537037236">
          <w:marLeft w:val="0"/>
          <w:marRight w:val="0"/>
          <w:marTop w:val="0"/>
          <w:marBottom w:val="0"/>
          <w:divBdr>
            <w:top w:val="none" w:sz="0" w:space="0" w:color="auto"/>
            <w:left w:val="none" w:sz="0" w:space="0" w:color="auto"/>
            <w:bottom w:val="none" w:sz="0" w:space="0" w:color="auto"/>
            <w:right w:val="none" w:sz="0" w:space="0" w:color="auto"/>
          </w:divBdr>
        </w:div>
        <w:div w:id="974263666">
          <w:marLeft w:val="0"/>
          <w:marRight w:val="0"/>
          <w:marTop w:val="0"/>
          <w:marBottom w:val="0"/>
          <w:divBdr>
            <w:top w:val="none" w:sz="0" w:space="0" w:color="auto"/>
            <w:left w:val="none" w:sz="0" w:space="0" w:color="auto"/>
            <w:bottom w:val="none" w:sz="0" w:space="0" w:color="auto"/>
            <w:right w:val="none" w:sz="0" w:space="0" w:color="auto"/>
          </w:divBdr>
        </w:div>
      </w:divsChild>
    </w:div>
    <w:div w:id="910844201">
      <w:bodyDiv w:val="1"/>
      <w:marLeft w:val="0"/>
      <w:marRight w:val="0"/>
      <w:marTop w:val="0"/>
      <w:marBottom w:val="0"/>
      <w:divBdr>
        <w:top w:val="none" w:sz="0" w:space="0" w:color="auto"/>
        <w:left w:val="none" w:sz="0" w:space="0" w:color="auto"/>
        <w:bottom w:val="none" w:sz="0" w:space="0" w:color="auto"/>
        <w:right w:val="none" w:sz="0" w:space="0" w:color="auto"/>
      </w:divBdr>
      <w:divsChild>
        <w:div w:id="648484483">
          <w:marLeft w:val="0"/>
          <w:marRight w:val="0"/>
          <w:marTop w:val="0"/>
          <w:marBottom w:val="0"/>
          <w:divBdr>
            <w:top w:val="none" w:sz="0" w:space="0" w:color="auto"/>
            <w:left w:val="none" w:sz="0" w:space="0" w:color="auto"/>
            <w:bottom w:val="none" w:sz="0" w:space="0" w:color="auto"/>
            <w:right w:val="none" w:sz="0" w:space="0" w:color="auto"/>
          </w:divBdr>
          <w:divsChild>
            <w:div w:id="1907258033">
              <w:marLeft w:val="0"/>
              <w:marRight w:val="0"/>
              <w:marTop w:val="0"/>
              <w:marBottom w:val="0"/>
              <w:divBdr>
                <w:top w:val="none" w:sz="0" w:space="0" w:color="auto"/>
                <w:left w:val="none" w:sz="0" w:space="0" w:color="auto"/>
                <w:bottom w:val="none" w:sz="0" w:space="0" w:color="auto"/>
                <w:right w:val="none" w:sz="0" w:space="0" w:color="auto"/>
              </w:divBdr>
              <w:divsChild>
                <w:div w:id="131263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260">
      <w:bodyDiv w:val="1"/>
      <w:marLeft w:val="0"/>
      <w:marRight w:val="0"/>
      <w:marTop w:val="0"/>
      <w:marBottom w:val="0"/>
      <w:divBdr>
        <w:top w:val="none" w:sz="0" w:space="0" w:color="auto"/>
        <w:left w:val="none" w:sz="0" w:space="0" w:color="auto"/>
        <w:bottom w:val="none" w:sz="0" w:space="0" w:color="auto"/>
        <w:right w:val="none" w:sz="0" w:space="0" w:color="auto"/>
      </w:divBdr>
    </w:div>
    <w:div w:id="116150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Ben</dc:creator>
  <cp:keywords/>
  <dc:description/>
  <cp:lastModifiedBy>Phan Ben</cp:lastModifiedBy>
  <cp:revision>2</cp:revision>
  <dcterms:created xsi:type="dcterms:W3CDTF">2023-12-11T14:16:00Z</dcterms:created>
  <dcterms:modified xsi:type="dcterms:W3CDTF">2023-12-11T14:16:00Z</dcterms:modified>
</cp:coreProperties>
</file>