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ind w:left="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Cultural Assignment: Korean Movie, TV Shows, </w:t>
      </w:r>
    </w:p>
    <w:p w:rsidR="00000000" w:rsidDel="00000000" w:rsidP="00000000" w:rsidRDefault="00000000" w:rsidRPr="00000000" w14:paraId="00000006">
      <w:pPr>
        <w:spacing w:line="480" w:lineRule="auto"/>
        <w:ind w:left="216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Literature Review</w:t>
      </w:r>
    </w:p>
    <w:p w:rsidR="00000000" w:rsidDel="00000000" w:rsidP="00000000" w:rsidRDefault="00000000" w:rsidRPr="00000000" w14:paraId="00000007">
      <w:pPr>
        <w:spacing w:line="480" w:lineRule="auto"/>
        <w:ind w:left="21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21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21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A">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Khai Phan Thanh (100901164)</w:t>
        <w:tab/>
        <w:t xml:space="preserve">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Korean Language Skill 3 (LGE923 - N1A)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선생님 Lee Won Hee</w: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608</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Korean Word Count: 114</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color w:val="ff0000"/>
          <w:sz w:val="24"/>
          <w:szCs w:val="24"/>
          <w:rtl w:val="0"/>
        </w:rPr>
        <w:t xml:space="preserve">한국에는, 문화 과전통 행사 많이 있어서 한국사람은 아주 자부심이 많아요</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(In Korea, there are lots of culture and traditional events that Korean people are proud of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Gungsuh" w:cs="Gungsuh" w:eastAsia="Gungsuh" w:hAnsi="Gungsuh"/>
          <w:color w:val="ff0000"/>
          <w:sz w:val="24"/>
          <w:szCs w:val="24"/>
          <w:rtl w:val="0"/>
        </w:rPr>
        <w:t xml:space="preserve"> 그래서, 한국사람은 영화 나 TV 쇼를 통해 전통과 문화를 세상에 소개하는 것을 좋아해요 </w:t>
      </w:r>
      <w:r w:rsidDel="00000000" w:rsidR="00000000" w:rsidRPr="00000000">
        <w:rPr>
          <w:rFonts w:ascii="Times New Roman" w:cs="Times New Roman" w:eastAsia="Times New Roman" w:hAnsi="Times New Roman"/>
          <w:color w:val="0000ff"/>
          <w:sz w:val="24"/>
          <w:szCs w:val="24"/>
          <w:rtl w:val="0"/>
        </w:rPr>
        <w:t xml:space="preserve">(They love to introduce these traditional and culture to the world through movie or TV Shows)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Batang" w:cs="Batang" w:eastAsia="Batang" w:hAnsi="Batang"/>
          <w:color w:val="ff0000"/>
          <w:sz w:val="24"/>
          <w:szCs w:val="24"/>
          <w:rtl w:val="0"/>
        </w:rPr>
        <w:t xml:space="preserve">그 </w:t>
      </w:r>
      <w:r w:rsidDel="00000000" w:rsidR="00000000" w:rsidRPr="00000000">
        <w:rPr>
          <w:rFonts w:ascii="Gungsuh" w:cs="Gungsuh" w:eastAsia="Gungsuh" w:hAnsi="Gungsuh"/>
          <w:color w:val="ff0000"/>
          <w:sz w:val="24"/>
          <w:szCs w:val="24"/>
          <w:rtl w:val="0"/>
        </w:rPr>
        <w:t xml:space="preserve">중에 하나, 인기있는 영화는 스캔들 메이커 이에요 </w:t>
      </w:r>
      <w:r w:rsidDel="00000000" w:rsidR="00000000" w:rsidRPr="00000000">
        <w:rPr>
          <w:rFonts w:ascii="Times New Roman" w:cs="Times New Roman" w:eastAsia="Times New Roman" w:hAnsi="Times New Roman"/>
          <w:color w:val="0000ff"/>
          <w:sz w:val="24"/>
          <w:szCs w:val="24"/>
          <w:rtl w:val="0"/>
        </w:rPr>
        <w:t xml:space="preserve">(One of the movie is Scandal Maker)</w:t>
      </w:r>
      <w:r w:rsidDel="00000000" w:rsidR="00000000" w:rsidRPr="00000000">
        <w:rPr>
          <w:rFonts w:ascii="Times New Roman" w:cs="Times New Roman" w:eastAsia="Times New Roman" w:hAnsi="Times New Roman"/>
          <w:sz w:val="24"/>
          <w:szCs w:val="24"/>
          <w:rtl w:val="0"/>
        </w:rPr>
        <w:t xml:space="preserve">. The movie introduce you to a long lost family reunited after years, explain the importance of family to Korean people and how Korean family solve problem when it arises.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color w:val="ff0000"/>
          <w:sz w:val="24"/>
          <w:szCs w:val="24"/>
          <w:rtl w:val="0"/>
        </w:rPr>
        <w:t xml:space="preserve">영화 소개를 하자면, 차 태현 은 (영화 이름이 남 혜수) 인기 있는 라디오 방송가 이고 박보영 은 (영화 이름이 황정남) 싱글맘 이에요 </w:t>
      </w:r>
      <w:r w:rsidDel="00000000" w:rsidR="00000000" w:rsidRPr="00000000">
        <w:rPr>
          <w:rFonts w:ascii="Times New Roman" w:cs="Times New Roman" w:eastAsia="Times New Roman" w:hAnsi="Times New Roman"/>
          <w:color w:val="0000ff"/>
          <w:sz w:val="24"/>
          <w:szCs w:val="24"/>
          <w:rtl w:val="0"/>
        </w:rPr>
        <w:t xml:space="preserve">(The movie introduce Cha Tae-Hyun(name in movie Nam Hye-Soo) as a popular Radio Broadcaster and Park Bo-Young(name in movie Hwang Jong-Nam) as a single mom)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Gungsuh" w:cs="Gungsuh" w:eastAsia="Gungsuh" w:hAnsi="Gungsuh"/>
          <w:color w:val="ff0000"/>
          <w:sz w:val="24"/>
          <w:szCs w:val="24"/>
          <w:rtl w:val="0"/>
        </w:rPr>
        <w:t xml:space="preserve"> 황정남은  남 혜수의 라디오 방송국에 전화를 하고 아버지 이야기를 해요 </w:t>
      </w:r>
      <w:r w:rsidDel="00000000" w:rsidR="00000000" w:rsidRPr="00000000">
        <w:rPr>
          <w:rFonts w:ascii="Times New Roman" w:cs="Times New Roman" w:eastAsia="Times New Roman" w:hAnsi="Times New Roman"/>
          <w:color w:val="0000ff"/>
          <w:sz w:val="24"/>
          <w:szCs w:val="24"/>
          <w:rtl w:val="0"/>
        </w:rPr>
        <w:t xml:space="preserve">(Hwang Jong-Nam usually call into Nam Hye-Soo radio station and talk about her father)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Gungsuh" w:cs="Gungsuh" w:eastAsia="Gungsuh" w:hAnsi="Gungsuh"/>
          <w:color w:val="ff0000"/>
          <w:sz w:val="24"/>
          <w:szCs w:val="24"/>
          <w:rtl w:val="0"/>
        </w:rPr>
        <w:t xml:space="preserve"> 그녀는 아버지를 만나고 싶다고 해요. 그러나, 그녀는 어떻게 할 지 몰라요. </w:t>
      </w:r>
      <w:r w:rsidDel="00000000" w:rsidR="00000000" w:rsidRPr="00000000">
        <w:rPr>
          <w:rFonts w:ascii="Times New Roman" w:cs="Times New Roman" w:eastAsia="Times New Roman" w:hAnsi="Times New Roman"/>
          <w:color w:val="0000ff"/>
          <w:sz w:val="24"/>
          <w:szCs w:val="24"/>
          <w:rtl w:val="0"/>
        </w:rPr>
        <w:t xml:space="preserve">(She expresses her feeling want to meet her father, but she doesn’t know how)</w:t>
      </w:r>
      <w:r w:rsidDel="00000000" w:rsidR="00000000" w:rsidRPr="00000000">
        <w:rPr>
          <w:rFonts w:ascii="Times New Roman" w:cs="Times New Roman" w:eastAsia="Times New Roman" w:hAnsi="Times New Roman"/>
          <w:sz w:val="24"/>
          <w:szCs w:val="24"/>
          <w:rtl w:val="0"/>
        </w:rPr>
        <w:t xml:space="preserve">. Nam Hye-Soo gives her some advice and courage her to find the father and turn out, he is Jong-Nam’s father and he didn’t even believe it that until they did the test to confirm. </w:t>
      </w:r>
      <w:r w:rsidDel="00000000" w:rsidR="00000000" w:rsidRPr="00000000">
        <w:rPr>
          <w:rFonts w:ascii="Gungsuh" w:cs="Gungsuh" w:eastAsia="Gungsuh" w:hAnsi="Gungsuh"/>
          <w:color w:val="ff0000"/>
          <w:sz w:val="24"/>
          <w:szCs w:val="24"/>
          <w:rtl w:val="0"/>
        </w:rPr>
        <w:t xml:space="preserve">재결합 후, 가족이 서로 돌봐 줬어요</w:t>
      </w:r>
      <w:r w:rsidDel="00000000" w:rsidR="00000000" w:rsidRPr="00000000">
        <w:rPr>
          <w:rFonts w:ascii="Times New Roman" w:cs="Times New Roman" w:eastAsia="Times New Roman" w:hAnsi="Times New Roman"/>
          <w:color w:val="0000ff"/>
          <w:sz w:val="24"/>
          <w:szCs w:val="24"/>
          <w:rtl w:val="0"/>
        </w:rPr>
        <w:t xml:space="preserve"> (After reunited, the family took care of each other)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color w:val="ff0000"/>
          <w:sz w:val="24"/>
          <w:szCs w:val="24"/>
          <w:rtl w:val="0"/>
        </w:rPr>
        <w:t xml:space="preserve">남 혜수는 딸에게 기회를 주었고,  그의 라디오 쇼에 딸이 와서 재능을 선보여요 </w:t>
      </w:r>
      <w:r w:rsidDel="00000000" w:rsidR="00000000" w:rsidRPr="00000000">
        <w:rPr>
          <w:rFonts w:ascii="Times New Roman" w:cs="Times New Roman" w:eastAsia="Times New Roman" w:hAnsi="Times New Roman"/>
          <w:color w:val="0000ff"/>
          <w:sz w:val="24"/>
          <w:szCs w:val="24"/>
          <w:rtl w:val="0"/>
        </w:rPr>
        <w:t xml:space="preserve">(Nam Hye-Soo gave his daughter opportunity to come to his show and perform her talent)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color w:val="ff0000"/>
          <w:sz w:val="24"/>
          <w:szCs w:val="24"/>
          <w:rtl w:val="0"/>
        </w:rPr>
        <w:t xml:space="preserve">남 해수는 또한 유치원에 황 기동을 공부하러 보내요</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(He also send Hwang Gi-Dong (Hwang Jong-Nam’s son) to kindergarten school)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Gungsuh" w:cs="Gungsuh" w:eastAsia="Gungsuh" w:hAnsi="Gungsuh"/>
          <w:color w:val="ff0000"/>
          <w:sz w:val="24"/>
          <w:szCs w:val="24"/>
          <w:rtl w:val="0"/>
        </w:rPr>
        <w:t xml:space="preserve">가족이 최고예요 </w:t>
      </w:r>
      <w:r w:rsidDel="00000000" w:rsidR="00000000" w:rsidRPr="00000000">
        <w:rPr>
          <w:rFonts w:ascii="Times New Roman" w:cs="Times New Roman" w:eastAsia="Times New Roman" w:hAnsi="Times New Roman"/>
          <w:color w:val="0000ff"/>
          <w:sz w:val="24"/>
          <w:szCs w:val="24"/>
          <w:rtl w:val="0"/>
        </w:rPr>
        <w:t xml:space="preserve">(Family is number-one)</w:t>
      </w:r>
      <w:r w:rsidDel="00000000" w:rsidR="00000000" w:rsidRPr="00000000">
        <w:rPr>
          <w:rFonts w:ascii="Times New Roman" w:cs="Times New Roman" w:eastAsia="Times New Roman" w:hAnsi="Times New Roman"/>
          <w:sz w:val="24"/>
          <w:szCs w:val="24"/>
          <w:rtl w:val="0"/>
        </w:rPr>
        <w:t xml:space="preserve">. It is above all other things you could achieve and own in your life. </w:t>
      </w:r>
      <w:r w:rsidDel="00000000" w:rsidR="00000000" w:rsidRPr="00000000">
        <w:rPr>
          <w:rFonts w:ascii="Gungsuh" w:cs="Gungsuh" w:eastAsia="Gungsuh" w:hAnsi="Gungsuh"/>
          <w:color w:val="ff0000"/>
          <w:sz w:val="24"/>
          <w:szCs w:val="24"/>
          <w:rtl w:val="0"/>
        </w:rPr>
        <w:t xml:space="preserve">그것을 스캔들 메이커 영화에서 배웠어요 </w:t>
      </w:r>
      <w:r w:rsidDel="00000000" w:rsidR="00000000" w:rsidRPr="00000000">
        <w:rPr>
          <w:rFonts w:ascii="Times New Roman" w:cs="Times New Roman" w:eastAsia="Times New Roman" w:hAnsi="Times New Roman"/>
          <w:color w:val="0000ff"/>
          <w:sz w:val="24"/>
          <w:szCs w:val="24"/>
          <w:rtl w:val="0"/>
        </w:rPr>
        <w:t xml:space="preserve">(I’ve learnt that in Scandal Maker movie)</w:t>
      </w:r>
      <w:r w:rsidDel="00000000" w:rsidR="00000000" w:rsidRPr="00000000">
        <w:rPr>
          <w:rFonts w:ascii="Times New Roman" w:cs="Times New Roman" w:eastAsia="Times New Roman" w:hAnsi="Times New Roman"/>
          <w:sz w:val="24"/>
          <w:szCs w:val="24"/>
          <w:rtl w:val="0"/>
        </w:rPr>
        <w:t xml:space="preserve">. The movie also display a part when the daughter finally decided to come visit her dad after listening to his advice on radio and willing to forgive him for abandoned her and her son after years. </w:t>
      </w:r>
      <w:r w:rsidDel="00000000" w:rsidR="00000000" w:rsidRPr="00000000">
        <w:rPr>
          <w:rFonts w:ascii="Gungsuh" w:cs="Gungsuh" w:eastAsia="Gungsuh" w:hAnsi="Gungsuh"/>
          <w:color w:val="ff0000"/>
          <w:sz w:val="24"/>
          <w:szCs w:val="24"/>
          <w:rtl w:val="0"/>
        </w:rPr>
        <w:t xml:space="preserve">황종 남의 전남자친구 (상민)이 나타날 때 문제가 발생해요.</w:t>
      </w:r>
      <w:r w:rsidDel="00000000" w:rsidR="00000000" w:rsidRPr="00000000">
        <w:rPr>
          <w:rFonts w:ascii="Times New Roman" w:cs="Times New Roman" w:eastAsia="Times New Roman" w:hAnsi="Times New Roman"/>
          <w:color w:val="0000ff"/>
          <w:sz w:val="24"/>
          <w:szCs w:val="24"/>
          <w:rtl w:val="0"/>
        </w:rPr>
        <w:t xml:space="preserve"> (The problem arise when Hwang Jong-Nam’s ex-boyfriend (Sang-Min) appear)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color w:val="ff0000"/>
          <w:sz w:val="24"/>
          <w:szCs w:val="24"/>
          <w:rtl w:val="0"/>
        </w:rPr>
        <w:t xml:space="preserve">상민은  남 혜수과 황정남이 아파트에서 살고 있지만 아버지-딸 관계라고 전혀 생각하지 않았어요</w:t>
      </w:r>
      <w:r w:rsidDel="00000000" w:rsidR="00000000" w:rsidRPr="00000000">
        <w:rPr>
          <w:rFonts w:ascii="Times New Roman" w:cs="Times New Roman" w:eastAsia="Times New Roman" w:hAnsi="Times New Roman"/>
          <w:color w:val="0000ff"/>
          <w:sz w:val="24"/>
          <w:szCs w:val="24"/>
          <w:rtl w:val="0"/>
        </w:rPr>
        <w:t xml:space="preserve"> (Sang-Min saw her with Nam Hye-Soo live in the same apartment but he never thought they are father-daughter relationship)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color w:val="ff0000"/>
          <w:sz w:val="24"/>
          <w:szCs w:val="24"/>
          <w:rtl w:val="0"/>
        </w:rPr>
        <w:t xml:space="preserve">그것 때문에,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color w:val="ff0000"/>
          <w:sz w:val="24"/>
          <w:szCs w:val="24"/>
          <w:rtl w:val="0"/>
        </w:rPr>
        <w:t xml:space="preserve">상민은 증거로 사진을 찍었어요 </w:t>
      </w:r>
      <w:r w:rsidDel="00000000" w:rsidR="00000000" w:rsidRPr="00000000">
        <w:rPr>
          <w:rFonts w:ascii="Times New Roman" w:cs="Times New Roman" w:eastAsia="Times New Roman" w:hAnsi="Times New Roman"/>
          <w:color w:val="0000ff"/>
          <w:sz w:val="24"/>
          <w:szCs w:val="24"/>
          <w:rtl w:val="0"/>
        </w:rPr>
        <w:t xml:space="preserve">(Because of that. Sang-Min took some photos as a proof)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color w:val="ff0000"/>
          <w:sz w:val="24"/>
          <w:szCs w:val="24"/>
          <w:rtl w:val="0"/>
        </w:rPr>
        <w:t xml:space="preserve">상민의 보스가 사진을 봤어요</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(Sang-Min Boss then saw the picture)</w:t>
      </w:r>
      <w:r w:rsidDel="00000000" w:rsidR="00000000" w:rsidRPr="00000000">
        <w:rPr>
          <w:rFonts w:ascii="Times New Roman" w:cs="Times New Roman" w:eastAsia="Times New Roman" w:hAnsi="Times New Roman"/>
          <w:sz w:val="24"/>
          <w:szCs w:val="24"/>
          <w:rtl w:val="0"/>
        </w:rPr>
        <w:t xml:space="preserve">. He want to use it to against Nam Hye-Soo as he is so popular now. In the beginning, Nam Hye-Soo was afraid the story he has a daughter might prevail to the public but as the time pass by, the family get to understand each other more. At the end, he was tricked and forced him to tell the truth. He knew his career will be at risk but he didn’t afraid to protected his family. They understand that family is something they can’t sacrifice, other things in the world can be lose and regain after times but not family love.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family will have a problem at some point, the only differences is how each family handle the problem. The movie shown a scene when the father and daughter misunderstand each other and broke out to a fight, where Nam Hye-Soo feels that Hwang Jong-Nam only came to find him when she has no other place to go and looking for some sympathy money, while Hwang Jong-Nam’s purposes is to find a fatherly love from her dad. After that the daughter left Nam’s house, and they still think about each others. And again, they communicate with each other through radio, to express and explain what each other really think. Since family is more important than anything else, they will not get their anger stay for too long.</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Korean people, family is part of their life and it is something that can’t be trade for anything. There may have problem in the past which caused them to tear apart but they can also easy to forgive and the family is always welcoming them. It seems that, to Korean, family is something more traditional, where this family inherit the the way of life from prior family (such as father to son) and it is such important that it could be in their blood. That is just one of their many cultural and traditional and there are still a lot to be explorer.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1">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Alua, (2011, November 9). Review: 과속스캔들 (Gwasok Seukaendeul/Scandal Makers). </w:t>
      </w:r>
      <w:r w:rsidDel="00000000" w:rsidR="00000000" w:rsidRPr="00000000">
        <w:rPr>
          <w:rtl w:val="0"/>
        </w:rPr>
      </w:r>
    </w:p>
    <w:p w:rsidR="00000000" w:rsidDel="00000000" w:rsidP="00000000" w:rsidRDefault="00000000" w:rsidRPr="00000000" w14:paraId="0000002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Retrieved November 24, 2019,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https://alualuna.wordpress.com/2011/11/08/scandal-makers/</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Cheol, K. H. (2016, February 22). Scandal Makers (2008) English Subtitle. Retrieved </w:t>
      </w:r>
    </w:p>
    <w:p w:rsidR="00000000" w:rsidDel="00000000" w:rsidP="00000000" w:rsidRDefault="00000000" w:rsidRPr="00000000" w14:paraId="00000024">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November 24, 2019,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https://www.youtube.com/watch?v=bdUYemBuCbY</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5">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Lee, M. (2009, May 18). Scandal Makers -- Film Review. Retrieved November 24, 2019, </w:t>
      </w:r>
    </w:p>
    <w:p w:rsidR="00000000" w:rsidDel="00000000" w:rsidP="00000000" w:rsidRDefault="00000000" w:rsidRPr="00000000" w14:paraId="00000026">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https://www.hollywoodreporter.com/review/scandal-makers-film-review-93181</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Batang"/>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lualuna.wordpress.com/2011/11/08/scandal-makers/" TargetMode="External"/><Relationship Id="rId7" Type="http://schemas.openxmlformats.org/officeDocument/2006/relationships/hyperlink" Target="https://www.youtube.com/watch?v=bdUYemBuCbY" TargetMode="External"/><Relationship Id="rId8" Type="http://schemas.openxmlformats.org/officeDocument/2006/relationships/hyperlink" Target="https://www.hollywoodreporter.com/review/scandal-makers-film-review-93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