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 w:rsidRPr="00654924" w:rsidR="00C6616C" w:rsidP="00C6616C" w:rsidRDefault="00C6616C">
      <w:pPr>
        <w:rPr>
          <w:rFonts w:ascii="Times New Roman" w:hAnsi="Times New Roman" w:eastAsia="Times New Roman" w:cs="Times New Roman"/>
          <w:sz w:val="28"/>
          <w:szCs w:val="28"/>
        </w:rPr>
        <w:spacing w:line="360" w:lineRule="auto"/>
        <w:ind w:firstLine="709"/>
        <w:jc w:val="both"/>
      </w:pPr>
    </w:p>
    <w:p w:rsidRPr="00654924" w:rsidR="00C6616C" w:rsidP="00C6616C" w:rsidRDefault="00C6616C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jc w:val="both"/>
      </w:pPr>
      <w:r w:rsidRPr="0065492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Государственное бюджетное общеобразовательное учреждение </w:t>
      </w:r>
    </w:p>
    <w:p w:rsidRPr="00654924" w:rsidR="00C6616C" w:rsidP="00C6616C" w:rsidRDefault="00C6616C">
      <w:pP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jc w:val="both"/>
      </w:pPr>
      <w:r w:rsidRPr="0065492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города Москвы “Школа </w:t>
      </w:r>
      <w:proofErr w:type="gramStart"/>
      <w:r w:rsidR="00200265"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номер </w:t>
      </w:r>
      <w:r w:rsidRPr="00654924"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”</w:t>
      </w:r>
      <w:proofErr w:type="gramEnd"/>
    </w:p>
    <w:p w:rsidRPr="00654924" w:rsidR="00C6616C" w:rsidP="00C6616C" w:rsidRDefault="00C6616C">
      <w:p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jc w:val="both"/>
      </w:pPr>
      <w:r w:rsidRPr="00654924"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</w:t>
      </w:r>
      <w:r w:rsidR="00C47A33"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 w:rsidRPr="00654924">
        <w:rPr>
          <w:rFonts w:ascii="Times New Roman" w:hAnsi="Times New Roman" w:eastAsia="Times New Roman" w:cs="Times New Roman"/>
          <w:color w:val="000000"/>
          <w:sz w:val="28"/>
          <w:szCs w:val="28"/>
        </w:rPr>
        <w:t>:</w:t>
      </w:r>
    </w:p>
    <w:p>
      <w:p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Генин Георгий Константинович, 10 «Т» класс, Школа №2098</w:t>
      </w:r>
    </w:p>
    <w:p w:rsidRPr="00654924" w:rsidR="00C47A33" w:rsidP="00C6616C" w:rsidRDefault="00C47A33">
      <w:p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jc w:val="both"/>
      </w:pPr>
    </w:p>
    <w:p w:rsidRPr="00654924" w:rsidR="00C6616C" w:rsidP="00C6616C" w:rsidRDefault="00C6616C">
      <w:pPr>
        <w:rPr>
          <w:rFonts w:ascii="Times New Roman" w:hAnsi="Times New Roman" w:eastAsia="Times New Roman" w:cs="Times New Roman"/>
          <w:color w:val="000000"/>
          <w:sz w:val="28"/>
          <w:szCs w:val="28"/>
        </w:r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536"/>
        <w:jc w:val="both"/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Научный руководитель работы: </w:t>
        <w:br/>
        <w:t>Бубнова Мария Андреевна, приглашенный преподаватель НИУ ВШЭ</w:t>
        <w:br/>
        <w:t>Кочнев Виктор Анатольевич, преподаватель информатики школы №2098</w:t>
      </w:r>
    </w:p>
    <w:p w:rsidRPr="00654924" w:rsidR="0082177A" w:rsidP="00C6616C" w:rsidRDefault="0082177A">
      <w:pPr>
        <w:rPr>
          <w:rFonts w:ascii="Times New Roman" w:hAnsi="Times New Roman" w:eastAsia="Times New Roman" w:cs="Times New Roman"/>
          <w:sz w:val="28"/>
          <w:szCs w:val="28"/>
        </w:rPr>
        <w:spacing w:line="360" w:lineRule="auto"/>
        <w:ind w:firstLine="709"/>
        <w:jc w:val="both"/>
      </w:pPr>
    </w:p>
    <w:p>
      <w:pP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spacing w:line="360" w:lineRule="auto"/>
        <w:ind w:firstLine="709"/>
        <w:jc w:val="center"/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ru-RU"/>
        </w:rPr>
        <w:t>Сайт для использования различных нейросетей</w:t>
      </w:r>
    </w:p>
    <w:p w:rsidRPr="00654924" w:rsidR="00537DA4" w:rsidP="00537DA4" w:rsidRDefault="00537DA4">
      <w:pPr>
        <w:rPr>
          <w:rFonts w:ascii="Times New Roman" w:hAnsi="Times New Roman" w:eastAsia="Times New Roman" w:cs="Times New Roman"/>
          <w:sz w:val="28"/>
          <w:szCs w:val="28"/>
        </w:rPr>
        <w:spacing w:line="360" w:lineRule="auto"/>
        <w:ind w:firstLine="709"/>
        <w:jc w:val="center"/>
      </w:pPr>
    </w:p>
    <w:p>
      <w:pPr>
        <w:rPr>
          <w:rFonts w:ascii="Times New Roman" w:hAnsi="Times New Roman" w:cs="Times New Roman"/>
          <w:sz w:val="28"/>
          <w:szCs w:val="28"/>
        </w:r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Актуальность реализации сайта, дающего возможность пользователю познакомиться с различными нейросетями, а также получить незабываемый опыт, увеличить свою производительность, заключается в том, что в наше время тема нейросетей развивается все активнее. </w:t>
        <w:br/>
      </w:r>
    </w:p>
    <w:p w:rsidRPr="00537DA4" w:rsidR="00537DA4" w:rsidP="00537DA4" w:rsidRDefault="00537DA4">
      <w:pPr>
        <w:rPr>
          <w:rFonts w:ascii="Times New Roman" w:hAnsi="Times New Roman" w:eastAsia="Times New Roman" w:cs="Times New Roman"/>
          <w:sz w:val="28"/>
          <w:szCs w:val="28"/>
        </w:rPr>
        <w:spacing w:line="360" w:lineRule="auto"/>
        <w:ind w:firstLine="709"/>
        <w:jc w:val="both"/>
      </w:pPr>
      <w:r w:rsidRPr="00537DA4">
        <w:rPr>
          <w:rFonts w:ascii="Times New Roman" w:hAnsi="Times New Roman" w:eastAsia="Times New Roman" w:cs="Times New Roman"/>
          <w:sz w:val="28"/>
          <w:szCs w:val="28"/>
        </w:rPr>
        <w:t>Задачи:</w:t>
      </w:r>
    </w:p>
    <w:p w:rsidRPr="00537DA4" w:rsidR="00537DA4" w:rsidP="00537DA4" w:rsidRDefault="00537DA4">
      <w:pPr>
        <w:rPr>
          <w:rFonts w:ascii="Times New Roman" w:hAnsi="Times New Roman" w:eastAsia="Times New Roman" w:cs="Times New Roman"/>
          <w:sz w:val="28"/>
          <w:szCs w:val="28"/>
        </w:rPr>
        <w:pStyle w:val="a5"/>
        <w:numPr>
          <w:ilvl w:val="0"/>
          <w:numId w:val="9"/>
        </w:numPr>
        <w:spacing w:line="360" w:lineRule="auto"/>
        <w:ind w:hanging="720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Изучить существующие решения того же рода;</w:t>
      </w:r>
    </w:p>
    <w:p w:rsidRPr="00537DA4" w:rsidR="00537DA4" w:rsidP="00537DA4" w:rsidRDefault="00537DA4">
      <w:pPr>
        <w:rPr>
          <w:rFonts w:ascii="Times New Roman" w:hAnsi="Times New Roman" w:eastAsia="Times New Roman" w:cs="Times New Roman"/>
          <w:sz w:val="28"/>
          <w:szCs w:val="28"/>
        </w:rPr>
        <w:pStyle w:val="a5"/>
        <w:numPr>
          <w:ilvl w:val="0"/>
          <w:numId w:val="9"/>
        </w:numPr>
        <w:spacing w:line="360" w:lineRule="auto"/>
        <w:ind w:hanging="720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Выбрать несколько нейросетей которые будут использованы. </w:t>
      </w:r>
    </w:p>
    <w:p w:rsidRPr="00537DA4" w:rsidR="00537DA4" w:rsidP="00537DA4" w:rsidRDefault="00537DA4">
      <w:pPr>
        <w:rPr>
          <w:rFonts w:ascii="Times New Roman" w:hAnsi="Times New Roman" w:eastAsia="Times New Roman" w:cs="Times New Roman"/>
          <w:sz w:val="28"/>
          <w:szCs w:val="28"/>
        </w:rPr>
        <w:pStyle w:val="a5"/>
        <w:numPr>
          <w:ilvl w:val="0"/>
          <w:numId w:val="9"/>
        </w:numPr>
        <w:spacing w:line="360" w:lineRule="auto"/>
        <w:ind w:hanging="720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Реализовать API подключение;</w:t>
      </w:r>
    </w:p>
    <w:p w:rsidRPr="00537DA4" w:rsidR="00537DA4" w:rsidP="00537DA4" w:rsidRDefault="00537DA4">
      <w:pPr>
        <w:rPr>
          <w:rFonts w:ascii="Times New Roman" w:hAnsi="Times New Roman" w:eastAsia="Times New Roman" w:cs="Times New Roman"/>
          <w:sz w:val="28"/>
          <w:szCs w:val="28"/>
        </w:rPr>
        <w:pStyle w:val="a5"/>
        <w:numPr>
          <w:ilvl w:val="0"/>
          <w:numId w:val="9"/>
        </w:numPr>
        <w:spacing w:line="360" w:lineRule="auto"/>
        <w:ind w:hanging="720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Придумать frontend и backend сайта;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  <w:pStyle w:val="a5"/>
        <w:numPr>
          <w:ilvl w:val="0"/>
          <w:numId w:val="9"/>
        </w:numPr>
        <w:spacing w:line="360" w:lineRule="auto"/>
        <w:ind w:hanging="720"/>
        <w:jc w:val="both"/>
      </w:pPr>
      <w:r>
        <w:rPr>
          <w:rFonts w:ascii="Times New Roman" w:hAnsi="Times New Roman" w:eastAsia="Times New Roman" w:cs="Times New Roman"/>
          <w:sz w:val="28"/>
          <w:szCs w:val="28"/>
        </w:rPr>
        <w:t>Настроить сервер.</w:t>
      </w: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  <w:r>
        <w:rPr>
          <w:rFonts w:ascii="Times New Roman" w:hAnsi="Times New Roman" w:eastAsia="Times New Roman" w:cs="Times New Roman"/>
          <w:sz w:val="28"/>
        </w:rPr>
        <w:t>Гипотеза: сайт может выступить не только полезным инструментом, но и (не придумал).</w:t>
      </w: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  <w:r>
        <w:rPr>
          <w:rFonts w:ascii="Times New Roman" w:hAnsi="Times New Roman" w:eastAsia="Times New Roman" w:cs="Times New Roman"/>
          <w:sz w:val="28"/>
        </w:rPr>
        <w:t xml:space="preserve">Методика работы над проектом включает в себя анализ существующих решений, выбор наиболее удобной архитекутуры, программная реализация задуманного, релиз готового проекта. </w:t>
      </w: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  <w:r>
        <w:rPr>
          <w:rFonts w:ascii="Times New Roman" w:hAnsi="Times New Roman" w:eastAsia="Times New Roman" w:cs="Times New Roman"/>
          <w:sz w:val="28"/>
        </w:rPr>
      </w:r>
      <w:r>
        <w:rPr>
          <w:rFonts w:ascii="&quot;Times New Roman&quot;" w:hAnsi="&quot;Times New Roman&quot;" w:eastAsia="&quot;Times New Roman&quot;" w:cs="&quot;Times New Roman&quot;"/>
          <w:sz w:val="28"/>
          <w:shd w:val="nil"/>
        </w:rPr>
        <w:t xml:space="preserve">Практическая значимость проекта: использование ddrroonn.ru может помочь пользователям в рабочих и повседневных задачах. </w:t>
      </w: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  <w:r>
        <w:rPr>
          <w:rFonts w:ascii="&quot;Times New Roman&quot;" w:hAnsi="&quot;Times New Roman&quot;" w:eastAsia="&quot;Times New Roman&quot;" w:cs="&quot;Times New Roman&quot;"/>
          <w:sz w:val="28"/>
          <w:shd w:val="nil"/>
        </w:rPr>
        <w:t>В перспективах развития проекта – добавление новых нейросетей.</w:t>
      </w: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  <w:spacing w:line="360" w:lineRule="auto"/>
        <w:ind w:firstLine="709"/>
        <w:jc w:val="both"/>
      </w:pPr>
    </w:p>
    <w:p>
      <w:pPr>
        <w:rPr>
          <w:rFonts w:ascii="Times New Roman" w:hAnsi="Times New Roman" w:eastAsia="Times New Roman" w:cs="Times New Roman"/>
          <w:sz w:val="28"/>
        </w:rPr>
        <w:pStyle w:val="a"/>
        <w:spacing w:before="0" w:after="0" w:line="360" w:lineRule="auto"/>
        <w:ind w:firstLine="709"/>
        <w:jc w:val="both"/>
      </w:pPr>
    </w:p>
    <w:sectPr>
      <w:pgSz w:w="11909" w:h="16834"/>
      <w:pgMar w:top="1134" w:right="1134" w:bottom="1134" w:left="1134" w:header="720" w:footer="720" w:gutter="0"/>
      <w:pgNumType w:start="1"/>
      <w:cols w:equalWidth="1" w:space="0" w:num="1" w:sep="0"/>
      <w:docGrid w:linePitch="299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&quot;Times New Roman&quot;"/>
</w:fonts>
</file>

<file path=word/numbering.xml><?xml version="1.0" encoding="utf-8"?>
<w:numbering xmlns:w="http://schemas.openxmlformats.org/wordprocessingml/2006/main">
  <w:abstractNum w:abstractNumId="0">
    <w:nsid w:val="08DC002E"/>
    <w:multiLevelType w:val="multilevel"/>
    <w:tmpl w:val="3BDE2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1A81702"/>
    <w:multiLevelType w:val="multilevel"/>
    <w:tmpl w:val="ABDA4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8086856"/>
    <w:multiLevelType w:val="multilevel"/>
    <w:tmpl w:val="DFAA3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A1866F7"/>
    <w:multiLevelType w:val="multilevel"/>
    <w:tmpl w:val="D0420E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7263A0D"/>
    <w:multiLevelType w:val="multilevel"/>
    <w:tmpl w:val="6EB47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DA4142B"/>
    <w:multiLevelType w:val="multilevel"/>
    <w:tmpl w:val="BA6EA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31A1AC5"/>
    <w:multiLevelType w:val="multilevel"/>
    <w:tmpl w:val="3BF21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EEC1DE5"/>
    <w:multiLevelType w:val="hybridMultilevel"/>
    <w:tmpl w:val="33DCCE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6BD75D6"/>
    <w:multiLevelType w:val="multilevel"/>
    <w:tmpl w:val="C9066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77A"/>
    <w:rsid w:val="000F5D22"/>
    <w:rsid w:val="00200265"/>
    <w:rsid w:val="00215CA6"/>
    <w:rsid w:val="0028630F"/>
    <w:rsid w:val="00537DA4"/>
    <w:rsid w:val="00654924"/>
    <w:rsid w:val="006E6AF9"/>
    <w:rsid w:val="0082177A"/>
    <w:rsid w:val="00C47A33"/>
    <w:rsid w:val="00C6616C"/>
    <w:rsid w:val="00D52360"/>
    <w:rsid w:val="00D761B5"/>
    <w:rsid w:val="00E0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7A29"/>
  <w15:docId w15:val="{EA94B72E-B0FD-4B8E-8529-0F5AD9234F39}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37DA4"/>
    <w:pPr>
      <w:ind w:left="720"/>
      <w:contextualSpacing/>
    </w:pPr>
  </w:style>
  <w:style w:type="character" w:styleId="DefaultParagraphFont" w:default="1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<Relationships xmlns="http://schemas.openxmlformats.org/package/2006/relationships"><Relationship Id="rId3" Target="settings.xml" Type="http://schemas.openxmlformats.org/officeDocument/2006/relationships/settings"/><Relationship Id="rId2" Target="styles.xml" Type="http://schemas.openxmlformats.org/officeDocument/2006/relationships/styles"/><Relationship Id="rId1" Target="numbering.xml" Type="http://schemas.openxmlformats.org/officeDocument/2006/relationships/numbering"/><Relationship Id="rId6" Target="theme/theme1.xml" Type="http://schemas.openxmlformats.org/officeDocument/2006/relationships/theme"/><Relationship Id="rId5" Target="fontTable.xml" Type="http://schemas.openxmlformats.org/officeDocument/2006/relationships/fontTable"/><Relationship Id="rId4" Target="webSettings.xml" Type="http://schemas.openxmlformats.org/officeDocument/2006/relationships/webSetting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Normal.dotm</app:Template>
  <app:TotalTime>0</app:TotalTime>
  <app:Pages>2</app:Pages>
  <app:Words>295</app:Words>
  <app:Characters>1682</app:Characters>
  <app:Application>Microsoft Office Word</app:Application>
  <app:DocSecurity>0</app:DocSecurity>
  <app:Lines>14</app:Lines>
  <app:Paragraphs>3</app:Paragraphs>
  <app:ScaleCrop>false</app:ScaleCrop>
  <app:HeadingPairs>
    <vt:vector size="2" baseType="variant">
      <vt:variant>
        <vt:lpstr>Название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1974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voskr</dc:creator>
  <cp:lastModifiedBy>Вера Пасиченко</cp:lastModifiedBy>
  <cp:revision>2</cp:revision>
  <dcterms:created xsi:type="dcterms:W3CDTF">2024-02-01T14:10:00Z</dcterms:created>
  <dcterms:modified xsi:type="dcterms:W3CDTF">2024-02-01T14:10:00Z</dcterms:modified>
</cp:coreProperties>
</file>