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1573" w14:textId="278471B1" w:rsidR="00015B8E" w:rsidRPr="00015B8E" w:rsidRDefault="00015B8E" w:rsidP="00015B8E">
      <w:pPr>
        <w:jc w:val="center"/>
        <w:rPr>
          <w:b/>
          <w:bCs/>
          <w:sz w:val="36"/>
          <w:szCs w:val="36"/>
        </w:rPr>
      </w:pPr>
      <w:r w:rsidRPr="00015B8E">
        <w:rPr>
          <w:b/>
          <w:bCs/>
          <w:sz w:val="36"/>
          <w:szCs w:val="36"/>
        </w:rPr>
        <w:t>Reunião Grupo de Mentoria – 08/03/2024</w:t>
      </w:r>
    </w:p>
    <w:p w14:paraId="46D78698" w14:textId="77777777" w:rsidR="00015B8E" w:rsidRDefault="00015B8E" w:rsidP="00015B8E">
      <w:pPr>
        <w:rPr>
          <w:sz w:val="24"/>
          <w:szCs w:val="24"/>
        </w:rPr>
      </w:pPr>
    </w:p>
    <w:p w14:paraId="66D41658" w14:textId="395D2EC1" w:rsidR="00015B8E" w:rsidRPr="00015B8E" w:rsidRDefault="00015B8E" w:rsidP="00015B8E">
      <w:pPr>
        <w:rPr>
          <w:sz w:val="24"/>
          <w:szCs w:val="24"/>
        </w:rPr>
      </w:pPr>
      <w:r w:rsidRPr="00015B8E">
        <w:rPr>
          <w:sz w:val="24"/>
          <w:szCs w:val="24"/>
        </w:rPr>
        <w:t>Tomas apresentou o ppt com as definições iniciais do projeto.</w:t>
      </w:r>
    </w:p>
    <w:p w14:paraId="2E1E22D6" w14:textId="3F24CAD8" w:rsidR="00015B8E" w:rsidRDefault="00015B8E" w:rsidP="00015B8E">
      <w:pPr>
        <w:rPr>
          <w:sz w:val="24"/>
          <w:szCs w:val="24"/>
        </w:rPr>
      </w:pPr>
      <w:r w:rsidRPr="00015B8E">
        <w:rPr>
          <w:sz w:val="24"/>
          <w:szCs w:val="24"/>
        </w:rPr>
        <w:t>Discutimos um pouco sobre o que faz sentido analisar e como, considerando as variáveis do problema proposto.</w:t>
      </w:r>
    </w:p>
    <w:p w14:paraId="137F64A6" w14:textId="7AB09D09" w:rsidR="00665680" w:rsidRDefault="00665680" w:rsidP="00015B8E">
      <w:pPr>
        <w:rPr>
          <w:sz w:val="24"/>
          <w:szCs w:val="24"/>
        </w:rPr>
      </w:pPr>
      <w:r>
        <w:rPr>
          <w:sz w:val="24"/>
          <w:szCs w:val="24"/>
        </w:rPr>
        <w:t>Tomas já criou algumas perguntas a serem respondidas. Falta o aval do grupo.</w:t>
      </w:r>
    </w:p>
    <w:p w14:paraId="6A0EA57F" w14:textId="4D12D40E" w:rsidR="00665680" w:rsidRPr="00015B8E" w:rsidRDefault="00665680" w:rsidP="00015B8E">
      <w:pPr>
        <w:rPr>
          <w:sz w:val="24"/>
          <w:szCs w:val="24"/>
        </w:rPr>
      </w:pPr>
      <w:r>
        <w:rPr>
          <w:sz w:val="24"/>
          <w:szCs w:val="24"/>
        </w:rPr>
        <w:t>Além da unificação das bases, dei início a algumas análises, já enviadas para o grupo.</w:t>
      </w:r>
    </w:p>
    <w:p w14:paraId="29A9ADB4" w14:textId="77777777" w:rsidR="00015B8E" w:rsidRDefault="00015B8E">
      <w:pPr>
        <w:rPr>
          <w:sz w:val="24"/>
          <w:szCs w:val="24"/>
        </w:rPr>
      </w:pPr>
    </w:p>
    <w:p w14:paraId="4D92A431" w14:textId="1D64F150" w:rsidR="00FE17A6" w:rsidRPr="00015B8E" w:rsidRDefault="00015B8E">
      <w:pPr>
        <w:rPr>
          <w:sz w:val="24"/>
          <w:szCs w:val="24"/>
        </w:rPr>
      </w:pPr>
      <w:r>
        <w:rPr>
          <w:sz w:val="24"/>
          <w:szCs w:val="24"/>
        </w:rPr>
        <w:t>Combinados de hoje</w:t>
      </w:r>
      <w:r w:rsidR="00142F60" w:rsidRPr="00015B8E">
        <w:rPr>
          <w:sz w:val="24"/>
          <w:szCs w:val="24"/>
        </w:rPr>
        <w:t xml:space="preserve"> para a </w:t>
      </w:r>
      <w:r w:rsidR="00142F60" w:rsidRPr="00015B8E">
        <w:rPr>
          <w:b/>
          <w:bCs/>
          <w:sz w:val="24"/>
          <w:szCs w:val="24"/>
        </w:rPr>
        <w:t>próxima sexta</w:t>
      </w:r>
      <w:r w:rsidR="00142F60" w:rsidRPr="00015B8E">
        <w:rPr>
          <w:sz w:val="24"/>
          <w:szCs w:val="24"/>
        </w:rPr>
        <w:t>:</w:t>
      </w:r>
    </w:p>
    <w:p w14:paraId="25603E30" w14:textId="55533EF2" w:rsidR="00142F60" w:rsidRPr="00015B8E" w:rsidRDefault="00142F60" w:rsidP="00142F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B8E">
        <w:rPr>
          <w:sz w:val="24"/>
          <w:szCs w:val="24"/>
        </w:rPr>
        <w:t>Duvidar da base. Por exemplo, fazer uma exploratória para ver se os números estão fidedignos (Jovens Mulheres + Jovens Homens = Total Jovens?)</w:t>
      </w:r>
    </w:p>
    <w:p w14:paraId="11B0FEF4" w14:textId="77777777" w:rsidR="00142F60" w:rsidRPr="00015B8E" w:rsidRDefault="00142F60" w:rsidP="00142F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15B8E">
        <w:rPr>
          <w:sz w:val="24"/>
          <w:szCs w:val="24"/>
        </w:rPr>
        <w:t>Entregar para a Dri, em um documento, na próxima sexta:</w:t>
      </w:r>
    </w:p>
    <w:p w14:paraId="0C483FC4" w14:textId="155906CB" w:rsidR="00142F60" w:rsidRPr="00015B8E" w:rsidRDefault="00142F60" w:rsidP="00142F60">
      <w:pPr>
        <w:pStyle w:val="PargrafodaLista"/>
        <w:rPr>
          <w:sz w:val="24"/>
          <w:szCs w:val="24"/>
        </w:rPr>
      </w:pPr>
      <w:r w:rsidRPr="00015B8E">
        <w:rPr>
          <w:sz w:val="24"/>
          <w:szCs w:val="24"/>
        </w:rPr>
        <w:t>Definição das perguntas que queremos responder, dar o norte de como pretendemos respondê-las e pensar se tem como alguém “quebrar” essa ideia. OBS: Para cada questão.</w:t>
      </w:r>
    </w:p>
    <w:p w14:paraId="2B0B9F60" w14:textId="77777777" w:rsidR="00142F60" w:rsidRPr="00015B8E" w:rsidRDefault="00142F60" w:rsidP="00142F60">
      <w:pPr>
        <w:pStyle w:val="PargrafodaLista"/>
        <w:rPr>
          <w:sz w:val="24"/>
          <w:szCs w:val="24"/>
        </w:rPr>
      </w:pPr>
    </w:p>
    <w:p w14:paraId="52C18108" w14:textId="77777777" w:rsidR="00142F60" w:rsidRPr="00015B8E" w:rsidRDefault="00142F60" w:rsidP="00142F60">
      <w:pPr>
        <w:pStyle w:val="PargrafodaLista"/>
        <w:rPr>
          <w:sz w:val="24"/>
          <w:szCs w:val="24"/>
        </w:rPr>
      </w:pPr>
    </w:p>
    <w:p w14:paraId="6CEFDC80" w14:textId="77777777" w:rsidR="00015B8E" w:rsidRPr="00015B8E" w:rsidRDefault="00142F60" w:rsidP="00015B8E">
      <w:pPr>
        <w:pStyle w:val="PargrafodaLista"/>
        <w:ind w:left="0"/>
        <w:rPr>
          <w:sz w:val="24"/>
          <w:szCs w:val="24"/>
        </w:rPr>
      </w:pPr>
      <w:r w:rsidRPr="00015B8E">
        <w:rPr>
          <w:b/>
          <w:bCs/>
          <w:sz w:val="24"/>
          <w:szCs w:val="24"/>
        </w:rPr>
        <w:t>Outras definições importantes:</w:t>
      </w:r>
      <w:r w:rsidRPr="00015B8E">
        <w:rPr>
          <w:sz w:val="24"/>
          <w:szCs w:val="24"/>
        </w:rPr>
        <w:t xml:space="preserve"> </w:t>
      </w:r>
    </w:p>
    <w:p w14:paraId="1B36EA8D" w14:textId="6D0E8324" w:rsidR="00142F60" w:rsidRPr="00015B8E" w:rsidRDefault="00142F60" w:rsidP="00015B8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15B8E">
        <w:rPr>
          <w:sz w:val="24"/>
          <w:szCs w:val="24"/>
        </w:rPr>
        <w:t>Conversarmos mais, mesmo no grupo. Acordar</w:t>
      </w:r>
      <w:r w:rsidR="00015B8E">
        <w:rPr>
          <w:sz w:val="24"/>
          <w:szCs w:val="24"/>
        </w:rPr>
        <w:t xml:space="preserve"> entre nós</w:t>
      </w:r>
      <w:r w:rsidRPr="00015B8E">
        <w:rPr>
          <w:sz w:val="24"/>
          <w:szCs w:val="24"/>
        </w:rPr>
        <w:t xml:space="preserve"> de ler e responder depois</w:t>
      </w:r>
      <w:r w:rsidR="00015B8E">
        <w:rPr>
          <w:sz w:val="24"/>
          <w:szCs w:val="24"/>
        </w:rPr>
        <w:t>,</w:t>
      </w:r>
      <w:r w:rsidRPr="00015B8E">
        <w:rPr>
          <w:sz w:val="24"/>
          <w:szCs w:val="24"/>
        </w:rPr>
        <w:t xml:space="preserve"> quando muito ocupados</w:t>
      </w:r>
      <w:r w:rsidR="00015B8E">
        <w:rPr>
          <w:sz w:val="24"/>
          <w:szCs w:val="24"/>
        </w:rPr>
        <w:t>. (Mas não deixarmos ninguém sem resposta).</w:t>
      </w:r>
    </w:p>
    <w:p w14:paraId="4AA54AD2" w14:textId="2C29BD3C" w:rsidR="00142F60" w:rsidRPr="00015B8E" w:rsidRDefault="00015B8E" w:rsidP="00015B8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Já d</w:t>
      </w:r>
      <w:r w:rsidR="00142F60" w:rsidRPr="00015B8E">
        <w:rPr>
          <w:sz w:val="24"/>
          <w:szCs w:val="24"/>
        </w:rPr>
        <w:t xml:space="preserve">eixarmos agendados de 1 a 2 horários de reuniões </w:t>
      </w:r>
      <w:r>
        <w:rPr>
          <w:sz w:val="24"/>
          <w:szCs w:val="24"/>
        </w:rPr>
        <w:t xml:space="preserve">entre nós, </w:t>
      </w:r>
      <w:r w:rsidR="00142F60" w:rsidRPr="00015B8E">
        <w:rPr>
          <w:sz w:val="24"/>
          <w:szCs w:val="24"/>
        </w:rPr>
        <w:t>por semana.</w:t>
      </w:r>
    </w:p>
    <w:p w14:paraId="24D0E71C" w14:textId="77777777" w:rsidR="00142F60" w:rsidRPr="00142F60" w:rsidRDefault="00142F60">
      <w:pPr>
        <w:pStyle w:val="PargrafodaLista"/>
      </w:pPr>
    </w:p>
    <w:sectPr w:rsidR="00142F60" w:rsidRPr="0014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24175"/>
    <w:multiLevelType w:val="hybridMultilevel"/>
    <w:tmpl w:val="49B2C8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2D1C"/>
    <w:multiLevelType w:val="hybridMultilevel"/>
    <w:tmpl w:val="5BE49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648DF"/>
    <w:multiLevelType w:val="hybridMultilevel"/>
    <w:tmpl w:val="5E009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641046">
    <w:abstractNumId w:val="0"/>
  </w:num>
  <w:num w:numId="2" w16cid:durableId="2086101724">
    <w:abstractNumId w:val="1"/>
  </w:num>
  <w:num w:numId="3" w16cid:durableId="21196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60"/>
    <w:rsid w:val="00015B8E"/>
    <w:rsid w:val="00142F60"/>
    <w:rsid w:val="005C5982"/>
    <w:rsid w:val="00665680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A014"/>
  <w15:chartTrackingRefBased/>
  <w15:docId w15:val="{80C8BB2F-7023-4D08-8F04-78FA6E3F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Ethiene</dc:creator>
  <cp:keywords/>
  <dc:description/>
  <cp:lastModifiedBy>Ethiene</cp:lastModifiedBy>
  <cp:revision>2</cp:revision>
  <dcterms:created xsi:type="dcterms:W3CDTF">2024-03-08T22:09:00Z</dcterms:created>
  <dcterms:modified xsi:type="dcterms:W3CDTF">2024-03-08T22:31:00Z</dcterms:modified>
</cp:coreProperties>
</file>