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082" w:rsidRDefault="001F5082" w:rsidP="001F5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Devshi v Diamond Concrete Co</w:t>
      </w:r>
    </w:p>
    <w:p w:rsidR="001F5082" w:rsidRDefault="001F5082" w:rsidP="001F5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Nairobi</w:t>
      </w:r>
    </w:p>
    <w:p w:rsidR="001F5082" w:rsidRDefault="001F5082" w:rsidP="001F5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Nairobi</w:t>
      </w:r>
    </w:p>
    <w:p w:rsidR="001F5082" w:rsidRDefault="001F5082" w:rsidP="001F5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5 December 1974</w:t>
      </w:r>
    </w:p>
    <w:p w:rsidR="001F5082" w:rsidRDefault="001F5082" w:rsidP="001F5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16/1974 (6/75)</w:t>
      </w:r>
    </w:p>
    <w:p w:rsidR="001F5082" w:rsidRDefault="001F5082" w:rsidP="001F5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Law Ag V-P</w:t>
      </w:r>
    </w:p>
    <w:p w:rsidR="001F5082" w:rsidRDefault="001F5082" w:rsidP="001F5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1F5082" w:rsidRDefault="001F5082" w:rsidP="001F5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Appeal – Out of time – No action for </w:t>
      </w:r>
      <w:r>
        <w:rPr>
          <w:rFonts w:ascii="Times New Roman" w:hAnsi="Times New Roman" w:cs="Times New Roman"/>
          <w:color w:val="000000"/>
        </w:rPr>
        <w:t xml:space="preserve">3½ </w:t>
      </w:r>
      <w:r>
        <w:rPr>
          <w:rFonts w:ascii="Times New Roman" w:hAnsi="Times New Roman" w:cs="Times New Roman"/>
          <w:i/>
          <w:iCs/>
          <w:color w:val="000000"/>
        </w:rPr>
        <w:t>years – Application refused although not opposed.</w:t>
      </w:r>
    </w:p>
    <w:p w:rsidR="001F5082" w:rsidRDefault="001F5082" w:rsidP="001F5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1F5082" w:rsidRDefault="001F5082" w:rsidP="001F5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 applied for extension of time for filing his record of appeal, notice of appeal having been</w:t>
      </w:r>
      <w:r w:rsidR="001B45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given 3½ years ago and no steps having been taken in the meanwhile. The respondent did not oppose the</w:t>
      </w:r>
      <w:r w:rsidR="001B45CA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application.</w:t>
      </w:r>
    </w:p>
    <w:p w:rsidR="001F5082" w:rsidRDefault="001F5082" w:rsidP="001F5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– </w:t>
      </w:r>
      <w:r>
        <w:rPr>
          <w:rFonts w:ascii="Times New Roman" w:hAnsi="Times New Roman" w:cs="Times New Roman"/>
          <w:color w:val="000000"/>
        </w:rPr>
        <w:t>the court was not satisfied that there was any reason why the appeal was not lodged in time.</w:t>
      </w:r>
    </w:p>
    <w:p w:rsidR="001F5082" w:rsidRDefault="001F5082" w:rsidP="001F5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dismissed.</w:t>
      </w:r>
    </w:p>
    <w:p w:rsidR="00E43AAB" w:rsidRDefault="001F5082" w:rsidP="001F5082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082"/>
    <w:rsid w:val="001B45CA"/>
    <w:rsid w:val="001F5082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09F2B-2BC3-4AEE-90EF-B1179C54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2018-07-06T12:37:00Z</dcterms:created>
  <dcterms:modified xsi:type="dcterms:W3CDTF">2018-07-12T08:48:00Z</dcterms:modified>
</cp:coreProperties>
</file>