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BEA" w:rsidRPr="00B74BEA" w:rsidRDefault="00B74BEA" w:rsidP="00B74BEA">
      <w:pPr>
        <w:shd w:val="clear" w:color="auto" w:fill="FFFFFF"/>
        <w:spacing w:after="0" w:line="240" w:lineRule="auto"/>
        <w:textAlignment w:val="baseline"/>
        <w:outlineLvl w:val="3"/>
        <w:rPr>
          <w:rFonts w:ascii="Arial" w:eastAsia="Times New Roman" w:hAnsi="Arial" w:cs="Arial"/>
          <w:b/>
          <w:bCs/>
          <w:color w:val="444444"/>
          <w:sz w:val="21"/>
          <w:szCs w:val="21"/>
        </w:rPr>
      </w:pPr>
      <w:r w:rsidRPr="00B74BEA">
        <w:rPr>
          <w:rFonts w:ascii="inherit" w:eastAsia="Times New Roman" w:hAnsi="inherit" w:cs="Arial"/>
          <w:b/>
          <w:bCs/>
          <w:color w:val="444444"/>
          <w:sz w:val="21"/>
          <w:szCs w:val="21"/>
          <w:bdr w:val="none" w:sz="0" w:space="0" w:color="auto" w:frame="1"/>
        </w:rPr>
        <w:t> Cài đặt MySQL trên CentOS</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MySQL là một hệ thống quản lý cơ sở dữ liệu mạnh mẽ và miễn phí, được sử dụng để tổ chức và lấy dữ liệu trên Server</w:t>
      </w:r>
      <w:r w:rsidRPr="00B74BEA">
        <w:rPr>
          <w:rFonts w:ascii="Open Sans" w:eastAsia="Times New Roman" w:hAnsi="Open Sans" w:cs="Open Sans"/>
          <w:color w:val="535353"/>
          <w:sz w:val="21"/>
          <w:szCs w:val="21"/>
        </w:rPr>
        <w:br/>
        <w:t>Để cài đặt MySQL, bạn thực hiện lệnh sau :</w:t>
      </w:r>
    </w:p>
    <w:tbl>
      <w:tblPr>
        <w:tblW w:w="9345" w:type="dxa"/>
        <w:tblCellMar>
          <w:left w:w="0" w:type="dxa"/>
          <w:right w:w="0" w:type="dxa"/>
        </w:tblCellMar>
        <w:tblLook w:val="04A0" w:firstRow="1" w:lastRow="0" w:firstColumn="1" w:lastColumn="0" w:noHBand="0" w:noVBand="1"/>
      </w:tblPr>
      <w:tblGrid>
        <w:gridCol w:w="480"/>
        <w:gridCol w:w="8865"/>
      </w:tblGrid>
      <w:tr w:rsidR="00B74BEA" w:rsidRPr="00B74BEA" w:rsidTr="00B74BEA">
        <w:tc>
          <w:tcPr>
            <w:tcW w:w="0" w:type="auto"/>
            <w:vAlign w:val="center"/>
            <w:hideMark/>
          </w:tcPr>
          <w:p w:rsidR="00B74BEA" w:rsidRPr="00B74BEA" w:rsidRDefault="00B74BEA" w:rsidP="00B74BEA">
            <w:pPr>
              <w:spacing w:after="0" w:line="240" w:lineRule="auto"/>
              <w:rPr>
                <w:rFonts w:ascii="Times New Roman" w:eastAsia="Times New Roman" w:hAnsi="Times New Roman" w:cs="Times New Roman"/>
                <w:sz w:val="24"/>
                <w:szCs w:val="24"/>
              </w:rPr>
            </w:pPr>
            <w:r w:rsidRPr="00B74BEA">
              <w:rPr>
                <w:rFonts w:ascii="Times New Roman" w:eastAsia="Times New Roman" w:hAnsi="Times New Roman" w:cs="Times New Roman"/>
                <w:sz w:val="24"/>
                <w:szCs w:val="24"/>
              </w:rPr>
              <w:t>1</w:t>
            </w:r>
          </w:p>
        </w:tc>
        <w:tc>
          <w:tcPr>
            <w:tcW w:w="8865" w:type="dxa"/>
            <w:vAlign w:val="center"/>
            <w:hideMark/>
          </w:tcPr>
          <w:p w:rsidR="00B74BEA" w:rsidRPr="00B74BEA" w:rsidRDefault="00B74BEA" w:rsidP="00B74BEA">
            <w:pPr>
              <w:spacing w:after="0" w:line="240" w:lineRule="auto"/>
              <w:rPr>
                <w:rFonts w:ascii="Times New Roman" w:eastAsia="Times New Roman" w:hAnsi="Times New Roman" w:cs="Times New Roman"/>
                <w:sz w:val="24"/>
                <w:szCs w:val="24"/>
              </w:rPr>
            </w:pPr>
            <w:r w:rsidRPr="00B74BEA">
              <w:rPr>
                <w:rFonts w:ascii="Courier New" w:eastAsia="Times New Roman" w:hAnsi="Courier New" w:cs="Courier New"/>
                <w:sz w:val="20"/>
                <w:szCs w:val="20"/>
              </w:rPr>
              <w:t>sudo</w:t>
            </w:r>
            <w:r w:rsidRPr="00B74BEA">
              <w:rPr>
                <w:rFonts w:ascii="Times New Roman" w:eastAsia="Times New Roman" w:hAnsi="Times New Roman" w:cs="Times New Roman"/>
                <w:sz w:val="24"/>
                <w:szCs w:val="24"/>
              </w:rPr>
              <w:t xml:space="preserve"> </w:t>
            </w:r>
            <w:r w:rsidRPr="00B74BEA">
              <w:rPr>
                <w:rFonts w:ascii="Courier New" w:eastAsia="Times New Roman" w:hAnsi="Courier New" w:cs="Courier New"/>
                <w:sz w:val="20"/>
                <w:szCs w:val="20"/>
              </w:rPr>
              <w:t>yum install</w:t>
            </w:r>
            <w:r w:rsidRPr="00B74BEA">
              <w:rPr>
                <w:rFonts w:ascii="Times New Roman" w:eastAsia="Times New Roman" w:hAnsi="Times New Roman" w:cs="Times New Roman"/>
                <w:sz w:val="24"/>
                <w:szCs w:val="24"/>
              </w:rPr>
              <w:t xml:space="preserve"> </w:t>
            </w:r>
            <w:r w:rsidRPr="00B74BEA">
              <w:rPr>
                <w:rFonts w:ascii="Courier New" w:eastAsia="Times New Roman" w:hAnsi="Courier New" w:cs="Courier New"/>
                <w:sz w:val="20"/>
                <w:szCs w:val="20"/>
              </w:rPr>
              <w:t>mysql-server</w:t>
            </w:r>
          </w:p>
        </w:tc>
      </w:tr>
    </w:tbl>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Bạn cần chạy dòng lệnh sau để cấu hình lần đầu cho MySQL</w:t>
      </w:r>
    </w:p>
    <w:tbl>
      <w:tblPr>
        <w:tblW w:w="9345" w:type="dxa"/>
        <w:tblCellMar>
          <w:left w:w="0" w:type="dxa"/>
          <w:right w:w="0" w:type="dxa"/>
        </w:tblCellMar>
        <w:tblLook w:val="04A0" w:firstRow="1" w:lastRow="0" w:firstColumn="1" w:lastColumn="0" w:noHBand="0" w:noVBand="1"/>
      </w:tblPr>
      <w:tblGrid>
        <w:gridCol w:w="480"/>
        <w:gridCol w:w="8865"/>
      </w:tblGrid>
      <w:tr w:rsidR="00B74BEA" w:rsidRPr="00B74BEA" w:rsidTr="00B74BEA">
        <w:tc>
          <w:tcPr>
            <w:tcW w:w="0" w:type="auto"/>
            <w:vAlign w:val="center"/>
            <w:hideMark/>
          </w:tcPr>
          <w:p w:rsidR="00B74BEA" w:rsidRPr="00B74BEA" w:rsidRDefault="00B74BEA" w:rsidP="00B74BEA">
            <w:pPr>
              <w:spacing w:after="0" w:line="240" w:lineRule="auto"/>
              <w:rPr>
                <w:rFonts w:ascii="Times New Roman" w:eastAsia="Times New Roman" w:hAnsi="Times New Roman" w:cs="Times New Roman"/>
                <w:sz w:val="24"/>
                <w:szCs w:val="24"/>
              </w:rPr>
            </w:pPr>
            <w:r w:rsidRPr="00B74BEA">
              <w:rPr>
                <w:rFonts w:ascii="Times New Roman" w:eastAsia="Times New Roman" w:hAnsi="Times New Roman" w:cs="Times New Roman"/>
                <w:sz w:val="24"/>
                <w:szCs w:val="24"/>
              </w:rPr>
              <w:t>1</w:t>
            </w:r>
          </w:p>
        </w:tc>
        <w:tc>
          <w:tcPr>
            <w:tcW w:w="8865" w:type="dxa"/>
            <w:vAlign w:val="center"/>
            <w:hideMark/>
          </w:tcPr>
          <w:p w:rsidR="00B74BEA" w:rsidRPr="00B74BEA" w:rsidRDefault="00B74BEA" w:rsidP="00B74BEA">
            <w:pPr>
              <w:spacing w:after="0" w:line="240" w:lineRule="auto"/>
              <w:rPr>
                <w:rFonts w:ascii="Times New Roman" w:eastAsia="Times New Roman" w:hAnsi="Times New Roman" w:cs="Times New Roman"/>
                <w:sz w:val="24"/>
                <w:szCs w:val="24"/>
              </w:rPr>
            </w:pPr>
            <w:r w:rsidRPr="00B74BEA">
              <w:rPr>
                <w:rFonts w:ascii="Courier New" w:eastAsia="Times New Roman" w:hAnsi="Courier New" w:cs="Courier New"/>
                <w:sz w:val="20"/>
                <w:szCs w:val="20"/>
              </w:rPr>
              <w:t>sudo</w:t>
            </w:r>
            <w:r w:rsidRPr="00B74BEA">
              <w:rPr>
                <w:rFonts w:ascii="Times New Roman" w:eastAsia="Times New Roman" w:hAnsi="Times New Roman" w:cs="Times New Roman"/>
                <w:sz w:val="24"/>
                <w:szCs w:val="24"/>
              </w:rPr>
              <w:t xml:space="preserve"> </w:t>
            </w:r>
            <w:r w:rsidRPr="00B74BEA">
              <w:rPr>
                <w:rFonts w:ascii="Courier New" w:eastAsia="Times New Roman" w:hAnsi="Courier New" w:cs="Courier New"/>
                <w:sz w:val="20"/>
                <w:szCs w:val="20"/>
              </w:rPr>
              <w:t>/us</w:t>
            </w:r>
            <w:bookmarkStart w:id="0" w:name="_GoBack"/>
            <w:bookmarkEnd w:id="0"/>
            <w:r w:rsidRPr="00B74BEA">
              <w:rPr>
                <w:rFonts w:ascii="Courier New" w:eastAsia="Times New Roman" w:hAnsi="Courier New" w:cs="Courier New"/>
                <w:sz w:val="20"/>
                <w:szCs w:val="20"/>
              </w:rPr>
              <w:t>r/bin/mysql_secure_installation</w:t>
            </w:r>
          </w:p>
        </w:tc>
      </w:tr>
    </w:tbl>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Ví dụ :</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sudo /usr/bin/mysql_secure_installation</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NOTE: RUNNING ALL PARTS OF THIS SCRIPT IS RECOMMENDED FOR ALL MySQL</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 SERVERS IN PRODUCTION USE! PLEASE READ EACH STEP CAREFULLY!</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In order to log into MySQL to secure it, we'll need the current</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password for the root user. If you've just installed MySQL, and</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you haven't set the root password yet, the password will be blank,</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so you should just press enter here.</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Enter current password for root (enter for none): </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Khi tới đoạn “Enter current password for root (enter for none):”, do đây là lần đầu chạy MySQL nên bạn chưa thiết lập password cho tài khoản root của MySQL, nên bạn không nhập gì cả và chỉ nhấn Enter.</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Sau đó ta sẽ thấy :</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OK, successfully used password, moving on...</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Setting the root password ensures that nobody can log into the MySQL</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root user without the proper authorisation.</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lastRenderedPageBreak/>
        <w:t xml:space="preserve">Set root password? [Y/n] </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Tới đây, MySQL sẽ hỏi bạn có muốn nhập mật khẩu cho tài khoản root của MySQL? Và tất nhiên bạn sẽ phải nhập “Y” và nhập 2 lần mật khẩu cho tài khoản root. Lưu ý đây là tài khoản có quyền quản trị cao nhất của MySQL, do đó bạn nên chọn mật khẩu có trên 12 ký tự (bao gồm chữ hoa, chữ thường, chữ số và ký tự đặc biệt), sau đó lưu tại 1 nơi bí mật để phòng khi bạn quên mất mật khẩu.</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Sau đó :</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Set root password? [Y/n] Y</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New password:</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Re-enter new password:</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Password updated successfully!</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Reloading privilege tables..</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 ... Success!</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By default, a MySQL installation has an anonymous user, allowing anyone</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to log into MySQL without having to have a user account created for</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them. This is intended only for testing, and to make the installation</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go a bit smoother. You should remove them before moving into a</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production environment.</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Remove anonymous users? [Y/n] </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Tới đây, MySQL sẽ hỏi bạn có muốn xoá tài khoản nặc danh (anonymous), vì lý do an toàn thì bạn nên chọn “Y”</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Remove anonymous users? [Y/n] Y</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 ... Success!</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Normally, root should only be allowed to connect from 'localhost'. This</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lastRenderedPageBreak/>
        <w:t>ensures that someone cannot guess at the root password from the network.</w:t>
      </w: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p>
    <w:p w:rsidR="00B74BEA" w:rsidRPr="00B74BEA" w:rsidRDefault="00B74BEA" w:rsidP="00B74B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New" w:eastAsia="Times New Roman" w:hAnsi="Courier New" w:cs="Courier New"/>
          <w:color w:val="DFDFDF"/>
          <w:sz w:val="20"/>
          <w:szCs w:val="20"/>
        </w:rPr>
      </w:pPr>
      <w:r w:rsidRPr="00B74BEA">
        <w:rPr>
          <w:rFonts w:ascii="Courier New" w:eastAsia="Times New Roman" w:hAnsi="Courier New" w:cs="Courier New"/>
          <w:color w:val="DFDFDF"/>
          <w:sz w:val="20"/>
          <w:szCs w:val="20"/>
        </w:rPr>
        <w:t xml:space="preserve">Disallow root login remotely? [Y/n] </w:t>
      </w:r>
    </w:p>
    <w:p w:rsidR="00B74BEA" w:rsidRPr="00B74BEA" w:rsidRDefault="00B74BEA" w:rsidP="00B74BEA">
      <w:pPr>
        <w:shd w:val="clear" w:color="auto" w:fill="FFFFFF"/>
        <w:spacing w:after="225" w:line="357" w:lineRule="atLeast"/>
        <w:textAlignment w:val="baseline"/>
        <w:rPr>
          <w:rFonts w:ascii="Open Sans" w:eastAsia="Times New Roman" w:hAnsi="Open Sans" w:cs="Open Sans"/>
          <w:color w:val="535353"/>
          <w:sz w:val="21"/>
          <w:szCs w:val="21"/>
        </w:rPr>
      </w:pPr>
      <w:r w:rsidRPr="00B74BEA">
        <w:rPr>
          <w:rFonts w:ascii="Open Sans" w:eastAsia="Times New Roman" w:hAnsi="Open Sans" w:cs="Open Sans"/>
          <w:color w:val="535353"/>
          <w:sz w:val="21"/>
          <w:szCs w:val="21"/>
        </w:rPr>
        <w:t>Tại đây, MySQL sẽ hỏi là bạn sẽ không cho đăng nhập tài khoản root từ xa? Và cũng vì lý do an toàn, bạn cũng nên chọn “Y”.</w:t>
      </w:r>
    </w:p>
    <w:p w:rsidR="006C35AB" w:rsidRDefault="006C35AB"/>
    <w:sectPr w:rsidR="006C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A"/>
    <w:rsid w:val="00021C1A"/>
    <w:rsid w:val="006C35AB"/>
    <w:rsid w:val="00B7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102B-3095-485B-843B-A6BA8699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B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4BEA"/>
    <w:rPr>
      <w:rFonts w:ascii="Times New Roman" w:eastAsia="Times New Roman" w:hAnsi="Times New Roman" w:cs="Times New Roman"/>
      <w:b/>
      <w:bCs/>
      <w:sz w:val="24"/>
      <w:szCs w:val="24"/>
    </w:rPr>
  </w:style>
  <w:style w:type="character" w:styleId="Strong">
    <w:name w:val="Strong"/>
    <w:basedOn w:val="DefaultParagraphFont"/>
    <w:uiPriority w:val="22"/>
    <w:qFormat/>
    <w:rsid w:val="00B74BEA"/>
    <w:rPr>
      <w:b/>
      <w:bCs/>
    </w:rPr>
  </w:style>
  <w:style w:type="character" w:customStyle="1" w:styleId="apple-converted-space">
    <w:name w:val="apple-converted-space"/>
    <w:basedOn w:val="DefaultParagraphFont"/>
    <w:rsid w:val="00B74BEA"/>
  </w:style>
  <w:style w:type="paragraph" w:styleId="NormalWeb">
    <w:name w:val="Normal (Web)"/>
    <w:basedOn w:val="Normal"/>
    <w:uiPriority w:val="99"/>
    <w:semiHidden/>
    <w:unhideWhenUsed/>
    <w:rsid w:val="00B74B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B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B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5252">
      <w:bodyDiv w:val="1"/>
      <w:marLeft w:val="0"/>
      <w:marRight w:val="0"/>
      <w:marTop w:val="0"/>
      <w:marBottom w:val="0"/>
      <w:divBdr>
        <w:top w:val="none" w:sz="0" w:space="0" w:color="auto"/>
        <w:left w:val="none" w:sz="0" w:space="0" w:color="auto"/>
        <w:bottom w:val="none" w:sz="0" w:space="0" w:color="auto"/>
        <w:right w:val="none" w:sz="0" w:space="0" w:color="auto"/>
      </w:divBdr>
      <w:divsChild>
        <w:div w:id="303121937">
          <w:marLeft w:val="0"/>
          <w:marRight w:val="0"/>
          <w:marTop w:val="0"/>
          <w:marBottom w:val="0"/>
          <w:divBdr>
            <w:top w:val="none" w:sz="0" w:space="0" w:color="auto"/>
            <w:left w:val="none" w:sz="0" w:space="0" w:color="auto"/>
            <w:bottom w:val="none" w:sz="0" w:space="0" w:color="auto"/>
            <w:right w:val="none" w:sz="0" w:space="0" w:color="auto"/>
          </w:divBdr>
          <w:divsChild>
            <w:div w:id="382405870">
              <w:marLeft w:val="0"/>
              <w:marRight w:val="0"/>
              <w:marTop w:val="0"/>
              <w:marBottom w:val="0"/>
              <w:divBdr>
                <w:top w:val="none" w:sz="0" w:space="0" w:color="auto"/>
                <w:left w:val="none" w:sz="0" w:space="0" w:color="auto"/>
                <w:bottom w:val="none" w:sz="0" w:space="0" w:color="auto"/>
                <w:right w:val="none" w:sz="0" w:space="0" w:color="auto"/>
              </w:divBdr>
            </w:div>
            <w:div w:id="1970474087">
              <w:marLeft w:val="0"/>
              <w:marRight w:val="0"/>
              <w:marTop w:val="0"/>
              <w:marBottom w:val="0"/>
              <w:divBdr>
                <w:top w:val="none" w:sz="0" w:space="0" w:color="auto"/>
                <w:left w:val="none" w:sz="0" w:space="0" w:color="auto"/>
                <w:bottom w:val="none" w:sz="0" w:space="0" w:color="auto"/>
                <w:right w:val="none" w:sz="0" w:space="0" w:color="auto"/>
              </w:divBdr>
              <w:divsChild>
                <w:div w:id="1049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4583">
          <w:marLeft w:val="0"/>
          <w:marRight w:val="0"/>
          <w:marTop w:val="0"/>
          <w:marBottom w:val="0"/>
          <w:divBdr>
            <w:top w:val="none" w:sz="0" w:space="0" w:color="auto"/>
            <w:left w:val="none" w:sz="0" w:space="0" w:color="auto"/>
            <w:bottom w:val="none" w:sz="0" w:space="0" w:color="auto"/>
            <w:right w:val="none" w:sz="0" w:space="0" w:color="auto"/>
          </w:divBdr>
          <w:divsChild>
            <w:div w:id="488324164">
              <w:marLeft w:val="0"/>
              <w:marRight w:val="0"/>
              <w:marTop w:val="0"/>
              <w:marBottom w:val="0"/>
              <w:divBdr>
                <w:top w:val="none" w:sz="0" w:space="0" w:color="auto"/>
                <w:left w:val="none" w:sz="0" w:space="0" w:color="auto"/>
                <w:bottom w:val="none" w:sz="0" w:space="0" w:color="auto"/>
                <w:right w:val="none" w:sz="0" w:space="0" w:color="auto"/>
              </w:divBdr>
            </w:div>
            <w:div w:id="673185974">
              <w:marLeft w:val="0"/>
              <w:marRight w:val="0"/>
              <w:marTop w:val="0"/>
              <w:marBottom w:val="0"/>
              <w:divBdr>
                <w:top w:val="none" w:sz="0" w:space="0" w:color="auto"/>
                <w:left w:val="none" w:sz="0" w:space="0" w:color="auto"/>
                <w:bottom w:val="none" w:sz="0" w:space="0" w:color="auto"/>
                <w:right w:val="none" w:sz="0" w:space="0" w:color="auto"/>
              </w:divBdr>
              <w:divsChild>
                <w:div w:id="139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4294967206</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1</cp:revision>
  <dcterms:created xsi:type="dcterms:W3CDTF">2014-10-18T09:58:00Z</dcterms:created>
  <dcterms:modified xsi:type="dcterms:W3CDTF">2014-10-18T08:28:00Z</dcterms:modified>
</cp:coreProperties>
</file>