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그림과 같이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5앞에는 띄어쓰기 한칸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8앞에는 띄어쓰기 두칸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0앞에는 띄어쓰기 세칸이 있습니다.</w:t>
      </w:r>
    </w:p>
    <w:tbl>
      <w:tblPr/>
      <w:tblGrid>
        <w:gridCol w:w="2970"/>
      </w:tblGrid>
      <w:tr>
        <w:trPr>
          <w:trHeight w:val="2820" w:hRule="auto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  <w:t xml:space="preserve">1234</w:t>
            </w:r>
          </w:p>
          <w:p>
            <w:pPr>
              <w:spacing w:before="300" w:after="160" w:line="264"/>
              <w:ind w:right="0" w:left="0" w:firstLine="0"/>
              <w:jc w:val="center"/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  <w:t xml:space="preserve">  567</w:t>
            </w:r>
          </w:p>
          <w:p>
            <w:pPr>
              <w:spacing w:before="300" w:after="160" w:line="264"/>
              <w:ind w:right="0" w:left="0" w:firstLine="0"/>
              <w:jc w:val="center"/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  <w:t xml:space="preserve">    89</w:t>
            </w:r>
          </w:p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54"/>
                <w:shd w:fill="auto" w:val="clear"/>
              </w:rPr>
              <w:t xml:space="preserve">      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1234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 567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  89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   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"1234"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567"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 89"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다음과 같이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158% 입니다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"158%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 q, w, e를 선언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하고 아래와 같이 값을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7214" w:dyaOrig="1540">
          <v:rect xmlns:o="urn:schemas-microsoft-com:office:office" xmlns:v="urn:schemas-microsoft-com:vml" id="rectole0000000000" style="width:360.700000pt;height:7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값을 채운 후 아래와 같이 화면에 보이도록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3513" w:dyaOrig="2577">
          <v:rect xmlns:o="urn:schemas-microsoft-com:office:office" xmlns:v="urn:schemas-microsoft-com:vml" id="rectole0000000001" style="width:175.650000pt;height:128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#q=1,1,1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#w=2,2,2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#e=3,3,3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q = 1;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w = 2;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 = 3;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"#q="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q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q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q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"#w="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w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w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w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"#e="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a를 만들고, 변수값 10을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아래와 같이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2750" w:dyaOrig="1728">
          <v:rect xmlns:o="urn:schemas-microsoft-com:office:office" xmlns:v="urn:schemas-microsoft-com:vml" id="rectole0000000002" style="width:137.500000pt;height:8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a의 값은 10입니다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10;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의 값은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bbq라는 변수에 숫자 5를 넣어주세요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아래와 같이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&lt;주의&gt;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띄어쓰기가 한글자라도 틀리면 오답으로 처리 됩니다!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bbq = 5;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0"/>
          <w:shd w:fill="F5F5F5" w:val="clear"/>
        </w:rPr>
        <w:t xml:space="preserve">cout &lt;&lt; "bbq의 값은 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bbq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//...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0"/>
          <w:shd w:fill="F5F5F5" w:val="clear"/>
        </w:rPr>
        <w:t xml:space="preserve">//이런식으로 코딩하시면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bbq의 값은 5입니다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bbq = 5;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"bbq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의 값은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bbq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a, b, c, g, h 변수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a에는 40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b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에는 60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c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에는 10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채워 줍니다.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8164" w:dyaOrig="1540">
          <v:rect xmlns:o="urn:schemas-microsoft-com:office:office" xmlns:v="urn:schemas-microsoft-com:vml" id="rectole0000000003" style="width:408.200000pt;height:7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g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에는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a와 c를 더한 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h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에는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b에서 c를 뺀 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을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변수 g와 h를 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50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40;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60;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10;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g = a +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 = b -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g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h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a, b를 만들어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변수값 10과 3을 아래와 같이 넣어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832" w:dyaOrig="1540">
          <v:rect xmlns:o="urn:schemas-microsoft-com:office:office" xmlns:v="urn:schemas-microsoft-com:vml" id="rectole0000000004" style="width:291.600000pt;height:77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두 수를 곱한 값과 나눈 값을 출력해 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&lt;주의&gt;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띄어쓰기를 꼭 확인해 주세요!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 * 3 = 30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 / 3 = 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10;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3;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"10 * 3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*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"10 / 3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/ 3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a, b, c, d 를 선언해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변수값 3, 2, 6, 2를 순서대로 아래와 같이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832" w:dyaOrig="3974">
          <v:rect xmlns:o="urn:schemas-microsoft-com:office:office" xmlns:v="urn:schemas-microsoft-com:vml" id="rectole0000000005" style="width:291.600000pt;height:198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수식 (a+b)*(c/d) 의 값을 출력해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3326" w:dyaOrig="1152">
          <v:rect xmlns:o="urn:schemas-microsoft-com:office:office" xmlns:v="urn:schemas-microsoft-com:vml" id="rectole0000000006" style="width:166.300000pt;height:57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3, b = 2, c = 6, d = 2;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b) * (c / d)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a, b, c, d 를 선언해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변수값 3, 3, 8, 3을 순서대로 아래와 같이 넣어주세요.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832" w:dyaOrig="3902">
          <v:rect xmlns:o="urn:schemas-microsoft-com:office:office" xmlns:v="urn:schemas-microsoft-com:vml" id="rectole0000000007" style="width:291.600000pt;height:195.1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수식 (a*b)+(c*d) 의 값을 출력해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3312" w:dyaOrig="1152">
          <v:rect xmlns:o="urn:schemas-microsoft-com:office:office" xmlns:v="urn:schemas-microsoft-com:vml" id="rectole0000000008" style="width:165.600000pt;height:57.6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3, b = 3, c = 8, d = 3;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b) + (c * d)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quest.mincoding.co.kr/contest.php?cid=1052" Id="docRId17" Type="http://schemas.openxmlformats.org/officeDocument/2006/relationships/hyperlink" /><Relationship Target="media/image7.wmf" Id="docRId24" Type="http://schemas.openxmlformats.org/officeDocument/2006/relationships/image" /><Relationship TargetMode="External" Target="http://quest.mincoding.co.kr/contest.php?cid=1052" Id="docRId7" Type="http://schemas.openxmlformats.org/officeDocument/2006/relationships/hyperlink" /><Relationship TargetMode="External" Target="http://quest.mincoding.co.kr/contest.php?cid=1052" Id="docRId14" Type="http://schemas.openxmlformats.org/officeDocument/2006/relationships/hyperlink" /><Relationship Target="embeddings/oleObject7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://quest.mincoding.co.kr/contest.php?cid=1052" Id="docRId1" Type="http://schemas.openxmlformats.org/officeDocument/2006/relationships/hyperlink" /><Relationship Target="embeddings/oleObject4.bin" Id="docRId15" Type="http://schemas.openxmlformats.org/officeDocument/2006/relationships/oleObject" /><Relationship TargetMode="External" Target="http://quest.mincoding.co.kr/contest.php?cid=1052" Id="docRId22" Type="http://schemas.openxmlformats.org/officeDocument/2006/relationships/hyperlink" /><Relationship Target="media/image2.wmf" Id="docRId9" Type="http://schemas.openxmlformats.org/officeDocument/2006/relationships/image" /><Relationship TargetMode="External" Target="http://quest.mincoding.co.kr/contest.php?cid=1052" Id="docRId0" Type="http://schemas.openxmlformats.org/officeDocument/2006/relationships/hyperlink" /><Relationship Target="embeddings/oleObject3.bin" Id="docRId12" Type="http://schemas.openxmlformats.org/officeDocument/2006/relationships/oleObject" /><Relationship Target="media/image6.wmf" Id="docRId21" Type="http://schemas.openxmlformats.org/officeDocument/2006/relationships/image" /><Relationship Target="embeddings/oleObject2.bin" Id="docRId8" Type="http://schemas.openxmlformats.org/officeDocument/2006/relationships/oleObject" /><Relationship Target="media/image3.wmf" Id="docRId13" Type="http://schemas.openxmlformats.org/officeDocument/2006/relationships/image" /><Relationship Target="embeddings/oleObject6.bin" Id="docRId20" Type="http://schemas.openxmlformats.org/officeDocument/2006/relationships/oleObject" /><Relationship Target="styles.xml" Id="docRId28" Type="http://schemas.openxmlformats.org/officeDocument/2006/relationships/styles" /><Relationship Target="embeddings/oleObject0.bin" Id="docRId3" Type="http://schemas.openxmlformats.org/officeDocument/2006/relationships/oleObject" /><Relationship TargetMode="External" Target="http://quest.mincoding.co.kr/contest.php?cid=1052" Id="docRId10" Type="http://schemas.openxmlformats.org/officeDocument/2006/relationships/hyperlink" /><Relationship Target="embeddings/oleObject5.bin" Id="docRId18" Type="http://schemas.openxmlformats.org/officeDocument/2006/relationships/oleObject" /><Relationship TargetMode="External" Target="http://quest.mincoding.co.kr/contest.php?cid=1052" Id="docRId2" Type="http://schemas.openxmlformats.org/officeDocument/2006/relationships/hyperlink" /><Relationship Target="numbering.xml" Id="docRId27" Type="http://schemas.openxmlformats.org/officeDocument/2006/relationships/numbering" /><Relationship TargetMode="External" Target="http://quest.mincoding.co.kr/contest.php?cid=1052" Id="docRId11" Type="http://schemas.openxmlformats.org/officeDocument/2006/relationships/hyperlink" /><Relationship Target="media/image5.wmf" Id="docRId19" Type="http://schemas.openxmlformats.org/officeDocument/2006/relationships/image" /><Relationship Target="media/image8.wmf" Id="docRId26" Type="http://schemas.openxmlformats.org/officeDocument/2006/relationships/image" /><Relationship Target="embeddings/oleObject1.bin" Id="docRId5" Type="http://schemas.openxmlformats.org/officeDocument/2006/relationships/oleObject" /><Relationship Target="media/image4.wmf" Id="docRId16" Type="http://schemas.openxmlformats.org/officeDocument/2006/relationships/image" /><Relationship Target="embeddings/oleObject8.bin" Id="docRId25" Type="http://schemas.openxmlformats.org/officeDocument/2006/relationships/oleObject" /><Relationship Target="media/image0.wmf" Id="docRId4" Type="http://schemas.openxmlformats.org/officeDocument/2006/relationships/image" /></Relationships>
</file>