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LL_PseudoEngine — CLEAN Version (v1.2)</w:t>
      </w:r>
    </w:p>
    <w:p>
      <w:r>
        <w:br/>
        <w:t>Purpose:</w:t>
        <w:br/>
        <w:t>Engine v1.2 enhances stability and noise tolerance during LL processing.</w:t>
        <w:br/>
        <w:br/>
        <w:t>Pipeline:</w:t>
        <w:br/>
        <w:t>1) Prepare Context</w:t>
        <w:br/>
        <w:t>2) Detect Objects → Cluster Signals</w:t>
        <w:br/>
        <w:t>3) Tag Mapping (with Noise Tolerance)</w:t>
        <w:br/>
        <w:t>4) Profile Selection</w:t>
        <w:br/>
        <w:t>5) Build Snapshot</w:t>
        <w:br/>
        <w:t>6) Export Outputs</w:t>
        <w:br/>
        <w:br/>
        <w:t>Noise Logic (v1.2):</w:t>
        <w:br/>
        <w:t>noise_score = measurement of abnormal light, angle, obstruction</w:t>
        <w:br/>
        <w:t>effective = match_score − α * noise_score</w:t>
        <w:br/>
        <w:t>α (alpha noise factor) = 0.3–0.5</w:t>
        <w:br/>
        <w:br/>
        <w:t>Profile Selection:</w:t>
        <w:br/>
        <w:t>- Uses tag match score + scenario context</w:t>
        <w:br/>
        <w:t>- Noise reduces confidence proportionally</w:t>
        <w:br/>
        <w:t>- If final score &lt; threshold → UNSURE</w:t>
        <w:br/>
        <w:t>- noise_level = low / medium / high</w:t>
        <w:br/>
        <w:br/>
        <w:t>Outputs:</w:t>
        <w:br/>
        <w:t>- LL_PointSignals</w:t>
        <w:br/>
        <w:t>- LL_AreaSignals</w:t>
        <w:br/>
        <w:t>- LL_FrameSnapshot</w:t>
        <w:br/>
        <w:br/>
        <w:t>Test Vector Mode:</w:t>
        <w:br/>
        <w:t>Check:</w:t>
        <w:br/>
        <w:t>- profile_selected</w:t>
        <w:br/>
        <w:t>- min_confidence</w:t>
        <w:br/>
        <w:t>- max_noise_score</w:t>
        <w:br/>
        <w:br/>
        <w:t>Rules:</w:t>
        <w:br/>
        <w:t>Engine v1.2 must pass all MorningMarket TestVectors v1.1</w:t>
        <w:br/>
        <w:t>Snapshot schema must remain stable for all exports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