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Vikram Aditya</w:t>
      </w:r>
    </w:p>
    <w:p>
      <w:r>
        <w:t>Email: vikram.aditya@example.com | Phone: +91-9988776655</w:t>
      </w:r>
    </w:p>
    <w:p>
      <w:pPr>
        <w:pStyle w:val="Heading1"/>
      </w:pPr>
      <w:r>
        <w:t>Skills</w:t>
      </w:r>
    </w:p>
    <w:p>
      <w:r>
        <w:t>React, HTML, CSS, JavaScript, Figma, Sass, Git</w:t>
      </w:r>
    </w:p>
    <w:p>
      <w:pPr>
        <w:pStyle w:val="Heading1"/>
      </w:pPr>
      <w:r>
        <w:t>Education</w:t>
      </w:r>
    </w:p>
    <w:p>
      <w:r>
        <w:t>Bachelor of Design (B.Des) - UI/UX &amp; Web Interaction</w:t>
      </w:r>
    </w:p>
    <w:p>
      <w:pPr>
        <w:pStyle w:val="Heading1"/>
      </w:pPr>
      <w:r>
        <w:t>Experience</w:t>
      </w:r>
    </w:p>
    <w:p>
      <w:r>
        <w:t>UI/UX Developer at Creative Studios (2 years). Designed modern dark-theme dashboard mockups in Figma, and implemented responsive frontend interfaces using HTML, CSS, React, and Sass.</w:t>
      </w:r>
    </w:p>
    <w:p>
      <w:pPr>
        <w:pStyle w:val="Heading1"/>
      </w:pPr>
      <w:r>
        <w:t>Projects</w:t>
      </w:r>
    </w:p>
    <w:p>
      <w:r>
        <w:t>Interactive Design Hub: Coded reusable React layout kits and Figma tokens.</w:t>
      </w:r>
    </w:p>
    <w:p>
      <w:pPr>
        <w:pStyle w:val="Heading1"/>
      </w:pPr>
      <w:r>
        <w:t>Certifications</w:t>
      </w:r>
    </w:p>
    <w:p>
      <w:r>
        <w:t>Google UX Design Professional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