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F0" w:rsidRDefault="004D74F0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orking with Text and Sequences,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and </w:t>
      </w:r>
      <w:proofErr w:type="spellStart"/>
      <w:r>
        <w:rPr>
          <w:sz w:val="36"/>
        </w:rPr>
        <w:t>Tensorboard</w:t>
      </w:r>
      <w:proofErr w:type="spellEnd"/>
      <w:r>
        <w:rPr>
          <w:sz w:val="36"/>
        </w:rPr>
        <w:t xml:space="preserve"> Visualization</w:t>
      </w:r>
    </w:p>
    <w:p w:rsidR="004D74F0" w:rsidRPr="004D74F0" w:rsidRDefault="004D74F0">
      <w:pPr>
        <w:rPr>
          <w:rFonts w:hint="eastAsia"/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텐서플로에서</w:t>
      </w:r>
      <w:proofErr w:type="spellEnd"/>
      <w:r>
        <w:rPr>
          <w:rFonts w:hint="eastAsia"/>
          <w:sz w:val="24"/>
        </w:rPr>
        <w:t xml:space="preserve"> 시퀀스(</w:t>
      </w:r>
      <w:r>
        <w:rPr>
          <w:sz w:val="24"/>
        </w:rPr>
        <w:t xml:space="preserve">sequence), </w:t>
      </w:r>
      <w:r>
        <w:rPr>
          <w:rFonts w:hint="eastAsia"/>
          <w:sz w:val="24"/>
        </w:rPr>
        <w:t>특히 텍스트를 어떻게 다루는지를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우선 </w:t>
      </w:r>
      <w:r>
        <w:rPr>
          <w:sz w:val="24"/>
        </w:rPr>
        <w:t>RNN(Recurrent Neural Network)</w:t>
      </w:r>
      <w:r>
        <w:rPr>
          <w:rFonts w:hint="eastAsia"/>
          <w:sz w:val="24"/>
        </w:rPr>
        <w:t>를 소개하는데,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</w:t>
      </w:r>
      <w:r>
        <w:rPr>
          <w:sz w:val="24"/>
        </w:rPr>
        <w:t>NLP(Natural Language Processing)</w:t>
      </w:r>
      <w:r>
        <w:rPr>
          <w:rFonts w:hint="eastAsia"/>
          <w:sz w:val="24"/>
        </w:rPr>
        <w:t>에 특히 유용하고 널리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사용되는 강력한 종류의 </w:t>
      </w:r>
      <w:proofErr w:type="spellStart"/>
      <w:r>
        <w:rPr>
          <w:rFonts w:hint="eastAsia"/>
          <w:sz w:val="24"/>
        </w:rPr>
        <w:t>딥러닝</w:t>
      </w:r>
      <w:proofErr w:type="spellEnd"/>
      <w:r>
        <w:rPr>
          <w:rFonts w:hint="eastAsia"/>
          <w:sz w:val="24"/>
        </w:rPr>
        <w:t xml:space="preserve"> 알고리즘이다.</w:t>
      </w:r>
      <w:r>
        <w:rPr>
          <w:sz w:val="24"/>
        </w:rPr>
        <w:t xml:space="preserve"> RNN </w:t>
      </w:r>
      <w:r>
        <w:rPr>
          <w:rFonts w:hint="eastAsia"/>
          <w:sz w:val="24"/>
        </w:rPr>
        <w:t>모델을 밑바닥부터 구현하는 방법을 살펴보고,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몇 가지 중요한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기능을 도입할 것이며,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대화형 </w:t>
      </w:r>
      <w:proofErr w:type="spellStart"/>
      <w:r>
        <w:rPr>
          <w:rFonts w:hint="eastAsia"/>
          <w:sz w:val="24"/>
        </w:rPr>
        <w:t>텐서보드로</w:t>
      </w:r>
      <w:proofErr w:type="spellEnd"/>
      <w:r>
        <w:rPr>
          <w:rFonts w:hint="eastAsia"/>
          <w:sz w:val="24"/>
        </w:rPr>
        <w:t xml:space="preserve"> 모델을 </w:t>
      </w:r>
      <w:proofErr w:type="spellStart"/>
      <w:r>
        <w:rPr>
          <w:rFonts w:hint="eastAsia"/>
          <w:sz w:val="24"/>
        </w:rPr>
        <w:t>시각화해볼</w:t>
      </w:r>
      <w:proofErr w:type="spellEnd"/>
      <w:r>
        <w:rPr>
          <w:rFonts w:hint="eastAsia"/>
          <w:sz w:val="24"/>
        </w:rPr>
        <w:t xml:space="preserve">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단어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학습</w:t>
      </w:r>
      <w:r>
        <w:rPr>
          <w:sz w:val="24"/>
        </w:rPr>
        <w:t>(Word-embedding training)</w:t>
      </w:r>
      <w:r>
        <w:rPr>
          <w:rFonts w:hint="eastAsia"/>
          <w:sz w:val="24"/>
        </w:rPr>
        <w:t>과 함께,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지도 학습을 사용한 텍스트 분류에 </w:t>
      </w:r>
      <w:r>
        <w:rPr>
          <w:sz w:val="24"/>
        </w:rPr>
        <w:t>RNN</w:t>
      </w:r>
      <w:r>
        <w:rPr>
          <w:rFonts w:hint="eastAsia"/>
          <w:sz w:val="24"/>
        </w:rPr>
        <w:t>을 사용하는 방법을 탐구한다.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마지막으로 </w:t>
      </w:r>
      <w:r>
        <w:rPr>
          <w:sz w:val="24"/>
        </w:rPr>
        <w:t>LSTM(Long Short-</w:t>
      </w:r>
      <w:r>
        <w:rPr>
          <w:rFonts w:hint="eastAsia"/>
          <w:sz w:val="24"/>
        </w:rPr>
        <w:t>T</w:t>
      </w:r>
      <w:r>
        <w:rPr>
          <w:sz w:val="24"/>
        </w:rPr>
        <w:t>erm Memory)</w:t>
      </w:r>
      <w:r>
        <w:rPr>
          <w:rFonts w:hint="eastAsia"/>
          <w:sz w:val="24"/>
        </w:rPr>
        <w:t xml:space="preserve"> 네트워크를 적용한 고급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모델을 만드는 방법과 가변 길이의 시퀀스를 다루는 방법을 다루겠다.</w:t>
      </w:r>
    </w:p>
    <w:p w:rsidR="004D74F0" w:rsidRDefault="004D74F0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he Importance of Sequence Data</w:t>
      </w:r>
    </w:p>
    <w:p w:rsidR="004D74F0" w:rsidRDefault="004D74F0">
      <w:pPr>
        <w:rPr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>앞에서 이미지의 공간 구조를 사용하여 뛰어난 결과를 보여주는 고급 모델을 만들고 구조를 활용하는 것이 매우 중요하다는 교훈을 얻었다.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sequential)</w:t>
      </w:r>
      <w:r>
        <w:rPr>
          <w:rFonts w:hint="eastAsia"/>
          <w:sz w:val="24"/>
        </w:rPr>
        <w:t xml:space="preserve"> 구조 또한 매우 중요하고 유용한 유형의 구조다.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과학의 측면에서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 xml:space="preserve"> 구조는 모든 도메인의 많은 데이터에서 찾을 수 있다.</w:t>
      </w:r>
    </w:p>
    <w:p w:rsidR="004D74F0" w:rsidRDefault="004D74F0" w:rsidP="0038583E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B693910" wp14:editId="3006D306">
            <wp:extent cx="5731510" cy="2953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F0" w:rsidRPr="00DA2125" w:rsidRDefault="00DA2125" w:rsidP="00DA2125">
      <w:pPr>
        <w:spacing w:line="240" w:lineRule="auto"/>
        <w:jc w:val="center"/>
      </w:pPr>
      <w:r w:rsidRPr="00DA2125">
        <w:rPr>
          <w:rFonts w:hint="eastAsia"/>
        </w:rPr>
        <w:t>시퀀스 데이터</w:t>
      </w:r>
    </w:p>
    <w:p w:rsidR="0038583E" w:rsidRDefault="0038583E">
      <w:pPr>
        <w:rPr>
          <w:sz w:val="32"/>
        </w:rPr>
      </w:pPr>
    </w:p>
    <w:p w:rsidR="0038583E" w:rsidRDefault="0038583E">
      <w:pPr>
        <w:rPr>
          <w:sz w:val="32"/>
        </w:rPr>
      </w:pPr>
    </w:p>
    <w:p w:rsidR="0038583E" w:rsidRDefault="0038583E">
      <w:pPr>
        <w:rPr>
          <w:sz w:val="32"/>
        </w:rPr>
      </w:pPr>
    </w:p>
    <w:p w:rsidR="004D74F0" w:rsidRDefault="00DA2125">
      <w:pPr>
        <w:rPr>
          <w:sz w:val="32"/>
        </w:rPr>
      </w:pPr>
      <w:r>
        <w:rPr>
          <w:rFonts w:hint="eastAsia"/>
          <w:sz w:val="32"/>
        </w:rPr>
        <w:lastRenderedPageBreak/>
        <w:t>I</w:t>
      </w:r>
      <w:r>
        <w:rPr>
          <w:sz w:val="32"/>
        </w:rPr>
        <w:t>ntroduction to Recurrent Neural Network</w:t>
      </w:r>
    </w:p>
    <w:p w:rsidR="00DA2125" w:rsidRDefault="00DA2125">
      <w:pPr>
        <w:rPr>
          <w:sz w:val="24"/>
        </w:rPr>
      </w:pPr>
      <w:r>
        <w:rPr>
          <w:rFonts w:hint="eastAsia"/>
          <w:sz w:val="24"/>
        </w:rPr>
        <w:t xml:space="preserve"> 순환 신경망(</w:t>
      </w:r>
      <w:r>
        <w:rPr>
          <w:sz w:val="24"/>
        </w:rPr>
        <w:t>RNN)</w:t>
      </w:r>
      <w:r>
        <w:rPr>
          <w:rFonts w:hint="eastAsia"/>
          <w:sz w:val="24"/>
        </w:rPr>
        <w:t>은 강</w:t>
      </w:r>
      <w:r w:rsidR="004B11FC">
        <w:rPr>
          <w:rFonts w:hint="eastAsia"/>
          <w:sz w:val="24"/>
        </w:rPr>
        <w:t>력하고 널리 사용되는 신경망 구조로 시퀀스 데이터의 모델링에 사용된다.</w:t>
      </w:r>
      <w:r w:rsidR="004B11FC">
        <w:rPr>
          <w:sz w:val="24"/>
        </w:rPr>
        <w:t xml:space="preserve"> RNN</w:t>
      </w:r>
      <w:r w:rsidR="004B11FC">
        <w:rPr>
          <w:rFonts w:hint="eastAsia"/>
          <w:sz w:val="24"/>
        </w:rPr>
        <w:t xml:space="preserve"> 모델의 바탕에는,</w:t>
      </w:r>
      <w:r w:rsidR="004B11FC">
        <w:rPr>
          <w:sz w:val="24"/>
        </w:rPr>
        <w:t xml:space="preserve"> </w:t>
      </w:r>
      <w:r w:rsidR="004B11FC">
        <w:rPr>
          <w:rFonts w:hint="eastAsia"/>
          <w:sz w:val="24"/>
        </w:rPr>
        <w:t>시퀀스에서 현재 이후의 각 데이터는 새로운 정보를 제공하므로,</w:t>
      </w:r>
      <w:r w:rsidR="004B11FC">
        <w:rPr>
          <w:sz w:val="24"/>
        </w:rPr>
        <w:t xml:space="preserve"> </w:t>
      </w:r>
      <w:r w:rsidR="004B11FC">
        <w:rPr>
          <w:rFonts w:hint="eastAsia"/>
          <w:sz w:val="24"/>
        </w:rPr>
        <w:t>이 정보로 모델의 현재 상태를 갱신한다는 아이디어가 깔려 있다.</w:t>
      </w:r>
    </w:p>
    <w:p w:rsidR="004B11FC" w:rsidRDefault="004B11F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우리가 새로운 정보를 접했을 때는 </w:t>
      </w:r>
      <w:r>
        <w:rPr>
          <w:sz w:val="24"/>
        </w:rPr>
        <w:t>‘</w:t>
      </w:r>
      <w:r>
        <w:rPr>
          <w:rFonts w:hint="eastAsia"/>
          <w:sz w:val="24"/>
        </w:rPr>
        <w:t>역사</w:t>
      </w:r>
      <w:r>
        <w:rPr>
          <w:sz w:val="24"/>
        </w:rPr>
        <w:t>’</w:t>
      </w:r>
      <w:r>
        <w:rPr>
          <w:rFonts w:hint="eastAsia"/>
          <w:sz w:val="24"/>
        </w:rPr>
        <w:t xml:space="preserve">나 </w:t>
      </w:r>
      <w:r>
        <w:rPr>
          <w:sz w:val="24"/>
        </w:rPr>
        <w:t>‘</w:t>
      </w:r>
      <w:r>
        <w:rPr>
          <w:rFonts w:hint="eastAsia"/>
          <w:sz w:val="24"/>
        </w:rPr>
        <w:t>기억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 사라지는 대신 </w:t>
      </w:r>
      <w:r>
        <w:rPr>
          <w:sz w:val="24"/>
        </w:rPr>
        <w:t>‘</w:t>
      </w:r>
      <w:r>
        <w:rPr>
          <w:rFonts w:hint="eastAsia"/>
          <w:sz w:val="24"/>
        </w:rPr>
        <w:t>갱신</w:t>
      </w:r>
      <w:r>
        <w:rPr>
          <w:sz w:val="24"/>
        </w:rPr>
        <w:t>’</w:t>
      </w:r>
      <w:r>
        <w:rPr>
          <w:rFonts w:hint="eastAsia"/>
          <w:sz w:val="24"/>
        </w:rPr>
        <w:t>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어떤 텍스트에서 문장을 읽을 때 각각의 새로운 단어로 현재 상태의 정보가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갱신되는데 이 상태는 새롭게 등장한 </w:t>
      </w:r>
      <w:proofErr w:type="gramStart"/>
      <w:r>
        <w:rPr>
          <w:rFonts w:hint="eastAsia"/>
          <w:sz w:val="24"/>
        </w:rPr>
        <w:t>단어 뿐</w:t>
      </w:r>
      <w:proofErr w:type="gramEnd"/>
      <w:r>
        <w:rPr>
          <w:rFonts w:hint="eastAsia"/>
          <w:sz w:val="24"/>
        </w:rPr>
        <w:t xml:space="preserve"> 아니라 이전의 단어에도 종속적이다.</w:t>
      </w:r>
    </w:p>
    <w:p w:rsidR="004B11FC" w:rsidRDefault="004B11F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머신러닝을</w:t>
      </w:r>
      <w:proofErr w:type="spellEnd"/>
      <w:r>
        <w:rPr>
          <w:rFonts w:hint="eastAsia"/>
          <w:sz w:val="24"/>
        </w:rPr>
        <w:t xml:space="preserve"> 통해 시퀀스 패턴을 모델링하기 위한 구성 요소로 흔히 사용되는 통계나 확률 기반의 수학적 구조는 </w:t>
      </w:r>
      <w:proofErr w:type="spellStart"/>
      <w:r>
        <w:rPr>
          <w:rFonts w:hint="eastAsia"/>
          <w:sz w:val="24"/>
        </w:rPr>
        <w:t>마르코프</w:t>
      </w:r>
      <w:proofErr w:type="spellEnd"/>
      <w:r>
        <w:rPr>
          <w:rFonts w:hint="eastAsia"/>
          <w:sz w:val="24"/>
        </w:rPr>
        <w:t xml:space="preserve"> 체인 모델이다.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비유적으로 말하자면 데이터 시퀀스를 </w:t>
      </w:r>
      <w:r>
        <w:rPr>
          <w:sz w:val="24"/>
        </w:rPr>
        <w:t>‘</w:t>
      </w:r>
      <w:r>
        <w:rPr>
          <w:rFonts w:hint="eastAsia"/>
          <w:sz w:val="24"/>
        </w:rPr>
        <w:t>체인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볼 수 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체인의 각 노드는 이전 </w:t>
      </w:r>
      <w:proofErr w:type="spellStart"/>
      <w:r>
        <w:rPr>
          <w:rFonts w:hint="eastAsia"/>
          <w:sz w:val="24"/>
        </w:rPr>
        <w:t>노드로부터</w:t>
      </w:r>
      <w:proofErr w:type="spellEnd"/>
      <w:r>
        <w:rPr>
          <w:rFonts w:hint="eastAsia"/>
          <w:sz w:val="24"/>
        </w:rPr>
        <w:t xml:space="preserve"> 어떤 식으로든 종속적이므로 </w:t>
      </w:r>
      <w:r>
        <w:rPr>
          <w:sz w:val="24"/>
        </w:rPr>
        <w:t>‘</w:t>
      </w:r>
      <w:r>
        <w:rPr>
          <w:rFonts w:hint="eastAsia"/>
          <w:sz w:val="24"/>
        </w:rPr>
        <w:t>과거</w:t>
      </w:r>
      <w:r>
        <w:rPr>
          <w:sz w:val="24"/>
        </w:rPr>
        <w:t>’</w:t>
      </w:r>
      <w:r>
        <w:rPr>
          <w:rFonts w:hint="eastAsia"/>
          <w:sz w:val="24"/>
        </w:rPr>
        <w:t>는 지워지지 않고 이어진다.</w:t>
      </w:r>
    </w:p>
    <w:p w:rsidR="00B13781" w:rsidRDefault="00B13781" w:rsidP="00C2784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9B6C886" wp14:editId="7825C74F">
            <wp:extent cx="6661150" cy="2933065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D" w:rsidRDefault="00B13781" w:rsidP="00E06EBD">
      <w:pPr>
        <w:ind w:firstLineChars="100" w:firstLine="240"/>
        <w:rPr>
          <w:sz w:val="24"/>
        </w:rPr>
      </w:pPr>
      <w:r>
        <w:rPr>
          <w:sz w:val="24"/>
        </w:rPr>
        <w:t xml:space="preserve">RNN </w:t>
      </w:r>
      <w:r>
        <w:rPr>
          <w:rFonts w:hint="eastAsia"/>
          <w:sz w:val="24"/>
        </w:rPr>
        <w:t>모델도 체인 구조 개념을 기반으로 하고 있으며 정보를 유지하고 갱신하는 방법에 따라 종류가 다양하다.</w:t>
      </w:r>
      <w:r>
        <w:rPr>
          <w:sz w:val="24"/>
        </w:rPr>
        <w:t xml:space="preserve"> ‘</w:t>
      </w:r>
      <w:r>
        <w:rPr>
          <w:rFonts w:hint="eastAsia"/>
          <w:sz w:val="24"/>
        </w:rPr>
        <w:t>순환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이라는 이름에서 유추할 수 있듯 </w:t>
      </w:r>
      <w:r>
        <w:rPr>
          <w:sz w:val="24"/>
        </w:rPr>
        <w:t>RNN</w:t>
      </w:r>
      <w:r>
        <w:rPr>
          <w:rFonts w:hint="eastAsia"/>
          <w:sz w:val="24"/>
        </w:rPr>
        <w:t xml:space="preserve">은 일종의 </w:t>
      </w:r>
      <w:r>
        <w:rPr>
          <w:sz w:val="24"/>
        </w:rPr>
        <w:t>‘</w:t>
      </w:r>
      <w:r>
        <w:rPr>
          <w:rFonts w:hint="eastAsia"/>
          <w:sz w:val="24"/>
        </w:rPr>
        <w:t>루프</w:t>
      </w:r>
      <w:r>
        <w:rPr>
          <w:sz w:val="24"/>
        </w:rPr>
        <w:t>’</w:t>
      </w:r>
      <w:r>
        <w:rPr>
          <w:rFonts w:hint="eastAsia"/>
          <w:sz w:val="24"/>
        </w:rPr>
        <w:t>로 이루어진다.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위 그림에서 볼 수 있듯 어떤 시점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</m:oMath>
      <w:r w:rsidR="00E06EBD">
        <w:rPr>
          <w:rFonts w:hint="eastAsia"/>
          <w:sz w:val="24"/>
        </w:rPr>
        <w:t xml:space="preserve">에서 네트워크는 </w:t>
      </w:r>
      <w:proofErr w:type="spellStart"/>
      <w:r w:rsidR="00E06EBD">
        <w:rPr>
          <w:rFonts w:hint="eastAsia"/>
          <w:sz w:val="24"/>
        </w:rPr>
        <w:t>입력값</w:t>
      </w:r>
      <w:proofErr w:type="spellEnd"/>
      <w:r w:rsidR="00E06EBD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 xml:space="preserve">(문장 중 하나의 단어)를 관찰하고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상태 벡터</w:t>
      </w:r>
      <w:r w:rsidR="00E06EBD">
        <w:rPr>
          <w:sz w:val="24"/>
        </w:rPr>
        <w:t>’</w:t>
      </w:r>
      <w:proofErr w:type="spellStart"/>
      <w:r w:rsidR="00E06EBD">
        <w:rPr>
          <w:rFonts w:hint="eastAsia"/>
          <w:sz w:val="24"/>
        </w:rPr>
        <w:t>를</w:t>
      </w:r>
      <w:proofErr w:type="spellEnd"/>
      <w:r w:rsidR="00E06EBD">
        <w:rPr>
          <w:rFonts w:hint="eastAsia"/>
          <w:sz w:val="24"/>
        </w:rPr>
        <w:t xml:space="preserve"> 이전의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</m:oMath>
      <w:r w:rsidR="00E06EBD">
        <w:rPr>
          <w:rFonts w:hint="eastAsia"/>
          <w:sz w:val="24"/>
        </w:rPr>
        <w:t xml:space="preserve">에서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>로 갱신한다.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새로운 입력(다음 단어)을 처리하는 과정은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>에 의존하는 어떤 방법이 되므로 과거 시퀀스에 종속적이다. 그림에서 보는 것처럼,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>순환 구조는 하나의 긴 펼쳐놓은 체인으로 단순화해서 생각할 수 있다.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체인의 각 노드는 이전 노드의 결과로부터 얻은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메시지</w:t>
      </w:r>
      <w:r w:rsidR="00E06EBD">
        <w:rPr>
          <w:sz w:val="24"/>
        </w:rPr>
        <w:t>’</w:t>
      </w:r>
      <w:r w:rsidR="00E06EBD">
        <w:rPr>
          <w:rFonts w:hint="eastAsia"/>
          <w:sz w:val="24"/>
        </w:rPr>
        <w:t xml:space="preserve">에 기반한 동일한 종류의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단계</w:t>
      </w:r>
      <w:r w:rsidR="00E06EBD">
        <w:rPr>
          <w:sz w:val="24"/>
        </w:rPr>
        <w:t>’</w:t>
      </w:r>
      <w:proofErr w:type="spellStart"/>
      <w:r w:rsidR="00E06EBD">
        <w:rPr>
          <w:rFonts w:hint="eastAsia"/>
          <w:sz w:val="24"/>
        </w:rPr>
        <w:t>를</w:t>
      </w:r>
      <w:proofErr w:type="spellEnd"/>
      <w:r w:rsidR="00E06EBD">
        <w:rPr>
          <w:rFonts w:hint="eastAsia"/>
          <w:sz w:val="24"/>
        </w:rPr>
        <w:t xml:space="preserve"> 수행한다.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이는 물론 앞에서 언급한 </w:t>
      </w:r>
      <w:proofErr w:type="spellStart"/>
      <w:r w:rsidR="00E06EBD">
        <w:rPr>
          <w:rFonts w:hint="eastAsia"/>
          <w:sz w:val="24"/>
        </w:rPr>
        <w:t>마르코프</w:t>
      </w:r>
      <w:proofErr w:type="spellEnd"/>
      <w:r w:rsidR="00E06EBD">
        <w:rPr>
          <w:rFonts w:hint="eastAsia"/>
          <w:sz w:val="24"/>
        </w:rPr>
        <w:t xml:space="preserve"> 체인 모델,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그리고 그 확장인 은닉 </w:t>
      </w:r>
      <w:proofErr w:type="spellStart"/>
      <w:r w:rsidR="00E06EBD">
        <w:rPr>
          <w:rFonts w:hint="eastAsia"/>
          <w:sz w:val="24"/>
        </w:rPr>
        <w:t>마르코프</w:t>
      </w:r>
      <w:proofErr w:type="spellEnd"/>
      <w:r w:rsidR="00E06EBD">
        <w:rPr>
          <w:rFonts w:hint="eastAsia"/>
          <w:sz w:val="24"/>
        </w:rPr>
        <w:t xml:space="preserve"> 모델(</w:t>
      </w:r>
      <w:r w:rsidR="00E06EBD">
        <w:rPr>
          <w:sz w:val="24"/>
        </w:rPr>
        <w:t>Hidden Markov Model)</w:t>
      </w:r>
      <w:r w:rsidR="00E06EBD">
        <w:rPr>
          <w:rFonts w:hint="eastAsia"/>
          <w:sz w:val="24"/>
        </w:rPr>
        <w:t>과도 관계가 있다.</w:t>
      </w:r>
    </w:p>
    <w:p w:rsidR="00E06EBD" w:rsidRDefault="00E06EBD" w:rsidP="00E06EBD">
      <w:pPr>
        <w:rPr>
          <w:sz w:val="24"/>
        </w:rPr>
      </w:pPr>
    </w:p>
    <w:p w:rsidR="00E06EBD" w:rsidRDefault="00E06EBD" w:rsidP="00E06EBD">
      <w:pPr>
        <w:rPr>
          <w:sz w:val="28"/>
        </w:rPr>
      </w:pPr>
      <w:r>
        <w:rPr>
          <w:sz w:val="28"/>
        </w:rPr>
        <w:lastRenderedPageBreak/>
        <w:t>Vanilla RNN Implementation</w:t>
      </w:r>
    </w:p>
    <w:p w:rsidR="0024250F" w:rsidRDefault="0024250F" w:rsidP="00E06E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절에서는 기초적인 </w:t>
      </w:r>
      <w:r>
        <w:rPr>
          <w:sz w:val="24"/>
        </w:rPr>
        <w:t>RNN</w:t>
      </w:r>
      <w:r>
        <w:rPr>
          <w:rFonts w:hint="eastAsia"/>
          <w:sz w:val="24"/>
        </w:rPr>
        <w:t xml:space="preserve">을 바닥부터 구현하고 내부 동작을 탐험하면서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를 사용해 시퀀스를 다루는 방법에 대해서 알아본다.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시퀀스 데이터를 다룰 수 있도록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가 제공하는 몇 가지 강력한 </w:t>
      </w:r>
      <w:proofErr w:type="spellStart"/>
      <w:r>
        <w:rPr>
          <w:rFonts w:hint="eastAsia"/>
          <w:sz w:val="24"/>
        </w:rPr>
        <w:t>저수준</w:t>
      </w:r>
      <w:proofErr w:type="spellEnd"/>
      <w:r>
        <w:rPr>
          <w:rFonts w:hint="eastAsia"/>
          <w:sz w:val="24"/>
        </w:rPr>
        <w:t xml:space="preserve"> 도구도 소개한다.</w:t>
      </w:r>
    </w:p>
    <w:p w:rsidR="0024250F" w:rsidRDefault="0024250F" w:rsidP="00E06EBD">
      <w:pPr>
        <w:rPr>
          <w:sz w:val="24"/>
        </w:rPr>
      </w:pPr>
      <w:r>
        <w:rPr>
          <w:rFonts w:hint="eastAsia"/>
          <w:sz w:val="24"/>
        </w:rPr>
        <w:t xml:space="preserve"> 일단 기초 모델을 수학적으로 정의하는 데서 시작한다.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작업은 </w:t>
      </w:r>
      <w:r>
        <w:rPr>
          <w:sz w:val="24"/>
        </w:rPr>
        <w:t>RNN</w:t>
      </w:r>
      <w:r>
        <w:rPr>
          <w:rFonts w:hint="eastAsia"/>
          <w:sz w:val="24"/>
        </w:rPr>
        <w:t>의 갱신 단계를 정의하는 것으로 이루어진다.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간단한 기본적인 </w:t>
      </w:r>
      <w:r>
        <w:rPr>
          <w:sz w:val="24"/>
        </w:rPr>
        <w:t>RNN</w:t>
      </w:r>
      <w:r>
        <w:rPr>
          <w:rFonts w:hint="eastAsia"/>
          <w:sz w:val="24"/>
        </w:rPr>
        <w:t>의 갱신 단계는 다음과 같다.</w:t>
      </w:r>
    </w:p>
    <w:p w:rsidR="006E2689" w:rsidRDefault="006E2689" w:rsidP="00E06EBD">
      <w:pPr>
        <w:rPr>
          <w:sz w:val="24"/>
        </w:rPr>
      </w:pPr>
    </w:p>
    <w:p w:rsidR="0024250F" w:rsidRPr="006E2689" w:rsidRDefault="0024250F" w:rsidP="00E06EBD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tanh</m:t>
              </m:r>
            </m:fName>
            <m:e>
              <m:r>
                <w:rPr>
                  <w:rFonts w:ascii="Cambria Math" w:hAnsi="Cambria Math"/>
                  <w:sz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+b)</m:t>
              </m:r>
            </m:e>
          </m:func>
        </m:oMath>
      </m:oMathPara>
    </w:p>
    <w:p w:rsidR="006E2689" w:rsidRPr="00810972" w:rsidRDefault="006E2689" w:rsidP="00E06EBD">
      <w:pPr>
        <w:rPr>
          <w:rFonts w:hint="eastAsia"/>
          <w:sz w:val="24"/>
        </w:rPr>
      </w:pPr>
    </w:p>
    <w:p w:rsidR="0024250F" w:rsidRDefault="0024250F" w:rsidP="00E06EBD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24250F">
        <w:rPr>
          <w:rFonts w:hint="eastAsia"/>
          <w:sz w:val="24"/>
          <w:szCs w:val="24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 b</m:t>
        </m:r>
      </m:oMath>
      <w:r>
        <w:rPr>
          <w:rFonts w:hint="eastAsia"/>
          <w:sz w:val="24"/>
          <w:szCs w:val="24"/>
        </w:rPr>
        <w:t xml:space="preserve">는 학습할 가중치와 </w:t>
      </w:r>
      <w:proofErr w:type="spellStart"/>
      <w:r>
        <w:rPr>
          <w:rFonts w:hint="eastAsia"/>
          <w:sz w:val="24"/>
          <w:szCs w:val="24"/>
        </w:rPr>
        <w:t>편향값의</w:t>
      </w:r>
      <w:proofErr w:type="spellEnd"/>
      <w:r>
        <w:rPr>
          <w:rFonts w:hint="eastAsia"/>
          <w:sz w:val="24"/>
          <w:szCs w:val="24"/>
        </w:rPr>
        <w:t xml:space="preserve"> 변수이며,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tanh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eastAsia="맑은 고딕" w:hAnsi="Cambria Math" w:hint="eastAsia"/>
                <w:sz w:val="24"/>
                <w:szCs w:val="24"/>
              </w:rPr>
              <m:t>•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6E2689">
        <w:rPr>
          <w:rFonts w:hint="eastAsia"/>
          <w:sz w:val="24"/>
          <w:szCs w:val="24"/>
        </w:rPr>
        <w:t xml:space="preserve">는 </w:t>
      </w:r>
      <w:r w:rsidR="006E2689">
        <w:rPr>
          <w:sz w:val="24"/>
          <w:szCs w:val="24"/>
        </w:rPr>
        <w:t>[-1, 1]</w:t>
      </w:r>
      <w:r w:rsidR="006E2689">
        <w:rPr>
          <w:rFonts w:hint="eastAsia"/>
          <w:sz w:val="24"/>
          <w:szCs w:val="24"/>
        </w:rPr>
        <w:t>의 범위를 가지는 쌍곡선 탄젠트 함수로 이전에</w:t>
      </w:r>
      <w:r w:rsidR="006E2689">
        <w:rPr>
          <w:sz w:val="24"/>
          <w:szCs w:val="24"/>
        </w:rPr>
        <w:t xml:space="preserve"> </w:t>
      </w:r>
      <w:r w:rsidR="006E2689">
        <w:rPr>
          <w:rFonts w:hint="eastAsia"/>
          <w:sz w:val="24"/>
          <w:szCs w:val="24"/>
        </w:rPr>
        <w:t>사용된 S</w:t>
      </w:r>
      <w:r w:rsidR="006E2689">
        <w:rPr>
          <w:sz w:val="24"/>
          <w:szCs w:val="24"/>
        </w:rPr>
        <w:t>igmoid</w:t>
      </w:r>
      <w:r w:rsidR="006E2689">
        <w:rPr>
          <w:rFonts w:hint="eastAsia"/>
          <w:sz w:val="24"/>
          <w:szCs w:val="24"/>
        </w:rPr>
        <w:t xml:space="preserve"> F</w:t>
      </w:r>
      <w:r w:rsidR="006E2689">
        <w:rPr>
          <w:sz w:val="24"/>
          <w:szCs w:val="24"/>
        </w:rPr>
        <w:t>unction</w:t>
      </w:r>
      <w:r w:rsidR="006E2689">
        <w:rPr>
          <w:rFonts w:hint="eastAsia"/>
          <w:sz w:val="24"/>
          <w:szCs w:val="24"/>
        </w:rPr>
        <w:t>과 밀접한 관계가 있다.</w:t>
      </w:r>
      <w:r w:rsidR="006E268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6E2689" w:rsidRPr="006E2689">
        <w:rPr>
          <w:rFonts w:hint="eastAsia"/>
          <w:sz w:val="24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</m:oMath>
      <w:r w:rsidR="006E2689">
        <w:rPr>
          <w:rFonts w:hint="eastAsia"/>
          <w:sz w:val="24"/>
        </w:rPr>
        <w:t>는 앞에서 설명한 것과 같이 입력과 상태 벡터이다.</w:t>
      </w:r>
      <w:r w:rsidR="006E2689">
        <w:rPr>
          <w:sz w:val="24"/>
        </w:rPr>
        <w:t xml:space="preserve"> </w:t>
      </w:r>
      <w:r w:rsidR="006E2689">
        <w:rPr>
          <w:rFonts w:hint="eastAsia"/>
          <w:sz w:val="24"/>
        </w:rPr>
        <w:t>마</w:t>
      </w:r>
      <w:r w:rsidR="00810972">
        <w:rPr>
          <w:rFonts w:hint="eastAsia"/>
          <w:sz w:val="24"/>
        </w:rPr>
        <w:t>지</w:t>
      </w:r>
      <w:r w:rsidR="006E2689">
        <w:rPr>
          <w:rFonts w:hint="eastAsia"/>
          <w:sz w:val="24"/>
        </w:rPr>
        <w:t>막으로 숨은 상태 벡터에 가중치의 집합을 곱해서 위 그림에 나온 결과를 얻는다.</w:t>
      </w:r>
    </w:p>
    <w:p w:rsidR="00810972" w:rsidRDefault="00810972" w:rsidP="00E06EBD">
      <w:pPr>
        <w:rPr>
          <w:sz w:val="28"/>
        </w:rPr>
      </w:pPr>
      <w:r>
        <w:rPr>
          <w:rFonts w:hint="eastAsia"/>
          <w:sz w:val="28"/>
        </w:rPr>
        <w:t>M</w:t>
      </w:r>
      <w:r>
        <w:rPr>
          <w:sz w:val="28"/>
        </w:rPr>
        <w:t>NIST image as sequences</w:t>
      </w:r>
    </w:p>
    <w:p w:rsidR="00810972" w:rsidRDefault="00810972" w:rsidP="00E06E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시퀀스 모델의 능력과 일반적인 적용 가능성을 알아보기 위해,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NIST </w:t>
      </w:r>
      <w:r>
        <w:rPr>
          <w:rFonts w:hint="eastAsia"/>
          <w:sz w:val="24"/>
        </w:rPr>
        <w:t xml:space="preserve">이미지 분류를 수행하는 첫 번째 </w:t>
      </w:r>
      <w:r>
        <w:rPr>
          <w:sz w:val="24"/>
        </w:rPr>
        <w:t>RNN</w:t>
      </w:r>
      <w:r>
        <w:rPr>
          <w:rFonts w:hint="eastAsia"/>
          <w:sz w:val="24"/>
        </w:rPr>
        <w:t>을 만들어보자.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기초적인 </w:t>
      </w:r>
      <w:r>
        <w:rPr>
          <w:sz w:val="24"/>
        </w:rPr>
        <w:t>RNN</w:t>
      </w:r>
      <w:r>
        <w:rPr>
          <w:rFonts w:hint="eastAsia"/>
          <w:sz w:val="24"/>
        </w:rPr>
        <w:t>과 시퀀스를 다루는 방법을 소개하기 위해 이미지를 간단한 시퀀스로 처리한다.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데이터의 각 이미지를 행 또는 열의 시퀀스로 본다.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 xml:space="preserve">데이터에서 </w:t>
      </w:r>
      <w:r>
        <w:rPr>
          <w:sz w:val="24"/>
        </w:rPr>
        <w:t>28*28</w:t>
      </w:r>
      <w:r>
        <w:rPr>
          <w:rFonts w:hint="eastAsia"/>
          <w:sz w:val="24"/>
        </w:rPr>
        <w:t xml:space="preserve">픽셀의 각 이미지를 </w:t>
      </w:r>
      <w:r>
        <w:rPr>
          <w:sz w:val="24"/>
        </w:rPr>
        <w:t>28</w:t>
      </w:r>
      <w:r>
        <w:rPr>
          <w:rFonts w:hint="eastAsia"/>
          <w:sz w:val="24"/>
        </w:rPr>
        <w:t>의 길이를 가진 시퀀스로,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시퀀스의 각 원소는 </w:t>
      </w:r>
      <w:r>
        <w:rPr>
          <w:sz w:val="24"/>
        </w:rPr>
        <w:t>28</w:t>
      </w:r>
      <w:r>
        <w:rPr>
          <w:rFonts w:hint="eastAsia"/>
          <w:sz w:val="24"/>
        </w:rPr>
        <w:t>개의 픽셀을 가진 하나의 벡터로 볼 수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이미지를 위에서 아래로 또는 왼쪽에서 오른쪽으로 스캔하여 </w:t>
      </w:r>
      <w:r>
        <w:rPr>
          <w:sz w:val="24"/>
        </w:rPr>
        <w:t>RNN</w:t>
      </w:r>
      <w:r>
        <w:rPr>
          <w:rFonts w:hint="eastAsia"/>
          <w:sz w:val="24"/>
        </w:rPr>
        <w:t>의 입력으로 사용한다고 생각할 수 있다.</w:t>
      </w:r>
    </w:p>
    <w:p w:rsidR="00810972" w:rsidRDefault="00810972" w:rsidP="0081097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E70C2B" wp14:editId="3C338FBD">
            <wp:extent cx="3549650" cy="25531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132" cy="25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2" w:rsidRPr="00810972" w:rsidRDefault="00810972" w:rsidP="00810972">
      <w:pPr>
        <w:jc w:val="center"/>
        <w:rPr>
          <w:szCs w:val="24"/>
        </w:rPr>
      </w:pPr>
      <w:r w:rsidRPr="00810972">
        <w:rPr>
          <w:rFonts w:hint="eastAsia"/>
          <w:szCs w:val="24"/>
        </w:rPr>
        <w:t>픽셀 열이라는 시퀀스의 관점으로 본 이미지</w:t>
      </w:r>
    </w:p>
    <w:p w:rsidR="00810972" w:rsidRDefault="00810972" w:rsidP="00E06E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(Vanilla_RNN_with_tfboard.py)</w:t>
      </w:r>
    </w:p>
    <w:p w:rsidR="00810972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rFonts w:hint="eastAsia"/>
          <w:sz w:val="24"/>
          <w:szCs w:val="24"/>
        </w:rPr>
        <w:t>는 시퀀스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벡터 차원으로,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여기서는 행 또는 열의 픽셀 크기인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rFonts w:hint="eastAsia"/>
          <w:sz w:val="24"/>
          <w:szCs w:val="24"/>
        </w:rPr>
        <w:t>는 한 시퀀스 내에 들어 있는 이들 원소의 수이다.</w:t>
      </w:r>
    </w:p>
    <w:p w:rsidR="001D1C6B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이전에서 보았듯 </w:t>
      </w:r>
      <w:r>
        <w:rPr>
          <w:sz w:val="24"/>
          <w:szCs w:val="24"/>
        </w:rPr>
        <w:t xml:space="preserve">MNIST </w:t>
      </w:r>
      <w:r>
        <w:rPr>
          <w:rFonts w:hint="eastAsia"/>
          <w:sz w:val="24"/>
          <w:szCs w:val="24"/>
        </w:rPr>
        <w:t xml:space="preserve">내장 데이터 </w:t>
      </w:r>
      <w:proofErr w:type="spellStart"/>
      <w:r>
        <w:rPr>
          <w:rFonts w:hint="eastAsia"/>
          <w:sz w:val="24"/>
          <w:szCs w:val="24"/>
        </w:rPr>
        <w:t>로더를</w:t>
      </w:r>
      <w:proofErr w:type="spellEnd"/>
      <w:r>
        <w:rPr>
          <w:rFonts w:hint="eastAsia"/>
          <w:sz w:val="24"/>
          <w:szCs w:val="24"/>
        </w:rPr>
        <w:t xml:space="preserve"> 사용하여 데이터를 읽어 들이면 </w:t>
      </w:r>
      <w:r>
        <w:rPr>
          <w:sz w:val="24"/>
          <w:szCs w:val="24"/>
        </w:rPr>
        <w:t>784</w:t>
      </w:r>
      <w:r>
        <w:rPr>
          <w:rFonts w:hint="eastAsia"/>
          <w:sz w:val="24"/>
          <w:szCs w:val="24"/>
        </w:rPr>
        <w:t>픽셀의 풀린 벡터로 저장된다.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 과정에서 데이터를 일괄 </w:t>
      </w:r>
      <w:proofErr w:type="spellStart"/>
      <w:r>
        <w:rPr>
          <w:rFonts w:hint="eastAsia"/>
          <w:sz w:val="24"/>
          <w:szCs w:val="24"/>
        </w:rPr>
        <w:t>로딩할</w:t>
      </w:r>
      <w:proofErr w:type="spellEnd"/>
      <w:r>
        <w:rPr>
          <w:rFonts w:hint="eastAsia"/>
          <w:sz w:val="24"/>
          <w:szCs w:val="24"/>
        </w:rPr>
        <w:t xml:space="preserve"> 때 각 펼쳐진 벡터를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의 형태로 간단히 변경한다.</w:t>
      </w:r>
    </w:p>
    <w:p w:rsidR="001D1C6B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idden_layer_size</w:t>
      </w:r>
      <w:proofErr w:type="spellEnd"/>
      <w:r>
        <w:rPr>
          <w:rFonts w:hint="eastAsia"/>
          <w:sz w:val="24"/>
          <w:szCs w:val="24"/>
        </w:rPr>
        <w:t xml:space="preserve">는 임의로 </w:t>
      </w:r>
      <w:r>
        <w:rPr>
          <w:sz w:val="24"/>
          <w:szCs w:val="24"/>
        </w:rPr>
        <w:t>128</w:t>
      </w:r>
      <w:r>
        <w:rPr>
          <w:rFonts w:hint="eastAsia"/>
          <w:sz w:val="24"/>
          <w:szCs w:val="24"/>
        </w:rPr>
        <w:t xml:space="preserve">로 설정하여 앞에서 언급한 숨은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 xml:space="preserve"> 상태 벡터의 크기를 제어한다.</w:t>
      </w:r>
      <w:r>
        <w:rPr>
          <w:sz w:val="24"/>
          <w:szCs w:val="24"/>
        </w:rPr>
        <w:t xml:space="preserve"> LOG_DIR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시각화를 위해 모델의 요약 정보를 저장하는 디렉터리이다.</w:t>
      </w:r>
    </w:p>
    <w:p w:rsidR="000163AB" w:rsidRDefault="000163AB" w:rsidP="00E06EBD">
      <w:pPr>
        <w:rPr>
          <w:sz w:val="28"/>
          <w:szCs w:val="24"/>
        </w:rPr>
      </w:pPr>
    </w:p>
    <w:p w:rsidR="001D1C6B" w:rsidRDefault="001D1C6B" w:rsidP="00E06EB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>he RNN Steps</w:t>
      </w:r>
    </w:p>
    <w:p w:rsidR="001D1C6B" w:rsidRDefault="001D1C6B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요약을 기록할 </w:t>
      </w:r>
      <w:proofErr w:type="spellStart"/>
      <w:r>
        <w:rPr>
          <w:sz w:val="24"/>
          <w:szCs w:val="24"/>
        </w:rPr>
        <w:t>variables_summaries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함수를 만들고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단계에서 사용할 가중치와 </w:t>
      </w:r>
      <w:proofErr w:type="spellStart"/>
      <w:r>
        <w:rPr>
          <w:rFonts w:hint="eastAsia"/>
          <w:sz w:val="24"/>
          <w:szCs w:val="24"/>
        </w:rPr>
        <w:t>편향값</w:t>
      </w:r>
      <w:proofErr w:type="spellEnd"/>
      <w:r>
        <w:rPr>
          <w:rFonts w:hint="eastAsia"/>
          <w:sz w:val="24"/>
          <w:szCs w:val="24"/>
        </w:rPr>
        <w:t xml:space="preserve"> 변수를 만든다.</w:t>
      </w:r>
    </w:p>
    <w:p w:rsidR="000163AB" w:rsidRDefault="000163AB" w:rsidP="00E06EBD">
      <w:pPr>
        <w:rPr>
          <w:sz w:val="28"/>
          <w:szCs w:val="24"/>
        </w:rPr>
      </w:pPr>
    </w:p>
    <w:p w:rsidR="001D1C6B" w:rsidRDefault="001D1C6B" w:rsidP="00E06EB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 xml:space="preserve">pplying the RNN step with </w:t>
      </w:r>
      <w:proofErr w:type="spellStart"/>
      <w:proofErr w:type="gramStart"/>
      <w:r>
        <w:rPr>
          <w:sz w:val="28"/>
          <w:szCs w:val="24"/>
        </w:rPr>
        <w:t>tf.scan</w:t>
      </w:r>
      <w:proofErr w:type="spellEnd"/>
      <w:proofErr w:type="gramEnd"/>
      <w:r>
        <w:rPr>
          <w:sz w:val="28"/>
          <w:szCs w:val="24"/>
        </w:rPr>
        <w:t>()</w:t>
      </w:r>
    </w:p>
    <w:p w:rsidR="00A957D8" w:rsidRDefault="001D1C6B" w:rsidP="00E06EBD">
      <w:pPr>
        <w:rPr>
          <w:sz w:val="24"/>
          <w:szCs w:val="24"/>
        </w:rPr>
      </w:pPr>
      <w:r>
        <w:rPr>
          <w:sz w:val="28"/>
          <w:szCs w:val="24"/>
        </w:rPr>
        <w:t xml:space="preserve"> </w:t>
      </w:r>
      <w:r w:rsidR="00A957D8">
        <w:rPr>
          <w:rFonts w:hint="eastAsia"/>
          <w:sz w:val="24"/>
          <w:szCs w:val="24"/>
        </w:rPr>
        <w:t xml:space="preserve">지금까지 만든 변수를 사용해 기초적인 </w:t>
      </w:r>
      <w:r w:rsidR="00A957D8">
        <w:rPr>
          <w:sz w:val="24"/>
          <w:szCs w:val="24"/>
        </w:rPr>
        <w:t xml:space="preserve">RNN </w:t>
      </w:r>
      <w:r w:rsidR="00A957D8">
        <w:rPr>
          <w:rFonts w:hint="eastAsia"/>
          <w:sz w:val="24"/>
          <w:szCs w:val="24"/>
        </w:rPr>
        <w:t>단계를 구현하는 함수를 만들 차례다.</w:t>
      </w:r>
    </w:p>
    <w:p w:rsidR="00A957D8" w:rsidRDefault="00A957D8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이 함수를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 xml:space="preserve"> 단계의 </w:t>
      </w:r>
      <w:r>
        <w:rPr>
          <w:sz w:val="24"/>
          <w:szCs w:val="24"/>
        </w:rPr>
        <w:t>step</w:t>
      </w:r>
      <w:r>
        <w:rPr>
          <w:rFonts w:hint="eastAsia"/>
          <w:sz w:val="24"/>
          <w:szCs w:val="24"/>
        </w:rPr>
        <w:t xml:space="preserve">에 걸쳐 적용하는데 </w:t>
      </w:r>
      <w:r>
        <w:rPr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입력값을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의 형태로 바꾼다.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tf.transpose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perm </w:t>
      </w:r>
      <w:r>
        <w:rPr>
          <w:rFonts w:hint="eastAsia"/>
          <w:sz w:val="24"/>
          <w:szCs w:val="24"/>
        </w:rPr>
        <w:t>인수는 변경할 축을 지적한다.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 이후에는 입력 t</w:t>
      </w:r>
      <w:r>
        <w:rPr>
          <w:sz w:val="24"/>
          <w:szCs w:val="24"/>
        </w:rPr>
        <w:t>ensor</w:t>
      </w:r>
      <w:r>
        <w:rPr>
          <w:rFonts w:hint="eastAsia"/>
          <w:sz w:val="24"/>
          <w:szCs w:val="24"/>
        </w:rPr>
        <w:t xml:space="preserve">의 첫 번째 축이 </w:t>
      </w:r>
      <w:proofErr w:type="spellStart"/>
      <w:r>
        <w:rPr>
          <w:rFonts w:hint="eastAsia"/>
          <w:sz w:val="24"/>
          <w:szCs w:val="24"/>
        </w:rPr>
        <w:t>시간축을</w:t>
      </w:r>
      <w:proofErr w:type="spellEnd"/>
      <w:r>
        <w:rPr>
          <w:rFonts w:hint="eastAsia"/>
          <w:sz w:val="24"/>
          <w:szCs w:val="24"/>
        </w:rPr>
        <w:t xml:space="preserve"> 나타내므로 제공되는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함수를 사용하여 모든 시간 단계를 반복할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함수는 순서대로 모든 원소의 시퀀스에 반복해서 호출 가능한 객체(</w:t>
      </w:r>
      <w:r>
        <w:rPr>
          <w:sz w:val="24"/>
          <w:szCs w:val="24"/>
        </w:rPr>
        <w:t>callable)</w:t>
      </w:r>
      <w:r>
        <w:rPr>
          <w:rFonts w:hint="eastAsia"/>
          <w:sz w:val="24"/>
          <w:szCs w:val="24"/>
        </w:rPr>
        <w:t>를 적용한다.</w:t>
      </w:r>
    </w:p>
    <w:p w:rsidR="000163AB" w:rsidRDefault="000163AB" w:rsidP="00E06EBD">
      <w:pPr>
        <w:rPr>
          <w:sz w:val="28"/>
          <w:szCs w:val="24"/>
        </w:rPr>
      </w:pPr>
    </w:p>
    <w:p w:rsidR="00B00127" w:rsidRDefault="00B00127" w:rsidP="00E06EB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tf.scan</w:t>
      </w:r>
      <w:proofErr w:type="spellEnd"/>
      <w:proofErr w:type="gramEnd"/>
      <w:r>
        <w:rPr>
          <w:sz w:val="28"/>
          <w:szCs w:val="24"/>
        </w:rPr>
        <w:t>()</w:t>
      </w:r>
      <w:r w:rsidR="00904587">
        <w:rPr>
          <w:sz w:val="28"/>
          <w:szCs w:val="24"/>
        </w:rPr>
        <w:t xml:space="preserve"> (scan_example.py)</w:t>
      </w:r>
    </w:p>
    <w:p w:rsidR="00B00127" w:rsidRDefault="00B00127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은 같은 연산을 명시적으로 복제해가면서 루프를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풀어놓지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않고 연산 그래프에 루프를 사용할 수 있게 해주는 중요한 함수이다.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기술적으로 </w:t>
      </w:r>
      <w:proofErr w:type="spellStart"/>
      <w:r>
        <w:rPr>
          <w:rFonts w:hint="eastAsia"/>
          <w:sz w:val="24"/>
          <w:szCs w:val="24"/>
        </w:rPr>
        <w:t>접근하자면</w:t>
      </w:r>
      <w:proofErr w:type="spellEnd"/>
      <w:r>
        <w:rPr>
          <w:rFonts w:hint="eastAsia"/>
          <w:sz w:val="24"/>
          <w:szCs w:val="24"/>
        </w:rPr>
        <w:t xml:space="preserve"> 이 함수는 </w:t>
      </w:r>
      <w:proofErr w:type="spellStart"/>
      <w:r>
        <w:rPr>
          <w:rFonts w:hint="eastAsia"/>
          <w:sz w:val="24"/>
          <w:szCs w:val="24"/>
        </w:rPr>
        <w:t>리듀스</w:t>
      </w:r>
      <w:proofErr w:type="spellEnd"/>
      <w:r>
        <w:rPr>
          <w:rFonts w:hint="eastAsia"/>
          <w:sz w:val="24"/>
          <w:szCs w:val="24"/>
        </w:rPr>
        <w:t xml:space="preserve"> 연산과 유사한 </w:t>
      </w:r>
      <w:proofErr w:type="spellStart"/>
      <w:r>
        <w:rPr>
          <w:rFonts w:hint="eastAsia"/>
          <w:sz w:val="24"/>
          <w:szCs w:val="24"/>
        </w:rPr>
        <w:t>고계함수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higher-order function)</w:t>
      </w:r>
      <w:r>
        <w:rPr>
          <w:rFonts w:hint="eastAsia"/>
          <w:sz w:val="24"/>
          <w:szCs w:val="24"/>
        </w:rPr>
        <w:t>이지만,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시간의 흐름에 따른 중간 </w:t>
      </w:r>
      <w:proofErr w:type="spellStart"/>
      <w:r>
        <w:rPr>
          <w:rFonts w:hint="eastAsia"/>
          <w:sz w:val="24"/>
          <w:szCs w:val="24"/>
        </w:rPr>
        <w:t>누적값을</w:t>
      </w:r>
      <w:proofErr w:type="spellEnd"/>
      <w:r>
        <w:rPr>
          <w:rFonts w:hint="eastAsia"/>
          <w:sz w:val="24"/>
          <w:szCs w:val="24"/>
        </w:rPr>
        <w:t xml:space="preserve"> 모두 반환한다.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가지 장점이 있는 접근법인데 </w:t>
      </w:r>
      <w:proofErr w:type="spellStart"/>
      <w:r>
        <w:rPr>
          <w:rFonts w:hint="eastAsia"/>
          <w:sz w:val="24"/>
          <w:szCs w:val="24"/>
        </w:rPr>
        <w:t>그중에서도</w:t>
      </w:r>
      <w:proofErr w:type="spellEnd"/>
      <w:r>
        <w:rPr>
          <w:rFonts w:hint="eastAsia"/>
          <w:sz w:val="24"/>
          <w:szCs w:val="24"/>
        </w:rPr>
        <w:t xml:space="preserve"> 고정된 계산 속도 향상이나 최적화 방법에 비해 그래프 구성 시 동적으로 반복의 횟수를 정할 수 있다는 점이 최고의 장점이다.</w:t>
      </w:r>
    </w:p>
    <w:p w:rsidR="000163AB" w:rsidRDefault="000163AB" w:rsidP="00E06EBD">
      <w:pPr>
        <w:rPr>
          <w:sz w:val="24"/>
          <w:szCs w:val="24"/>
        </w:rPr>
      </w:pPr>
    </w:p>
    <w:p w:rsidR="000163AB" w:rsidRPr="00B00127" w:rsidRDefault="000163AB" w:rsidP="00E06EBD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0163AB" w:rsidRPr="00B00127" w:rsidSect="00C278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F"/>
    <w:rsid w:val="000163AB"/>
    <w:rsid w:val="001D1C6B"/>
    <w:rsid w:val="0024250F"/>
    <w:rsid w:val="0038583E"/>
    <w:rsid w:val="00435D07"/>
    <w:rsid w:val="004B11FC"/>
    <w:rsid w:val="004D74F0"/>
    <w:rsid w:val="006E2689"/>
    <w:rsid w:val="007C01DB"/>
    <w:rsid w:val="007D1A0F"/>
    <w:rsid w:val="00810972"/>
    <w:rsid w:val="00904587"/>
    <w:rsid w:val="00A957D8"/>
    <w:rsid w:val="00B00127"/>
    <w:rsid w:val="00B13781"/>
    <w:rsid w:val="00C27848"/>
    <w:rsid w:val="00DA2125"/>
    <w:rsid w:val="00E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5BEE"/>
  <w15:chartTrackingRefBased/>
  <w15:docId w15:val="{CC3EA318-BEBB-4CC9-A50A-524CDF44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2018-08-01T05:54:00Z</dcterms:created>
  <dcterms:modified xsi:type="dcterms:W3CDTF">2018-08-01T07:02:00Z</dcterms:modified>
</cp:coreProperties>
</file>