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6431F" w14:textId="77777777" w:rsidR="00464A52" w:rsidRPr="00464A52" w:rsidRDefault="00464A52" w:rsidP="00464A52">
      <w:pPr>
        <w:rPr>
          <w:b/>
          <w:bCs/>
        </w:rPr>
      </w:pPr>
      <w:r w:rsidRPr="00464A52">
        <w:rPr>
          <w:b/>
          <w:bCs/>
        </w:rPr>
        <w:t>Проектування модульної архітектури для Веб-сервісу перевірки граматики тексту</w:t>
      </w:r>
    </w:p>
    <w:p w14:paraId="0FA9C7B8" w14:textId="77777777" w:rsidR="00464A52" w:rsidRPr="00464A52" w:rsidRDefault="00464A52" w:rsidP="00464A52">
      <w:pPr>
        <w:rPr>
          <w:b/>
          <w:bCs/>
        </w:rPr>
      </w:pPr>
      <w:r w:rsidRPr="00464A52">
        <w:rPr>
          <w:b/>
          <w:bCs/>
        </w:rPr>
        <w:t>1. Загальний опис системи</w:t>
      </w:r>
    </w:p>
    <w:p w14:paraId="7F5F8DF2" w14:textId="77777777" w:rsidR="00464A52" w:rsidRPr="00464A52" w:rsidRDefault="00464A52" w:rsidP="00464A52">
      <w:r w:rsidRPr="00464A52">
        <w:t>Веб-сервіс перевірки граматики тексту призначений для автоматичної перевірки граматичних помилок у тексті з використанням API OpenAI. Користувачі мають можливість вводити текст для перевірки через веб-інтерфейс, отримувати результати аналізу, а також переглядати історію своїх перевірок у персональному кабінеті.</w:t>
      </w:r>
    </w:p>
    <w:p w14:paraId="0FD56E49" w14:textId="77777777" w:rsidR="00464A52" w:rsidRPr="00464A52" w:rsidRDefault="00464A52" w:rsidP="00464A52">
      <w:r w:rsidRPr="00464A52">
        <w:t xml:space="preserve">Система реалізується за </w:t>
      </w:r>
      <w:r w:rsidRPr="00464A52">
        <w:rPr>
          <w:b/>
          <w:bCs/>
        </w:rPr>
        <w:t>модульною архітектурою</w:t>
      </w:r>
      <w:r w:rsidRPr="00464A52">
        <w:t>, де кожен модуль відповідає за окрему частину функціональності, що забезпечує масштабованість, зручність підтримки та розширення.</w:t>
      </w:r>
    </w:p>
    <w:p w14:paraId="09F49341" w14:textId="77777777" w:rsidR="00464A52" w:rsidRPr="00464A52" w:rsidRDefault="00464A52" w:rsidP="00464A52">
      <w:r w:rsidRPr="00464A52">
        <w:pict w14:anchorId="753C105E">
          <v:rect id="_x0000_i1091" style="width:0;height:1.5pt" o:hralign="center" o:hrstd="t" o:hr="t" fillcolor="#a0a0a0" stroked="f"/>
        </w:pict>
      </w:r>
    </w:p>
    <w:p w14:paraId="06C1E8F4" w14:textId="77777777" w:rsidR="00464A52" w:rsidRPr="00464A52" w:rsidRDefault="00464A52" w:rsidP="00464A52">
      <w:pPr>
        <w:rPr>
          <w:b/>
          <w:bCs/>
        </w:rPr>
      </w:pPr>
      <w:r w:rsidRPr="00464A52">
        <w:rPr>
          <w:b/>
          <w:bCs/>
        </w:rPr>
        <w:t>2. Обґрунтування вибору модульної архітектури</w:t>
      </w:r>
    </w:p>
    <w:p w14:paraId="58127EEE" w14:textId="77777777" w:rsidR="00464A52" w:rsidRPr="00464A52" w:rsidRDefault="00464A52" w:rsidP="00464A52">
      <w:r w:rsidRPr="00464A52">
        <w:t>Модульна архітектура обрана з таких причин:</w:t>
      </w:r>
    </w:p>
    <w:p w14:paraId="589C4355" w14:textId="77777777" w:rsidR="00464A52" w:rsidRPr="00464A52" w:rsidRDefault="00464A52" w:rsidP="00464A52">
      <w:pPr>
        <w:numPr>
          <w:ilvl w:val="0"/>
          <w:numId w:val="1"/>
        </w:numPr>
      </w:pPr>
      <w:r w:rsidRPr="00464A52">
        <w:t>чіткий поділ відповідальностей між компонентами;</w:t>
      </w:r>
    </w:p>
    <w:p w14:paraId="7DCFE9AB" w14:textId="77777777" w:rsidR="00464A52" w:rsidRPr="00464A52" w:rsidRDefault="00464A52" w:rsidP="00464A52">
      <w:pPr>
        <w:numPr>
          <w:ilvl w:val="0"/>
          <w:numId w:val="1"/>
        </w:numPr>
      </w:pPr>
      <w:r w:rsidRPr="00464A52">
        <w:t>можливість незалежного розвитку та тестування модулів;</w:t>
      </w:r>
    </w:p>
    <w:p w14:paraId="2C444480" w14:textId="77777777" w:rsidR="00464A52" w:rsidRPr="00464A52" w:rsidRDefault="00464A52" w:rsidP="00464A52">
      <w:pPr>
        <w:numPr>
          <w:ilvl w:val="0"/>
          <w:numId w:val="1"/>
        </w:numPr>
      </w:pPr>
      <w:r w:rsidRPr="00464A52">
        <w:t>спрощення підтримки та оновлення системи;</w:t>
      </w:r>
    </w:p>
    <w:p w14:paraId="5204B43F" w14:textId="77777777" w:rsidR="00464A52" w:rsidRPr="00464A52" w:rsidRDefault="00464A52" w:rsidP="00464A52">
      <w:pPr>
        <w:numPr>
          <w:ilvl w:val="0"/>
          <w:numId w:val="1"/>
        </w:numPr>
      </w:pPr>
      <w:r w:rsidRPr="00464A52">
        <w:t>зручна інтеграція зовнішніх сервісів (OpenAI API);</w:t>
      </w:r>
    </w:p>
    <w:p w14:paraId="1983B53F" w14:textId="77777777" w:rsidR="00464A52" w:rsidRPr="00464A52" w:rsidRDefault="00464A52" w:rsidP="00464A52">
      <w:pPr>
        <w:numPr>
          <w:ilvl w:val="0"/>
          <w:numId w:val="1"/>
        </w:numPr>
      </w:pPr>
      <w:r w:rsidRPr="00464A52">
        <w:t>можливість масштабування окремих частин системи.</w:t>
      </w:r>
    </w:p>
    <w:p w14:paraId="6CCCFBFD" w14:textId="77777777" w:rsidR="00464A52" w:rsidRPr="00464A52" w:rsidRDefault="00464A52" w:rsidP="00464A52">
      <w:r w:rsidRPr="00464A52">
        <w:pict w14:anchorId="1C4CE47B">
          <v:rect id="_x0000_i1092" style="width:0;height:1.5pt" o:hralign="center" o:hrstd="t" o:hr="t" fillcolor="#a0a0a0" stroked="f"/>
        </w:pict>
      </w:r>
    </w:p>
    <w:p w14:paraId="0EEC0B67" w14:textId="77777777" w:rsidR="00464A52" w:rsidRPr="00464A52" w:rsidRDefault="00464A52" w:rsidP="00464A52">
      <w:pPr>
        <w:rPr>
          <w:b/>
          <w:bCs/>
        </w:rPr>
      </w:pPr>
      <w:r w:rsidRPr="00464A52">
        <w:rPr>
          <w:b/>
          <w:bCs/>
        </w:rPr>
        <w:t>3. Загальна структура модульної архітектури</w:t>
      </w:r>
    </w:p>
    <w:p w14:paraId="107E36E0" w14:textId="77777777" w:rsidR="00464A52" w:rsidRPr="00464A52" w:rsidRDefault="00464A52" w:rsidP="00464A52">
      <w:r w:rsidRPr="00464A52">
        <w:t>Система складається з таких основних модулів:</w:t>
      </w:r>
    </w:p>
    <w:p w14:paraId="550BFBA7" w14:textId="77777777" w:rsidR="00464A52" w:rsidRPr="00464A52" w:rsidRDefault="00464A52" w:rsidP="00464A52">
      <w:r w:rsidRPr="00464A52">
        <w:t>Веб-клієнт</w:t>
      </w:r>
    </w:p>
    <w:p w14:paraId="47C20C0F" w14:textId="77777777" w:rsidR="00464A52" w:rsidRPr="00464A52" w:rsidRDefault="00464A52" w:rsidP="00464A52">
      <w:r w:rsidRPr="00464A52">
        <w:t xml:space="preserve">   │</w:t>
      </w:r>
    </w:p>
    <w:p w14:paraId="7A5585D8" w14:textId="77777777" w:rsidR="00464A52" w:rsidRPr="00464A52" w:rsidRDefault="00464A52" w:rsidP="00464A52">
      <w:r w:rsidRPr="00464A52">
        <w:t xml:space="preserve">   </w:t>
      </w:r>
      <w:r w:rsidRPr="00464A52">
        <w:rPr>
          <w:rFonts w:ascii="Arial" w:hAnsi="Arial" w:cs="Arial"/>
        </w:rPr>
        <w:t>▼</w:t>
      </w:r>
    </w:p>
    <w:p w14:paraId="3DFCACF9" w14:textId="77777777" w:rsidR="00464A52" w:rsidRPr="00464A52" w:rsidRDefault="00464A52" w:rsidP="00464A52">
      <w:r w:rsidRPr="00464A52">
        <w:t>API Gateway</w:t>
      </w:r>
    </w:p>
    <w:p w14:paraId="2184AFE4" w14:textId="77777777" w:rsidR="00464A52" w:rsidRPr="00464A52" w:rsidRDefault="00464A52" w:rsidP="00464A52">
      <w:r w:rsidRPr="00464A52">
        <w:t xml:space="preserve">   │</w:t>
      </w:r>
    </w:p>
    <w:p w14:paraId="7A5C72B9" w14:textId="77777777" w:rsidR="00464A52" w:rsidRPr="00464A52" w:rsidRDefault="00464A52" w:rsidP="00464A52">
      <w:r w:rsidRPr="00464A52">
        <w:t xml:space="preserve">   </w:t>
      </w:r>
      <w:r w:rsidRPr="00464A52">
        <w:rPr>
          <w:rFonts w:ascii="MS Gothic" w:eastAsia="MS Gothic" w:hAnsi="MS Gothic" w:cs="MS Gothic" w:hint="eastAsia"/>
        </w:rPr>
        <w:t>├</w:t>
      </w:r>
      <w:r w:rsidRPr="00464A52">
        <w:rPr>
          <w:rFonts w:ascii="Aptos" w:hAnsi="Aptos" w:cs="Aptos"/>
        </w:rPr>
        <w:t>──</w:t>
      </w:r>
      <w:r w:rsidRPr="00464A52">
        <w:t xml:space="preserve"> </w:t>
      </w:r>
      <w:r w:rsidRPr="00464A52">
        <w:rPr>
          <w:rFonts w:ascii="Aptos" w:hAnsi="Aptos" w:cs="Aptos"/>
        </w:rPr>
        <w:t>Модуль</w:t>
      </w:r>
      <w:r w:rsidRPr="00464A52">
        <w:t xml:space="preserve"> </w:t>
      </w:r>
      <w:r w:rsidRPr="00464A52">
        <w:rPr>
          <w:rFonts w:ascii="Aptos" w:hAnsi="Aptos" w:cs="Aptos"/>
        </w:rPr>
        <w:t>аутентифікації</w:t>
      </w:r>
    </w:p>
    <w:p w14:paraId="47AA2C8D" w14:textId="77777777" w:rsidR="00464A52" w:rsidRPr="00464A52" w:rsidRDefault="00464A52" w:rsidP="00464A52">
      <w:r w:rsidRPr="00464A52">
        <w:t xml:space="preserve">   </w:t>
      </w:r>
      <w:r w:rsidRPr="00464A52">
        <w:rPr>
          <w:rFonts w:ascii="MS Gothic" w:eastAsia="MS Gothic" w:hAnsi="MS Gothic" w:cs="MS Gothic" w:hint="eastAsia"/>
        </w:rPr>
        <w:t>├</w:t>
      </w:r>
      <w:r w:rsidRPr="00464A52">
        <w:rPr>
          <w:rFonts w:ascii="Aptos" w:hAnsi="Aptos" w:cs="Aptos"/>
        </w:rPr>
        <w:t>──</w:t>
      </w:r>
      <w:r w:rsidRPr="00464A52">
        <w:t xml:space="preserve"> </w:t>
      </w:r>
      <w:r w:rsidRPr="00464A52">
        <w:rPr>
          <w:rFonts w:ascii="Aptos" w:hAnsi="Aptos" w:cs="Aptos"/>
        </w:rPr>
        <w:t>Модуль</w:t>
      </w:r>
      <w:r w:rsidRPr="00464A52">
        <w:t xml:space="preserve"> </w:t>
      </w:r>
      <w:r w:rsidRPr="00464A52">
        <w:rPr>
          <w:rFonts w:ascii="Aptos" w:hAnsi="Aptos" w:cs="Aptos"/>
        </w:rPr>
        <w:t>перевірки</w:t>
      </w:r>
      <w:r w:rsidRPr="00464A52">
        <w:t xml:space="preserve"> </w:t>
      </w:r>
      <w:r w:rsidRPr="00464A52">
        <w:rPr>
          <w:rFonts w:ascii="Aptos" w:hAnsi="Aptos" w:cs="Aptos"/>
        </w:rPr>
        <w:t>граматики</w:t>
      </w:r>
    </w:p>
    <w:p w14:paraId="667BF51D" w14:textId="77777777" w:rsidR="00464A52" w:rsidRPr="00464A52" w:rsidRDefault="00464A52" w:rsidP="00464A52">
      <w:r w:rsidRPr="00464A52">
        <w:t xml:space="preserve">   </w:t>
      </w:r>
      <w:r w:rsidRPr="00464A52">
        <w:rPr>
          <w:rFonts w:ascii="MS Gothic" w:eastAsia="MS Gothic" w:hAnsi="MS Gothic" w:cs="MS Gothic" w:hint="eastAsia"/>
        </w:rPr>
        <w:t>├</w:t>
      </w:r>
      <w:r w:rsidRPr="00464A52">
        <w:rPr>
          <w:rFonts w:ascii="Aptos" w:hAnsi="Aptos" w:cs="Aptos"/>
        </w:rPr>
        <w:t>──</w:t>
      </w:r>
      <w:r w:rsidRPr="00464A52">
        <w:t xml:space="preserve"> </w:t>
      </w:r>
      <w:r w:rsidRPr="00464A52">
        <w:rPr>
          <w:rFonts w:ascii="Aptos" w:hAnsi="Aptos" w:cs="Aptos"/>
        </w:rPr>
        <w:t>Модуль</w:t>
      </w:r>
      <w:r w:rsidRPr="00464A52">
        <w:t xml:space="preserve"> </w:t>
      </w:r>
      <w:r w:rsidRPr="00464A52">
        <w:rPr>
          <w:rFonts w:ascii="Aptos" w:hAnsi="Aptos" w:cs="Aptos"/>
        </w:rPr>
        <w:t>управління</w:t>
      </w:r>
      <w:r w:rsidRPr="00464A52">
        <w:t xml:space="preserve"> </w:t>
      </w:r>
      <w:r w:rsidRPr="00464A52">
        <w:rPr>
          <w:rFonts w:ascii="Aptos" w:hAnsi="Aptos" w:cs="Aptos"/>
        </w:rPr>
        <w:t>історією</w:t>
      </w:r>
      <w:r w:rsidRPr="00464A52">
        <w:t xml:space="preserve"> </w:t>
      </w:r>
      <w:r w:rsidRPr="00464A52">
        <w:rPr>
          <w:rFonts w:ascii="Aptos" w:hAnsi="Aptos" w:cs="Aptos"/>
        </w:rPr>
        <w:t>перевірок</w:t>
      </w:r>
    </w:p>
    <w:p w14:paraId="3C7735D9" w14:textId="77777777" w:rsidR="00464A52" w:rsidRPr="00464A52" w:rsidRDefault="00464A52" w:rsidP="00464A52">
      <w:r w:rsidRPr="00464A52">
        <w:t xml:space="preserve">   </w:t>
      </w:r>
      <w:r w:rsidRPr="00464A52">
        <w:rPr>
          <w:rFonts w:ascii="MS Gothic" w:eastAsia="MS Gothic" w:hAnsi="MS Gothic" w:cs="MS Gothic" w:hint="eastAsia"/>
        </w:rPr>
        <w:t>├</w:t>
      </w:r>
      <w:r w:rsidRPr="00464A52">
        <w:rPr>
          <w:rFonts w:ascii="Aptos" w:hAnsi="Aptos" w:cs="Aptos"/>
        </w:rPr>
        <w:t>──</w:t>
      </w:r>
      <w:r w:rsidRPr="00464A52">
        <w:t xml:space="preserve"> </w:t>
      </w:r>
      <w:r w:rsidRPr="00464A52">
        <w:rPr>
          <w:rFonts w:ascii="Aptos" w:hAnsi="Aptos" w:cs="Aptos"/>
        </w:rPr>
        <w:t>Модуль</w:t>
      </w:r>
      <w:r w:rsidRPr="00464A52">
        <w:t xml:space="preserve"> </w:t>
      </w:r>
      <w:r w:rsidRPr="00464A52">
        <w:rPr>
          <w:rFonts w:ascii="Aptos" w:hAnsi="Aptos" w:cs="Aptos"/>
        </w:rPr>
        <w:t>взаємодії</w:t>
      </w:r>
      <w:r w:rsidRPr="00464A52">
        <w:t xml:space="preserve"> </w:t>
      </w:r>
      <w:r w:rsidRPr="00464A52">
        <w:rPr>
          <w:rFonts w:ascii="Aptos" w:hAnsi="Aptos" w:cs="Aptos"/>
        </w:rPr>
        <w:t>з</w:t>
      </w:r>
      <w:r w:rsidRPr="00464A52">
        <w:t xml:space="preserve"> OpenAI</w:t>
      </w:r>
    </w:p>
    <w:p w14:paraId="44599747" w14:textId="77777777" w:rsidR="00464A52" w:rsidRPr="00464A52" w:rsidRDefault="00464A52" w:rsidP="00464A52">
      <w:r w:rsidRPr="00464A52">
        <w:t xml:space="preserve">   └── Модуль роботи з базою даних</w:t>
      </w:r>
    </w:p>
    <w:p w14:paraId="3C0D69A4" w14:textId="77777777" w:rsidR="00464A52" w:rsidRPr="00464A52" w:rsidRDefault="00464A52" w:rsidP="00464A52">
      <w:r w:rsidRPr="00464A52">
        <w:pict w14:anchorId="4CE5FFC0">
          <v:rect id="_x0000_i1093" style="width:0;height:1.5pt" o:hralign="center" o:hrstd="t" o:hr="t" fillcolor="#a0a0a0" stroked="f"/>
        </w:pict>
      </w:r>
    </w:p>
    <w:p w14:paraId="699A932A" w14:textId="77777777" w:rsidR="00464A52" w:rsidRPr="00464A52" w:rsidRDefault="00464A52" w:rsidP="00464A52">
      <w:pPr>
        <w:rPr>
          <w:b/>
          <w:bCs/>
        </w:rPr>
      </w:pPr>
      <w:r w:rsidRPr="00464A52">
        <w:rPr>
          <w:b/>
          <w:bCs/>
        </w:rPr>
        <w:lastRenderedPageBreak/>
        <w:t>4. Опис модулів системи</w:t>
      </w:r>
    </w:p>
    <w:p w14:paraId="6A0CA33F" w14:textId="77777777" w:rsidR="00464A52" w:rsidRPr="00464A52" w:rsidRDefault="00464A52" w:rsidP="00464A52">
      <w:pPr>
        <w:rPr>
          <w:b/>
          <w:bCs/>
        </w:rPr>
      </w:pPr>
      <w:r w:rsidRPr="00464A52">
        <w:rPr>
          <w:b/>
          <w:bCs/>
        </w:rPr>
        <w:t>4.1 Модуль веб-інтерфейсу (Frontend)</w:t>
      </w:r>
    </w:p>
    <w:p w14:paraId="01DFA4CC" w14:textId="77777777" w:rsidR="00464A52" w:rsidRPr="00464A52" w:rsidRDefault="00464A52" w:rsidP="00464A52">
      <w:r w:rsidRPr="00464A52">
        <w:rPr>
          <w:b/>
          <w:bCs/>
        </w:rPr>
        <w:t>Призначення:</w:t>
      </w:r>
    </w:p>
    <w:p w14:paraId="7BC1D1B7" w14:textId="77777777" w:rsidR="00464A52" w:rsidRPr="00464A52" w:rsidRDefault="00464A52" w:rsidP="00464A52">
      <w:pPr>
        <w:numPr>
          <w:ilvl w:val="0"/>
          <w:numId w:val="2"/>
        </w:numPr>
      </w:pPr>
      <w:r w:rsidRPr="00464A52">
        <w:t>взаємодія з користувачем;</w:t>
      </w:r>
    </w:p>
    <w:p w14:paraId="55974EBF" w14:textId="77777777" w:rsidR="00464A52" w:rsidRPr="00464A52" w:rsidRDefault="00464A52" w:rsidP="00464A52">
      <w:pPr>
        <w:numPr>
          <w:ilvl w:val="0"/>
          <w:numId w:val="2"/>
        </w:numPr>
      </w:pPr>
      <w:r w:rsidRPr="00464A52">
        <w:t>введення тексту для перевірки;</w:t>
      </w:r>
    </w:p>
    <w:p w14:paraId="28B4CA22" w14:textId="77777777" w:rsidR="00464A52" w:rsidRPr="00464A52" w:rsidRDefault="00464A52" w:rsidP="00464A52">
      <w:pPr>
        <w:numPr>
          <w:ilvl w:val="0"/>
          <w:numId w:val="2"/>
        </w:numPr>
      </w:pPr>
      <w:r w:rsidRPr="00464A52">
        <w:t>відображення результатів перевірки;</w:t>
      </w:r>
    </w:p>
    <w:p w14:paraId="3ABB3E89" w14:textId="77777777" w:rsidR="00464A52" w:rsidRPr="00464A52" w:rsidRDefault="00464A52" w:rsidP="00464A52">
      <w:pPr>
        <w:numPr>
          <w:ilvl w:val="0"/>
          <w:numId w:val="2"/>
        </w:numPr>
      </w:pPr>
      <w:r w:rsidRPr="00464A52">
        <w:t>перегляд історії перевірок.</w:t>
      </w:r>
    </w:p>
    <w:p w14:paraId="3C5AF2D9" w14:textId="77777777" w:rsidR="00464A52" w:rsidRPr="00464A52" w:rsidRDefault="00464A52" w:rsidP="00464A52">
      <w:r w:rsidRPr="00464A52">
        <w:rPr>
          <w:b/>
          <w:bCs/>
        </w:rPr>
        <w:t>Функції:</w:t>
      </w:r>
    </w:p>
    <w:p w14:paraId="082349F3" w14:textId="77777777" w:rsidR="00464A52" w:rsidRPr="00464A52" w:rsidRDefault="00464A52" w:rsidP="00464A52">
      <w:pPr>
        <w:numPr>
          <w:ilvl w:val="0"/>
          <w:numId w:val="3"/>
        </w:numPr>
      </w:pPr>
      <w:r w:rsidRPr="00464A52">
        <w:t>форма введення тексту;</w:t>
      </w:r>
    </w:p>
    <w:p w14:paraId="4CD89DF5" w14:textId="77777777" w:rsidR="00464A52" w:rsidRPr="00464A52" w:rsidRDefault="00464A52" w:rsidP="00464A52">
      <w:pPr>
        <w:numPr>
          <w:ilvl w:val="0"/>
          <w:numId w:val="3"/>
        </w:numPr>
      </w:pPr>
      <w:r w:rsidRPr="00464A52">
        <w:t>авторизація та реєстрація;</w:t>
      </w:r>
    </w:p>
    <w:p w14:paraId="2D30A010" w14:textId="77777777" w:rsidR="00464A52" w:rsidRPr="00464A52" w:rsidRDefault="00464A52" w:rsidP="00464A52">
      <w:pPr>
        <w:numPr>
          <w:ilvl w:val="0"/>
          <w:numId w:val="3"/>
        </w:numPr>
      </w:pPr>
      <w:r w:rsidRPr="00464A52">
        <w:t>відображення помилок та виправлень;</w:t>
      </w:r>
    </w:p>
    <w:p w14:paraId="3D795A68" w14:textId="77777777" w:rsidR="00464A52" w:rsidRPr="00464A52" w:rsidRDefault="00464A52" w:rsidP="00464A52">
      <w:pPr>
        <w:numPr>
          <w:ilvl w:val="0"/>
          <w:numId w:val="3"/>
        </w:numPr>
      </w:pPr>
      <w:r w:rsidRPr="00464A52">
        <w:t>особистий кабінет користувача.</w:t>
      </w:r>
    </w:p>
    <w:p w14:paraId="738E2464" w14:textId="77777777" w:rsidR="00464A52" w:rsidRPr="00464A52" w:rsidRDefault="00464A52" w:rsidP="00464A52">
      <w:r w:rsidRPr="00464A52">
        <w:pict w14:anchorId="2E914404">
          <v:rect id="_x0000_i1094" style="width:0;height:1.5pt" o:hralign="center" o:hrstd="t" o:hr="t" fillcolor="#a0a0a0" stroked="f"/>
        </w:pict>
      </w:r>
    </w:p>
    <w:p w14:paraId="2F16FDA6" w14:textId="77777777" w:rsidR="00464A52" w:rsidRPr="00464A52" w:rsidRDefault="00464A52" w:rsidP="00464A52">
      <w:pPr>
        <w:rPr>
          <w:b/>
          <w:bCs/>
        </w:rPr>
      </w:pPr>
      <w:r w:rsidRPr="00464A52">
        <w:rPr>
          <w:b/>
          <w:bCs/>
        </w:rPr>
        <w:t>4.2 API Gateway (серверна частина)</w:t>
      </w:r>
    </w:p>
    <w:p w14:paraId="200DA3BF" w14:textId="77777777" w:rsidR="00464A52" w:rsidRPr="00464A52" w:rsidRDefault="00464A52" w:rsidP="00464A52">
      <w:r w:rsidRPr="00464A52">
        <w:rPr>
          <w:b/>
          <w:bCs/>
        </w:rPr>
        <w:t>Призначення:</w:t>
      </w:r>
    </w:p>
    <w:p w14:paraId="464F9314" w14:textId="77777777" w:rsidR="00464A52" w:rsidRPr="00464A52" w:rsidRDefault="00464A52" w:rsidP="00464A52">
      <w:pPr>
        <w:numPr>
          <w:ilvl w:val="0"/>
          <w:numId w:val="4"/>
        </w:numPr>
      </w:pPr>
      <w:r w:rsidRPr="00464A52">
        <w:t>прийом HTTP-запитів від клієнта;</w:t>
      </w:r>
    </w:p>
    <w:p w14:paraId="75CA450C" w14:textId="77777777" w:rsidR="00464A52" w:rsidRPr="00464A52" w:rsidRDefault="00464A52" w:rsidP="00464A52">
      <w:pPr>
        <w:numPr>
          <w:ilvl w:val="0"/>
          <w:numId w:val="4"/>
        </w:numPr>
      </w:pPr>
      <w:r w:rsidRPr="00464A52">
        <w:t>маршрутизація запитів до відповідних модулів;</w:t>
      </w:r>
    </w:p>
    <w:p w14:paraId="6BC7D4F1" w14:textId="77777777" w:rsidR="00464A52" w:rsidRPr="00464A52" w:rsidRDefault="00464A52" w:rsidP="00464A52">
      <w:pPr>
        <w:numPr>
          <w:ilvl w:val="0"/>
          <w:numId w:val="4"/>
        </w:numPr>
      </w:pPr>
      <w:r w:rsidRPr="00464A52">
        <w:t>централізована обробка помилок.</w:t>
      </w:r>
    </w:p>
    <w:p w14:paraId="6C411DDB" w14:textId="77777777" w:rsidR="00464A52" w:rsidRPr="00464A52" w:rsidRDefault="00464A52" w:rsidP="00464A52">
      <w:r w:rsidRPr="00464A52">
        <w:rPr>
          <w:b/>
          <w:bCs/>
        </w:rPr>
        <w:t>Функції:</w:t>
      </w:r>
    </w:p>
    <w:p w14:paraId="19234196" w14:textId="77777777" w:rsidR="00464A52" w:rsidRPr="00464A52" w:rsidRDefault="00464A52" w:rsidP="00464A52">
      <w:pPr>
        <w:numPr>
          <w:ilvl w:val="0"/>
          <w:numId w:val="5"/>
        </w:numPr>
      </w:pPr>
      <w:r w:rsidRPr="00464A52">
        <w:t>REST API;</w:t>
      </w:r>
    </w:p>
    <w:p w14:paraId="7897E809" w14:textId="77777777" w:rsidR="00464A52" w:rsidRPr="00464A52" w:rsidRDefault="00464A52" w:rsidP="00464A52">
      <w:pPr>
        <w:numPr>
          <w:ilvl w:val="0"/>
          <w:numId w:val="5"/>
        </w:numPr>
      </w:pPr>
      <w:r w:rsidRPr="00464A52">
        <w:t>перевірка прав доступу;</w:t>
      </w:r>
    </w:p>
    <w:p w14:paraId="76ADAB96" w14:textId="77777777" w:rsidR="00464A52" w:rsidRPr="00464A52" w:rsidRDefault="00464A52" w:rsidP="00464A52">
      <w:pPr>
        <w:numPr>
          <w:ilvl w:val="0"/>
          <w:numId w:val="5"/>
        </w:numPr>
      </w:pPr>
      <w:r w:rsidRPr="00464A52">
        <w:t>логування запитів.</w:t>
      </w:r>
    </w:p>
    <w:p w14:paraId="7F9C7F51" w14:textId="77777777" w:rsidR="00464A52" w:rsidRPr="00464A52" w:rsidRDefault="00464A52" w:rsidP="00464A52">
      <w:r w:rsidRPr="00464A52">
        <w:pict w14:anchorId="15EB0A13">
          <v:rect id="_x0000_i1095" style="width:0;height:1.5pt" o:hralign="center" o:hrstd="t" o:hr="t" fillcolor="#a0a0a0" stroked="f"/>
        </w:pict>
      </w:r>
    </w:p>
    <w:p w14:paraId="31CD40EF" w14:textId="77777777" w:rsidR="00464A52" w:rsidRPr="00464A52" w:rsidRDefault="00464A52" w:rsidP="00464A52">
      <w:pPr>
        <w:rPr>
          <w:b/>
          <w:bCs/>
        </w:rPr>
      </w:pPr>
      <w:r w:rsidRPr="00464A52">
        <w:rPr>
          <w:b/>
          <w:bCs/>
        </w:rPr>
        <w:t>4.3 Модуль аутентифікації та авторизації</w:t>
      </w:r>
    </w:p>
    <w:p w14:paraId="2A40EA11" w14:textId="77777777" w:rsidR="00464A52" w:rsidRPr="00464A52" w:rsidRDefault="00464A52" w:rsidP="00464A52">
      <w:r w:rsidRPr="00464A52">
        <w:rPr>
          <w:b/>
          <w:bCs/>
        </w:rPr>
        <w:t>Призначення:</w:t>
      </w:r>
    </w:p>
    <w:p w14:paraId="17604E78" w14:textId="77777777" w:rsidR="00464A52" w:rsidRPr="00464A52" w:rsidRDefault="00464A52" w:rsidP="00464A52">
      <w:pPr>
        <w:numPr>
          <w:ilvl w:val="0"/>
          <w:numId w:val="6"/>
        </w:numPr>
      </w:pPr>
      <w:r w:rsidRPr="00464A52">
        <w:t>керування доступом користувачів до системи.</w:t>
      </w:r>
    </w:p>
    <w:p w14:paraId="64AEFF39" w14:textId="77777777" w:rsidR="00464A52" w:rsidRPr="00464A52" w:rsidRDefault="00464A52" w:rsidP="00464A52">
      <w:r w:rsidRPr="00464A52">
        <w:rPr>
          <w:b/>
          <w:bCs/>
        </w:rPr>
        <w:t>Функції:</w:t>
      </w:r>
    </w:p>
    <w:p w14:paraId="28821F4D" w14:textId="77777777" w:rsidR="00464A52" w:rsidRPr="00464A52" w:rsidRDefault="00464A52" w:rsidP="00464A52">
      <w:pPr>
        <w:numPr>
          <w:ilvl w:val="0"/>
          <w:numId w:val="7"/>
        </w:numPr>
      </w:pPr>
      <w:r w:rsidRPr="00464A52">
        <w:t>реєстрація користувачів;</w:t>
      </w:r>
    </w:p>
    <w:p w14:paraId="22F78E89" w14:textId="77777777" w:rsidR="00464A52" w:rsidRPr="00464A52" w:rsidRDefault="00464A52" w:rsidP="00464A52">
      <w:pPr>
        <w:numPr>
          <w:ilvl w:val="0"/>
          <w:numId w:val="7"/>
        </w:numPr>
      </w:pPr>
      <w:r w:rsidRPr="00464A52">
        <w:t>вхід у систему;</w:t>
      </w:r>
    </w:p>
    <w:p w14:paraId="0E23F524" w14:textId="77777777" w:rsidR="00464A52" w:rsidRPr="00464A52" w:rsidRDefault="00464A52" w:rsidP="00464A52">
      <w:pPr>
        <w:numPr>
          <w:ilvl w:val="0"/>
          <w:numId w:val="7"/>
        </w:numPr>
      </w:pPr>
      <w:r w:rsidRPr="00464A52">
        <w:lastRenderedPageBreak/>
        <w:t>робота з JWT-токенами;</w:t>
      </w:r>
    </w:p>
    <w:p w14:paraId="1480119D" w14:textId="77777777" w:rsidR="00464A52" w:rsidRPr="00464A52" w:rsidRDefault="00464A52" w:rsidP="00464A52">
      <w:pPr>
        <w:numPr>
          <w:ilvl w:val="0"/>
          <w:numId w:val="7"/>
        </w:numPr>
      </w:pPr>
      <w:r w:rsidRPr="00464A52">
        <w:t>перевірка прав доступу.</w:t>
      </w:r>
    </w:p>
    <w:p w14:paraId="10307BF8" w14:textId="77777777" w:rsidR="00464A52" w:rsidRPr="00464A52" w:rsidRDefault="00464A52" w:rsidP="00464A52">
      <w:r w:rsidRPr="00464A52">
        <w:pict w14:anchorId="74EE2C5A">
          <v:rect id="_x0000_i1096" style="width:0;height:1.5pt" o:hralign="center" o:hrstd="t" o:hr="t" fillcolor="#a0a0a0" stroked="f"/>
        </w:pict>
      </w:r>
    </w:p>
    <w:p w14:paraId="2F109AF5" w14:textId="77777777" w:rsidR="00464A52" w:rsidRPr="00464A52" w:rsidRDefault="00464A52" w:rsidP="00464A52">
      <w:pPr>
        <w:rPr>
          <w:b/>
          <w:bCs/>
        </w:rPr>
      </w:pPr>
      <w:r w:rsidRPr="00464A52">
        <w:rPr>
          <w:b/>
          <w:bCs/>
        </w:rPr>
        <w:t>4.4 Модуль перевірки граматики</w:t>
      </w:r>
    </w:p>
    <w:p w14:paraId="2B1575E2" w14:textId="77777777" w:rsidR="00464A52" w:rsidRPr="00464A52" w:rsidRDefault="00464A52" w:rsidP="00464A52">
      <w:r w:rsidRPr="00464A52">
        <w:rPr>
          <w:b/>
          <w:bCs/>
        </w:rPr>
        <w:t>Призначення:</w:t>
      </w:r>
    </w:p>
    <w:p w14:paraId="71582083" w14:textId="77777777" w:rsidR="00464A52" w:rsidRPr="00464A52" w:rsidRDefault="00464A52" w:rsidP="00464A52">
      <w:pPr>
        <w:numPr>
          <w:ilvl w:val="0"/>
          <w:numId w:val="8"/>
        </w:numPr>
      </w:pPr>
      <w:r w:rsidRPr="00464A52">
        <w:t>обробка тексту, надісланого користувачем;</w:t>
      </w:r>
    </w:p>
    <w:p w14:paraId="5CE43162" w14:textId="77777777" w:rsidR="00464A52" w:rsidRPr="00464A52" w:rsidRDefault="00464A52" w:rsidP="00464A52">
      <w:pPr>
        <w:numPr>
          <w:ilvl w:val="0"/>
          <w:numId w:val="8"/>
        </w:numPr>
      </w:pPr>
      <w:r w:rsidRPr="00464A52">
        <w:t>ініціювання перевірки граматики.</w:t>
      </w:r>
    </w:p>
    <w:p w14:paraId="394756BE" w14:textId="77777777" w:rsidR="00464A52" w:rsidRPr="00464A52" w:rsidRDefault="00464A52" w:rsidP="00464A52">
      <w:r w:rsidRPr="00464A52">
        <w:rPr>
          <w:b/>
          <w:bCs/>
        </w:rPr>
        <w:t>Функції:</w:t>
      </w:r>
    </w:p>
    <w:p w14:paraId="00D77E36" w14:textId="77777777" w:rsidR="00464A52" w:rsidRPr="00464A52" w:rsidRDefault="00464A52" w:rsidP="00464A52">
      <w:pPr>
        <w:numPr>
          <w:ilvl w:val="0"/>
          <w:numId w:val="9"/>
        </w:numPr>
      </w:pPr>
      <w:r w:rsidRPr="00464A52">
        <w:t>прийом тексту;</w:t>
      </w:r>
    </w:p>
    <w:p w14:paraId="66118028" w14:textId="77777777" w:rsidR="00464A52" w:rsidRPr="00464A52" w:rsidRDefault="00464A52" w:rsidP="00464A52">
      <w:pPr>
        <w:numPr>
          <w:ilvl w:val="0"/>
          <w:numId w:val="9"/>
        </w:numPr>
      </w:pPr>
      <w:r w:rsidRPr="00464A52">
        <w:t>передача тексту в модуль інтеграції з OpenAI;</w:t>
      </w:r>
    </w:p>
    <w:p w14:paraId="486E749F" w14:textId="77777777" w:rsidR="00464A52" w:rsidRPr="00464A52" w:rsidRDefault="00464A52" w:rsidP="00464A52">
      <w:pPr>
        <w:numPr>
          <w:ilvl w:val="0"/>
          <w:numId w:val="9"/>
        </w:numPr>
      </w:pPr>
      <w:r w:rsidRPr="00464A52">
        <w:t>обробка та форматування результатів;</w:t>
      </w:r>
    </w:p>
    <w:p w14:paraId="507CC0E4" w14:textId="77777777" w:rsidR="00464A52" w:rsidRPr="00464A52" w:rsidRDefault="00464A52" w:rsidP="00464A52">
      <w:pPr>
        <w:numPr>
          <w:ilvl w:val="0"/>
          <w:numId w:val="9"/>
        </w:numPr>
      </w:pPr>
      <w:r w:rsidRPr="00464A52">
        <w:t>повернення результату клієнту.</w:t>
      </w:r>
    </w:p>
    <w:p w14:paraId="5D00CF75" w14:textId="77777777" w:rsidR="00464A52" w:rsidRPr="00464A52" w:rsidRDefault="00464A52" w:rsidP="00464A52">
      <w:r w:rsidRPr="00464A52">
        <w:pict w14:anchorId="70287466">
          <v:rect id="_x0000_i1097" style="width:0;height:1.5pt" o:hralign="center" o:hrstd="t" o:hr="t" fillcolor="#a0a0a0" stroked="f"/>
        </w:pict>
      </w:r>
    </w:p>
    <w:p w14:paraId="0323932D" w14:textId="77777777" w:rsidR="00464A52" w:rsidRPr="00464A52" w:rsidRDefault="00464A52" w:rsidP="00464A52">
      <w:pPr>
        <w:rPr>
          <w:b/>
          <w:bCs/>
        </w:rPr>
      </w:pPr>
      <w:r w:rsidRPr="00464A52">
        <w:rPr>
          <w:b/>
          <w:bCs/>
        </w:rPr>
        <w:t>4.5 Модуль інтеграції з OpenAI</w:t>
      </w:r>
    </w:p>
    <w:p w14:paraId="06D1C665" w14:textId="77777777" w:rsidR="00464A52" w:rsidRPr="00464A52" w:rsidRDefault="00464A52" w:rsidP="00464A52">
      <w:r w:rsidRPr="00464A52">
        <w:rPr>
          <w:b/>
          <w:bCs/>
        </w:rPr>
        <w:t>Призначення:</w:t>
      </w:r>
    </w:p>
    <w:p w14:paraId="38B4C824" w14:textId="77777777" w:rsidR="00464A52" w:rsidRPr="00464A52" w:rsidRDefault="00464A52" w:rsidP="00464A52">
      <w:pPr>
        <w:numPr>
          <w:ilvl w:val="0"/>
          <w:numId w:val="10"/>
        </w:numPr>
      </w:pPr>
      <w:r w:rsidRPr="00464A52">
        <w:t>взаємодія із зовнішнім сервісом OpenAI.</w:t>
      </w:r>
    </w:p>
    <w:p w14:paraId="0A6EE770" w14:textId="77777777" w:rsidR="00464A52" w:rsidRPr="00464A52" w:rsidRDefault="00464A52" w:rsidP="00464A52">
      <w:r w:rsidRPr="00464A52">
        <w:rPr>
          <w:b/>
          <w:bCs/>
        </w:rPr>
        <w:t>Функції:</w:t>
      </w:r>
    </w:p>
    <w:p w14:paraId="5BB15A20" w14:textId="77777777" w:rsidR="00464A52" w:rsidRPr="00464A52" w:rsidRDefault="00464A52" w:rsidP="00464A52">
      <w:pPr>
        <w:numPr>
          <w:ilvl w:val="0"/>
          <w:numId w:val="11"/>
        </w:numPr>
      </w:pPr>
      <w:r w:rsidRPr="00464A52">
        <w:t>формування запитів до OpenAI API;</w:t>
      </w:r>
    </w:p>
    <w:p w14:paraId="3DDB5E6F" w14:textId="77777777" w:rsidR="00464A52" w:rsidRPr="00464A52" w:rsidRDefault="00464A52" w:rsidP="00464A52">
      <w:pPr>
        <w:numPr>
          <w:ilvl w:val="0"/>
          <w:numId w:val="11"/>
        </w:numPr>
      </w:pPr>
      <w:r w:rsidRPr="00464A52">
        <w:t>отримання результатів перевірки;</w:t>
      </w:r>
    </w:p>
    <w:p w14:paraId="23C295E1" w14:textId="77777777" w:rsidR="00464A52" w:rsidRPr="00464A52" w:rsidRDefault="00464A52" w:rsidP="00464A52">
      <w:pPr>
        <w:numPr>
          <w:ilvl w:val="0"/>
          <w:numId w:val="11"/>
        </w:numPr>
      </w:pPr>
      <w:r w:rsidRPr="00464A52">
        <w:t>обробка помилок API;</w:t>
      </w:r>
    </w:p>
    <w:p w14:paraId="7AFC8C23" w14:textId="77777777" w:rsidR="00464A52" w:rsidRPr="00464A52" w:rsidRDefault="00464A52" w:rsidP="00464A52">
      <w:pPr>
        <w:numPr>
          <w:ilvl w:val="0"/>
          <w:numId w:val="11"/>
        </w:numPr>
      </w:pPr>
      <w:r w:rsidRPr="00464A52">
        <w:t>оптимізація запитів (кешування).</w:t>
      </w:r>
    </w:p>
    <w:p w14:paraId="45990BC8" w14:textId="77777777" w:rsidR="00464A52" w:rsidRPr="00464A52" w:rsidRDefault="00464A52" w:rsidP="00464A52">
      <w:r w:rsidRPr="00464A52">
        <w:pict w14:anchorId="5B06690F">
          <v:rect id="_x0000_i1098" style="width:0;height:1.5pt" o:hralign="center" o:hrstd="t" o:hr="t" fillcolor="#a0a0a0" stroked="f"/>
        </w:pict>
      </w:r>
    </w:p>
    <w:p w14:paraId="1B65D53F" w14:textId="77777777" w:rsidR="00464A52" w:rsidRPr="00464A52" w:rsidRDefault="00464A52" w:rsidP="00464A52">
      <w:pPr>
        <w:rPr>
          <w:b/>
          <w:bCs/>
        </w:rPr>
      </w:pPr>
      <w:r w:rsidRPr="00464A52">
        <w:rPr>
          <w:b/>
          <w:bCs/>
        </w:rPr>
        <w:t>4.6 Модуль управління історією перевірок</w:t>
      </w:r>
    </w:p>
    <w:p w14:paraId="2CB28058" w14:textId="77777777" w:rsidR="00464A52" w:rsidRPr="00464A52" w:rsidRDefault="00464A52" w:rsidP="00464A52">
      <w:r w:rsidRPr="00464A52">
        <w:rPr>
          <w:b/>
          <w:bCs/>
        </w:rPr>
        <w:t>Призначення:</w:t>
      </w:r>
    </w:p>
    <w:p w14:paraId="56F27B1F" w14:textId="77777777" w:rsidR="00464A52" w:rsidRPr="00464A52" w:rsidRDefault="00464A52" w:rsidP="00464A52">
      <w:pPr>
        <w:numPr>
          <w:ilvl w:val="0"/>
          <w:numId w:val="12"/>
        </w:numPr>
      </w:pPr>
      <w:r w:rsidRPr="00464A52">
        <w:t>збереження та відображення історії перевірок користувачів.</w:t>
      </w:r>
    </w:p>
    <w:p w14:paraId="2F6A3538" w14:textId="77777777" w:rsidR="00464A52" w:rsidRPr="00464A52" w:rsidRDefault="00464A52" w:rsidP="00464A52">
      <w:r w:rsidRPr="00464A52">
        <w:rPr>
          <w:b/>
          <w:bCs/>
        </w:rPr>
        <w:t>Функції:</w:t>
      </w:r>
    </w:p>
    <w:p w14:paraId="188880D5" w14:textId="77777777" w:rsidR="00464A52" w:rsidRPr="00464A52" w:rsidRDefault="00464A52" w:rsidP="00464A52">
      <w:pPr>
        <w:numPr>
          <w:ilvl w:val="0"/>
          <w:numId w:val="13"/>
        </w:numPr>
      </w:pPr>
      <w:r w:rsidRPr="00464A52">
        <w:t>збереження тексту та результатів перевірки;</w:t>
      </w:r>
    </w:p>
    <w:p w14:paraId="47C33CE7" w14:textId="77777777" w:rsidR="00464A52" w:rsidRPr="00464A52" w:rsidRDefault="00464A52" w:rsidP="00464A52">
      <w:pPr>
        <w:numPr>
          <w:ilvl w:val="0"/>
          <w:numId w:val="13"/>
        </w:numPr>
      </w:pPr>
      <w:r w:rsidRPr="00464A52">
        <w:t>прив’язка перевірок до користувача;</w:t>
      </w:r>
    </w:p>
    <w:p w14:paraId="2804355F" w14:textId="77777777" w:rsidR="00464A52" w:rsidRPr="00464A52" w:rsidRDefault="00464A52" w:rsidP="00464A52">
      <w:pPr>
        <w:numPr>
          <w:ilvl w:val="0"/>
          <w:numId w:val="13"/>
        </w:numPr>
      </w:pPr>
      <w:r w:rsidRPr="00464A52">
        <w:t>отримання списку попередніх перевірок;</w:t>
      </w:r>
    </w:p>
    <w:p w14:paraId="448053FB" w14:textId="77777777" w:rsidR="00464A52" w:rsidRPr="00464A52" w:rsidRDefault="00464A52" w:rsidP="00464A52">
      <w:pPr>
        <w:numPr>
          <w:ilvl w:val="0"/>
          <w:numId w:val="13"/>
        </w:numPr>
      </w:pPr>
      <w:r w:rsidRPr="00464A52">
        <w:lastRenderedPageBreak/>
        <w:t>видалення або перегляд деталей перевірки.</w:t>
      </w:r>
    </w:p>
    <w:p w14:paraId="0A228F31" w14:textId="77777777" w:rsidR="00464A52" w:rsidRPr="00464A52" w:rsidRDefault="00464A52" w:rsidP="00464A52">
      <w:r w:rsidRPr="00464A52">
        <w:pict w14:anchorId="1FF955F8">
          <v:rect id="_x0000_i1099" style="width:0;height:1.5pt" o:hralign="center" o:hrstd="t" o:hr="t" fillcolor="#a0a0a0" stroked="f"/>
        </w:pict>
      </w:r>
    </w:p>
    <w:p w14:paraId="6ADBF775" w14:textId="77777777" w:rsidR="00464A52" w:rsidRPr="00464A52" w:rsidRDefault="00464A52" w:rsidP="00464A52">
      <w:pPr>
        <w:rPr>
          <w:b/>
          <w:bCs/>
        </w:rPr>
      </w:pPr>
      <w:r w:rsidRPr="00464A52">
        <w:rPr>
          <w:b/>
          <w:bCs/>
        </w:rPr>
        <w:t>4.7 Модуль роботи з базою даних</w:t>
      </w:r>
    </w:p>
    <w:p w14:paraId="13B1273D" w14:textId="77777777" w:rsidR="00464A52" w:rsidRPr="00464A52" w:rsidRDefault="00464A52" w:rsidP="00464A52">
      <w:r w:rsidRPr="00464A52">
        <w:rPr>
          <w:b/>
          <w:bCs/>
        </w:rPr>
        <w:t>Призначення:</w:t>
      </w:r>
    </w:p>
    <w:p w14:paraId="0E3AF9A6" w14:textId="77777777" w:rsidR="00464A52" w:rsidRPr="00464A52" w:rsidRDefault="00464A52" w:rsidP="00464A52">
      <w:pPr>
        <w:numPr>
          <w:ilvl w:val="0"/>
          <w:numId w:val="14"/>
        </w:numPr>
      </w:pPr>
      <w:r w:rsidRPr="00464A52">
        <w:t>збереження та отримання даних.</w:t>
      </w:r>
    </w:p>
    <w:p w14:paraId="07880869" w14:textId="77777777" w:rsidR="00464A52" w:rsidRPr="00464A52" w:rsidRDefault="00464A52" w:rsidP="00464A52">
      <w:r w:rsidRPr="00464A52">
        <w:rPr>
          <w:b/>
          <w:bCs/>
        </w:rPr>
        <w:t>Функції:</w:t>
      </w:r>
    </w:p>
    <w:p w14:paraId="08B752FA" w14:textId="77777777" w:rsidR="00464A52" w:rsidRPr="00464A52" w:rsidRDefault="00464A52" w:rsidP="00464A52">
      <w:pPr>
        <w:numPr>
          <w:ilvl w:val="0"/>
          <w:numId w:val="15"/>
        </w:numPr>
      </w:pPr>
      <w:r w:rsidRPr="00464A52">
        <w:t>робота з таблицями користувачів;</w:t>
      </w:r>
    </w:p>
    <w:p w14:paraId="7BF70873" w14:textId="77777777" w:rsidR="00464A52" w:rsidRPr="00464A52" w:rsidRDefault="00464A52" w:rsidP="00464A52">
      <w:pPr>
        <w:numPr>
          <w:ilvl w:val="0"/>
          <w:numId w:val="15"/>
        </w:numPr>
      </w:pPr>
      <w:r w:rsidRPr="00464A52">
        <w:t>збереження історії перевірок;</w:t>
      </w:r>
    </w:p>
    <w:p w14:paraId="4F0C167E" w14:textId="77777777" w:rsidR="00464A52" w:rsidRPr="00464A52" w:rsidRDefault="00464A52" w:rsidP="00464A52">
      <w:pPr>
        <w:numPr>
          <w:ilvl w:val="0"/>
          <w:numId w:val="15"/>
        </w:numPr>
      </w:pPr>
      <w:r w:rsidRPr="00464A52">
        <w:t>виконання CRUD-операцій;</w:t>
      </w:r>
    </w:p>
    <w:p w14:paraId="1DC7BD36" w14:textId="77777777" w:rsidR="00464A52" w:rsidRPr="00464A52" w:rsidRDefault="00464A52" w:rsidP="00464A52">
      <w:pPr>
        <w:numPr>
          <w:ilvl w:val="0"/>
          <w:numId w:val="15"/>
        </w:numPr>
      </w:pPr>
      <w:r w:rsidRPr="00464A52">
        <w:t>підтримка міграцій бази даних.</w:t>
      </w:r>
    </w:p>
    <w:p w14:paraId="12B28781" w14:textId="77777777" w:rsidR="00464A52" w:rsidRPr="00464A52" w:rsidRDefault="00464A52" w:rsidP="00464A52">
      <w:r w:rsidRPr="00464A52">
        <w:pict w14:anchorId="3B63C5B0">
          <v:rect id="_x0000_i1100" style="width:0;height:1.5pt" o:hralign="center" o:hrstd="t" o:hr="t" fillcolor="#a0a0a0" stroked="f"/>
        </w:pict>
      </w:r>
    </w:p>
    <w:p w14:paraId="66050CE5" w14:textId="77777777" w:rsidR="00464A52" w:rsidRPr="00464A52" w:rsidRDefault="00464A52" w:rsidP="00464A52">
      <w:pPr>
        <w:rPr>
          <w:b/>
          <w:bCs/>
        </w:rPr>
      </w:pPr>
      <w:r w:rsidRPr="00464A52">
        <w:rPr>
          <w:b/>
          <w:bCs/>
        </w:rPr>
        <w:t>5. Взаємодія між модулями</w:t>
      </w:r>
    </w:p>
    <w:p w14:paraId="6ACC8D66" w14:textId="77777777" w:rsidR="00464A52" w:rsidRPr="00464A52" w:rsidRDefault="00464A52" w:rsidP="00464A52">
      <w:pPr>
        <w:numPr>
          <w:ilvl w:val="0"/>
          <w:numId w:val="16"/>
        </w:numPr>
      </w:pPr>
      <w:r w:rsidRPr="00464A52">
        <w:t>Користувач вводить текст у веб-інтерфейсі.</w:t>
      </w:r>
    </w:p>
    <w:p w14:paraId="44596496" w14:textId="77777777" w:rsidR="00464A52" w:rsidRPr="00464A52" w:rsidRDefault="00464A52" w:rsidP="00464A52">
      <w:pPr>
        <w:numPr>
          <w:ilvl w:val="0"/>
          <w:numId w:val="16"/>
        </w:numPr>
      </w:pPr>
      <w:r w:rsidRPr="00464A52">
        <w:t>Запит надсилається до API Gateway.</w:t>
      </w:r>
    </w:p>
    <w:p w14:paraId="3474A2F0" w14:textId="77777777" w:rsidR="00464A52" w:rsidRPr="00464A52" w:rsidRDefault="00464A52" w:rsidP="00464A52">
      <w:pPr>
        <w:numPr>
          <w:ilvl w:val="0"/>
          <w:numId w:val="16"/>
        </w:numPr>
      </w:pPr>
      <w:r w:rsidRPr="00464A52">
        <w:t>API Gateway перевіряє авторизацію користувача.</w:t>
      </w:r>
    </w:p>
    <w:p w14:paraId="799B9FDC" w14:textId="77777777" w:rsidR="00464A52" w:rsidRPr="00464A52" w:rsidRDefault="00464A52" w:rsidP="00464A52">
      <w:pPr>
        <w:numPr>
          <w:ilvl w:val="0"/>
          <w:numId w:val="16"/>
        </w:numPr>
      </w:pPr>
      <w:r w:rsidRPr="00464A52">
        <w:t>Текст передається до модуля перевірки граматики.</w:t>
      </w:r>
    </w:p>
    <w:p w14:paraId="6250B07C" w14:textId="77777777" w:rsidR="00464A52" w:rsidRPr="00464A52" w:rsidRDefault="00464A52" w:rsidP="00464A52">
      <w:pPr>
        <w:numPr>
          <w:ilvl w:val="0"/>
          <w:numId w:val="16"/>
        </w:numPr>
      </w:pPr>
      <w:r w:rsidRPr="00464A52">
        <w:t>Модуль перевірки граматики звертається до OpenAI API.</w:t>
      </w:r>
    </w:p>
    <w:p w14:paraId="4C8F5EBC" w14:textId="77777777" w:rsidR="00464A52" w:rsidRPr="00464A52" w:rsidRDefault="00464A52" w:rsidP="00464A52">
      <w:pPr>
        <w:numPr>
          <w:ilvl w:val="0"/>
          <w:numId w:val="16"/>
        </w:numPr>
      </w:pPr>
      <w:r w:rsidRPr="00464A52">
        <w:t>Отриманий результат зберігається в базі даних.</w:t>
      </w:r>
    </w:p>
    <w:p w14:paraId="33323C65" w14:textId="77777777" w:rsidR="00464A52" w:rsidRPr="00464A52" w:rsidRDefault="00464A52" w:rsidP="00464A52">
      <w:pPr>
        <w:numPr>
          <w:ilvl w:val="0"/>
          <w:numId w:val="16"/>
        </w:numPr>
      </w:pPr>
      <w:r w:rsidRPr="00464A52">
        <w:t>Результат перевірки повертається користувачу.</w:t>
      </w:r>
    </w:p>
    <w:p w14:paraId="2943D053" w14:textId="77777777" w:rsidR="00464A52" w:rsidRPr="00464A52" w:rsidRDefault="00464A52" w:rsidP="00464A52">
      <w:pPr>
        <w:numPr>
          <w:ilvl w:val="0"/>
          <w:numId w:val="16"/>
        </w:numPr>
      </w:pPr>
      <w:r w:rsidRPr="00464A52">
        <w:t>Користувач може переглянути історію перевірок у своєму кабінеті.</w:t>
      </w:r>
    </w:p>
    <w:p w14:paraId="299BCDA1" w14:textId="77777777" w:rsidR="00464A52" w:rsidRPr="00464A52" w:rsidRDefault="00464A52" w:rsidP="00464A52">
      <w:r w:rsidRPr="00464A52">
        <w:pict w14:anchorId="7DA3CC6C">
          <v:rect id="_x0000_i1101" style="width:0;height:1.5pt" o:hralign="center" o:hrstd="t" o:hr="t" fillcolor="#a0a0a0" stroked="f"/>
        </w:pict>
      </w:r>
    </w:p>
    <w:p w14:paraId="592C6C48" w14:textId="77777777" w:rsidR="00464A52" w:rsidRPr="00464A52" w:rsidRDefault="00464A52" w:rsidP="00464A52">
      <w:pPr>
        <w:rPr>
          <w:b/>
          <w:bCs/>
        </w:rPr>
      </w:pPr>
      <w:r w:rsidRPr="00464A52">
        <w:rPr>
          <w:b/>
          <w:bCs/>
        </w:rPr>
        <w:t>6. Переваги запропонованої архітектури</w:t>
      </w:r>
    </w:p>
    <w:p w14:paraId="1842FB59" w14:textId="77777777" w:rsidR="00464A52" w:rsidRPr="00464A52" w:rsidRDefault="00464A52" w:rsidP="00464A52">
      <w:pPr>
        <w:numPr>
          <w:ilvl w:val="0"/>
          <w:numId w:val="17"/>
        </w:numPr>
      </w:pPr>
      <w:r w:rsidRPr="00464A52">
        <w:t>масштабованість;</w:t>
      </w:r>
    </w:p>
    <w:p w14:paraId="5CB13C1A" w14:textId="77777777" w:rsidR="00464A52" w:rsidRPr="00464A52" w:rsidRDefault="00464A52" w:rsidP="00464A52">
      <w:pPr>
        <w:numPr>
          <w:ilvl w:val="0"/>
          <w:numId w:val="17"/>
        </w:numPr>
      </w:pPr>
      <w:r w:rsidRPr="00464A52">
        <w:t>легкість тестування;</w:t>
      </w:r>
    </w:p>
    <w:p w14:paraId="165BA92F" w14:textId="77777777" w:rsidR="00464A52" w:rsidRPr="00464A52" w:rsidRDefault="00464A52" w:rsidP="00464A52">
      <w:pPr>
        <w:numPr>
          <w:ilvl w:val="0"/>
          <w:numId w:val="17"/>
        </w:numPr>
      </w:pPr>
      <w:r w:rsidRPr="00464A52">
        <w:t>гнучкість інтеграції нових сервісів;</w:t>
      </w:r>
    </w:p>
    <w:p w14:paraId="55762D97" w14:textId="77777777" w:rsidR="00464A52" w:rsidRPr="00464A52" w:rsidRDefault="00464A52" w:rsidP="00464A52">
      <w:pPr>
        <w:numPr>
          <w:ilvl w:val="0"/>
          <w:numId w:val="17"/>
        </w:numPr>
      </w:pPr>
      <w:r w:rsidRPr="00464A52">
        <w:t>зручність підтримки;</w:t>
      </w:r>
    </w:p>
    <w:p w14:paraId="31BFD891" w14:textId="77777777" w:rsidR="00464A52" w:rsidRPr="00464A52" w:rsidRDefault="00464A52" w:rsidP="00464A52">
      <w:pPr>
        <w:numPr>
          <w:ilvl w:val="0"/>
          <w:numId w:val="17"/>
        </w:numPr>
      </w:pPr>
      <w:r w:rsidRPr="00464A52">
        <w:t>відповідність принципам SOLID та Clean Architecture.</w:t>
      </w:r>
    </w:p>
    <w:p w14:paraId="2CA533BC" w14:textId="77777777" w:rsidR="00DF3A83" w:rsidRDefault="00DF3A83"/>
    <w:sectPr w:rsidR="00DF3A83" w:rsidSect="0007473A">
      <w:pgSz w:w="11906" w:h="16838"/>
      <w:pgMar w:top="851" w:right="1134" w:bottom="1418" w:left="1134" w:header="284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2087"/>
    <w:multiLevelType w:val="multilevel"/>
    <w:tmpl w:val="368AC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23F20"/>
    <w:multiLevelType w:val="multilevel"/>
    <w:tmpl w:val="DCB0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84887"/>
    <w:multiLevelType w:val="multilevel"/>
    <w:tmpl w:val="3FE8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772E0"/>
    <w:multiLevelType w:val="multilevel"/>
    <w:tmpl w:val="B4F6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D118D"/>
    <w:multiLevelType w:val="multilevel"/>
    <w:tmpl w:val="FB4E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773C6"/>
    <w:multiLevelType w:val="multilevel"/>
    <w:tmpl w:val="636E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B22D5"/>
    <w:multiLevelType w:val="multilevel"/>
    <w:tmpl w:val="0278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51A4E"/>
    <w:multiLevelType w:val="multilevel"/>
    <w:tmpl w:val="C336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F3201"/>
    <w:multiLevelType w:val="multilevel"/>
    <w:tmpl w:val="4096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636EE"/>
    <w:multiLevelType w:val="multilevel"/>
    <w:tmpl w:val="24FE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B6642"/>
    <w:multiLevelType w:val="multilevel"/>
    <w:tmpl w:val="8740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A65EAE"/>
    <w:multiLevelType w:val="multilevel"/>
    <w:tmpl w:val="F9A0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6B5CF6"/>
    <w:multiLevelType w:val="multilevel"/>
    <w:tmpl w:val="27CE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861CD"/>
    <w:multiLevelType w:val="multilevel"/>
    <w:tmpl w:val="6AAA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C2260"/>
    <w:multiLevelType w:val="multilevel"/>
    <w:tmpl w:val="0116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A4FFB"/>
    <w:multiLevelType w:val="multilevel"/>
    <w:tmpl w:val="181E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060F4"/>
    <w:multiLevelType w:val="multilevel"/>
    <w:tmpl w:val="8078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535040">
    <w:abstractNumId w:val="4"/>
  </w:num>
  <w:num w:numId="2" w16cid:durableId="1699622581">
    <w:abstractNumId w:val="13"/>
  </w:num>
  <w:num w:numId="3" w16cid:durableId="1320571302">
    <w:abstractNumId w:val="1"/>
  </w:num>
  <w:num w:numId="4" w16cid:durableId="1568565305">
    <w:abstractNumId w:val="2"/>
  </w:num>
  <w:num w:numId="5" w16cid:durableId="1454637284">
    <w:abstractNumId w:val="6"/>
  </w:num>
  <w:num w:numId="6" w16cid:durableId="1732266476">
    <w:abstractNumId w:val="10"/>
  </w:num>
  <w:num w:numId="7" w16cid:durableId="2113433007">
    <w:abstractNumId w:val="8"/>
  </w:num>
  <w:num w:numId="8" w16cid:durableId="1256936825">
    <w:abstractNumId w:val="5"/>
  </w:num>
  <w:num w:numId="9" w16cid:durableId="839079498">
    <w:abstractNumId w:val="9"/>
  </w:num>
  <w:num w:numId="10" w16cid:durableId="173304674">
    <w:abstractNumId w:val="7"/>
  </w:num>
  <w:num w:numId="11" w16cid:durableId="134493330">
    <w:abstractNumId w:val="11"/>
  </w:num>
  <w:num w:numId="12" w16cid:durableId="1229071841">
    <w:abstractNumId w:val="3"/>
  </w:num>
  <w:num w:numId="13" w16cid:durableId="1531066691">
    <w:abstractNumId w:val="16"/>
  </w:num>
  <w:num w:numId="14" w16cid:durableId="477381271">
    <w:abstractNumId w:val="15"/>
  </w:num>
  <w:num w:numId="15" w16cid:durableId="1887181094">
    <w:abstractNumId w:val="14"/>
  </w:num>
  <w:num w:numId="16" w16cid:durableId="971785972">
    <w:abstractNumId w:val="0"/>
  </w:num>
  <w:num w:numId="17" w16cid:durableId="14868215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9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11F"/>
    <w:rsid w:val="00060EF7"/>
    <w:rsid w:val="000616F8"/>
    <w:rsid w:val="0007473A"/>
    <w:rsid w:val="00221625"/>
    <w:rsid w:val="003B7F01"/>
    <w:rsid w:val="00464A52"/>
    <w:rsid w:val="004E6C8A"/>
    <w:rsid w:val="00AC0F39"/>
    <w:rsid w:val="00B426B2"/>
    <w:rsid w:val="00B84BEE"/>
    <w:rsid w:val="00BD211F"/>
    <w:rsid w:val="00DF3A83"/>
    <w:rsid w:val="00EF323F"/>
    <w:rsid w:val="00F142EA"/>
    <w:rsid w:val="00F50D04"/>
    <w:rsid w:val="00FE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F605C4-F4E9-4776-8820-B705AC768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2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2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2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2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2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2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2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21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21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21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21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21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21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2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D2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2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D2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2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D21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21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21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2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D21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2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2261</Words>
  <Characters>1290</Characters>
  <Application>Microsoft Office Word</Application>
  <DocSecurity>0</DocSecurity>
  <Lines>10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 Khomych</dc:creator>
  <cp:keywords/>
  <dc:description/>
  <cp:lastModifiedBy>Pavlo Khomych</cp:lastModifiedBy>
  <cp:revision>2</cp:revision>
  <dcterms:created xsi:type="dcterms:W3CDTF">2026-02-07T21:04:00Z</dcterms:created>
  <dcterms:modified xsi:type="dcterms:W3CDTF">2026-02-07T21:04:00Z</dcterms:modified>
</cp:coreProperties>
</file>