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Bọt nước rơi xuống, Triệu Vô Tà đạp hai chân xuống đất, hắc khí nồng nặc bắt đầu từ lòng bàn chân hắn ta tràn ra.</w:t>
      </w:r>
    </w:p>
    <w:p>
      <w:r>
        <w:t>Sau đó chậm rãi bay lên, cho đến khi không đi quá đỉnh đầu Triệu Vô Tà, mặc dù vẫn là thân thể nhưng không ai có thể nhìn thấy. Hắc khí quay cuồng một chút, Triệu Vô Tà đã bắt đầu chuyển động. Hắn bước từng bước một, Triệu Vô Tà như tản bộ, đi về phía xa xa. Súc địa thành thốn, thi triển thần thông, vượt qua khoảng cách ngàn dặm dưới sự nhàn nhã của Triệu Vô Tà.</w:t>
      </w:r>
    </w:p>
    <w:p>
      <w:r>
        <w:t>Người này có hai mươi lăm, trước bình minh bóng tối còn chưa tản đi, bóng dáng Triệu Vô Tà đã xuất hiện trên một ngọn núi cao. Hắc khí tràn ngập, dung hợp hoàn mỹ với bóng tối kia. Hoàn mỹ dung hợp. Cho dù là tu sĩ chân giới tới đây cũng không thể phát hiện ra tung tích của Triệu Vô Tà. Hắn chính là hắc ám chính là hắn.</w:t>
      </w:r>
    </w:p>
    <w:p>
      <w:r>
        <w:t>Nhưng dung hợp hoàn mỹ này sau đó không lâu bị phá vỡ bởi vì mặt trời đang lên cao. Giống như một khối ngọc thạch vàng óng, chậm rãi lộ ra hình dáng, sau đó là hào quang vạn trượng rải xuống mặt đất.</w:t>
      </w:r>
    </w:p>
    <w:p>
      <w:r>
        <w:t>Khí đen bị ánh mặt trời chiếu vào, giống như là băng tuyết gặp lửa nóng rực tan rã, kịch liệt bốc lên rồi tiêu tán. Thân hình Triệu Vô Tà xuất hiện tại dãy núi, Chung Hoàn Vô Cấu lóe ra hào quang, một bộ quần áo vải bố xuất hiện trên người hắn. Lúc trước hắn ngại phiền toái không mặc quần áo, trực tiếp bao phủ hắc khí, lúc này không thể trần thân. Dù sao hắn cũng là con người, không phải dã thú thật.</w:t>
      </w:r>
    </w:p>
    <w:p>
      <w:r>
        <w:t>Một đôi mắt nhìn chăm chú mặt trời đang từ từ mọc lên kia, không hề có cảm giác chói mắt, ngược lại theo thời gian từng chút một trôi qua. Từng tia khí tức hắc bạch dần dần xuất hiện ở xung quanh mắt hắn, sau đó chậm rãi tiến vào trong mắt hắn. Mà trong mắt hắn chẳng biết lúc nào xuất hiện hai vòng xoáy, đều là hắc bạch lưỡng sắc, âm dương nhị khí tại mi tâm quấn quýt lấy một chỗ.</w:t>
      </w:r>
    </w:p>
    <w:p>
      <w:r>
        <w:t>Đôi mắt chén mở ra một đôi mắt chén, Triệu Vô Tà đánh một trận tại đỉnh núi này đã mất nửa canh giờ. Mãi đến khi mặt trời đã lên cao, khí tức hai màu đen trắng kia cũng càng lúc càng mờ nhạt, cho đến khi biến mất không thấy gì nữa.</w:t>
      </w:r>
    </w:p>
    <w:p>
      <w:r>
        <w:t xml:space="preserve">Oanh </w:t>
      </w:r>
    </w:p>
    <w:p>
      <w:r>
        <w:t>Độn quang vang vọng thanh âm trên bầu trời, Triệu Vô Tà mở to đôi mắt, người đã hóa thành quang mang biến mất ở chân trời. Dưới chân giẫm lên Nhân Trùng Tửu Kiếm tùy ý tìm một phương hướng, Triệu Vô Tà liền bay về phía xa. Tiên Đạo mười đại môn phái chiếm cứ địa phương không biết lớn bao nhiêu, hơn phân nửa Thiên Vân Đại Lục đều nằm trong tay thế lực Tiên Đạo.</w:t>
      </w:r>
    </w:p>
    <w:p>
      <w:r>
        <w:t>Bởi vì bất luận yêu ma, thế lực thật ra đều không cường đại bằng tiên đạo. Ma đạo có sáu thế lực cấp bậc, chính là sáu vị Ma Đế kia. Yêu tộc, trong mười vạn đại sơn bên trong Thần Thất Điện. Nhưng Tiên Đạo có mười đại môn phái truyền thừa đã mấy vạn năm. Mỗi một môn phái có thể truyền thừa vài vạn năm, nội tình nhất định cường đại đến không thể tưởng tượng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