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Nhanh đi bẩm báo lão tổ tông.</w:t>
      </w:r>
    </w:p>
    <w:p>
      <w:r>
        <w:t>Một lão giả cả người đều tản ra khí tức uy nghiêm hướng về phía một đệ tử bên cạnh, ánh mắt của lão vẫn đặt trong tư thế tốt, trong lòng cũng âm thầm nóng vội. Mười vạn đại sơn yêu thú cùng Thần Tiêu Đạo Tông khai chiến, vốn trên dưới Long Tông đều cho rằng đây là tranh chấp tầm thường mà thôi, không bao lâu sẽ bình ổn.</w:t>
      </w:r>
    </w:p>
    <w:p>
      <w:r>
        <w:t>Thế nhưng không nghĩ tới, Thiên Lang điện vậy mà thật sự khai chiến với Thần Tiêu Đạo Tông, mười vạn đại sơn chỉ là đợt đầu tiên đi ra yêu thú lại có đến mười vạn. Lão giả này nhìn mười vạn yêu thú trên bầu trời, đến bây giờ, Long Tông hắn rốt cục biết đã xảy ra chuyện gì. Mười vạn đại sơn yêu thú quá mức xảo trá, vậy mà đem đại quân chia làm hai nhóm.</w:t>
      </w:r>
    </w:p>
    <w:p>
      <w:r>
        <w:t>Một cỗ giao chiến với Thần Tiêu Đạo Tông, mặt khác có hơn mười vạn yêu thú xâm nhập vào khu vực Thần Tiêu Đạo Tông thống trị, bắt đầu trắng trợn tàn sát cướp đoạt những môn phái Tiên Đạo kia. Những yêu thú này đều là tồn tại cấp bá chủ một phương trong mười vạn ngọn núi lớn. Mỗi một con thủ lĩnh yêu thú hầu như đều là kết đan hậu kỳ, còn mang theo mấy chục vạn đại quân yêu thú cường hoành.</w:t>
      </w:r>
    </w:p>
    <w:p>
      <w:r>
        <w:t>Một phương thế lực Thần Tiêu Đạo Tông không kịp đề phòng, lập tức rơi vào thế hạ phong, căn bản không thể vươn tay ra trợ giúp những môn phái Tiên Đạo kia. Tông môn cỡ lớn còn đỡ, hơn mười vạn yêu thú kia tạm thời không tới trêu chọc. Thế nhưng một số môn phái cỡ trung hoặc một môn phái nhỏ, quả thực là thê thảm đến cực điểm, một người sống cũng không lưu lại, tốc độ hủy diệt nhanh đến dọa người.</w:t>
      </w:r>
    </w:p>
    <w:p>
      <w:r>
        <w:t>Thế nhưng hôm nay, rốt cuộc đại quân yêu thú này đã tìm tới đại phái như Quy Long tông. Thủ lĩnh của Hoàng Sa Mãng, Tử Huyết Hổ mang theo hơn mười vạn yêu thú bao vây toàn bộ Quy Long tông, hiện tại ngay cả tông chủ của Quy Long tông cũng phải đối mặt với sự vây công của hai yêu thú Kết Đan đại viên mãn.</w:t>
      </w:r>
    </w:p>
    <w:p>
      <w:r>
        <w:t>Bành bành đi chết đi.</w:t>
      </w:r>
    </w:p>
    <w:p>
      <w:r>
        <w:t>Binh khí của người trung niên là một cây trường thương, trên thân thương có một thanh trường thương.</w:t>
      </w:r>
    </w:p>
    <w:p>
      <w:r>
        <w:t>Cuối cùng hai người chia sẻ sẻ một trăm bốn phần mười li nhỏ.</w:t>
      </w:r>
    </w:p>
    <w:p>
      <w:r>
        <w:t>Phù văn Chân Long lấp lóe ánh sáng màu vàng, uy áp nặng nề ngưng tụ trên thanh trường thương này, thanh trường thương này vậy mà cũng là thượng phẩm huyền khí. va chạm với hai con dao găm của Hoàng Sa Mãng một chút rồi cũng không tách ra, hai loại hào quang lập lòe, hai kiện thượng phẩm huyền khí bắt đầu chém giết trên không trung.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