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Thái dương chân hỏa cùng hỏa nguyên chi khí tinh thuần của mấy chục con hỏa long cùng một chỗ, nhiệt độ kia vốn không chỉ có như vậy, bất quá phệ nhật trùng ở trong đó. Hoả nguyên chi khí tinh thuần vô cùng cũng bị Phệ Nhật trùng hấp thu qua, cho nên mới chỉ đem không khí thiêu đốt mà đi. Sau khi cấm chế Triệu Vô Tà bày ra, hỏa cầu kia cũng liền biến mất ở không trung.</w:t>
      </w:r>
    </w:p>
    <w:p>
      <w:r>
        <w:t>Trừ phi là tu sĩ cảnh giới Nguyên Anh, nếu không cũng không cách nào nhìn thấu cấm chế của Triệu Vô Tà. Nếu thật sự là tu sĩ cảnh giới Nguyên Anh. Cảm ứng được khí tức của Triệu Vô Tà trong cấm chế, chỉ sợ cũng lập tức tránh lui Tam xá., Không dám đi qua trêu chọc. Dù sao trong khí tức kia, có thể so sánh với khí tức tuyệt thế của cường giả Nguyên Anh Đại viên mãn. Chỉ cần ai đụng vào cấm chế, Triệu Vô Tà sẽ lập tức nhận ra, chỉ sợ thằng nhãi này sẽ lập tức cưỡng ép chen vào trong hư không chạy đến, đem tặc tử dám động vào Triệu Vô Tà hắn, đuổi giết thành mảnh vụn, một chút tình cảm cũng không lưu lại.</w:t>
      </w:r>
    </w:p>
    <w:p>
      <w:r>
        <w:t>Nơi này là vùng đất gần đại dương vô tận, sau mười vạn đại sơn, nếu muốn tìm núi băng kia thì nên đi đến một nơi, nơi nào là vùng đất băng, giống như Chân Ương tông ở cực bắc.</w:t>
      </w:r>
    </w:p>
    <w:p>
      <w:r>
        <w:t>Nơi nào cũng là sông băng ngàn năm không đổi, một ngọn núi băng rất đơn giản, thứ mà Triệu Vô Tà muốn tìm cũng có thể tìm ở sâu bên trong sông băng.</w:t>
      </w:r>
    </w:p>
    <w:p>
      <w:r>
        <w:t>Vốn dĩ Triệu Vô Tà cũng nghĩ như vậy, nhưng ở vực sâu, ma kình phi hành mấy vạn dặm nên Triệu Vô Tà từ bỏ ý niệm trong đầu. Bởi vì ở trước mặt hắn lúc này, có một tòa băng sơn cao vô cùng, so với ngọn núi lửa kia còn cao hơn rất nhiều. Cao khoảng mấy ngàn trượng, đâm sâu vào trong mây, ngay cả đỉnh núi cũng suýt chút không nhìn rõ.</w:t>
      </w:r>
    </w:p>
    <w:p>
      <w:r>
        <w:t>Núi băng to lớn như vậy, Triệu Vô Tà cũng không cần đi vào băng vực trong mười vạn ngọn núi lớn kia. Nghĩ đến ngọn núi băng này hẳn là có đồ vật hắn muốn, nếu như không có, Triệu Vô Tà chỉ có thể thi triển thần thông. Cưỡng ép đem ngọn núi băng này luyện hóa. Đến lúc đó lại cho Vạn Niên Minh thôn phệ.</w:t>
      </w:r>
    </w:p>
    <w:p>
      <w:r>
        <w:t>Ý niệm điên cuồng này sau khi xuất hiện ở trong đầu Triệu Vô Tà liền không bị áp chế, dù sao thằng nhãi này có bản lĩnh này. Mặc dù phải phí rất nhiều tay chân, nhưng cũng có thể làm được, tìm vật hộ thân cho Tam Nương, phí chút công phu cũng là điều đương nhiên.</w:t>
      </w:r>
    </w:p>
    <w:p>
      <w:r>
        <w:t>Sưu sưu sưu sưu sưu</w:t>
      </w:r>
    </w:p>
    <w:p>
      <w:r>
        <w:t>Trong giây lát tiếng kêu vang lên, Triệu Vô Tà đứng trên lưng ma kình ở vực sâu, lúc này khí tức kinh khủng trên người ma kình đã bị thu liễm lại. Đến băng sơn này cũng vô thanh vô tức, không có sinh linh nhìn thấy. Triệu Vô Tà cùng Tam Nương quan sát xuống, đã nhìn thấy một bầy băng hàn phi điểu hoặc là đại bằng phi cầm bay quanh băng phong cực lớn kia.</w:t>
      </w:r>
    </w:p>
    <w:p>
      <w:r>
        <w:t>Ở nơi này sinh sống phi cầm so với nơi khác càng thêm hung mãnh, chỉ có tiếng kêu này cũng không khác bao nhiêu so với yêu thú, nhưng dã thú chung quy cũng chỉ là dã thú, không cách nào so sánh với yêu thú.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