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Về phần muốn luyện chế bàn chén, chuyện dùng vạn chén hiến tế, Triệu Vô Tà căn bản không để ý. Hắn là ma đầu, trừ phi có liên quan đến hắn, nếu không những người khác hoặc sinh tử của sinh linh. Hắn căn bản không quan tâm, vì đạt được mục đích, dù có giết bao nhiêu sinh linh không liên quan đến hắn cũng không đau lòng chút nào. Nếu hắn muốn giết thì cứ giết.</w:t>
      </w:r>
    </w:p>
    <w:p>
      <w:r>
        <w:t>Trong lòng bốc lên một ít ý niệm. Triệu, tiếp theo, nhị phẩm cảm ứng được thân thể từ nay vật thể tự tồn tại, thế nhưng dưới da thịt, vậy mà phát ra một ít hắc quang quỷ dị, tựa hồ cùng đầu với mấy hạt cát này có ánh sáng giống nhau, nhưng thời điểm nhìn lại, thân thể Triệu Vô Tà lại khôi phục giống như lúc trước một chút khác thường cũng không có.</w:t>
      </w:r>
    </w:p>
    <w:p>
      <w:r>
        <w:t>Khóe miệng xuất hiện một vòng ý cười, chính Triệu Vô Tà tự nhiên là vô cùng rõ ràng, ba ngày luyện thể. Mặc dù giày vò Nhân Trùng Kiếm đủ sặc sỡ, nhưng là thân thể hắn lúc này đã đến mức kinh khủng. Cát bóc tới đây chỉ đau đớn một chút, nhưng còn chưa đến mức trong nháy mắt đã hóa thành tro bụi biến mất.</w:t>
      </w:r>
    </w:p>
    <w:p>
      <w:r>
        <w:t>Luyện thể</w:t>
      </w:r>
    </w:p>
    <w:p>
      <w:r>
        <w:t>Cũng chỉ có Triệu Vô Tà cái này thì điên rồi, mới có thể dùng ngô sa luyện thể.</w:t>
      </w:r>
    </w:p>
    <w:p>
      <w:r>
        <w:t>Đắc ý cười vài cái, ánh mắt Triệu Vô Tà lại rơi xuống mấy khối Ngoại Tinh Thần Thiết dưới thân mình, hòn đá đen kịt một chút cũng không có quy tắc. Nếu như đặt ở thế tục, khẳng định sẽ bị xem như tảng đá không có gì thu hút mà ném đi. Ai lại nghĩ mấy tảng đá này sẽ là bảo vật trong các ngôi sao Ngoại Tinh Vực.</w:t>
      </w:r>
    </w:p>
    <w:p>
      <w:r>
        <w:t>Nếu là phôi thai, liền không cần dùng vạn chén hiến tế, có chút tinh huyết liền đủ rồi.</w:t>
      </w:r>
    </w:p>
    <w:p>
      <w:r>
        <w:t>Triệu Vô Tà lẩm bẩm. Tiếp tay khẽ vẫy, Hắc Liên trên Vạn Độc Tinh Phiên bao lấy Thầm Uyên Ma Lân lập tức bắt đầu chuyển động. Sau vài cái chuyển động, những bóng ảnh xung quanh hắc liên cũng chuyển động theo, một sợi tơ máu xuất hiện ở trên mặt phiên, chính là từ trong những cái bóng kia đi ra.</w:t>
      </w:r>
    </w:p>
    <w:p>
      <w:r>
        <w:t>Bụp ông, ong ong.</w:t>
      </w:r>
    </w:p>
    <w:p>
      <w:r>
        <w:t>Rõ ràng không có gì thay đổi so với lúc trước, nhưng chẳng biết tại sao, trong không gian này bỗng nhiên xuất hiện một chút khí tức hỗn loạn. Khí tức này vô cùng quỷ dị, nhưng lại vô cùng mạnh mẽ. Bất quá, hỗn loạn cũng chỉ diễn ra trong chốc lát mà thôi, cuối cùng vẫn là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