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Cô không nhìn ra hồng trần, cũng không quên mọi thứ. Còn thân hóa hồng trần chân chính, khiến hồng trần vạn trượng phun ra nuốt vào. Có thể nói, lúc này Hồng Trần tiên tử liếc mắt một cái là hồng trần.</w:t>
      </w:r>
    </w:p>
    <w:p>
      <w:r>
        <w:t>Hồng Trần tiên tử vừa dứt lời, sâu trong hư không kia bỗng nhiên không có động tĩnh gì, không cần nói cũng biết hai vị kia đã đi rồi. Tên Triệu Vô Tà này đã có thể khẳng định, mấy câu nói của Hồng Trần tiên tử đã khiến Vong Tình Ma Đế trùng kích sẽ lớn đến mức nào. May mà Triệu Vô Tà không cưỡng ép để lại Vụ Nô.</w:t>
      </w:r>
    </w:p>
    <w:p>
      <w:r>
        <w:t>Vụ nô là tâm chướng của Vong Tình Ma Đế, tựa như Triệu Vô Tà là tâm ma của Hồng Trần tiên tử. Thế nhưng vào lúc này Hồng Trần tiên tử lại phá tâm chướng của mình, thế nhưng nàng cũng không quên tình. Đã tiến vào cảnh giới Nguyên Anh mà chỉ trong chốc lát Hồng Trần tiên tử đã tiến vào Nguyên Anh trung kỳ.</w:t>
      </w:r>
    </w:p>
    <w:p>
      <w:r>
        <w:t>Ngay cả Triệu Vô Tà cũng không biết sâu cạn của Hồng Trần tiên tử lúc này, cũng bởi vì thiên kiếp vừa rồi xuất hiện mà tiêu tán, loại thần thông này Triệu Vô Tà hiện tại cũng không có. Chẳng qua Triệu Vô Tà có một điểm vô cùng rõ ràng, đó chính là tu sĩ tuyệt mỹ trước mắt này, đã là thị thiếp của Triệu Vô Tà.</w:t>
      </w:r>
    </w:p>
    <w:p>
      <w:r>
        <w:t xml:space="preserve">Vù </w:t>
      </w:r>
    </w:p>
    <w:p>
      <w:r>
        <w:t>Từ trong miệng Triệu Vô Tà, một ngụm trọc khí chậm rãi phun ra, Triệu Vô Tà cảm giác tâm tu trong cơ thể đã tiếp cận đại viên mãn. Chỉ cần đi thêm vài khuyết điểm nữa, thực hiện tâm cảnh của tên Triệu Vô Tà này sẽ tiến vào cảnh giới Đại viên mãn chân chính. Khi đó Triệu Vô Tà sẽ đến Thiên Chiêm đại lục luyện chế từ Tiểu Đài.</w:t>
      </w:r>
    </w:p>
    <w:p>
      <w:r>
        <w:t>Thiên Ma vô thượng tiêu dao giữa thiên địa.</w:t>
      </w:r>
    </w:p>
    <w:p>
      <w:r>
        <w:t>Hồng Trần, tới bóp vai cho Triệu gia.</w:t>
      </w:r>
    </w:p>
    <w:p>
      <w:r>
        <w:t>Trong không gian huyết trì, Triệu Vô Tà dùng thần thông hiển hóa một tòa động phủ thanh thủy tú. Nhưng thanh âm của hắn vừa vang ra đã phá hủy đi cảnh trí Tiểu Lục lúc này cũng không thể tin được hết thảy trước mắt, tiểu thư nhà mình sau khi nghe thấy Triệu Vô Tà phân phó.</w:t>
      </w:r>
    </w:p>
    <w:p>
      <w:r>
        <w:t>Vậy mà lại cười nhạt một tiếng, trên mặt dâng lên một đoàn ửng đỏ, sau đó chậm rãi đứng dậy đi đến sau lưng Triệu Vô Tà, xoa bóp bả vai cho tên kia, trong mắt một chút không vui cũng không có. Nhưng vô cùng quỷ dị lại có một chút tình ý nhàn nhạt, tròng mắt xanh lét như muốn rớt ra ngoài.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