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mặc dù đã làm mấy lần hoạt động giết người đoạt bảo, nhất là mấy tên xui xẻo của Cửu Kiếm Tiên Môn, trên cơ bản sau khi môn phái bị tiêu diệt, Triệu Vô Tà lấy đi một mình. Nhưng nói cho cùng, Triệu Vô Tà vẫn còn là người nghèo, có lẽ chỉ giàu hơn tán tu bình thường một chút. Nếu như không tính hai kiện linh ma khí Hắc Lũng Ma Kiếm và Hắc Hống.</w:t>
      </w:r>
    </w:p>
    <w:p>
      <w:r>
        <w:t>Nội đan yêu thú, ngưng kết tinh hoa trong cơ thể yêu thú, nội đan trong cơ thể yêu thú càng cao giai tự nhiên cũng cao giai. Bình thường tu sĩ muốn đạt được nội đan yêu thú cơ hồ là không có khả năng, bởi vì chỉ có thể trong cơ thể yêu thú trung giai mới tồn tại nội đan, lực lượng của yêu thú cấp thấp đại đa số ở trên thân thể ngưng tụ không ra nội đan.</w:t>
      </w:r>
    </w:p>
    <w:p>
      <w:r>
        <w:t>Hắc Thủy Phối là yêu thú trung giai, tuy còn chưa tiến vào thành thục, nhưng giá trị nội đan của nó tuyệt đối có thể so sánh với một món linh khí tốt. Chẳng qua Triệu Vô Tà không biết những thứ này, hiện tại hắn đang nghĩ tới chuyện khác dùng nội đan này.</w:t>
      </w:r>
    </w:p>
    <w:p>
      <w:r>
        <w:t>Quỷ vật này là loại cổ thể thượng hảo, nếu để cho ma kiếm và Hắc Hống cắn nuốt huyết nhục quá lãng phí, dù sao lúc xuất cốc không mang theo bất kỳ cổ trùng nào. Hắc Hống bị quỷ vật kia làm cho uy lực hoàn toàn biến mất, nếu như không thể gia tăng thủ đoạn, chỉ sợ trong vòng ba tháng có khả năng lật thuyền trong mương.</w:t>
      </w:r>
    </w:p>
    <w:p>
      <w:r>
        <w:t>Triệu Vô Tà cầm nội đan trong tay, vẻ mặt hồng quang lại lấy ra một hộp ngọc, bỏ nội đan vào trong đó. Quý trọng như vậy bỏ vào trong túi trữ vật, ánh mắt tiếp tục đánh giá thi thể khổng lồ trên mặt đất. Cái đầu của Hắc Thủy Lăng không phải quá lớn, nhưng cũng không nhỏ, dài đến tầm mười chương. Cộng thêm kịch độc toàn thân, cho dù đã biến thành thi thể, vẫn đáng sợ như cũ.</w:t>
      </w:r>
    </w:p>
    <w:p>
      <w:r>
        <w:t>Suy tư nửa ngày, Triệu Vô Tà vẫn quyết định không để Hắc Hống và Hắc Lũng ma kiếm thôn phệ huyết nhục của nó, mà giữ lại làm cổ thể. Hắn quyết định trong vòng ba tháng nuôi một loại độc cổ lợi hại, tránh lãng phí một lần cơ duyên. Từ trong túi trữ vật lấy ra mấy lá cờ nhỏ, bên trên khắc một ít phù văn kim hoàng kỳ quái, tổng cộng chín mặt.</w:t>
      </w:r>
    </w:p>
    <w:p>
      <w:r>
        <w:t>Bước chân đạp liên tục, mười tám dấu chân, vừa vặn ở chín vị trí. Sau khi cắm xong lá cờ nhỏ, Triệu Vô Tà lập tức ép ra một giọt máu nhỏ, nhỏ xuống bề mặt lá cờ ở trung môn. Hào quang lóe lên, phù văn màu vàng trên mặt cờ sau khi tiếp xúc với máu cũng sáng lên, tám mặt còn lại cũng sáng lên theo. Một trận thế chậm rãi hình thành, ánh sáng vàng lưu chuyển, tự có một uy thế.</w:t>
      </w:r>
    </w:p>
    <w:p>
      <w:r>
        <w:t>Hài lòng gật gật đầu, Triệu Vô Tà thầm nghĩ: Lần này đã bỏ tiền ra rồi, bộ Cửu Kỳ Kim Quang trận này là đồ tốt nhất có thể lấy được từ trong túi trữ vật của Kiếm Vô Phụ. Sắp kề biên giới của trận pháp trung cấp rồi, cao thủ Trúc Cơ kỳ cũng phải tốn nhiều sức mới phá được. Hơn nữa một khi trận thế được công kích mở ra, Triệu Vô Tà lập tức có thể cảm ứng được sau đó chạy đến.</w:t>
      </w:r>
    </w:p>
    <w:p>
      <w:r>
        <w:t>Dưới kim quang, thi thể Hắc Thủy Lăng bị che phủ, Triệu Vô Tà dời ánh mắt về phía một bên đầm nước. Đầm nước trống không, vốn dĩ nước vẫn còn có chút sền sệt đã trở nên trong suốt, có thể thấy được vũng bùn phía dưới rồi. Đầm nước đen biến thành đầm nước bình thường, Triệu Vô Tà lập tức nghĩ đến đóa hoa sen màu đen kia.</w:t>
      </w:r>
    </w:p>
    <w:p>
      <w:r>
        <w:t>Trong lòng suy nghĩ một chút liền nghĩ thông suốt điểm mấu chốt trong đó, nghĩ đến đóa hoa sen màu đen kia hẳn là hàng năm chịu ảnh hưởng của độc khí trong cơ thể Hắc Thủy Lăng, nước đầm kia cũng giống như vậy. Lúc này không có Hắc Liên, đầm nước tự nhiên khôi phục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