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A456AC" w14:paraId="35D7AF5B" w14:textId="77777777" w:rsidTr="004132BD">
        <w:trPr>
          <w:trHeight w:val="1134"/>
        </w:trPr>
        <w:tc>
          <w:tcPr>
            <w:tcW w:w="5103" w:type="dxa"/>
            <w:hideMark/>
          </w:tcPr>
          <w:p w14:paraId="0D670DDA" w14:textId="77777777" w:rsidR="00A456AC" w:rsidRPr="00812F68" w:rsidRDefault="00A456AC" w:rsidP="004132BD">
            <w:pPr>
              <w:spacing w:after="0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812F6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PHÒNG GD&amp;ĐT HUYỆN THANH TRÌ</w:t>
            </w:r>
          </w:p>
          <w:p w14:paraId="458B1460" w14:textId="77777777" w:rsidR="00A456AC" w:rsidRPr="00812F68" w:rsidRDefault="00A456AC" w:rsidP="004132BD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812F68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TRƯỜNG TIỂU HỌC </w:t>
            </w:r>
            <w:r w:rsidRPr="00812F68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039978DA" w14:textId="77777777" w:rsidR="00A456AC" w:rsidRPr="00CC4D30" w:rsidRDefault="00A456AC" w:rsidP="004132B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2F68">
              <w:rPr>
                <w:rFonts w:ascii="Times New Roman" w:hAnsi="Times New Roman"/>
                <w:b/>
                <w:bCs/>
                <w:sz w:val="28"/>
                <w:lang w:val="vi-VN"/>
              </w:rPr>
              <w:t>Tuần: 27</w:t>
            </w:r>
          </w:p>
        </w:tc>
        <w:tc>
          <w:tcPr>
            <w:tcW w:w="4253" w:type="dxa"/>
          </w:tcPr>
          <w:p w14:paraId="31BDEBBC" w14:textId="77777777" w:rsidR="00A456AC" w:rsidRPr="00812F68" w:rsidRDefault="00A456AC" w:rsidP="004132B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12F68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5E094909" w14:textId="77777777" w:rsidR="00A456AC" w:rsidRPr="00812F68" w:rsidRDefault="00A456AC" w:rsidP="004132B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12F68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 w:rsidRPr="00812F6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TỰ NHIÊN VÀ XÃ HỘI</w:t>
            </w:r>
          </w:p>
          <w:p w14:paraId="2543D1E3" w14:textId="20B3DED2" w:rsidR="00A456AC" w:rsidRDefault="00A456AC" w:rsidP="00A456A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proofErr w:type="spellStart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Ngày</w:t>
            </w:r>
            <w:proofErr w:type="spellEnd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 xml:space="preserve"> </w:t>
            </w:r>
            <w:proofErr w:type="spellStart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dạy</w:t>
            </w:r>
            <w:proofErr w:type="spellEnd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:</w:t>
            </w:r>
            <w:r w:rsidRPr="00812F68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 xml:space="preserve"> …</w:t>
            </w:r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3</w:t>
            </w:r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/03/2023</w:t>
            </w:r>
            <w:r w:rsidRPr="00812F68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>…</w:t>
            </w:r>
          </w:p>
        </w:tc>
      </w:tr>
      <w:tr w:rsidR="00A456AC" w14:paraId="75F579E5" w14:textId="77777777" w:rsidTr="004132BD">
        <w:tc>
          <w:tcPr>
            <w:tcW w:w="9356" w:type="dxa"/>
            <w:gridSpan w:val="2"/>
            <w:hideMark/>
          </w:tcPr>
          <w:p w14:paraId="2E6F113F" w14:textId="23A5B325" w:rsidR="00A456AC" w:rsidRPr="00CC4D30" w:rsidRDefault="00A456AC" w:rsidP="00A456AC">
            <w:pPr>
              <w:spacing w:after="12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D552E6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 xml:space="preserve"> </w:t>
            </w:r>
            <w:r w:rsidRPr="00CC4D30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ĂN UỐNG HÀNG NGÀY (TIẾT 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2</w:t>
            </w:r>
            <w:r w:rsidRPr="00CC4D30">
              <w:rPr>
                <w:rFonts w:ascii="Times New Roman" w:hAnsi="Times New Roman"/>
                <w:b/>
                <w:iCs/>
                <w:sz w:val="26"/>
                <w:szCs w:val="26"/>
              </w:rPr>
              <w:t>)</w:t>
            </w:r>
          </w:p>
        </w:tc>
      </w:tr>
    </w:tbl>
    <w:p w14:paraId="0526A584" w14:textId="77777777" w:rsidR="0066264D" w:rsidRPr="00E542A9" w:rsidRDefault="0066264D" w:rsidP="0066264D">
      <w:pPr>
        <w:spacing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E542A9">
        <w:rPr>
          <w:rFonts w:ascii="Times New Roman" w:hAnsi="Times New Roman"/>
          <w:b/>
          <w:sz w:val="26"/>
          <w:szCs w:val="26"/>
        </w:rPr>
        <w:t>I. YÊU CẦU CẦN ĐẠT</w:t>
      </w:r>
    </w:p>
    <w:p w14:paraId="6B3156B1" w14:textId="7509F881" w:rsidR="00ED5D3F" w:rsidRPr="00101477" w:rsidRDefault="00101477" w:rsidP="0066264D">
      <w:pPr>
        <w:spacing w:after="0"/>
        <w:ind w:hanging="3"/>
        <w:rPr>
          <w:rFonts w:ascii="Times New Roman" w:hAnsi="Times New Roman" w:cs="Times New Roman"/>
          <w:sz w:val="28"/>
          <w:szCs w:val="28"/>
        </w:rPr>
      </w:pPr>
      <w:r w:rsidRPr="00101477">
        <w:rPr>
          <w:rFonts w:ascii="Times New Roman" w:hAnsi="Times New Roman" w:cs="Times New Roman"/>
          <w:sz w:val="28"/>
          <w:szCs w:val="28"/>
        </w:rPr>
        <w:t xml:space="preserve">- HS </w:t>
      </w:r>
      <w:proofErr w:type="spellStart"/>
      <w:r w:rsidRPr="0010147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D5D3F" w:rsidRPr="00101477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47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>,</w:t>
      </w:r>
      <w:r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. </w:t>
      </w:r>
      <w:r w:rsidR="004E5083">
        <w:rPr>
          <w:rFonts w:ascii="Times New Roman" w:hAnsi="Times New Roman" w:cs="Times New Roman"/>
          <w:sz w:val="28"/>
          <w:szCs w:val="28"/>
        </w:rPr>
        <w:t xml:space="preserve">HS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E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l</w:t>
      </w:r>
      <w:r w:rsidR="00ED5D3F" w:rsidRPr="00101477">
        <w:rPr>
          <w:rFonts w:ascii="Times New Roman" w:hAnsi="Times New Roman" w:cs="Times New Roman"/>
          <w:sz w:val="28"/>
          <w:szCs w:val="28"/>
        </w:rPr>
        <w:t>ựa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khoẻ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D5D3F" w:rsidRPr="00101477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D3F" w:rsidRPr="0010147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D5D3F" w:rsidRPr="00101477">
        <w:rPr>
          <w:rFonts w:ascii="Times New Roman" w:hAnsi="Times New Roman" w:cs="Times New Roman"/>
          <w:sz w:val="28"/>
          <w:szCs w:val="28"/>
        </w:rPr>
        <w:t>.</w:t>
      </w:r>
    </w:p>
    <w:p w14:paraId="7087953B" w14:textId="13CB4DA2" w:rsidR="00C0051C" w:rsidRDefault="005231E3" w:rsidP="00857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31E3">
        <w:rPr>
          <w:rFonts w:ascii="Times New Roman" w:hAnsi="Times New Roman" w:cs="Times New Roman"/>
          <w:sz w:val="28"/>
          <w:szCs w:val="28"/>
        </w:rPr>
        <w:t xml:space="preserve">- HS </w:t>
      </w:r>
      <w:proofErr w:type="spellStart"/>
      <w:r w:rsidRPr="005231E3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2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1447C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. HS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E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E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E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E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="004E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08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231E3">
        <w:rPr>
          <w:rFonts w:ascii="Times New Roman" w:hAnsi="Times New Roman" w:cs="Times New Roman"/>
          <w:sz w:val="28"/>
          <w:szCs w:val="28"/>
        </w:rPr>
        <w:t>.</w:t>
      </w:r>
      <w:r w:rsidR="0066264D">
        <w:rPr>
          <w:rFonts w:ascii="Times New Roman" w:hAnsi="Times New Roman" w:cs="Times New Roman"/>
          <w:sz w:val="28"/>
          <w:szCs w:val="28"/>
        </w:rPr>
        <w:t xml:space="preserve"> </w:t>
      </w:r>
      <w:r w:rsidR="00C0051C">
        <w:rPr>
          <w:rFonts w:ascii="Times New Roman" w:hAnsi="Times New Roman" w:cs="Times New Roman"/>
          <w:sz w:val="28"/>
          <w:szCs w:val="28"/>
        </w:rPr>
        <w:t xml:space="preserve">HS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51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A2E81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8A2E81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. </w:t>
      </w:r>
      <w:r w:rsidR="00C005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2BC60" w14:textId="0CC310AC" w:rsidR="008A2E81" w:rsidRDefault="00EB3015" w:rsidP="00857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101477">
        <w:rPr>
          <w:rFonts w:ascii="Times New Roman" w:hAnsi="Times New Roman" w:cs="Times New Roman"/>
          <w:sz w:val="28"/>
          <w:szCs w:val="28"/>
        </w:rPr>
        <w:t>.</w:t>
      </w:r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8A2E81">
        <w:rPr>
          <w:rFonts w:ascii="Times New Roman" w:hAnsi="Times New Roman" w:cs="Times New Roman"/>
          <w:sz w:val="28"/>
          <w:szCs w:val="28"/>
        </w:rPr>
        <w:t>.</w:t>
      </w:r>
    </w:p>
    <w:p w14:paraId="05AF7543" w14:textId="77777777" w:rsidR="00A456AC" w:rsidRPr="00812F68" w:rsidRDefault="00A456AC" w:rsidP="00A456AC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HS c</w:t>
      </w:r>
      <w:r w:rsidRPr="00BA356B">
        <w:rPr>
          <w:rFonts w:ascii="Times New Roman" w:hAnsi="Times New Roman"/>
          <w:sz w:val="28"/>
          <w:lang w:val="vi-VN"/>
        </w:rPr>
        <w:t>hăm chú lắng nghe, tự tin trả lời câu hỏi.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Yêu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thích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môn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học</w:t>
      </w:r>
      <w:proofErr w:type="spellEnd"/>
      <w:r>
        <w:rPr>
          <w:rFonts w:ascii="Times New Roman" w:hAnsi="Times New Roman"/>
          <w:sz w:val="28"/>
        </w:rPr>
        <w:t>.</w:t>
      </w:r>
    </w:p>
    <w:p w14:paraId="24084BD6" w14:textId="77777777" w:rsidR="0066264D" w:rsidRPr="00E542A9" w:rsidRDefault="0066264D" w:rsidP="0066264D">
      <w:pPr>
        <w:spacing w:after="0" w:line="240" w:lineRule="auto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E542A9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II. ĐỒ DÙNG DẠY HỌC</w:t>
      </w:r>
    </w:p>
    <w:p w14:paraId="3098871E" w14:textId="77777777" w:rsidR="005231E3" w:rsidRPr="00FC6031" w:rsidRDefault="005231E3" w:rsidP="008573EC">
      <w:pPr>
        <w:spacing w:after="0"/>
        <w:rPr>
          <w:rFonts w:ascii="Times New Roman" w:hAnsi="Times New Roman" w:cs="Times New Roman"/>
          <w:spacing w:val="-6"/>
          <w:sz w:val="28"/>
          <w:szCs w:val="28"/>
        </w:rPr>
      </w:pPr>
      <w:r w:rsidRPr="00FC6031">
        <w:rPr>
          <w:rFonts w:ascii="Times New Roman" w:hAnsi="Times New Roman" w:cs="Times New Roman"/>
          <w:b/>
          <w:spacing w:val="-6"/>
          <w:sz w:val="28"/>
          <w:szCs w:val="28"/>
        </w:rPr>
        <w:t>-</w:t>
      </w:r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Bài</w:t>
      </w:r>
      <w:proofErr w:type="spellEnd"/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giảng</w:t>
      </w:r>
      <w:proofErr w:type="spellEnd"/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điện</w:t>
      </w:r>
      <w:proofErr w:type="spellEnd"/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tử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tranh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ảnh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vỏ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hộp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bao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bì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và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một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số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loại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rau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quả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thật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(HS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đem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đến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>); 2,</w:t>
      </w:r>
      <w:r w:rsidR="000F096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3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chiếc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A2E81">
        <w:rPr>
          <w:rFonts w:ascii="Times New Roman" w:hAnsi="Times New Roman" w:cs="Times New Roman"/>
          <w:spacing w:val="-6"/>
          <w:sz w:val="28"/>
          <w:szCs w:val="28"/>
        </w:rPr>
        <w:t>giỏ</w:t>
      </w:r>
      <w:proofErr w:type="spellEnd"/>
      <w:r w:rsidR="008A2E81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</w:p>
    <w:p w14:paraId="3C4ADEA4" w14:textId="77777777" w:rsidR="0066264D" w:rsidRPr="00E542A9" w:rsidRDefault="0066264D" w:rsidP="0066264D">
      <w:pPr>
        <w:spacing w:after="0" w:line="240" w:lineRule="auto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E542A9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III. CÁC HOẠT ĐỘNG DẠY HỌC CHỦ YẾU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621"/>
        <w:gridCol w:w="5201"/>
        <w:gridCol w:w="3534"/>
      </w:tblGrid>
      <w:tr w:rsidR="00D23B76" w14:paraId="2198170F" w14:textId="77777777" w:rsidTr="00A456AC">
        <w:tc>
          <w:tcPr>
            <w:tcW w:w="621" w:type="dxa"/>
          </w:tcPr>
          <w:p w14:paraId="7B640FD6" w14:textId="77777777" w:rsidR="00D23B76" w:rsidRPr="00D23B76" w:rsidRDefault="00D23B76" w:rsidP="008573E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3B76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5201" w:type="dxa"/>
          </w:tcPr>
          <w:p w14:paraId="48C075A9" w14:textId="77777777" w:rsidR="00D23B76" w:rsidRPr="006A426D" w:rsidRDefault="00D23B76" w:rsidP="008573EC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26D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534" w:type="dxa"/>
          </w:tcPr>
          <w:p w14:paraId="1A6EA40C" w14:textId="77777777" w:rsidR="00D23B76" w:rsidRPr="006A426D" w:rsidRDefault="00D23B76" w:rsidP="008573EC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26D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D23B76" w14:paraId="102AAF85" w14:textId="77777777" w:rsidTr="00A456AC">
        <w:trPr>
          <w:trHeight w:val="976"/>
        </w:trPr>
        <w:tc>
          <w:tcPr>
            <w:tcW w:w="621" w:type="dxa"/>
            <w:tcBorders>
              <w:bottom w:val="nil"/>
            </w:tcBorders>
          </w:tcPr>
          <w:p w14:paraId="62B964DA" w14:textId="191BBE8C" w:rsidR="00D23B76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C6031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201" w:type="dxa"/>
            <w:tcBorders>
              <w:bottom w:val="nil"/>
            </w:tcBorders>
          </w:tcPr>
          <w:p w14:paraId="2115A9C5" w14:textId="77777777" w:rsidR="0066264D" w:rsidRDefault="0066264D" w:rsidP="0066264D">
            <w:pPr>
              <w:spacing w:after="0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B8787D">
              <w:rPr>
                <w:rFonts w:ascii="Times New Roman" w:hAnsi="Times New Roman"/>
                <w:b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571EB891" w14:textId="77777777" w:rsidR="0066264D" w:rsidRDefault="0066264D" w:rsidP="0066264D">
            <w:pPr>
              <w:spacing w:after="0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14:paraId="3CD84780" w14:textId="77777777" w:rsidR="00FA6435" w:rsidRDefault="00EA52A0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3BC75A" w14:textId="77777777" w:rsidR="00101477" w:rsidRDefault="0010147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05B96F9" w14:textId="77777777" w:rsidR="00101477" w:rsidRPr="00486C32" w:rsidRDefault="0010147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bụng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đói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534" w:type="dxa"/>
            <w:tcBorders>
              <w:bottom w:val="nil"/>
            </w:tcBorders>
          </w:tcPr>
          <w:p w14:paraId="74BB88AC" w14:textId="77777777" w:rsidR="00D23B76" w:rsidRDefault="00D23B76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591E8" w14:textId="77777777" w:rsidR="00A456AC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733DB" w14:textId="77777777" w:rsidR="00486C32" w:rsidRDefault="00486C32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6EEB3BCF" w14:textId="77777777" w:rsidR="00FA6435" w:rsidRDefault="00D32F5F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4D0D3EAF" w14:textId="51626DE2" w:rsidR="00A456AC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</w:tc>
      </w:tr>
      <w:tr w:rsidR="00D23B76" w:rsidRPr="00101477" w14:paraId="67715B93" w14:textId="77777777" w:rsidTr="00A456AC">
        <w:tc>
          <w:tcPr>
            <w:tcW w:w="621" w:type="dxa"/>
            <w:tcBorders>
              <w:top w:val="nil"/>
              <w:bottom w:val="single" w:sz="4" w:space="0" w:color="auto"/>
            </w:tcBorders>
          </w:tcPr>
          <w:p w14:paraId="262B767D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D6217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8ED8A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D913C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99D4B" w14:textId="77777777" w:rsidR="00045584" w:rsidRP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1" w:type="dxa"/>
            <w:tcBorders>
              <w:top w:val="nil"/>
              <w:bottom w:val="single" w:sz="4" w:space="0" w:color="auto"/>
            </w:tcBorders>
          </w:tcPr>
          <w:p w14:paraId="4BD6D198" w14:textId="77777777" w:rsidR="0066264D" w:rsidRPr="00B8787D" w:rsidRDefault="0066264D" w:rsidP="0066264D">
            <w:pPr>
              <w:spacing w:after="0"/>
              <w:ind w:right="3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74A51DE1" w14:textId="54AC9DCF" w:rsidR="008D4608" w:rsidRPr="00101477" w:rsidRDefault="00354E69" w:rsidP="008573EC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</w:p>
          <w:p w14:paraId="0D5F9108" w14:textId="77777777" w:rsidR="008573EC" w:rsidRDefault="001237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10147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="00D9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3DC5">
              <w:rPr>
                <w:rFonts w:ascii="Times New Roman" w:hAnsi="Times New Roman" w:cs="Times New Roman"/>
                <w:sz w:val="28"/>
                <w:szCs w:val="28"/>
              </w:rPr>
              <w:t>khỏ</w:t>
            </w:r>
            <w:r w:rsidR="0003177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bụng</w:t>
            </w:r>
            <w:proofErr w:type="spellEnd"/>
            <w:r w:rsidR="000F09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096A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đói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777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0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E81C53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="00E81C5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(T2)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D7848F4" w14:textId="3C50A90D" w:rsidR="00B91CF7" w:rsidRPr="00B91CF7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EA52A0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CF7" w:rsidRPr="0010147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B91CF7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1CF7" w:rsidRPr="00101477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B91CF7" w:rsidRPr="001014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34" w:type="dxa"/>
            <w:tcBorders>
              <w:top w:val="nil"/>
              <w:bottom w:val="single" w:sz="4" w:space="0" w:color="auto"/>
            </w:tcBorders>
          </w:tcPr>
          <w:p w14:paraId="0A93C18A" w14:textId="77777777" w:rsidR="00D23B76" w:rsidRPr="00101477" w:rsidRDefault="00D23B76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47936" w14:textId="77777777" w:rsidR="004C4FBE" w:rsidRPr="00101477" w:rsidRDefault="004C4FB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B01A8" w14:textId="77777777" w:rsidR="008D4608" w:rsidRPr="00101477" w:rsidRDefault="00EA52A0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5B593B" w14:textId="77777777" w:rsidR="008D4608" w:rsidRPr="00101477" w:rsidRDefault="008D4608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B060B" w14:textId="77777777" w:rsidR="007C5C25" w:rsidRPr="00101477" w:rsidRDefault="007C5C25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3DD7D" w14:textId="233FF732" w:rsidR="006E493A" w:rsidRDefault="006E493A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EEF6" w14:textId="20AE3D3E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04040" w14:textId="77777777" w:rsidR="008573EC" w:rsidRPr="00101477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B8D09" w14:textId="77777777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AFA4E" w14:textId="74EE5FD1" w:rsidR="008543E3" w:rsidRPr="00101477" w:rsidRDefault="008D4608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- 1,2 HS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  <w:tr w:rsidR="00D23B76" w:rsidRPr="00101477" w14:paraId="55A8C1FD" w14:textId="77777777" w:rsidTr="00A456AC">
        <w:tc>
          <w:tcPr>
            <w:tcW w:w="621" w:type="dxa"/>
            <w:tcBorders>
              <w:bottom w:val="single" w:sz="4" w:space="0" w:color="auto"/>
            </w:tcBorders>
          </w:tcPr>
          <w:p w14:paraId="1E378E8D" w14:textId="77777777" w:rsidR="00A456AC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2FD0F" w14:textId="77777777" w:rsidR="00C0051C" w:rsidRDefault="000F096A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4558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7342D614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BAEDB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00690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89795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BFDBA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1B72A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CA3FE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C2A08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537D2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B2EA2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8D14B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21F49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702DF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5E633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D0D6B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88203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07327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E4C46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1009B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118CC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0FF75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511EF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DD3EA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7ACE5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0B4D2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597C8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CB60B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06410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BB020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099A9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3C0A9" w14:textId="77777777" w:rsidR="00745A92" w:rsidRDefault="00745A92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2EC30" w14:textId="77777777" w:rsidR="00745A92" w:rsidRDefault="00745A92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BAA48" w14:textId="77777777" w:rsidR="00745A92" w:rsidRDefault="00745A92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05285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A6666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725BB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F4621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25FF7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869DC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202AC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D73F3" w14:textId="77777777" w:rsidR="00745A92" w:rsidRDefault="00745A92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60798" w14:textId="13FA03C5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F5403" w14:textId="3EF6E0D0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B70CB" w14:textId="57C2DE6E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C1520" w14:textId="3B234D6F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E68E0" w14:textId="44EA3324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8B6C8" w14:textId="3448F42B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BE378" w14:textId="41E2683B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5802B" w14:textId="24D2B835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F180C7" w14:textId="45E61C9F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4E0CC" w14:textId="77777777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E35A5" w14:textId="433B9935" w:rsidR="00C0051C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051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3D6CFC91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229CF" w14:textId="77777777" w:rsidR="00045584" w:rsidRDefault="000F096A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4558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4EAAA997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8D2F6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1D753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E4838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5679B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4884B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D56B3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3E65F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9A014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F09BD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575C5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3E5CE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3BE25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24EA8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06C3B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4EE2B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1E68C" w14:textId="66161184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AE92A" w14:textId="72BFE5E4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362EC" w14:textId="1C56E4C2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67DAD" w14:textId="34A3E6F1" w:rsidR="00045584" w:rsidRPr="00101477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4558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14:paraId="7CF9D46D" w14:textId="6D48D59B" w:rsidR="00E907AB" w:rsidRPr="00E542A9" w:rsidRDefault="00A456AC" w:rsidP="00E907AB">
            <w:pPr>
              <w:tabs>
                <w:tab w:val="left" w:pos="6012"/>
              </w:tabs>
              <w:spacing w:after="0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907AB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E907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907AB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907AB" w:rsidRPr="00E542A9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14:paraId="6E501024" w14:textId="555A1C3B" w:rsidR="00745A92" w:rsidRDefault="00745A92" w:rsidP="008573EC">
            <w:pPr>
              <w:spacing w:after="0"/>
              <w:ind w:hanging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r w:rsidR="002A5637">
              <w:rPr>
                <w:rFonts w:ascii="Times New Roman" w:hAnsi="Times New Roman" w:cs="Times New Roman"/>
                <w:b/>
                <w:sz w:val="28"/>
                <w:szCs w:val="28"/>
              </w:rPr>
              <w:t>ng</w:t>
            </w:r>
            <w:proofErr w:type="spellEnd"/>
            <w:r w:rsid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bữa</w:t>
            </w:r>
            <w:proofErr w:type="spellEnd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hằng</w:t>
            </w:r>
            <w:proofErr w:type="spellEnd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10881B0F" w14:textId="77777777" w:rsidR="00745A92" w:rsidRDefault="00745A92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- </w:t>
            </w:r>
            <w:r w:rsidRPr="005A118C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5A118C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5A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118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A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118C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5A118C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5A118C">
              <w:rPr>
                <w:rFonts w:ascii="Times New Roman" w:hAnsi="Times New Roman" w:cs="Times New Roman"/>
                <w:sz w:val="28"/>
                <w:szCs w:val="28"/>
              </w:rPr>
              <w:t>bạ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082CA2B" w14:textId="77777777" w:rsidR="00C0051C" w:rsidRDefault="00745A92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 w:rsidRPr="00B53A6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C0051C"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 w:rsidRPr="00B53A61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="00C0051C" w:rsidRPr="00B53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 w:rsidRPr="00B53A61">
              <w:rPr>
                <w:rFonts w:ascii="Times New Roman" w:hAnsi="Times New Roman" w:cs="Times New Roman"/>
                <w:sz w:val="28"/>
                <w:szCs w:val="28"/>
              </w:rPr>
              <w:t>nhé</w:t>
            </w:r>
            <w:proofErr w:type="spellEnd"/>
            <w:r w:rsidR="00C0051C" w:rsidRPr="00B53A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92A48B" w14:textId="77777777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An.</w:t>
            </w:r>
          </w:p>
          <w:p w14:paraId="48BF48EE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5DA388" w14:textId="77777777" w:rsidR="00B53A61" w:rsidRPr="00E81C53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A6A87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5786C7" w14:textId="77777777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DA4934" w14:textId="77777777" w:rsidR="00BA49DB" w:rsidRPr="00E81C53" w:rsidRDefault="00BA49DB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4536F940" w14:textId="77777777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- GV</w:t>
            </w:r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NX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A6A8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ằng</w:t>
            </w:r>
            <w:proofErr w:type="spellEnd"/>
            <w:r w:rsidR="00DA6A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bữ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no,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sá</w:t>
            </w:r>
            <w:r w:rsidR="004E5083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chóng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904F047" w14:textId="77777777" w:rsidR="004E5083" w:rsidRDefault="004E5083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49DB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BA49D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D82C070" w14:textId="77777777" w:rsidR="004838C3" w:rsidRPr="00E81C53" w:rsidRDefault="004838C3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NX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1D7111" w14:textId="77777777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mâm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: Con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mâm</w:t>
            </w:r>
            <w:proofErr w:type="spellEnd"/>
            <w:r w:rsidR="004E50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5083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0874DB4" w14:textId="77777777" w:rsidR="00D91EAE" w:rsidRPr="00E81C53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1BCB287" w14:textId="77777777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mâm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đạm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vitamin,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khoáng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chấ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béo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>ần</w:t>
            </w:r>
            <w:proofErr w:type="spellEnd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 w:rsidRPr="00E81C5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Bật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E81C53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bánh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mì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mì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gạo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khoai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sắn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38C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BF012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đạm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thịt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lợn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thịt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thịt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gà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tôm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cua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, … </w:t>
            </w:r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xơ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vitamin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muối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khoáng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681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1CB0">
              <w:rPr>
                <w:rFonts w:ascii="Times New Roman" w:hAnsi="Times New Roman" w:cs="Times New Roman"/>
                <w:sz w:val="28"/>
                <w:szCs w:val="28"/>
              </w:rPr>
              <w:t>rau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, …;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béo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đậu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F0129">
              <w:rPr>
                <w:rFonts w:ascii="Times New Roman" w:hAnsi="Times New Roman" w:cs="Times New Roman"/>
                <w:sz w:val="28"/>
                <w:szCs w:val="28"/>
              </w:rPr>
              <w:t>vừng</w:t>
            </w:r>
            <w:proofErr w:type="spellEnd"/>
            <w:r w:rsidR="00BF01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F01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….</w:t>
            </w:r>
          </w:p>
          <w:p w14:paraId="4F19D177" w14:textId="77777777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bữ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C8595B4" w14:textId="77777777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xuyên</w:t>
            </w:r>
            <w:proofErr w:type="spellEnd"/>
            <w:r w:rsidR="00D91E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91EA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cốc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to. </w:t>
            </w:r>
          </w:p>
          <w:p w14:paraId="1BCCDB35" w14:textId="77777777" w:rsidR="00BF0129" w:rsidRPr="00E81C53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(T110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02384D" w14:textId="77777777" w:rsidR="00B53A61" w:rsidRPr="002A5637" w:rsidRDefault="00B53A61" w:rsidP="008573EC">
            <w:pPr>
              <w:spacing w:after="0"/>
              <w:ind w:hanging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563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0051C"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THƯ GIÃN GIỮA GIỜ</w:t>
            </w:r>
          </w:p>
          <w:p w14:paraId="7936B6B7" w14:textId="77777777" w:rsidR="00C0051C" w:rsidRDefault="002A5637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</w:t>
            </w:r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Trời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nắng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trời</w:t>
            </w:r>
            <w:proofErr w:type="spellEnd"/>
            <w:r w:rsidR="00C00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051C">
              <w:rPr>
                <w:rFonts w:ascii="Times New Roman" w:hAnsi="Times New Roman" w:cs="Times New Roman"/>
                <w:sz w:val="28"/>
                <w:szCs w:val="28"/>
              </w:rPr>
              <w:t>mưa</w:t>
            </w:r>
            <w:proofErr w:type="spellEnd"/>
          </w:p>
          <w:p w14:paraId="430C7507" w14:textId="60715321" w:rsidR="00C0051C" w:rsidRDefault="00C0051C" w:rsidP="008573EC">
            <w:pPr>
              <w:spacing w:after="0"/>
              <w:ind w:hanging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4: </w:t>
            </w: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Chơi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trò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chơi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“</w:t>
            </w: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Đi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siêu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thị</w:t>
            </w:r>
            <w:proofErr w:type="spellEnd"/>
            <w:r w:rsidRPr="002A5637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  <w:p w14:paraId="4FF272C5" w14:textId="77777777" w:rsidR="002A5637" w:rsidRDefault="002A5637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A563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329D89E" w14:textId="77777777" w:rsidR="002A5637" w:rsidRDefault="002A5637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767F234" w14:textId="77777777" w:rsidR="002A5637" w:rsidRDefault="002A5637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9C36F57" w14:textId="77777777" w:rsidR="002A5637" w:rsidRDefault="002A5637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99303CB" w14:textId="77777777" w:rsidR="002A5637" w:rsidRDefault="002A5637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đậu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(GV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0455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055C84" w14:textId="77777777" w:rsidR="00045584" w:rsidRDefault="00045584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BAD84B" w14:textId="77777777" w:rsidR="00045584" w:rsidRDefault="00045584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0892C2" w14:textId="77777777" w:rsidR="00045584" w:rsidRDefault="00045584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8B37D2" w14:textId="4EDBDF74" w:rsidR="00E907AB" w:rsidRPr="00E542A9" w:rsidRDefault="00E907AB" w:rsidP="00E907AB">
            <w:pPr>
              <w:tabs>
                <w:tab w:val="left" w:pos="6012"/>
              </w:tabs>
              <w:spacing w:after="0"/>
              <w:ind w:right="34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</w:p>
          <w:p w14:paraId="66075226" w14:textId="77777777" w:rsidR="00A456AC" w:rsidRDefault="00A456AC" w:rsidP="00A456AC">
            <w:pPr>
              <w:widowControl w:val="0"/>
              <w:tabs>
                <w:tab w:val="left" w:pos="270"/>
                <w:tab w:val="left" w:pos="360"/>
                <w:tab w:val="left" w:pos="516"/>
              </w:tabs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1E7569E" w14:textId="77777777" w:rsidR="00A456AC" w:rsidRDefault="00A456AC" w:rsidP="00A456AC">
            <w:pPr>
              <w:widowControl w:val="0"/>
              <w:tabs>
                <w:tab w:val="left" w:pos="270"/>
                <w:tab w:val="left" w:pos="360"/>
                <w:tab w:val="left" w:pos="516"/>
              </w:tabs>
              <w:spacing w:after="0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3C1467CA" w14:textId="77777777" w:rsidR="00045584" w:rsidRDefault="00045584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GVNX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DE90F7" w14:textId="77777777" w:rsidR="00083193" w:rsidRPr="00101477" w:rsidRDefault="00045584" w:rsidP="008573EC">
            <w:pPr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14:paraId="766C49BD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5DB29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8557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94574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A4DE1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A894D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478C9" w14:textId="77777777" w:rsidR="00A456AC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243A4" w14:textId="77777777" w:rsidR="00DA6A87" w:rsidRDefault="00DA6A8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- 3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</w:p>
          <w:p w14:paraId="26F996F0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03D0B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2B040" w14:textId="77DED50D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044F1" w14:textId="318196B6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F90B1" w14:textId="77777777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07E9C" w14:textId="77777777" w:rsidR="00DA6A87" w:rsidRDefault="00DA6A8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C60E27" w14:textId="77777777" w:rsidR="00DA6A87" w:rsidRDefault="00DA6A8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99BB9" w14:textId="77777777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- 2</w:t>
            </w:r>
            <w:proofErr w:type="gram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  <w:proofErr w:type="gram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AB9B11" w14:textId="5FDEC891" w:rsidR="00B53A61" w:rsidRPr="00101477" w:rsidRDefault="00BA49DB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NX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</w:p>
          <w:p w14:paraId="2F688BCE" w14:textId="77777777" w:rsidR="00B53A61" w:rsidRPr="00101477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C83341" w14:textId="77777777" w:rsidR="00B53A61" w:rsidRPr="00101477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33828" w14:textId="00C13C98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E4580" w14:textId="3FFCEE68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2E5E1" w14:textId="77777777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E0D74" w14:textId="77777777" w:rsidR="00D91EAE" w:rsidRPr="00101477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6FA72" w14:textId="77777777" w:rsidR="00B53A61" w:rsidRDefault="00BA49DB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53A61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48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38C3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="00B53A61" w:rsidRPr="001014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C2E96B" w14:textId="77777777" w:rsidR="004838C3" w:rsidRDefault="004838C3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1670B" w14:textId="77777777" w:rsidR="004838C3" w:rsidRDefault="004838C3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- 4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</w:p>
          <w:p w14:paraId="425ADB2D" w14:textId="3849E605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A1C45" w14:textId="77777777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72072" w14:textId="77777777" w:rsidR="00B53A61" w:rsidRPr="00101477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6AC479BF" w14:textId="77777777" w:rsidR="00B53A61" w:rsidRPr="00101477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F8768" w14:textId="77777777" w:rsidR="00B53A61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- HS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7A4D5D" w14:textId="77777777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6C58B" w14:textId="77777777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0560C2" w14:textId="77777777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D9E3C" w14:textId="77777777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C40A3" w14:textId="77777777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86E2D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7A0B2" w14:textId="77777777" w:rsidR="00D91EAE" w:rsidRDefault="00D91EAE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C9952" w14:textId="4CEB3D5C" w:rsid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DD865" w14:textId="7D83A30F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366C4" w14:textId="095A51D6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2300B" w14:textId="77777777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28B4B" w14:textId="77777777" w:rsidR="00BF0129" w:rsidRPr="00BF0129" w:rsidRDefault="00BF0129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TL</w:t>
            </w:r>
          </w:p>
          <w:p w14:paraId="16E6B868" w14:textId="77777777" w:rsidR="00681CB0" w:rsidRDefault="00681CB0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D206F" w14:textId="77777777" w:rsidR="00681CB0" w:rsidRDefault="00681CB0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21412" w14:textId="2D7A8E63" w:rsidR="00B55804" w:rsidRPr="00101477" w:rsidRDefault="00B53A61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098D6E6" w14:textId="77777777" w:rsidR="00B55804" w:rsidRPr="00101477" w:rsidRDefault="00B5580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8FFA8" w14:textId="1290AE34" w:rsidR="00B55804" w:rsidRDefault="00B5580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7CE4A" w14:textId="3631DF13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47AED9" w14:textId="77777777" w:rsidR="008573EC" w:rsidRPr="00101477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4C287" w14:textId="77777777" w:rsidR="00B55804" w:rsidRPr="00101477" w:rsidRDefault="00B5580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D75722" w14:textId="77777777" w:rsidR="00874038" w:rsidRDefault="00874038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D4608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8D4608" w:rsidRPr="0010147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8D4608" w:rsidRPr="00101477">
              <w:rPr>
                <w:rFonts w:ascii="Times New Roman" w:hAnsi="Times New Roman" w:cs="Times New Roman"/>
                <w:sz w:val="28"/>
                <w:szCs w:val="28"/>
              </w:rPr>
              <w:t xml:space="preserve"> CN, CL</w:t>
            </w:r>
          </w:p>
          <w:p w14:paraId="51B53DDC" w14:textId="77777777" w:rsidR="00A456AC" w:rsidRDefault="00A456A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6A5FE" w14:textId="77777777" w:rsidR="00C0051C" w:rsidRDefault="00C0051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14:paraId="518AD7D1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7CC73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1754D824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49AF8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64ACA8FD" w14:textId="77777777" w:rsidR="00A456AC" w:rsidRDefault="00A456AC" w:rsidP="00A456A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30C0612B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C8A8E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7C3C64EA" w14:textId="77777777" w:rsidR="002A5637" w:rsidRDefault="002A5637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86476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2DBA8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19F3C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E6AD85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B904D" w14:textId="030B9799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3771C" w14:textId="5BBD65A8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1D1F3" w14:textId="57100AAD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67FEB" w14:textId="77777777" w:rsidR="008573EC" w:rsidRDefault="008573EC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B8A4E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F58BE2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0423C3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3DCAE55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8B917" w14:textId="77777777" w:rsid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18D33" w14:textId="77777777" w:rsidR="00A456AC" w:rsidRDefault="00A456AC" w:rsidP="00A456A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0BC2D08C" w14:textId="77777777" w:rsidR="00A456AC" w:rsidRDefault="00A456AC" w:rsidP="00A456A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43816266" w14:textId="77777777" w:rsidR="00045584" w:rsidRPr="00045584" w:rsidRDefault="00045584" w:rsidP="008573E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45584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045584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4626E612" w14:textId="77777777" w:rsidR="00D23B76" w:rsidRDefault="00D23B76" w:rsidP="008573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6083AE" w14:textId="77777777" w:rsidR="00A456AC" w:rsidRDefault="00A456AC" w:rsidP="00A456AC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61A85884" w14:textId="77777777" w:rsidR="00A456AC" w:rsidRPr="00240455" w:rsidRDefault="00A456AC" w:rsidP="00A456A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258A389" w14:textId="77777777" w:rsidR="00A456AC" w:rsidRPr="00240455" w:rsidRDefault="00A456AC" w:rsidP="00A456A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86819A" w14:textId="77777777" w:rsidR="00A456AC" w:rsidRPr="00240455" w:rsidRDefault="00A456AC" w:rsidP="00A456A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26F20C" w14:textId="77777777" w:rsidR="00A456AC" w:rsidRPr="002436D2" w:rsidRDefault="00A456AC" w:rsidP="00A45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1021DD" w14:textId="5407ED49" w:rsidR="00B91CF7" w:rsidRPr="00101477" w:rsidRDefault="00B91CF7" w:rsidP="008573E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91CF7" w:rsidRPr="00101477" w:rsidSect="00A456AC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FEC"/>
    <w:multiLevelType w:val="hybridMultilevel"/>
    <w:tmpl w:val="97FC2EBE"/>
    <w:lvl w:ilvl="0" w:tplc="897CF9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66611"/>
    <w:multiLevelType w:val="hybridMultilevel"/>
    <w:tmpl w:val="51C693D6"/>
    <w:lvl w:ilvl="0" w:tplc="1A2C67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6A63"/>
    <w:multiLevelType w:val="hybridMultilevel"/>
    <w:tmpl w:val="D4A694F8"/>
    <w:lvl w:ilvl="0" w:tplc="0A081C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25570"/>
    <w:multiLevelType w:val="hybridMultilevel"/>
    <w:tmpl w:val="3FFE5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CB7"/>
    <w:multiLevelType w:val="hybridMultilevel"/>
    <w:tmpl w:val="518E2ADE"/>
    <w:lvl w:ilvl="0" w:tplc="3684BA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31459"/>
    <w:multiLevelType w:val="hybridMultilevel"/>
    <w:tmpl w:val="3F503ECA"/>
    <w:lvl w:ilvl="0" w:tplc="422C1F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235CB"/>
    <w:multiLevelType w:val="hybridMultilevel"/>
    <w:tmpl w:val="0004F70A"/>
    <w:lvl w:ilvl="0" w:tplc="B1D24A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07E3F"/>
    <w:multiLevelType w:val="hybridMultilevel"/>
    <w:tmpl w:val="14AC6B50"/>
    <w:lvl w:ilvl="0" w:tplc="EA3A5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805DC"/>
    <w:multiLevelType w:val="hybridMultilevel"/>
    <w:tmpl w:val="10BE9E9C"/>
    <w:lvl w:ilvl="0" w:tplc="A3B28CA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67CA7"/>
    <w:multiLevelType w:val="hybridMultilevel"/>
    <w:tmpl w:val="5BC87654"/>
    <w:lvl w:ilvl="0" w:tplc="9F4C9D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A4A52"/>
    <w:multiLevelType w:val="hybridMultilevel"/>
    <w:tmpl w:val="102817E4"/>
    <w:lvl w:ilvl="0" w:tplc="87E6221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6188A"/>
    <w:multiLevelType w:val="hybridMultilevel"/>
    <w:tmpl w:val="37AC1AEC"/>
    <w:lvl w:ilvl="0" w:tplc="C802A4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B33D1"/>
    <w:multiLevelType w:val="hybridMultilevel"/>
    <w:tmpl w:val="4C62BDEC"/>
    <w:lvl w:ilvl="0" w:tplc="36DE61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A0923"/>
    <w:multiLevelType w:val="hybridMultilevel"/>
    <w:tmpl w:val="36582430"/>
    <w:lvl w:ilvl="0" w:tplc="6D4EC4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5358F"/>
    <w:multiLevelType w:val="hybridMultilevel"/>
    <w:tmpl w:val="C8866C70"/>
    <w:lvl w:ilvl="0" w:tplc="93BC1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83ADD"/>
    <w:multiLevelType w:val="hybridMultilevel"/>
    <w:tmpl w:val="82C89EA0"/>
    <w:lvl w:ilvl="0" w:tplc="C43E3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27078"/>
    <w:multiLevelType w:val="hybridMultilevel"/>
    <w:tmpl w:val="ACEC6892"/>
    <w:lvl w:ilvl="0" w:tplc="74207D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415EB"/>
    <w:multiLevelType w:val="hybridMultilevel"/>
    <w:tmpl w:val="2BAA9F34"/>
    <w:lvl w:ilvl="0" w:tplc="8870DB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A3EA3"/>
    <w:multiLevelType w:val="hybridMultilevel"/>
    <w:tmpl w:val="8718417A"/>
    <w:lvl w:ilvl="0" w:tplc="07F6C1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315A1"/>
    <w:multiLevelType w:val="hybridMultilevel"/>
    <w:tmpl w:val="B23AE9D0"/>
    <w:lvl w:ilvl="0" w:tplc="547C83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8"/>
  </w:num>
  <w:num w:numId="7">
    <w:abstractNumId w:val="17"/>
  </w:num>
  <w:num w:numId="8">
    <w:abstractNumId w:val="19"/>
  </w:num>
  <w:num w:numId="9">
    <w:abstractNumId w:val="9"/>
  </w:num>
  <w:num w:numId="10">
    <w:abstractNumId w:val="11"/>
  </w:num>
  <w:num w:numId="11">
    <w:abstractNumId w:val="6"/>
  </w:num>
  <w:num w:numId="12">
    <w:abstractNumId w:val="16"/>
  </w:num>
  <w:num w:numId="13">
    <w:abstractNumId w:val="15"/>
  </w:num>
  <w:num w:numId="14">
    <w:abstractNumId w:val="14"/>
  </w:num>
  <w:num w:numId="15">
    <w:abstractNumId w:val="0"/>
  </w:num>
  <w:num w:numId="16">
    <w:abstractNumId w:val="12"/>
  </w:num>
  <w:num w:numId="17">
    <w:abstractNumId w:val="7"/>
  </w:num>
  <w:num w:numId="18">
    <w:abstractNumId w:val="5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D7"/>
    <w:rsid w:val="00031777"/>
    <w:rsid w:val="000425CF"/>
    <w:rsid w:val="00045584"/>
    <w:rsid w:val="00083193"/>
    <w:rsid w:val="000D4F2B"/>
    <w:rsid w:val="000F096A"/>
    <w:rsid w:val="00101477"/>
    <w:rsid w:val="00123729"/>
    <w:rsid w:val="00145A6B"/>
    <w:rsid w:val="00166888"/>
    <w:rsid w:val="001769A1"/>
    <w:rsid w:val="002201A0"/>
    <w:rsid w:val="00230115"/>
    <w:rsid w:val="0025289B"/>
    <w:rsid w:val="00292378"/>
    <w:rsid w:val="002A5637"/>
    <w:rsid w:val="00317C67"/>
    <w:rsid w:val="00333A96"/>
    <w:rsid w:val="00354E69"/>
    <w:rsid w:val="00395194"/>
    <w:rsid w:val="003A091C"/>
    <w:rsid w:val="003B6F38"/>
    <w:rsid w:val="003C4D48"/>
    <w:rsid w:val="003D0FDA"/>
    <w:rsid w:val="003E1081"/>
    <w:rsid w:val="003F58ED"/>
    <w:rsid w:val="00464030"/>
    <w:rsid w:val="00466B93"/>
    <w:rsid w:val="004834BC"/>
    <w:rsid w:val="004838C3"/>
    <w:rsid w:val="00486C32"/>
    <w:rsid w:val="004C1553"/>
    <w:rsid w:val="004C4FBE"/>
    <w:rsid w:val="004E5083"/>
    <w:rsid w:val="005231E3"/>
    <w:rsid w:val="005410BE"/>
    <w:rsid w:val="00567255"/>
    <w:rsid w:val="005A118C"/>
    <w:rsid w:val="005D06E9"/>
    <w:rsid w:val="00622AD7"/>
    <w:rsid w:val="0066264D"/>
    <w:rsid w:val="00681CB0"/>
    <w:rsid w:val="006E493A"/>
    <w:rsid w:val="006F243C"/>
    <w:rsid w:val="006F3960"/>
    <w:rsid w:val="006F4911"/>
    <w:rsid w:val="00713CC4"/>
    <w:rsid w:val="00745A92"/>
    <w:rsid w:val="00762E2C"/>
    <w:rsid w:val="007848E4"/>
    <w:rsid w:val="00792CD7"/>
    <w:rsid w:val="00795AC2"/>
    <w:rsid w:val="007A65A8"/>
    <w:rsid w:val="007B2551"/>
    <w:rsid w:val="007C37AE"/>
    <w:rsid w:val="007C5C25"/>
    <w:rsid w:val="008115A2"/>
    <w:rsid w:val="008543E3"/>
    <w:rsid w:val="008573EC"/>
    <w:rsid w:val="00874038"/>
    <w:rsid w:val="008A2E81"/>
    <w:rsid w:val="008D4608"/>
    <w:rsid w:val="008F1F6F"/>
    <w:rsid w:val="008F56AE"/>
    <w:rsid w:val="0093114F"/>
    <w:rsid w:val="009801F8"/>
    <w:rsid w:val="00A23564"/>
    <w:rsid w:val="00A456AC"/>
    <w:rsid w:val="00A523F9"/>
    <w:rsid w:val="00AB1827"/>
    <w:rsid w:val="00AB4C88"/>
    <w:rsid w:val="00AC3455"/>
    <w:rsid w:val="00AD06B9"/>
    <w:rsid w:val="00B53A61"/>
    <w:rsid w:val="00B55804"/>
    <w:rsid w:val="00B91CF7"/>
    <w:rsid w:val="00BA49DB"/>
    <w:rsid w:val="00BF0129"/>
    <w:rsid w:val="00C0051C"/>
    <w:rsid w:val="00C33D3C"/>
    <w:rsid w:val="00C42D54"/>
    <w:rsid w:val="00CC187A"/>
    <w:rsid w:val="00D1447C"/>
    <w:rsid w:val="00D23B76"/>
    <w:rsid w:val="00D32F5F"/>
    <w:rsid w:val="00D622C7"/>
    <w:rsid w:val="00D91EAE"/>
    <w:rsid w:val="00D93DC5"/>
    <w:rsid w:val="00DA6A87"/>
    <w:rsid w:val="00DE6E41"/>
    <w:rsid w:val="00E01F5A"/>
    <w:rsid w:val="00E056CE"/>
    <w:rsid w:val="00E17587"/>
    <w:rsid w:val="00E81C53"/>
    <w:rsid w:val="00E8453E"/>
    <w:rsid w:val="00E907AB"/>
    <w:rsid w:val="00E97A2E"/>
    <w:rsid w:val="00EA52A0"/>
    <w:rsid w:val="00EB3015"/>
    <w:rsid w:val="00ED5D3F"/>
    <w:rsid w:val="00F0384A"/>
    <w:rsid w:val="00F15509"/>
    <w:rsid w:val="00FA6435"/>
    <w:rsid w:val="00FC2CA3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AC6A5"/>
  <w15:docId w15:val="{38C02B6A-8FEF-450D-9B50-FE525F5F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C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797E-360B-4BB4-9878-E06E707A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GIANG</dc:creator>
  <cp:keywords/>
  <dc:description/>
  <cp:lastModifiedBy>Mai</cp:lastModifiedBy>
  <cp:revision>45</cp:revision>
  <dcterms:created xsi:type="dcterms:W3CDTF">2020-08-29T23:34:00Z</dcterms:created>
  <dcterms:modified xsi:type="dcterms:W3CDTF">2023-03-26T19:29:00Z</dcterms:modified>
</cp:coreProperties>
</file>