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62" w:rsidRPr="00F26562" w:rsidRDefault="00F26562" w:rsidP="00F26562">
      <w:pPr>
        <w:widowControl/>
        <w:shd w:val="clear" w:color="auto" w:fill="F2F2F2"/>
        <w:spacing w:before="150" w:after="150" w:line="300" w:lineRule="atLeast"/>
        <w:outlineLvl w:val="3"/>
        <w:rPr>
          <w:rFonts w:ascii="微軟正黑體" w:eastAsia="微軟正黑體" w:hAnsi="微軟正黑體" w:cs="新細明體"/>
          <w:b/>
          <w:bCs/>
          <w:color w:val="333333"/>
          <w:kern w:val="0"/>
          <w:sz w:val="26"/>
          <w:szCs w:val="26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6"/>
          <w:szCs w:val="26"/>
        </w:rPr>
        <w:t xml:space="preserve">單字列印 - </w:t>
      </w:r>
      <w:proofErr w:type="spellStart"/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6"/>
          <w:szCs w:val="26"/>
        </w:rPr>
        <w:t>VoiceTube</w:t>
      </w:r>
      <w:proofErr w:type="spellEnd"/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6"/>
          <w:szCs w:val="26"/>
        </w:rPr>
        <w:t>《看影片學英語》</w:t>
      </w:r>
    </w:p>
    <w:p w:rsidR="00F26562" w:rsidRPr="00F26562" w:rsidRDefault="00F26562" w:rsidP="00F26562">
      <w:pPr>
        <w:widowControl/>
        <w:shd w:val="clear" w:color="auto" w:fill="F2F2F2"/>
        <w:spacing w:before="150" w:after="150" w:line="300" w:lineRule="atLeast"/>
        <w:outlineLvl w:val="3"/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6"/>
          <w:szCs w:val="26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6"/>
          <w:szCs w:val="26"/>
        </w:rPr>
        <w:t xml:space="preserve">漢密爾頓 不停歇 (Non Stop || Hamilton </w:t>
      </w:r>
      <w:proofErr w:type="spellStart"/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6"/>
          <w:szCs w:val="26"/>
        </w:rPr>
        <w:t>Animatic</w:t>
      </w:r>
      <w:proofErr w:type="spellEnd"/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6"/>
          <w:szCs w:val="26"/>
        </w:rPr>
        <w:t>)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accompany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(</w:t>
      </w:r>
      <w:proofErr w:type="spell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vt</w:t>
      </w:r>
      <w:proofErr w:type="spell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.)伴隨,陪伴,陪同,伴奏,為…伴奏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account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帳目,報告,估計,原因,利潤,算賬,記錄(vi.)解釋,認為,占,解決,得分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attitude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態度,姿態,姿勢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chest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胸部,胸腔,胸膛;箱子,櫃子;金庫,公款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client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客戶,顧客,委託人客戶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colony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殖民地;群體,群落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comfort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u舒適,安逸;c慰問,安慰(</w:t>
      </w:r>
      <w:proofErr w:type="spell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vt</w:t>
      </w:r>
      <w:proofErr w:type="spell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.)慰問,安慰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constitution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c憲法;u體格,體質;u構成,構造,組成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convention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c大會,會議;c公約,協定;c習俗,慣例;u習俗,慣例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proofErr w:type="spellStart"/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defence</w:t>
      </w:r>
      <w:proofErr w:type="spell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保衛,防禦,辯護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defend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(</w:t>
      </w:r>
      <w:proofErr w:type="spell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vt</w:t>
      </w:r>
      <w:proofErr w:type="spell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.)防守,保衛;為…辯護,為…答辯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delegate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代表,委員(v.)委派,委託,授權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disagree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(vi.)意見不同,不同意;不一致,不符;不適宜,有害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economy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經濟;節儉;秩序;機體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economy</w:t>
      </w:r>
      <w:r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 xml:space="preserve">  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 xml:space="preserve">n.名詞 1. 節約，節省[C][U]The employees of the firm </w:t>
      </w:r>
      <w:proofErr w:type="spell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practised</w:t>
      </w:r>
      <w:proofErr w:type="spell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 xml:space="preserve"> economy in doing everything. 該公司的僱員做任何事都勵行節約。2. 經濟；經濟情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lastRenderedPageBreak/>
        <w:t>況；經濟結構[U][C]The nation's economy is growing rapidly. 這個國家的經濟在快速增長。3. （客機的）經濟艙（= economy class）a.形容詞 1. 廉價的；經濟的 變化形 名</w:t>
      </w:r>
      <w:proofErr w:type="gram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複</w:t>
      </w:r>
      <w:proofErr w:type="gram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 xml:space="preserve">: economies 同義字 n. 節約，節省thrift, frugality, saving </w:t>
      </w:r>
      <w:proofErr w:type="gram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反義字</w:t>
      </w:r>
      <w:proofErr w:type="gram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 xml:space="preserve"> 「n. 節約，節省」的</w:t>
      </w:r>
      <w:proofErr w:type="gram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反義字</w:t>
      </w:r>
      <w:proofErr w:type="gram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：luxury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entitle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(</w:t>
      </w:r>
      <w:proofErr w:type="spell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vt</w:t>
      </w:r>
      <w:proofErr w:type="spell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.)給…權利;給…題名,給…稱號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essay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隨筆,短文,評論,企圖(</w:t>
      </w:r>
      <w:proofErr w:type="spell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vt</w:t>
      </w:r>
      <w:proofErr w:type="spell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.)試圖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grant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(v.)給予,提供;許可,答應,承認,姑且承認,假定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補助金,資助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guarantee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擔保,抵押品,保証書(</w:t>
      </w:r>
      <w:proofErr w:type="spell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vt</w:t>
      </w:r>
      <w:proofErr w:type="spell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.)保</w:t>
      </w:r>
      <w:proofErr w:type="gram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証</w:t>
      </w:r>
      <w:proofErr w:type="gram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,擔保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harmony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和諧,融洽,協調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honestly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(</w:t>
      </w:r>
      <w:proofErr w:type="spell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ad.</w:t>
      </w:r>
      <w:proofErr w:type="spell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)老老實實,正正當當,老實說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increasingly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(</w:t>
      </w:r>
      <w:proofErr w:type="spell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ad.</w:t>
      </w:r>
      <w:proofErr w:type="spell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)逐漸地,漸增地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independence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u獨立,自主;足夠維持生活的收入(</w:t>
      </w:r>
      <w:proofErr w:type="spell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vt</w:t>
      </w:r>
      <w:proofErr w:type="spell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.)為做索引(vi.)做索引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innocent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(a.)清白的;天真的,單純的;無知的,頭腦簡單的;沒有…的天真無邪的人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intend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(</w:t>
      </w:r>
      <w:proofErr w:type="spell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vt</w:t>
      </w:r>
      <w:proofErr w:type="spell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.)想要,打算;打算使…為;意指,意思是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jam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果醬,擁塞之物,堵塞,困境(</w:t>
      </w:r>
      <w:proofErr w:type="spell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vt</w:t>
      </w:r>
      <w:proofErr w:type="spell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.)擠進,使塞滿,混雜,壓碎,使堵塞(vi.)堵塞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junior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(a.)年少的,較年幼的;資歷較淺的;</w:t>
      </w:r>
      <w:proofErr w:type="gram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三</w:t>
      </w:r>
      <w:proofErr w:type="gram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年級的年少者;等級較低者;</w:t>
      </w:r>
      <w:proofErr w:type="gram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三</w:t>
      </w:r>
      <w:proofErr w:type="gram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年級學生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jury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陪審團,評判委員會,陪審員(a.)應急的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liberty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u自由,自主權;c冒昧,失禮;特權,特許權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meantime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此際,其時(</w:t>
      </w:r>
      <w:proofErr w:type="spell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ad.</w:t>
      </w:r>
      <w:proofErr w:type="spell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)其間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lastRenderedPageBreak/>
        <w:t>mess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食堂,伙食,用膳,一份食品,混亂,亂七八糟,困境(</w:t>
      </w:r>
      <w:proofErr w:type="spell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vt</w:t>
      </w:r>
      <w:proofErr w:type="spell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.)將…</w:t>
      </w:r>
      <w:proofErr w:type="gram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弄糟</w:t>
      </w:r>
      <w:proofErr w:type="gram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,妨礙,使紊亂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miracle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奇跡,神奇,神奇的事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murder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謀殺(</w:t>
      </w:r>
      <w:proofErr w:type="spell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vt</w:t>
      </w:r>
      <w:proofErr w:type="spell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.)謀殺,損毀,破壞(vi.)犯殺人罪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non-stop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(adj.)不停止的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nowhere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(</w:t>
      </w:r>
      <w:proofErr w:type="spell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ad.</w:t>
      </w:r>
      <w:proofErr w:type="spell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)任何地方都不;無處,沒有地方,烏有鄉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persuasive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(a.)善說服的;口才好的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phrase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片語,慣用語,成語,措詞(</w:t>
      </w:r>
      <w:proofErr w:type="spell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vt</w:t>
      </w:r>
      <w:proofErr w:type="spell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.)</w:t>
      </w:r>
      <w:proofErr w:type="gram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用短語表達</w:t>
      </w:r>
      <w:proofErr w:type="gramEnd"/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pride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u自豪,自尊心;u驕傲,自滿,傲慢;c引以自豪的人或物(</w:t>
      </w:r>
      <w:proofErr w:type="spell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vt</w:t>
      </w:r>
      <w:proofErr w:type="spell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.)使…自豪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publish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(</w:t>
      </w:r>
      <w:proofErr w:type="spell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vt</w:t>
      </w:r>
      <w:proofErr w:type="spell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.)出版,發行,公開,發表,宣傳,公佈(vi.)出版,發行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series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系列,叢書,套,級數,組系列,串聯,序列,連續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shadow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陰影,蔭,影子,影像,陰暗,預兆,少許,隱蔽處,庇護(</w:t>
      </w:r>
      <w:proofErr w:type="spell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vt</w:t>
      </w:r>
      <w:proofErr w:type="spell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.)遮蔽,使朦朧,預示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tension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u拉緊,繃緊;緊張;張力,拉力,</w:t>
      </w:r>
      <w:proofErr w:type="gram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牽力</w:t>
      </w:r>
      <w:proofErr w:type="gram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(</w:t>
      </w:r>
      <w:proofErr w:type="spell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vt</w:t>
      </w:r>
      <w:proofErr w:type="spell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.)拉緊,繃緊,使緊張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unite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(vi.)聯合,合併,混合(</w:t>
      </w:r>
      <w:proofErr w:type="spell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vt</w:t>
      </w:r>
      <w:proofErr w:type="spell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.)使聯合,統一,</w:t>
      </w:r>
      <w:proofErr w:type="gram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使粘合</w:t>
      </w:r>
      <w:proofErr w:type="gram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,使結婚</w:t>
      </w:r>
    </w:p>
    <w:p w:rsidR="00F26562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wealthy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(a.)富有的,豐裕的,充分的</w:t>
      </w:r>
    </w:p>
    <w:p w:rsidR="005631A1" w:rsidRPr="00F26562" w:rsidRDefault="00F26562" w:rsidP="00F26562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375"/>
        <w:rPr>
          <w:rFonts w:ascii="微軟正黑體" w:eastAsia="微軟正黑體" w:hAnsi="微軟正黑體" w:cs="新細明體"/>
          <w:color w:val="333333"/>
          <w:kern w:val="0"/>
          <w:sz w:val="21"/>
          <w:szCs w:val="21"/>
        </w:rPr>
      </w:pPr>
      <w:r w:rsidRPr="00F26562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1"/>
          <w:szCs w:val="21"/>
        </w:rPr>
        <w:t>witness</w:t>
      </w:r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証人,目擊者,証據,証明,証詞(</w:t>
      </w:r>
      <w:proofErr w:type="spell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vt</w:t>
      </w:r>
      <w:proofErr w:type="spell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.)目擊,作</w:t>
      </w:r>
      <w:proofErr w:type="gram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証</w:t>
      </w:r>
      <w:proofErr w:type="gram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,証明,表明,經歷(vi.)作</w:t>
      </w:r>
      <w:proofErr w:type="gramStart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証</w:t>
      </w:r>
      <w:proofErr w:type="gramEnd"/>
      <w:r w:rsidRPr="00F26562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人</w:t>
      </w:r>
    </w:p>
    <w:sectPr w:rsidR="005631A1" w:rsidRPr="00F26562" w:rsidSect="005631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C9C"/>
    <w:multiLevelType w:val="multilevel"/>
    <w:tmpl w:val="1F881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6562"/>
    <w:rsid w:val="005631A1"/>
    <w:rsid w:val="00F26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1A1"/>
    <w:pPr>
      <w:widowControl w:val="0"/>
    </w:pPr>
  </w:style>
  <w:style w:type="paragraph" w:styleId="4">
    <w:name w:val="heading 4"/>
    <w:basedOn w:val="a"/>
    <w:link w:val="40"/>
    <w:uiPriority w:val="9"/>
    <w:qFormat/>
    <w:rsid w:val="00F26562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F26562"/>
    <w:rPr>
      <w:rFonts w:ascii="新細明體" w:eastAsia="新細明體" w:hAnsi="新細明體" w:cs="新細明體"/>
      <w:b/>
      <w:bCs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林宜叡</dc:creator>
  <cp:lastModifiedBy>林宜叡</cp:lastModifiedBy>
  <cp:revision>1</cp:revision>
  <dcterms:created xsi:type="dcterms:W3CDTF">2019-02-22T03:52:00Z</dcterms:created>
  <dcterms:modified xsi:type="dcterms:W3CDTF">2019-02-22T04:01:00Z</dcterms:modified>
</cp:coreProperties>
</file>