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15A5720C" w14:textId="77777777" w:rsidR="00FB3D88" w:rsidRDefault="00FB3D88" w:rsidP="00FB3D88">
      <w:pPr>
        <w:pStyle w:val="BodyText"/>
        <w:ind w:left="0"/>
        <w:jc w:val="center"/>
        <w:rPr>
          <w:b/>
          <w:sz w:val="32"/>
        </w:rPr>
      </w:pPr>
      <w:r>
        <w:rPr>
          <w:b/>
          <w:sz w:val="32"/>
        </w:rPr>
        <w:t>Introduction to Virtual/Augmented Reality and Telepresence</w:t>
      </w:r>
    </w:p>
    <w:p w14:paraId="0714EDA9" w14:textId="77777777" w:rsidR="005F30E8" w:rsidRDefault="005C2DD7" w:rsidP="00C719A4">
      <w:pPr>
        <w:jc w:val="center"/>
      </w:pPr>
      <w:r>
        <w:rPr>
          <w:sz w:val="28"/>
          <w:szCs w:val="28"/>
        </w:rPr>
        <w:t>Assignment 3</w:t>
      </w:r>
    </w:p>
    <w:p w14:paraId="48EE21D1" w14:textId="4F7FC9EF" w:rsidR="005F30E8" w:rsidRDefault="00642D93" w:rsidP="00C719A4">
      <w:pPr>
        <w:jc w:val="center"/>
        <w:rPr>
          <w:sz w:val="28"/>
          <w:szCs w:val="28"/>
        </w:rPr>
      </w:pPr>
      <w:r>
        <w:rPr>
          <w:sz w:val="28"/>
          <w:szCs w:val="28"/>
        </w:rPr>
        <w:t>Real-time Facial Animation</w:t>
      </w:r>
    </w:p>
    <w:p w14:paraId="7472AE03" w14:textId="2731CEFC" w:rsidR="00E84441" w:rsidRDefault="00EB3721" w:rsidP="00C719A4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CDE7350" wp14:editId="01AF3FFE">
            <wp:extent cx="4351020" cy="2447449"/>
            <wp:effectExtent l="0" t="0" r="0" b="0"/>
            <wp:docPr id="2" name="Picture 2" descr="Software For The Grab: Download Reallusion iClone 7.2.1220.1 (keygen crac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oftware For The Grab: Download Reallusion iClone 7.2.1220.1 (keygen crack)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7132" cy="2450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9E1C1" w14:textId="2E8E068B" w:rsidR="00E84441" w:rsidRDefault="00E84441" w:rsidP="00C719A4">
      <w:pPr>
        <w:jc w:val="center"/>
      </w:pPr>
    </w:p>
    <w:p w14:paraId="587DBD7F" w14:textId="3F79D9C9" w:rsidR="00642D93" w:rsidRDefault="009C05AF" w:rsidP="000C1A3A">
      <w:pPr>
        <w:contextualSpacing/>
      </w:pPr>
      <w:r>
        <w:t xml:space="preserve">For this assignment we will use </w:t>
      </w:r>
      <w:hyperlink r:id="rId6" w:history="1">
        <w:proofErr w:type="spellStart"/>
        <w:r w:rsidRPr="009C05AF">
          <w:rPr>
            <w:rStyle w:val="Hyperlink"/>
          </w:rPr>
          <w:t>Faceware</w:t>
        </w:r>
        <w:proofErr w:type="spellEnd"/>
        <w:r w:rsidRPr="009C05AF">
          <w:rPr>
            <w:rStyle w:val="Hyperlink"/>
          </w:rPr>
          <w:t xml:space="preserve"> facial anim</w:t>
        </w:r>
        <w:r w:rsidRPr="009C05AF">
          <w:rPr>
            <w:rStyle w:val="Hyperlink"/>
          </w:rPr>
          <w:t>a</w:t>
        </w:r>
        <w:r w:rsidRPr="009C05AF">
          <w:rPr>
            <w:rStyle w:val="Hyperlink"/>
          </w:rPr>
          <w:t>tion so</w:t>
        </w:r>
        <w:r w:rsidRPr="009C05AF">
          <w:rPr>
            <w:rStyle w:val="Hyperlink"/>
          </w:rPr>
          <w:t>f</w:t>
        </w:r>
        <w:r w:rsidRPr="009C05AF">
          <w:rPr>
            <w:rStyle w:val="Hyperlink"/>
          </w:rPr>
          <w:t>tware</w:t>
        </w:r>
      </w:hyperlink>
      <w:r>
        <w:t>.</w:t>
      </w:r>
    </w:p>
    <w:p w14:paraId="48A22EC5" w14:textId="10E9233C" w:rsidR="009C05AF" w:rsidRDefault="009C05AF" w:rsidP="000C1A3A">
      <w:pPr>
        <w:contextualSpacing/>
      </w:pPr>
    </w:p>
    <w:p w14:paraId="5AF9608E" w14:textId="162E4CDB" w:rsidR="009C05AF" w:rsidRDefault="009C05AF" w:rsidP="000C1A3A">
      <w:pPr>
        <w:contextualSpacing/>
      </w:pPr>
      <w:r>
        <w:t xml:space="preserve">A description on how to use </w:t>
      </w:r>
      <w:proofErr w:type="spellStart"/>
      <w:r>
        <w:t>Faceware</w:t>
      </w:r>
      <w:proofErr w:type="spellEnd"/>
      <w:r>
        <w:t xml:space="preserve"> can be found in:</w:t>
      </w:r>
    </w:p>
    <w:p w14:paraId="094738A4" w14:textId="0C549F35" w:rsidR="009C05AF" w:rsidRDefault="009C05AF" w:rsidP="000C1A3A">
      <w:pPr>
        <w:contextualSpacing/>
      </w:pPr>
    </w:p>
    <w:p w14:paraId="082C55D6" w14:textId="1E5017D6" w:rsidR="009C05AF" w:rsidRDefault="00591454" w:rsidP="00591454">
      <w:pPr>
        <w:pStyle w:val="ListParagraph"/>
        <w:numPr>
          <w:ilvl w:val="0"/>
          <w:numId w:val="5"/>
        </w:numPr>
        <w:rPr>
          <w:sz w:val="24"/>
          <w:szCs w:val="24"/>
        </w:rPr>
      </w:pPr>
      <w:hyperlink r:id="rId7" w:history="1">
        <w:r w:rsidRPr="00591454">
          <w:rPr>
            <w:rStyle w:val="Hyperlink"/>
            <w:sz w:val="24"/>
            <w:szCs w:val="24"/>
          </w:rPr>
          <w:t xml:space="preserve">Introduction to </w:t>
        </w:r>
        <w:proofErr w:type="spellStart"/>
        <w:r w:rsidRPr="00591454">
          <w:rPr>
            <w:rStyle w:val="Hyperlink"/>
            <w:sz w:val="24"/>
            <w:szCs w:val="24"/>
          </w:rPr>
          <w:t>Faceware</w:t>
        </w:r>
        <w:proofErr w:type="spellEnd"/>
        <w:r w:rsidRPr="00591454">
          <w:rPr>
            <w:rStyle w:val="Hyperlink"/>
            <w:sz w:val="24"/>
            <w:szCs w:val="24"/>
          </w:rPr>
          <w:t xml:space="preserve"> St</w:t>
        </w:r>
        <w:r w:rsidRPr="00591454">
          <w:rPr>
            <w:rStyle w:val="Hyperlink"/>
            <w:sz w:val="24"/>
            <w:szCs w:val="24"/>
          </w:rPr>
          <w:t>u</w:t>
        </w:r>
        <w:r w:rsidRPr="00591454">
          <w:rPr>
            <w:rStyle w:val="Hyperlink"/>
            <w:sz w:val="24"/>
            <w:szCs w:val="24"/>
          </w:rPr>
          <w:t>dio</w:t>
        </w:r>
      </w:hyperlink>
    </w:p>
    <w:p w14:paraId="05BFD7FC" w14:textId="77777777" w:rsidR="00591454" w:rsidRPr="00591454" w:rsidRDefault="00591454" w:rsidP="00591454">
      <w:pPr>
        <w:pStyle w:val="ListParagraph"/>
        <w:ind w:left="1080"/>
        <w:rPr>
          <w:sz w:val="24"/>
          <w:szCs w:val="24"/>
        </w:rPr>
      </w:pPr>
    </w:p>
    <w:p w14:paraId="5967FEFA" w14:textId="62D90CD5" w:rsidR="0096377F" w:rsidRPr="0096377F" w:rsidRDefault="0096377F" w:rsidP="0096377F">
      <w:pPr>
        <w:spacing w:line="240" w:lineRule="auto"/>
        <w:textAlignment w:val="baseline"/>
        <w:outlineLvl w:val="0"/>
        <w:rPr>
          <w:rFonts w:eastAsia="Times New Roman"/>
          <w:b/>
          <w:bCs/>
          <w:color w:val="3D3D3D"/>
          <w:kern w:val="36"/>
          <w:sz w:val="24"/>
          <w:szCs w:val="24"/>
          <w:bdr w:val="none" w:sz="0" w:space="0" w:color="auto" w:frame="1"/>
        </w:rPr>
      </w:pPr>
      <w:r w:rsidRPr="0096377F">
        <w:rPr>
          <w:rFonts w:eastAsia="Times New Roman"/>
          <w:b/>
          <w:bCs/>
          <w:color w:val="3D3D3D"/>
          <w:kern w:val="36"/>
          <w:sz w:val="24"/>
          <w:szCs w:val="24"/>
          <w:bdr w:val="none" w:sz="0" w:space="0" w:color="auto" w:frame="1"/>
        </w:rPr>
        <w:t>Importing the Live Client for Unity package</w:t>
      </w:r>
    </w:p>
    <w:p w14:paraId="3BCE2471" w14:textId="77777777" w:rsidR="0096377F" w:rsidRPr="0096377F" w:rsidRDefault="0096377F" w:rsidP="0096377F">
      <w:pPr>
        <w:spacing w:line="240" w:lineRule="auto"/>
        <w:textAlignment w:val="baseline"/>
        <w:outlineLvl w:val="0"/>
        <w:rPr>
          <w:rFonts w:eastAsia="Times New Roman"/>
          <w:color w:val="3D3D3D"/>
          <w:kern w:val="36"/>
        </w:rPr>
      </w:pPr>
    </w:p>
    <w:p w14:paraId="05AD9098" w14:textId="478456E6" w:rsidR="0096377F" w:rsidRPr="0096377F" w:rsidRDefault="0096377F" w:rsidP="0096377F">
      <w:pPr>
        <w:spacing w:line="240" w:lineRule="auto"/>
        <w:textAlignment w:val="baseline"/>
        <w:rPr>
          <w:rFonts w:eastAsia="Times New Roman"/>
        </w:rPr>
      </w:pPr>
      <w:r w:rsidRPr="0096377F">
        <w:rPr>
          <w:rFonts w:eastAsia="Times New Roman"/>
          <w:bdr w:val="none" w:sz="0" w:space="0" w:color="auto" w:frame="1"/>
        </w:rPr>
        <w:t xml:space="preserve">The </w:t>
      </w:r>
      <w:proofErr w:type="spellStart"/>
      <w:r w:rsidRPr="0096377F">
        <w:rPr>
          <w:rFonts w:eastAsia="Times New Roman"/>
          <w:bdr w:val="none" w:sz="0" w:space="0" w:color="auto" w:frame="1"/>
        </w:rPr>
        <w:t>Faceware</w:t>
      </w:r>
      <w:proofErr w:type="spellEnd"/>
      <w:r w:rsidRPr="0096377F">
        <w:rPr>
          <w:rFonts w:eastAsia="Times New Roman"/>
          <w:bdr w:val="none" w:sz="0" w:space="0" w:color="auto" w:frame="1"/>
        </w:rPr>
        <w:t xml:space="preserve"> Live Client for Unity package can be installed from the Unity Asset Store. Simply search for "</w:t>
      </w:r>
      <w:proofErr w:type="spellStart"/>
      <w:r w:rsidRPr="0096377F">
        <w:rPr>
          <w:rFonts w:eastAsia="Times New Roman"/>
          <w:bdr w:val="none" w:sz="0" w:space="0" w:color="auto" w:frame="1"/>
        </w:rPr>
        <w:t>Faceware</w:t>
      </w:r>
      <w:proofErr w:type="spellEnd"/>
      <w:r w:rsidRPr="0096377F">
        <w:rPr>
          <w:rFonts w:eastAsia="Times New Roman"/>
          <w:bdr w:val="none" w:sz="0" w:space="0" w:color="auto" w:frame="1"/>
        </w:rPr>
        <w:t>" and you can select and import it into your Unity project. After importing the </w:t>
      </w:r>
      <w:proofErr w:type="spellStart"/>
      <w:r w:rsidRPr="0096377F">
        <w:rPr>
          <w:rFonts w:eastAsia="Times New Roman"/>
          <w:b/>
          <w:bCs/>
          <w:bdr w:val="none" w:sz="0" w:space="0" w:color="auto" w:frame="1"/>
        </w:rPr>
        <w:t>Faceware</w:t>
      </w:r>
      <w:proofErr w:type="spellEnd"/>
      <w:r w:rsidRPr="0096377F">
        <w:rPr>
          <w:rFonts w:eastAsia="Times New Roman"/>
          <w:b/>
          <w:bCs/>
          <w:bdr w:val="none" w:sz="0" w:space="0" w:color="auto" w:frame="1"/>
        </w:rPr>
        <w:t xml:space="preserve"> Live Client for Unity</w:t>
      </w:r>
      <w:r w:rsidRPr="0096377F">
        <w:rPr>
          <w:rFonts w:eastAsia="Times New Roman"/>
          <w:bdr w:val="none" w:sz="0" w:space="0" w:color="auto" w:frame="1"/>
        </w:rPr>
        <w:t> package you're almost ready to connect to Live Server and see your real-time facial animation data that is streaming from Live Server.  There are just a few easy steps we need to complete first. </w:t>
      </w:r>
    </w:p>
    <w:p w14:paraId="6E90CD8A" w14:textId="77777777" w:rsidR="0096377F" w:rsidRPr="0096377F" w:rsidRDefault="0096377F" w:rsidP="0096377F">
      <w:pPr>
        <w:spacing w:line="240" w:lineRule="auto"/>
        <w:textAlignment w:val="baseline"/>
        <w:rPr>
          <w:rFonts w:eastAsia="Times New Roman"/>
        </w:rPr>
      </w:pPr>
      <w:r w:rsidRPr="0096377F">
        <w:rPr>
          <w:rFonts w:eastAsia="Times New Roman"/>
        </w:rPr>
        <w:t> </w:t>
      </w:r>
    </w:p>
    <w:p w14:paraId="442A1B6C" w14:textId="1A381468" w:rsidR="0096377F" w:rsidRPr="0096377F" w:rsidRDefault="0096377F" w:rsidP="0096377F">
      <w:pPr>
        <w:spacing w:line="240" w:lineRule="auto"/>
        <w:textAlignment w:val="baseline"/>
        <w:rPr>
          <w:rFonts w:eastAsia="Times New Roman"/>
        </w:rPr>
      </w:pPr>
      <w:r w:rsidRPr="0096377F">
        <w:rPr>
          <w:rFonts w:eastAsia="Times New Roman"/>
          <w:bdr w:val="none" w:sz="0" w:space="0" w:color="auto" w:frame="1"/>
        </w:rPr>
        <w:t xml:space="preserve">You'll need to be streaming data from </w:t>
      </w:r>
      <w:proofErr w:type="spellStart"/>
      <w:r w:rsidRPr="0096377F">
        <w:rPr>
          <w:rFonts w:eastAsia="Times New Roman"/>
          <w:bdr w:val="none" w:sz="0" w:space="0" w:color="auto" w:frame="1"/>
        </w:rPr>
        <w:t>Faceware</w:t>
      </w:r>
      <w:proofErr w:type="spellEnd"/>
      <w:r w:rsidRPr="0096377F">
        <w:rPr>
          <w:rFonts w:eastAsia="Times New Roman"/>
          <w:bdr w:val="none" w:sz="0" w:space="0" w:color="auto" w:frame="1"/>
        </w:rPr>
        <w:t xml:space="preserve"> Live Server to see animation in Unity.  You can do this by requesting a</w:t>
      </w:r>
      <w:r w:rsidR="00F530D6">
        <w:rPr>
          <w:rFonts w:eastAsia="Times New Roman"/>
          <w:bdr w:val="none" w:sz="0" w:space="0" w:color="auto" w:frame="1"/>
        </w:rPr>
        <w:t xml:space="preserve"> </w:t>
      </w:r>
      <w:hyperlink r:id="rId8" w:history="1">
        <w:r w:rsidR="00F530D6" w:rsidRPr="00F530D6">
          <w:rPr>
            <w:rStyle w:val="Hyperlink"/>
            <w:rFonts w:eastAsia="Times New Roman"/>
            <w:bdr w:val="none" w:sz="0" w:space="0" w:color="auto" w:frame="1"/>
          </w:rPr>
          <w:t>free 30 day</w:t>
        </w:r>
        <w:r w:rsidR="00F530D6" w:rsidRPr="00F530D6">
          <w:rPr>
            <w:rStyle w:val="Hyperlink"/>
            <w:rFonts w:eastAsia="Times New Roman"/>
            <w:bdr w:val="none" w:sz="0" w:space="0" w:color="auto" w:frame="1"/>
          </w:rPr>
          <w:t>s</w:t>
        </w:r>
        <w:r w:rsidR="00F530D6" w:rsidRPr="00F530D6">
          <w:rPr>
            <w:rStyle w:val="Hyperlink"/>
            <w:rFonts w:eastAsia="Times New Roman"/>
            <w:bdr w:val="none" w:sz="0" w:space="0" w:color="auto" w:frame="1"/>
          </w:rPr>
          <w:t xml:space="preserve"> trial</w:t>
        </w:r>
      </w:hyperlink>
    </w:p>
    <w:p w14:paraId="0D5B8F35" w14:textId="1235352D" w:rsidR="00EE3029" w:rsidRDefault="00EE3029" w:rsidP="000C1A3A">
      <w:pPr>
        <w:contextualSpacing/>
      </w:pPr>
    </w:p>
    <w:p w14:paraId="1E45AC3B" w14:textId="0ED10E4A" w:rsidR="00F530D6" w:rsidRDefault="00752192" w:rsidP="000C1A3A">
      <w:pPr>
        <w:contextualSpacing/>
      </w:pPr>
      <w:r>
        <w:t>If you have a</w:t>
      </w:r>
      <w:r w:rsidR="006B0204">
        <w:t>n</w:t>
      </w:r>
      <w:r>
        <w:t xml:space="preserve"> IOS  machine you can use instead </w:t>
      </w:r>
      <w:hyperlink r:id="rId9" w:history="1">
        <w:r w:rsidRPr="00752192">
          <w:rPr>
            <w:rStyle w:val="Hyperlink"/>
          </w:rPr>
          <w:t>Live Captu</w:t>
        </w:r>
        <w:r w:rsidRPr="00752192">
          <w:rPr>
            <w:rStyle w:val="Hyperlink"/>
          </w:rPr>
          <w:t>r</w:t>
        </w:r>
        <w:r w:rsidRPr="00752192">
          <w:rPr>
            <w:rStyle w:val="Hyperlink"/>
          </w:rPr>
          <w:t>e</w:t>
        </w:r>
      </w:hyperlink>
      <w:r>
        <w:t>.</w:t>
      </w:r>
    </w:p>
    <w:p w14:paraId="31CC552A" w14:textId="77777777" w:rsidR="00F530D6" w:rsidRDefault="00F530D6" w:rsidP="000C1A3A">
      <w:pPr>
        <w:contextualSpacing/>
      </w:pPr>
    </w:p>
    <w:p w14:paraId="0EDE4684" w14:textId="2499261D" w:rsidR="0096377F" w:rsidRPr="0096377F" w:rsidRDefault="0096377F" w:rsidP="000C1A3A">
      <w:pPr>
        <w:contextualSpacing/>
        <w:rPr>
          <w:b/>
          <w:bCs/>
          <w:sz w:val="24"/>
          <w:szCs w:val="24"/>
        </w:rPr>
      </w:pPr>
      <w:r w:rsidRPr="0096377F">
        <w:rPr>
          <w:b/>
          <w:bCs/>
          <w:sz w:val="24"/>
          <w:szCs w:val="24"/>
        </w:rPr>
        <w:t>Marking Scheme</w:t>
      </w:r>
    </w:p>
    <w:p w14:paraId="228DF2B5" w14:textId="77777777" w:rsidR="0096377F" w:rsidRDefault="0096377F" w:rsidP="000C1A3A">
      <w:pPr>
        <w:contextualSpacing/>
      </w:pPr>
    </w:p>
    <w:p w14:paraId="0B148334" w14:textId="0BD65780" w:rsidR="00F17C1B" w:rsidRDefault="009C05AF" w:rsidP="009C05AF">
      <w:r>
        <w:t>Extra points (10%) for new functionalities</w:t>
      </w:r>
      <w:r w:rsidR="00E84441">
        <w:t xml:space="preserve"> such as:</w:t>
      </w:r>
    </w:p>
    <w:p w14:paraId="38E78A63" w14:textId="0DBB51B3" w:rsidR="00E84441" w:rsidRDefault="00E84441" w:rsidP="00E84441">
      <w:pPr>
        <w:pStyle w:val="ListParagraph"/>
        <w:numPr>
          <w:ilvl w:val="0"/>
          <w:numId w:val="4"/>
        </w:numPr>
      </w:pPr>
      <w:r>
        <w:t xml:space="preserve">Exaggerated </w:t>
      </w:r>
      <w:r w:rsidR="00EB3721">
        <w:t xml:space="preserve">face motion creating a </w:t>
      </w:r>
      <w:r>
        <w:t>clown like animation</w:t>
      </w:r>
      <w:r w:rsidR="0096377F">
        <w:t xml:space="preserve"> effect</w:t>
      </w:r>
    </w:p>
    <w:p w14:paraId="5818958D" w14:textId="3DBA8F36" w:rsidR="00E84441" w:rsidRDefault="00E84441" w:rsidP="00E84441">
      <w:pPr>
        <w:pStyle w:val="ListParagraph"/>
        <w:numPr>
          <w:ilvl w:val="0"/>
          <w:numId w:val="4"/>
        </w:numPr>
      </w:pPr>
      <w:r>
        <w:t xml:space="preserve">Retargeting to other faces such a cartoon, </w:t>
      </w:r>
      <w:r w:rsidR="00EB3721">
        <w:t>dog,</w:t>
      </w:r>
      <w:r>
        <w:t xml:space="preserve"> or a cat</w:t>
      </w:r>
    </w:p>
    <w:p w14:paraId="5B4CCEF1" w14:textId="77777777" w:rsidR="00E84441" w:rsidRDefault="00E84441" w:rsidP="009C05AF"/>
    <w:p w14:paraId="6D0C0C8D" w14:textId="77777777" w:rsidR="009C05AF" w:rsidRDefault="009C05AF" w:rsidP="00095CB8">
      <w:pPr>
        <w:pStyle w:val="ListParagraph"/>
      </w:pPr>
    </w:p>
    <w:p w14:paraId="2CFA1BD0" w14:textId="35ADC358" w:rsidR="00F17C1B" w:rsidRDefault="00F17C1B" w:rsidP="00F17C1B">
      <w:r w:rsidRPr="00F17C1B">
        <w:t xml:space="preserve">Send the working game </w:t>
      </w:r>
      <w:r w:rsidR="00591454">
        <w:t>unity 3D project and a</w:t>
      </w:r>
      <w:r w:rsidR="00375BF2">
        <w:t xml:space="preserve"> video capture</w:t>
      </w:r>
      <w:r w:rsidR="00591454">
        <w:t xml:space="preserve"> </w:t>
      </w:r>
      <w:r w:rsidRPr="00F17C1B">
        <w:t>to</w:t>
      </w:r>
      <w:r w:rsidR="00591454">
        <w:t xml:space="preserve"> </w:t>
      </w:r>
      <w:proofErr w:type="spellStart"/>
      <w:r w:rsidR="00591454">
        <w:t>eclass</w:t>
      </w:r>
      <w:proofErr w:type="spellEnd"/>
      <w:r w:rsidRPr="00F17C1B">
        <w:t xml:space="preserve"> on </w:t>
      </w:r>
      <w:r w:rsidR="00322DA9">
        <w:t>November</w:t>
      </w:r>
      <w:r w:rsidR="006B7481">
        <w:t xml:space="preserve"> </w:t>
      </w:r>
      <w:r w:rsidR="00591454">
        <w:t>3</w:t>
      </w:r>
      <w:r w:rsidR="006B7481">
        <w:t>.</w:t>
      </w:r>
    </w:p>
    <w:p w14:paraId="1209BDB4" w14:textId="77777777" w:rsidR="000C1A3A" w:rsidRDefault="000C1A3A" w:rsidP="000C1A3A">
      <w:pPr>
        <w:contextualSpacing/>
      </w:pPr>
    </w:p>
    <w:sectPr w:rsidR="000C1A3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D575D"/>
    <w:multiLevelType w:val="hybridMultilevel"/>
    <w:tmpl w:val="BDDE6E5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B4269B"/>
    <w:multiLevelType w:val="hybridMultilevel"/>
    <w:tmpl w:val="A97ECE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B17738"/>
    <w:multiLevelType w:val="hybridMultilevel"/>
    <w:tmpl w:val="06D44D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C25755"/>
    <w:multiLevelType w:val="hybridMultilevel"/>
    <w:tmpl w:val="447E135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E3438F"/>
    <w:multiLevelType w:val="multilevel"/>
    <w:tmpl w:val="F32EF584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 w16cid:durableId="361982427">
    <w:abstractNumId w:val="4"/>
  </w:num>
  <w:num w:numId="2" w16cid:durableId="129979090">
    <w:abstractNumId w:val="3"/>
  </w:num>
  <w:num w:numId="3" w16cid:durableId="1154033702">
    <w:abstractNumId w:val="2"/>
  </w:num>
  <w:num w:numId="4" w16cid:durableId="1189565803">
    <w:abstractNumId w:val="1"/>
  </w:num>
  <w:num w:numId="5" w16cid:durableId="572159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UwN7U0MjIxMjG0sLBU0lEKTi0uzszPAykwqgUANh1D0ywAAAA="/>
  </w:docVars>
  <w:rsids>
    <w:rsidRoot w:val="005F30E8"/>
    <w:rsid w:val="000369F9"/>
    <w:rsid w:val="00095CB8"/>
    <w:rsid w:val="000C1A3A"/>
    <w:rsid w:val="00233C9C"/>
    <w:rsid w:val="002D37D4"/>
    <w:rsid w:val="002F2ABE"/>
    <w:rsid w:val="0030763B"/>
    <w:rsid w:val="00322DA9"/>
    <w:rsid w:val="00375BF2"/>
    <w:rsid w:val="003A637B"/>
    <w:rsid w:val="00490A1B"/>
    <w:rsid w:val="004E06D9"/>
    <w:rsid w:val="00591454"/>
    <w:rsid w:val="005A0809"/>
    <w:rsid w:val="005C2DD7"/>
    <w:rsid w:val="005F30E8"/>
    <w:rsid w:val="00642D93"/>
    <w:rsid w:val="006974AE"/>
    <w:rsid w:val="006B0204"/>
    <w:rsid w:val="006B37FD"/>
    <w:rsid w:val="006B7481"/>
    <w:rsid w:val="00752192"/>
    <w:rsid w:val="00852F93"/>
    <w:rsid w:val="00884E7C"/>
    <w:rsid w:val="008F4E5C"/>
    <w:rsid w:val="0096377F"/>
    <w:rsid w:val="009C05AF"/>
    <w:rsid w:val="009D4B07"/>
    <w:rsid w:val="00C719A4"/>
    <w:rsid w:val="00C977ED"/>
    <w:rsid w:val="00D34322"/>
    <w:rsid w:val="00E05C26"/>
    <w:rsid w:val="00E84441"/>
    <w:rsid w:val="00EB3721"/>
    <w:rsid w:val="00EE3029"/>
    <w:rsid w:val="00F17C1B"/>
    <w:rsid w:val="00F530D6"/>
    <w:rsid w:val="00FB3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B4477"/>
  <w15:docId w15:val="{260F3DA6-F351-41DF-9FE1-628792F52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color w:val="000000"/>
        <w:sz w:val="22"/>
        <w:szCs w:val="22"/>
        <w:lang w:val="en-CA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  <w:contextualSpacing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  <w:contextualSpacing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3A637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17C1B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0369F9"/>
    <w:rPr>
      <w:color w:val="954F72" w:themeColor="followedHyperlink"/>
      <w:u w:val="singl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FB3D88"/>
    <w:pPr>
      <w:widowControl w:val="0"/>
      <w:spacing w:line="240" w:lineRule="auto"/>
      <w:ind w:left="107"/>
    </w:pPr>
    <w:rPr>
      <w:color w:val="auto"/>
      <w:sz w:val="19"/>
      <w:szCs w:val="19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FB3D88"/>
    <w:rPr>
      <w:color w:val="auto"/>
      <w:sz w:val="19"/>
      <w:szCs w:val="19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6B7481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539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5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71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cewaretech.odoo.com/web/signup?redirect=https%3A%2F%2Ffacewaretech.odoo.com%2Fdownloads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support.facewaretech.com/stud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acewaretech.com/software/studio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unity3d.com/Packages/com.unity.live-capture@1.0/manual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2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Boulanger</dc:creator>
  <cp:lastModifiedBy>Pierre Boulanger</cp:lastModifiedBy>
  <cp:revision>23</cp:revision>
  <cp:lastPrinted>2023-10-23T16:58:00Z</cp:lastPrinted>
  <dcterms:created xsi:type="dcterms:W3CDTF">2016-10-19T22:18:00Z</dcterms:created>
  <dcterms:modified xsi:type="dcterms:W3CDTF">2024-10-08T17:04:00Z</dcterms:modified>
</cp:coreProperties>
</file>