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85BAB" w14:textId="53C69E74" w:rsidR="00174E62" w:rsidRDefault="00D96D38">
      <w:pPr>
        <w:spacing w:after="160"/>
        <w:ind w:left="0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53B4867" wp14:editId="48876FB2">
                <wp:simplePos x="0" y="0"/>
                <wp:positionH relativeFrom="margin">
                  <wp:posOffset>-562610</wp:posOffset>
                </wp:positionH>
                <wp:positionV relativeFrom="paragraph">
                  <wp:posOffset>4917098</wp:posOffset>
                </wp:positionV>
                <wp:extent cx="5268350" cy="2952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83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EAE9C7" w14:textId="527A12FD" w:rsidR="00D96D38" w:rsidRPr="00D96D38" w:rsidRDefault="00D96D38" w:rsidP="00D96D38">
                            <w:pPr>
                              <w:ind w:left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Pourquoi transporte-t-on l’électricité sur des lignes haute tension 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3B4867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-44.3pt;margin-top:387.15pt;width:414.85pt;height:23.2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" filled="f" stroked="f" strokeweight=".5pt">
                <v:textbox>
                  <w:txbxContent>
                    <w:p w14:paraId="7BEAE9C7" w14:textId="527A12FD" w:rsidR="00D96D38" w:rsidRPr="00D96D38" w:rsidRDefault="00D96D38" w:rsidP="00D96D38">
                      <w:pPr>
                        <w:ind w:left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Pourquoi transporte-t-on l’électricité sur des lignes haute tension ?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E375634" wp14:editId="11D329F4">
                <wp:simplePos x="0" y="0"/>
                <wp:positionH relativeFrom="margin">
                  <wp:posOffset>-547614</wp:posOffset>
                </wp:positionH>
                <wp:positionV relativeFrom="paragraph">
                  <wp:posOffset>244475</wp:posOffset>
                </wp:positionV>
                <wp:extent cx="6027420" cy="29527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742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53E050" w14:textId="45ADEED0" w:rsidR="003B39F7" w:rsidRPr="00D96D38" w:rsidRDefault="003B39F7" w:rsidP="00D96D38">
                            <w:pPr>
                              <w:ind w:left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96D3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Modélisation des lignes électriques sous forme d</w:t>
                            </w:r>
                            <w:r w:rsidR="00E410C2" w:rsidRPr="00D96D3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’un graphe orienté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75634" id="Text Box 15" o:spid="_x0000_s1027" type="#_x0000_t202" style="position:absolute;margin-left:-43.1pt;margin-top:19.25pt;width:474.6pt;height:23.2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" filled="f" stroked="f" strokeweight=".5pt">
                <v:textbox>
                  <w:txbxContent>
                    <w:p w14:paraId="3353E050" w14:textId="45ADEED0" w:rsidR="003B39F7" w:rsidRPr="00D96D38" w:rsidRDefault="003B39F7" w:rsidP="00D96D38">
                      <w:pPr>
                        <w:ind w:left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96D38">
                        <w:rPr>
                          <w:b/>
                          <w:bCs/>
                          <w:sz w:val="28"/>
                          <w:szCs w:val="28"/>
                        </w:rPr>
                        <w:t>Modélisation des lignes électriques sous forme d</w:t>
                      </w:r>
                      <w:r w:rsidR="00E410C2" w:rsidRPr="00D96D38">
                        <w:rPr>
                          <w:b/>
                          <w:bCs/>
                          <w:sz w:val="28"/>
                          <w:szCs w:val="28"/>
                        </w:rPr>
                        <w:t>’un graphe orienté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0640" behindDoc="0" locked="0" layoutInCell="1" allowOverlap="1" wp14:anchorId="04D5A2F5" wp14:editId="20B17732">
            <wp:simplePos x="0" y="0"/>
            <wp:positionH relativeFrom="margin">
              <wp:posOffset>-456614</wp:posOffset>
            </wp:positionH>
            <wp:positionV relativeFrom="paragraph">
              <wp:posOffset>605399</wp:posOffset>
            </wp:positionV>
            <wp:extent cx="6685432" cy="1758315"/>
            <wp:effectExtent l="0" t="0" r="127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5432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3F8F7A7" wp14:editId="5D13274B">
                <wp:simplePos x="0" y="0"/>
                <wp:positionH relativeFrom="column">
                  <wp:posOffset>-449580</wp:posOffset>
                </wp:positionH>
                <wp:positionV relativeFrom="paragraph">
                  <wp:posOffset>2390775</wp:posOffset>
                </wp:positionV>
                <wp:extent cx="3875405" cy="323215"/>
                <wp:effectExtent l="0" t="0" r="0" b="63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5405" cy="323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A9CFAE" w14:textId="708D4104" w:rsidR="00E410C2" w:rsidRPr="00E410C2" w:rsidRDefault="00E410C2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E410C2">
                              <w:rPr>
                                <w:b/>
                                <w:bCs/>
                              </w:rPr>
                              <w:t xml:space="preserve">Exemple de graphe 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F8F7A7" id="Text Box 18" o:spid="_x0000_s1028" type="#_x0000_t202" style="position:absolute;margin-left:-35.4pt;margin-top:188.25pt;width:305.15pt;height:25.4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" filled="f" stroked="f" strokeweight=".5pt">
                <v:textbox>
                  <w:txbxContent>
                    <w:p w14:paraId="0BA9CFAE" w14:textId="708D4104" w:rsidR="00E410C2" w:rsidRPr="00E410C2" w:rsidRDefault="00E410C2">
                      <w:pPr>
                        <w:ind w:left="0"/>
                        <w:rPr>
                          <w:b/>
                          <w:bCs/>
                        </w:rPr>
                      </w:pPr>
                      <w:r w:rsidRPr="00E410C2">
                        <w:rPr>
                          <w:b/>
                          <w:bCs/>
                        </w:rPr>
                        <w:t xml:space="preserve">Exemple de graphe : </w:t>
                      </w:r>
                    </w:p>
                  </w:txbxContent>
                </v:textbox>
              </v:shape>
            </w:pict>
          </mc:Fallback>
        </mc:AlternateContent>
      </w:r>
      <w:r w:rsidR="00F57B4A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51895C4" wp14:editId="05B9BBD5">
                <wp:simplePos x="0" y="0"/>
                <wp:positionH relativeFrom="margin">
                  <wp:align>center</wp:align>
                </wp:positionH>
                <wp:positionV relativeFrom="paragraph">
                  <wp:posOffset>-224058</wp:posOffset>
                </wp:positionV>
                <wp:extent cx="6808763" cy="469900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8763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3B4F79" w14:textId="1E7189EB" w:rsidR="00F57B4A" w:rsidRPr="00962203" w:rsidRDefault="00962203" w:rsidP="00962203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L’énergie électrique est transportée dans des lignes électriques entre les lieux de production (centrale nucléaire, hydraulique, photovoltaïque…) et les lieux de consommation (maisons des particuliers, usines…)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895C4" id="Text Box 14" o:spid="_x0000_s1029" type="#_x0000_t202" style="position:absolute;margin-left:0;margin-top:-17.65pt;width:536.1pt;height:37pt;z-index:251757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" filled="f" stroked="f" strokeweight=".5pt">
                <v:textbox>
                  <w:txbxContent>
                    <w:p w14:paraId="093B4F79" w14:textId="1E7189EB" w:rsidR="00F57B4A" w:rsidRPr="00962203" w:rsidRDefault="00962203" w:rsidP="00962203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L’énergie électrique est transportée dans des lignes électriques entre les lieux de production (centrale nucléaire, hydraulique, photovoltaïque…) et les lieux de consommation (maisons des particuliers, usines…)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6BA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0129496" wp14:editId="2FEDEE89">
                <wp:simplePos x="0" y="0"/>
                <wp:positionH relativeFrom="page">
                  <wp:posOffset>19001</wp:posOffset>
                </wp:positionH>
                <wp:positionV relativeFrom="paragraph">
                  <wp:posOffset>-603885</wp:posOffset>
                </wp:positionV>
                <wp:extent cx="7519181" cy="469900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9181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8D97D8" w14:textId="7D4D6990" w:rsidR="000C6BA2" w:rsidRPr="002E247A" w:rsidRDefault="000C6BA2" w:rsidP="000C6BA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Synthèse</w:t>
                            </w:r>
                            <w:r w:rsidRPr="002E247A">
                              <w:rPr>
                                <w:sz w:val="32"/>
                                <w:szCs w:val="32"/>
                              </w:rPr>
                              <w:t xml:space="preserve"> :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Transport de l’électricité de la centrale au consommateur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29496" id="Text Box 13" o:spid="_x0000_s1030" type="#_x0000_t202" style="position:absolute;margin-left:1.5pt;margin-top:-47.55pt;width:592.05pt;height:37pt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" filled="f" stroked="f" strokeweight=".5pt">
                <v:textbox>
                  <w:txbxContent>
                    <w:p w14:paraId="4B8D97D8" w14:textId="7D4D6990" w:rsidR="000C6BA2" w:rsidRPr="002E247A" w:rsidRDefault="000C6BA2" w:rsidP="000C6BA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Synthèse</w:t>
                      </w:r>
                      <w:r w:rsidRPr="002E247A">
                        <w:rPr>
                          <w:sz w:val="32"/>
                          <w:szCs w:val="32"/>
                        </w:rPr>
                        <w:t xml:space="preserve"> : </w:t>
                      </w:r>
                      <w:r>
                        <w:rPr>
                          <w:sz w:val="32"/>
                          <w:szCs w:val="32"/>
                        </w:rPr>
                        <w:t>Transport de l’électricité de la centrale au consommateur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C6BA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733928F" wp14:editId="737CEFA1">
                <wp:simplePos x="0" y="0"/>
                <wp:positionH relativeFrom="page">
                  <wp:posOffset>6048571</wp:posOffset>
                </wp:positionH>
                <wp:positionV relativeFrom="paragraph">
                  <wp:posOffset>-759655</wp:posOffset>
                </wp:positionV>
                <wp:extent cx="1411605" cy="290830"/>
                <wp:effectExtent l="0" t="0" r="0" b="139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60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2FC563" w14:textId="77777777" w:rsidR="000C6BA2" w:rsidRPr="003A311F" w:rsidRDefault="000C6BA2" w:rsidP="000C6BA2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04/01/2020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3928F" id="Text Box 12" o:spid="_x0000_s1031" type="#_x0000_t202" style="position:absolute;margin-left:476.25pt;margin-top:-59.8pt;width:111.15pt;height:22.9pt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" filled="f" stroked="f" strokeweight=".5pt">
                <v:textbox inset="0,0,0,0">
                  <w:txbxContent>
                    <w:p w14:paraId="342FC563" w14:textId="77777777" w:rsidR="000C6BA2" w:rsidRPr="003A311F" w:rsidRDefault="000C6BA2" w:rsidP="000C6BA2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04/01/2020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C6BA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2F02E20" wp14:editId="58247E0A">
                <wp:simplePos x="0" y="0"/>
                <wp:positionH relativeFrom="margin">
                  <wp:posOffset>2114501</wp:posOffset>
                </wp:positionH>
                <wp:positionV relativeFrom="paragraph">
                  <wp:posOffset>-769572</wp:posOffset>
                </wp:positionV>
                <wp:extent cx="1411605" cy="290830"/>
                <wp:effectExtent l="0" t="0" r="0" b="139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60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9A274B" w14:textId="77777777" w:rsidR="000C6BA2" w:rsidRPr="003A311F" w:rsidRDefault="000C6BA2" w:rsidP="000C6BA2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A311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Term</w:t>
                            </w:r>
                            <w:proofErr w:type="spellEnd"/>
                            <w:r w:rsidRPr="003A311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3A311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Ens</w:t>
                            </w:r>
                            <w:proofErr w:type="spellEnd"/>
                            <w:r w:rsidRPr="003A311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. Scientifique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02E20" id="Text Box 11" o:spid="_x0000_s1032" type="#_x0000_t202" style="position:absolute;margin-left:166.5pt;margin-top:-60.6pt;width:111.15pt;height:22.9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" filled="f" stroked="f" strokeweight=".5pt">
                <v:textbox inset="0,0,0,0">
                  <w:txbxContent>
                    <w:p w14:paraId="669A274B" w14:textId="77777777" w:rsidR="000C6BA2" w:rsidRPr="003A311F" w:rsidRDefault="000C6BA2" w:rsidP="000C6BA2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proofErr w:type="spellStart"/>
                      <w:r w:rsidRPr="003A311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Term</w:t>
                      </w:r>
                      <w:proofErr w:type="spellEnd"/>
                      <w:r w:rsidRPr="003A311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3A311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Ens</w:t>
                      </w:r>
                      <w:proofErr w:type="spellEnd"/>
                      <w:r w:rsidRPr="003A311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. Scientifique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4E62">
        <w:br w:type="page"/>
      </w:r>
    </w:p>
    <w:p w14:paraId="23C2E1CF" w14:textId="70BDEDE7" w:rsidR="009627DA" w:rsidRDefault="00B24269" w:rsidP="00C7005C">
      <w:pPr>
        <w:ind w:left="0"/>
      </w:pPr>
      <w:r>
        <w:rPr>
          <w:noProof/>
        </w:rPr>
        <w:lastRenderedPageBreak/>
        <w:drawing>
          <wp:anchor distT="0" distB="0" distL="114300" distR="114300" simplePos="0" relativeHeight="251745280" behindDoc="0" locked="0" layoutInCell="1" allowOverlap="1" wp14:anchorId="6ADD9BA2" wp14:editId="48AFFAAC">
            <wp:simplePos x="0" y="0"/>
            <wp:positionH relativeFrom="column">
              <wp:posOffset>2948696</wp:posOffset>
            </wp:positionH>
            <wp:positionV relativeFrom="paragraph">
              <wp:posOffset>7229</wp:posOffset>
            </wp:positionV>
            <wp:extent cx="3569970" cy="1842770"/>
            <wp:effectExtent l="0" t="0" r="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F397FA2" wp14:editId="6DE4A3E9">
                <wp:simplePos x="0" y="0"/>
                <wp:positionH relativeFrom="page">
                  <wp:posOffset>3798277</wp:posOffset>
                </wp:positionH>
                <wp:positionV relativeFrom="paragraph">
                  <wp:posOffset>-231580</wp:posOffset>
                </wp:positionV>
                <wp:extent cx="3495284" cy="442791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284" cy="4427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990D4F" w14:textId="4F8A1E8F" w:rsidR="00B24269" w:rsidRPr="00EF036B" w:rsidRDefault="00B24269" w:rsidP="00B24269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A601D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Document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2- Schéma des lignes de transport de l’électricité</w:t>
                            </w:r>
                            <w:r w:rsidRPr="00EF036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97FA2" id="Text Box 21" o:spid="_x0000_s1033" type="#_x0000_t202" style="position:absolute;margin-left:299.1pt;margin-top:-18.25pt;width:275.2pt;height:34.85pt;z-index: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" filled="f" stroked="f" strokeweight=".5pt">
                <v:textbox>
                  <w:txbxContent>
                    <w:p w14:paraId="6D990D4F" w14:textId="4F8A1E8F" w:rsidR="00B24269" w:rsidRPr="00EF036B" w:rsidRDefault="00B24269" w:rsidP="00B24269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A601D8">
                        <w:rPr>
                          <w:b/>
                          <w:bCs/>
                          <w:sz w:val="20"/>
                          <w:szCs w:val="20"/>
                        </w:rPr>
                        <w:t xml:space="preserve">Document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2- Schéma des lignes de transport de l’électricité</w:t>
                      </w:r>
                      <w:r w:rsidRPr="00EF036B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E247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D75748" wp14:editId="23059C3F">
                <wp:simplePos x="0" y="0"/>
                <wp:positionH relativeFrom="page">
                  <wp:posOffset>6148705</wp:posOffset>
                </wp:positionH>
                <wp:positionV relativeFrom="paragraph">
                  <wp:posOffset>-761951</wp:posOffset>
                </wp:positionV>
                <wp:extent cx="1411605" cy="290830"/>
                <wp:effectExtent l="0" t="0" r="0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60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5C0D55" w14:textId="22D85685" w:rsidR="00161FE3" w:rsidRPr="003A311F" w:rsidRDefault="00161FE3" w:rsidP="00161FE3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0</w:t>
                            </w:r>
                            <w:r w:rsidR="00E5595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/</w:t>
                            </w:r>
                            <w:r w:rsidR="00E5595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01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75748" id="Text Box 2" o:spid="_x0000_s1034" type="#_x0000_t202" style="position:absolute;margin-left:484.15pt;margin-top:-60pt;width:111.15pt;height:22.9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" filled="f" stroked="f" strokeweight=".5pt">
                <v:textbox inset="0,0,0,0">
                  <w:txbxContent>
                    <w:p w14:paraId="085C0D55" w14:textId="22D85685" w:rsidR="00161FE3" w:rsidRPr="003A311F" w:rsidRDefault="00161FE3" w:rsidP="00161FE3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0</w:t>
                      </w:r>
                      <w:r w:rsidR="00E5595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/</w:t>
                      </w:r>
                      <w:r w:rsidR="00E5595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01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/2020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E247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F1327D" wp14:editId="7D8014A0">
                <wp:simplePos x="0" y="0"/>
                <wp:positionH relativeFrom="margin">
                  <wp:posOffset>1958975</wp:posOffset>
                </wp:positionH>
                <wp:positionV relativeFrom="paragraph">
                  <wp:posOffset>-755601</wp:posOffset>
                </wp:positionV>
                <wp:extent cx="1411605" cy="290830"/>
                <wp:effectExtent l="0" t="0" r="0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60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2F1D85" w14:textId="77777777" w:rsidR="00161FE3" w:rsidRPr="003A311F" w:rsidRDefault="00161FE3" w:rsidP="00161FE3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A311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Term</w:t>
                            </w:r>
                            <w:proofErr w:type="spellEnd"/>
                            <w:r w:rsidRPr="003A311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3A311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Ens</w:t>
                            </w:r>
                            <w:proofErr w:type="spellEnd"/>
                            <w:r w:rsidRPr="003A311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. Scientifique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1327D" id="Text Box 3" o:spid="_x0000_s1035" type="#_x0000_t202" style="position:absolute;margin-left:154.25pt;margin-top:-59.5pt;width:111.15pt;height:22.9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" filled="f" stroked="f" strokeweight=".5pt">
                <v:textbox inset="0,0,0,0">
                  <w:txbxContent>
                    <w:p w14:paraId="542F1D85" w14:textId="77777777" w:rsidR="00161FE3" w:rsidRPr="003A311F" w:rsidRDefault="00161FE3" w:rsidP="00161FE3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proofErr w:type="spellStart"/>
                      <w:r w:rsidRPr="003A311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Term</w:t>
                      </w:r>
                      <w:proofErr w:type="spellEnd"/>
                      <w:r w:rsidRPr="003A311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3A311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Ens</w:t>
                      </w:r>
                      <w:proofErr w:type="spellEnd"/>
                      <w:r w:rsidRPr="003A311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. Scientifique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247A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87C00A0" wp14:editId="6DC8CFB7">
                <wp:simplePos x="0" y="0"/>
                <wp:positionH relativeFrom="page">
                  <wp:posOffset>35609</wp:posOffset>
                </wp:positionH>
                <wp:positionV relativeFrom="paragraph">
                  <wp:posOffset>-614484</wp:posOffset>
                </wp:positionV>
                <wp:extent cx="7531735" cy="46990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735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8FD5AF" w14:textId="480ABA47" w:rsidR="00161FE3" w:rsidRPr="002E247A" w:rsidRDefault="00161FE3" w:rsidP="00161FE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E247A">
                              <w:rPr>
                                <w:sz w:val="32"/>
                                <w:szCs w:val="32"/>
                              </w:rPr>
                              <w:t>Activité</w:t>
                            </w:r>
                            <w:r w:rsidR="00E5595C" w:rsidRPr="002E247A">
                              <w:rPr>
                                <w:sz w:val="32"/>
                                <w:szCs w:val="32"/>
                              </w:rPr>
                              <w:t xml:space="preserve"> : </w:t>
                            </w:r>
                            <w:r w:rsidR="002E247A" w:rsidRPr="002E247A">
                              <w:rPr>
                                <w:sz w:val="32"/>
                                <w:szCs w:val="32"/>
                              </w:rPr>
                              <w:t xml:space="preserve">Pourquoi transporte-t-on l’électricité sur des lignes </w:t>
                            </w:r>
                            <w:r w:rsidR="001C45A2"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  <w:r w:rsidR="004A3FFE">
                              <w:rPr>
                                <w:sz w:val="32"/>
                                <w:szCs w:val="32"/>
                              </w:rPr>
                              <w:t xml:space="preserve">rès </w:t>
                            </w:r>
                            <w:r w:rsidR="001C45A2"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="002E247A" w:rsidRPr="002E247A">
                              <w:rPr>
                                <w:sz w:val="32"/>
                                <w:szCs w:val="32"/>
                              </w:rPr>
                              <w:t xml:space="preserve">aute </w:t>
                            </w:r>
                            <w:r w:rsidR="001C45A2"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  <w:r w:rsidR="002E247A" w:rsidRPr="002E247A">
                              <w:rPr>
                                <w:sz w:val="32"/>
                                <w:szCs w:val="32"/>
                              </w:rPr>
                              <w:t>ension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C00A0" id="Text Box 1" o:spid="_x0000_s1036" type="#_x0000_t202" style="position:absolute;margin-left:2.8pt;margin-top:-48.4pt;width:593.05pt;height:37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" filled="f" stroked="f" strokeweight=".5pt">
                <v:textbox>
                  <w:txbxContent>
                    <w:p w14:paraId="2E8FD5AF" w14:textId="480ABA47" w:rsidR="00161FE3" w:rsidRPr="002E247A" w:rsidRDefault="00161FE3" w:rsidP="00161FE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E247A">
                        <w:rPr>
                          <w:sz w:val="32"/>
                          <w:szCs w:val="32"/>
                        </w:rPr>
                        <w:t>Activité</w:t>
                      </w:r>
                      <w:r w:rsidR="00E5595C" w:rsidRPr="002E247A">
                        <w:rPr>
                          <w:sz w:val="32"/>
                          <w:szCs w:val="32"/>
                        </w:rPr>
                        <w:t xml:space="preserve"> : </w:t>
                      </w:r>
                      <w:r w:rsidR="002E247A" w:rsidRPr="002E247A">
                        <w:rPr>
                          <w:sz w:val="32"/>
                          <w:szCs w:val="32"/>
                        </w:rPr>
                        <w:t xml:space="preserve">Pourquoi transporte-t-on l’électricité sur des lignes </w:t>
                      </w:r>
                      <w:r w:rsidR="001C45A2">
                        <w:rPr>
                          <w:sz w:val="32"/>
                          <w:szCs w:val="32"/>
                        </w:rPr>
                        <w:t>t</w:t>
                      </w:r>
                      <w:r w:rsidR="004A3FFE">
                        <w:rPr>
                          <w:sz w:val="32"/>
                          <w:szCs w:val="32"/>
                        </w:rPr>
                        <w:t xml:space="preserve">rès </w:t>
                      </w:r>
                      <w:r w:rsidR="001C45A2">
                        <w:rPr>
                          <w:sz w:val="32"/>
                          <w:szCs w:val="32"/>
                        </w:rPr>
                        <w:t>h</w:t>
                      </w:r>
                      <w:r w:rsidR="002E247A" w:rsidRPr="002E247A">
                        <w:rPr>
                          <w:sz w:val="32"/>
                          <w:szCs w:val="32"/>
                        </w:rPr>
                        <w:t xml:space="preserve">aute </w:t>
                      </w:r>
                      <w:r w:rsidR="001C45A2">
                        <w:rPr>
                          <w:sz w:val="32"/>
                          <w:szCs w:val="32"/>
                        </w:rPr>
                        <w:t>t</w:t>
                      </w:r>
                      <w:r w:rsidR="002E247A" w:rsidRPr="002E247A">
                        <w:rPr>
                          <w:sz w:val="32"/>
                          <w:szCs w:val="32"/>
                        </w:rPr>
                        <w:t>ension 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87B8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F27A3BE" wp14:editId="5B75C8BE">
                <wp:simplePos x="0" y="0"/>
                <wp:positionH relativeFrom="column">
                  <wp:posOffset>-758971</wp:posOffset>
                </wp:positionH>
                <wp:positionV relativeFrom="paragraph">
                  <wp:posOffset>-266114</wp:posOffset>
                </wp:positionV>
                <wp:extent cx="3760470" cy="2609557"/>
                <wp:effectExtent l="0" t="0" r="0" b="6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0470" cy="2609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04110" w14:textId="61A2981D" w:rsidR="003B2103" w:rsidRPr="00EF036B" w:rsidRDefault="00A601D8" w:rsidP="00A601D8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A601D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Document 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AE1A9C">
                              <w:rPr>
                                <w:sz w:val="20"/>
                                <w:szCs w:val="20"/>
                              </w:rPr>
                              <w:t>Mercredi 3 février 2021</w:t>
                            </w:r>
                            <w:r w:rsidR="00DC44CE" w:rsidRPr="00DC44CE">
                              <w:rPr>
                                <w:sz w:val="20"/>
                                <w:szCs w:val="20"/>
                              </w:rPr>
                              <w:t xml:space="preserve"> à</w:t>
                            </w:r>
                            <w:r w:rsidR="00AE1A9C">
                              <w:rPr>
                                <w:sz w:val="20"/>
                                <w:szCs w:val="20"/>
                              </w:rPr>
                              <w:t xml:space="preserve"> 8h02 précise</w:t>
                            </w:r>
                            <w:r w:rsidR="00DC44CE" w:rsidRPr="00DC44CE">
                              <w:rPr>
                                <w:sz w:val="20"/>
                                <w:szCs w:val="20"/>
                              </w:rPr>
                              <w:t xml:space="preserve">, la ville de Sèvres </w:t>
                            </w:r>
                            <w:r w:rsidR="00AE1A9C">
                              <w:rPr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="00DC44CE" w:rsidRPr="00DC44CE">
                              <w:rPr>
                                <w:sz w:val="20"/>
                                <w:szCs w:val="20"/>
                              </w:rPr>
                              <w:t>consomm</w:t>
                            </w:r>
                            <w:r w:rsidR="00AE1A9C">
                              <w:rPr>
                                <w:sz w:val="20"/>
                                <w:szCs w:val="20"/>
                              </w:rPr>
                              <w:t>é</w:t>
                            </w:r>
                            <w:r w:rsidR="00DC44CE" w:rsidRPr="00DC44CE">
                              <w:rPr>
                                <w:sz w:val="20"/>
                                <w:szCs w:val="20"/>
                              </w:rPr>
                              <w:t xml:space="preserve"> une </w:t>
                            </w:r>
                            <w:r w:rsidR="00DC44CE" w:rsidRPr="00D736A5">
                              <w:rPr>
                                <w:sz w:val="20"/>
                                <w:szCs w:val="20"/>
                              </w:rPr>
                              <w:t>puissance électrique de</w:t>
                            </w:r>
                            <w:r w:rsidR="00DC44CE" w:rsidRPr="00DC44C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C44CE" w:rsidRPr="00D736A5">
                              <w:rPr>
                                <w:sz w:val="20"/>
                                <w:szCs w:val="20"/>
                              </w:rPr>
                              <w:t>6,05 MW</w:t>
                            </w:r>
                            <w:r w:rsidR="00DC44CE" w:rsidRPr="00DC44CE">
                              <w:rPr>
                                <w:sz w:val="20"/>
                                <w:szCs w:val="20"/>
                              </w:rPr>
                              <w:t xml:space="preserve">. On admet que la ville est alimentée </w:t>
                            </w:r>
                            <w:r w:rsidR="00DC44CE" w:rsidRPr="00DC44CE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uniquement </w:t>
                            </w:r>
                            <w:r w:rsidR="00DC44CE" w:rsidRPr="00DC44CE">
                              <w:rPr>
                                <w:sz w:val="20"/>
                                <w:szCs w:val="20"/>
                              </w:rPr>
                              <w:t xml:space="preserve">par une petite centrale hydraulique située à 300 km de Sèvres. Pour simplifier le raisonnement, on suppose que cette centrale hydraulique alimente </w:t>
                            </w:r>
                            <w:r w:rsidR="00DC44CE" w:rsidRPr="00DC44CE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uniquement</w:t>
                            </w:r>
                            <w:r w:rsidR="00DC44CE" w:rsidRPr="00DC44CE">
                              <w:rPr>
                                <w:sz w:val="20"/>
                                <w:szCs w:val="20"/>
                              </w:rPr>
                              <w:t xml:space="preserve"> la ville de Sèvres.</w:t>
                            </w:r>
                          </w:p>
                          <w:p w14:paraId="2E52A40B" w14:textId="1C40A09B" w:rsidR="00EF036B" w:rsidRPr="00EF036B" w:rsidRDefault="00EF036B" w:rsidP="003302B1">
                            <w:pPr>
                              <w:ind w:left="0" w:firstLine="708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EF036B">
                              <w:rPr>
                                <w:sz w:val="20"/>
                                <w:szCs w:val="20"/>
                              </w:rPr>
                              <w:t>A la sortie de</w:t>
                            </w:r>
                            <w:r w:rsidR="00DC44CE">
                              <w:rPr>
                                <w:sz w:val="20"/>
                                <w:szCs w:val="20"/>
                              </w:rPr>
                              <w:t xml:space="preserve"> la centrale</w:t>
                            </w:r>
                            <w:r w:rsidRPr="00EF036B">
                              <w:rPr>
                                <w:sz w:val="20"/>
                                <w:szCs w:val="20"/>
                              </w:rPr>
                              <w:t>, l</w:t>
                            </w:r>
                            <w:r w:rsidR="00887B8E">
                              <w:rPr>
                                <w:sz w:val="20"/>
                                <w:szCs w:val="20"/>
                              </w:rPr>
                              <w:t xml:space="preserve">e courant électrique est de 309 A et la tension est </w:t>
                            </w:r>
                            <w:r w:rsidR="00734BF2">
                              <w:rPr>
                                <w:sz w:val="20"/>
                                <w:szCs w:val="20"/>
                              </w:rPr>
                              <w:t>U</w:t>
                            </w:r>
                            <w:r w:rsidR="00734BF2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="00734BF2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="00887B8E">
                              <w:rPr>
                                <w:sz w:val="20"/>
                                <w:szCs w:val="20"/>
                              </w:rPr>
                              <w:t xml:space="preserve">20kV. </w:t>
                            </w:r>
                            <w:r w:rsidR="00734BF2">
                              <w:rPr>
                                <w:sz w:val="20"/>
                                <w:szCs w:val="20"/>
                              </w:rPr>
                              <w:t xml:space="preserve">Au </w:t>
                            </w:r>
                            <w:r w:rsidR="00734BF2" w:rsidRPr="00734BF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poste de transformation</w:t>
                            </w:r>
                            <w:r w:rsidR="00734BF2">
                              <w:rPr>
                                <w:sz w:val="20"/>
                                <w:szCs w:val="20"/>
                              </w:rPr>
                              <w:t xml:space="preserve"> situé à la sortie de la centrale, on passe de U</w:t>
                            </w:r>
                            <w:r w:rsidR="00734BF2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 xml:space="preserve">1 </w:t>
                            </w:r>
                            <w:r w:rsidR="00734BF2">
                              <w:rPr>
                                <w:sz w:val="20"/>
                                <w:szCs w:val="20"/>
                              </w:rPr>
                              <w:t>à U</w:t>
                            </w:r>
                            <w:r w:rsidR="00734BF2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="00734BF2">
                              <w:rPr>
                                <w:sz w:val="20"/>
                                <w:szCs w:val="20"/>
                              </w:rPr>
                              <w:t>=</w:t>
                            </w:r>
                            <w:r w:rsidRPr="00EF036B">
                              <w:rPr>
                                <w:sz w:val="20"/>
                                <w:szCs w:val="20"/>
                              </w:rPr>
                              <w:t xml:space="preserve"> 400kV</w:t>
                            </w:r>
                            <w:r w:rsidR="002E247A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Pr="00EF036B">
                              <w:rPr>
                                <w:sz w:val="20"/>
                                <w:szCs w:val="20"/>
                              </w:rPr>
                              <w:t xml:space="preserve"> Ensuite, cette tension</w:t>
                            </w:r>
                            <w:r w:rsidR="00734BF2">
                              <w:rPr>
                                <w:sz w:val="20"/>
                                <w:szCs w:val="20"/>
                              </w:rPr>
                              <w:t xml:space="preserve"> U</w:t>
                            </w:r>
                            <w:r w:rsidR="00734BF2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EF036B">
                              <w:rPr>
                                <w:sz w:val="20"/>
                                <w:szCs w:val="20"/>
                              </w:rPr>
                              <w:t xml:space="preserve"> est abaissée </w:t>
                            </w:r>
                            <w:r w:rsidR="00734BF2">
                              <w:rPr>
                                <w:sz w:val="20"/>
                                <w:szCs w:val="20"/>
                              </w:rPr>
                              <w:t>à U</w:t>
                            </w:r>
                            <w:r w:rsidR="00734BF2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3</w:t>
                            </w:r>
                            <w:r w:rsidR="00734BF2">
                              <w:rPr>
                                <w:sz w:val="20"/>
                                <w:szCs w:val="20"/>
                              </w:rPr>
                              <w:t>= 63kV</w:t>
                            </w:r>
                            <w:r w:rsidRPr="00EF036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C44CE">
                              <w:rPr>
                                <w:sz w:val="20"/>
                                <w:szCs w:val="20"/>
                              </w:rPr>
                              <w:t xml:space="preserve">au niveau du </w:t>
                            </w:r>
                            <w:r w:rsidR="00DC44CE" w:rsidRPr="00887B8E">
                              <w:rPr>
                                <w:sz w:val="20"/>
                                <w:szCs w:val="20"/>
                              </w:rPr>
                              <w:t>poste de transformation</w:t>
                            </w:r>
                            <w:r w:rsidR="00DC44CE">
                              <w:rPr>
                                <w:sz w:val="20"/>
                                <w:szCs w:val="20"/>
                              </w:rPr>
                              <w:t xml:space="preserve"> régional</w:t>
                            </w:r>
                            <w:r w:rsidRPr="00EF036B">
                              <w:rPr>
                                <w:sz w:val="20"/>
                                <w:szCs w:val="20"/>
                              </w:rPr>
                              <w:t>. Enfin, l</w:t>
                            </w:r>
                            <w:r w:rsidR="00DC44CE">
                              <w:rPr>
                                <w:sz w:val="20"/>
                                <w:szCs w:val="20"/>
                              </w:rPr>
                              <w:t>a tension est abai</w:t>
                            </w:r>
                            <w:r w:rsidR="009F30C3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DC44CE">
                              <w:rPr>
                                <w:sz w:val="20"/>
                                <w:szCs w:val="20"/>
                              </w:rPr>
                              <w:t>sée</w:t>
                            </w:r>
                            <w:r w:rsidRPr="00EF036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C44CE">
                              <w:rPr>
                                <w:sz w:val="20"/>
                                <w:szCs w:val="20"/>
                              </w:rPr>
                              <w:t>à</w:t>
                            </w:r>
                            <w:r w:rsidR="00734BF2">
                              <w:rPr>
                                <w:sz w:val="20"/>
                                <w:szCs w:val="20"/>
                              </w:rPr>
                              <w:t xml:space="preserve"> U</w:t>
                            </w:r>
                            <w:r w:rsidR="00734BF2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 xml:space="preserve">4 </w:t>
                            </w:r>
                            <w:r w:rsidR="00734BF2">
                              <w:rPr>
                                <w:sz w:val="20"/>
                                <w:szCs w:val="20"/>
                              </w:rPr>
                              <w:t>=</w:t>
                            </w:r>
                            <w:r w:rsidR="00DC44CE">
                              <w:rPr>
                                <w:sz w:val="20"/>
                                <w:szCs w:val="20"/>
                              </w:rPr>
                              <w:t xml:space="preserve"> 230V une fois arrivé au </w:t>
                            </w:r>
                            <w:r w:rsidR="00DC44CE" w:rsidRPr="00DC44C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poste de transformation</w:t>
                            </w:r>
                            <w:r w:rsidR="00DC44CE">
                              <w:rPr>
                                <w:sz w:val="20"/>
                                <w:szCs w:val="20"/>
                              </w:rPr>
                              <w:t xml:space="preserve"> de Sèvres</w:t>
                            </w:r>
                            <w:r w:rsidRPr="00EF036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C44CE">
                              <w:rPr>
                                <w:sz w:val="20"/>
                                <w:szCs w:val="20"/>
                              </w:rPr>
                              <w:t xml:space="preserve">pour être distribuée dans nos maisons </w:t>
                            </w:r>
                            <w:r w:rsidR="00D736FD">
                              <w:rPr>
                                <w:sz w:val="20"/>
                                <w:szCs w:val="20"/>
                              </w:rPr>
                              <w:t xml:space="preserve">(c’est </w:t>
                            </w:r>
                            <w:r w:rsidR="00A601D8">
                              <w:rPr>
                                <w:sz w:val="20"/>
                                <w:szCs w:val="20"/>
                              </w:rPr>
                              <w:t>cette valeur de</w:t>
                            </w:r>
                            <w:r w:rsidR="00D736FD">
                              <w:rPr>
                                <w:sz w:val="20"/>
                                <w:szCs w:val="20"/>
                              </w:rPr>
                              <w:t xml:space="preserve"> tension que l’on a dans nos prises électriques)</w:t>
                            </w:r>
                            <w:r w:rsidRPr="00EF036B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7A3BE" id="Text Box 9" o:spid="_x0000_s1037" type="#_x0000_t202" style="position:absolute;margin-left:-59.75pt;margin-top:-20.95pt;width:296.1pt;height:205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" filled="f" stroked="f" strokeweight=".5pt">
                <v:textbox>
                  <w:txbxContent>
                    <w:p w14:paraId="43904110" w14:textId="61A2981D" w:rsidR="003B2103" w:rsidRPr="00EF036B" w:rsidRDefault="00A601D8" w:rsidP="00A601D8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A601D8">
                        <w:rPr>
                          <w:b/>
                          <w:bCs/>
                          <w:sz w:val="20"/>
                          <w:szCs w:val="20"/>
                        </w:rPr>
                        <w:t>Document 1</w:t>
                      </w:r>
                      <w:r>
                        <w:rPr>
                          <w:sz w:val="20"/>
                          <w:szCs w:val="20"/>
                        </w:rPr>
                        <w:t xml:space="preserve">- </w:t>
                      </w:r>
                      <w:r w:rsidR="00AE1A9C">
                        <w:rPr>
                          <w:sz w:val="20"/>
                          <w:szCs w:val="20"/>
                        </w:rPr>
                        <w:t>Mercredi 3 février 2021</w:t>
                      </w:r>
                      <w:r w:rsidR="00DC44CE" w:rsidRPr="00DC44CE">
                        <w:rPr>
                          <w:sz w:val="20"/>
                          <w:szCs w:val="20"/>
                        </w:rPr>
                        <w:t xml:space="preserve"> à</w:t>
                      </w:r>
                      <w:r w:rsidR="00AE1A9C">
                        <w:rPr>
                          <w:sz w:val="20"/>
                          <w:szCs w:val="20"/>
                        </w:rPr>
                        <w:t xml:space="preserve"> 8h02 précise</w:t>
                      </w:r>
                      <w:r w:rsidR="00DC44CE" w:rsidRPr="00DC44CE">
                        <w:rPr>
                          <w:sz w:val="20"/>
                          <w:szCs w:val="20"/>
                        </w:rPr>
                        <w:t xml:space="preserve">, la ville de Sèvres </w:t>
                      </w:r>
                      <w:r w:rsidR="00AE1A9C">
                        <w:rPr>
                          <w:sz w:val="20"/>
                          <w:szCs w:val="20"/>
                        </w:rPr>
                        <w:t xml:space="preserve">a </w:t>
                      </w:r>
                      <w:r w:rsidR="00DC44CE" w:rsidRPr="00DC44CE">
                        <w:rPr>
                          <w:sz w:val="20"/>
                          <w:szCs w:val="20"/>
                        </w:rPr>
                        <w:t>consomm</w:t>
                      </w:r>
                      <w:r w:rsidR="00AE1A9C">
                        <w:rPr>
                          <w:sz w:val="20"/>
                          <w:szCs w:val="20"/>
                        </w:rPr>
                        <w:t>é</w:t>
                      </w:r>
                      <w:r w:rsidR="00DC44CE" w:rsidRPr="00DC44CE">
                        <w:rPr>
                          <w:sz w:val="20"/>
                          <w:szCs w:val="20"/>
                        </w:rPr>
                        <w:t xml:space="preserve"> une </w:t>
                      </w:r>
                      <w:r w:rsidR="00DC44CE" w:rsidRPr="00D736A5">
                        <w:rPr>
                          <w:sz w:val="20"/>
                          <w:szCs w:val="20"/>
                        </w:rPr>
                        <w:t>puissance électrique de</w:t>
                      </w:r>
                      <w:r w:rsidR="00DC44CE" w:rsidRPr="00DC44CE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DC44CE" w:rsidRPr="00D736A5">
                        <w:rPr>
                          <w:sz w:val="20"/>
                          <w:szCs w:val="20"/>
                        </w:rPr>
                        <w:t>6,05 MW</w:t>
                      </w:r>
                      <w:r w:rsidR="00DC44CE" w:rsidRPr="00DC44CE">
                        <w:rPr>
                          <w:sz w:val="20"/>
                          <w:szCs w:val="20"/>
                        </w:rPr>
                        <w:t xml:space="preserve">. On admet que la ville est alimentée </w:t>
                      </w:r>
                      <w:r w:rsidR="00DC44CE" w:rsidRPr="00DC44CE">
                        <w:rPr>
                          <w:i/>
                          <w:iCs/>
                          <w:sz w:val="20"/>
                          <w:szCs w:val="20"/>
                        </w:rPr>
                        <w:t xml:space="preserve">uniquement </w:t>
                      </w:r>
                      <w:r w:rsidR="00DC44CE" w:rsidRPr="00DC44CE">
                        <w:rPr>
                          <w:sz w:val="20"/>
                          <w:szCs w:val="20"/>
                        </w:rPr>
                        <w:t xml:space="preserve">par une petite centrale hydraulique située à 300 km de Sèvres. Pour simplifier le raisonnement, on suppose que cette centrale hydraulique alimente </w:t>
                      </w:r>
                      <w:r w:rsidR="00DC44CE" w:rsidRPr="00DC44CE">
                        <w:rPr>
                          <w:i/>
                          <w:iCs/>
                          <w:sz w:val="20"/>
                          <w:szCs w:val="20"/>
                        </w:rPr>
                        <w:t>uniquement</w:t>
                      </w:r>
                      <w:r w:rsidR="00DC44CE" w:rsidRPr="00DC44CE">
                        <w:rPr>
                          <w:sz w:val="20"/>
                          <w:szCs w:val="20"/>
                        </w:rPr>
                        <w:t xml:space="preserve"> la ville de Sèvres.</w:t>
                      </w:r>
                    </w:p>
                    <w:p w14:paraId="2E52A40B" w14:textId="1C40A09B" w:rsidR="00EF036B" w:rsidRPr="00EF036B" w:rsidRDefault="00EF036B" w:rsidP="003302B1">
                      <w:pPr>
                        <w:ind w:left="0" w:firstLine="708"/>
                        <w:jc w:val="both"/>
                        <w:rPr>
                          <w:sz w:val="20"/>
                          <w:szCs w:val="20"/>
                        </w:rPr>
                      </w:pPr>
                      <w:r w:rsidRPr="00EF036B">
                        <w:rPr>
                          <w:sz w:val="20"/>
                          <w:szCs w:val="20"/>
                        </w:rPr>
                        <w:t>A la sortie de</w:t>
                      </w:r>
                      <w:r w:rsidR="00DC44CE">
                        <w:rPr>
                          <w:sz w:val="20"/>
                          <w:szCs w:val="20"/>
                        </w:rPr>
                        <w:t xml:space="preserve"> la centrale</w:t>
                      </w:r>
                      <w:r w:rsidRPr="00EF036B">
                        <w:rPr>
                          <w:sz w:val="20"/>
                          <w:szCs w:val="20"/>
                        </w:rPr>
                        <w:t>, l</w:t>
                      </w:r>
                      <w:r w:rsidR="00887B8E">
                        <w:rPr>
                          <w:sz w:val="20"/>
                          <w:szCs w:val="20"/>
                        </w:rPr>
                        <w:t xml:space="preserve">e courant électrique est de 309 A et la tension est </w:t>
                      </w:r>
                      <w:r w:rsidR="00734BF2">
                        <w:rPr>
                          <w:sz w:val="20"/>
                          <w:szCs w:val="20"/>
                        </w:rPr>
                        <w:t>U</w:t>
                      </w:r>
                      <w:r w:rsidR="00734BF2">
                        <w:rPr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="00734BF2">
                        <w:rPr>
                          <w:sz w:val="20"/>
                          <w:szCs w:val="20"/>
                        </w:rPr>
                        <w:t xml:space="preserve"> = </w:t>
                      </w:r>
                      <w:r w:rsidR="00887B8E">
                        <w:rPr>
                          <w:sz w:val="20"/>
                          <w:szCs w:val="20"/>
                        </w:rPr>
                        <w:t xml:space="preserve">20kV. </w:t>
                      </w:r>
                      <w:r w:rsidR="00734BF2">
                        <w:rPr>
                          <w:sz w:val="20"/>
                          <w:szCs w:val="20"/>
                        </w:rPr>
                        <w:t xml:space="preserve">Au </w:t>
                      </w:r>
                      <w:r w:rsidR="00734BF2" w:rsidRPr="00734BF2">
                        <w:rPr>
                          <w:b/>
                          <w:bCs/>
                          <w:sz w:val="20"/>
                          <w:szCs w:val="20"/>
                        </w:rPr>
                        <w:t>poste de transformation</w:t>
                      </w:r>
                      <w:r w:rsidR="00734BF2">
                        <w:rPr>
                          <w:sz w:val="20"/>
                          <w:szCs w:val="20"/>
                        </w:rPr>
                        <w:t xml:space="preserve"> situé à la sortie de la centrale, on passe de U</w:t>
                      </w:r>
                      <w:r w:rsidR="00734BF2">
                        <w:rPr>
                          <w:sz w:val="20"/>
                          <w:szCs w:val="20"/>
                          <w:vertAlign w:val="subscript"/>
                        </w:rPr>
                        <w:t xml:space="preserve">1 </w:t>
                      </w:r>
                      <w:r w:rsidR="00734BF2">
                        <w:rPr>
                          <w:sz w:val="20"/>
                          <w:szCs w:val="20"/>
                        </w:rPr>
                        <w:t>à U</w:t>
                      </w:r>
                      <w:r w:rsidR="00734BF2">
                        <w:rPr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="00734BF2">
                        <w:rPr>
                          <w:sz w:val="20"/>
                          <w:szCs w:val="20"/>
                        </w:rPr>
                        <w:t>=</w:t>
                      </w:r>
                      <w:r w:rsidRPr="00EF036B">
                        <w:rPr>
                          <w:sz w:val="20"/>
                          <w:szCs w:val="20"/>
                        </w:rPr>
                        <w:t xml:space="preserve"> 400kV</w:t>
                      </w:r>
                      <w:r w:rsidR="002E247A">
                        <w:rPr>
                          <w:sz w:val="20"/>
                          <w:szCs w:val="20"/>
                        </w:rPr>
                        <w:t>.</w:t>
                      </w:r>
                      <w:r w:rsidRPr="00EF036B">
                        <w:rPr>
                          <w:sz w:val="20"/>
                          <w:szCs w:val="20"/>
                        </w:rPr>
                        <w:t xml:space="preserve"> Ensuite, cette tension</w:t>
                      </w:r>
                      <w:r w:rsidR="00734BF2">
                        <w:rPr>
                          <w:sz w:val="20"/>
                          <w:szCs w:val="20"/>
                        </w:rPr>
                        <w:t xml:space="preserve"> U</w:t>
                      </w:r>
                      <w:r w:rsidR="00734BF2">
                        <w:rPr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EF036B">
                        <w:rPr>
                          <w:sz w:val="20"/>
                          <w:szCs w:val="20"/>
                        </w:rPr>
                        <w:t xml:space="preserve"> est abaissée </w:t>
                      </w:r>
                      <w:r w:rsidR="00734BF2">
                        <w:rPr>
                          <w:sz w:val="20"/>
                          <w:szCs w:val="20"/>
                        </w:rPr>
                        <w:t>à U</w:t>
                      </w:r>
                      <w:r w:rsidR="00734BF2">
                        <w:rPr>
                          <w:sz w:val="20"/>
                          <w:szCs w:val="20"/>
                          <w:vertAlign w:val="subscript"/>
                        </w:rPr>
                        <w:t>3</w:t>
                      </w:r>
                      <w:r w:rsidR="00734BF2">
                        <w:rPr>
                          <w:sz w:val="20"/>
                          <w:szCs w:val="20"/>
                        </w:rPr>
                        <w:t>= 63kV</w:t>
                      </w:r>
                      <w:r w:rsidRPr="00EF036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DC44CE">
                        <w:rPr>
                          <w:sz w:val="20"/>
                          <w:szCs w:val="20"/>
                        </w:rPr>
                        <w:t xml:space="preserve">au niveau du </w:t>
                      </w:r>
                      <w:r w:rsidR="00DC44CE" w:rsidRPr="00887B8E">
                        <w:rPr>
                          <w:sz w:val="20"/>
                          <w:szCs w:val="20"/>
                        </w:rPr>
                        <w:t>poste de transformation</w:t>
                      </w:r>
                      <w:r w:rsidR="00DC44CE">
                        <w:rPr>
                          <w:sz w:val="20"/>
                          <w:szCs w:val="20"/>
                        </w:rPr>
                        <w:t xml:space="preserve"> régional</w:t>
                      </w:r>
                      <w:r w:rsidRPr="00EF036B">
                        <w:rPr>
                          <w:sz w:val="20"/>
                          <w:szCs w:val="20"/>
                        </w:rPr>
                        <w:t>. Enfin, l</w:t>
                      </w:r>
                      <w:r w:rsidR="00DC44CE">
                        <w:rPr>
                          <w:sz w:val="20"/>
                          <w:szCs w:val="20"/>
                        </w:rPr>
                        <w:t>a tension est abai</w:t>
                      </w:r>
                      <w:r w:rsidR="009F30C3">
                        <w:rPr>
                          <w:sz w:val="20"/>
                          <w:szCs w:val="20"/>
                        </w:rPr>
                        <w:t>s</w:t>
                      </w:r>
                      <w:r w:rsidR="00DC44CE">
                        <w:rPr>
                          <w:sz w:val="20"/>
                          <w:szCs w:val="20"/>
                        </w:rPr>
                        <w:t>sée</w:t>
                      </w:r>
                      <w:r w:rsidRPr="00EF036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DC44CE">
                        <w:rPr>
                          <w:sz w:val="20"/>
                          <w:szCs w:val="20"/>
                        </w:rPr>
                        <w:t>à</w:t>
                      </w:r>
                      <w:r w:rsidR="00734BF2">
                        <w:rPr>
                          <w:sz w:val="20"/>
                          <w:szCs w:val="20"/>
                        </w:rPr>
                        <w:t xml:space="preserve"> U</w:t>
                      </w:r>
                      <w:r w:rsidR="00734BF2">
                        <w:rPr>
                          <w:sz w:val="20"/>
                          <w:szCs w:val="20"/>
                          <w:vertAlign w:val="subscript"/>
                        </w:rPr>
                        <w:t xml:space="preserve">4 </w:t>
                      </w:r>
                      <w:r w:rsidR="00734BF2">
                        <w:rPr>
                          <w:sz w:val="20"/>
                          <w:szCs w:val="20"/>
                        </w:rPr>
                        <w:t>=</w:t>
                      </w:r>
                      <w:r w:rsidR="00DC44CE">
                        <w:rPr>
                          <w:sz w:val="20"/>
                          <w:szCs w:val="20"/>
                        </w:rPr>
                        <w:t xml:space="preserve"> 230V une fois arrivé au </w:t>
                      </w:r>
                      <w:r w:rsidR="00DC44CE" w:rsidRPr="00DC44CE">
                        <w:rPr>
                          <w:b/>
                          <w:bCs/>
                          <w:sz w:val="20"/>
                          <w:szCs w:val="20"/>
                        </w:rPr>
                        <w:t>poste de transformation</w:t>
                      </w:r>
                      <w:r w:rsidR="00DC44CE">
                        <w:rPr>
                          <w:sz w:val="20"/>
                          <w:szCs w:val="20"/>
                        </w:rPr>
                        <w:t xml:space="preserve"> de Sèvres</w:t>
                      </w:r>
                      <w:r w:rsidRPr="00EF036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DC44CE">
                        <w:rPr>
                          <w:sz w:val="20"/>
                          <w:szCs w:val="20"/>
                        </w:rPr>
                        <w:t xml:space="preserve">pour être distribuée dans nos maisons </w:t>
                      </w:r>
                      <w:r w:rsidR="00D736FD">
                        <w:rPr>
                          <w:sz w:val="20"/>
                          <w:szCs w:val="20"/>
                        </w:rPr>
                        <w:t xml:space="preserve">(c’est </w:t>
                      </w:r>
                      <w:r w:rsidR="00A601D8">
                        <w:rPr>
                          <w:sz w:val="20"/>
                          <w:szCs w:val="20"/>
                        </w:rPr>
                        <w:t>cette valeur de</w:t>
                      </w:r>
                      <w:r w:rsidR="00D736FD">
                        <w:rPr>
                          <w:sz w:val="20"/>
                          <w:szCs w:val="20"/>
                        </w:rPr>
                        <w:t xml:space="preserve"> tension que l’on a dans nos prises électriques)</w:t>
                      </w:r>
                      <w:r w:rsidRPr="00EF036B">
                        <w:rPr>
                          <w:sz w:val="20"/>
                          <w:szCs w:val="20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</w:p>
    <w:p w14:paraId="5B3BCF3D" w14:textId="55BDE318" w:rsidR="000F3FD1" w:rsidRDefault="000C7580" w:rsidP="00741E89">
      <w:pPr>
        <w:spacing w:after="160"/>
        <w:ind w:left="0" w:right="0"/>
      </w:pPr>
      <w:r>
        <w:rPr>
          <w:noProof/>
        </w:rPr>
        <w:drawing>
          <wp:anchor distT="0" distB="0" distL="114300" distR="114300" simplePos="0" relativeHeight="251748352" behindDoc="0" locked="0" layoutInCell="1" allowOverlap="1" wp14:anchorId="2AADA25A" wp14:editId="48441731">
            <wp:simplePos x="0" y="0"/>
            <wp:positionH relativeFrom="margin">
              <wp:posOffset>2181420</wp:posOffset>
            </wp:positionH>
            <wp:positionV relativeFrom="paragraph">
              <wp:posOffset>4317023</wp:posOffset>
            </wp:positionV>
            <wp:extent cx="1585759" cy="787986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759" cy="787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423F466" wp14:editId="4337DC9B">
                <wp:simplePos x="0" y="0"/>
                <wp:positionH relativeFrom="margin">
                  <wp:posOffset>-722093</wp:posOffset>
                </wp:positionH>
                <wp:positionV relativeFrom="paragraph">
                  <wp:posOffset>3944230</wp:posOffset>
                </wp:positionV>
                <wp:extent cx="7118253" cy="1842868"/>
                <wp:effectExtent l="0" t="0" r="0" b="50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8253" cy="18428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5E1FA3" w14:textId="0B343A3D" w:rsidR="009B3805" w:rsidRDefault="009B3805" w:rsidP="009B3805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Document </w:t>
                            </w:r>
                            <w:r w:rsidR="001639E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06224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Résistance d’un fil électrique</w:t>
                            </w:r>
                          </w:p>
                          <w:p w14:paraId="17C8BE78" w14:textId="47E4617B" w:rsidR="0006224B" w:rsidRDefault="0006224B" w:rsidP="009B3805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Les électriciens modélisent la résistance</w:t>
                            </w:r>
                            <w:r w:rsidR="00734BF2">
                              <w:rPr>
                                <w:sz w:val="20"/>
                                <w:szCs w:val="20"/>
                              </w:rPr>
                              <w:t xml:space="preserve"> d’un conducteur électrique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par le symbole suivant : </w:t>
                            </w:r>
                          </w:p>
                          <w:p w14:paraId="033A3AC5" w14:textId="6BED4CD7" w:rsidR="0006224B" w:rsidRDefault="0006224B" w:rsidP="009B3805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9A9B392" w14:textId="4E5A9BF7" w:rsidR="0006224B" w:rsidRDefault="0006224B" w:rsidP="009B3805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51E27DA" w14:textId="70EB96DB" w:rsidR="0006224B" w:rsidRDefault="0006224B" w:rsidP="009B3805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9074666" w14:textId="47246DD4" w:rsidR="0006224B" w:rsidRDefault="0006224B" w:rsidP="009B3805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B962F63" w14:textId="2BA4CCD9" w:rsidR="0006224B" w:rsidRDefault="0006224B" w:rsidP="009B3805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32C7823" w14:textId="6A778BF2" w:rsidR="004A2A68" w:rsidRDefault="004A2A68" w:rsidP="009B3805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La résistance d’un matériau s’exprime en Ohm (symbole :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Ω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)</m:t>
                              </m:r>
                            </m:oMath>
                            <w:r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2C2235">
                              <w:rPr>
                                <w:sz w:val="20"/>
                                <w:szCs w:val="20"/>
                              </w:rPr>
                              <w:t xml:space="preserve">Plus le câble est long, plus sa résistance sera grande. </w:t>
                            </w:r>
                          </w:p>
                          <w:p w14:paraId="6C53592D" w14:textId="0FEEC9DE" w:rsidR="0006224B" w:rsidRDefault="00F867F2" w:rsidP="009B3805">
                            <w:pPr>
                              <w:ind w:left="0"/>
                              <w:jc w:val="both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Il</w:t>
                            </w:r>
                            <w:r w:rsidR="0006224B">
                              <w:rPr>
                                <w:sz w:val="20"/>
                                <w:szCs w:val="20"/>
                              </w:rPr>
                              <w:t xml:space="preserve"> y a un lien entre la tension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au</w:t>
                            </w:r>
                            <w:r w:rsidR="002E247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borne</w:t>
                            </w:r>
                            <w:r w:rsidR="002E247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de la résistance, </w:t>
                            </w:r>
                            <w:r w:rsidR="0006224B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l</w:t>
                            </w:r>
                            <w:r w:rsidR="004A2A68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’intensité</w:t>
                            </w:r>
                            <w:r w:rsidR="0006224B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sub>
                              </m:sSub>
                            </m:oMath>
                            <w:r w:rsidR="0006224B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traversant la résistance </w:t>
                            </w:r>
                            <w:r w:rsidR="004A2A68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et la résistance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R : </m:t>
                              </m:r>
                            </m:oMath>
                            <w:r w:rsidR="0006224B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10FDB60" w14:textId="4DA3553F" w:rsidR="0006224B" w:rsidRPr="0006224B" w:rsidRDefault="0006224B" w:rsidP="0006224B">
                            <w:pPr>
                              <w:ind w:left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=R×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   (Loi d’Ohm)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3F466" id="Text Box 5" o:spid="_x0000_s1038" type="#_x0000_t202" style="position:absolute;margin-left:-56.85pt;margin-top:310.55pt;width:560.5pt;height:145.1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" filled="f" stroked="f" strokeweight=".5pt">
                <v:textbox>
                  <w:txbxContent>
                    <w:p w14:paraId="565E1FA3" w14:textId="0B343A3D" w:rsidR="009B3805" w:rsidRDefault="009B3805" w:rsidP="009B3805">
                      <w:pPr>
                        <w:ind w:left="0"/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Document </w:t>
                      </w:r>
                      <w:r w:rsidR="001639E2">
                        <w:rPr>
                          <w:b/>
                          <w:bCs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– </w:t>
                      </w:r>
                      <w:r w:rsidR="0006224B">
                        <w:rPr>
                          <w:b/>
                          <w:bCs/>
                          <w:sz w:val="20"/>
                          <w:szCs w:val="20"/>
                        </w:rPr>
                        <w:t>Résistance d’un fil électrique</w:t>
                      </w:r>
                    </w:p>
                    <w:p w14:paraId="17C8BE78" w14:textId="47E4617B" w:rsidR="0006224B" w:rsidRDefault="0006224B" w:rsidP="009B3805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Les électriciens modélisent la résistance</w:t>
                      </w:r>
                      <w:r w:rsidR="00734BF2">
                        <w:rPr>
                          <w:sz w:val="20"/>
                          <w:szCs w:val="20"/>
                        </w:rPr>
                        <w:t xml:space="preserve"> d’un conducteur électrique</w:t>
                      </w:r>
                      <w:r>
                        <w:rPr>
                          <w:sz w:val="20"/>
                          <w:szCs w:val="20"/>
                        </w:rPr>
                        <w:t xml:space="preserve"> par le symbole suivant : </w:t>
                      </w:r>
                    </w:p>
                    <w:p w14:paraId="033A3AC5" w14:textId="6BED4CD7" w:rsidR="0006224B" w:rsidRDefault="0006224B" w:rsidP="009B3805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09A9B392" w14:textId="4E5A9BF7" w:rsidR="0006224B" w:rsidRDefault="0006224B" w:rsidP="009B3805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051E27DA" w14:textId="70EB96DB" w:rsidR="0006224B" w:rsidRDefault="0006224B" w:rsidP="009B3805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19074666" w14:textId="47246DD4" w:rsidR="0006224B" w:rsidRDefault="0006224B" w:rsidP="009B3805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5B962F63" w14:textId="2BA4CCD9" w:rsidR="0006224B" w:rsidRDefault="0006224B" w:rsidP="009B3805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432C7823" w14:textId="6A778BF2" w:rsidR="004A2A68" w:rsidRDefault="004A2A68" w:rsidP="009B3805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La résistance d’un matériau s’exprime en Ohm (symbole :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Ω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oMath>
                      <w:r>
                        <w:rPr>
                          <w:sz w:val="20"/>
                          <w:szCs w:val="20"/>
                        </w:rPr>
                        <w:t xml:space="preserve">. </w:t>
                      </w:r>
                      <w:r w:rsidR="002C2235">
                        <w:rPr>
                          <w:sz w:val="20"/>
                          <w:szCs w:val="20"/>
                        </w:rPr>
                        <w:t xml:space="preserve">Plus le câble est long, plus sa résistance sera grande. </w:t>
                      </w:r>
                    </w:p>
                    <w:p w14:paraId="6C53592D" w14:textId="0FEEC9DE" w:rsidR="0006224B" w:rsidRDefault="00F867F2" w:rsidP="009B3805">
                      <w:pPr>
                        <w:ind w:left="0"/>
                        <w:jc w:val="both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Il</w:t>
                      </w:r>
                      <w:r w:rsidR="0006224B">
                        <w:rPr>
                          <w:sz w:val="20"/>
                          <w:szCs w:val="20"/>
                        </w:rPr>
                        <w:t xml:space="preserve"> y a un lien entre la tension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</m:t>
                        </m:r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au</w:t>
                      </w:r>
                      <w:r w:rsidR="002E247A">
                        <w:rPr>
                          <w:rFonts w:eastAsiaTheme="minorEastAsia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borne</w:t>
                      </w:r>
                      <w:r w:rsidR="002E247A">
                        <w:rPr>
                          <w:rFonts w:eastAsiaTheme="minorEastAsia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de la résistance, </w:t>
                      </w:r>
                      <w:r w:rsidR="0006224B">
                        <w:rPr>
                          <w:rFonts w:eastAsiaTheme="minorEastAsia"/>
                          <w:sz w:val="20"/>
                          <w:szCs w:val="20"/>
                        </w:rPr>
                        <w:t>l</w:t>
                      </w:r>
                      <w:r w:rsidR="004A2A68">
                        <w:rPr>
                          <w:rFonts w:eastAsiaTheme="minorEastAsia"/>
                          <w:sz w:val="20"/>
                          <w:szCs w:val="20"/>
                        </w:rPr>
                        <w:t>’intensité</w:t>
                      </w:r>
                      <w:r w:rsidR="0006224B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R</m:t>
                            </m:r>
                          </m:sub>
                        </m:sSub>
                      </m:oMath>
                      <w:r w:rsidR="0006224B">
                        <w:rPr>
                          <w:rFonts w:eastAsiaTheme="minorEastAsi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traversant la résistance </w:t>
                      </w:r>
                      <w:r w:rsidR="004A2A68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et la résistance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R : </m:t>
                        </m:r>
                      </m:oMath>
                      <w:r w:rsidR="0006224B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10FDB60" w14:textId="4DA3553F" w:rsidR="0006224B" w:rsidRPr="0006224B" w:rsidRDefault="0006224B" w:rsidP="0006224B">
                      <w:pPr>
                        <w:ind w:left="0"/>
                        <w:jc w:val="center"/>
                        <w:rPr>
                          <w:sz w:val="20"/>
                          <w:szCs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=R×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R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   (Loi d’Ohm)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6EE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95CB1B2" wp14:editId="008F92D7">
                <wp:simplePos x="0" y="0"/>
                <wp:positionH relativeFrom="column">
                  <wp:posOffset>-752084</wp:posOffset>
                </wp:positionH>
                <wp:positionV relativeFrom="paragraph">
                  <wp:posOffset>2017981</wp:posOffset>
                </wp:positionV>
                <wp:extent cx="3763107" cy="198310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3107" cy="1983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48E130" w14:textId="6E5C0266" w:rsidR="00340554" w:rsidRDefault="00DC44CE" w:rsidP="00340554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Document </w:t>
                            </w:r>
                            <w:r w:rsidR="001639E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636EE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Comment</w:t>
                            </w:r>
                            <w:r w:rsidR="00BE6A0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le grille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 w:rsidR="00BE6A0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pain chauffe</w:t>
                            </w:r>
                            <w:r w:rsidR="00636EE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le pain</w:t>
                            </w:r>
                            <w:r w:rsidR="00BE6A0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 ?</w:t>
                            </w:r>
                            <w:r w:rsidR="0034055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F0F685E" w14:textId="4737B89F" w:rsidR="00301BE0" w:rsidRDefault="00301BE0" w:rsidP="00301BE0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301BE0">
                              <w:rPr>
                                <w:sz w:val="20"/>
                                <w:szCs w:val="20"/>
                              </w:rPr>
                              <w:t xml:space="preserve">Lorsqu’un courant électrique circule dans un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fil</w:t>
                            </w:r>
                            <w:r w:rsidRPr="00301BE0">
                              <w:rPr>
                                <w:sz w:val="20"/>
                                <w:szCs w:val="20"/>
                              </w:rPr>
                              <w:t xml:space="preserve"> conducteur, ce dernier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301BE0">
                              <w:rPr>
                                <w:sz w:val="20"/>
                                <w:szCs w:val="20"/>
                              </w:rPr>
                              <w:t>e met à chauffer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car les électrons « frottent » dans le matériau</w:t>
                            </w:r>
                            <w:r w:rsidRPr="00301BE0">
                              <w:rPr>
                                <w:sz w:val="20"/>
                                <w:szCs w:val="20"/>
                              </w:rPr>
                              <w:t xml:space="preserve"> : c’est </w:t>
                            </w:r>
                            <w:r w:rsidRPr="0008032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l’effet Joule</w:t>
                            </w:r>
                            <w:r w:rsidRPr="00301BE0">
                              <w:rPr>
                                <w:sz w:val="20"/>
                                <w:szCs w:val="20"/>
                              </w:rPr>
                              <w:t xml:space="preserve"> [James Joule, Physicien anglais du XIXe siècle].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En électricité, on ne parle pas vraiment de « frottement » mais de </w:t>
                            </w:r>
                            <w:r w:rsidRPr="00AE1A9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résistance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. La quasi-totalité des matériaux conducteurs opposent une résistance aux électrons et donc se mettent à chauffer. </w:t>
                            </w:r>
                          </w:p>
                          <w:p w14:paraId="31F9F61E" w14:textId="379A1D48" w:rsidR="009B3805" w:rsidRPr="00301BE0" w:rsidRDefault="00301BE0" w:rsidP="00301BE0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Dans un grille-pain, on exploite </w:t>
                            </w:r>
                            <w:r w:rsidR="00470CC0">
                              <w:rPr>
                                <w:sz w:val="20"/>
                                <w:szCs w:val="20"/>
                              </w:rPr>
                              <w:t xml:space="preserve">l’effet Joule : </w:t>
                            </w:r>
                            <w:r w:rsidR="00A250EB">
                              <w:rPr>
                                <w:sz w:val="20"/>
                                <w:szCs w:val="20"/>
                              </w:rPr>
                              <w:t>un</w:t>
                            </w:r>
                            <w:r w:rsidR="00470CC0">
                              <w:rPr>
                                <w:sz w:val="20"/>
                                <w:szCs w:val="20"/>
                              </w:rPr>
                              <w:t xml:space="preserve"> conducteur </w:t>
                            </w:r>
                            <w:r w:rsidR="00470CC0" w:rsidRPr="00AE1A9C">
                              <w:rPr>
                                <w:sz w:val="20"/>
                                <w:szCs w:val="20"/>
                              </w:rPr>
                              <w:t>résistant</w:t>
                            </w:r>
                            <w:r w:rsidR="00470CC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250EB">
                              <w:rPr>
                                <w:sz w:val="20"/>
                                <w:szCs w:val="20"/>
                              </w:rPr>
                              <w:t>est</w:t>
                            </w:r>
                            <w:r w:rsidR="00470CC0">
                              <w:rPr>
                                <w:sz w:val="20"/>
                                <w:szCs w:val="20"/>
                              </w:rPr>
                              <w:t xml:space="preserve"> alimenté par un courant électrique. L</w:t>
                            </w:r>
                            <w:r w:rsidR="00AE1A9C">
                              <w:rPr>
                                <w:sz w:val="20"/>
                                <w:szCs w:val="20"/>
                              </w:rPr>
                              <w:t xml:space="preserve">’énergie thermique dégagée </w:t>
                            </w:r>
                            <w:r w:rsidR="00470CC0">
                              <w:rPr>
                                <w:sz w:val="20"/>
                                <w:szCs w:val="20"/>
                              </w:rPr>
                              <w:t>permet de</w:t>
                            </w:r>
                            <w:r w:rsidR="00AE1A9C">
                              <w:rPr>
                                <w:sz w:val="20"/>
                                <w:szCs w:val="20"/>
                              </w:rPr>
                              <w:t xml:space="preserve"> faire</w:t>
                            </w:r>
                            <w:r w:rsidR="00470CC0">
                              <w:rPr>
                                <w:sz w:val="20"/>
                                <w:szCs w:val="20"/>
                              </w:rPr>
                              <w:t xml:space="preserve"> griller le pain. </w:t>
                            </w:r>
                          </w:p>
                          <w:p w14:paraId="740A4A27" w14:textId="0CB58C43" w:rsidR="00B05325" w:rsidRPr="00301BE0" w:rsidRDefault="00B05325" w:rsidP="00340554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CB1B2" id="Text Box 54" o:spid="_x0000_s1039" type="#_x0000_t202" style="position:absolute;margin-left:-59.2pt;margin-top:158.9pt;width:296.3pt;height:156.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" filled="f" stroked="f" strokeweight=".5pt">
                <v:textbox>
                  <w:txbxContent>
                    <w:p w14:paraId="4F48E130" w14:textId="6E5C0266" w:rsidR="00340554" w:rsidRDefault="00DC44CE" w:rsidP="00340554">
                      <w:pPr>
                        <w:ind w:left="0"/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Document </w:t>
                      </w:r>
                      <w:r w:rsidR="001639E2">
                        <w:rPr>
                          <w:b/>
                          <w:bCs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- </w:t>
                      </w:r>
                      <w:r w:rsidR="00636EE0">
                        <w:rPr>
                          <w:b/>
                          <w:bCs/>
                          <w:sz w:val="20"/>
                          <w:szCs w:val="20"/>
                        </w:rPr>
                        <w:t>Comment</w:t>
                      </w:r>
                      <w:r w:rsidR="00BE6A0E">
                        <w:rPr>
                          <w:b/>
                          <w:bCs/>
                          <w:sz w:val="20"/>
                          <w:szCs w:val="20"/>
                        </w:rPr>
                        <w:t xml:space="preserve"> le grille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 w:rsidR="00BE6A0E">
                        <w:rPr>
                          <w:b/>
                          <w:bCs/>
                          <w:sz w:val="20"/>
                          <w:szCs w:val="20"/>
                        </w:rPr>
                        <w:t>pain chauffe</w:t>
                      </w:r>
                      <w:r w:rsidR="00636EE0">
                        <w:rPr>
                          <w:b/>
                          <w:bCs/>
                          <w:sz w:val="20"/>
                          <w:szCs w:val="20"/>
                        </w:rPr>
                        <w:t xml:space="preserve"> le pain</w:t>
                      </w:r>
                      <w:r w:rsidR="00BE6A0E">
                        <w:rPr>
                          <w:b/>
                          <w:bCs/>
                          <w:sz w:val="20"/>
                          <w:szCs w:val="20"/>
                        </w:rPr>
                        <w:t> ?</w:t>
                      </w:r>
                      <w:r w:rsidR="0034055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F0F685E" w14:textId="4737B89F" w:rsidR="00301BE0" w:rsidRDefault="00301BE0" w:rsidP="00301BE0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301BE0">
                        <w:rPr>
                          <w:sz w:val="20"/>
                          <w:szCs w:val="20"/>
                        </w:rPr>
                        <w:t xml:space="preserve">Lorsqu’un courant électrique circule dans un </w:t>
                      </w:r>
                      <w:r>
                        <w:rPr>
                          <w:sz w:val="20"/>
                          <w:szCs w:val="20"/>
                        </w:rPr>
                        <w:t>fil</w:t>
                      </w:r>
                      <w:r w:rsidRPr="00301BE0">
                        <w:rPr>
                          <w:sz w:val="20"/>
                          <w:szCs w:val="20"/>
                        </w:rPr>
                        <w:t xml:space="preserve"> conducteur, ce dernier 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Pr="00301BE0">
                        <w:rPr>
                          <w:sz w:val="20"/>
                          <w:szCs w:val="20"/>
                        </w:rPr>
                        <w:t>e met à chauffer</w:t>
                      </w:r>
                      <w:r>
                        <w:rPr>
                          <w:sz w:val="20"/>
                          <w:szCs w:val="20"/>
                        </w:rPr>
                        <w:t xml:space="preserve"> car les électrons « frottent » dans le matériau</w:t>
                      </w:r>
                      <w:r w:rsidRPr="00301BE0">
                        <w:rPr>
                          <w:sz w:val="20"/>
                          <w:szCs w:val="20"/>
                        </w:rPr>
                        <w:t xml:space="preserve"> : c’est </w:t>
                      </w:r>
                      <w:r w:rsidRPr="00080327">
                        <w:rPr>
                          <w:b/>
                          <w:bCs/>
                          <w:sz w:val="20"/>
                          <w:szCs w:val="20"/>
                        </w:rPr>
                        <w:t>l’effet Joule</w:t>
                      </w:r>
                      <w:r w:rsidRPr="00301BE0">
                        <w:rPr>
                          <w:sz w:val="20"/>
                          <w:szCs w:val="20"/>
                        </w:rPr>
                        <w:t xml:space="preserve"> [James Joule, Physicien anglais du XIXe siècle]. </w:t>
                      </w:r>
                      <w:r>
                        <w:rPr>
                          <w:sz w:val="20"/>
                          <w:szCs w:val="20"/>
                        </w:rPr>
                        <w:t xml:space="preserve">En électricité, on ne parle pas vraiment de « frottement » mais de </w:t>
                      </w:r>
                      <w:r w:rsidRPr="00AE1A9C">
                        <w:rPr>
                          <w:b/>
                          <w:bCs/>
                          <w:sz w:val="20"/>
                          <w:szCs w:val="20"/>
                        </w:rPr>
                        <w:t>résistance</w:t>
                      </w:r>
                      <w:r>
                        <w:rPr>
                          <w:sz w:val="20"/>
                          <w:szCs w:val="20"/>
                        </w:rPr>
                        <w:t xml:space="preserve">. La quasi-totalité des matériaux conducteurs opposent une résistance aux électrons et donc se mettent à chauffer. </w:t>
                      </w:r>
                    </w:p>
                    <w:p w14:paraId="31F9F61E" w14:textId="379A1D48" w:rsidR="009B3805" w:rsidRPr="00301BE0" w:rsidRDefault="00301BE0" w:rsidP="00301BE0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Dans un grille-pain, on exploite </w:t>
                      </w:r>
                      <w:r w:rsidR="00470CC0">
                        <w:rPr>
                          <w:sz w:val="20"/>
                          <w:szCs w:val="20"/>
                        </w:rPr>
                        <w:t xml:space="preserve">l’effet Joule : </w:t>
                      </w:r>
                      <w:r w:rsidR="00A250EB">
                        <w:rPr>
                          <w:sz w:val="20"/>
                          <w:szCs w:val="20"/>
                        </w:rPr>
                        <w:t>un</w:t>
                      </w:r>
                      <w:r w:rsidR="00470CC0">
                        <w:rPr>
                          <w:sz w:val="20"/>
                          <w:szCs w:val="20"/>
                        </w:rPr>
                        <w:t xml:space="preserve"> conducteur </w:t>
                      </w:r>
                      <w:r w:rsidR="00470CC0" w:rsidRPr="00AE1A9C">
                        <w:rPr>
                          <w:sz w:val="20"/>
                          <w:szCs w:val="20"/>
                        </w:rPr>
                        <w:t>résistant</w:t>
                      </w:r>
                      <w:r w:rsidR="00470CC0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A250EB">
                        <w:rPr>
                          <w:sz w:val="20"/>
                          <w:szCs w:val="20"/>
                        </w:rPr>
                        <w:t>est</w:t>
                      </w:r>
                      <w:r w:rsidR="00470CC0">
                        <w:rPr>
                          <w:sz w:val="20"/>
                          <w:szCs w:val="20"/>
                        </w:rPr>
                        <w:t xml:space="preserve"> alimenté par un courant électrique. L</w:t>
                      </w:r>
                      <w:r w:rsidR="00AE1A9C">
                        <w:rPr>
                          <w:sz w:val="20"/>
                          <w:szCs w:val="20"/>
                        </w:rPr>
                        <w:t xml:space="preserve">’énergie thermique dégagée </w:t>
                      </w:r>
                      <w:r w:rsidR="00470CC0">
                        <w:rPr>
                          <w:sz w:val="20"/>
                          <w:szCs w:val="20"/>
                        </w:rPr>
                        <w:t>permet de</w:t>
                      </w:r>
                      <w:r w:rsidR="00AE1A9C">
                        <w:rPr>
                          <w:sz w:val="20"/>
                          <w:szCs w:val="20"/>
                        </w:rPr>
                        <w:t xml:space="preserve"> faire</w:t>
                      </w:r>
                      <w:r w:rsidR="00470CC0">
                        <w:rPr>
                          <w:sz w:val="20"/>
                          <w:szCs w:val="20"/>
                        </w:rPr>
                        <w:t xml:space="preserve"> griller le pain. </w:t>
                      </w:r>
                    </w:p>
                    <w:p w14:paraId="740A4A27" w14:textId="0CB58C43" w:rsidR="00B05325" w:rsidRPr="00301BE0" w:rsidRDefault="00B05325" w:rsidP="00340554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39F7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5F49AD6" wp14:editId="2A719D6E">
                <wp:simplePos x="0" y="0"/>
                <wp:positionH relativeFrom="margin">
                  <wp:posOffset>-618441</wp:posOffset>
                </wp:positionH>
                <wp:positionV relativeFrom="paragraph">
                  <wp:posOffset>5752953</wp:posOffset>
                </wp:positionV>
                <wp:extent cx="7047914" cy="3657600"/>
                <wp:effectExtent l="0" t="0" r="635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7914" cy="3657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D4AFAD" w14:textId="6513E307" w:rsidR="00E43F94" w:rsidRDefault="001639E2" w:rsidP="00DA423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 vous inspirant du schéma du document 1</w:t>
                            </w:r>
                            <w:r w:rsidR="00B24269">
                              <w:rPr>
                                <w:sz w:val="20"/>
                                <w:szCs w:val="20"/>
                              </w:rPr>
                              <w:t xml:space="preserve">, représenter la ligne de transport entre la centrale hydraulique et la ville de Sèvre. </w:t>
                            </w:r>
                          </w:p>
                          <w:p w14:paraId="432C0319" w14:textId="5146480B" w:rsidR="00DA4234" w:rsidRPr="003A0E19" w:rsidRDefault="005E0EFF" w:rsidP="003A0E1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Reporter correctement</w:t>
                            </w:r>
                            <w:r w:rsidR="00E43F94">
                              <w:rPr>
                                <w:sz w:val="20"/>
                                <w:szCs w:val="20"/>
                              </w:rPr>
                              <w:t xml:space="preserve"> sur </w:t>
                            </w:r>
                            <w:r w:rsidR="00174E62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="00E43F94">
                              <w:rPr>
                                <w:sz w:val="20"/>
                                <w:szCs w:val="20"/>
                              </w:rPr>
                              <w:t>e graphe, les différentes valeurs de tension</w:t>
                            </w:r>
                            <w:r w:rsidR="00734BF2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E43F94">
                              <w:rPr>
                                <w:sz w:val="20"/>
                                <w:szCs w:val="20"/>
                              </w:rPr>
                              <w:t xml:space="preserve"> électrique</w:t>
                            </w:r>
                            <w:r w:rsidR="00734BF2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3A0E19">
                              <w:rPr>
                                <w:sz w:val="20"/>
                                <w:szCs w:val="20"/>
                              </w:rPr>
                              <w:t xml:space="preserve"> (U</w:t>
                            </w:r>
                            <w:r w:rsidR="003A0E19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="003A0E19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3A0E19">
                              <w:rPr>
                                <w:sz w:val="20"/>
                                <w:szCs w:val="20"/>
                              </w:rPr>
                              <w:t>U</w:t>
                            </w:r>
                            <w:r w:rsidR="003A0E19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="003A0E19" w:rsidRPr="003A0E19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,</w:t>
                            </w:r>
                            <w:r w:rsidR="003A0E19" w:rsidRPr="003A0E1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A0E19" w:rsidRPr="003A0E19">
                              <w:rPr>
                                <w:sz w:val="20"/>
                                <w:szCs w:val="20"/>
                              </w:rPr>
                              <w:t>U</w:t>
                            </w:r>
                            <w:r w:rsidR="003A0E19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3</w:t>
                            </w:r>
                            <w:r w:rsidR="003A0E19" w:rsidRPr="003A0E1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A0E19">
                              <w:rPr>
                                <w:sz w:val="20"/>
                                <w:szCs w:val="20"/>
                              </w:rPr>
                              <w:t xml:space="preserve">et </w:t>
                            </w:r>
                            <w:r w:rsidR="003A0E19" w:rsidRPr="003A0E19">
                              <w:rPr>
                                <w:sz w:val="20"/>
                                <w:szCs w:val="20"/>
                              </w:rPr>
                              <w:t>U</w:t>
                            </w:r>
                            <w:proofErr w:type="gramStart"/>
                            <w:r w:rsidR="003A0E19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4</w:t>
                            </w:r>
                            <w:r w:rsidR="00E43F94" w:rsidRPr="003A0E1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A0E19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proofErr w:type="gramEnd"/>
                            <w:r w:rsidR="00AE1A9C" w:rsidRPr="003A0E1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B62F541" w14:textId="201B25DD" w:rsidR="001B5BDC" w:rsidRDefault="005E4036" w:rsidP="00DA423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Quelle</w:t>
                            </w:r>
                            <w:r w:rsidR="00040574" w:rsidRPr="00C43207">
                              <w:rPr>
                                <w:sz w:val="20"/>
                                <w:szCs w:val="20"/>
                              </w:rPr>
                              <w:t xml:space="preserve"> est la puissance </w:t>
                            </w:r>
                            <w:r w:rsidR="00D86A3A">
                              <w:rPr>
                                <w:sz w:val="20"/>
                                <w:szCs w:val="20"/>
                              </w:rPr>
                              <w:t>délivrée par la central</w:t>
                            </w:r>
                            <w:r w:rsidR="00C43207" w:rsidRPr="00C43207">
                              <w:rPr>
                                <w:sz w:val="20"/>
                                <w:szCs w:val="20"/>
                              </w:rPr>
                              <w:t xml:space="preserve">e </w:t>
                            </w:r>
                            <w:r w:rsidR="00405652">
                              <w:rPr>
                                <w:sz w:val="20"/>
                                <w:szCs w:val="20"/>
                              </w:rPr>
                              <w:t>hydraulique</w:t>
                            </w:r>
                            <w:r w:rsidR="00C43207" w:rsidRPr="00C43207">
                              <w:rPr>
                                <w:sz w:val="20"/>
                                <w:szCs w:val="20"/>
                              </w:rPr>
                              <w:t xml:space="preserve"> au réseau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électrique</w:t>
                            </w:r>
                            <w:r w:rsidR="00C43207" w:rsidRPr="00C43207">
                              <w:rPr>
                                <w:sz w:val="20"/>
                                <w:szCs w:val="20"/>
                              </w:rPr>
                              <w:t> ?</w:t>
                            </w:r>
                          </w:p>
                          <w:p w14:paraId="4C884FDF" w14:textId="7E45AAE4" w:rsidR="005E4036" w:rsidRDefault="005E4036" w:rsidP="005E4036">
                            <w:pPr>
                              <w:pStyle w:val="ListParagraph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 déduire les valeurs de courants électriques</w:t>
                            </w:r>
                            <w:r w:rsidR="004B0441">
                              <w:rPr>
                                <w:sz w:val="20"/>
                                <w:szCs w:val="20"/>
                              </w:rPr>
                              <w:t xml:space="preserve"> théoriques (I</w:t>
                            </w:r>
                            <w:r w:rsidR="004B0441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="004B0441">
                              <w:rPr>
                                <w:sz w:val="20"/>
                                <w:szCs w:val="20"/>
                              </w:rPr>
                              <w:t>, I</w:t>
                            </w:r>
                            <w:r w:rsidR="004B0441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="004B0441">
                              <w:rPr>
                                <w:sz w:val="20"/>
                                <w:szCs w:val="20"/>
                              </w:rPr>
                              <w:t>, I</w:t>
                            </w:r>
                            <w:r w:rsidR="004B0441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3</w:t>
                            </w:r>
                            <w:r w:rsidR="004B0441">
                              <w:rPr>
                                <w:sz w:val="20"/>
                                <w:szCs w:val="20"/>
                              </w:rPr>
                              <w:t>, I</w:t>
                            </w:r>
                            <w:r w:rsidR="004B0441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4</w:t>
                            </w:r>
                            <w:r w:rsidR="004B0441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en entrée et en sortie de chaque </w:t>
                            </w:r>
                            <w:r w:rsidR="00B24269">
                              <w:rPr>
                                <w:sz w:val="20"/>
                                <w:szCs w:val="20"/>
                              </w:rPr>
                              <w:t xml:space="preserve">poste de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transformat</w:t>
                            </w:r>
                            <w:r w:rsidR="00B24269">
                              <w:rPr>
                                <w:sz w:val="20"/>
                                <w:szCs w:val="20"/>
                              </w:rPr>
                              <w:t>ion</w:t>
                            </w:r>
                            <w:r w:rsidR="005E0EFF">
                              <w:rPr>
                                <w:sz w:val="20"/>
                                <w:szCs w:val="20"/>
                              </w:rPr>
                              <w:t>. Pour cette question, 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suppos</w:t>
                            </w:r>
                            <w:r w:rsidR="005E0EFF"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qu’il n’y a pas de pertes sur la ligne. </w:t>
                            </w:r>
                          </w:p>
                          <w:p w14:paraId="196E59FE" w14:textId="5F8868E0" w:rsidR="00785608" w:rsidRPr="00C43207" w:rsidRDefault="00785608" w:rsidP="005E4036">
                            <w:pPr>
                              <w:pStyle w:val="ListParagraph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On remarque que plus la tension est élevée, plus l’intensité est ……………… 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 xml:space="preserve">  .</w:t>
                            </w:r>
                            <w:proofErr w:type="gramEnd"/>
                          </w:p>
                          <w:p w14:paraId="2AD0B879" w14:textId="10E09844" w:rsidR="00D36E16" w:rsidRDefault="004B0441" w:rsidP="00D36E1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En réalité, il y a des pertes lors du transport de l’électricité. </w:t>
                            </w:r>
                            <w:r w:rsidR="00C43207" w:rsidRPr="00C43207">
                              <w:rPr>
                                <w:sz w:val="20"/>
                                <w:szCs w:val="20"/>
                              </w:rPr>
                              <w:t>Comparer la puissance produite par la centrale et la puissance reçue par la ville de Sèvres</w:t>
                            </w:r>
                            <w:r w:rsidR="005E4036">
                              <w:rPr>
                                <w:sz w:val="20"/>
                                <w:szCs w:val="20"/>
                              </w:rPr>
                              <w:t xml:space="preserve"> (donnée dans le document 1)</w:t>
                            </w:r>
                            <w:r w:rsidR="00C43207" w:rsidRPr="00C43207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5E4036">
                              <w:rPr>
                                <w:sz w:val="20"/>
                                <w:szCs w:val="20"/>
                              </w:rPr>
                              <w:t xml:space="preserve">Evaluer </w:t>
                            </w:r>
                            <w:r w:rsidR="00D736A5">
                              <w:rPr>
                                <w:sz w:val="20"/>
                                <w:szCs w:val="20"/>
                              </w:rPr>
                              <w:t>en</w:t>
                            </w:r>
                            <w:r w:rsidR="00373085">
                              <w:rPr>
                                <w:sz w:val="20"/>
                                <w:szCs w:val="20"/>
                              </w:rPr>
                              <w:t xml:space="preserve"> pourcentage </w:t>
                            </w:r>
                            <w:r w:rsidR="00D736A5">
                              <w:rPr>
                                <w:sz w:val="20"/>
                                <w:szCs w:val="20"/>
                              </w:rPr>
                              <w:t xml:space="preserve">la part </w:t>
                            </w:r>
                            <w:r w:rsidR="00373085">
                              <w:rPr>
                                <w:sz w:val="20"/>
                                <w:szCs w:val="20"/>
                              </w:rPr>
                              <w:t>de puissance</w:t>
                            </w:r>
                            <w:r w:rsidR="004502E0">
                              <w:rPr>
                                <w:sz w:val="20"/>
                                <w:szCs w:val="20"/>
                              </w:rPr>
                              <w:t xml:space="preserve"> électrique</w:t>
                            </w:r>
                            <w:r w:rsidR="00373085">
                              <w:rPr>
                                <w:sz w:val="20"/>
                                <w:szCs w:val="20"/>
                              </w:rPr>
                              <w:t xml:space="preserve"> perdue</w:t>
                            </w:r>
                            <w:r w:rsidR="004502E0">
                              <w:rPr>
                                <w:sz w:val="20"/>
                                <w:szCs w:val="20"/>
                              </w:rPr>
                              <w:t xml:space="preserve"> pendant le transport</w:t>
                            </w:r>
                            <w:r w:rsidR="00373085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5B0634">
                              <w:rPr>
                                <w:sz w:val="20"/>
                                <w:szCs w:val="20"/>
                              </w:rPr>
                              <w:t xml:space="preserve">Expliquer </w:t>
                            </w:r>
                            <w:r w:rsidR="00D736A5">
                              <w:rPr>
                                <w:sz w:val="20"/>
                                <w:szCs w:val="20"/>
                              </w:rPr>
                              <w:t xml:space="preserve">pourquoi il y a des pertes et compléter le schéma ci-dessous. </w:t>
                            </w:r>
                          </w:p>
                          <w:p w14:paraId="4C22982F" w14:textId="700AABF8" w:rsidR="00D736A5" w:rsidRDefault="00D736A5" w:rsidP="00D736A5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474325E" w14:textId="5A9C362A" w:rsidR="00D736A5" w:rsidRDefault="00D736A5" w:rsidP="00D736A5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5D6E0EB" w14:textId="0F7F7449" w:rsidR="004B0441" w:rsidRDefault="004B0441" w:rsidP="00D736A5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79CD0FD" w14:textId="77777777" w:rsidR="004B0441" w:rsidRDefault="004B0441" w:rsidP="00D736A5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ACB82DF" w14:textId="6D8FA665" w:rsidR="00D736A5" w:rsidRDefault="00D736A5" w:rsidP="00D736A5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AEF6535" w14:textId="77777777" w:rsidR="00570845" w:rsidRPr="00D736A5" w:rsidRDefault="00570845" w:rsidP="00D736A5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91F5629" w14:textId="77777777" w:rsidR="00D736A5" w:rsidRDefault="00230216" w:rsidP="00D36E1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Quels symboles électriques faudrait-il ajouter sur </w:t>
                            </w:r>
                            <w:r w:rsidR="00D736A5">
                              <w:rPr>
                                <w:sz w:val="20"/>
                                <w:szCs w:val="20"/>
                              </w:rPr>
                              <w:t>chaque ligne électrique du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graphe de la question 1 pour que les pertes</w:t>
                            </w:r>
                            <w:r w:rsidR="00D736A5">
                              <w:rPr>
                                <w:sz w:val="20"/>
                                <w:szCs w:val="20"/>
                              </w:rPr>
                              <w:t xml:space="preserve"> soient visibles. </w:t>
                            </w:r>
                          </w:p>
                          <w:p w14:paraId="4E737791" w14:textId="3E7EEE1C" w:rsidR="004502E0" w:rsidRPr="00785608" w:rsidRDefault="00230216" w:rsidP="00D36E1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B39F7">
                              <w:rPr>
                                <w:sz w:val="20"/>
                                <w:szCs w:val="20"/>
                              </w:rPr>
                              <w:t>En utilisant la formule de la puissance électrique et la loi d’</w:t>
                            </w:r>
                            <w:proofErr w:type="spellStart"/>
                            <w:r w:rsidR="003B39F7">
                              <w:rPr>
                                <w:sz w:val="20"/>
                                <w:szCs w:val="20"/>
                              </w:rPr>
                              <w:t>ohm</w:t>
                            </w:r>
                            <w:proofErr w:type="spellEnd"/>
                            <w:r w:rsidR="003B39F7">
                              <w:rPr>
                                <w:sz w:val="20"/>
                                <w:szCs w:val="20"/>
                              </w:rPr>
                              <w:t>, m</w:t>
                            </w:r>
                            <w:r w:rsidR="00785608">
                              <w:rPr>
                                <w:sz w:val="20"/>
                                <w:szCs w:val="20"/>
                              </w:rPr>
                              <w:t xml:space="preserve">ontrer que la puissance dissipée sous forme de chaleur dans </w:t>
                            </w:r>
                            <w:r w:rsidR="003B39F7">
                              <w:rPr>
                                <w:sz w:val="20"/>
                                <w:szCs w:val="20"/>
                              </w:rPr>
                              <w:t>un conducteur</w:t>
                            </w:r>
                            <w:r w:rsidR="00B022BD">
                              <w:rPr>
                                <w:sz w:val="20"/>
                                <w:szCs w:val="20"/>
                              </w:rPr>
                              <w:t xml:space="preserve"> résistant</w:t>
                            </w:r>
                            <w:r w:rsidR="003B39F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85608">
                              <w:rPr>
                                <w:sz w:val="20"/>
                                <w:szCs w:val="20"/>
                              </w:rPr>
                              <w:t xml:space="preserve">vaut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=R×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 xml:space="preserve">  2</m:t>
                                  </m:r>
                                </m:sup>
                              </m:sSubSup>
                            </m:oMath>
                            <w:r w:rsidR="00785608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5C8A6F7" w14:textId="16A23D2D" w:rsidR="00785608" w:rsidRPr="00D36E16" w:rsidRDefault="00785608" w:rsidP="00D36E1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 l’aide de la question 3 et de la question 6, expliquer </w:t>
                            </w:r>
                            <w:r w:rsidR="002E247A">
                              <w:rPr>
                                <w:sz w:val="20"/>
                                <w:szCs w:val="20"/>
                              </w:rPr>
                              <w:t xml:space="preserve">l’intérêt de transporter l’électricité avec des lignes </w:t>
                            </w:r>
                            <w:r w:rsidR="001C45A2"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r w:rsidR="007134A3">
                              <w:rPr>
                                <w:sz w:val="20"/>
                                <w:szCs w:val="20"/>
                              </w:rPr>
                              <w:t xml:space="preserve">rès </w:t>
                            </w:r>
                            <w:r w:rsidR="001C45A2">
                              <w:rPr>
                                <w:sz w:val="20"/>
                                <w:szCs w:val="20"/>
                              </w:rPr>
                              <w:t>h</w:t>
                            </w:r>
                            <w:r w:rsidR="002E247A">
                              <w:rPr>
                                <w:sz w:val="20"/>
                                <w:szCs w:val="20"/>
                              </w:rPr>
                              <w:t xml:space="preserve">aute </w:t>
                            </w:r>
                            <w:r w:rsidR="001C45A2"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r w:rsidR="002E247A">
                              <w:rPr>
                                <w:sz w:val="20"/>
                                <w:szCs w:val="20"/>
                              </w:rPr>
                              <w:t>ension</w:t>
                            </w:r>
                            <w:r w:rsidR="007134A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2E247A">
                              <w:rPr>
                                <w:sz w:val="20"/>
                                <w:szCs w:val="20"/>
                              </w:rPr>
                              <w:t xml:space="preserve"> (400 kV)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49AD6" id="Text Box 56" o:spid="_x0000_s1040" type="#_x0000_t202" style="position:absolute;margin-left:-48.7pt;margin-top:453pt;width:554.95pt;height:4in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" fillcolor="#f2f2f2 [3052]" stroked="f" strokeweight=".5pt">
                <v:textbox>
                  <w:txbxContent>
                    <w:p w14:paraId="2DD4AFAD" w14:textId="6513E307" w:rsidR="00E43F94" w:rsidRDefault="001639E2" w:rsidP="00DA423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En vous inspirant du schéma du document 1</w:t>
                      </w:r>
                      <w:r w:rsidR="00B24269">
                        <w:rPr>
                          <w:sz w:val="20"/>
                          <w:szCs w:val="20"/>
                        </w:rPr>
                        <w:t xml:space="preserve">, représenter la ligne de transport entre la centrale hydraulique et la ville de Sèvre. </w:t>
                      </w:r>
                    </w:p>
                    <w:p w14:paraId="432C0319" w14:textId="5146480B" w:rsidR="00DA4234" w:rsidRPr="003A0E19" w:rsidRDefault="005E0EFF" w:rsidP="003A0E1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Reporter correctement</w:t>
                      </w:r>
                      <w:r w:rsidR="00E43F94">
                        <w:rPr>
                          <w:sz w:val="20"/>
                          <w:szCs w:val="20"/>
                        </w:rPr>
                        <w:t xml:space="preserve"> sur </w:t>
                      </w:r>
                      <w:r w:rsidR="00174E62">
                        <w:rPr>
                          <w:sz w:val="20"/>
                          <w:szCs w:val="20"/>
                        </w:rPr>
                        <w:t>c</w:t>
                      </w:r>
                      <w:r w:rsidR="00E43F94">
                        <w:rPr>
                          <w:sz w:val="20"/>
                          <w:szCs w:val="20"/>
                        </w:rPr>
                        <w:t>e graphe, les différentes valeurs de tension</w:t>
                      </w:r>
                      <w:r w:rsidR="00734BF2">
                        <w:rPr>
                          <w:sz w:val="20"/>
                          <w:szCs w:val="20"/>
                        </w:rPr>
                        <w:t>s</w:t>
                      </w:r>
                      <w:r w:rsidR="00E43F94">
                        <w:rPr>
                          <w:sz w:val="20"/>
                          <w:szCs w:val="20"/>
                        </w:rPr>
                        <w:t xml:space="preserve"> électrique</w:t>
                      </w:r>
                      <w:r w:rsidR="00734BF2">
                        <w:rPr>
                          <w:sz w:val="20"/>
                          <w:szCs w:val="20"/>
                        </w:rPr>
                        <w:t>s</w:t>
                      </w:r>
                      <w:r w:rsidR="003A0E19">
                        <w:rPr>
                          <w:sz w:val="20"/>
                          <w:szCs w:val="20"/>
                        </w:rPr>
                        <w:t xml:space="preserve"> (U</w:t>
                      </w:r>
                      <w:r w:rsidR="003A0E19">
                        <w:rPr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="003A0E19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3A0E19">
                        <w:rPr>
                          <w:sz w:val="20"/>
                          <w:szCs w:val="20"/>
                        </w:rPr>
                        <w:t>U</w:t>
                      </w:r>
                      <w:r w:rsidR="003A0E19">
                        <w:rPr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="003A0E19" w:rsidRPr="003A0E19">
                        <w:rPr>
                          <w:sz w:val="20"/>
                          <w:szCs w:val="20"/>
                          <w:vertAlign w:val="subscript"/>
                        </w:rPr>
                        <w:t>,</w:t>
                      </w:r>
                      <w:r w:rsidR="003A0E19" w:rsidRPr="003A0E19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A0E19" w:rsidRPr="003A0E19">
                        <w:rPr>
                          <w:sz w:val="20"/>
                          <w:szCs w:val="20"/>
                        </w:rPr>
                        <w:t>U</w:t>
                      </w:r>
                      <w:r w:rsidR="003A0E19">
                        <w:rPr>
                          <w:sz w:val="20"/>
                          <w:szCs w:val="20"/>
                          <w:vertAlign w:val="subscript"/>
                        </w:rPr>
                        <w:t>3</w:t>
                      </w:r>
                      <w:r w:rsidR="003A0E19" w:rsidRPr="003A0E19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A0E19">
                        <w:rPr>
                          <w:sz w:val="20"/>
                          <w:szCs w:val="20"/>
                        </w:rPr>
                        <w:t xml:space="preserve">et </w:t>
                      </w:r>
                      <w:r w:rsidR="003A0E19" w:rsidRPr="003A0E19">
                        <w:rPr>
                          <w:sz w:val="20"/>
                          <w:szCs w:val="20"/>
                        </w:rPr>
                        <w:t>U</w:t>
                      </w:r>
                      <w:proofErr w:type="gramStart"/>
                      <w:r w:rsidR="003A0E19">
                        <w:rPr>
                          <w:sz w:val="20"/>
                          <w:szCs w:val="20"/>
                          <w:vertAlign w:val="subscript"/>
                        </w:rPr>
                        <w:t>4</w:t>
                      </w:r>
                      <w:r w:rsidR="00E43F94" w:rsidRPr="003A0E19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A0E19">
                        <w:rPr>
                          <w:sz w:val="20"/>
                          <w:szCs w:val="20"/>
                        </w:rPr>
                        <w:t>)</w:t>
                      </w:r>
                      <w:proofErr w:type="gramEnd"/>
                      <w:r w:rsidR="00AE1A9C" w:rsidRPr="003A0E19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0B62F541" w14:textId="201B25DD" w:rsidR="001B5BDC" w:rsidRDefault="005E4036" w:rsidP="00DA423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Quelle</w:t>
                      </w:r>
                      <w:r w:rsidR="00040574" w:rsidRPr="00C43207">
                        <w:rPr>
                          <w:sz w:val="20"/>
                          <w:szCs w:val="20"/>
                        </w:rPr>
                        <w:t xml:space="preserve"> est la puissance </w:t>
                      </w:r>
                      <w:r w:rsidR="00D86A3A">
                        <w:rPr>
                          <w:sz w:val="20"/>
                          <w:szCs w:val="20"/>
                        </w:rPr>
                        <w:t>délivrée par la central</w:t>
                      </w:r>
                      <w:r w:rsidR="00C43207" w:rsidRPr="00C43207">
                        <w:rPr>
                          <w:sz w:val="20"/>
                          <w:szCs w:val="20"/>
                        </w:rPr>
                        <w:t xml:space="preserve">e </w:t>
                      </w:r>
                      <w:r w:rsidR="00405652">
                        <w:rPr>
                          <w:sz w:val="20"/>
                          <w:szCs w:val="20"/>
                        </w:rPr>
                        <w:t>hydraulique</w:t>
                      </w:r>
                      <w:r w:rsidR="00C43207" w:rsidRPr="00C43207">
                        <w:rPr>
                          <w:sz w:val="20"/>
                          <w:szCs w:val="20"/>
                        </w:rPr>
                        <w:t xml:space="preserve"> au réseau</w:t>
                      </w:r>
                      <w:r>
                        <w:rPr>
                          <w:sz w:val="20"/>
                          <w:szCs w:val="20"/>
                        </w:rPr>
                        <w:t xml:space="preserve"> électrique</w:t>
                      </w:r>
                      <w:r w:rsidR="00C43207" w:rsidRPr="00C43207">
                        <w:rPr>
                          <w:sz w:val="20"/>
                          <w:szCs w:val="20"/>
                        </w:rPr>
                        <w:t> ?</w:t>
                      </w:r>
                    </w:p>
                    <w:p w14:paraId="4C884FDF" w14:textId="7E45AAE4" w:rsidR="005E4036" w:rsidRDefault="005E4036" w:rsidP="005E4036">
                      <w:pPr>
                        <w:pStyle w:val="ListParagraph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En déduire les valeurs de courants électriques</w:t>
                      </w:r>
                      <w:r w:rsidR="004B0441">
                        <w:rPr>
                          <w:sz w:val="20"/>
                          <w:szCs w:val="20"/>
                        </w:rPr>
                        <w:t xml:space="preserve"> théoriques (I</w:t>
                      </w:r>
                      <w:r w:rsidR="004B0441">
                        <w:rPr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="004B0441">
                        <w:rPr>
                          <w:sz w:val="20"/>
                          <w:szCs w:val="20"/>
                        </w:rPr>
                        <w:t>, I</w:t>
                      </w:r>
                      <w:r w:rsidR="004B0441">
                        <w:rPr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="004B0441">
                        <w:rPr>
                          <w:sz w:val="20"/>
                          <w:szCs w:val="20"/>
                        </w:rPr>
                        <w:t>, I</w:t>
                      </w:r>
                      <w:r w:rsidR="004B0441">
                        <w:rPr>
                          <w:sz w:val="20"/>
                          <w:szCs w:val="20"/>
                          <w:vertAlign w:val="subscript"/>
                        </w:rPr>
                        <w:t>3</w:t>
                      </w:r>
                      <w:r w:rsidR="004B0441">
                        <w:rPr>
                          <w:sz w:val="20"/>
                          <w:szCs w:val="20"/>
                        </w:rPr>
                        <w:t>, I</w:t>
                      </w:r>
                      <w:r w:rsidR="004B0441">
                        <w:rPr>
                          <w:sz w:val="20"/>
                          <w:szCs w:val="20"/>
                          <w:vertAlign w:val="subscript"/>
                        </w:rPr>
                        <w:t>4</w:t>
                      </w:r>
                      <w:r w:rsidR="004B0441">
                        <w:rPr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sz w:val="20"/>
                          <w:szCs w:val="20"/>
                        </w:rPr>
                        <w:t xml:space="preserve"> en entrée et en sortie de chaque </w:t>
                      </w:r>
                      <w:r w:rsidR="00B24269">
                        <w:rPr>
                          <w:sz w:val="20"/>
                          <w:szCs w:val="20"/>
                        </w:rPr>
                        <w:t xml:space="preserve">poste de </w:t>
                      </w:r>
                      <w:r>
                        <w:rPr>
                          <w:sz w:val="20"/>
                          <w:szCs w:val="20"/>
                        </w:rPr>
                        <w:t>transformat</w:t>
                      </w:r>
                      <w:r w:rsidR="00B24269">
                        <w:rPr>
                          <w:sz w:val="20"/>
                          <w:szCs w:val="20"/>
                        </w:rPr>
                        <w:t>ion</w:t>
                      </w:r>
                      <w:r w:rsidR="005E0EFF">
                        <w:rPr>
                          <w:sz w:val="20"/>
                          <w:szCs w:val="20"/>
                        </w:rPr>
                        <w:t>. Pour cette question, on</w:t>
                      </w:r>
                      <w:r>
                        <w:rPr>
                          <w:sz w:val="20"/>
                          <w:szCs w:val="20"/>
                        </w:rPr>
                        <w:t xml:space="preserve"> suppos</w:t>
                      </w:r>
                      <w:r w:rsidR="005E0EFF">
                        <w:rPr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sz w:val="20"/>
                          <w:szCs w:val="20"/>
                        </w:rPr>
                        <w:t xml:space="preserve"> qu’il n’y a pas de pertes sur la ligne. </w:t>
                      </w:r>
                    </w:p>
                    <w:p w14:paraId="196E59FE" w14:textId="5F8868E0" w:rsidR="00785608" w:rsidRPr="00C43207" w:rsidRDefault="00785608" w:rsidP="005E4036">
                      <w:pPr>
                        <w:pStyle w:val="ListParagraph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On remarque que plus la tension est élevée, plus l’intensité est ……………… 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 xml:space="preserve">  .</w:t>
                      </w:r>
                      <w:proofErr w:type="gramEnd"/>
                    </w:p>
                    <w:p w14:paraId="2AD0B879" w14:textId="10E09844" w:rsidR="00D36E16" w:rsidRDefault="004B0441" w:rsidP="00D36E1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En réalité, il y a des pertes lors du transport de l’électricité. </w:t>
                      </w:r>
                      <w:r w:rsidR="00C43207" w:rsidRPr="00C43207">
                        <w:rPr>
                          <w:sz w:val="20"/>
                          <w:szCs w:val="20"/>
                        </w:rPr>
                        <w:t>Comparer la puissance produite par la centrale et la puissance reçue par la ville de Sèvres</w:t>
                      </w:r>
                      <w:r w:rsidR="005E4036">
                        <w:rPr>
                          <w:sz w:val="20"/>
                          <w:szCs w:val="20"/>
                        </w:rPr>
                        <w:t xml:space="preserve"> (donnée dans le document 1)</w:t>
                      </w:r>
                      <w:r w:rsidR="00C43207" w:rsidRPr="00C43207">
                        <w:rPr>
                          <w:sz w:val="20"/>
                          <w:szCs w:val="20"/>
                        </w:rPr>
                        <w:t xml:space="preserve">. </w:t>
                      </w:r>
                      <w:r w:rsidR="005E4036">
                        <w:rPr>
                          <w:sz w:val="20"/>
                          <w:szCs w:val="20"/>
                        </w:rPr>
                        <w:t xml:space="preserve">Evaluer </w:t>
                      </w:r>
                      <w:r w:rsidR="00D736A5">
                        <w:rPr>
                          <w:sz w:val="20"/>
                          <w:szCs w:val="20"/>
                        </w:rPr>
                        <w:t>en</w:t>
                      </w:r>
                      <w:r w:rsidR="00373085">
                        <w:rPr>
                          <w:sz w:val="20"/>
                          <w:szCs w:val="20"/>
                        </w:rPr>
                        <w:t xml:space="preserve"> pourcentage </w:t>
                      </w:r>
                      <w:r w:rsidR="00D736A5">
                        <w:rPr>
                          <w:sz w:val="20"/>
                          <w:szCs w:val="20"/>
                        </w:rPr>
                        <w:t xml:space="preserve">la part </w:t>
                      </w:r>
                      <w:r w:rsidR="00373085">
                        <w:rPr>
                          <w:sz w:val="20"/>
                          <w:szCs w:val="20"/>
                        </w:rPr>
                        <w:t>de puissance</w:t>
                      </w:r>
                      <w:r w:rsidR="004502E0">
                        <w:rPr>
                          <w:sz w:val="20"/>
                          <w:szCs w:val="20"/>
                        </w:rPr>
                        <w:t xml:space="preserve"> électrique</w:t>
                      </w:r>
                      <w:r w:rsidR="00373085">
                        <w:rPr>
                          <w:sz w:val="20"/>
                          <w:szCs w:val="20"/>
                        </w:rPr>
                        <w:t xml:space="preserve"> perdue</w:t>
                      </w:r>
                      <w:r w:rsidR="004502E0">
                        <w:rPr>
                          <w:sz w:val="20"/>
                          <w:szCs w:val="20"/>
                        </w:rPr>
                        <w:t xml:space="preserve"> pendant le transport</w:t>
                      </w:r>
                      <w:r w:rsidR="00373085">
                        <w:rPr>
                          <w:sz w:val="20"/>
                          <w:szCs w:val="20"/>
                        </w:rPr>
                        <w:t xml:space="preserve">. </w:t>
                      </w:r>
                      <w:r w:rsidR="005B0634">
                        <w:rPr>
                          <w:sz w:val="20"/>
                          <w:szCs w:val="20"/>
                        </w:rPr>
                        <w:t xml:space="preserve">Expliquer </w:t>
                      </w:r>
                      <w:r w:rsidR="00D736A5">
                        <w:rPr>
                          <w:sz w:val="20"/>
                          <w:szCs w:val="20"/>
                        </w:rPr>
                        <w:t xml:space="preserve">pourquoi il y a des pertes et compléter le schéma ci-dessous. </w:t>
                      </w:r>
                    </w:p>
                    <w:p w14:paraId="4C22982F" w14:textId="700AABF8" w:rsidR="00D736A5" w:rsidRDefault="00D736A5" w:rsidP="00D736A5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6474325E" w14:textId="5A9C362A" w:rsidR="00D736A5" w:rsidRDefault="00D736A5" w:rsidP="00D736A5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35D6E0EB" w14:textId="0F7F7449" w:rsidR="004B0441" w:rsidRDefault="004B0441" w:rsidP="00D736A5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279CD0FD" w14:textId="77777777" w:rsidR="004B0441" w:rsidRDefault="004B0441" w:rsidP="00D736A5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6ACB82DF" w14:textId="6D8FA665" w:rsidR="00D736A5" w:rsidRDefault="00D736A5" w:rsidP="00D736A5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3AEF6535" w14:textId="77777777" w:rsidR="00570845" w:rsidRPr="00D736A5" w:rsidRDefault="00570845" w:rsidP="00D736A5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791F5629" w14:textId="77777777" w:rsidR="00D736A5" w:rsidRDefault="00230216" w:rsidP="00D36E1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Quels symboles électriques faudrait-il ajouter sur </w:t>
                      </w:r>
                      <w:r w:rsidR="00D736A5">
                        <w:rPr>
                          <w:sz w:val="20"/>
                          <w:szCs w:val="20"/>
                        </w:rPr>
                        <w:t>chaque ligne électrique du</w:t>
                      </w:r>
                      <w:r>
                        <w:rPr>
                          <w:sz w:val="20"/>
                          <w:szCs w:val="20"/>
                        </w:rPr>
                        <w:t xml:space="preserve"> graphe de la question 1 pour que les pertes</w:t>
                      </w:r>
                      <w:r w:rsidR="00D736A5">
                        <w:rPr>
                          <w:sz w:val="20"/>
                          <w:szCs w:val="20"/>
                        </w:rPr>
                        <w:t xml:space="preserve"> soient visibles. </w:t>
                      </w:r>
                    </w:p>
                    <w:p w14:paraId="4E737791" w14:textId="3E7EEE1C" w:rsidR="004502E0" w:rsidRPr="00785608" w:rsidRDefault="00230216" w:rsidP="00D36E1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B39F7">
                        <w:rPr>
                          <w:sz w:val="20"/>
                          <w:szCs w:val="20"/>
                        </w:rPr>
                        <w:t>En utilisant la formule de la puissance électrique et la loi d’</w:t>
                      </w:r>
                      <w:proofErr w:type="spellStart"/>
                      <w:r w:rsidR="003B39F7">
                        <w:rPr>
                          <w:sz w:val="20"/>
                          <w:szCs w:val="20"/>
                        </w:rPr>
                        <w:t>ohm</w:t>
                      </w:r>
                      <w:proofErr w:type="spellEnd"/>
                      <w:r w:rsidR="003B39F7">
                        <w:rPr>
                          <w:sz w:val="20"/>
                          <w:szCs w:val="20"/>
                        </w:rPr>
                        <w:t>, m</w:t>
                      </w:r>
                      <w:r w:rsidR="00785608">
                        <w:rPr>
                          <w:sz w:val="20"/>
                          <w:szCs w:val="20"/>
                        </w:rPr>
                        <w:t xml:space="preserve">ontrer que la puissance dissipée sous forme de chaleur dans </w:t>
                      </w:r>
                      <w:r w:rsidR="003B39F7">
                        <w:rPr>
                          <w:sz w:val="20"/>
                          <w:szCs w:val="20"/>
                        </w:rPr>
                        <w:t>un conducteur</w:t>
                      </w:r>
                      <w:r w:rsidR="00B022BD">
                        <w:rPr>
                          <w:sz w:val="20"/>
                          <w:szCs w:val="20"/>
                        </w:rPr>
                        <w:t xml:space="preserve"> résistant</w:t>
                      </w:r>
                      <w:r w:rsidR="003B39F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85608">
                        <w:rPr>
                          <w:sz w:val="20"/>
                          <w:szCs w:val="20"/>
                        </w:rPr>
                        <w:t xml:space="preserve">vaut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=R×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 xml:space="preserve">  2</m:t>
                            </m:r>
                          </m:sup>
                        </m:sSubSup>
                      </m:oMath>
                      <w:r w:rsidR="00785608">
                        <w:rPr>
                          <w:rFonts w:eastAsiaTheme="minorEastAsia"/>
                          <w:sz w:val="20"/>
                          <w:szCs w:val="20"/>
                        </w:rPr>
                        <w:t>.</w:t>
                      </w:r>
                    </w:p>
                    <w:p w14:paraId="35C8A6F7" w14:textId="16A23D2D" w:rsidR="00785608" w:rsidRPr="00D36E16" w:rsidRDefault="00785608" w:rsidP="00D36E1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 l’aide de la question 3 et de la question 6, expliquer </w:t>
                      </w:r>
                      <w:r w:rsidR="002E247A">
                        <w:rPr>
                          <w:sz w:val="20"/>
                          <w:szCs w:val="20"/>
                        </w:rPr>
                        <w:t xml:space="preserve">l’intérêt de transporter l’électricité avec des lignes </w:t>
                      </w:r>
                      <w:r w:rsidR="001C45A2">
                        <w:rPr>
                          <w:sz w:val="20"/>
                          <w:szCs w:val="20"/>
                        </w:rPr>
                        <w:t>t</w:t>
                      </w:r>
                      <w:r w:rsidR="007134A3">
                        <w:rPr>
                          <w:sz w:val="20"/>
                          <w:szCs w:val="20"/>
                        </w:rPr>
                        <w:t xml:space="preserve">rès </w:t>
                      </w:r>
                      <w:r w:rsidR="001C45A2">
                        <w:rPr>
                          <w:sz w:val="20"/>
                          <w:szCs w:val="20"/>
                        </w:rPr>
                        <w:t>h</w:t>
                      </w:r>
                      <w:r w:rsidR="002E247A">
                        <w:rPr>
                          <w:sz w:val="20"/>
                          <w:szCs w:val="20"/>
                        </w:rPr>
                        <w:t xml:space="preserve">aute </w:t>
                      </w:r>
                      <w:r w:rsidR="001C45A2">
                        <w:rPr>
                          <w:sz w:val="20"/>
                          <w:szCs w:val="20"/>
                        </w:rPr>
                        <w:t>t</w:t>
                      </w:r>
                      <w:r w:rsidR="002E247A">
                        <w:rPr>
                          <w:sz w:val="20"/>
                          <w:szCs w:val="20"/>
                        </w:rPr>
                        <w:t>ension</w:t>
                      </w:r>
                      <w:r w:rsidR="007134A3">
                        <w:rPr>
                          <w:sz w:val="20"/>
                          <w:szCs w:val="20"/>
                        </w:rPr>
                        <w:t>.</w:t>
                      </w:r>
                      <w:r w:rsidR="002E247A">
                        <w:rPr>
                          <w:sz w:val="20"/>
                          <w:szCs w:val="20"/>
                        </w:rPr>
                        <w:t xml:space="preserve"> (400 kV)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39F7">
        <w:rPr>
          <w:noProof/>
        </w:rPr>
        <w:drawing>
          <wp:anchor distT="0" distB="0" distL="114300" distR="114300" simplePos="0" relativeHeight="251749376" behindDoc="0" locked="0" layoutInCell="1" allowOverlap="1" wp14:anchorId="0FF76F5F" wp14:editId="7695ED52">
            <wp:simplePos x="0" y="0"/>
            <wp:positionH relativeFrom="column">
              <wp:posOffset>970329</wp:posOffset>
            </wp:positionH>
            <wp:positionV relativeFrom="paragraph">
              <wp:posOffset>7532077</wp:posOffset>
            </wp:positionV>
            <wp:extent cx="4254069" cy="9144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069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0E19">
        <w:rPr>
          <w:noProof/>
        </w:rPr>
        <w:drawing>
          <wp:anchor distT="0" distB="0" distL="114300" distR="114300" simplePos="0" relativeHeight="251742208" behindDoc="0" locked="0" layoutInCell="1" allowOverlap="1" wp14:anchorId="267C75F8" wp14:editId="27B1C290">
            <wp:simplePos x="0" y="0"/>
            <wp:positionH relativeFrom="column">
              <wp:posOffset>2970530</wp:posOffset>
            </wp:positionH>
            <wp:positionV relativeFrom="paragraph">
              <wp:posOffset>2227628</wp:posOffset>
            </wp:positionV>
            <wp:extent cx="3356775" cy="1543034"/>
            <wp:effectExtent l="0" t="0" r="0" b="635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775" cy="1543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F3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461DAF"/>
    <w:multiLevelType w:val="hybridMultilevel"/>
    <w:tmpl w:val="19B24992"/>
    <w:lvl w:ilvl="0" w:tplc="7A2A2184">
      <w:start w:val="700"/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3B1A2010"/>
    <w:multiLevelType w:val="hybridMultilevel"/>
    <w:tmpl w:val="C17C657E"/>
    <w:lvl w:ilvl="0" w:tplc="C1CE75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F3323"/>
    <w:multiLevelType w:val="hybridMultilevel"/>
    <w:tmpl w:val="60E49542"/>
    <w:lvl w:ilvl="0" w:tplc="37BE04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2624E"/>
    <w:multiLevelType w:val="hybridMultilevel"/>
    <w:tmpl w:val="CF44FA6A"/>
    <w:lvl w:ilvl="0" w:tplc="EE96A2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4081B"/>
    <w:multiLevelType w:val="hybridMultilevel"/>
    <w:tmpl w:val="E4EE3E30"/>
    <w:lvl w:ilvl="0" w:tplc="56A0C9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2132A3"/>
    <w:multiLevelType w:val="hybridMultilevel"/>
    <w:tmpl w:val="BE1E4042"/>
    <w:lvl w:ilvl="0" w:tplc="65FA9A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15C86"/>
    <w:multiLevelType w:val="hybridMultilevel"/>
    <w:tmpl w:val="0980E1CC"/>
    <w:lvl w:ilvl="0" w:tplc="449696C8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E3"/>
    <w:rsid w:val="00007653"/>
    <w:rsid w:val="00012B64"/>
    <w:rsid w:val="00040574"/>
    <w:rsid w:val="00044563"/>
    <w:rsid w:val="0004572D"/>
    <w:rsid w:val="00045DA0"/>
    <w:rsid w:val="00050365"/>
    <w:rsid w:val="0006028F"/>
    <w:rsid w:val="0006224B"/>
    <w:rsid w:val="00067DC1"/>
    <w:rsid w:val="00080327"/>
    <w:rsid w:val="00081567"/>
    <w:rsid w:val="000917BE"/>
    <w:rsid w:val="000A0B30"/>
    <w:rsid w:val="000B5DF1"/>
    <w:rsid w:val="000C6BA2"/>
    <w:rsid w:val="000C7580"/>
    <w:rsid w:val="000D136F"/>
    <w:rsid w:val="000D5F6A"/>
    <w:rsid w:val="0010133D"/>
    <w:rsid w:val="00112A3D"/>
    <w:rsid w:val="00122A51"/>
    <w:rsid w:val="00132CA7"/>
    <w:rsid w:val="00135240"/>
    <w:rsid w:val="00161FE3"/>
    <w:rsid w:val="001639E2"/>
    <w:rsid w:val="00164958"/>
    <w:rsid w:val="00174E62"/>
    <w:rsid w:val="00177C55"/>
    <w:rsid w:val="001859EA"/>
    <w:rsid w:val="001B5BDC"/>
    <w:rsid w:val="001C0B3F"/>
    <w:rsid w:val="001C45A2"/>
    <w:rsid w:val="001D5F94"/>
    <w:rsid w:val="001D7728"/>
    <w:rsid w:val="001F0CBD"/>
    <w:rsid w:val="001F39C4"/>
    <w:rsid w:val="002062B2"/>
    <w:rsid w:val="00230216"/>
    <w:rsid w:val="0024004B"/>
    <w:rsid w:val="002535F0"/>
    <w:rsid w:val="00293048"/>
    <w:rsid w:val="002B0B54"/>
    <w:rsid w:val="002C2235"/>
    <w:rsid w:val="002D2652"/>
    <w:rsid w:val="002E247A"/>
    <w:rsid w:val="00301BE0"/>
    <w:rsid w:val="00310FB2"/>
    <w:rsid w:val="003302B1"/>
    <w:rsid w:val="00340554"/>
    <w:rsid w:val="003418B6"/>
    <w:rsid w:val="0034793B"/>
    <w:rsid w:val="00373085"/>
    <w:rsid w:val="003A0E19"/>
    <w:rsid w:val="003A5E64"/>
    <w:rsid w:val="003B2103"/>
    <w:rsid w:val="003B39F7"/>
    <w:rsid w:val="003D0DB1"/>
    <w:rsid w:val="003E16D7"/>
    <w:rsid w:val="003E6316"/>
    <w:rsid w:val="004023FA"/>
    <w:rsid w:val="00405652"/>
    <w:rsid w:val="0040730A"/>
    <w:rsid w:val="00411192"/>
    <w:rsid w:val="00415B81"/>
    <w:rsid w:val="00422B25"/>
    <w:rsid w:val="00440A69"/>
    <w:rsid w:val="004502E0"/>
    <w:rsid w:val="00462BF1"/>
    <w:rsid w:val="00470CC0"/>
    <w:rsid w:val="00476AD0"/>
    <w:rsid w:val="00482180"/>
    <w:rsid w:val="004A2A68"/>
    <w:rsid w:val="004A3FFE"/>
    <w:rsid w:val="004B0441"/>
    <w:rsid w:val="004B0887"/>
    <w:rsid w:val="004C7E4C"/>
    <w:rsid w:val="004D2716"/>
    <w:rsid w:val="005060FF"/>
    <w:rsid w:val="005250A5"/>
    <w:rsid w:val="00564B53"/>
    <w:rsid w:val="00570557"/>
    <w:rsid w:val="00570845"/>
    <w:rsid w:val="0058222A"/>
    <w:rsid w:val="005A6568"/>
    <w:rsid w:val="005B0634"/>
    <w:rsid w:val="005C20B8"/>
    <w:rsid w:val="005E0EFF"/>
    <w:rsid w:val="005E3530"/>
    <w:rsid w:val="005E4036"/>
    <w:rsid w:val="00600449"/>
    <w:rsid w:val="00607464"/>
    <w:rsid w:val="006347BA"/>
    <w:rsid w:val="00636EE0"/>
    <w:rsid w:val="0065734E"/>
    <w:rsid w:val="0067163C"/>
    <w:rsid w:val="006853D4"/>
    <w:rsid w:val="006C58E4"/>
    <w:rsid w:val="006C75A5"/>
    <w:rsid w:val="006E59FC"/>
    <w:rsid w:val="007134A3"/>
    <w:rsid w:val="0073049A"/>
    <w:rsid w:val="00734BF2"/>
    <w:rsid w:val="00741E89"/>
    <w:rsid w:val="00753619"/>
    <w:rsid w:val="00756D5A"/>
    <w:rsid w:val="00785608"/>
    <w:rsid w:val="007864D3"/>
    <w:rsid w:val="007A63AE"/>
    <w:rsid w:val="007C2A42"/>
    <w:rsid w:val="007E52C4"/>
    <w:rsid w:val="00806913"/>
    <w:rsid w:val="008110A9"/>
    <w:rsid w:val="008333BF"/>
    <w:rsid w:val="00851175"/>
    <w:rsid w:val="0086192E"/>
    <w:rsid w:val="008820AC"/>
    <w:rsid w:val="00887B8E"/>
    <w:rsid w:val="008A4281"/>
    <w:rsid w:val="008B1C58"/>
    <w:rsid w:val="0091221C"/>
    <w:rsid w:val="0093484F"/>
    <w:rsid w:val="00946BAB"/>
    <w:rsid w:val="00962203"/>
    <w:rsid w:val="009627DA"/>
    <w:rsid w:val="0098652A"/>
    <w:rsid w:val="009B3805"/>
    <w:rsid w:val="009C0E3C"/>
    <w:rsid w:val="009D7FD4"/>
    <w:rsid w:val="009E108B"/>
    <w:rsid w:val="009F30C3"/>
    <w:rsid w:val="00A00A18"/>
    <w:rsid w:val="00A014D6"/>
    <w:rsid w:val="00A250EB"/>
    <w:rsid w:val="00A601D8"/>
    <w:rsid w:val="00A6710E"/>
    <w:rsid w:val="00A82E28"/>
    <w:rsid w:val="00A93ED0"/>
    <w:rsid w:val="00AB65F1"/>
    <w:rsid w:val="00AC161A"/>
    <w:rsid w:val="00AD0674"/>
    <w:rsid w:val="00AD5646"/>
    <w:rsid w:val="00AD57A0"/>
    <w:rsid w:val="00AE1A9C"/>
    <w:rsid w:val="00B005F1"/>
    <w:rsid w:val="00B022BD"/>
    <w:rsid w:val="00B05325"/>
    <w:rsid w:val="00B05C7C"/>
    <w:rsid w:val="00B07F6F"/>
    <w:rsid w:val="00B21341"/>
    <w:rsid w:val="00B24269"/>
    <w:rsid w:val="00B242FA"/>
    <w:rsid w:val="00BC6E87"/>
    <w:rsid w:val="00BE6A0E"/>
    <w:rsid w:val="00C17529"/>
    <w:rsid w:val="00C20F8F"/>
    <w:rsid w:val="00C31542"/>
    <w:rsid w:val="00C376E9"/>
    <w:rsid w:val="00C40AE9"/>
    <w:rsid w:val="00C43207"/>
    <w:rsid w:val="00C44E06"/>
    <w:rsid w:val="00C7005C"/>
    <w:rsid w:val="00C74938"/>
    <w:rsid w:val="00C90405"/>
    <w:rsid w:val="00CC1BF8"/>
    <w:rsid w:val="00CD1C56"/>
    <w:rsid w:val="00D15007"/>
    <w:rsid w:val="00D36E16"/>
    <w:rsid w:val="00D736A5"/>
    <w:rsid w:val="00D736FD"/>
    <w:rsid w:val="00D80825"/>
    <w:rsid w:val="00D86A3A"/>
    <w:rsid w:val="00D96D38"/>
    <w:rsid w:val="00DA4234"/>
    <w:rsid w:val="00DA5111"/>
    <w:rsid w:val="00DC44CE"/>
    <w:rsid w:val="00DD5429"/>
    <w:rsid w:val="00DF3EEF"/>
    <w:rsid w:val="00DF6439"/>
    <w:rsid w:val="00E22131"/>
    <w:rsid w:val="00E25917"/>
    <w:rsid w:val="00E410C2"/>
    <w:rsid w:val="00E430CE"/>
    <w:rsid w:val="00E43F94"/>
    <w:rsid w:val="00E5595C"/>
    <w:rsid w:val="00E8388D"/>
    <w:rsid w:val="00E84087"/>
    <w:rsid w:val="00E97A1C"/>
    <w:rsid w:val="00EC1C88"/>
    <w:rsid w:val="00EC3D27"/>
    <w:rsid w:val="00EF036B"/>
    <w:rsid w:val="00F063C9"/>
    <w:rsid w:val="00F4038D"/>
    <w:rsid w:val="00F57B4A"/>
    <w:rsid w:val="00F71278"/>
    <w:rsid w:val="00F73522"/>
    <w:rsid w:val="00F867F2"/>
    <w:rsid w:val="00FD059B"/>
    <w:rsid w:val="00FE071E"/>
    <w:rsid w:val="00FE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4CC5C"/>
  <w15:chartTrackingRefBased/>
  <w15:docId w15:val="{49B4F6CC-1594-494E-B194-75C746190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FE3"/>
    <w:pPr>
      <w:spacing w:after="0"/>
      <w:ind w:left="170" w:right="17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005C"/>
    <w:pPr>
      <w:spacing w:after="0" w:line="240" w:lineRule="auto"/>
      <w:ind w:left="170" w:right="17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00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0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005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D06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05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33695995948</dc:creator>
  <cp:keywords/>
  <dc:description/>
  <cp:lastModifiedBy>pierre.ghesquiere@lilo.org</cp:lastModifiedBy>
  <cp:revision>185</cp:revision>
  <cp:lastPrinted>2020-11-05T07:36:00Z</cp:lastPrinted>
  <dcterms:created xsi:type="dcterms:W3CDTF">2020-11-03T07:56:00Z</dcterms:created>
  <dcterms:modified xsi:type="dcterms:W3CDTF">2021-02-03T18:51:00Z</dcterms:modified>
</cp:coreProperties>
</file>