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WolfBox 20W Preta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R$ 331,28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R$ 1.987,65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SunBox 50W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R$ 198,24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R$ 594,73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Monitor K- A5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R$ 1.756,44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R$ 1.756,44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MV5C-USB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R$ 1.469,76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R$ 13.227,88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R$ 1.220,94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R$ 18.787,63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