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34922D90" w:rsidR="00952E58" w:rsidRPr="00CD5319" w:rsidRDefault="00952E58" w:rsidP="00CD5319">
            <w:pPr>
              <w:spacing w:after="0" w:line="240" w:lineRule="auto"/>
              <w:rPr>
                <w:rFonts w:ascii="Raleway" w:eastAsia="Times New Roman" w:hAnsi="Raleway" w:cs="Arial"/>
                <w:color w:val="000000"/>
                <w:kern w:val="0"/>
                <w:sz w:val="36"/>
                <w:szCs w:val="36"/>
                <w:lang w:eastAsia="es-MX"/>
                <w14:ligatures w14:val="none"/>
              </w:rPr>
            </w:pP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web  </w:t>
      </w:r>
      <w:proofErr w:type="spellStart"/>
      <w:r>
        <w:rPr>
          <w:rFonts w:ascii="Tahoma" w:hAnsi="Tahoma" w:cs="Tahoma"/>
          <w:sz w:val="28"/>
          <w:szCs w:val="28"/>
        </w:rPr>
        <w:t>Kaggle</w:t>
      </w:r>
      <w:proofErr w:type="spellEnd"/>
      <w:r>
        <w:rPr>
          <w:rFonts w:ascii="Tahoma" w:hAnsi="Tahoma" w:cs="Tahoma"/>
          <w:sz w:val="28"/>
          <w:szCs w:val="28"/>
        </w:rPr>
        <w:t xml:space="preserve"> con dirección </w:t>
      </w:r>
      <w:hyperlink r:id="rId8"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r w:rsidRPr="00AA0E2E">
        <w:rPr>
          <w:rFonts w:ascii="Tahoma" w:hAnsi="Tahoma" w:cs="Tahoma"/>
          <w:b/>
          <w:bCs/>
          <w:sz w:val="28"/>
          <w:szCs w:val="28"/>
        </w:rPr>
        <w:t>URL :</w:t>
      </w:r>
      <w:r>
        <w:rPr>
          <w:rFonts w:ascii="Tahoma" w:hAnsi="Tahoma" w:cs="Tahoma"/>
          <w:sz w:val="28"/>
          <w:szCs w:val="28"/>
        </w:rPr>
        <w:t xml:space="preserve">  </w:t>
      </w:r>
      <w:hyperlink r:id="rId9"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601383E"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sidR="008D0564">
        <w:rPr>
          <w:rFonts w:ascii="Tahoma" w:hAnsi="Tahoma" w:cs="Tahoma"/>
          <w:sz w:val="28"/>
          <w:szCs w:val="28"/>
        </w:rPr>
        <w:t>Power</w:t>
      </w:r>
      <w:proofErr w:type="spellEnd"/>
      <w:r w:rsidR="008D0564">
        <w:rPr>
          <w:rFonts w:ascii="Tahoma" w:hAnsi="Tahoma" w:cs="Tahoma"/>
          <w:sz w:val="28"/>
          <w:szCs w:val="28"/>
        </w:rPr>
        <w:t xml:space="preserve"> BI</w:t>
      </w:r>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03E2E2D8" w14:textId="31398F49" w:rsidR="00F04FD8" w:rsidRPr="00D42727" w:rsidRDefault="009B64D3" w:rsidP="0091139D">
      <w:pPr>
        <w:rPr>
          <w:rFonts w:ascii="Tahoma" w:hAnsi="Tahoma" w:cs="Tahoma"/>
          <w:b/>
          <w:bCs/>
          <w:sz w:val="36"/>
          <w:szCs w:val="36"/>
          <w:u w:val="single"/>
        </w:rPr>
      </w:pPr>
      <w:r>
        <w:rPr>
          <w:rFonts w:ascii="Tahoma" w:hAnsi="Tahoma" w:cs="Tahoma"/>
          <w:sz w:val="28"/>
          <w:szCs w:val="28"/>
        </w:rPr>
        <w:br w:type="page"/>
      </w:r>
      <w:r w:rsidR="00313A93">
        <w:rPr>
          <w:rFonts w:ascii="Tahoma" w:hAnsi="Tahoma" w:cs="Tahoma"/>
          <w:b/>
          <w:bCs/>
          <w:sz w:val="36"/>
          <w:szCs w:val="36"/>
        </w:rPr>
        <w:lastRenderedPageBreak/>
        <w:t xml:space="preserve">2.- </w:t>
      </w:r>
      <w:r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tanto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015BCA99"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3884E9D1" w:rsidR="00EB524D" w:rsidRDefault="00EB524D" w:rsidP="00EB524D">
      <w:pPr>
        <w:ind w:left="360"/>
        <w:rPr>
          <w:rFonts w:ascii="Tahoma" w:hAnsi="Tahoma" w:cs="Tahoma"/>
          <w:sz w:val="28"/>
          <w:szCs w:val="28"/>
        </w:rPr>
      </w:pPr>
    </w:p>
    <w:p w14:paraId="629E5A02" w14:textId="058CE482"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F152540"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r w:rsidR="00D97D89" w:rsidRPr="009F658B">
        <w:rPr>
          <w:rFonts w:ascii="Tahoma" w:hAnsi="Tahoma" w:cs="Tahoma"/>
          <w:sz w:val="28"/>
          <w:szCs w:val="28"/>
          <w:u w:val="single"/>
        </w:rPr>
        <w:t>Lapto</w:t>
      </w:r>
      <w:r w:rsidR="009F658B" w:rsidRPr="009F658B">
        <w:rPr>
          <w:rFonts w:ascii="Tahoma" w:hAnsi="Tahoma" w:cs="Tahoma"/>
          <w:sz w:val="28"/>
          <w:szCs w:val="28"/>
          <w:u w:val="single"/>
        </w:rPr>
        <w:t>p</w:t>
      </w:r>
      <w:r w:rsidR="00D97D89" w:rsidRPr="009F658B">
        <w:rPr>
          <w:rFonts w:ascii="Tahoma" w:hAnsi="Tahoma" w:cs="Tahoma"/>
          <w:sz w:val="28"/>
          <w:szCs w:val="28"/>
          <w:u w:val="single"/>
        </w:rPr>
        <w:t>s</w:t>
      </w:r>
      <w:r w:rsidR="00D97D89">
        <w:rPr>
          <w:rFonts w:ascii="Tahoma" w:hAnsi="Tahoma" w:cs="Tahoma"/>
          <w:sz w:val="28"/>
          <w:szCs w:val="28"/>
        </w:rPr>
        <w:t xml:space="preserve"> (Euros)</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713EF648"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06B7B675" w:rsidR="00F019B5" w:rsidRDefault="00F019B5" w:rsidP="00EB524D">
      <w:pPr>
        <w:ind w:left="360"/>
        <w:rPr>
          <w:rFonts w:ascii="Tahoma" w:hAnsi="Tahoma" w:cs="Tahoma"/>
          <w:sz w:val="28"/>
          <w:szCs w:val="28"/>
          <w:u w:val="single"/>
        </w:rPr>
      </w:pPr>
    </w:p>
    <w:p w14:paraId="526BEF9F" w14:textId="77777777" w:rsidR="00686479" w:rsidRDefault="00FD1BC4" w:rsidP="009F658B">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con  agrupamientos necesarios para realizar estadísticas específicas.</w:t>
      </w:r>
    </w:p>
    <w:p w14:paraId="23F3FBFA" w14:textId="77777777" w:rsidR="00686479" w:rsidRDefault="00686479" w:rsidP="009F658B">
      <w:pPr>
        <w:ind w:left="360"/>
        <w:rPr>
          <w:rFonts w:ascii="Tahoma" w:hAnsi="Tahoma" w:cs="Tahoma"/>
          <w:sz w:val="28"/>
          <w:szCs w:val="28"/>
        </w:rPr>
      </w:pPr>
    </w:p>
    <w:p w14:paraId="0B77CDA0" w14:textId="11D498BB" w:rsidR="004C40C1" w:rsidRPr="004C40C1" w:rsidRDefault="004C40C1" w:rsidP="009F658B">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0942D0C9" w:rsidR="004C40C1" w:rsidRDefault="009F658B" w:rsidP="00EB524D">
      <w:pPr>
        <w:ind w:left="360"/>
        <w:rPr>
          <w:rFonts w:ascii="Tahoma" w:hAnsi="Tahoma" w:cs="Tahoma"/>
          <w:sz w:val="28"/>
          <w:szCs w:val="28"/>
        </w:rPr>
      </w:pPr>
      <w:r>
        <w:rPr>
          <w:rFonts w:ascii="Tahoma" w:hAnsi="Tahoma" w:cs="Tahoma"/>
          <w:noProof/>
          <w:sz w:val="28"/>
          <w:szCs w:val="28"/>
        </w:rPr>
        <w:drawing>
          <wp:anchor distT="0" distB="0" distL="114300" distR="114300" simplePos="0" relativeHeight="251663360" behindDoc="0" locked="0" layoutInCell="1" allowOverlap="1" wp14:anchorId="10C9AE58" wp14:editId="63505BE6">
            <wp:simplePos x="0" y="0"/>
            <wp:positionH relativeFrom="margin">
              <wp:align>left</wp:align>
            </wp:positionH>
            <wp:positionV relativeFrom="paragraph">
              <wp:posOffset>6704</wp:posOffset>
            </wp:positionV>
            <wp:extent cx="6028690" cy="3476847"/>
            <wp:effectExtent l="0" t="0" r="0" b="9525"/>
            <wp:wrapNone/>
            <wp:docPr id="1912669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8690" cy="3476847"/>
                    </a:xfrm>
                    <a:prstGeom prst="rect">
                      <a:avLst/>
                    </a:prstGeom>
                    <a:noFill/>
                    <a:ln>
                      <a:noFill/>
                    </a:ln>
                  </pic:spPr>
                </pic:pic>
              </a:graphicData>
            </a:graphic>
            <wp14:sizeRelV relativeFrom="margin">
              <wp14:pctHeight>0</wp14:pctHeight>
            </wp14:sizeRelV>
          </wp:anchor>
        </w:drawing>
      </w:r>
    </w:p>
    <w:p w14:paraId="077EECDC" w14:textId="7C181FB0" w:rsidR="009F658B" w:rsidRDefault="009F658B" w:rsidP="00EB524D">
      <w:pPr>
        <w:ind w:left="360"/>
        <w:rPr>
          <w:rFonts w:ascii="Tahoma" w:hAnsi="Tahoma" w:cs="Tahoma"/>
          <w:sz w:val="28"/>
          <w:szCs w:val="28"/>
        </w:rPr>
      </w:pPr>
    </w:p>
    <w:p w14:paraId="7831952B" w14:textId="77777777" w:rsidR="009F658B" w:rsidRDefault="009F658B" w:rsidP="00EB524D">
      <w:pPr>
        <w:ind w:left="360"/>
        <w:rPr>
          <w:rFonts w:ascii="Tahoma" w:hAnsi="Tahoma" w:cs="Tahoma"/>
          <w:sz w:val="28"/>
          <w:szCs w:val="28"/>
        </w:rPr>
      </w:pPr>
    </w:p>
    <w:p w14:paraId="77846ABF" w14:textId="77777777" w:rsidR="009F658B" w:rsidRDefault="009F658B" w:rsidP="00EB524D">
      <w:pPr>
        <w:ind w:left="360"/>
        <w:rPr>
          <w:rFonts w:ascii="Tahoma" w:hAnsi="Tahoma" w:cs="Tahoma"/>
          <w:sz w:val="28"/>
          <w:szCs w:val="28"/>
        </w:rPr>
      </w:pPr>
    </w:p>
    <w:p w14:paraId="7D2801D4" w14:textId="77777777" w:rsidR="009F658B" w:rsidRDefault="009F658B" w:rsidP="00FD1BC4">
      <w:pPr>
        <w:ind w:left="360"/>
        <w:rPr>
          <w:rFonts w:ascii="Tahoma" w:hAnsi="Tahoma" w:cs="Tahoma"/>
          <w:sz w:val="28"/>
          <w:szCs w:val="28"/>
        </w:rPr>
      </w:pPr>
    </w:p>
    <w:p w14:paraId="2CA285BF" w14:textId="77777777" w:rsidR="009F658B" w:rsidRDefault="009F658B" w:rsidP="00FD1BC4">
      <w:pPr>
        <w:ind w:left="360"/>
        <w:rPr>
          <w:rFonts w:ascii="Tahoma" w:hAnsi="Tahoma" w:cs="Tahoma"/>
          <w:sz w:val="28"/>
          <w:szCs w:val="28"/>
        </w:rPr>
      </w:pPr>
    </w:p>
    <w:p w14:paraId="617837CF" w14:textId="77777777" w:rsidR="009F658B" w:rsidRDefault="009F658B" w:rsidP="00FD1BC4">
      <w:pPr>
        <w:ind w:left="360"/>
        <w:rPr>
          <w:rFonts w:ascii="Tahoma" w:hAnsi="Tahoma" w:cs="Tahoma"/>
          <w:sz w:val="28"/>
          <w:szCs w:val="28"/>
        </w:rPr>
      </w:pPr>
    </w:p>
    <w:p w14:paraId="4E727F2A" w14:textId="77777777" w:rsidR="009F658B" w:rsidRDefault="009F658B" w:rsidP="00FD1BC4">
      <w:pPr>
        <w:ind w:left="360"/>
        <w:rPr>
          <w:rFonts w:ascii="Tahoma" w:hAnsi="Tahoma" w:cs="Tahoma"/>
          <w:sz w:val="28"/>
          <w:szCs w:val="28"/>
        </w:rPr>
      </w:pPr>
    </w:p>
    <w:p w14:paraId="2C565449" w14:textId="77777777" w:rsidR="009F658B" w:rsidRDefault="009F658B" w:rsidP="00FD1BC4">
      <w:pPr>
        <w:ind w:left="360"/>
        <w:rPr>
          <w:rFonts w:ascii="Tahoma" w:hAnsi="Tahoma" w:cs="Tahoma"/>
          <w:sz w:val="28"/>
          <w:szCs w:val="28"/>
        </w:rPr>
      </w:pPr>
    </w:p>
    <w:p w14:paraId="30C68545" w14:textId="77777777" w:rsidR="009F658B" w:rsidRDefault="009F658B" w:rsidP="00FD1BC4">
      <w:pPr>
        <w:ind w:left="360"/>
        <w:rPr>
          <w:rFonts w:ascii="Tahoma" w:hAnsi="Tahoma" w:cs="Tahoma"/>
          <w:sz w:val="28"/>
          <w:szCs w:val="28"/>
        </w:rPr>
      </w:pPr>
    </w:p>
    <w:p w14:paraId="7955C3C3" w14:textId="77777777" w:rsidR="009F658B" w:rsidRDefault="009F658B" w:rsidP="00FD1BC4">
      <w:pPr>
        <w:ind w:left="360"/>
        <w:rPr>
          <w:rFonts w:ascii="Tahoma" w:hAnsi="Tahoma" w:cs="Tahoma"/>
          <w:sz w:val="28"/>
          <w:szCs w:val="28"/>
        </w:rPr>
      </w:pPr>
    </w:p>
    <w:p w14:paraId="4FE34AD9" w14:textId="77777777" w:rsidR="009F658B" w:rsidRDefault="009F658B" w:rsidP="00FD1BC4">
      <w:pPr>
        <w:ind w:left="360"/>
        <w:rPr>
          <w:rFonts w:ascii="Tahoma" w:hAnsi="Tahoma" w:cs="Tahoma"/>
          <w:sz w:val="28"/>
          <w:szCs w:val="28"/>
        </w:rPr>
      </w:pPr>
    </w:p>
    <w:p w14:paraId="687196F3" w14:textId="6A440E3E"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Euros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44E150F4" w:rsidR="00E23802" w:rsidRPr="009F658B" w:rsidRDefault="00364EE4" w:rsidP="00C14BDE">
      <w:pPr>
        <w:rPr>
          <w:rFonts w:ascii="Tahoma" w:hAnsi="Tahoma" w:cs="Tahoma"/>
          <w:i/>
          <w:iCs/>
          <w:sz w:val="24"/>
          <w:szCs w:val="24"/>
          <w:u w:val="single"/>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Gráfico de Barras - Recuento de Laptops por CPU Company</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56C9EA80"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r w:rsidR="002962A3" w:rsidRPr="00686479">
        <w:rPr>
          <w:rFonts w:ascii="Tahoma" w:hAnsi="Tahoma" w:cs="Tahoma"/>
          <w:sz w:val="20"/>
          <w:szCs w:val="20"/>
          <w:u w:val="single"/>
        </w:rPr>
        <w:t>lapto</w:t>
      </w:r>
      <w:r w:rsidR="00686479" w:rsidRPr="00686479">
        <w:rPr>
          <w:rFonts w:ascii="Tahoma" w:hAnsi="Tahoma" w:cs="Tahoma"/>
          <w:sz w:val="20"/>
          <w:szCs w:val="20"/>
          <w:u w:val="single"/>
        </w:rPr>
        <w:t>p</w:t>
      </w:r>
      <w:r w:rsidR="002962A3" w:rsidRPr="00686479">
        <w:rPr>
          <w:rFonts w:ascii="Tahoma" w:hAnsi="Tahoma" w:cs="Tahoma"/>
          <w:sz w:val="20"/>
          <w:szCs w:val="20"/>
          <w:u w:val="single"/>
        </w:rPr>
        <w:t>s</w:t>
      </w:r>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39E1878D" w:rsidR="00DA0AC5" w:rsidRDefault="009951DC" w:rsidP="00DA0AC5">
            <w:pPr>
              <w:rPr>
                <w:rFonts w:ascii="Tahoma" w:hAnsi="Tahoma" w:cs="Tahoma"/>
                <w:sz w:val="24"/>
                <w:szCs w:val="24"/>
                <w:u w:val="single"/>
              </w:rPr>
            </w:pPr>
            <w:proofErr w:type="spellStart"/>
            <w:r>
              <w:rPr>
                <w:rFonts w:ascii="Tahoma" w:hAnsi="Tahoma" w:cs="Tahoma"/>
                <w:sz w:val="24"/>
                <w:szCs w:val="24"/>
                <w:u w:val="single"/>
              </w:rPr>
              <w:t>Power</w:t>
            </w:r>
            <w:proofErr w:type="spellEnd"/>
            <w:r>
              <w:rPr>
                <w:rFonts w:ascii="Tahoma" w:hAnsi="Tahoma" w:cs="Tahoma"/>
                <w:sz w:val="24"/>
                <w:szCs w:val="24"/>
                <w:u w:val="single"/>
              </w:rPr>
              <w:t xml:space="preserve"> BI</w:t>
            </w:r>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7626DAAA" w:rsidR="00DA0AC5" w:rsidRDefault="009951DC" w:rsidP="00DA0AC5">
            <w:pPr>
              <w:rPr>
                <w:rFonts w:ascii="Tahoma" w:hAnsi="Tahoma" w:cs="Tahoma"/>
                <w:sz w:val="24"/>
                <w:szCs w:val="24"/>
                <w:u w:val="single"/>
              </w:rPr>
            </w:pPr>
            <w:r w:rsidRPr="009951DC">
              <w:rPr>
                <w:rFonts w:ascii="Tahoma" w:hAnsi="Tahoma" w:cs="Tahoma"/>
                <w:sz w:val="24"/>
                <w:szCs w:val="24"/>
                <w:u w:val="single"/>
              </w:rPr>
              <w:t>https://app.powerbi.com/groups/me/reports/1e304cd5-d99e-4a67-81e2-6605b2841767/9263c42f80938c21347c?experience=power-bi</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3786473B" w:rsidR="00DA0AC5" w:rsidRPr="00DA0AC5" w:rsidRDefault="004B1B2F" w:rsidP="00DA0AC5">
            <w:pPr>
              <w:rPr>
                <w:rFonts w:ascii="Tahoma" w:hAnsi="Tahoma" w:cs="Tahoma"/>
                <w:sz w:val="24"/>
                <w:szCs w:val="24"/>
              </w:rPr>
            </w:pPr>
            <w:r w:rsidRPr="004B1B2F">
              <w:rPr>
                <w:rFonts w:ascii="Tahoma" w:hAnsi="Tahoma" w:cs="Tahoma"/>
                <w:sz w:val="24"/>
                <w:szCs w:val="24"/>
              </w:rPr>
              <w:t xml:space="preserve">Precios de </w:t>
            </w:r>
            <w:proofErr w:type="spellStart"/>
            <w:r w:rsidRPr="004B1B2F">
              <w:rPr>
                <w:rFonts w:ascii="Tahoma" w:hAnsi="Tahoma" w:cs="Tahoma"/>
                <w:sz w:val="24"/>
                <w:szCs w:val="24"/>
              </w:rPr>
              <w:t>Laptops</w:t>
            </w:r>
            <w:r>
              <w:rPr>
                <w:rFonts w:ascii="Tahoma" w:hAnsi="Tahoma" w:cs="Tahoma"/>
                <w:sz w:val="24"/>
                <w:szCs w:val="24"/>
              </w:rPr>
              <w:t>.pbix</w:t>
            </w:r>
            <w:proofErr w:type="spellEnd"/>
          </w:p>
        </w:tc>
      </w:tr>
    </w:tbl>
    <w:p w14:paraId="4C6D7125" w14:textId="5B302C8D"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mc:AlternateContent>
          <mc:Choice Requires="wps">
            <w:drawing>
              <wp:anchor distT="0" distB="0" distL="114300" distR="114300" simplePos="0" relativeHeight="251665408" behindDoc="0" locked="0" layoutInCell="1" allowOverlap="1" wp14:anchorId="690859F7" wp14:editId="77040D92">
                <wp:simplePos x="0" y="0"/>
                <wp:positionH relativeFrom="column">
                  <wp:posOffset>800100</wp:posOffset>
                </wp:positionH>
                <wp:positionV relativeFrom="paragraph">
                  <wp:posOffset>56515</wp:posOffset>
                </wp:positionV>
                <wp:extent cx="4343400" cy="445199"/>
                <wp:effectExtent l="0" t="0" r="0" b="0"/>
                <wp:wrapNone/>
                <wp:docPr id="8" name="Title 1">
                  <a:extLst xmlns:a="http://schemas.openxmlformats.org/drawingml/2006/main">
                    <a:ext uri="{FF2B5EF4-FFF2-40B4-BE49-F238E27FC236}">
                      <a16:creationId xmlns:a16="http://schemas.microsoft.com/office/drawing/2014/main" id="{4F74FABB-C366-C773-87DD-A504DA4603F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445199"/>
                        </a:xfrm>
                        <a:prstGeom prst="rect">
                          <a:avLst/>
                        </a:prstGeom>
                        <a:noFill/>
                        <a:ln>
                          <a:noFill/>
                          <a:prstDash/>
                        </a:ln>
                        <a:effectLst/>
                      </wps:spPr>
                      <wps:txb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rmAutofit fontScale="60000" lnSpcReduction="20000"/>
                      </wps:bodyPr>
                    </wps:wsp>
                  </a:graphicData>
                </a:graphic>
              </wp:anchor>
            </w:drawing>
          </mc:Choice>
          <mc:Fallback>
            <w:pict>
              <v:shapetype w14:anchorId="690859F7" id="_x0000_t202" coordsize="21600,21600" o:spt="202" path="m,l,21600r21600,l21600,xe">
                <v:stroke joinstyle="miter"/>
                <v:path gradientshapeok="t" o:connecttype="rect"/>
              </v:shapetype>
              <v:shape id="Title 1" o:spid="_x0000_s1026" type="#_x0000_t202" style="position:absolute;left:0;text-align:left;margin-left:63pt;margin-top:4.45pt;width:342pt;height:35.05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" filled="f" stroked="f">
                <v:textbox>
                  <w:txbxContent>
                    <w:p w14:paraId="4C370E38" w14:textId="77777777" w:rsidR="009951DC" w:rsidRDefault="009951DC" w:rsidP="009951DC">
                      <w:pPr>
                        <w:rPr>
                          <w:rFonts w:hAnsi="Calibri"/>
                          <w:color w:val="F3C910"/>
                          <w:kern w:val="24"/>
                          <w:sz w:val="48"/>
                          <w:szCs w:val="48"/>
                          <w:lang w:val="en-US"/>
                          <w14:ligatures w14:val="none"/>
                        </w:rPr>
                      </w:pPr>
                      <w:r>
                        <w:rPr>
                          <w:rFonts w:hAnsi="Calibri"/>
                          <w:color w:val="F3C910"/>
                          <w:kern w:val="24"/>
                          <w:sz w:val="48"/>
                          <w:szCs w:val="48"/>
                          <w:lang w:val="en-US"/>
                        </w:rPr>
                        <w:t>Dashbord Precios de Laptops</w:t>
                      </w:r>
                    </w:p>
                  </w:txbxContent>
                </v:textbox>
              </v:shape>
            </w:pict>
          </mc:Fallback>
        </mc:AlternateContent>
      </w:r>
    </w:p>
    <w:p w14:paraId="00A7FBA7" w14:textId="1824E9F5" w:rsidR="009951DC" w:rsidRDefault="009951DC" w:rsidP="00313A93">
      <w:pPr>
        <w:jc w:val="center"/>
        <w:rPr>
          <w:rFonts w:ascii="Tahoma" w:hAnsi="Tahoma" w:cs="Tahoma"/>
          <w:sz w:val="28"/>
          <w:szCs w:val="28"/>
          <w:u w:val="single"/>
        </w:rPr>
      </w:pPr>
    </w:p>
    <w:p w14:paraId="6A671B4D" w14:textId="2E99A0B7" w:rsidR="00DA0AC5" w:rsidRDefault="009951DC" w:rsidP="00313A93">
      <w:pPr>
        <w:jc w:val="center"/>
        <w:rPr>
          <w:rFonts w:ascii="Tahoma" w:hAnsi="Tahoma" w:cs="Tahoma"/>
          <w:sz w:val="28"/>
          <w:szCs w:val="28"/>
          <w:u w:val="single"/>
        </w:rPr>
      </w:pPr>
      <w:r w:rsidRPr="009951DC">
        <w:rPr>
          <w:rFonts w:ascii="Tahoma" w:hAnsi="Tahoma" w:cs="Tahoma"/>
          <w:noProof/>
          <w:sz w:val="28"/>
          <w:szCs w:val="28"/>
          <w:u w:val="single"/>
        </w:rPr>
        <w:drawing>
          <wp:inline distT="0" distB="0" distL="0" distR="0" wp14:anchorId="56B746EC" wp14:editId="7AA352B4">
            <wp:extent cx="6400800" cy="3651885"/>
            <wp:effectExtent l="0" t="0" r="0" b="5715"/>
            <wp:doc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title="This slide contains the following visuals: image ,Cantidad de Laptops por Compañía ,image ,Promedio de Precios por Compañía ,Laptops por CPU Compañía ,card ,shape ,image ,card ,image ,card ,image ,image ,image ,PRECIOS ,DE ,LAPTOPS ,card ,slicer ,actionButton ,slicer ,slicer. Please refer to the notes on this slide for details">
                      <a:hlinkClick r:id="rId18"/>
                    </pic:cNvPr>
                    <pic:cNvPicPr>
                      <a:picLocks noChangeAspect="1"/>
                    </pic:cNvPicPr>
                  </pic:nvPicPr>
                  <pic:blipFill>
                    <a:blip r:embed="rId19"/>
                    <a:stretch>
                      <a:fillRect/>
                    </a:stretch>
                  </pic:blipFill>
                  <pic:spPr>
                    <a:xfrm>
                      <a:off x="0" y="0"/>
                      <a:ext cx="6400800" cy="3651885"/>
                    </a:xfrm>
                    <a:prstGeom prst="rect">
                      <a:avLst/>
                    </a:prstGeom>
                    <a:noFill/>
                  </pic:spPr>
                </pic:pic>
              </a:graphicData>
            </a:graphic>
          </wp:inline>
        </w:drawing>
      </w: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423CDF2C" w14:textId="15FF7FE4" w:rsidR="00DA0AC5" w:rsidRDefault="004B1B2F">
      <w:pPr>
        <w:rPr>
          <w:rFonts w:ascii="Tahoma" w:hAnsi="Tahoma" w:cs="Tahoma"/>
          <w:b/>
          <w:bCs/>
          <w:sz w:val="36"/>
          <w:szCs w:val="36"/>
        </w:rPr>
      </w:pPr>
      <w:r w:rsidRPr="004B1B2F">
        <w:rPr>
          <w:rFonts w:ascii="Tahoma" w:hAnsi="Tahoma" w:cs="Tahoma"/>
          <w:b/>
          <w:bCs/>
          <w:sz w:val="36"/>
          <w:szCs w:val="36"/>
        </w:rPr>
        <w:t>Precios de Laptops</w:t>
      </w:r>
      <w:r w:rsidR="00DA0AC5">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135 Euros</w:t>
      </w:r>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Euros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56F20588" w:rsidR="00756AB0" w:rsidRPr="000C227D" w:rsidRDefault="000C227D" w:rsidP="000C227D">
      <w:pPr>
        <w:spacing w:before="240"/>
        <w:ind w:left="360" w:firstLine="348"/>
        <w:jc w:val="both"/>
        <w:rPr>
          <w:rFonts w:ascii="Tahoma" w:hAnsi="Tahoma" w:cs="Tahoma"/>
          <w:sz w:val="28"/>
          <w:szCs w:val="28"/>
        </w:rPr>
      </w:pPr>
      <w:r>
        <w:rPr>
          <w:rFonts w:ascii="Tahoma" w:hAnsi="Tahoma" w:cs="Tahoma"/>
          <w:sz w:val="28"/>
          <w:szCs w:val="28"/>
        </w:rPr>
        <w:t>Sin duda alguna, la realización del análisis de los datos nos conduce a la mejor toma de decisiones. En esta ocasión, l</w:t>
      </w:r>
      <w:r w:rsidR="00756AB0">
        <w:rPr>
          <w:rFonts w:ascii="Tahoma" w:hAnsi="Tahoma" w:cs="Tahoma"/>
          <w:sz w:val="28"/>
          <w:szCs w:val="28"/>
        </w:rPr>
        <w:t>ogramos comprender el objetivo que se pretendía</w:t>
      </w:r>
      <w:r>
        <w:rPr>
          <w:rFonts w:ascii="Tahoma" w:hAnsi="Tahoma" w:cs="Tahoma"/>
          <w:sz w:val="28"/>
          <w:szCs w:val="28"/>
        </w:rPr>
        <w:t xml:space="preserve">, </w:t>
      </w:r>
      <w:r w:rsidR="00756AB0">
        <w:rPr>
          <w:rFonts w:ascii="Tahoma" w:hAnsi="Tahoma" w:cs="Tahoma"/>
          <w:sz w:val="28"/>
          <w:szCs w:val="28"/>
        </w:rPr>
        <w:t>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3741A665"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r w:rsidR="001F5019">
        <w:rPr>
          <w:rFonts w:ascii="Tahoma" w:hAnsi="Tahoma" w:cs="Tahoma"/>
          <w:sz w:val="28"/>
          <w:szCs w:val="28"/>
        </w:rPr>
        <w:t>Países</w:t>
      </w:r>
      <w:r w:rsidR="00262534">
        <w:rPr>
          <w:rFonts w:ascii="Tahoma" w:hAnsi="Tahoma" w:cs="Tahoma"/>
          <w:sz w:val="28"/>
          <w:szCs w:val="28"/>
        </w:rPr>
        <w:t>, Estado, etc.</w:t>
      </w:r>
    </w:p>
    <w:sectPr w:rsidR="003C7463" w:rsidRPr="00262534" w:rsidSect="0091139D">
      <w:footerReference w:type="even" r:id="rId20"/>
      <w:footerReference w:type="default" r:id="rId21"/>
      <w:footerReference w:type="first" r:id="rId22"/>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28E1D" w14:textId="77777777" w:rsidR="006E6207" w:rsidRDefault="006E6207" w:rsidP="0091139D">
      <w:pPr>
        <w:spacing w:after="0" w:line="240" w:lineRule="auto"/>
      </w:pPr>
      <w:r>
        <w:separator/>
      </w:r>
    </w:p>
  </w:endnote>
  <w:endnote w:type="continuationSeparator" w:id="0">
    <w:p w14:paraId="61820C32" w14:textId="77777777" w:rsidR="006E6207" w:rsidRDefault="006E6207" w:rsidP="00911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570F8" w14:textId="495E415B" w:rsidR="00CD5319" w:rsidRDefault="00CD5319">
    <w:pPr>
      <w:pStyle w:val="Piedepgina"/>
    </w:pPr>
    <w:r>
      <w:rPr>
        <w:noProof/>
      </w:rPr>
      <mc:AlternateContent>
        <mc:Choice Requires="wps">
          <w:drawing>
            <wp:anchor distT="0" distB="0" distL="0" distR="0" simplePos="0" relativeHeight="251659264" behindDoc="0" locked="0" layoutInCell="1" allowOverlap="1" wp14:anchorId="3FFE1CBF" wp14:editId="6DF28259">
              <wp:simplePos x="635" y="635"/>
              <wp:positionH relativeFrom="page">
                <wp:align>center</wp:align>
              </wp:positionH>
              <wp:positionV relativeFrom="page">
                <wp:align>bottom</wp:align>
              </wp:positionV>
              <wp:extent cx="1015365" cy="357505"/>
              <wp:effectExtent l="0" t="0" r="13335" b="0"/>
              <wp:wrapNone/>
              <wp:docPr id="64355027"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FE1CBF" id="_x0000_t202" coordsize="21600,21600" o:spt="202" path="m,l,21600r21600,l21600,xe">
              <v:stroke joinstyle="miter"/>
              <v:path gradientshapeok="t" o:connecttype="rect"/>
            </v:shapetype>
            <v:shape id="Cuadro de texto 2" o:spid="_x0000_s1027" type="#_x0000_t202" alt="OXXO | Uso Interno" style="position:absolute;margin-left:0;margin-top:0;width:79.9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" filled="f" stroked="f">
              <v:textbox style="mso-fit-shape-to-text:t" inset="0,0,0,15pt">
                <w:txbxContent>
                  <w:p w14:paraId="384554CC" w14:textId="56D2F57E"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7F922" w14:textId="357D04AD" w:rsidR="0091139D" w:rsidRDefault="00CD5319">
    <w:pPr>
      <w:pStyle w:val="Piedepgina"/>
      <w:jc w:val="right"/>
    </w:pPr>
    <w:r>
      <w:rPr>
        <w:noProof/>
      </w:rPr>
      <mc:AlternateContent>
        <mc:Choice Requires="wps">
          <w:drawing>
            <wp:anchor distT="0" distB="0" distL="0" distR="0" simplePos="0" relativeHeight="251660288" behindDoc="0" locked="0" layoutInCell="1" allowOverlap="1" wp14:anchorId="18293046" wp14:editId="4C45DD0F">
              <wp:simplePos x="635" y="635"/>
              <wp:positionH relativeFrom="page">
                <wp:align>center</wp:align>
              </wp:positionH>
              <wp:positionV relativeFrom="page">
                <wp:align>bottom</wp:align>
              </wp:positionV>
              <wp:extent cx="1015365" cy="357505"/>
              <wp:effectExtent l="0" t="0" r="13335" b="0"/>
              <wp:wrapNone/>
              <wp:docPr id="735212751" name="Cuadro de texto 3"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293046" id="_x0000_t202" coordsize="21600,21600" o:spt="202" path="m,l,21600r21600,l21600,xe">
              <v:stroke joinstyle="miter"/>
              <v:path gradientshapeok="t" o:connecttype="rect"/>
            </v:shapetype>
            <v:shape id="Cuadro de texto 3" o:spid="_x0000_s1028" type="#_x0000_t202" alt="OXXO | Uso Interno" style="position:absolute;left:0;text-align:left;margin-left:0;margin-top:0;width:79.9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" filled="f" stroked="f">
              <v:textbox style="mso-fit-shape-to-text:t" inset="0,0,0,15pt">
                <w:txbxContent>
                  <w:p w14:paraId="59755500" w14:textId="054AD7D7"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sdt>
      <w:sdtPr>
        <w:id w:val="-1388944435"/>
        <w:docPartObj>
          <w:docPartGallery w:val="Page Numbers (Bottom of Page)"/>
          <w:docPartUnique/>
        </w:docPartObj>
      </w:sdtPr>
      <w:sdtContent>
        <w:r w:rsidR="0091139D">
          <w:fldChar w:fldCharType="begin"/>
        </w:r>
        <w:r w:rsidR="0091139D">
          <w:instrText>PAGE   \* MERGEFORMAT</w:instrText>
        </w:r>
        <w:r w:rsidR="0091139D">
          <w:fldChar w:fldCharType="separate"/>
        </w:r>
        <w:r w:rsidR="0091139D">
          <w:rPr>
            <w:lang w:val="es-ES"/>
          </w:rPr>
          <w:t>2</w:t>
        </w:r>
        <w:r w:rsidR="0091139D">
          <w:fldChar w:fldCharType="end"/>
        </w:r>
      </w:sdtContent>
    </w:sdt>
  </w:p>
  <w:p w14:paraId="7BE66711" w14:textId="77777777" w:rsidR="0091139D" w:rsidRDefault="0091139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25A3" w14:textId="1DA78315" w:rsidR="00CD5319" w:rsidRDefault="00CD5319">
    <w:pPr>
      <w:pStyle w:val="Piedepgina"/>
    </w:pPr>
    <w:r>
      <w:rPr>
        <w:noProof/>
      </w:rPr>
      <mc:AlternateContent>
        <mc:Choice Requires="wps">
          <w:drawing>
            <wp:anchor distT="0" distB="0" distL="0" distR="0" simplePos="0" relativeHeight="251658240" behindDoc="0" locked="0" layoutInCell="1" allowOverlap="1" wp14:anchorId="3E5C9126" wp14:editId="63035846">
              <wp:simplePos x="635" y="635"/>
              <wp:positionH relativeFrom="page">
                <wp:align>center</wp:align>
              </wp:positionH>
              <wp:positionV relativeFrom="page">
                <wp:align>bottom</wp:align>
              </wp:positionV>
              <wp:extent cx="1015365" cy="357505"/>
              <wp:effectExtent l="0" t="0" r="13335" b="0"/>
              <wp:wrapNone/>
              <wp:docPr id="643496801" name="Cuadro de texto 1"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5365" cy="357505"/>
                      </a:xfrm>
                      <a:prstGeom prst="rect">
                        <a:avLst/>
                      </a:prstGeom>
                      <a:noFill/>
                      <a:ln>
                        <a:noFill/>
                      </a:ln>
                    </wps:spPr>
                    <wps:txbx>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5C9126" id="_x0000_t202" coordsize="21600,21600" o:spt="202" path="m,l,21600r21600,l21600,xe">
              <v:stroke joinstyle="miter"/>
              <v:path gradientshapeok="t" o:connecttype="rect"/>
            </v:shapetype>
            <v:shape id="Cuadro de texto 1" o:spid="_x0000_s1029" type="#_x0000_t202" alt="OXXO | Uso Interno" style="position:absolute;margin-left:0;margin-top:0;width:79.9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" filled="f" stroked="f">
              <v:textbox style="mso-fit-shape-to-text:t" inset="0,0,0,15pt">
                <w:txbxContent>
                  <w:p w14:paraId="1E47AD8D" w14:textId="3ED9C1DB" w:rsidR="00CD5319" w:rsidRPr="00CD5319" w:rsidRDefault="00CD5319" w:rsidP="00CD5319">
                    <w:pPr>
                      <w:spacing w:after="0"/>
                      <w:rPr>
                        <w:rFonts w:ascii="Calibri" w:eastAsia="Calibri" w:hAnsi="Calibri" w:cs="Calibri"/>
                        <w:noProof/>
                        <w:color w:val="000000"/>
                        <w:sz w:val="20"/>
                        <w:szCs w:val="20"/>
                      </w:rPr>
                    </w:pPr>
                    <w:r w:rsidRPr="00CD5319">
                      <w:rPr>
                        <w:rFonts w:ascii="Calibri" w:eastAsia="Calibri" w:hAnsi="Calibri" w:cs="Calibri"/>
                        <w:noProof/>
                        <w:color w:val="000000"/>
                        <w:sz w:val="20"/>
                        <w:szCs w:val="20"/>
                      </w:rPr>
                      <w:t>OXXO |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AF68F" w14:textId="77777777" w:rsidR="006E6207" w:rsidRDefault="006E6207" w:rsidP="0091139D">
      <w:pPr>
        <w:spacing w:after="0" w:line="240" w:lineRule="auto"/>
      </w:pPr>
      <w:r>
        <w:separator/>
      </w:r>
    </w:p>
  </w:footnote>
  <w:footnote w:type="continuationSeparator" w:id="0">
    <w:p w14:paraId="7863AA99" w14:textId="77777777" w:rsidR="006E6207" w:rsidRDefault="006E6207" w:rsidP="00911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390"/>
    <w:rsid w:val="00075649"/>
    <w:rsid w:val="000B2911"/>
    <w:rsid w:val="000C227D"/>
    <w:rsid w:val="001A08D2"/>
    <w:rsid w:val="001F5019"/>
    <w:rsid w:val="0022064F"/>
    <w:rsid w:val="00262534"/>
    <w:rsid w:val="002962A3"/>
    <w:rsid w:val="002F2BB2"/>
    <w:rsid w:val="00313A93"/>
    <w:rsid w:val="003241DC"/>
    <w:rsid w:val="00364EE4"/>
    <w:rsid w:val="00394990"/>
    <w:rsid w:val="003B2F4E"/>
    <w:rsid w:val="003C4263"/>
    <w:rsid w:val="003C7463"/>
    <w:rsid w:val="003D2E95"/>
    <w:rsid w:val="003D34A4"/>
    <w:rsid w:val="00414E57"/>
    <w:rsid w:val="00450F8F"/>
    <w:rsid w:val="0049018E"/>
    <w:rsid w:val="00495C3F"/>
    <w:rsid w:val="004B195D"/>
    <w:rsid w:val="004B1B2F"/>
    <w:rsid w:val="004C40C1"/>
    <w:rsid w:val="004C5789"/>
    <w:rsid w:val="004F0F9E"/>
    <w:rsid w:val="00504C2B"/>
    <w:rsid w:val="00556377"/>
    <w:rsid w:val="005D0759"/>
    <w:rsid w:val="006315AF"/>
    <w:rsid w:val="00686479"/>
    <w:rsid w:val="00696CF0"/>
    <w:rsid w:val="006C7ABA"/>
    <w:rsid w:val="006E3B4F"/>
    <w:rsid w:val="006E6207"/>
    <w:rsid w:val="00705885"/>
    <w:rsid w:val="007565FC"/>
    <w:rsid w:val="00756AB0"/>
    <w:rsid w:val="007A3876"/>
    <w:rsid w:val="007B5862"/>
    <w:rsid w:val="008167A5"/>
    <w:rsid w:val="00841B04"/>
    <w:rsid w:val="00852E97"/>
    <w:rsid w:val="00863616"/>
    <w:rsid w:val="008A178A"/>
    <w:rsid w:val="008D0564"/>
    <w:rsid w:val="0091139D"/>
    <w:rsid w:val="00952E58"/>
    <w:rsid w:val="00954170"/>
    <w:rsid w:val="009951DC"/>
    <w:rsid w:val="009B64D3"/>
    <w:rsid w:val="009F251E"/>
    <w:rsid w:val="009F658B"/>
    <w:rsid w:val="00A00A66"/>
    <w:rsid w:val="00A34827"/>
    <w:rsid w:val="00A5398D"/>
    <w:rsid w:val="00A8646F"/>
    <w:rsid w:val="00A94374"/>
    <w:rsid w:val="00A9720E"/>
    <w:rsid w:val="00AA0E2E"/>
    <w:rsid w:val="00B30DEE"/>
    <w:rsid w:val="00B87FF6"/>
    <w:rsid w:val="00BA5CC7"/>
    <w:rsid w:val="00BC7B6C"/>
    <w:rsid w:val="00BE387B"/>
    <w:rsid w:val="00C147B6"/>
    <w:rsid w:val="00C14BDE"/>
    <w:rsid w:val="00C23634"/>
    <w:rsid w:val="00CD5319"/>
    <w:rsid w:val="00D24AFD"/>
    <w:rsid w:val="00D42727"/>
    <w:rsid w:val="00D97D89"/>
    <w:rsid w:val="00DA0AC5"/>
    <w:rsid w:val="00E23802"/>
    <w:rsid w:val="00E23837"/>
    <w:rsid w:val="00E43F3B"/>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 w:type="paragraph" w:styleId="Encabezado">
    <w:name w:val="header"/>
    <w:basedOn w:val="Normal"/>
    <w:link w:val="EncabezadoCar"/>
    <w:uiPriority w:val="99"/>
    <w:unhideWhenUsed/>
    <w:rsid w:val="009113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139D"/>
  </w:style>
  <w:style w:type="paragraph" w:styleId="Piedepgina">
    <w:name w:val="footer"/>
    <w:basedOn w:val="Normal"/>
    <w:link w:val="PiedepginaCar"/>
    <w:uiPriority w:val="99"/>
    <w:unhideWhenUsed/>
    <w:rsid w:val="009113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hyperlink" Target="https://app.powerbi.com/groups/me/reports/1e304cd5-d99e-4a67-81e2-6605b2841767/?pbi_source=PowerPoi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owm4096/laptop-prices?select=laptop_prices.csv"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contentBits="2" removed="0"/>
</clbl:labelList>
</file>

<file path=docProps/app.xml><?xml version="1.0" encoding="utf-8"?>
<Properties xmlns="http://schemas.openxmlformats.org/officeDocument/2006/extended-properties" xmlns:vt="http://schemas.openxmlformats.org/officeDocument/2006/docPropsVTypes">
  <Template>Normal</Template>
  <TotalTime>355</TotalTime>
  <Pages>11</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Nazario Bustos Eusebio</cp:lastModifiedBy>
  <cp:revision>56</cp:revision>
  <cp:lastPrinted>2024-10-01T23:58:00Z</cp:lastPrinted>
  <dcterms:created xsi:type="dcterms:W3CDTF">2024-09-25T05:07:00Z</dcterms:created>
  <dcterms:modified xsi:type="dcterms:W3CDTF">2024-10-12T16:46:00Z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265afb61,3d5fad3,2bd274cf</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