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UNAM:1S.5/551-3-2"2018"/1515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P3G-1830-18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MONICA ELIANA VELASCO OLARTE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07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Sociales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Facultad Latinoamericana de Ciencias Sociales (FLACSO)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8.86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