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0185101"/>
        <w:docPartObj>
          <w:docPartGallery w:val="Table of Contents"/>
          <w:docPartUnique/>
        </w:docPartObj>
      </w:sdtPr>
      <w:sdtEndPr>
        <w:rPr>
          <w:b/>
          <w:bCs/>
        </w:rPr>
      </w:sdtEndPr>
      <w:sdtContent>
        <w:p w14:paraId="3CA6AB17" w14:textId="13194956" w:rsidR="00E6070D" w:rsidRDefault="00E6070D">
          <w:pPr>
            <w:pStyle w:val="TOC"/>
          </w:pPr>
          <w:r>
            <w:rPr>
              <w:lang w:val="zh-CN"/>
            </w:rPr>
            <w:t>目录</w:t>
          </w:r>
        </w:p>
        <w:p w14:paraId="7B67B1F8" w14:textId="532115E1" w:rsidR="00256655" w:rsidRDefault="00E6070D">
          <w:pPr>
            <w:pStyle w:val="TOC2"/>
            <w:tabs>
              <w:tab w:val="right" w:leader="dot" w:pos="8296"/>
            </w:tabs>
            <w:rPr>
              <w:noProof/>
            </w:rPr>
          </w:pPr>
          <w:r>
            <w:fldChar w:fldCharType="begin"/>
          </w:r>
          <w:r>
            <w:instrText xml:space="preserve"> TOC \o "1-3" \h \z \u </w:instrText>
          </w:r>
          <w:r>
            <w:fldChar w:fldCharType="separate"/>
          </w:r>
          <w:hyperlink w:anchor="_Toc93331980" w:history="1">
            <w:r w:rsidR="00256655" w:rsidRPr="000E40FC">
              <w:rPr>
                <w:rStyle w:val="a3"/>
                <w:noProof/>
                <w:highlight w:val="yellow"/>
              </w:rPr>
              <w:t>兆易创新 603986</w:t>
            </w:r>
            <w:r w:rsidR="00256655" w:rsidRPr="000E40FC">
              <w:rPr>
                <w:rStyle w:val="a3"/>
                <w:noProof/>
              </w:rPr>
              <w:t xml:space="preserve"> </w:t>
            </w:r>
            <w:r w:rsidR="00256655" w:rsidRPr="000E40FC">
              <w:rPr>
                <w:rStyle w:val="a3"/>
                <w:rFonts w:ascii="Helvetica" w:hAnsi="Helvetica" w:cs="Helvetica"/>
                <w:noProof/>
                <w:shd w:val="clear" w:color="auto" w:fill="FFFFFF"/>
              </w:rPr>
              <w:t>http://www.gigadevice.com</w:t>
            </w:r>
            <w:r w:rsidR="00256655" w:rsidRPr="000E40FC">
              <w:rPr>
                <w:rStyle w:val="a3"/>
                <w:noProof/>
              </w:rPr>
              <w:t xml:space="preserve"> 北京海淀</w:t>
            </w:r>
            <w:r w:rsidR="00256655">
              <w:rPr>
                <w:noProof/>
                <w:webHidden/>
              </w:rPr>
              <w:tab/>
            </w:r>
            <w:r w:rsidR="00256655">
              <w:rPr>
                <w:noProof/>
                <w:webHidden/>
              </w:rPr>
              <w:fldChar w:fldCharType="begin"/>
            </w:r>
            <w:r w:rsidR="00256655">
              <w:rPr>
                <w:noProof/>
                <w:webHidden/>
              </w:rPr>
              <w:instrText xml:space="preserve"> PAGEREF _Toc93331980 \h </w:instrText>
            </w:r>
            <w:r w:rsidR="00256655">
              <w:rPr>
                <w:noProof/>
                <w:webHidden/>
              </w:rPr>
            </w:r>
            <w:r w:rsidR="00256655">
              <w:rPr>
                <w:noProof/>
                <w:webHidden/>
              </w:rPr>
              <w:fldChar w:fldCharType="separate"/>
            </w:r>
            <w:r w:rsidR="00256655">
              <w:rPr>
                <w:noProof/>
                <w:webHidden/>
              </w:rPr>
              <w:t>2</w:t>
            </w:r>
            <w:r w:rsidR="00256655">
              <w:rPr>
                <w:noProof/>
                <w:webHidden/>
              </w:rPr>
              <w:fldChar w:fldCharType="end"/>
            </w:r>
          </w:hyperlink>
        </w:p>
        <w:p w14:paraId="54237D70" w14:textId="32DEF86A" w:rsidR="00256655" w:rsidRDefault="00256655">
          <w:pPr>
            <w:pStyle w:val="TOC2"/>
            <w:tabs>
              <w:tab w:val="right" w:leader="dot" w:pos="8296"/>
            </w:tabs>
            <w:rPr>
              <w:noProof/>
            </w:rPr>
          </w:pPr>
          <w:hyperlink w:anchor="_Toc93331981" w:history="1">
            <w:r w:rsidRPr="000E40FC">
              <w:rPr>
                <w:rStyle w:val="a3"/>
                <w:noProof/>
                <w:highlight w:val="green"/>
              </w:rPr>
              <w:t>紫光国微 002049</w:t>
            </w:r>
            <w:r w:rsidRPr="000E40FC">
              <w:rPr>
                <w:rStyle w:val="a3"/>
                <w:noProof/>
              </w:rPr>
              <w:t xml:space="preserve"> </w:t>
            </w:r>
            <w:r w:rsidRPr="000E40FC">
              <w:rPr>
                <w:rStyle w:val="a3"/>
                <w:rFonts w:ascii="Helvetica" w:hAnsi="Helvetica" w:cs="Helvetica"/>
                <w:noProof/>
                <w:shd w:val="clear" w:color="auto" w:fill="FFFFFF"/>
              </w:rPr>
              <w:t>http://www.gosinoic.com</w:t>
            </w:r>
            <w:r w:rsidRPr="000E40FC">
              <w:rPr>
                <w:rStyle w:val="a3"/>
                <w:noProof/>
              </w:rPr>
              <w:t xml:space="preserve"> 河北唐山</w:t>
            </w:r>
            <w:r>
              <w:rPr>
                <w:noProof/>
                <w:webHidden/>
              </w:rPr>
              <w:tab/>
            </w:r>
            <w:r>
              <w:rPr>
                <w:noProof/>
                <w:webHidden/>
              </w:rPr>
              <w:fldChar w:fldCharType="begin"/>
            </w:r>
            <w:r>
              <w:rPr>
                <w:noProof/>
                <w:webHidden/>
              </w:rPr>
              <w:instrText xml:space="preserve"> PAGEREF _Toc93331981 \h </w:instrText>
            </w:r>
            <w:r>
              <w:rPr>
                <w:noProof/>
                <w:webHidden/>
              </w:rPr>
            </w:r>
            <w:r>
              <w:rPr>
                <w:noProof/>
                <w:webHidden/>
              </w:rPr>
              <w:fldChar w:fldCharType="separate"/>
            </w:r>
            <w:r>
              <w:rPr>
                <w:noProof/>
                <w:webHidden/>
              </w:rPr>
              <w:t>3</w:t>
            </w:r>
            <w:r>
              <w:rPr>
                <w:noProof/>
                <w:webHidden/>
              </w:rPr>
              <w:fldChar w:fldCharType="end"/>
            </w:r>
          </w:hyperlink>
        </w:p>
        <w:p w14:paraId="709025C0" w14:textId="1D253C8D" w:rsidR="00256655" w:rsidRDefault="00256655">
          <w:pPr>
            <w:pStyle w:val="TOC2"/>
            <w:tabs>
              <w:tab w:val="right" w:leader="dot" w:pos="8296"/>
            </w:tabs>
            <w:rPr>
              <w:noProof/>
            </w:rPr>
          </w:pPr>
          <w:hyperlink w:anchor="_Toc93331982" w:history="1">
            <w:r w:rsidRPr="000E40FC">
              <w:rPr>
                <w:rStyle w:val="a3"/>
                <w:noProof/>
                <w:highlight w:val="green"/>
              </w:rPr>
              <w:t>卓胜微 300782</w:t>
            </w:r>
            <w:r w:rsidRPr="000E40FC">
              <w:rPr>
                <w:rStyle w:val="a3"/>
                <w:noProof/>
              </w:rPr>
              <w:t xml:space="preserve"> </w:t>
            </w:r>
            <w:r w:rsidRPr="000E40FC">
              <w:rPr>
                <w:rStyle w:val="a3"/>
                <w:rFonts w:ascii="Helvetica" w:hAnsi="Helvetica" w:cs="Helvetica"/>
                <w:noProof/>
                <w:shd w:val="clear" w:color="auto" w:fill="FFFFFF"/>
              </w:rPr>
              <w:t>http://www.maxscend.com</w:t>
            </w:r>
            <w:r w:rsidRPr="000E40FC">
              <w:rPr>
                <w:rStyle w:val="a3"/>
                <w:noProof/>
              </w:rPr>
              <w:t xml:space="preserve"> 江苏无锡</w:t>
            </w:r>
            <w:r>
              <w:rPr>
                <w:noProof/>
                <w:webHidden/>
              </w:rPr>
              <w:tab/>
            </w:r>
            <w:r>
              <w:rPr>
                <w:noProof/>
                <w:webHidden/>
              </w:rPr>
              <w:fldChar w:fldCharType="begin"/>
            </w:r>
            <w:r>
              <w:rPr>
                <w:noProof/>
                <w:webHidden/>
              </w:rPr>
              <w:instrText xml:space="preserve"> PAGEREF _Toc93331982 \h </w:instrText>
            </w:r>
            <w:r>
              <w:rPr>
                <w:noProof/>
                <w:webHidden/>
              </w:rPr>
            </w:r>
            <w:r>
              <w:rPr>
                <w:noProof/>
                <w:webHidden/>
              </w:rPr>
              <w:fldChar w:fldCharType="separate"/>
            </w:r>
            <w:r>
              <w:rPr>
                <w:noProof/>
                <w:webHidden/>
              </w:rPr>
              <w:t>4</w:t>
            </w:r>
            <w:r>
              <w:rPr>
                <w:noProof/>
                <w:webHidden/>
              </w:rPr>
              <w:fldChar w:fldCharType="end"/>
            </w:r>
          </w:hyperlink>
        </w:p>
        <w:p w14:paraId="65051E73" w14:textId="3C61F005" w:rsidR="00256655" w:rsidRDefault="00256655">
          <w:pPr>
            <w:pStyle w:val="TOC2"/>
            <w:tabs>
              <w:tab w:val="right" w:leader="dot" w:pos="8296"/>
            </w:tabs>
            <w:rPr>
              <w:noProof/>
            </w:rPr>
          </w:pPr>
          <w:hyperlink w:anchor="_Toc93331983" w:history="1">
            <w:r w:rsidRPr="000E40FC">
              <w:rPr>
                <w:rStyle w:val="a3"/>
                <w:rFonts w:ascii="Helvetica" w:hAnsi="Helvetica" w:cs="Helvetica"/>
                <w:noProof/>
                <w:shd w:val="clear" w:color="auto" w:fill="FFFFFF"/>
              </w:rPr>
              <w:t>景嘉微</w:t>
            </w:r>
            <w:r w:rsidRPr="000E40FC">
              <w:rPr>
                <w:rStyle w:val="a3"/>
                <w:rFonts w:ascii="Helvetica" w:hAnsi="Helvetica" w:cs="Helvetica"/>
                <w:noProof/>
                <w:shd w:val="clear" w:color="auto" w:fill="FFFFFF"/>
              </w:rPr>
              <w:t xml:space="preserve"> 300474 http://www.jingjiamicro.com</w:t>
            </w:r>
            <w:r w:rsidRPr="000E40FC">
              <w:rPr>
                <w:rStyle w:val="a3"/>
                <w:noProof/>
              </w:rPr>
              <w:t xml:space="preserve"> 湖南长沙 军</w:t>
            </w:r>
            <w:r>
              <w:rPr>
                <w:noProof/>
                <w:webHidden/>
              </w:rPr>
              <w:tab/>
            </w:r>
            <w:r>
              <w:rPr>
                <w:noProof/>
                <w:webHidden/>
              </w:rPr>
              <w:fldChar w:fldCharType="begin"/>
            </w:r>
            <w:r>
              <w:rPr>
                <w:noProof/>
                <w:webHidden/>
              </w:rPr>
              <w:instrText xml:space="preserve"> PAGEREF _Toc93331983 \h </w:instrText>
            </w:r>
            <w:r>
              <w:rPr>
                <w:noProof/>
                <w:webHidden/>
              </w:rPr>
            </w:r>
            <w:r>
              <w:rPr>
                <w:noProof/>
                <w:webHidden/>
              </w:rPr>
              <w:fldChar w:fldCharType="separate"/>
            </w:r>
            <w:r>
              <w:rPr>
                <w:noProof/>
                <w:webHidden/>
              </w:rPr>
              <w:t>5</w:t>
            </w:r>
            <w:r>
              <w:rPr>
                <w:noProof/>
                <w:webHidden/>
              </w:rPr>
              <w:fldChar w:fldCharType="end"/>
            </w:r>
          </w:hyperlink>
        </w:p>
        <w:p w14:paraId="106E0A9B" w14:textId="01DCB4BD" w:rsidR="00256655" w:rsidRDefault="00256655">
          <w:pPr>
            <w:pStyle w:val="TOC2"/>
            <w:tabs>
              <w:tab w:val="right" w:leader="dot" w:pos="8296"/>
            </w:tabs>
            <w:rPr>
              <w:noProof/>
            </w:rPr>
          </w:pPr>
          <w:hyperlink w:anchor="_Toc93331984" w:history="1">
            <w:r w:rsidRPr="000E40FC">
              <w:rPr>
                <w:rStyle w:val="a3"/>
                <w:rFonts w:ascii="Helvetica" w:hAnsi="Helvetica" w:cs="Helvetica"/>
                <w:noProof/>
                <w:highlight w:val="yellow"/>
                <w:shd w:val="clear" w:color="auto" w:fill="FFFFFF"/>
              </w:rPr>
              <w:t>北京君正</w:t>
            </w:r>
            <w:r w:rsidRPr="000E40FC">
              <w:rPr>
                <w:rStyle w:val="a3"/>
                <w:rFonts w:ascii="Helvetica" w:hAnsi="Helvetica" w:cs="Helvetica"/>
                <w:noProof/>
                <w:highlight w:val="yellow"/>
                <w:shd w:val="clear" w:color="auto" w:fill="FFFFFF"/>
              </w:rPr>
              <w:t xml:space="preserve"> 300223</w:t>
            </w:r>
            <w:r w:rsidRPr="000E40FC">
              <w:rPr>
                <w:rStyle w:val="a3"/>
                <w:rFonts w:ascii="Helvetica" w:hAnsi="Helvetica" w:cs="Helvetica"/>
                <w:noProof/>
                <w:shd w:val="clear" w:color="auto" w:fill="FFFFFF"/>
              </w:rPr>
              <w:t xml:space="preserve"> http://www.ingenic.com</w:t>
            </w:r>
            <w:r w:rsidRPr="000E40FC">
              <w:rPr>
                <w:rStyle w:val="a3"/>
                <w:noProof/>
              </w:rPr>
              <w:t xml:space="preserve"> 北京海淀</w:t>
            </w:r>
            <w:r>
              <w:rPr>
                <w:noProof/>
                <w:webHidden/>
              </w:rPr>
              <w:tab/>
            </w:r>
            <w:r>
              <w:rPr>
                <w:noProof/>
                <w:webHidden/>
              </w:rPr>
              <w:fldChar w:fldCharType="begin"/>
            </w:r>
            <w:r>
              <w:rPr>
                <w:noProof/>
                <w:webHidden/>
              </w:rPr>
              <w:instrText xml:space="preserve"> PAGEREF _Toc93331984 \h </w:instrText>
            </w:r>
            <w:r>
              <w:rPr>
                <w:noProof/>
                <w:webHidden/>
              </w:rPr>
            </w:r>
            <w:r>
              <w:rPr>
                <w:noProof/>
                <w:webHidden/>
              </w:rPr>
              <w:fldChar w:fldCharType="separate"/>
            </w:r>
            <w:r>
              <w:rPr>
                <w:noProof/>
                <w:webHidden/>
              </w:rPr>
              <w:t>6</w:t>
            </w:r>
            <w:r>
              <w:rPr>
                <w:noProof/>
                <w:webHidden/>
              </w:rPr>
              <w:fldChar w:fldCharType="end"/>
            </w:r>
          </w:hyperlink>
        </w:p>
        <w:p w14:paraId="68999434" w14:textId="5C66B797" w:rsidR="00256655" w:rsidRDefault="00256655">
          <w:pPr>
            <w:pStyle w:val="TOC2"/>
            <w:tabs>
              <w:tab w:val="right" w:leader="dot" w:pos="8296"/>
            </w:tabs>
            <w:rPr>
              <w:noProof/>
            </w:rPr>
          </w:pPr>
          <w:hyperlink w:anchor="_Toc93331985" w:history="1">
            <w:r w:rsidRPr="000E40FC">
              <w:rPr>
                <w:rStyle w:val="a3"/>
                <w:noProof/>
                <w:highlight w:val="green"/>
              </w:rPr>
              <w:t>长电科技 60</w:t>
            </w:r>
            <w:r w:rsidRPr="000E40FC">
              <w:rPr>
                <w:rStyle w:val="a3"/>
                <w:noProof/>
                <w:highlight w:val="green"/>
              </w:rPr>
              <w:t>0</w:t>
            </w:r>
            <w:r w:rsidRPr="000E40FC">
              <w:rPr>
                <w:rStyle w:val="a3"/>
                <w:noProof/>
                <w:highlight w:val="green"/>
              </w:rPr>
              <w:t>584</w:t>
            </w:r>
            <w:r w:rsidRPr="000E40FC">
              <w:rPr>
                <w:rStyle w:val="a3"/>
                <w:noProof/>
              </w:rPr>
              <w:t xml:space="preserve"> </w:t>
            </w:r>
            <w:r w:rsidRPr="000E40FC">
              <w:rPr>
                <w:rStyle w:val="a3"/>
                <w:rFonts w:ascii="Helvetica" w:hAnsi="Helvetica" w:cs="Helvetica"/>
                <w:noProof/>
                <w:shd w:val="clear" w:color="auto" w:fill="FFFFFF"/>
              </w:rPr>
              <w:t>http://www.jcetglobal.com</w:t>
            </w:r>
            <w:r w:rsidRPr="000E40FC">
              <w:rPr>
                <w:rStyle w:val="a3"/>
                <w:noProof/>
              </w:rPr>
              <w:t xml:space="preserve"> 江苏无锡</w:t>
            </w:r>
            <w:r>
              <w:rPr>
                <w:noProof/>
                <w:webHidden/>
              </w:rPr>
              <w:tab/>
            </w:r>
            <w:r>
              <w:rPr>
                <w:noProof/>
                <w:webHidden/>
              </w:rPr>
              <w:fldChar w:fldCharType="begin"/>
            </w:r>
            <w:r>
              <w:rPr>
                <w:noProof/>
                <w:webHidden/>
              </w:rPr>
              <w:instrText xml:space="preserve"> PAGEREF _Toc93331985 \h </w:instrText>
            </w:r>
            <w:r>
              <w:rPr>
                <w:noProof/>
                <w:webHidden/>
              </w:rPr>
            </w:r>
            <w:r>
              <w:rPr>
                <w:noProof/>
                <w:webHidden/>
              </w:rPr>
              <w:fldChar w:fldCharType="separate"/>
            </w:r>
            <w:r>
              <w:rPr>
                <w:noProof/>
                <w:webHidden/>
              </w:rPr>
              <w:t>7</w:t>
            </w:r>
            <w:r>
              <w:rPr>
                <w:noProof/>
                <w:webHidden/>
              </w:rPr>
              <w:fldChar w:fldCharType="end"/>
            </w:r>
          </w:hyperlink>
        </w:p>
        <w:p w14:paraId="60FE5E61" w14:textId="66D77C0F" w:rsidR="00E6070D" w:rsidRDefault="00E6070D">
          <w:r>
            <w:rPr>
              <w:b/>
              <w:bCs/>
              <w:lang w:val="zh-CN"/>
            </w:rPr>
            <w:fldChar w:fldCharType="end"/>
          </w:r>
        </w:p>
      </w:sdtContent>
    </w:sdt>
    <w:p w14:paraId="4679922C" w14:textId="77777777" w:rsidR="00E6070D" w:rsidRDefault="00E6070D"/>
    <w:p w14:paraId="56C1D086" w14:textId="77777777" w:rsidR="00E6070D" w:rsidRDefault="00E6070D"/>
    <w:p w14:paraId="3FBCD3C1" w14:textId="77777777" w:rsidR="00E6070D" w:rsidRDefault="00E6070D"/>
    <w:p w14:paraId="0BBBC8CB" w14:textId="77777777" w:rsidR="00E6070D" w:rsidRDefault="00E6070D"/>
    <w:p w14:paraId="6FA89BF0" w14:textId="77777777" w:rsidR="00E6070D" w:rsidRDefault="00E6070D"/>
    <w:p w14:paraId="0BC4D7A0" w14:textId="77777777" w:rsidR="00E6070D" w:rsidRDefault="00E6070D"/>
    <w:p w14:paraId="65D3866E" w14:textId="77777777" w:rsidR="00E6070D" w:rsidRDefault="00E6070D"/>
    <w:p w14:paraId="68FA640B" w14:textId="77777777" w:rsidR="00E6070D" w:rsidRDefault="00E6070D"/>
    <w:p w14:paraId="7F6ED418" w14:textId="77777777" w:rsidR="00E6070D" w:rsidRDefault="00E6070D"/>
    <w:p w14:paraId="72922404" w14:textId="77777777" w:rsidR="00E6070D" w:rsidRDefault="00E6070D"/>
    <w:p w14:paraId="24DD68B8" w14:textId="77777777" w:rsidR="00E6070D" w:rsidRDefault="00E6070D"/>
    <w:p w14:paraId="76C802E7" w14:textId="77777777" w:rsidR="00E6070D" w:rsidRDefault="00E6070D"/>
    <w:p w14:paraId="73675C45" w14:textId="77777777" w:rsidR="00E6070D" w:rsidRDefault="00E6070D"/>
    <w:p w14:paraId="773BCF12" w14:textId="77777777" w:rsidR="00E6070D" w:rsidRDefault="00E6070D"/>
    <w:p w14:paraId="7A2E65E9" w14:textId="77777777" w:rsidR="00E6070D" w:rsidRDefault="00E6070D"/>
    <w:p w14:paraId="1F4A6872" w14:textId="77777777" w:rsidR="00E6070D" w:rsidRDefault="00E6070D"/>
    <w:p w14:paraId="7A515C13" w14:textId="77777777" w:rsidR="00E6070D" w:rsidRDefault="00E6070D"/>
    <w:p w14:paraId="0512F9CF" w14:textId="77777777" w:rsidR="00E6070D" w:rsidRDefault="00E6070D"/>
    <w:p w14:paraId="3BEDB934" w14:textId="77777777" w:rsidR="00E6070D" w:rsidRDefault="00E6070D"/>
    <w:p w14:paraId="14B23559" w14:textId="77777777" w:rsidR="00E6070D" w:rsidRDefault="00E6070D"/>
    <w:p w14:paraId="2C03E462" w14:textId="77777777" w:rsidR="00E6070D" w:rsidRDefault="00E6070D"/>
    <w:p w14:paraId="123E879A" w14:textId="77777777" w:rsidR="00E6070D" w:rsidRDefault="00E6070D"/>
    <w:p w14:paraId="7B46F7F7" w14:textId="77777777" w:rsidR="00E6070D" w:rsidRDefault="00E6070D"/>
    <w:p w14:paraId="5FF2133A" w14:textId="77777777" w:rsidR="00E6070D" w:rsidRDefault="00E6070D"/>
    <w:p w14:paraId="63CC8D4F" w14:textId="77777777" w:rsidR="00E6070D" w:rsidRDefault="00E6070D"/>
    <w:p w14:paraId="30C1DB3C" w14:textId="77777777" w:rsidR="00E6070D" w:rsidRDefault="00E6070D"/>
    <w:p w14:paraId="7C1BCA4C" w14:textId="77777777" w:rsidR="00E6070D" w:rsidRDefault="00E6070D"/>
    <w:p w14:paraId="3CC1D8EA" w14:textId="77777777" w:rsidR="00E6070D" w:rsidRDefault="00E6070D"/>
    <w:p w14:paraId="10DC51EE" w14:textId="77777777" w:rsidR="00E6070D" w:rsidRDefault="00E6070D"/>
    <w:p w14:paraId="7E561F7A" w14:textId="77777777" w:rsidR="00E6070D" w:rsidRDefault="00E6070D"/>
    <w:p w14:paraId="7F0903F2" w14:textId="77777777" w:rsidR="00E6070D" w:rsidRDefault="00E6070D"/>
    <w:p w14:paraId="6B991F67" w14:textId="77777777" w:rsidR="00E6070D" w:rsidRDefault="00E6070D"/>
    <w:p w14:paraId="53298570" w14:textId="05803E32" w:rsidR="00E6070D" w:rsidRDefault="00E6070D"/>
    <w:p w14:paraId="23DEAECD" w14:textId="30E4AF83" w:rsidR="00E6070D" w:rsidRDefault="00E6070D"/>
    <w:p w14:paraId="502E018A" w14:textId="0FFDF9E1" w:rsidR="00E6070D" w:rsidRDefault="00E6070D"/>
    <w:p w14:paraId="1D67F20D" w14:textId="37BD90E0" w:rsidR="00E6070D" w:rsidRDefault="00E6070D"/>
    <w:p w14:paraId="7E6BA508" w14:textId="02A724F0" w:rsidR="00E6070D" w:rsidRDefault="00E6070D"/>
    <w:p w14:paraId="6140B692" w14:textId="0AA8DF67" w:rsidR="00E6070D" w:rsidRDefault="00E6070D"/>
    <w:p w14:paraId="0B8F2D2A" w14:textId="0EC46752" w:rsidR="00E6070D" w:rsidRDefault="00E6070D"/>
    <w:p w14:paraId="1FBC7E12" w14:textId="1D3D44BE" w:rsidR="00E6070D" w:rsidRDefault="00E6070D"/>
    <w:p w14:paraId="5282FC72" w14:textId="77777777" w:rsidR="00E6070D" w:rsidRDefault="00E6070D"/>
    <w:p w14:paraId="104810AE" w14:textId="6C56A5F4" w:rsidR="00796F56" w:rsidRPr="00E6070D" w:rsidRDefault="00F32EFA" w:rsidP="00E6070D">
      <w:pPr>
        <w:pStyle w:val="2"/>
        <w:rPr>
          <w:sz w:val="28"/>
          <w:szCs w:val="28"/>
        </w:rPr>
      </w:pPr>
      <w:bookmarkStart w:id="0" w:name="_Toc93331980"/>
      <w:proofErr w:type="gramStart"/>
      <w:r w:rsidRPr="00E6070D">
        <w:rPr>
          <w:rFonts w:hint="eastAsia"/>
          <w:sz w:val="28"/>
          <w:szCs w:val="28"/>
          <w:highlight w:val="yellow"/>
        </w:rPr>
        <w:t>兆易创新</w:t>
      </w:r>
      <w:proofErr w:type="gramEnd"/>
      <w:r w:rsidRPr="00E6070D">
        <w:rPr>
          <w:rFonts w:hint="eastAsia"/>
          <w:sz w:val="28"/>
          <w:szCs w:val="28"/>
          <w:highlight w:val="yellow"/>
        </w:rPr>
        <w:t xml:space="preserve"> </w:t>
      </w:r>
      <w:r w:rsidRPr="00E6070D">
        <w:rPr>
          <w:sz w:val="28"/>
          <w:szCs w:val="28"/>
          <w:highlight w:val="yellow"/>
        </w:rPr>
        <w:t>603986</w:t>
      </w:r>
      <w:r w:rsidRPr="00E6070D">
        <w:rPr>
          <w:sz w:val="28"/>
          <w:szCs w:val="28"/>
        </w:rPr>
        <w:t xml:space="preserve"> </w:t>
      </w:r>
      <w:hyperlink r:id="rId7" w:history="1">
        <w:r w:rsidRPr="00E6070D">
          <w:rPr>
            <w:rStyle w:val="a3"/>
            <w:rFonts w:ascii="Helvetica" w:hAnsi="Helvetica" w:cs="Helvetica"/>
            <w:color w:val="0066CC"/>
            <w:sz w:val="28"/>
            <w:szCs w:val="20"/>
            <w:u w:val="none"/>
            <w:shd w:val="clear" w:color="auto" w:fill="FFFFFF"/>
          </w:rPr>
          <w:t>http://www.gigadevice.com</w:t>
        </w:r>
      </w:hyperlink>
      <w:r w:rsidRPr="00E6070D">
        <w:rPr>
          <w:sz w:val="28"/>
          <w:szCs w:val="28"/>
        </w:rPr>
        <w:t xml:space="preserve"> </w:t>
      </w:r>
      <w:r w:rsidRPr="00E6070D">
        <w:rPr>
          <w:rFonts w:hint="eastAsia"/>
          <w:sz w:val="28"/>
          <w:szCs w:val="28"/>
        </w:rPr>
        <w:t>北京海淀</w:t>
      </w:r>
      <w:bookmarkEnd w:id="0"/>
    </w:p>
    <w:p w14:paraId="69D26936" w14:textId="417FC377" w:rsidR="00796F56" w:rsidRDefault="00796F56" w:rsidP="00DB739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w:t>
      </w:r>
      <w:proofErr w:type="gramStart"/>
      <w:r w:rsidRPr="00E6070D">
        <w:rPr>
          <w:rFonts w:ascii="Helvetica" w:hAnsi="Helvetica" w:cs="Helvetica"/>
          <w:b/>
          <w:bCs/>
          <w:color w:val="33353C"/>
          <w:szCs w:val="21"/>
          <w:shd w:val="clear" w:color="auto" w:fill="FFFFFF"/>
        </w:rPr>
        <w:t>产品为闪存</w:t>
      </w:r>
      <w:proofErr w:type="gramEnd"/>
      <w:r w:rsidRPr="00E6070D">
        <w:rPr>
          <w:rFonts w:ascii="Helvetica" w:hAnsi="Helvetica" w:cs="Helvetica"/>
          <w:b/>
          <w:bCs/>
          <w:color w:val="33353C"/>
          <w:szCs w:val="21"/>
          <w:shd w:val="clear" w:color="auto" w:fill="FFFFFF"/>
        </w:rPr>
        <w:t>芯片，具体为串行的</w:t>
      </w:r>
      <w:proofErr w:type="gramStart"/>
      <w:r w:rsidRPr="00E6070D">
        <w:rPr>
          <w:rFonts w:ascii="Helvetica" w:hAnsi="Helvetica" w:cs="Helvetica"/>
          <w:b/>
          <w:bCs/>
          <w:color w:val="33353C"/>
          <w:szCs w:val="21"/>
          <w:shd w:val="clear" w:color="auto" w:fill="FFFFFF"/>
        </w:rPr>
        <w:t>代码型闪存</w:t>
      </w:r>
      <w:proofErr w:type="gramEnd"/>
      <w:r w:rsidRPr="00E6070D">
        <w:rPr>
          <w:rFonts w:ascii="Helvetica" w:hAnsi="Helvetica" w:cs="Helvetica"/>
          <w:b/>
          <w:bCs/>
          <w:color w:val="33353C"/>
          <w:szCs w:val="21"/>
          <w:shd w:val="clear" w:color="auto" w:fill="FFFFFF"/>
        </w:rPr>
        <w:t>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95A372" w14:textId="7FAC22A7" w:rsidR="002E4881" w:rsidRDefault="002E4881" w:rsidP="0078019A">
      <w:pPr>
        <w:rPr>
          <w:rFonts w:ascii="Helvetica" w:hAnsi="Helvetica" w:cs="Helvetica"/>
          <w:color w:val="33353C"/>
          <w:szCs w:val="21"/>
          <w:shd w:val="clear" w:color="auto" w:fill="FFFFFF"/>
        </w:rPr>
      </w:pPr>
    </w:p>
    <w:p w14:paraId="09BA637F" w14:textId="3A3B4700" w:rsidR="002E4881" w:rsidRPr="004B4976" w:rsidRDefault="002E4881" w:rsidP="0078019A">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21EEE14C" w14:textId="1248313E" w:rsidR="004B4976" w:rsidRDefault="004B4976" w:rsidP="0078019A">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65693FBA" w14:textId="77777777" w:rsidR="004B4976" w:rsidRDefault="004B4976" w:rsidP="0078019A">
      <w:pPr>
        <w:rPr>
          <w:rFonts w:ascii="Helvetica" w:hAnsi="Helvetica" w:cs="Helvetica"/>
          <w:color w:val="33353C"/>
          <w:szCs w:val="21"/>
          <w:shd w:val="clear" w:color="auto" w:fill="FFFFFF"/>
        </w:rPr>
      </w:pPr>
    </w:p>
    <w:p w14:paraId="2AF88270" w14:textId="3F02B1BC" w:rsidR="004B4976"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FB48A6" w14:textId="1268DE76" w:rsidR="0078019A" w:rsidRDefault="0078019A" w:rsidP="0078019A">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sidR="00D254E9">
        <w:rPr>
          <w:rFonts w:ascii="Helvetica" w:hAnsi="Helvetica" w:cs="Helvetica" w:hint="eastAsia"/>
          <w:color w:val="33353C"/>
          <w:szCs w:val="21"/>
          <w:shd w:val="clear" w:color="auto" w:fill="FFFFFF"/>
        </w:rPr>
        <w:t xml:space="preserve"> </w:t>
      </w:r>
      <w:r w:rsidR="00D254E9" w:rsidRPr="00D254E9">
        <w:rPr>
          <w:rFonts w:ascii="Helvetica" w:hAnsi="Helvetica" w:cs="Helvetica"/>
          <w:b/>
          <w:bCs/>
          <w:color w:val="33353C"/>
          <w:szCs w:val="21"/>
          <w:shd w:val="clear" w:color="auto" w:fill="FFFFFF"/>
        </w:rPr>
        <w:t>NOR Flash</w:t>
      </w:r>
      <w:r w:rsidR="00D254E9" w:rsidRPr="00D254E9">
        <w:rPr>
          <w:rFonts w:ascii="Helvetica" w:hAnsi="Helvetica" w:cs="Helvetica"/>
          <w:b/>
          <w:bCs/>
          <w:color w:val="33353C"/>
          <w:szCs w:val="21"/>
          <w:shd w:val="clear" w:color="auto" w:fill="FFFFFF"/>
        </w:rPr>
        <w:t>或</w:t>
      </w:r>
      <w:r w:rsidR="00D254E9" w:rsidRPr="00D254E9">
        <w:rPr>
          <w:rFonts w:ascii="Helvetica" w:hAnsi="Helvetica" w:cs="Helvetica"/>
          <w:b/>
          <w:bCs/>
          <w:color w:val="33353C"/>
          <w:szCs w:val="21"/>
          <w:shd w:val="clear" w:color="auto" w:fill="FFFFFF"/>
        </w:rPr>
        <w:t>NAND Flash</w:t>
      </w:r>
      <w:r w:rsidR="00D254E9" w:rsidRPr="00D254E9">
        <w:rPr>
          <w:rFonts w:ascii="Helvetica" w:hAnsi="Helvetica" w:cs="Helvetica"/>
          <w:b/>
          <w:bCs/>
          <w:color w:val="33353C"/>
          <w:szCs w:val="21"/>
          <w:shd w:val="clear" w:color="auto" w:fill="FFFFFF"/>
        </w:rPr>
        <w:t>作为关键的非易失性存储器，用于存储设备的配置程序。</w:t>
      </w:r>
    </w:p>
    <w:p w14:paraId="5C2B03B2" w14:textId="0ED48AEB"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0AE2044F" w14:textId="379BC5F3" w:rsidR="009B689D" w:rsidRPr="00341FE7"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E05BB0A" w14:textId="0C46EA71" w:rsidR="009B689D" w:rsidRDefault="009B689D" w:rsidP="001B495C">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179CBA55" w14:textId="14F1EF86" w:rsidR="00341FE7" w:rsidRPr="00341FE7" w:rsidRDefault="00341FE7" w:rsidP="001B495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7A867759" w14:textId="6BE0B42D"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sidR="009B43F2">
        <w:rPr>
          <w:rFonts w:ascii="Helvetica" w:hAnsi="Helvetica" w:cs="Helvetica" w:hint="eastAsia"/>
          <w:b/>
          <w:bCs/>
          <w:color w:val="33353C"/>
          <w:szCs w:val="21"/>
          <w:shd w:val="clear" w:color="auto" w:fill="FFFFFF"/>
        </w:rPr>
        <w:t xml:space="preserve"> </w:t>
      </w:r>
      <w:r w:rsidR="009B43F2">
        <w:rPr>
          <w:rFonts w:ascii="Helvetica" w:hAnsi="Helvetica" w:cs="Helvetica"/>
          <w:b/>
          <w:bCs/>
          <w:color w:val="33353C"/>
          <w:szCs w:val="21"/>
          <w:shd w:val="clear" w:color="auto" w:fill="FFFFFF"/>
        </w:rPr>
        <w:t>MCU</w:t>
      </w:r>
    </w:p>
    <w:p w14:paraId="0873C8BC" w14:textId="5D3DC4AA" w:rsidR="001B495C" w:rsidRDefault="001B495C" w:rsidP="001B495C">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76F7DD30" w14:textId="402531BD"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3A89971F" w14:textId="6DF2026A"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4B775588" w14:textId="1B97A1E2" w:rsidR="0034543B" w:rsidRDefault="0034543B" w:rsidP="0034543B">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sidR="005007B5">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35403BB6" w14:textId="291AECF5" w:rsidR="001B495C" w:rsidRPr="005007B5" w:rsidRDefault="005007B5" w:rsidP="0078019A">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04C06CC7" w14:textId="519F0710" w:rsidR="0078019A" w:rsidRPr="009B43F2" w:rsidRDefault="0078019A" w:rsidP="0078019A">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CDEC4BB" w14:textId="41639000" w:rsidR="009B43F2" w:rsidRDefault="009B43F2" w:rsidP="007801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4D33C240" w14:textId="6E22858E" w:rsidR="0078019A" w:rsidRDefault="0078019A" w:rsidP="007801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3D6A78B8" w14:textId="7D1E9D3A" w:rsidR="00B77C6E" w:rsidRDefault="00B77C6E" w:rsidP="0078019A">
      <w:r>
        <w:rPr>
          <w:rFonts w:ascii="Helvetica" w:hAnsi="Helvetica" w:cs="Helvetica"/>
          <w:color w:val="33353C"/>
          <w:szCs w:val="21"/>
          <w:shd w:val="clear" w:color="auto" w:fill="FFFFFF"/>
        </w:rPr>
        <w:tab/>
        <w:t xml:space="preserve">LDO </w:t>
      </w:r>
      <w:r w:rsidR="00392132">
        <w:rPr>
          <w:rFonts w:ascii="Helvetica" w:hAnsi="Helvetica" w:cs="Helvetica" w:hint="eastAsia"/>
          <w:color w:val="33353C"/>
          <w:szCs w:val="21"/>
          <w:shd w:val="clear" w:color="auto" w:fill="FFFFFF"/>
        </w:rPr>
        <w:t>低压降的</w:t>
      </w:r>
      <w:r>
        <w:rPr>
          <w:rFonts w:ascii="Helvetica" w:hAnsi="Helvetica" w:cs="Helvetica" w:hint="eastAsia"/>
          <w:color w:val="33353C"/>
          <w:szCs w:val="21"/>
          <w:shd w:val="clear" w:color="auto" w:fill="FFFFFF"/>
        </w:rPr>
        <w:t>线性稳压器</w:t>
      </w:r>
    </w:p>
    <w:p w14:paraId="521E89C3" w14:textId="77777777" w:rsidR="00C94C97" w:rsidRDefault="00C94C97">
      <w:pPr>
        <w:widowControl/>
        <w:jc w:val="left"/>
      </w:pPr>
    </w:p>
    <w:p w14:paraId="2FDBA9CF" w14:textId="77777777" w:rsidR="00C94C97" w:rsidRDefault="00C94C97">
      <w:pPr>
        <w:widowControl/>
        <w:jc w:val="left"/>
      </w:pPr>
      <w:r>
        <w:rPr>
          <w:rFonts w:hint="eastAsia"/>
        </w:rPr>
        <w:t>解决方案</w:t>
      </w:r>
    </w:p>
    <w:p w14:paraId="52B9A6F7" w14:textId="77777777" w:rsidR="00C94C97" w:rsidRDefault="00C94C97">
      <w:pPr>
        <w:widowControl/>
        <w:jc w:val="left"/>
        <w:rPr>
          <w:b/>
          <w:bCs/>
        </w:rPr>
      </w:pPr>
      <w:r>
        <w:rPr>
          <w:rFonts w:hint="eastAsia"/>
        </w:rPr>
        <w:t xml:space="preserve">汽车/工业 </w:t>
      </w:r>
      <w:r w:rsidRPr="00C94C97">
        <w:rPr>
          <w:rFonts w:hint="eastAsia"/>
          <w:b/>
          <w:bCs/>
        </w:rPr>
        <w:t>提供</w:t>
      </w:r>
      <w:proofErr w:type="gramStart"/>
      <w:r w:rsidRPr="00C94C97">
        <w:rPr>
          <w:rFonts w:hint="eastAsia"/>
          <w:b/>
          <w:bCs/>
        </w:rPr>
        <w:t>汽车级闪</w:t>
      </w:r>
      <w:proofErr w:type="gramEnd"/>
      <w:r w:rsidRPr="00C94C97">
        <w:rPr>
          <w:rFonts w:hint="eastAsia"/>
          <w:b/>
          <w:bCs/>
        </w:rPr>
        <w:t>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2EE11E01" w14:textId="77777777" w:rsidR="00C94C97" w:rsidRDefault="00C94C97">
      <w:pPr>
        <w:widowControl/>
        <w:jc w:val="left"/>
      </w:pPr>
      <w:r w:rsidRPr="00C94C97">
        <w:rPr>
          <w:rFonts w:hint="eastAsia"/>
        </w:rPr>
        <w:t>计算行业</w:t>
      </w:r>
    </w:p>
    <w:p w14:paraId="7FCE31AE" w14:textId="77777777" w:rsidR="00C94C97" w:rsidRPr="00C94C97" w:rsidRDefault="00C94C97">
      <w:pPr>
        <w:widowControl/>
        <w:jc w:val="left"/>
        <w:rPr>
          <w:b/>
          <w:bCs/>
        </w:rPr>
      </w:pPr>
      <w:r w:rsidRPr="00C94C97">
        <w:rPr>
          <w:rFonts w:hint="eastAsia"/>
          <w:b/>
          <w:bCs/>
        </w:rPr>
        <w:t>消费电子</w:t>
      </w:r>
    </w:p>
    <w:p w14:paraId="42E615DE" w14:textId="77777777" w:rsidR="00C94C97" w:rsidRPr="00C94C97" w:rsidRDefault="00C94C97">
      <w:pPr>
        <w:widowControl/>
        <w:jc w:val="left"/>
        <w:rPr>
          <w:b/>
          <w:bCs/>
        </w:rPr>
      </w:pPr>
      <w:r w:rsidRPr="00C94C97">
        <w:rPr>
          <w:rFonts w:hint="eastAsia"/>
          <w:b/>
          <w:bCs/>
        </w:rPr>
        <w:t>物联网</w:t>
      </w:r>
    </w:p>
    <w:p w14:paraId="603D09F2" w14:textId="77777777" w:rsidR="00C94C97" w:rsidRDefault="00C94C97">
      <w:pPr>
        <w:widowControl/>
        <w:jc w:val="left"/>
      </w:pPr>
      <w:r>
        <w:rPr>
          <w:rFonts w:hint="eastAsia"/>
        </w:rPr>
        <w:t>网络/电信</w:t>
      </w:r>
    </w:p>
    <w:p w14:paraId="2DBA143D" w14:textId="28B7A548" w:rsidR="00796F56" w:rsidRPr="00C94C97" w:rsidRDefault="00C94C97">
      <w:pPr>
        <w:widowControl/>
        <w:jc w:val="left"/>
        <w:rPr>
          <w:b/>
          <w:bCs/>
        </w:rPr>
      </w:pPr>
      <w:r w:rsidRPr="00C94C97">
        <w:rPr>
          <w:rFonts w:hint="eastAsia"/>
          <w:b/>
          <w:bCs/>
        </w:rPr>
        <w:t>移动设备</w:t>
      </w:r>
      <w:r w:rsidR="00796F56" w:rsidRPr="00C94C97">
        <w:rPr>
          <w:b/>
          <w:bCs/>
        </w:rPr>
        <w:br w:type="page"/>
      </w:r>
    </w:p>
    <w:p w14:paraId="73ECFDCC" w14:textId="6281531A" w:rsidR="0007449A" w:rsidRPr="003B118F" w:rsidRDefault="00556B3F" w:rsidP="003B118F">
      <w:pPr>
        <w:pStyle w:val="2"/>
        <w:rPr>
          <w:sz w:val="28"/>
          <w:szCs w:val="28"/>
        </w:rPr>
      </w:pPr>
      <w:bookmarkStart w:id="1" w:name="_Toc93331981"/>
      <w:proofErr w:type="gramStart"/>
      <w:r w:rsidRPr="00FB205A">
        <w:rPr>
          <w:rFonts w:hint="eastAsia"/>
          <w:sz w:val="28"/>
          <w:szCs w:val="28"/>
          <w:highlight w:val="green"/>
        </w:rPr>
        <w:lastRenderedPageBreak/>
        <w:t>紫光国微</w:t>
      </w:r>
      <w:proofErr w:type="gramEnd"/>
      <w:r w:rsidRPr="00FB205A">
        <w:rPr>
          <w:rFonts w:hint="eastAsia"/>
          <w:sz w:val="28"/>
          <w:szCs w:val="28"/>
          <w:highlight w:val="green"/>
        </w:rPr>
        <w:t xml:space="preserve"> </w:t>
      </w:r>
      <w:r w:rsidRPr="00FB205A">
        <w:rPr>
          <w:sz w:val="28"/>
          <w:szCs w:val="28"/>
          <w:highlight w:val="green"/>
        </w:rPr>
        <w:t>002049</w:t>
      </w:r>
      <w:r w:rsidRPr="003B118F">
        <w:rPr>
          <w:sz w:val="28"/>
          <w:szCs w:val="28"/>
        </w:rPr>
        <w:t xml:space="preserve"> </w:t>
      </w:r>
      <w:hyperlink r:id="rId8" w:history="1">
        <w:r w:rsidRPr="003B118F">
          <w:rPr>
            <w:rStyle w:val="a3"/>
            <w:rFonts w:ascii="Helvetica" w:hAnsi="Helvetica" w:cs="Helvetica"/>
            <w:color w:val="0066CC"/>
            <w:sz w:val="28"/>
            <w:szCs w:val="28"/>
            <w:u w:val="none"/>
            <w:shd w:val="clear" w:color="auto" w:fill="FFFFFF"/>
          </w:rPr>
          <w:t>http://www.gosinoic.com</w:t>
        </w:r>
      </w:hyperlink>
      <w:r w:rsidRPr="003B118F">
        <w:rPr>
          <w:sz w:val="28"/>
          <w:szCs w:val="28"/>
        </w:rPr>
        <w:t xml:space="preserve"> </w:t>
      </w:r>
      <w:r w:rsidRPr="003B118F">
        <w:rPr>
          <w:rFonts w:hint="eastAsia"/>
          <w:sz w:val="28"/>
          <w:szCs w:val="28"/>
        </w:rPr>
        <w:t>河北唐山</w:t>
      </w:r>
      <w:bookmarkEnd w:id="1"/>
    </w:p>
    <w:p w14:paraId="165DFB91" w14:textId="688317EE" w:rsidR="003B7117" w:rsidRDefault="006C13C4" w:rsidP="006C13C4">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紫光国芯微电子</w:t>
      </w:r>
      <w:proofErr w:type="gramEnd"/>
      <w:r>
        <w:rPr>
          <w:rFonts w:ascii="Helvetica" w:hAnsi="Helvetica" w:cs="Helvetica"/>
          <w:color w:val="33353C"/>
          <w:szCs w:val="21"/>
          <w:shd w:val="clear" w:color="auto" w:fill="FFFFFF"/>
        </w:rPr>
        <w:t>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w:t>
      </w:r>
      <w:proofErr w:type="gramStart"/>
      <w:r>
        <w:rPr>
          <w:rFonts w:ascii="Helvetica" w:hAnsi="Helvetica" w:cs="Helvetica"/>
          <w:color w:val="33353C"/>
          <w:szCs w:val="21"/>
          <w:shd w:val="clear" w:color="auto" w:fill="FFFFFF"/>
        </w:rPr>
        <w:t>压控晶体振荡器</w:t>
      </w:r>
      <w:proofErr w:type="gramEnd"/>
      <w:r>
        <w:rPr>
          <w:rFonts w:ascii="Helvetica" w:hAnsi="Helvetica" w:cs="Helvetica"/>
          <w:color w:val="33353C"/>
          <w:szCs w:val="21"/>
          <w:shd w:val="clear" w:color="auto" w:fill="FFFFFF"/>
        </w:rPr>
        <w:t>、温补晶体振荡器、恒温晶体振荡器等。公司拥有发明专利百余项，曾获得国家科技进步一等奖、二等奖，国家技术发明二等奖。</w:t>
      </w:r>
    </w:p>
    <w:p w14:paraId="0C57ADA0" w14:textId="0F55CB0A" w:rsidR="00290B58" w:rsidRDefault="00290B58" w:rsidP="00290B58">
      <w:pPr>
        <w:rPr>
          <w:rFonts w:ascii="Helvetica" w:hAnsi="Helvetica" w:cs="Helvetica"/>
          <w:color w:val="33353C"/>
          <w:szCs w:val="21"/>
          <w:shd w:val="clear" w:color="auto" w:fill="FFFFFF"/>
        </w:rPr>
      </w:pPr>
    </w:p>
    <w:p w14:paraId="695AE6A4" w14:textId="48ED0A8A" w:rsidR="005469C2" w:rsidRDefault="005469C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6ABF9091" w14:textId="476C3FB1" w:rsidR="00290B58" w:rsidRDefault="00290B58" w:rsidP="00290B58">
      <w:r>
        <w:rPr>
          <w:rFonts w:hint="eastAsia"/>
        </w:rPr>
        <w:t>紫光集团有限公司旗下核心企业</w:t>
      </w:r>
      <w:r w:rsidR="005A4ABA">
        <w:rPr>
          <w:rFonts w:hint="eastAsia"/>
        </w:rPr>
        <w:t>，国内最大的集成电路设计上市公司之一</w:t>
      </w:r>
    </w:p>
    <w:p w14:paraId="1ED4555A" w14:textId="52DB0E53" w:rsidR="00615E7E" w:rsidRDefault="00615E7E" w:rsidP="00290B58"/>
    <w:p w14:paraId="53CF09C1" w14:textId="075845D2" w:rsidR="00615E7E" w:rsidRDefault="00615E7E" w:rsidP="00290B58">
      <w:r>
        <w:rPr>
          <w:rFonts w:hint="eastAsia"/>
        </w:rPr>
        <w:t>产品和技术</w:t>
      </w:r>
    </w:p>
    <w:p w14:paraId="607B33C6" w14:textId="1D3C5CC6" w:rsidR="00615E7E" w:rsidRPr="00F50171" w:rsidRDefault="00615E7E" w:rsidP="00290B58">
      <w:pPr>
        <w:rPr>
          <w:b/>
          <w:bCs/>
        </w:rPr>
      </w:pPr>
      <w:r w:rsidRPr="00F50171">
        <w:rPr>
          <w:rFonts w:hint="eastAsia"/>
          <w:b/>
          <w:bCs/>
        </w:rPr>
        <w:t>智能卡安全芯片</w:t>
      </w:r>
    </w:p>
    <w:p w14:paraId="2FBFEBB3" w14:textId="554996AA" w:rsidR="00DB0525" w:rsidRPr="00F50171" w:rsidRDefault="00DB0525" w:rsidP="00290B58">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05C0BC4A" w14:textId="452F4FE7" w:rsidR="00DB0525" w:rsidRPr="00F50171" w:rsidRDefault="00DB0525" w:rsidP="00290B58">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06EDC3C6" w14:textId="55B0543D" w:rsidR="00615E7E" w:rsidRDefault="00615E7E" w:rsidP="00290B58">
      <w:r>
        <w:rPr>
          <w:rFonts w:hint="eastAsia"/>
        </w:rPr>
        <w:t>智能终端安全芯片</w:t>
      </w:r>
    </w:p>
    <w:p w14:paraId="689C88F7" w14:textId="3E07A764" w:rsidR="008D23DC" w:rsidRDefault="008D23DC" w:rsidP="00290B58">
      <w:r>
        <w:tab/>
      </w:r>
      <w:r>
        <w:rPr>
          <w:rFonts w:hint="eastAsia"/>
        </w:rPr>
        <w:t>读写器芯片</w:t>
      </w:r>
    </w:p>
    <w:p w14:paraId="46AD70D5" w14:textId="5C50737E" w:rsidR="008D23DC" w:rsidRDefault="008D23DC" w:rsidP="00290B58">
      <w:r>
        <w:tab/>
        <w:t>USB-KEY</w:t>
      </w:r>
      <w:r>
        <w:rPr>
          <w:rFonts w:hint="eastAsia"/>
        </w:rPr>
        <w:t>芯片</w:t>
      </w:r>
      <w:r w:rsidR="00CF777E">
        <w:rPr>
          <w:rFonts w:hint="eastAsia"/>
        </w:rPr>
        <w:t xml:space="preserve"> </w:t>
      </w:r>
      <w:proofErr w:type="gramStart"/>
      <w:r w:rsidR="00CF777E">
        <w:rPr>
          <w:rFonts w:hint="eastAsia"/>
        </w:rPr>
        <w:t>用于网银</w:t>
      </w:r>
      <w:proofErr w:type="gramEnd"/>
      <w:r w:rsidR="00CF777E">
        <w:rPr>
          <w:rFonts w:hint="eastAsia"/>
        </w:rPr>
        <w:t>系统</w:t>
      </w:r>
    </w:p>
    <w:p w14:paraId="451C367C" w14:textId="6281B6E0" w:rsidR="008D23DC" w:rsidRDefault="008D23DC" w:rsidP="00290B58">
      <w:r>
        <w:tab/>
      </w:r>
      <w:proofErr w:type="spellStart"/>
      <w:r>
        <w:rPr>
          <w:rFonts w:hint="eastAsia"/>
        </w:rPr>
        <w:t>m</w:t>
      </w:r>
      <w:r>
        <w:t>POS</w:t>
      </w:r>
      <w:proofErr w:type="spellEnd"/>
      <w:r>
        <w:rPr>
          <w:rFonts w:hint="eastAsia"/>
        </w:rPr>
        <w:t>芯片</w:t>
      </w:r>
      <w:r w:rsidR="00CF777E">
        <w:rPr>
          <w:rFonts w:hint="eastAsia"/>
        </w:rPr>
        <w:t xml:space="preserve"> </w:t>
      </w:r>
      <w:r w:rsidR="00CF777E">
        <w:t>POS</w:t>
      </w:r>
      <w:r w:rsidR="00CF777E">
        <w:rPr>
          <w:rFonts w:hint="eastAsia"/>
        </w:rPr>
        <w:t>行业</w:t>
      </w:r>
    </w:p>
    <w:p w14:paraId="17C5BCDF" w14:textId="4CCB3906" w:rsidR="00615E7E" w:rsidRPr="00F50171" w:rsidRDefault="00615E7E" w:rsidP="00290B58">
      <w:pPr>
        <w:rPr>
          <w:b/>
          <w:bCs/>
        </w:rPr>
      </w:pPr>
      <w:r w:rsidRPr="00F50171">
        <w:rPr>
          <w:rFonts w:hint="eastAsia"/>
          <w:b/>
          <w:bCs/>
        </w:rPr>
        <w:t>可编程系统芯片</w:t>
      </w:r>
    </w:p>
    <w:p w14:paraId="2B5777F1" w14:textId="037FD9AE" w:rsidR="00972CEA" w:rsidRPr="00F50171" w:rsidRDefault="00972CEA" w:rsidP="00290B58">
      <w:pPr>
        <w:rPr>
          <w:b/>
          <w:bCs/>
        </w:rPr>
      </w:pPr>
      <w:r w:rsidRPr="00F50171">
        <w:rPr>
          <w:b/>
          <w:bCs/>
        </w:rPr>
        <w:tab/>
        <w:t>L</w:t>
      </w:r>
      <w:r w:rsidRPr="00F50171">
        <w:rPr>
          <w:rFonts w:hint="eastAsia"/>
          <w:b/>
          <w:bCs/>
        </w:rPr>
        <w:t>ogos系列F</w:t>
      </w:r>
      <w:r w:rsidRPr="00F50171">
        <w:rPr>
          <w:b/>
          <w:bCs/>
        </w:rPr>
        <w:t>PGA</w:t>
      </w:r>
    </w:p>
    <w:p w14:paraId="5ACEACFE" w14:textId="464EFC63" w:rsidR="00972CEA" w:rsidRPr="00F50171" w:rsidRDefault="00972CEA" w:rsidP="00290B58">
      <w:pPr>
        <w:rPr>
          <w:b/>
          <w:bCs/>
        </w:rPr>
      </w:pPr>
      <w:r w:rsidRPr="00F50171">
        <w:rPr>
          <w:b/>
          <w:bCs/>
        </w:rPr>
        <w:tab/>
        <w:t>T</w:t>
      </w:r>
      <w:r w:rsidRPr="00F50171">
        <w:rPr>
          <w:rFonts w:hint="eastAsia"/>
          <w:b/>
          <w:bCs/>
        </w:rPr>
        <w:t>itan系列F</w:t>
      </w:r>
      <w:r w:rsidRPr="00F50171">
        <w:rPr>
          <w:b/>
          <w:bCs/>
        </w:rPr>
        <w:t>PGA</w:t>
      </w:r>
    </w:p>
    <w:p w14:paraId="5F354312" w14:textId="0C9869D4" w:rsidR="00972CEA" w:rsidRPr="00F50171" w:rsidRDefault="00972CEA" w:rsidP="00290B58">
      <w:pPr>
        <w:rPr>
          <w:b/>
          <w:bCs/>
        </w:rPr>
      </w:pPr>
      <w:r w:rsidRPr="00F50171">
        <w:rPr>
          <w:b/>
          <w:bCs/>
        </w:rPr>
        <w:tab/>
        <w:t>C</w:t>
      </w:r>
      <w:r w:rsidRPr="00F50171">
        <w:rPr>
          <w:rFonts w:hint="eastAsia"/>
          <w:b/>
          <w:bCs/>
        </w:rPr>
        <w:t>ompact系列C</w:t>
      </w:r>
      <w:r w:rsidRPr="00F50171">
        <w:rPr>
          <w:b/>
          <w:bCs/>
        </w:rPr>
        <w:t>PLD</w:t>
      </w:r>
    </w:p>
    <w:p w14:paraId="2F31396A" w14:textId="3DF0EDCE" w:rsidR="00615E7E" w:rsidRDefault="00615E7E" w:rsidP="00290B58">
      <w:r>
        <w:rPr>
          <w:rFonts w:hint="eastAsia"/>
        </w:rPr>
        <w:t>半导体功率器件</w:t>
      </w:r>
    </w:p>
    <w:p w14:paraId="5EDFD665" w14:textId="7759A9D9" w:rsidR="00B60AC8" w:rsidRDefault="00B60AC8" w:rsidP="00290B58">
      <w:r>
        <w:tab/>
        <w:t>500V~900V</w:t>
      </w:r>
      <w:proofErr w:type="gramStart"/>
      <w:r>
        <w:rPr>
          <w:rFonts w:hint="eastAsia"/>
        </w:rPr>
        <w:t>超结功率</w:t>
      </w:r>
      <w:proofErr w:type="gramEnd"/>
      <w:r>
        <w:rPr>
          <w:rFonts w:hint="eastAsia"/>
        </w:rPr>
        <w:t>M</w:t>
      </w:r>
      <w:r>
        <w:t>OSFET</w:t>
      </w:r>
    </w:p>
    <w:p w14:paraId="0DF12D0B" w14:textId="449781FE" w:rsidR="00F50171" w:rsidRDefault="00F50171" w:rsidP="00F50171">
      <w:r>
        <w:tab/>
        <w:t>600V~700V M</w:t>
      </w:r>
      <w:r>
        <w:rPr>
          <w:rFonts w:hint="eastAsia"/>
        </w:rPr>
        <w:t>ulti</w:t>
      </w:r>
      <w:r>
        <w:t xml:space="preserve"> EPI</w:t>
      </w:r>
      <w:proofErr w:type="gramStart"/>
      <w:r>
        <w:rPr>
          <w:rFonts w:hint="eastAsia"/>
        </w:rPr>
        <w:t>超结功率</w:t>
      </w:r>
      <w:proofErr w:type="gramEnd"/>
      <w:r>
        <w:rPr>
          <w:rFonts w:hint="eastAsia"/>
        </w:rPr>
        <w:t>M</w:t>
      </w:r>
      <w:r>
        <w:t>OSFET</w:t>
      </w:r>
    </w:p>
    <w:p w14:paraId="7859BD09" w14:textId="49C0CEE5" w:rsidR="00F50171" w:rsidRDefault="00F50171" w:rsidP="00F50171">
      <w:r>
        <w:tab/>
        <w:t>20V~150</w:t>
      </w:r>
      <w:r>
        <w:tab/>
        <w:t>V</w:t>
      </w:r>
      <w:r>
        <w:rPr>
          <w:rFonts w:hint="eastAsia"/>
        </w:rPr>
        <w:t>沟槽式M</w:t>
      </w:r>
      <w:r>
        <w:t>OSFET</w:t>
      </w:r>
      <w:r>
        <w:rPr>
          <w:rFonts w:hint="eastAsia"/>
        </w:rPr>
        <w:t>（N沟道和P沟道）</w:t>
      </w:r>
    </w:p>
    <w:p w14:paraId="04CDF50C" w14:textId="0ED3996F" w:rsidR="00F50171" w:rsidRDefault="00F50171" w:rsidP="00F50171">
      <w:r>
        <w:tab/>
        <w:t>60V~100V</w:t>
      </w:r>
      <w:r>
        <w:rPr>
          <w:rFonts w:hint="eastAsia"/>
        </w:rPr>
        <w:t>双沟槽功率M</w:t>
      </w:r>
      <w:r>
        <w:t>OSFET</w:t>
      </w:r>
    </w:p>
    <w:p w14:paraId="45D5EDA2" w14:textId="18D9E321" w:rsidR="00F50171" w:rsidRDefault="00F50171" w:rsidP="00290B58">
      <w:r>
        <w:tab/>
        <w:t>40V~1000V PLANARVDMOS</w:t>
      </w:r>
    </w:p>
    <w:p w14:paraId="79EB1B90" w14:textId="1B19CE01" w:rsidR="00F50171" w:rsidRDefault="00F50171" w:rsidP="00290B58">
      <w:r>
        <w:tab/>
        <w:t>IGBT</w:t>
      </w:r>
    </w:p>
    <w:p w14:paraId="4800B263" w14:textId="43012EF0" w:rsidR="00F50171" w:rsidRDefault="00F50171" w:rsidP="00290B58">
      <w:r>
        <w:tab/>
      </w:r>
      <w:proofErr w:type="gramStart"/>
      <w:r>
        <w:rPr>
          <w:rFonts w:hint="eastAsia"/>
        </w:rPr>
        <w:t>高压半桥</w:t>
      </w:r>
      <w:proofErr w:type="gramEnd"/>
      <w:r>
        <w:rPr>
          <w:rFonts w:hint="eastAsia"/>
        </w:rPr>
        <w:t>Driver</w:t>
      </w:r>
      <w:r>
        <w:t xml:space="preserve"> IC</w:t>
      </w:r>
    </w:p>
    <w:p w14:paraId="1ADC741B" w14:textId="316FFEB1" w:rsidR="00615E7E" w:rsidRDefault="00615E7E" w:rsidP="00290B58">
      <w:r>
        <w:rPr>
          <w:rFonts w:hint="eastAsia"/>
        </w:rPr>
        <w:t>超稳晶体频率器件</w:t>
      </w:r>
      <w:r w:rsidR="00F50171">
        <w:tab/>
      </w:r>
    </w:p>
    <w:p w14:paraId="308A97C1" w14:textId="696D8CAB" w:rsidR="00F50171" w:rsidRDefault="00F50171" w:rsidP="00290B58">
      <w:r>
        <w:tab/>
      </w:r>
      <w:r>
        <w:rPr>
          <w:rFonts w:hint="eastAsia"/>
        </w:rPr>
        <w:t>石英晶体频率器件</w:t>
      </w:r>
    </w:p>
    <w:p w14:paraId="1DC8C588" w14:textId="1F728202" w:rsidR="00615E7E" w:rsidRPr="00F50171" w:rsidRDefault="00615E7E" w:rsidP="00290B58">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06F251E2" w14:textId="2679F412" w:rsidR="00F50171" w:rsidRDefault="00F50171" w:rsidP="00290B58"/>
    <w:p w14:paraId="2F952F7B" w14:textId="6F88F741" w:rsidR="00EB799B" w:rsidRDefault="00EB799B" w:rsidP="00290B58">
      <w:r>
        <w:rPr>
          <w:rFonts w:hint="eastAsia"/>
        </w:rPr>
        <w:t>核心技术</w:t>
      </w:r>
    </w:p>
    <w:p w14:paraId="7482761E" w14:textId="49408FAB" w:rsidR="00EB799B" w:rsidRDefault="00EB799B" w:rsidP="00290B58">
      <w:r>
        <w:rPr>
          <w:rFonts w:hint="eastAsia"/>
        </w:rPr>
        <w:t>嵌入式F</w:t>
      </w:r>
      <w:r>
        <w:t>LASH</w:t>
      </w:r>
    </w:p>
    <w:p w14:paraId="4CD46B76" w14:textId="625C284E" w:rsidR="00EB799B" w:rsidRDefault="00EB799B" w:rsidP="00290B58">
      <w:r>
        <w:rPr>
          <w:rFonts w:hint="eastAsia"/>
        </w:rPr>
        <w:t>高安全加密</w:t>
      </w:r>
    </w:p>
    <w:p w14:paraId="04831E8B" w14:textId="6BDFA940" w:rsidR="00EB799B" w:rsidRDefault="00EB799B" w:rsidP="00290B58">
      <w:r>
        <w:rPr>
          <w:rFonts w:hint="eastAsia"/>
        </w:rPr>
        <w:t>内嵌E</w:t>
      </w:r>
      <w:r>
        <w:t>CC</w:t>
      </w:r>
    </w:p>
    <w:p w14:paraId="7E6CDDE1" w14:textId="329944AA" w:rsidR="00EB799B" w:rsidRDefault="00EB799B" w:rsidP="00290B58">
      <w:r>
        <w:rPr>
          <w:rFonts w:hint="eastAsia"/>
        </w:rPr>
        <w:t>F</w:t>
      </w:r>
      <w:r>
        <w:t xml:space="preserve">PGA </w:t>
      </w:r>
      <w:r>
        <w:rPr>
          <w:rFonts w:hint="eastAsia"/>
        </w:rPr>
        <w:t>IP</w:t>
      </w:r>
    </w:p>
    <w:p w14:paraId="3CEBF205" w14:textId="28120FD5" w:rsidR="00EB799B" w:rsidRDefault="00EB799B" w:rsidP="00290B58">
      <w:r>
        <w:rPr>
          <w:rFonts w:hint="eastAsia"/>
        </w:rPr>
        <w:t xml:space="preserve">微处理器 </w:t>
      </w:r>
      <w:r>
        <w:t>IP</w:t>
      </w:r>
    </w:p>
    <w:p w14:paraId="57F61AB2" w14:textId="75DBF2FC" w:rsidR="00EB799B" w:rsidRDefault="00EB799B" w:rsidP="00290B58">
      <w:r>
        <w:rPr>
          <w:rFonts w:hint="eastAsia"/>
        </w:rPr>
        <w:t>动态可重构</w:t>
      </w:r>
    </w:p>
    <w:p w14:paraId="120597F3" w14:textId="6F75CC45" w:rsidR="00B01D7D" w:rsidRDefault="00B01D7D" w:rsidP="00290B58"/>
    <w:p w14:paraId="152A58E6" w14:textId="04B7C380" w:rsidR="00B01D7D" w:rsidRDefault="00B01D7D" w:rsidP="00290B58">
      <w:r>
        <w:rPr>
          <w:rFonts w:hint="eastAsia"/>
        </w:rPr>
        <w:t>行业应用</w:t>
      </w:r>
    </w:p>
    <w:p w14:paraId="18D3C591" w14:textId="7B8C94AE" w:rsidR="00340D51" w:rsidRDefault="00340D51" w:rsidP="00290B58">
      <w:r>
        <w:rPr>
          <w:rFonts w:hint="eastAsia"/>
        </w:rPr>
        <w:t xml:space="preserve">移动通信 </w:t>
      </w:r>
      <w:r>
        <w:t>SIM</w:t>
      </w:r>
      <w:r>
        <w:rPr>
          <w:rFonts w:hint="eastAsia"/>
        </w:rPr>
        <w:t>卡芯片 全球市场第三，国内市场占有率6</w:t>
      </w:r>
      <w:r>
        <w:t>0%</w:t>
      </w:r>
    </w:p>
    <w:p w14:paraId="5B30DEFB" w14:textId="2D9A4F13" w:rsidR="00340D51" w:rsidRDefault="00340D51" w:rsidP="00290B58">
      <w:r>
        <w:rPr>
          <w:rFonts w:hint="eastAsia"/>
        </w:rPr>
        <w:t>金融支付</w:t>
      </w:r>
    </w:p>
    <w:p w14:paraId="13D85A94" w14:textId="647B1BC4" w:rsidR="00340D51" w:rsidRDefault="00340D51" w:rsidP="00290B58">
      <w:r>
        <w:rPr>
          <w:rFonts w:hint="eastAsia"/>
        </w:rPr>
        <w:t>数字政务</w:t>
      </w:r>
      <w:r w:rsidR="00313425">
        <w:rPr>
          <w:rFonts w:hint="eastAsia"/>
        </w:rPr>
        <w:t xml:space="preserve"> 居民二代身份证芯片</w:t>
      </w:r>
    </w:p>
    <w:p w14:paraId="2056205F" w14:textId="7DBBDDE3" w:rsidR="00340D51" w:rsidRDefault="00340D51" w:rsidP="00290B58">
      <w:r>
        <w:rPr>
          <w:rFonts w:hint="eastAsia"/>
        </w:rPr>
        <w:t>公共事业</w:t>
      </w:r>
      <w:r w:rsidR="00313425">
        <w:rPr>
          <w:rFonts w:hint="eastAsia"/>
        </w:rPr>
        <w:t xml:space="preserve"> 交通卡、市民卡</w:t>
      </w:r>
    </w:p>
    <w:p w14:paraId="01D8DC84" w14:textId="63B80707" w:rsidR="00340D51" w:rsidRDefault="00340D51" w:rsidP="00290B58">
      <w:r>
        <w:rPr>
          <w:rFonts w:hint="eastAsia"/>
        </w:rPr>
        <w:t>物联网与智慧生活</w:t>
      </w:r>
    </w:p>
    <w:p w14:paraId="25F294E6" w14:textId="7D675FBB" w:rsidR="00340D51" w:rsidRDefault="00340D51" w:rsidP="00290B58">
      <w:r>
        <w:rPr>
          <w:rFonts w:hint="eastAsia"/>
        </w:rPr>
        <w:t>智能汽车</w:t>
      </w:r>
    </w:p>
    <w:p w14:paraId="01D088D7" w14:textId="5B2F5646" w:rsidR="00340D51" w:rsidRDefault="00340D51" w:rsidP="00290B58">
      <w:r>
        <w:rPr>
          <w:rFonts w:hint="eastAsia"/>
        </w:rPr>
        <w:t>电子设备</w:t>
      </w:r>
      <w:r w:rsidR="00313425">
        <w:rPr>
          <w:rFonts w:hint="eastAsia"/>
        </w:rPr>
        <w:t xml:space="preserve"> </w:t>
      </w:r>
      <w:r w:rsidR="00313425">
        <w:t>DRAM</w:t>
      </w:r>
    </w:p>
    <w:p w14:paraId="6E0363C7" w14:textId="6A0CA2CA" w:rsidR="00340D51" w:rsidRDefault="00340D51" w:rsidP="00290B58">
      <w:r>
        <w:rPr>
          <w:rFonts w:hint="eastAsia"/>
        </w:rPr>
        <w:t>电力与电源管理</w:t>
      </w:r>
    </w:p>
    <w:p w14:paraId="01CE07B0" w14:textId="2E9772DC" w:rsidR="00340D51" w:rsidRDefault="00340D51" w:rsidP="00290B58">
      <w:r>
        <w:rPr>
          <w:rFonts w:hint="eastAsia"/>
        </w:rPr>
        <w:t>人工智能</w:t>
      </w:r>
      <w:r w:rsidR="00313425">
        <w:rPr>
          <w:rFonts w:hint="eastAsia"/>
        </w:rPr>
        <w:t xml:space="preserve"> 智能安全芯片和F</w:t>
      </w:r>
      <w:r w:rsidR="00313425">
        <w:t>PGA</w:t>
      </w:r>
      <w:r w:rsidR="00313425">
        <w:rPr>
          <w:rFonts w:hint="eastAsia"/>
        </w:rPr>
        <w:t>芯片</w:t>
      </w:r>
    </w:p>
    <w:p w14:paraId="031E3F83" w14:textId="3A77330C" w:rsidR="00724D2E" w:rsidRDefault="00724D2E" w:rsidP="00290B58"/>
    <w:p w14:paraId="09EE1E85" w14:textId="0F157F8E" w:rsidR="00724D2E" w:rsidRDefault="00724D2E" w:rsidP="00290B58"/>
    <w:p w14:paraId="46CB16A5" w14:textId="39615595" w:rsidR="00724D2E" w:rsidRPr="00724D2E" w:rsidRDefault="00724D2E" w:rsidP="00724D2E">
      <w:pPr>
        <w:pStyle w:val="2"/>
        <w:rPr>
          <w:sz w:val="28"/>
          <w:szCs w:val="28"/>
        </w:rPr>
      </w:pPr>
      <w:bookmarkStart w:id="2" w:name="_Toc93331982"/>
      <w:proofErr w:type="gramStart"/>
      <w:r w:rsidRPr="0014355E">
        <w:rPr>
          <w:rFonts w:hint="eastAsia"/>
          <w:sz w:val="28"/>
          <w:szCs w:val="28"/>
          <w:highlight w:val="green"/>
        </w:rPr>
        <w:t>卓胜微</w:t>
      </w:r>
      <w:proofErr w:type="gramEnd"/>
      <w:r w:rsidRPr="0014355E">
        <w:rPr>
          <w:rFonts w:hint="eastAsia"/>
          <w:sz w:val="28"/>
          <w:szCs w:val="28"/>
          <w:highlight w:val="green"/>
        </w:rPr>
        <w:t xml:space="preserve"> </w:t>
      </w:r>
      <w:r w:rsidRPr="0014355E">
        <w:rPr>
          <w:sz w:val="28"/>
          <w:szCs w:val="28"/>
          <w:highlight w:val="green"/>
        </w:rPr>
        <w:t>300782</w:t>
      </w:r>
      <w:r w:rsidRPr="00724D2E">
        <w:rPr>
          <w:sz w:val="28"/>
          <w:szCs w:val="28"/>
        </w:rPr>
        <w:t xml:space="preserve"> </w:t>
      </w:r>
      <w:hyperlink r:id="rId9" w:history="1">
        <w:r w:rsidRPr="00724D2E">
          <w:rPr>
            <w:rStyle w:val="a3"/>
            <w:rFonts w:ascii="Helvetica" w:hAnsi="Helvetica" w:cs="Helvetica"/>
            <w:color w:val="0066CC"/>
            <w:sz w:val="28"/>
            <w:szCs w:val="28"/>
            <w:u w:val="none"/>
            <w:shd w:val="clear" w:color="auto" w:fill="FFFFFF"/>
          </w:rPr>
          <w:t>http://www.maxscend.com</w:t>
        </w:r>
      </w:hyperlink>
      <w:r w:rsidRPr="00724D2E">
        <w:rPr>
          <w:sz w:val="28"/>
          <w:szCs w:val="28"/>
        </w:rPr>
        <w:t xml:space="preserve"> </w:t>
      </w:r>
      <w:r w:rsidRPr="00724D2E">
        <w:rPr>
          <w:rFonts w:hint="eastAsia"/>
          <w:sz w:val="28"/>
          <w:szCs w:val="28"/>
        </w:rPr>
        <w:t>江苏无锡</w:t>
      </w:r>
      <w:bookmarkEnd w:id="2"/>
    </w:p>
    <w:p w14:paraId="661CFC02" w14:textId="1A47D329" w:rsidR="00724D2E" w:rsidRDefault="00724D2E" w:rsidP="00290B5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江苏卓胜微电子</w:t>
      </w:r>
      <w:proofErr w:type="gramEnd"/>
      <w:r>
        <w:rPr>
          <w:rFonts w:ascii="Helvetica" w:hAnsi="Helvetica" w:cs="Helvetica"/>
          <w:color w:val="33353C"/>
          <w:szCs w:val="21"/>
          <w:shd w:val="clear" w:color="auto" w:fill="FFFFFF"/>
        </w:rPr>
        <w:t>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w:t>
      </w:r>
      <w:proofErr w:type="gramStart"/>
      <w:r>
        <w:rPr>
          <w:rFonts w:ascii="Helvetica" w:hAnsi="Helvetica" w:cs="Helvetica"/>
          <w:color w:val="33353C"/>
          <w:szCs w:val="21"/>
          <w:shd w:val="clear" w:color="auto" w:fill="FFFFFF"/>
        </w:rPr>
        <w:t>蓝牙微</w:t>
      </w:r>
      <w:proofErr w:type="gramEnd"/>
      <w:r>
        <w:rPr>
          <w:rFonts w:ascii="Helvetica" w:hAnsi="Helvetica" w:cs="Helvetica"/>
          <w:color w:val="33353C"/>
          <w:szCs w:val="21"/>
          <w:shd w:val="clear" w:color="auto" w:fill="FFFFFF"/>
        </w:rPr>
        <w:t>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proofErr w:type="gramStart"/>
      <w:r>
        <w:rPr>
          <w:rFonts w:ascii="Helvetica" w:hAnsi="Helvetica" w:cs="Helvetica"/>
          <w:color w:val="33353C"/>
          <w:szCs w:val="21"/>
          <w:shd w:val="clear" w:color="auto" w:fill="FFFFFF"/>
        </w:rPr>
        <w:t>蓝牙产品</w:t>
      </w:r>
      <w:proofErr w:type="gramEnd"/>
      <w:r>
        <w:rPr>
          <w:rFonts w:ascii="Helvetica" w:hAnsi="Helvetica" w:cs="Helvetica"/>
          <w:color w:val="33353C"/>
          <w:szCs w:val="21"/>
          <w:shd w:val="clear" w:color="auto" w:fill="FFFFFF"/>
        </w:rPr>
        <w:t>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0AF6C653" w14:textId="1D050605" w:rsidR="0014355E" w:rsidRDefault="0014355E" w:rsidP="00290B58">
      <w:pPr>
        <w:rPr>
          <w:rFonts w:ascii="Helvetica" w:hAnsi="Helvetica" w:cs="Helvetica"/>
          <w:color w:val="33353C"/>
          <w:szCs w:val="21"/>
          <w:shd w:val="clear" w:color="auto" w:fill="FFFFFF"/>
        </w:rPr>
      </w:pPr>
    </w:p>
    <w:p w14:paraId="64C4A111" w14:textId="7FE0AEA1" w:rsidR="0014355E" w:rsidRDefault="0014355E" w:rsidP="00290B58">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w:t>
      </w:r>
      <w:r w:rsidR="00801C01" w:rsidRPr="004612F2">
        <w:rPr>
          <w:rFonts w:ascii="Helvetica" w:hAnsi="Helvetica" w:cs="Helvetica" w:hint="eastAsia"/>
          <w:b/>
          <w:bCs/>
          <w:color w:val="33353C"/>
          <w:szCs w:val="21"/>
          <w:shd w:val="clear" w:color="auto" w:fill="FFFFFF"/>
        </w:rPr>
        <w:t>，是射频前端芯片市场的主要竞争者之一，是国内集成电路产业中射频前端领域业务较为完整、综合能力较强的企业之一</w:t>
      </w:r>
    </w:p>
    <w:p w14:paraId="69985916" w14:textId="149E91E9" w:rsidR="004612F2" w:rsidRDefault="004612F2" w:rsidP="00290B58">
      <w:pPr>
        <w:rPr>
          <w:rFonts w:ascii="Helvetica" w:hAnsi="Helvetica" w:cs="Helvetica"/>
          <w:b/>
          <w:bCs/>
          <w:color w:val="33353C"/>
          <w:szCs w:val="21"/>
          <w:shd w:val="clear" w:color="auto" w:fill="FFFFFF"/>
        </w:rPr>
      </w:pPr>
    </w:p>
    <w:p w14:paraId="22506738" w14:textId="309F2642" w:rsidR="004612F2" w:rsidRDefault="004612F2" w:rsidP="00290B58">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648B8BBD" w14:textId="2B654456"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66FB6803" w14:textId="001A161E"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03CF3E04" w14:textId="00C897D6"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2A7599ED" w14:textId="5FB7934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209A9B4F" w14:textId="6507602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67009F31" w14:textId="7CF464BB"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5E4A4720" w14:textId="46C94D53" w:rsidR="004612F2" w:rsidRDefault="004612F2"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3A83881" w14:textId="53577E97" w:rsidR="00BB1935" w:rsidRDefault="00BB1935"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w:t>
      </w:r>
      <w:proofErr w:type="gramStart"/>
      <w:r>
        <w:rPr>
          <w:rFonts w:ascii="Helvetica" w:hAnsi="Helvetica" w:cs="Helvetica" w:hint="eastAsia"/>
          <w:color w:val="33353C"/>
          <w:szCs w:val="21"/>
          <w:shd w:val="clear" w:color="auto" w:fill="FFFFFF"/>
        </w:rPr>
        <w:t>蓝牙微</w:t>
      </w:r>
      <w:proofErr w:type="gramEnd"/>
      <w:r>
        <w:rPr>
          <w:rFonts w:ascii="Helvetica" w:hAnsi="Helvetica" w:cs="Helvetica" w:hint="eastAsia"/>
          <w:color w:val="33353C"/>
          <w:szCs w:val="21"/>
          <w:shd w:val="clear" w:color="auto" w:fill="FFFFFF"/>
        </w:rPr>
        <w:t>控制器</w:t>
      </w:r>
    </w:p>
    <w:p w14:paraId="5EA04FE7" w14:textId="47264415" w:rsidR="00461C34" w:rsidRDefault="00461C34" w:rsidP="00290B58">
      <w:pPr>
        <w:rPr>
          <w:rFonts w:ascii="Helvetica" w:hAnsi="Helvetica" w:cs="Helvetica"/>
          <w:color w:val="33353C"/>
          <w:szCs w:val="21"/>
          <w:shd w:val="clear" w:color="auto" w:fill="FFFFFF"/>
        </w:rPr>
      </w:pPr>
    </w:p>
    <w:p w14:paraId="1E9D59EF" w14:textId="77777777" w:rsidR="000C31A6" w:rsidRDefault="000C31A6">
      <w:pPr>
        <w:widowControl/>
        <w:jc w:val="left"/>
        <w:rPr>
          <w:rFonts w:ascii="Helvetica" w:hAnsi="Helvetica" w:cs="Helvetica"/>
          <w:color w:val="33353C"/>
          <w:szCs w:val="21"/>
          <w:shd w:val="clear" w:color="auto" w:fill="FFFFFF"/>
        </w:rPr>
      </w:pPr>
    </w:p>
    <w:p w14:paraId="4C08BFB4" w14:textId="22B4AE8D" w:rsidR="00DB7068" w:rsidRDefault="00DB706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09624A0" w14:textId="0BCFEE50" w:rsidR="000C31A6" w:rsidRPr="00700BA2" w:rsidRDefault="000C31A6" w:rsidP="00700BA2">
      <w:pPr>
        <w:pStyle w:val="2"/>
        <w:rPr>
          <w:sz w:val="28"/>
          <w:szCs w:val="28"/>
        </w:rPr>
      </w:pPr>
      <w:bookmarkStart w:id="3" w:name="_Toc93331983"/>
      <w:proofErr w:type="gramStart"/>
      <w:r w:rsidRPr="00700BA2">
        <w:rPr>
          <w:rFonts w:ascii="Helvetica" w:hAnsi="Helvetica" w:cs="Helvetica" w:hint="eastAsia"/>
          <w:color w:val="33353C"/>
          <w:sz w:val="28"/>
          <w:szCs w:val="28"/>
          <w:shd w:val="clear" w:color="auto" w:fill="FFFFFF"/>
        </w:rPr>
        <w:lastRenderedPageBreak/>
        <w:t>景嘉微</w:t>
      </w:r>
      <w:proofErr w:type="gramEnd"/>
      <w:r w:rsidRPr="00700BA2">
        <w:rPr>
          <w:rFonts w:ascii="Helvetica" w:hAnsi="Helvetica" w:cs="Helvetica" w:hint="eastAsia"/>
          <w:color w:val="33353C"/>
          <w:sz w:val="28"/>
          <w:szCs w:val="28"/>
          <w:shd w:val="clear" w:color="auto" w:fill="FFFFFF"/>
        </w:rPr>
        <w:t xml:space="preserve"> </w:t>
      </w:r>
      <w:r w:rsidRPr="00700BA2">
        <w:rPr>
          <w:rFonts w:ascii="Helvetica" w:hAnsi="Helvetica" w:cs="Helvetica"/>
          <w:color w:val="33353C"/>
          <w:sz w:val="28"/>
          <w:szCs w:val="28"/>
          <w:shd w:val="clear" w:color="auto" w:fill="FFFFFF"/>
        </w:rPr>
        <w:t xml:space="preserve">300474 </w:t>
      </w:r>
      <w:hyperlink r:id="rId10" w:history="1">
        <w:r w:rsidRPr="00700BA2">
          <w:rPr>
            <w:rStyle w:val="a3"/>
            <w:rFonts w:ascii="Helvetica" w:hAnsi="Helvetica" w:cs="Helvetica"/>
            <w:color w:val="0066CC"/>
            <w:sz w:val="28"/>
            <w:szCs w:val="28"/>
            <w:u w:val="none"/>
            <w:shd w:val="clear" w:color="auto" w:fill="FFFFFF"/>
          </w:rPr>
          <w:t>http://www.jingjiamicro.com</w:t>
        </w:r>
      </w:hyperlink>
      <w:r w:rsidRPr="00700BA2">
        <w:rPr>
          <w:sz w:val="28"/>
          <w:szCs w:val="28"/>
        </w:rPr>
        <w:t xml:space="preserve"> </w:t>
      </w:r>
      <w:r w:rsidRPr="00700BA2">
        <w:rPr>
          <w:rFonts w:hint="eastAsia"/>
          <w:sz w:val="28"/>
          <w:szCs w:val="28"/>
        </w:rPr>
        <w:t>湖南长沙</w:t>
      </w:r>
      <w:r w:rsidR="009A445F">
        <w:rPr>
          <w:rFonts w:hint="eastAsia"/>
          <w:sz w:val="28"/>
          <w:szCs w:val="28"/>
        </w:rPr>
        <w:t xml:space="preserve"> 军</w:t>
      </w:r>
      <w:bookmarkEnd w:id="3"/>
    </w:p>
    <w:p w14:paraId="5DE57F50" w14:textId="2B2852D2" w:rsidR="004B01C4" w:rsidRDefault="000C31A6">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长沙景嘉微电子</w:t>
      </w:r>
      <w:proofErr w:type="gramEnd"/>
      <w:r>
        <w:rPr>
          <w:rFonts w:ascii="Helvetica" w:hAnsi="Helvetica" w:cs="Helvetica"/>
          <w:color w:val="33353C"/>
          <w:szCs w:val="21"/>
          <w:shd w:val="clear" w:color="auto" w:fill="FFFFFF"/>
        </w:rPr>
        <w:t>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w:t>
      </w:r>
      <w:proofErr w:type="gramStart"/>
      <w:r>
        <w:rPr>
          <w:rFonts w:ascii="Helvetica" w:hAnsi="Helvetica" w:cs="Helvetica"/>
          <w:color w:val="33353C"/>
          <w:szCs w:val="21"/>
          <w:shd w:val="clear" w:color="auto" w:fill="FFFFFF"/>
        </w:rPr>
        <w:t>控领域</w:t>
      </w:r>
      <w:proofErr w:type="gramEnd"/>
      <w:r>
        <w:rPr>
          <w:rFonts w:ascii="Helvetica" w:hAnsi="Helvetica" w:cs="Helvetica"/>
          <w:color w:val="33353C"/>
          <w:szCs w:val="21"/>
          <w:shd w:val="clear" w:color="auto" w:fill="FFFFFF"/>
        </w:rPr>
        <w:t>居于国内领先地位，已</w:t>
      </w:r>
      <w:r w:rsidRPr="004B01C4">
        <w:rPr>
          <w:rFonts w:ascii="Helvetica" w:hAnsi="Helvetica" w:cs="Helvetica"/>
          <w:b/>
          <w:bCs/>
          <w:color w:val="33353C"/>
          <w:szCs w:val="21"/>
          <w:shd w:val="clear" w:color="auto" w:fill="FFFFFF"/>
        </w:rPr>
        <w:t>同时成功研发多</w:t>
      </w:r>
      <w:proofErr w:type="gramStart"/>
      <w:r w:rsidRPr="004B01C4">
        <w:rPr>
          <w:rFonts w:ascii="Helvetica" w:hAnsi="Helvetica" w:cs="Helvetica"/>
          <w:b/>
          <w:bCs/>
          <w:color w:val="33353C"/>
          <w:szCs w:val="21"/>
          <w:shd w:val="clear" w:color="auto" w:fill="FFFFFF"/>
        </w:rPr>
        <w:t>款具有</w:t>
      </w:r>
      <w:proofErr w:type="gramEnd"/>
      <w:r w:rsidRPr="004B01C4">
        <w:rPr>
          <w:rFonts w:ascii="Helvetica" w:hAnsi="Helvetica" w:cs="Helvetica"/>
          <w:b/>
          <w:bCs/>
          <w:color w:val="33353C"/>
          <w:szCs w:val="21"/>
          <w:shd w:val="clear" w:color="auto" w:fill="FFFFFF"/>
        </w:rPr>
        <w:t>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4FE16CF" w14:textId="62BDD8D7" w:rsidR="004B01C4" w:rsidRDefault="004B01C4">
      <w:pPr>
        <w:widowControl/>
        <w:jc w:val="left"/>
        <w:rPr>
          <w:rFonts w:ascii="Helvetica" w:hAnsi="Helvetica" w:cs="Helvetica"/>
          <w:color w:val="33353C"/>
          <w:szCs w:val="21"/>
          <w:shd w:val="clear" w:color="auto" w:fill="FFFFFF"/>
        </w:rPr>
      </w:pPr>
    </w:p>
    <w:p w14:paraId="2834A18C" w14:textId="49E24D2C" w:rsidR="004B01C4" w:rsidRDefault="004B01C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9B75BFE" w14:textId="5A50CBEE" w:rsidR="00C549F7" w:rsidRDefault="00C549F7">
      <w:pPr>
        <w:widowControl/>
        <w:jc w:val="left"/>
        <w:rPr>
          <w:rFonts w:ascii="Helvetica" w:hAnsi="Helvetica" w:cs="Helvetica"/>
          <w:color w:val="33353C"/>
          <w:szCs w:val="21"/>
          <w:shd w:val="clear" w:color="auto" w:fill="FFFFFF"/>
        </w:rPr>
      </w:pPr>
    </w:p>
    <w:p w14:paraId="68AC4D30" w14:textId="1B2F796E" w:rsidR="00C549F7"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5241D0" w14:textId="445635BC"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3A584FC1" w14:textId="2A49FC2B" w:rsidR="00603802" w:rsidRDefault="00603802">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35BBCB5" w14:textId="728B9384" w:rsidR="00603802" w:rsidRPr="00B02ADF" w:rsidRDefault="00603802">
      <w:pPr>
        <w:widowControl/>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6FA72F57" w14:textId="4AFECC68"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2BF49165" w14:textId="7F80D187"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0BF316DE" w14:textId="6B5590ED"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proofErr w:type="gramStart"/>
      <w:r>
        <w:rPr>
          <w:rFonts w:ascii="Helvetica" w:hAnsi="Helvetica" w:cs="Helvetica" w:hint="eastAsia"/>
          <w:color w:val="33353C"/>
          <w:szCs w:val="21"/>
          <w:shd w:val="clear" w:color="auto" w:fill="FFFFFF"/>
        </w:rPr>
        <w:t>低功耗蓝牙芯片</w:t>
      </w:r>
      <w:proofErr w:type="gramEnd"/>
    </w:p>
    <w:p w14:paraId="4CA5B85A" w14:textId="4CD7783E" w:rsidR="00B02ADF" w:rsidRDefault="00B02AD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0F903AB1" w14:textId="77777777" w:rsidR="004B01C4" w:rsidRDefault="004B01C4">
      <w:pPr>
        <w:widowControl/>
        <w:jc w:val="left"/>
        <w:rPr>
          <w:rFonts w:ascii="Helvetica" w:hAnsi="Helvetica" w:cs="Helvetica"/>
          <w:color w:val="33353C"/>
          <w:szCs w:val="21"/>
          <w:shd w:val="clear" w:color="auto" w:fill="FFFFFF"/>
        </w:rPr>
      </w:pPr>
    </w:p>
    <w:p w14:paraId="3BFB85ED" w14:textId="4852122E" w:rsidR="00F40A34" w:rsidRDefault="00F40A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F858FC" w14:textId="5D6CBEE0" w:rsidR="00461C34" w:rsidRPr="003224E2" w:rsidRDefault="00461C34" w:rsidP="003224E2">
      <w:pPr>
        <w:pStyle w:val="2"/>
        <w:rPr>
          <w:sz w:val="28"/>
          <w:szCs w:val="28"/>
        </w:rPr>
      </w:pPr>
      <w:bookmarkStart w:id="4" w:name="_Toc93331984"/>
      <w:r w:rsidRPr="0066458E">
        <w:rPr>
          <w:rFonts w:ascii="Helvetica" w:hAnsi="Helvetica" w:cs="Helvetica"/>
          <w:color w:val="33353C"/>
          <w:sz w:val="28"/>
          <w:szCs w:val="28"/>
          <w:highlight w:val="yellow"/>
          <w:shd w:val="clear" w:color="auto" w:fill="FFFFFF"/>
        </w:rPr>
        <w:lastRenderedPageBreak/>
        <w:t>北京君正</w:t>
      </w:r>
      <w:r w:rsidRPr="0066458E">
        <w:rPr>
          <w:rFonts w:ascii="Helvetica" w:hAnsi="Helvetica" w:cs="Helvetica" w:hint="eastAsia"/>
          <w:color w:val="33353C"/>
          <w:sz w:val="28"/>
          <w:szCs w:val="28"/>
          <w:highlight w:val="yellow"/>
          <w:shd w:val="clear" w:color="auto" w:fill="FFFFFF"/>
        </w:rPr>
        <w:t xml:space="preserve"> </w:t>
      </w:r>
      <w:r w:rsidRPr="0066458E">
        <w:rPr>
          <w:rFonts w:ascii="Helvetica" w:hAnsi="Helvetica" w:cs="Helvetica"/>
          <w:color w:val="33353C"/>
          <w:sz w:val="28"/>
          <w:szCs w:val="28"/>
          <w:highlight w:val="yellow"/>
          <w:shd w:val="clear" w:color="auto" w:fill="FFFFFF"/>
        </w:rPr>
        <w:t>300223</w:t>
      </w:r>
      <w:r w:rsidRPr="003224E2">
        <w:rPr>
          <w:rFonts w:ascii="Helvetica" w:hAnsi="Helvetica" w:cs="Helvetica"/>
          <w:color w:val="33353C"/>
          <w:sz w:val="28"/>
          <w:szCs w:val="28"/>
          <w:shd w:val="clear" w:color="auto" w:fill="FFFFFF"/>
        </w:rPr>
        <w:t xml:space="preserve"> </w:t>
      </w:r>
      <w:hyperlink r:id="rId11" w:history="1">
        <w:r w:rsidRPr="003224E2">
          <w:rPr>
            <w:rStyle w:val="a3"/>
            <w:rFonts w:ascii="Helvetica" w:hAnsi="Helvetica" w:cs="Helvetica"/>
            <w:color w:val="0066CC"/>
            <w:sz w:val="28"/>
            <w:szCs w:val="28"/>
            <w:u w:val="none"/>
            <w:shd w:val="clear" w:color="auto" w:fill="FFFFFF"/>
          </w:rPr>
          <w:t>http://www.ingenic.com</w:t>
        </w:r>
      </w:hyperlink>
      <w:r w:rsidRPr="003224E2">
        <w:rPr>
          <w:sz w:val="28"/>
          <w:szCs w:val="28"/>
        </w:rPr>
        <w:t xml:space="preserve"> 北京海淀</w:t>
      </w:r>
      <w:bookmarkEnd w:id="4"/>
    </w:p>
    <w:p w14:paraId="2FE385E5" w14:textId="7F3967F7" w:rsidR="00A2687A" w:rsidRDefault="00A2687A"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北京君正集成电路股份有限公司</w:t>
      </w:r>
      <w:r w:rsidRPr="00EE3008">
        <w:rPr>
          <w:rFonts w:ascii="Helvetica" w:hAnsi="Helvetica" w:cs="Helvetica"/>
          <w:b/>
          <w:bCs/>
          <w:color w:val="33353C"/>
          <w:szCs w:val="21"/>
          <w:shd w:val="clear" w:color="auto" w:fill="FFFFFF"/>
        </w:rPr>
        <w:t>主营业务为集成电路的设计、开发及产业化</w:t>
      </w:r>
      <w:r>
        <w:rPr>
          <w:rFonts w:ascii="Helvetica" w:hAnsi="Helvetica" w:cs="Helvetica"/>
          <w:color w:val="33353C"/>
          <w:szCs w:val="21"/>
          <w:shd w:val="clear" w:color="auto" w:fill="FFFFFF"/>
        </w:rPr>
        <w:t>，包括处理器芯片及平台式解决方案的研发。公司为集成电路设计企业，成立以来在嵌入式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w:t>
      </w:r>
      <w:r w:rsidRPr="00EE3008">
        <w:rPr>
          <w:rFonts w:ascii="Helvetica" w:hAnsi="Helvetica" w:cs="Helvetica"/>
          <w:b/>
          <w:bCs/>
          <w:color w:val="33353C"/>
          <w:szCs w:val="21"/>
          <w:shd w:val="clear" w:color="auto" w:fill="FFFFFF"/>
        </w:rPr>
        <w:t>微处理器芯片和智能视频芯片两条产品线</w:t>
      </w:r>
      <w:r>
        <w:rPr>
          <w:rFonts w:ascii="Helvetica" w:hAnsi="Helvetica" w:cs="Helvetica"/>
          <w:color w:val="33353C"/>
          <w:szCs w:val="21"/>
          <w:shd w:val="clear" w:color="auto" w:fill="FFFFFF"/>
        </w:rPr>
        <w:t>。公司自主创新的核心技术和产品突出的性价比优势，使公司的市场销售在近几年来一直保持了良好的发展势头。</w:t>
      </w:r>
    </w:p>
    <w:p w14:paraId="585676B9" w14:textId="210E389B" w:rsidR="00CD353C" w:rsidRDefault="00CD353C" w:rsidP="00290B58">
      <w:pPr>
        <w:rPr>
          <w:rFonts w:ascii="Helvetica" w:hAnsi="Helvetica" w:cs="Helvetica"/>
          <w:color w:val="33353C"/>
          <w:szCs w:val="21"/>
          <w:shd w:val="clear" w:color="auto" w:fill="FFFFFF"/>
        </w:rPr>
      </w:pPr>
    </w:p>
    <w:p w14:paraId="399E56F2" w14:textId="3CBFDEED" w:rsidR="00C95DE0" w:rsidRPr="00C95DE0" w:rsidRDefault="00C95DE0" w:rsidP="00290B58">
      <w:pPr>
        <w:rPr>
          <w:b/>
          <w:bCs/>
          <w:color w:val="080808"/>
          <w:szCs w:val="21"/>
        </w:rPr>
      </w:pPr>
      <w:r w:rsidRPr="00C95DE0">
        <w:rPr>
          <w:rFonts w:ascii="Arial" w:hAnsi="Arial" w:cs="Arial"/>
          <w:b/>
          <w:bCs/>
          <w:color w:val="080808"/>
          <w:szCs w:val="21"/>
        </w:rPr>
        <w:t>2020</w:t>
      </w:r>
      <w:r w:rsidRPr="00C95DE0">
        <w:rPr>
          <w:rFonts w:hint="eastAsia"/>
          <w:b/>
          <w:bCs/>
          <w:color w:val="080808"/>
          <w:szCs w:val="21"/>
        </w:rPr>
        <w:t>年，公司完成了对美国</w:t>
      </w:r>
      <w:r w:rsidRPr="00C95DE0">
        <w:rPr>
          <w:rFonts w:ascii="Arial" w:hAnsi="Arial" w:cs="Arial"/>
          <w:b/>
          <w:bCs/>
          <w:color w:val="080808"/>
          <w:szCs w:val="21"/>
        </w:rPr>
        <w:t>ISSI</w:t>
      </w:r>
      <w:r w:rsidRPr="00C95DE0">
        <w:rPr>
          <w:rFonts w:hint="eastAsia"/>
          <w:b/>
          <w:bCs/>
          <w:color w:val="080808"/>
          <w:szCs w:val="21"/>
        </w:rPr>
        <w:t>及其下属</w:t>
      </w:r>
      <w:proofErr w:type="gramStart"/>
      <w:r w:rsidRPr="00C95DE0">
        <w:rPr>
          <w:rFonts w:hint="eastAsia"/>
          <w:b/>
          <w:bCs/>
          <w:color w:val="080808"/>
          <w:szCs w:val="21"/>
        </w:rPr>
        <w:t>子品牌</w:t>
      </w:r>
      <w:proofErr w:type="spellStart"/>
      <w:proofErr w:type="gramEnd"/>
      <w:r w:rsidRPr="00C95DE0">
        <w:rPr>
          <w:rFonts w:ascii="Arial" w:hAnsi="Arial" w:cs="Arial"/>
          <w:b/>
          <w:bCs/>
          <w:color w:val="080808"/>
          <w:szCs w:val="21"/>
        </w:rPr>
        <w:t>Lumissil</w:t>
      </w:r>
      <w:proofErr w:type="spellEnd"/>
      <w:r w:rsidRPr="00C95DE0">
        <w:rPr>
          <w:rFonts w:hint="eastAsia"/>
          <w:b/>
          <w:bCs/>
          <w:color w:val="080808"/>
          <w:szCs w:val="21"/>
        </w:rPr>
        <w:t>的并购。通过对</w:t>
      </w:r>
      <w:r w:rsidRPr="00C95DE0">
        <w:rPr>
          <w:rFonts w:ascii="Arial" w:hAnsi="Arial" w:cs="Arial"/>
          <w:b/>
          <w:bCs/>
          <w:color w:val="080808"/>
          <w:szCs w:val="21"/>
        </w:rPr>
        <w:t>ISSI</w:t>
      </w:r>
      <w:r w:rsidRPr="00C95DE0">
        <w:rPr>
          <w:rFonts w:hint="eastAsia"/>
          <w:b/>
          <w:bCs/>
          <w:color w:val="080808"/>
          <w:szCs w:val="21"/>
        </w:rPr>
        <w:t>的并购，公司拥有了完整的存储器产品线、模拟产品线，并积极进军汽车电子、工业电子市场。</w:t>
      </w:r>
    </w:p>
    <w:p w14:paraId="27D7F627" w14:textId="77777777" w:rsidR="00C95DE0" w:rsidRDefault="00C95DE0" w:rsidP="00290B58">
      <w:pPr>
        <w:rPr>
          <w:rFonts w:ascii="Helvetica" w:hAnsi="Helvetica" w:cs="Helvetica"/>
          <w:color w:val="33353C"/>
          <w:szCs w:val="21"/>
          <w:shd w:val="clear" w:color="auto" w:fill="FFFFFF"/>
        </w:rPr>
      </w:pPr>
    </w:p>
    <w:p w14:paraId="3D86FE07" w14:textId="778AD765"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47631E8" w14:textId="7D38E809"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微处理器</w:t>
      </w:r>
    </w:p>
    <w:p w14:paraId="0B2AA286" w14:textId="27DB4C06" w:rsidR="00CD353C" w:rsidRPr="002174F2" w:rsidRDefault="00CD353C" w:rsidP="00290B58">
      <w:pPr>
        <w:rPr>
          <w:rFonts w:ascii="Helvetica" w:hAnsi="Helvetica" w:cs="Helvetica"/>
          <w:b/>
          <w:bCs/>
          <w:color w:val="33353C"/>
          <w:szCs w:val="21"/>
          <w:shd w:val="clear" w:color="auto" w:fill="FFFFFF"/>
        </w:rPr>
      </w:pPr>
      <w:r w:rsidRPr="002174F2">
        <w:rPr>
          <w:rFonts w:ascii="Helvetica" w:hAnsi="Helvetica" w:cs="Helvetica"/>
          <w:b/>
          <w:bCs/>
          <w:color w:val="33353C"/>
          <w:szCs w:val="21"/>
          <w:shd w:val="clear" w:color="auto" w:fill="FFFFFF"/>
        </w:rPr>
        <w:t>智能视频</w:t>
      </w:r>
    </w:p>
    <w:p w14:paraId="230048B0" w14:textId="5CF15EDA" w:rsidR="00CD353C" w:rsidRDefault="00CD353C" w:rsidP="00290B58">
      <w:pPr>
        <w:rPr>
          <w:rFonts w:ascii="Helvetica" w:hAnsi="Helvetica" w:cs="Helvetica"/>
          <w:color w:val="33353C"/>
          <w:szCs w:val="21"/>
          <w:shd w:val="clear" w:color="auto" w:fill="FFFFFF"/>
        </w:rPr>
      </w:pPr>
    </w:p>
    <w:p w14:paraId="32D0C602" w14:textId="435CF42C" w:rsidR="00CD353C" w:rsidRDefault="00CD353C"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核心技术</w:t>
      </w:r>
    </w:p>
    <w:p w14:paraId="6010251B" w14:textId="0713B218"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19A3EC3B" w14:textId="6DCED6E2"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技术</w:t>
      </w:r>
    </w:p>
    <w:p w14:paraId="33169E54" w14:textId="7F22AE6D"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技术</w:t>
      </w:r>
    </w:p>
    <w:p w14:paraId="708A75D8" w14:textId="4752542A" w:rsidR="00CD353C" w:rsidRDefault="00CD35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color w:val="33353C"/>
          <w:szCs w:val="21"/>
          <w:shd w:val="clear" w:color="auto" w:fill="FFFFFF"/>
        </w:rPr>
        <w:t>技术</w:t>
      </w:r>
    </w:p>
    <w:p w14:paraId="3C739A90" w14:textId="39FD4ED8" w:rsidR="002174F2" w:rsidRDefault="002174F2" w:rsidP="00290B58">
      <w:pPr>
        <w:rPr>
          <w:rFonts w:ascii="Helvetica" w:hAnsi="Helvetica" w:cs="Helvetica"/>
          <w:color w:val="33353C"/>
          <w:szCs w:val="21"/>
          <w:shd w:val="clear" w:color="auto" w:fill="FFFFFF"/>
        </w:rPr>
      </w:pPr>
    </w:p>
    <w:p w14:paraId="45C687B7" w14:textId="05873587"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应用方案</w:t>
      </w:r>
    </w:p>
    <w:p w14:paraId="2F1D2960" w14:textId="670C6092" w:rsidR="002174F2" w:rsidRDefault="002174F2" w:rsidP="00290B5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二维码识别</w:t>
      </w:r>
      <w:proofErr w:type="gramEnd"/>
    </w:p>
    <w:p w14:paraId="60E1A105" w14:textId="3BBC2F9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人脸识别</w:t>
      </w:r>
    </w:p>
    <w:p w14:paraId="3D79BA9F" w14:textId="52A501A2"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云打印机</w:t>
      </w:r>
    </w:p>
    <w:p w14:paraId="1F3C84E3" w14:textId="148007F6"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智能网关</w:t>
      </w:r>
    </w:p>
    <w:p w14:paraId="0EBE14E1" w14:textId="5CDB6C4E" w:rsidR="002174F2" w:rsidRDefault="002174F2" w:rsidP="00290B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智能面板</w:t>
      </w:r>
    </w:p>
    <w:p w14:paraId="68D6CC77" w14:textId="136EF329" w:rsidR="002424E9" w:rsidRDefault="002424E9" w:rsidP="00290B58">
      <w:pPr>
        <w:rPr>
          <w:rFonts w:ascii="Helvetica" w:hAnsi="Helvetica" w:cs="Helvetica"/>
          <w:color w:val="33353C"/>
          <w:szCs w:val="21"/>
          <w:shd w:val="clear" w:color="auto" w:fill="FFFFFF"/>
        </w:rPr>
      </w:pPr>
    </w:p>
    <w:p w14:paraId="22731E06" w14:textId="473AC3D5" w:rsidR="00C8412D" w:rsidRDefault="00C8412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4EDF6E" w14:textId="7A8FCB4C" w:rsidR="002424E9" w:rsidRPr="00C8412D" w:rsidRDefault="00C8412D" w:rsidP="00C8412D">
      <w:pPr>
        <w:pStyle w:val="2"/>
        <w:rPr>
          <w:sz w:val="28"/>
          <w:szCs w:val="28"/>
        </w:rPr>
      </w:pPr>
      <w:bookmarkStart w:id="5" w:name="_Toc93331985"/>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2"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5"/>
      <w:r w:rsidRPr="00C8412D">
        <w:rPr>
          <w:sz w:val="28"/>
          <w:szCs w:val="28"/>
        </w:rPr>
        <w:tab/>
      </w:r>
    </w:p>
    <w:p w14:paraId="79771240" w14:textId="1B376302" w:rsidR="00C8412D" w:rsidRDefault="00C8412D" w:rsidP="00290B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36DDFF98" w14:textId="7DA34913" w:rsidR="004B683C" w:rsidRDefault="004B683C" w:rsidP="00290B58">
      <w:pPr>
        <w:rPr>
          <w:rFonts w:ascii="Helvetica" w:hAnsi="Helvetica" w:cs="Helvetica"/>
          <w:color w:val="33353C"/>
          <w:szCs w:val="21"/>
          <w:shd w:val="clear" w:color="auto" w:fill="FFFFFF"/>
        </w:rPr>
      </w:pPr>
    </w:p>
    <w:p w14:paraId="7C375C74" w14:textId="013CA5D9" w:rsidR="004B683C" w:rsidRDefault="004B683C"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EB3160E" w14:textId="0761CE9D" w:rsidR="003E566B" w:rsidRDefault="003E566B" w:rsidP="00290B58">
      <w:pPr>
        <w:rPr>
          <w:rFonts w:ascii="Helvetica" w:hAnsi="Helvetica" w:cs="Helvetica"/>
          <w:color w:val="33353C"/>
          <w:szCs w:val="21"/>
          <w:shd w:val="clear" w:color="auto" w:fill="FFFFFF"/>
        </w:rPr>
      </w:pPr>
    </w:p>
    <w:p w14:paraId="4E400C80" w14:textId="12578275"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42347AB3" w14:textId="7BB03C74" w:rsidR="003E566B" w:rsidRPr="00C718BD" w:rsidRDefault="003E566B"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330C279A" w14:textId="4C438F50" w:rsidR="003E566B" w:rsidRDefault="003E566B"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56DDCBA0" w14:textId="578FB4F4" w:rsidR="00C718BD" w:rsidRDefault="00C718BD" w:rsidP="00290B58">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3F1DE4CF" w14:textId="75720B22" w:rsidR="00C718BD" w:rsidRDefault="00C718BD"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33221BAD" w14:textId="3C0FA37B"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EFF7A34" w14:textId="60A89BDE" w:rsidR="004E5D10" w:rsidRDefault="004E5D10"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3F7083D1" w14:textId="27B730D8" w:rsidR="004E5D10" w:rsidRDefault="006B7547" w:rsidP="00290B5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39D9A430" w14:textId="6D7C977B" w:rsidR="005B61DA" w:rsidRDefault="005B61DA" w:rsidP="00290B58">
      <w:pPr>
        <w:rPr>
          <w:rFonts w:ascii="Helvetica" w:hAnsi="Helvetica" w:cs="Helvetica"/>
          <w:b/>
          <w:bCs/>
          <w:color w:val="33353C"/>
          <w:szCs w:val="21"/>
          <w:shd w:val="clear" w:color="auto" w:fill="FFFFFF"/>
        </w:rPr>
      </w:pPr>
    </w:p>
    <w:p w14:paraId="1A95FAA5" w14:textId="0A50E6C4" w:rsidR="005B61DA" w:rsidRDefault="005B61DA" w:rsidP="00290B58">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5CB1B4E8" w14:textId="193A1477" w:rsidR="005B61DA" w:rsidRDefault="005B61DA"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642FE7E7" w14:textId="04150AF6" w:rsidR="00A734F7" w:rsidRDefault="00A734F7" w:rsidP="00290B5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365234A4" w14:textId="34EE9C8C" w:rsidR="00A734F7"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40F86859" w14:textId="7645B754"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B9712C4" w14:textId="1C369838"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757A53B6" w14:textId="5AE18E86" w:rsidR="00FF0051" w:rsidRDefault="00FF005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1A2587BE" w14:textId="2CD54E6E" w:rsidR="00852241" w:rsidRDefault="00852241" w:rsidP="00290B58">
      <w:pPr>
        <w:rPr>
          <w:rFonts w:ascii="Helvetica" w:hAnsi="Helvetica" w:cs="Helvetica"/>
          <w:color w:val="33353C"/>
          <w:szCs w:val="21"/>
          <w:shd w:val="clear" w:color="auto" w:fill="FFFFFF"/>
        </w:rPr>
      </w:pPr>
    </w:p>
    <w:p w14:paraId="0E2E939A" w14:textId="452CF0E7"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6822B671" w14:textId="47D5CE94"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17246240" w14:textId="77777777" w:rsidR="00852241" w:rsidRPr="003D2F51" w:rsidRDefault="00852241" w:rsidP="00290B58">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7062DE5A" w14:textId="69D9F3B6" w:rsidR="00852241" w:rsidRDefault="00852241" w:rsidP="00290B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69676B60" w14:textId="15C4EFFC" w:rsidR="00852241" w:rsidRPr="005B61DA" w:rsidRDefault="00852241" w:rsidP="00290B58">
      <w:pPr>
        <w:rPr>
          <w:rFonts w:hint="eastAsia"/>
        </w:rPr>
      </w:pPr>
      <w:r>
        <w:rPr>
          <w:rFonts w:ascii="Helvetica" w:hAnsi="Helvetica" w:cs="Helvetica" w:hint="eastAsia"/>
          <w:color w:val="33353C"/>
          <w:szCs w:val="21"/>
          <w:shd w:val="clear" w:color="auto" w:fill="FFFFFF"/>
        </w:rPr>
        <w:t>存储</w:t>
      </w:r>
    </w:p>
    <w:sectPr w:rsidR="00852241" w:rsidRPr="005B6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99C7" w14:textId="77777777" w:rsidR="00D7097A" w:rsidRDefault="00D7097A" w:rsidP="00461C34">
      <w:r>
        <w:separator/>
      </w:r>
    </w:p>
  </w:endnote>
  <w:endnote w:type="continuationSeparator" w:id="0">
    <w:p w14:paraId="70530349" w14:textId="77777777" w:rsidR="00D7097A" w:rsidRDefault="00D7097A" w:rsidP="0046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630C3" w14:textId="77777777" w:rsidR="00D7097A" w:rsidRDefault="00D7097A" w:rsidP="00461C34">
      <w:r>
        <w:separator/>
      </w:r>
    </w:p>
  </w:footnote>
  <w:footnote w:type="continuationSeparator" w:id="0">
    <w:p w14:paraId="7505B425" w14:textId="77777777" w:rsidR="00D7097A" w:rsidRDefault="00D7097A" w:rsidP="0046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8"/>
    <w:rsid w:val="0007449A"/>
    <w:rsid w:val="000C31A6"/>
    <w:rsid w:val="0014355E"/>
    <w:rsid w:val="001B495C"/>
    <w:rsid w:val="002174F2"/>
    <w:rsid w:val="0023607B"/>
    <w:rsid w:val="002424E9"/>
    <w:rsid w:val="00256655"/>
    <w:rsid w:val="00290B58"/>
    <w:rsid w:val="002B6F7B"/>
    <w:rsid w:val="002D498F"/>
    <w:rsid w:val="002E4881"/>
    <w:rsid w:val="00313425"/>
    <w:rsid w:val="003224E2"/>
    <w:rsid w:val="00340D51"/>
    <w:rsid w:val="00341FE7"/>
    <w:rsid w:val="0034543B"/>
    <w:rsid w:val="00392132"/>
    <w:rsid w:val="003B118F"/>
    <w:rsid w:val="003B7117"/>
    <w:rsid w:val="003D2F51"/>
    <w:rsid w:val="003E566B"/>
    <w:rsid w:val="004612F2"/>
    <w:rsid w:val="00461C34"/>
    <w:rsid w:val="004B01C4"/>
    <w:rsid w:val="004B1A87"/>
    <w:rsid w:val="004B4976"/>
    <w:rsid w:val="004B683C"/>
    <w:rsid w:val="004E5D10"/>
    <w:rsid w:val="005007B5"/>
    <w:rsid w:val="005469C2"/>
    <w:rsid w:val="00556B3F"/>
    <w:rsid w:val="005A0260"/>
    <w:rsid w:val="005A4ABA"/>
    <w:rsid w:val="005B61DA"/>
    <w:rsid w:val="00603802"/>
    <w:rsid w:val="00615E7E"/>
    <w:rsid w:val="00652D51"/>
    <w:rsid w:val="0066458E"/>
    <w:rsid w:val="006B7547"/>
    <w:rsid w:val="006C13C4"/>
    <w:rsid w:val="00700BA2"/>
    <w:rsid w:val="00724D2E"/>
    <w:rsid w:val="0078019A"/>
    <w:rsid w:val="00796F56"/>
    <w:rsid w:val="00801C01"/>
    <w:rsid w:val="00827746"/>
    <w:rsid w:val="00852241"/>
    <w:rsid w:val="008D23DC"/>
    <w:rsid w:val="00904F8D"/>
    <w:rsid w:val="00972CEA"/>
    <w:rsid w:val="009A445F"/>
    <w:rsid w:val="009B43F2"/>
    <w:rsid w:val="009B689D"/>
    <w:rsid w:val="009E1EF5"/>
    <w:rsid w:val="00A2687A"/>
    <w:rsid w:val="00A734F7"/>
    <w:rsid w:val="00AA4136"/>
    <w:rsid w:val="00B01D7D"/>
    <w:rsid w:val="00B02ADF"/>
    <w:rsid w:val="00B424E8"/>
    <w:rsid w:val="00B60AC8"/>
    <w:rsid w:val="00B77C6E"/>
    <w:rsid w:val="00BB1935"/>
    <w:rsid w:val="00BC31D8"/>
    <w:rsid w:val="00C549F7"/>
    <w:rsid w:val="00C718BD"/>
    <w:rsid w:val="00C8412D"/>
    <w:rsid w:val="00C94C97"/>
    <w:rsid w:val="00C95DE0"/>
    <w:rsid w:val="00CD353C"/>
    <w:rsid w:val="00CF777E"/>
    <w:rsid w:val="00D254E9"/>
    <w:rsid w:val="00D7097A"/>
    <w:rsid w:val="00DB0525"/>
    <w:rsid w:val="00DB7068"/>
    <w:rsid w:val="00DB739C"/>
    <w:rsid w:val="00E6070D"/>
    <w:rsid w:val="00EB799B"/>
    <w:rsid w:val="00EE3008"/>
    <w:rsid w:val="00F32EFA"/>
    <w:rsid w:val="00F40A34"/>
    <w:rsid w:val="00F50171"/>
    <w:rsid w:val="00F97941"/>
    <w:rsid w:val="00FB205A"/>
    <w:rsid w:val="00FC4E50"/>
    <w:rsid w:val="00FF0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52B21"/>
  <w15:chartTrackingRefBased/>
  <w15:docId w15:val="{8DF1CE50-495A-44B8-B866-F4CCBBB8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7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070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2EFA"/>
    <w:rPr>
      <w:color w:val="0000FF"/>
      <w:u w:val="single"/>
    </w:rPr>
  </w:style>
  <w:style w:type="character" w:styleId="a4">
    <w:name w:val="FollowedHyperlink"/>
    <w:basedOn w:val="a0"/>
    <w:uiPriority w:val="99"/>
    <w:semiHidden/>
    <w:unhideWhenUsed/>
    <w:rsid w:val="0078019A"/>
    <w:rPr>
      <w:color w:val="954F72" w:themeColor="followedHyperlink"/>
      <w:u w:val="single"/>
    </w:rPr>
  </w:style>
  <w:style w:type="character" w:customStyle="1" w:styleId="10">
    <w:name w:val="标题 1 字符"/>
    <w:basedOn w:val="a0"/>
    <w:link w:val="1"/>
    <w:uiPriority w:val="9"/>
    <w:rsid w:val="00E6070D"/>
    <w:rPr>
      <w:b/>
      <w:bCs/>
      <w:kern w:val="44"/>
      <w:sz w:val="44"/>
      <w:szCs w:val="44"/>
    </w:rPr>
  </w:style>
  <w:style w:type="paragraph" w:styleId="TOC">
    <w:name w:val="TOC Heading"/>
    <w:basedOn w:val="1"/>
    <w:next w:val="a"/>
    <w:uiPriority w:val="39"/>
    <w:unhideWhenUsed/>
    <w:qFormat/>
    <w:rsid w:val="00E607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E6070D"/>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52D51"/>
    <w:pPr>
      <w:ind w:leftChars="200" w:left="420"/>
    </w:pPr>
  </w:style>
  <w:style w:type="paragraph" w:styleId="a5">
    <w:name w:val="header"/>
    <w:basedOn w:val="a"/>
    <w:link w:val="a6"/>
    <w:uiPriority w:val="99"/>
    <w:unhideWhenUsed/>
    <w:rsid w:val="00461C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61C34"/>
    <w:rPr>
      <w:sz w:val="18"/>
      <w:szCs w:val="18"/>
    </w:rPr>
  </w:style>
  <w:style w:type="paragraph" w:styleId="a7">
    <w:name w:val="footer"/>
    <w:basedOn w:val="a"/>
    <w:link w:val="a8"/>
    <w:uiPriority w:val="99"/>
    <w:unhideWhenUsed/>
    <w:rsid w:val="00461C34"/>
    <w:pPr>
      <w:tabs>
        <w:tab w:val="center" w:pos="4153"/>
        <w:tab w:val="right" w:pos="8306"/>
      </w:tabs>
      <w:snapToGrid w:val="0"/>
      <w:jc w:val="left"/>
    </w:pPr>
    <w:rPr>
      <w:sz w:val="18"/>
      <w:szCs w:val="18"/>
    </w:rPr>
  </w:style>
  <w:style w:type="character" w:customStyle="1" w:styleId="a8">
    <w:name w:val="页脚 字符"/>
    <w:basedOn w:val="a0"/>
    <w:link w:val="a7"/>
    <w:uiPriority w:val="99"/>
    <w:rsid w:val="0046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5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sinoi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gadevice.com/" TargetMode="External"/><Relationship Id="rId12" Type="http://schemas.openxmlformats.org/officeDocument/2006/relationships/hyperlink" Target="http://www.jcetgloba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genic.com/" TargetMode="External"/><Relationship Id="rId5" Type="http://schemas.openxmlformats.org/officeDocument/2006/relationships/footnotes" Target="footnotes.xml"/><Relationship Id="rId10" Type="http://schemas.openxmlformats.org/officeDocument/2006/relationships/hyperlink" Target="http://www.jingjiamicro.com/" TargetMode="External"/><Relationship Id="rId4" Type="http://schemas.openxmlformats.org/officeDocument/2006/relationships/webSettings" Target="webSettings.xml"/><Relationship Id="rId9" Type="http://schemas.openxmlformats.org/officeDocument/2006/relationships/hyperlink" Target="http://www.maxscend.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D1400-9B8F-4A4A-9D24-72159896B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72</cp:revision>
  <dcterms:created xsi:type="dcterms:W3CDTF">2021-12-31T02:15:00Z</dcterms:created>
  <dcterms:modified xsi:type="dcterms:W3CDTF">2022-01-17T09:12:00Z</dcterms:modified>
</cp:coreProperties>
</file>