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3F69" w14:textId="3033A3A2" w:rsidR="003502AA" w:rsidRDefault="00A14A4B" w:rsidP="003502AA">
      <w:pPr>
        <w:pStyle w:val="BodyTextIndent2"/>
        <w:ind w:left="0" w:firstLine="0"/>
        <w:contextualSpacing/>
        <w:jc w:val="center"/>
        <w:rPr>
          <w:rFonts w:ascii="Arial" w:hAnsi="Arial" w:cs="Arial"/>
          <w:b/>
          <w:color w:val="000000"/>
          <w:szCs w:val="22"/>
        </w:rPr>
      </w:pPr>
      <w:r>
        <w:rPr>
          <w:rFonts w:ascii="Arial" w:hAnsi="Arial" w:cs="Arial"/>
          <w:b/>
          <w:noProof/>
          <w:color w:val="000000"/>
          <w:sz w:val="20"/>
        </w:rPr>
        <w:drawing>
          <wp:anchor distT="0" distB="0" distL="114300" distR="114300" simplePos="0" relativeHeight="251734528" behindDoc="1" locked="0" layoutInCell="1" allowOverlap="1" wp14:anchorId="5503DE34" wp14:editId="5C55A3C6">
            <wp:simplePos x="0" y="0"/>
            <wp:positionH relativeFrom="column">
              <wp:posOffset>3884930</wp:posOffset>
            </wp:positionH>
            <wp:positionV relativeFrom="paragraph">
              <wp:posOffset>-167005</wp:posOffset>
            </wp:positionV>
            <wp:extent cx="975360" cy="899160"/>
            <wp:effectExtent l="0" t="0" r="0" b="0"/>
            <wp:wrapNone/>
            <wp:docPr id="1059813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3475" name="Picture 10598134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A6F">
        <w:rPr>
          <w:noProof/>
        </w:rPr>
        <w:drawing>
          <wp:anchor distT="0" distB="0" distL="114300" distR="114300" simplePos="0" relativeHeight="251672064" behindDoc="0" locked="0" layoutInCell="1" allowOverlap="1" wp14:anchorId="3B736C73" wp14:editId="48195DE9">
            <wp:simplePos x="0" y="0"/>
            <wp:positionH relativeFrom="margin">
              <wp:posOffset>2445399</wp:posOffset>
            </wp:positionH>
            <wp:positionV relativeFrom="paragraph">
              <wp:posOffset>-190189</wp:posOffset>
            </wp:positionV>
            <wp:extent cx="1011676" cy="914400"/>
            <wp:effectExtent l="0" t="0" r="0" b="0"/>
            <wp:wrapNone/>
            <wp:docPr id="15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89" cy="924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A6F">
        <w:rPr>
          <w:rFonts w:ascii="Arial" w:hAnsi="Arial" w:cs="Arial"/>
          <w:noProof/>
        </w:rPr>
        <w:drawing>
          <wp:anchor distT="0" distB="0" distL="114300" distR="114300" simplePos="0" relativeHeight="251681280" behindDoc="1" locked="0" layoutInCell="1" allowOverlap="1" wp14:anchorId="3DE53655" wp14:editId="1D62207D">
            <wp:simplePos x="0" y="0"/>
            <wp:positionH relativeFrom="column">
              <wp:posOffset>1031240</wp:posOffset>
            </wp:positionH>
            <wp:positionV relativeFrom="paragraph">
              <wp:posOffset>-145618</wp:posOffset>
            </wp:positionV>
            <wp:extent cx="969645" cy="904875"/>
            <wp:effectExtent l="0" t="0" r="1905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581C1" w14:textId="2E4535C1" w:rsidR="003502AA" w:rsidRDefault="00D02A6F" w:rsidP="00D02A6F">
      <w:pPr>
        <w:pStyle w:val="BodyTextIndent2"/>
        <w:tabs>
          <w:tab w:val="left" w:pos="6649"/>
        </w:tabs>
        <w:ind w:left="0" w:firstLine="0"/>
        <w:contextualSpacing/>
        <w:jc w:val="left"/>
        <w:rPr>
          <w:rFonts w:ascii="Arial" w:hAnsi="Arial" w:cs="Arial"/>
          <w:b/>
          <w:color w:val="000000"/>
          <w:szCs w:val="22"/>
        </w:rPr>
      </w:pPr>
      <w:r>
        <w:rPr>
          <w:rFonts w:ascii="Arial" w:hAnsi="Arial" w:cs="Arial"/>
          <w:b/>
          <w:color w:val="000000"/>
          <w:szCs w:val="22"/>
        </w:rPr>
        <w:tab/>
      </w:r>
      <w:r>
        <w:rPr>
          <w:rFonts w:ascii="Arial" w:hAnsi="Arial" w:cs="Arial"/>
          <w:b/>
          <w:color w:val="000000"/>
          <w:szCs w:val="22"/>
        </w:rPr>
        <w:tab/>
      </w:r>
    </w:p>
    <w:p w14:paraId="7CBF7E16" w14:textId="77777777" w:rsidR="003502AA" w:rsidRDefault="003502AA" w:rsidP="003502AA">
      <w:pPr>
        <w:pStyle w:val="BodyTextIndent2"/>
        <w:ind w:left="0" w:firstLine="0"/>
        <w:contextualSpacing/>
        <w:jc w:val="center"/>
        <w:rPr>
          <w:rFonts w:ascii="Arial" w:hAnsi="Arial" w:cs="Arial"/>
          <w:b/>
          <w:color w:val="000000"/>
          <w:szCs w:val="22"/>
        </w:rPr>
      </w:pPr>
    </w:p>
    <w:p w14:paraId="5954FBF1" w14:textId="11B6EE56" w:rsidR="003502AA" w:rsidRDefault="003502AA" w:rsidP="003502AA">
      <w:pPr>
        <w:pStyle w:val="BodyTextIndent2"/>
        <w:ind w:left="0" w:firstLine="0"/>
        <w:contextualSpacing/>
        <w:jc w:val="center"/>
        <w:rPr>
          <w:rFonts w:ascii="Arial" w:hAnsi="Arial" w:cs="Arial"/>
          <w:b/>
          <w:color w:val="000000"/>
          <w:szCs w:val="22"/>
        </w:rPr>
      </w:pPr>
    </w:p>
    <w:p w14:paraId="2C522BC9" w14:textId="77777777" w:rsidR="003502AA" w:rsidRPr="0057645D" w:rsidRDefault="003502AA" w:rsidP="00D02A6F">
      <w:pPr>
        <w:pStyle w:val="BodyTextIndent2"/>
        <w:ind w:left="0" w:firstLine="0"/>
        <w:contextualSpacing/>
        <w:rPr>
          <w:rFonts w:ascii="Arial" w:hAnsi="Arial" w:cs="Arial"/>
          <w:b/>
          <w:color w:val="000000"/>
          <w:szCs w:val="22"/>
        </w:rPr>
      </w:pPr>
    </w:p>
    <w:p w14:paraId="676692B0" w14:textId="57798CD0" w:rsidR="003502AA" w:rsidRDefault="003502AA" w:rsidP="003502AA">
      <w:pPr>
        <w:jc w:val="center"/>
        <w:textAlignment w:val="baseline"/>
      </w:pPr>
      <w:r>
        <w:rPr>
          <w:rFonts w:ascii="Arial" w:eastAsia="Calibri" w:hAnsi="Arial" w:cs="Arial"/>
          <w:color w:val="000000"/>
          <w:kern w:val="24"/>
          <w:sz w:val="18"/>
          <w:szCs w:val="18"/>
        </w:rPr>
        <w:t>Republic of the Philippines</w:t>
      </w:r>
    </w:p>
    <w:p w14:paraId="65164D84" w14:textId="77777777" w:rsidR="003502AA" w:rsidRDefault="003502AA" w:rsidP="003502AA">
      <w:pPr>
        <w:kinsoku w:val="0"/>
        <w:overflowPunct w:val="0"/>
        <w:jc w:val="center"/>
        <w:textAlignment w:val="baseline"/>
      </w:pPr>
      <w:r>
        <w:rPr>
          <w:rFonts w:ascii="Arial" w:eastAsia="Calibri" w:hAnsi="Arial" w:cs="Arial"/>
          <w:color w:val="000000"/>
          <w:kern w:val="24"/>
          <w:sz w:val="22"/>
          <w:szCs w:val="22"/>
        </w:rPr>
        <w:t>Department of the Interior and Local Government</w:t>
      </w:r>
    </w:p>
    <w:p w14:paraId="23A8AA28" w14:textId="47DD1734" w:rsidR="003502AA" w:rsidRPr="00644E60" w:rsidRDefault="003502AA" w:rsidP="003502AA">
      <w:pPr>
        <w:kinsoku w:val="0"/>
        <w:overflowPunct w:val="0"/>
        <w:jc w:val="center"/>
        <w:textAlignment w:val="baseline"/>
      </w:pPr>
      <w:r w:rsidRPr="00644E60">
        <w:rPr>
          <w:rFonts w:ascii="Arial" w:hAnsi="Arial" w:cs="Arial"/>
          <w:b/>
          <w:bCs/>
          <w:color w:val="000000"/>
          <w:kern w:val="24"/>
        </w:rPr>
        <w:t>BUREAU OF FIRE PROTECTION</w:t>
      </w:r>
      <w:r w:rsidRPr="00644E60">
        <w:t xml:space="preserve"> </w:t>
      </w:r>
      <w:r w:rsidRPr="00644E60">
        <w:rPr>
          <w:rFonts w:ascii="Arial" w:hAnsi="Arial" w:cs="Arial"/>
          <w:b/>
          <w:bCs/>
          <w:color w:val="000000"/>
          <w:kern w:val="24"/>
        </w:rPr>
        <w:t>NATIONAL HEADQUARTERS</w:t>
      </w:r>
    </w:p>
    <w:p w14:paraId="189474E9" w14:textId="1E7C80E6" w:rsidR="003502AA" w:rsidRDefault="003502AA" w:rsidP="003502AA">
      <w:pPr>
        <w:kinsoku w:val="0"/>
        <w:overflowPunct w:val="0"/>
        <w:jc w:val="center"/>
        <w:textAlignment w:val="baseline"/>
      </w:pPr>
      <w:r>
        <w:rPr>
          <w:rFonts w:ascii="Arial" w:eastAsia="Calibri" w:hAnsi="Arial" w:cs="Arial"/>
          <w:color w:val="000000"/>
          <w:kern w:val="24"/>
          <w:sz w:val="18"/>
          <w:szCs w:val="18"/>
        </w:rPr>
        <w:t xml:space="preserve">Senator Miriam Defensor-Santiago Avenue, </w:t>
      </w:r>
      <w:proofErr w:type="spellStart"/>
      <w:r>
        <w:rPr>
          <w:rFonts w:ascii="Arial" w:eastAsia="Calibri" w:hAnsi="Arial" w:cs="Arial"/>
          <w:color w:val="000000"/>
          <w:kern w:val="24"/>
          <w:sz w:val="18"/>
          <w:szCs w:val="18"/>
        </w:rPr>
        <w:t>Brgy</w:t>
      </w:r>
      <w:proofErr w:type="spellEnd"/>
      <w:r>
        <w:rPr>
          <w:rFonts w:ascii="Arial" w:eastAsia="Calibri" w:hAnsi="Arial" w:cs="Arial"/>
          <w:color w:val="000000"/>
          <w:kern w:val="24"/>
          <w:sz w:val="18"/>
          <w:szCs w:val="18"/>
        </w:rPr>
        <w:t>. Bagong Pag-</w:t>
      </w:r>
      <w:proofErr w:type="spellStart"/>
      <w:r>
        <w:rPr>
          <w:rFonts w:ascii="Arial" w:eastAsia="Calibri" w:hAnsi="Arial" w:cs="Arial"/>
          <w:color w:val="000000"/>
          <w:kern w:val="24"/>
          <w:sz w:val="18"/>
          <w:szCs w:val="18"/>
        </w:rPr>
        <w:t>asa</w:t>
      </w:r>
      <w:proofErr w:type="spellEnd"/>
      <w:r>
        <w:rPr>
          <w:rFonts w:ascii="Arial" w:eastAsia="Calibri" w:hAnsi="Arial" w:cs="Arial"/>
          <w:color w:val="000000"/>
          <w:kern w:val="24"/>
          <w:sz w:val="18"/>
          <w:szCs w:val="18"/>
        </w:rPr>
        <w:t>, Quezon City</w:t>
      </w:r>
    </w:p>
    <w:p w14:paraId="1255C0D9" w14:textId="77777777" w:rsidR="003502AA" w:rsidRDefault="003502AA" w:rsidP="003502AA">
      <w:pPr>
        <w:jc w:val="center"/>
        <w:rPr>
          <w:rFonts w:ascii="Arial" w:hAnsi="Arial" w:cs="Arial"/>
          <w:sz w:val="22"/>
          <w:szCs w:val="22"/>
        </w:rPr>
      </w:pPr>
    </w:p>
    <w:p w14:paraId="7ED41321" w14:textId="54CC9BEF" w:rsidR="005E4BBA" w:rsidRPr="00E062B8" w:rsidRDefault="005F5D23" w:rsidP="005F5D23">
      <w:pPr>
        <w:ind w:left="-36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BUREAU OF FIRE PROTECTION URBIZTONDO</w:t>
      </w:r>
      <w:r w:rsidR="00D02A6F">
        <w:rPr>
          <w:rFonts w:ascii="Arial" w:hAnsi="Arial" w:cs="Arial"/>
          <w:sz w:val="22"/>
          <w:szCs w:val="22"/>
        </w:rPr>
        <w:br/>
      </w:r>
      <w:proofErr w:type="spellStart"/>
      <w:r>
        <w:rPr>
          <w:rFonts w:ascii="Arial" w:hAnsi="Arial" w:cs="Arial"/>
          <w:sz w:val="22"/>
          <w:szCs w:val="22"/>
        </w:rPr>
        <w:t>Poblacion</w:t>
      </w:r>
      <w:proofErr w:type="spellEnd"/>
      <w:r>
        <w:rPr>
          <w:rFonts w:ascii="Arial" w:hAnsi="Arial" w:cs="Arial"/>
          <w:sz w:val="22"/>
          <w:szCs w:val="22"/>
        </w:rPr>
        <w:t>, Urbiztondo, Pangasinan</w:t>
      </w:r>
    </w:p>
    <w:p w14:paraId="28EED213" w14:textId="77777777" w:rsidR="00D02A6F" w:rsidRDefault="00D02A6F" w:rsidP="002362ED">
      <w:pPr>
        <w:rPr>
          <w:rFonts w:ascii="Arial" w:hAnsi="Arial" w:cs="Arial"/>
          <w:b/>
        </w:rPr>
      </w:pPr>
    </w:p>
    <w:p w14:paraId="6CFDEAC2" w14:textId="77777777" w:rsidR="002362ED" w:rsidRPr="002E4A18" w:rsidRDefault="002362ED" w:rsidP="002362ED">
      <w:pPr>
        <w:rPr>
          <w:rFonts w:ascii="Arial" w:hAnsi="Arial" w:cs="Arial"/>
          <w:b/>
        </w:rPr>
      </w:pPr>
      <w:r w:rsidRPr="002E4A18">
        <w:rPr>
          <w:rFonts w:ascii="Arial" w:hAnsi="Arial" w:cs="Arial"/>
          <w:b/>
        </w:rPr>
        <w:t>MEMORANDUM</w:t>
      </w:r>
    </w:p>
    <w:p w14:paraId="6423F5BB" w14:textId="77777777" w:rsidR="002362ED" w:rsidRPr="002E4A18" w:rsidRDefault="002362ED" w:rsidP="002362ED">
      <w:pPr>
        <w:rPr>
          <w:rFonts w:ascii="Arial" w:hAnsi="Arial" w:cs="Arial"/>
        </w:rPr>
      </w:pPr>
    </w:p>
    <w:p w14:paraId="5296FE72" w14:textId="028A7BC0" w:rsidR="002362ED" w:rsidRPr="002E4A18" w:rsidRDefault="002362ED" w:rsidP="002362ED">
      <w:pPr>
        <w:tabs>
          <w:tab w:val="left" w:pos="1700"/>
          <w:tab w:val="left" w:pos="24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FOR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r w:rsidR="00610724">
        <w:rPr>
          <w:rFonts w:ascii="Arial" w:hAnsi="Arial" w:cs="Arial"/>
          <w:b/>
        </w:rPr>
        <w:t xml:space="preserve">SF04 </w:t>
      </w:r>
      <w:r>
        <w:rPr>
          <w:rFonts w:ascii="Arial" w:hAnsi="Arial" w:cs="Arial"/>
          <w:b/>
        </w:rPr>
        <w:t>TERESA C PASCUA</w:t>
      </w:r>
    </w:p>
    <w:p w14:paraId="05AC2A64" w14:textId="77777777" w:rsidR="002362ED" w:rsidRPr="002E4A18" w:rsidRDefault="002362ED" w:rsidP="002362ED">
      <w:pPr>
        <w:rPr>
          <w:rFonts w:ascii="Arial" w:hAnsi="Arial" w:cs="Arial"/>
          <w:b/>
        </w:rPr>
      </w:pPr>
    </w:p>
    <w:p w14:paraId="38E3030A" w14:textId="0A2A073E" w:rsidR="002362ED" w:rsidRDefault="002362ED" w:rsidP="00017BEF">
      <w:pPr>
        <w:tabs>
          <w:tab w:val="left" w:pos="1700"/>
          <w:tab w:val="left" w:pos="24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SUBJECT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Spot Investigation Report (SIR)</w:t>
      </w:r>
    </w:p>
    <w:p w14:paraId="77F85FC2" w14:textId="77777777" w:rsidR="00017BEF" w:rsidRPr="002E4A18" w:rsidRDefault="00017BEF" w:rsidP="00017BEF">
      <w:pPr>
        <w:rPr>
          <w:rFonts w:ascii="Arial" w:hAnsi="Arial" w:cs="Arial"/>
          <w:b/>
        </w:rPr>
      </w:pPr>
    </w:p>
    <w:p w14:paraId="0E7EA079" w14:textId="708F7AAE" w:rsidR="002362ED" w:rsidRPr="002E4A18" w:rsidRDefault="002362ED" w:rsidP="002362ED">
      <w:pPr>
        <w:tabs>
          <w:tab w:val="left" w:pos="1700"/>
          <w:tab w:val="left" w:pos="24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21 June 2026</w:t>
      </w:r>
    </w:p>
    <w:p w14:paraId="2ADEF356" w14:textId="77777777" w:rsidR="002362ED" w:rsidRPr="002E4A18" w:rsidRDefault="002362ED" w:rsidP="002362ED">
      <w:pPr>
        <w:pBdr>
          <w:bottom w:val="single" w:sz="6" w:space="1" w:color="auto"/>
        </w:pBdr>
        <w:rPr>
          <w:rFonts w:ascii="Arial" w:hAnsi="Arial" w:cs="Arial"/>
          <w:b/>
        </w:rPr>
      </w:pPr>
    </w:p>
    <w:p w14:paraId="4629F89E" w14:textId="77777777" w:rsidR="00263C03" w:rsidRDefault="00263C03" w:rsidP="00263C03">
      <w:pPr>
        <w:rPr>
          <w:rFonts w:ascii="Arial" w:hAnsi="Arial" w:cs="Arial"/>
          <w:b/>
        </w:rPr>
      </w:pPr>
    </w:p>
    <w:p w14:paraId="53339F16" w14:textId="14EE3278" w:rsidR="00017BEF" w:rsidRPr="005F5D4F" w:rsidRDefault="00017BEF" w:rsidP="00017BEF">
      <w:pPr>
        <w:tabs>
          <w:tab w:val="left" w:pos="3600"/>
          <w:tab w:val="left" w:pos="4300"/>
          <w:tab w:val="left" w:pos="50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DTPO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 xml:space="preserve">11 0203H June 2026, Purok 3, </w:t>
      </w:r>
      <w:proofErr w:type="spellStart"/>
      <w:r>
        <w:rPr>
          <w:rFonts w:ascii="Arial" w:hAnsi="Arial" w:cs="Arial"/>
          <w:b/>
        </w:rPr>
        <w:t>Angatel</w:t>
      </w:r>
      <w:proofErr w:type="spellEnd"/>
      <w:r>
        <w:rPr>
          <w:rFonts w:ascii="Arial" w:hAnsi="Arial" w:cs="Arial"/>
          <w:b/>
        </w:rPr>
        <w:t>, Urbiztondo, Pangasinan</w:t>
      </w:r>
    </w:p>
    <w:p w14:paraId="7E6AF916" w14:textId="1A3583B0" w:rsidR="00017BEF" w:rsidRPr="005F5D4F" w:rsidRDefault="00017BEF" w:rsidP="00017BEF">
      <w:pPr>
        <w:tabs>
          <w:tab w:val="left" w:pos="3600"/>
          <w:tab w:val="left" w:pos="4300"/>
          <w:tab w:val="left" w:pos="50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INVOLVED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Commercial / Warehouse</w:t>
      </w:r>
    </w:p>
    <w:p w14:paraId="68E2C8FC" w14:textId="1BD22888" w:rsidR="00017BEF" w:rsidRPr="005F5D4F" w:rsidRDefault="00017BEF" w:rsidP="00017BEF">
      <w:pPr>
        <w:tabs>
          <w:tab w:val="left" w:pos="3600"/>
          <w:tab w:val="left" w:pos="4300"/>
          <w:tab w:val="left" w:pos="50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NAME OF ESTABLISHMENT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JTC Trading</w:t>
      </w:r>
    </w:p>
    <w:p w14:paraId="5F455F76" w14:textId="3718F73F" w:rsidR="00017BEF" w:rsidRPr="005F5D4F" w:rsidRDefault="00017BEF" w:rsidP="00017BEF">
      <w:pPr>
        <w:tabs>
          <w:tab w:val="left" w:pos="3600"/>
          <w:tab w:val="left" w:pos="4300"/>
          <w:tab w:val="left" w:pos="50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OWNER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</w:rPr>
        <w:t>sadad</w:t>
      </w:r>
      <w:proofErr w:type="spellEnd"/>
    </w:p>
    <w:p w14:paraId="036C0BA3" w14:textId="3C82D31D" w:rsidR="00017BEF" w:rsidRPr="005F5D4F" w:rsidRDefault="00017BEF" w:rsidP="00017BEF">
      <w:pPr>
        <w:tabs>
          <w:tab w:val="left" w:pos="3600"/>
          <w:tab w:val="left" w:pos="4300"/>
          <w:tab w:val="left" w:pos="50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OCCUPANT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</w:rPr>
        <w:t>ashdahdadk</w:t>
      </w:r>
      <w:proofErr w:type="spellEnd"/>
    </w:p>
    <w:p w14:paraId="6307108E" w14:textId="2BD079FE" w:rsidR="00017BEF" w:rsidRPr="005F5D4F" w:rsidRDefault="00017BEF" w:rsidP="00017BEF">
      <w:pPr>
        <w:tabs>
          <w:tab w:val="left" w:pos="1800"/>
          <w:tab w:val="left" w:pos="3600"/>
          <w:tab w:val="left" w:pos="43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CASUALTY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Fatality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Two (2)</w:t>
      </w:r>
    </w:p>
    <w:p w14:paraId="2112F519" w14:textId="208A01A5" w:rsidR="00017BEF" w:rsidRPr="005F5D4F" w:rsidRDefault="00017BEF" w:rsidP="00017BEF">
      <w:pPr>
        <w:tabs>
          <w:tab w:val="left" w:pos="1800"/>
          <w:tab w:val="left" w:pos="3600"/>
          <w:tab w:val="left" w:pos="4300"/>
        </w:tabs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Injured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Negative</w:t>
      </w:r>
    </w:p>
    <w:p w14:paraId="6F518DEE" w14:textId="33C1BF21" w:rsidR="00017BEF" w:rsidRPr="005F5D4F" w:rsidRDefault="00017BEF" w:rsidP="00017BEF">
      <w:pPr>
        <w:tabs>
          <w:tab w:val="left" w:pos="3600"/>
          <w:tab w:val="left" w:pos="4300"/>
          <w:tab w:val="left" w:pos="50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ESTIMATED DAMAGE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Twenty Thousand Pesos (</w:t>
      </w:r>
      <w:r w:rsidR="005F5D23" w:rsidRPr="005F5D23">
        <w:rPr>
          <w:rFonts w:ascii="Arial" w:hAnsi="Arial" w:cs="Arial"/>
          <w:b/>
        </w:rPr>
        <w:t>₱</w:t>
      </w:r>
      <w:r>
        <w:rPr>
          <w:rFonts w:ascii="Arial" w:hAnsi="Arial" w:cs="Arial"/>
          <w:b/>
        </w:rPr>
        <w:t>20,000)</w:t>
      </w:r>
    </w:p>
    <w:p w14:paraId="26BED91A" w14:textId="5CAF4AB8" w:rsidR="00017BEF" w:rsidRPr="005F5D4F" w:rsidRDefault="00017BEF" w:rsidP="00017BEF">
      <w:pPr>
        <w:tabs>
          <w:tab w:val="left" w:pos="3600"/>
          <w:tab w:val="left" w:pos="4300"/>
          <w:tab w:val="left" w:pos="50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TIME FIRE STARTED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r w:rsidR="005F5D23">
        <w:rPr>
          <w:rFonts w:ascii="Arial" w:hAnsi="Arial" w:cs="Arial"/>
          <w:b/>
        </w:rPr>
        <w:t>0203H</w:t>
      </w:r>
      <w:r w:rsidR="005F5D23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11 June 2026</w:t>
      </w:r>
    </w:p>
    <w:p w14:paraId="029B74D2" w14:textId="05D1D034" w:rsidR="00017BEF" w:rsidRPr="005F5D4F" w:rsidRDefault="00017BEF" w:rsidP="00017BEF">
      <w:pPr>
        <w:tabs>
          <w:tab w:val="left" w:pos="3600"/>
          <w:tab w:val="left" w:pos="4300"/>
          <w:tab w:val="left" w:pos="50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TIME OF FIRE OUT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r w:rsidR="005F5D23">
        <w:rPr>
          <w:rFonts w:ascii="Arial" w:hAnsi="Arial" w:cs="Arial"/>
          <w:b/>
        </w:rPr>
        <w:t>1545H</w:t>
      </w:r>
      <w:r w:rsidR="005F5D23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20 June 2026</w:t>
      </w:r>
    </w:p>
    <w:p w14:paraId="20DD3C83" w14:textId="12BDAA8E" w:rsidR="00017BEF" w:rsidRPr="005F5D4F" w:rsidRDefault="00017BEF" w:rsidP="00017BEF">
      <w:pPr>
        <w:tabs>
          <w:tab w:val="left" w:pos="3600"/>
          <w:tab w:val="left" w:pos="4300"/>
          <w:tab w:val="left" w:pos="500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ALARM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:</w:t>
      </w:r>
      <w:r w:rsidR="00544989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2nd Alarm</w:t>
      </w:r>
    </w:p>
    <w:p w14:paraId="6267251D" w14:textId="77777777" w:rsidR="00017BEF" w:rsidRPr="005F5D4F" w:rsidRDefault="00017BEF" w:rsidP="00017BEF">
      <w:pPr>
        <w:rPr>
          <w:rFonts w:ascii="Arial" w:hAnsi="Arial" w:cs="Arial"/>
          <w:b/>
        </w:rPr>
      </w:pPr>
    </w:p>
    <w:p w14:paraId="70BDC465" w14:textId="77777777" w:rsidR="005F5D23" w:rsidRDefault="00017BEF" w:rsidP="005F5D2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DETAILS OF INVESTIGATION</w:t>
      </w:r>
      <w:r w:rsidRPr="005F5D4F">
        <w:rPr>
          <w:rFonts w:ascii="Arial" w:hAnsi="Arial" w:cs="Arial"/>
          <w:b/>
        </w:rPr>
        <w:t>:</w:t>
      </w:r>
    </w:p>
    <w:p w14:paraId="7B9F46F0" w14:textId="77777777" w:rsidR="005F5D23" w:rsidRDefault="005F5D23" w:rsidP="005F5D23">
      <w:pPr>
        <w:rPr>
          <w:rFonts w:ascii="Arial" w:hAnsi="Arial" w:cs="Arial"/>
          <w:b/>
        </w:rPr>
      </w:pPr>
    </w:p>
    <w:p w14:paraId="0332DE9E" w14:textId="4CA80962" w:rsidR="00017BEF" w:rsidRDefault="00017BEF" w:rsidP="00C9637B">
      <w:pPr>
        <w:ind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akjdajsdjwhhdi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dqhjwdjkq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jqjk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asda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sdas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dasdasdasdas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dasdasdasdasdasd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asdasdasdasdasdas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eqweq</w:t>
      </w:r>
      <w:proofErr w:type="spellEnd"/>
      <w:r w:rsidR="00C9637B">
        <w:rPr>
          <w:rFonts w:ascii="Arial" w:hAnsi="Arial" w:cs="Arial"/>
        </w:rPr>
        <w:t xml:space="preserve"> q </w:t>
      </w:r>
      <w:proofErr w:type="spellStart"/>
      <w:r w:rsidR="00C9637B">
        <w:rPr>
          <w:rFonts w:ascii="Arial" w:hAnsi="Arial" w:cs="Arial"/>
        </w:rPr>
        <w:t>eqw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eqe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qwwe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qe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qe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qweqwe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qeqweqwe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qw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qwe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qweqwe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qweq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eqw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eqw</w:t>
      </w:r>
      <w:proofErr w:type="spellEnd"/>
      <w:r w:rsidR="00C9637B">
        <w:rPr>
          <w:rFonts w:ascii="Arial" w:hAnsi="Arial" w:cs="Arial"/>
        </w:rPr>
        <w:t xml:space="preserve"> e </w:t>
      </w:r>
      <w:proofErr w:type="spellStart"/>
      <w:r w:rsidR="00C9637B">
        <w:rPr>
          <w:rFonts w:ascii="Arial" w:hAnsi="Arial" w:cs="Arial"/>
        </w:rPr>
        <w:t>eqe</w:t>
      </w:r>
      <w:proofErr w:type="spellEnd"/>
      <w:r w:rsidR="00C9637B">
        <w:rPr>
          <w:rFonts w:ascii="Arial" w:hAnsi="Arial" w:cs="Arial"/>
        </w:rPr>
        <w:t xml:space="preserve"> </w:t>
      </w:r>
      <w:proofErr w:type="spellStart"/>
      <w:r w:rsidR="00C9637B">
        <w:rPr>
          <w:rFonts w:ascii="Arial" w:hAnsi="Arial" w:cs="Arial"/>
        </w:rPr>
        <w:t>qw</w:t>
      </w:r>
      <w:proofErr w:type="spellEnd"/>
      <w:r w:rsidR="00C9637B">
        <w:rPr>
          <w:rFonts w:ascii="Arial" w:hAnsi="Arial" w:cs="Arial"/>
        </w:rPr>
        <w:t>.</w:t>
      </w:r>
    </w:p>
    <w:p w14:paraId="0158E798" w14:textId="77777777" w:rsidR="00C9637B" w:rsidRDefault="00C9637B" w:rsidP="00C9637B">
      <w:pPr>
        <w:ind w:firstLine="720"/>
        <w:jc w:val="both"/>
        <w:rPr>
          <w:rFonts w:ascii="Arial" w:hAnsi="Arial" w:cs="Arial"/>
        </w:rPr>
      </w:pPr>
    </w:p>
    <w:p w14:paraId="0EE1CB03" w14:textId="3BD1128D" w:rsidR="00C9637B" w:rsidRPr="005F5D23" w:rsidRDefault="00C9637B" w:rsidP="00C9637B">
      <w:pPr>
        <w:ind w:firstLine="720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</w:rPr>
        <w:t>Qweqweqw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eqweqw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eqwe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qweqw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eqw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eqwe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qweqweqweqw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eqw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eqwe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qweqwe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qweqweqw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eqwe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qw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qw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eqwe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qwlkeqwk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jkqwwejk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qwjeqwj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ejqwk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ekjqwkjekjq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qwejkq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jkeqwkjekjqekjqe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kjkj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kjqq</w:t>
      </w:r>
      <w:proofErr w:type="spellEnd"/>
      <w:r>
        <w:rPr>
          <w:rFonts w:ascii="Arial" w:hAnsi="Arial" w:cs="Arial"/>
        </w:rPr>
        <w:t xml:space="preserve"> .</w:t>
      </w:r>
    </w:p>
    <w:p w14:paraId="51931050" w14:textId="77777777" w:rsidR="00017BEF" w:rsidRPr="005F5D4F" w:rsidRDefault="00017BEF" w:rsidP="00017BEF">
      <w:pPr>
        <w:rPr>
          <w:rFonts w:ascii="Arial" w:hAnsi="Arial" w:cs="Arial"/>
        </w:rPr>
      </w:pPr>
    </w:p>
    <w:p w14:paraId="11E5C0C2" w14:textId="77777777" w:rsidR="00017BEF" w:rsidRPr="005F5D4F" w:rsidRDefault="00017BEF" w:rsidP="00017BEF">
      <w:pPr>
        <w:rPr>
          <w:rFonts w:ascii="Arial" w:hAnsi="Arial" w:cs="Arial"/>
        </w:rPr>
      </w:pPr>
    </w:p>
    <w:p w14:paraId="29258747" w14:textId="77777777" w:rsidR="00017BEF" w:rsidRPr="00331BCC" w:rsidRDefault="00017BEF" w:rsidP="00017BEF">
      <w:pPr>
        <w:ind w:left="720"/>
        <w:rPr>
          <w:rFonts w:ascii="Arial" w:hAnsi="Arial" w:cs="Arial"/>
        </w:rPr>
      </w:pPr>
    </w:p>
    <w:p w14:paraId="1FC37F91" w14:textId="77777777" w:rsidR="00017BEF" w:rsidRPr="005F5D4F" w:rsidRDefault="00017BEF" w:rsidP="00017BEF">
      <w:pPr>
        <w:rPr>
          <w:rFonts w:ascii="Arial" w:hAnsi="Arial" w:cs="Arial"/>
          <w:b/>
        </w:rPr>
      </w:pPr>
      <w:r w:rsidRPr="005F5D4F">
        <w:rPr>
          <w:rFonts w:ascii="Arial" w:hAnsi="Arial" w:cs="Arial"/>
          <w:b/>
        </w:rPr>
        <w:t>DISPOSITION:</w:t>
      </w:r>
    </w:p>
    <w:p w14:paraId="557529E7" w14:textId="77777777" w:rsidR="005F5D23" w:rsidRDefault="005F5D23" w:rsidP="00017BEF">
      <w:pPr>
        <w:ind w:firstLine="720"/>
        <w:jc w:val="both"/>
        <w:rPr>
          <w:rFonts w:ascii="Arial" w:hAnsi="Arial" w:cs="Arial"/>
        </w:rPr>
      </w:pPr>
    </w:p>
    <w:p w14:paraId="2A01B02C" w14:textId="2DC0B890" w:rsidR="00017BEF" w:rsidRPr="005F5D4F" w:rsidRDefault="00017BEF" w:rsidP="00017BEF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Progress Investigation report to follow.</w:t>
      </w:r>
    </w:p>
    <w:p w14:paraId="1DD0614D" w14:textId="77777777" w:rsidR="00017BEF" w:rsidRPr="005F5D4F" w:rsidRDefault="00017BEF" w:rsidP="00017BEF">
      <w:pPr>
        <w:rPr>
          <w:rFonts w:ascii="Arial" w:hAnsi="Arial" w:cs="Arial"/>
        </w:rPr>
      </w:pPr>
    </w:p>
    <w:p w14:paraId="0C4A2D61" w14:textId="77777777" w:rsidR="00017BEF" w:rsidRPr="005F5D4F" w:rsidRDefault="00017BEF" w:rsidP="00017BEF">
      <w:pPr>
        <w:rPr>
          <w:rFonts w:ascii="Arial" w:hAnsi="Arial" w:cs="Arial"/>
          <w:b/>
        </w:rPr>
      </w:pPr>
    </w:p>
    <w:p w14:paraId="14BBA501" w14:textId="77777777" w:rsidR="00017BEF" w:rsidRPr="005F5D4F" w:rsidRDefault="00017BEF" w:rsidP="00017BEF">
      <w:pPr>
        <w:rPr>
          <w:rFonts w:ascii="Arial" w:hAnsi="Arial" w:cs="Arial"/>
          <w:b/>
        </w:rPr>
      </w:pPr>
    </w:p>
    <w:p w14:paraId="7DB5C4C4" w14:textId="77777777" w:rsidR="00017BEF" w:rsidRDefault="00017BEF" w:rsidP="00017BEF">
      <w:pPr>
        <w:rPr>
          <w:rFonts w:ascii="Arial" w:hAnsi="Arial" w:cs="Arial"/>
          <w:b/>
        </w:rPr>
      </w:pPr>
    </w:p>
    <w:p w14:paraId="414A9641" w14:textId="77777777" w:rsidR="00017BEF" w:rsidRPr="005F5D4F" w:rsidRDefault="00017BEF" w:rsidP="00017BEF">
      <w:pPr>
        <w:rPr>
          <w:rFonts w:ascii="Arial" w:hAnsi="Arial" w:cs="Arial"/>
          <w:b/>
        </w:rPr>
      </w:pPr>
    </w:p>
    <w:p w14:paraId="024BA327" w14:textId="44DB3213" w:rsidR="005F5D23" w:rsidRDefault="0025740A" w:rsidP="0025740A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017BEF">
        <w:rPr>
          <w:rFonts w:ascii="Arial" w:hAnsi="Arial" w:cs="Arial"/>
          <w:b/>
        </w:rPr>
        <w:t>F</w:t>
      </w:r>
      <w:r>
        <w:rPr>
          <w:rFonts w:ascii="Arial" w:hAnsi="Arial" w:cs="Arial"/>
          <w:b/>
        </w:rPr>
        <w:t xml:space="preserve">01 </w:t>
      </w:r>
      <w:r w:rsidR="00017BEF">
        <w:rPr>
          <w:rFonts w:ascii="Arial" w:hAnsi="Arial" w:cs="Arial"/>
          <w:b/>
        </w:rPr>
        <w:t>Marco Reyes Santos</w:t>
      </w:r>
    </w:p>
    <w:p w14:paraId="6573099D" w14:textId="116944AD" w:rsidR="00017BEF" w:rsidRPr="00411FBB" w:rsidRDefault="005F5D23" w:rsidP="005F5D23">
      <w:pPr>
        <w:rPr>
          <w:rFonts w:ascii="Arial" w:hAnsi="Arial" w:cs="Arial"/>
          <w:bCs/>
          <w:i/>
          <w:i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</w:t>
      </w:r>
      <w:r w:rsidR="0025740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</w:t>
      </w:r>
      <w:r w:rsidR="00017BEF">
        <w:rPr>
          <w:rFonts w:ascii="Arial" w:hAnsi="Arial" w:cs="Arial"/>
        </w:rPr>
        <w:t>Fire Arson Investigator</w:t>
      </w:r>
    </w:p>
    <w:p w14:paraId="0944A940" w14:textId="77777777" w:rsidR="00017BEF" w:rsidRPr="005F5D4F" w:rsidRDefault="00017BEF" w:rsidP="00017BEF">
      <w:pPr>
        <w:rPr>
          <w:rFonts w:ascii="Arial" w:hAnsi="Arial" w:cs="Arial"/>
          <w:b/>
        </w:rPr>
      </w:pPr>
    </w:p>
    <w:p w14:paraId="2A1DAE3B" w14:textId="77777777" w:rsidR="00017BEF" w:rsidRDefault="00017BEF" w:rsidP="00017BEF">
      <w:pPr>
        <w:ind w:firstLine="720"/>
        <w:rPr>
          <w:rFonts w:ascii="Arial" w:hAnsi="Arial" w:cs="Arial"/>
          <w:b/>
        </w:rPr>
      </w:pPr>
    </w:p>
    <w:p w14:paraId="4FB1C6D4" w14:textId="77777777" w:rsidR="00017BEF" w:rsidRDefault="00017BEF" w:rsidP="00017BEF">
      <w:pPr>
        <w:ind w:firstLine="720"/>
        <w:rPr>
          <w:rFonts w:ascii="Arial" w:hAnsi="Arial" w:cs="Arial"/>
          <w:b/>
        </w:rPr>
      </w:pPr>
    </w:p>
    <w:p w14:paraId="72259219" w14:textId="77777777" w:rsidR="00017BEF" w:rsidRDefault="00017BEF" w:rsidP="00017BEF">
      <w:pPr>
        <w:ind w:firstLine="720"/>
        <w:rPr>
          <w:rFonts w:ascii="Arial" w:hAnsi="Arial" w:cs="Arial"/>
          <w:b/>
        </w:rPr>
      </w:pPr>
    </w:p>
    <w:p w14:paraId="2662B62E" w14:textId="77777777" w:rsidR="00017BEF" w:rsidRDefault="00017BEF" w:rsidP="00017BEF">
      <w:pPr>
        <w:ind w:firstLine="720"/>
        <w:rPr>
          <w:rFonts w:ascii="Arial" w:hAnsi="Arial" w:cs="Arial"/>
          <w:b/>
        </w:rPr>
      </w:pPr>
    </w:p>
    <w:p w14:paraId="33F3C82C" w14:textId="77777777" w:rsidR="00017BEF" w:rsidRPr="00001087" w:rsidRDefault="00017BEF" w:rsidP="00017BEF">
      <w:pPr>
        <w:ind w:firstLine="720"/>
        <w:rPr>
          <w:rFonts w:ascii="Arial" w:hAnsi="Arial" w:cs="Arial"/>
          <w:b/>
        </w:rPr>
      </w:pPr>
    </w:p>
    <w:p w14:paraId="2A530213" w14:textId="77777777" w:rsidR="00017BEF" w:rsidRPr="00001087" w:rsidRDefault="00017BEF" w:rsidP="00017BEF">
      <w:pPr>
        <w:ind w:firstLine="720"/>
        <w:rPr>
          <w:rFonts w:ascii="Arial" w:hAnsi="Arial" w:cs="Arial"/>
          <w:b/>
        </w:rPr>
      </w:pPr>
      <w:r w:rsidRPr="00001087">
        <w:rPr>
          <w:rFonts w:ascii="Arial" w:hAnsi="Arial" w:cs="Arial"/>
          <w:b/>
        </w:rPr>
        <w:t>Noted By:</w:t>
      </w:r>
    </w:p>
    <w:p w14:paraId="4D834E52" w14:textId="77777777" w:rsidR="00017BEF" w:rsidRPr="00001087" w:rsidRDefault="00017BEF" w:rsidP="00017BEF">
      <w:pPr>
        <w:rPr>
          <w:rFonts w:ascii="Arial" w:hAnsi="Arial" w:cs="Arial"/>
          <w:b/>
        </w:rPr>
      </w:pPr>
      <w:r w:rsidRPr="00001087">
        <w:rPr>
          <w:rFonts w:ascii="Arial" w:hAnsi="Arial" w:cs="Arial"/>
          <w:b/>
        </w:rPr>
        <w:tab/>
      </w:r>
    </w:p>
    <w:p w14:paraId="41607B34" w14:textId="77777777" w:rsidR="00017BEF" w:rsidRPr="00001087" w:rsidRDefault="00017BEF" w:rsidP="00017BEF">
      <w:pPr>
        <w:rPr>
          <w:rFonts w:ascii="Arial" w:hAnsi="Arial" w:cs="Arial"/>
          <w:b/>
        </w:rPr>
      </w:pPr>
    </w:p>
    <w:p w14:paraId="2D634472" w14:textId="77777777" w:rsidR="00017BEF" w:rsidRPr="00001087" w:rsidRDefault="00017BEF" w:rsidP="00017BEF">
      <w:pPr>
        <w:rPr>
          <w:rFonts w:ascii="Arial" w:hAnsi="Arial" w:cs="Arial"/>
          <w:b/>
        </w:rPr>
      </w:pPr>
    </w:p>
    <w:p w14:paraId="544598FD" w14:textId="4C92466F" w:rsidR="00017BEF" w:rsidRPr="00001087" w:rsidRDefault="00017BEF" w:rsidP="00017BEF">
      <w:pPr>
        <w:ind w:firstLine="720"/>
        <w:rPr>
          <w:rFonts w:ascii="Arial" w:hAnsi="Arial" w:cs="Arial"/>
          <w:bCs/>
          <w:i/>
          <w:iCs/>
        </w:rPr>
      </w:pPr>
      <w:r>
        <w:rPr>
          <w:rFonts w:ascii="Arial" w:hAnsi="Arial" w:cs="Arial"/>
          <w:b/>
        </w:rPr>
        <w:t>F</w:t>
      </w:r>
      <w:r w:rsidR="0025740A">
        <w:rPr>
          <w:rFonts w:ascii="Arial" w:hAnsi="Arial" w:cs="Arial"/>
          <w:b/>
        </w:rPr>
        <w:t>01</w:t>
      </w:r>
      <w:r>
        <w:rPr>
          <w:rFonts w:ascii="Arial" w:hAnsi="Arial" w:cs="Arial"/>
          <w:b/>
        </w:rPr>
        <w:t xml:space="preserve"> Luis Garcia Morales</w:t>
      </w:r>
      <w:r>
        <w:rPr>
          <w:rFonts w:ascii="Arial" w:hAnsi="Arial" w:cs="Arial"/>
        </w:rPr>
        <w:br/>
      </w:r>
      <w:r w:rsidR="005F5D23">
        <w:rPr>
          <w:rFonts w:ascii="Arial" w:hAnsi="Arial" w:cs="Arial"/>
        </w:rPr>
        <w:t xml:space="preserve"> </w:t>
      </w:r>
      <w:r w:rsidR="005F5D23">
        <w:rPr>
          <w:rFonts w:ascii="Arial" w:hAnsi="Arial" w:cs="Arial"/>
        </w:rPr>
        <w:tab/>
      </w:r>
      <w:r w:rsidR="00544989">
        <w:rPr>
          <w:rFonts w:ascii="Arial" w:hAnsi="Arial" w:cs="Arial"/>
        </w:rPr>
        <w:t>Chief, Intelligence and Investigation Unit</w:t>
      </w:r>
    </w:p>
    <w:p w14:paraId="0D0AF802" w14:textId="77777777" w:rsidR="00017BEF" w:rsidRPr="00001087" w:rsidRDefault="00017BEF" w:rsidP="00017BEF">
      <w:pPr>
        <w:ind w:left="720"/>
        <w:rPr>
          <w:rFonts w:ascii="Arial" w:hAnsi="Arial" w:cs="Arial"/>
          <w:b/>
        </w:rPr>
      </w:pPr>
    </w:p>
    <w:p w14:paraId="78D90CE3" w14:textId="77777777" w:rsidR="00017BEF" w:rsidRPr="00001087" w:rsidRDefault="00017BEF" w:rsidP="00017BEF">
      <w:pPr>
        <w:rPr>
          <w:rFonts w:ascii="Arial" w:hAnsi="Arial" w:cs="Arial"/>
          <w:b/>
        </w:rPr>
      </w:pPr>
    </w:p>
    <w:p w14:paraId="39D04817" w14:textId="77777777" w:rsidR="00017BEF" w:rsidRPr="00001087" w:rsidRDefault="00017BEF" w:rsidP="00017BEF">
      <w:pPr>
        <w:rPr>
          <w:rFonts w:ascii="Arial" w:hAnsi="Arial" w:cs="Arial"/>
          <w:b/>
        </w:rPr>
      </w:pPr>
    </w:p>
    <w:p w14:paraId="066A7C4A" w14:textId="77777777" w:rsidR="00017BEF" w:rsidRPr="00001087" w:rsidRDefault="00017BEF" w:rsidP="00017BEF">
      <w:pPr>
        <w:rPr>
          <w:rFonts w:ascii="Arial" w:hAnsi="Arial" w:cs="Arial"/>
          <w:b/>
        </w:rPr>
      </w:pPr>
    </w:p>
    <w:p w14:paraId="3E2EE5DF" w14:textId="77777777" w:rsidR="00017BEF" w:rsidRPr="00001087" w:rsidRDefault="00017BEF" w:rsidP="00017BEF">
      <w:pPr>
        <w:rPr>
          <w:rFonts w:ascii="Arial" w:hAnsi="Arial" w:cs="Arial"/>
          <w:b/>
        </w:rPr>
      </w:pPr>
    </w:p>
    <w:p w14:paraId="28355E53" w14:textId="77777777" w:rsidR="00017BEF" w:rsidRPr="00001087" w:rsidRDefault="00017BEF" w:rsidP="00017BEF">
      <w:pPr>
        <w:rPr>
          <w:rFonts w:ascii="Arial" w:hAnsi="Arial" w:cs="Arial"/>
          <w:b/>
        </w:rPr>
      </w:pPr>
      <w:r w:rsidRPr="00001087">
        <w:rPr>
          <w:rFonts w:ascii="Arial" w:hAnsi="Arial" w:cs="Arial"/>
          <w:b/>
        </w:rPr>
        <w:tab/>
      </w:r>
    </w:p>
    <w:p w14:paraId="2270667A" w14:textId="77777777" w:rsidR="00017BEF" w:rsidRPr="00001087" w:rsidRDefault="00017BEF" w:rsidP="00017BEF">
      <w:pPr>
        <w:rPr>
          <w:rFonts w:ascii="Arial" w:hAnsi="Arial" w:cs="Arial"/>
          <w:b/>
        </w:rPr>
      </w:pPr>
    </w:p>
    <w:p w14:paraId="4D18255F" w14:textId="77777777" w:rsidR="00017BEF" w:rsidRPr="00001087" w:rsidRDefault="00017BEF" w:rsidP="00017BEF">
      <w:pPr>
        <w:rPr>
          <w:rFonts w:ascii="Arial" w:hAnsi="Arial" w:cs="Arial"/>
          <w:b/>
        </w:rPr>
      </w:pPr>
    </w:p>
    <w:p w14:paraId="325E7931" w14:textId="59580A88" w:rsidR="00017BEF" w:rsidRPr="00001087" w:rsidRDefault="00610724" w:rsidP="005F5D23">
      <w:pPr>
        <w:ind w:left="720"/>
        <w:rPr>
          <w:rFonts w:ascii="Arial" w:hAnsi="Arial" w:cs="Arial"/>
          <w:bCs/>
          <w:i/>
          <w:iCs/>
        </w:rPr>
      </w:pPr>
      <w:r>
        <w:rPr>
          <w:rFonts w:ascii="Arial" w:hAnsi="Arial" w:cs="Arial"/>
          <w:b/>
        </w:rPr>
        <w:t>SF04 TERESA C PASCUA</w:t>
      </w:r>
      <w:r w:rsidR="00017BEF">
        <w:rPr>
          <w:rFonts w:ascii="Arial" w:hAnsi="Arial" w:cs="Arial"/>
        </w:rPr>
        <w:br/>
      </w:r>
      <w:r>
        <w:rPr>
          <w:rFonts w:ascii="Arial" w:hAnsi="Arial" w:cs="Arial"/>
        </w:rPr>
        <w:t>Acting Municipal Fire Marshal</w:t>
      </w:r>
    </w:p>
    <w:p w14:paraId="6D5C11CF" w14:textId="77777777" w:rsidR="00017BEF" w:rsidRDefault="00017BEF" w:rsidP="00017BEF">
      <w:pPr>
        <w:rPr>
          <w:rFonts w:ascii="Arial" w:hAnsi="Arial" w:cs="Arial"/>
          <w:bCs/>
          <w:i/>
          <w:iCs/>
          <w:color w:val="FF0000"/>
        </w:rPr>
      </w:pPr>
    </w:p>
    <w:p w14:paraId="00241735" w14:textId="77777777" w:rsidR="00017BEF" w:rsidRDefault="00017BEF" w:rsidP="00017BEF">
      <w:pPr>
        <w:rPr>
          <w:rFonts w:ascii="Arial" w:hAnsi="Arial" w:cs="Arial"/>
          <w:bCs/>
          <w:i/>
          <w:iCs/>
          <w:color w:val="FF0000"/>
        </w:rPr>
      </w:pPr>
    </w:p>
    <w:p w14:paraId="039AFA0A" w14:textId="77777777" w:rsidR="00017BEF" w:rsidRDefault="00017BEF" w:rsidP="00017BEF">
      <w:pPr>
        <w:rPr>
          <w:rFonts w:ascii="Arial" w:hAnsi="Arial" w:cs="Arial"/>
          <w:bCs/>
          <w:i/>
          <w:iCs/>
          <w:color w:val="FF0000"/>
        </w:rPr>
      </w:pPr>
    </w:p>
    <w:p w14:paraId="6B77046F" w14:textId="77777777" w:rsidR="00017BEF" w:rsidRDefault="00017BEF" w:rsidP="00017BEF">
      <w:pPr>
        <w:rPr>
          <w:rFonts w:ascii="Arial" w:hAnsi="Arial" w:cs="Arial"/>
          <w:bCs/>
          <w:i/>
          <w:iCs/>
          <w:color w:val="FF0000"/>
        </w:rPr>
      </w:pPr>
    </w:p>
    <w:p w14:paraId="4FF20461" w14:textId="77777777" w:rsidR="00017BEF" w:rsidRDefault="00017BEF" w:rsidP="00017BEF">
      <w:pPr>
        <w:rPr>
          <w:rFonts w:ascii="Arial" w:hAnsi="Arial" w:cs="Arial"/>
          <w:bCs/>
          <w:i/>
          <w:iCs/>
          <w:color w:val="FF0000"/>
        </w:rPr>
      </w:pPr>
    </w:p>
    <w:p w14:paraId="129EE012" w14:textId="77777777" w:rsidR="005E4BBA" w:rsidRPr="00EE42F5" w:rsidRDefault="005E4BBA" w:rsidP="00EE42F5">
      <w:pPr>
        <w:jc w:val="right"/>
        <w:rPr>
          <w:rFonts w:ascii="Arial" w:hAnsi="Arial" w:cs="Arial"/>
          <w:bCs/>
          <w:i/>
          <w:iCs/>
        </w:rPr>
      </w:pPr>
    </w:p>
    <w:sectPr w:rsidR="005E4BBA" w:rsidRPr="00EE42F5" w:rsidSect="00BE2895">
      <w:footerReference w:type="default" r:id="rId11"/>
      <w:pgSz w:w="12242" w:h="18722" w:code="10000"/>
      <w:pgMar w:top="851" w:right="1267" w:bottom="993" w:left="1526" w:header="720" w:footer="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83636" w14:textId="77777777" w:rsidR="002F3F93" w:rsidRDefault="002F3F93" w:rsidP="008245D0">
      <w:r>
        <w:separator/>
      </w:r>
    </w:p>
  </w:endnote>
  <w:endnote w:type="continuationSeparator" w:id="0">
    <w:p w14:paraId="5A6C1760" w14:textId="77777777" w:rsidR="002F3F93" w:rsidRDefault="002F3F93" w:rsidP="00824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DBA3" w14:textId="77777777" w:rsidR="002362ED" w:rsidRPr="00603860" w:rsidRDefault="008245D0" w:rsidP="002362ED">
    <w:pPr>
      <w:pStyle w:val="Footer"/>
      <w:rPr>
        <w:rFonts w:ascii="Arial" w:hAnsi="Arial" w:cs="Arial"/>
        <w:sz w:val="20"/>
        <w:szCs w:val="20"/>
      </w:rPr>
    </w:pPr>
    <w:r w:rsidRPr="00924094">
      <w:rPr>
        <w:rFonts w:ascii="Arial" w:hAnsi="Arial" w:cs="Arial"/>
        <w:sz w:val="20"/>
        <w:szCs w:val="20"/>
      </w:rPr>
      <w:t>BFP- QSF-</w:t>
    </w:r>
    <w:r w:rsidR="006E7FC7">
      <w:rPr>
        <w:rFonts w:ascii="Arial" w:hAnsi="Arial" w:cs="Arial"/>
        <w:sz w:val="20"/>
        <w:szCs w:val="20"/>
      </w:rPr>
      <w:t>FAID</w:t>
    </w:r>
    <w:r w:rsidRPr="00924094">
      <w:rPr>
        <w:rFonts w:ascii="Arial" w:hAnsi="Arial" w:cs="Arial"/>
        <w:sz w:val="20"/>
        <w:szCs w:val="20"/>
      </w:rPr>
      <w:t>-00</w:t>
    </w:r>
    <w:r w:rsidR="00017BEF">
      <w:rPr>
        <w:rFonts w:ascii="Arial" w:hAnsi="Arial" w:cs="Arial"/>
        <w:sz w:val="20"/>
        <w:szCs w:val="20"/>
      </w:rPr>
      <w:t>2</w:t>
    </w:r>
    <w:r>
      <w:rPr>
        <w:rFonts w:ascii="Arial" w:hAnsi="Arial" w:cs="Arial"/>
        <w:sz w:val="20"/>
        <w:szCs w:val="20"/>
      </w:rPr>
      <w:t xml:space="preserve"> </w:t>
    </w:r>
    <w:r w:rsidRPr="00924094">
      <w:rPr>
        <w:rFonts w:ascii="Arial" w:hAnsi="Arial" w:cs="Arial"/>
        <w:sz w:val="20"/>
        <w:szCs w:val="20"/>
      </w:rPr>
      <w:t>Rev.</w:t>
    </w:r>
    <w:r>
      <w:rPr>
        <w:rFonts w:ascii="Arial" w:hAnsi="Arial" w:cs="Arial"/>
        <w:sz w:val="20"/>
        <w:szCs w:val="20"/>
      </w:rPr>
      <w:t xml:space="preserve"> </w:t>
    </w:r>
    <w:r w:rsidR="00017BEF">
      <w:rPr>
        <w:rFonts w:ascii="Arial" w:hAnsi="Arial" w:cs="Arial"/>
        <w:sz w:val="20"/>
        <w:szCs w:val="20"/>
      </w:rPr>
      <w:t>02</w:t>
    </w:r>
    <w:r w:rsidRPr="00924094">
      <w:rPr>
        <w:rFonts w:ascii="Arial" w:hAnsi="Arial" w:cs="Arial"/>
        <w:sz w:val="20"/>
        <w:szCs w:val="20"/>
      </w:rPr>
      <w:t xml:space="preserve"> (</w:t>
    </w:r>
    <w:r w:rsidR="00D72F54">
      <w:rPr>
        <w:rFonts w:ascii="Arial" w:hAnsi="Arial" w:cs="Arial"/>
        <w:sz w:val="20"/>
        <w:szCs w:val="20"/>
      </w:rPr>
      <w:t>02.03.25</w:t>
    </w:r>
    <w:r w:rsidRPr="00924094">
      <w:rPr>
        <w:rFonts w:ascii="Arial" w:hAnsi="Arial" w:cs="Arial"/>
        <w:sz w:val="20"/>
        <w:szCs w:val="20"/>
      </w:rPr>
      <w:t>)</w:t>
    </w:r>
    <w:r w:rsidR="00F35BE7">
      <w:rPr>
        <w:rFonts w:ascii="Arial" w:hAnsi="Arial" w:cs="Arial"/>
        <w:sz w:val="20"/>
        <w:szCs w:val="20"/>
      </w:rPr>
      <w:t xml:space="preserve"> </w:t>
    </w:r>
    <w:r w:rsidR="002362ED">
      <w:rPr>
        <w:rFonts w:ascii="Arial" w:hAnsi="Arial" w:cs="Arial"/>
        <w:sz w:val="20"/>
        <w:szCs w:val="20"/>
      </w:rPr>
      <w:t xml:space="preserve"> </w:t>
    </w:r>
    <w:r w:rsidR="002362ED" w:rsidRPr="00603860">
      <w:rPr>
        <w:rFonts w:ascii="Arial" w:hAnsi="Arial" w:cs="Arial"/>
        <w:sz w:val="20"/>
        <w:szCs w:val="20"/>
      </w:rPr>
      <w:t xml:space="preserve">Page </w:t>
    </w:r>
    <w:r w:rsidR="002362ED" w:rsidRPr="00603860">
      <w:rPr>
        <w:rFonts w:ascii="Arial" w:hAnsi="Arial" w:cs="Arial"/>
        <w:sz w:val="20"/>
        <w:szCs w:val="20"/>
      </w:rPr>
      <w:fldChar w:fldCharType="begin"/>
    </w:r>
    <w:r w:rsidR="002362ED" w:rsidRPr="00603860">
      <w:rPr>
        <w:rFonts w:ascii="Arial" w:hAnsi="Arial" w:cs="Arial"/>
        <w:sz w:val="20"/>
        <w:szCs w:val="20"/>
      </w:rPr>
      <w:instrText xml:space="preserve"> PAGE   \* MERGEFORMAT </w:instrText>
    </w:r>
    <w:r w:rsidR="002362ED" w:rsidRPr="00603860">
      <w:rPr>
        <w:rFonts w:ascii="Arial" w:hAnsi="Arial" w:cs="Arial"/>
        <w:sz w:val="20"/>
        <w:szCs w:val="20"/>
      </w:rPr>
      <w:fldChar w:fldCharType="separate"/>
    </w:r>
    <w:r w:rsidR="00001087">
      <w:rPr>
        <w:rFonts w:ascii="Arial" w:hAnsi="Arial" w:cs="Arial"/>
        <w:noProof/>
        <w:sz w:val="20"/>
        <w:szCs w:val="20"/>
      </w:rPr>
      <w:t>2</w:t>
    </w:r>
    <w:r w:rsidR="002362ED" w:rsidRPr="00603860">
      <w:rPr>
        <w:rFonts w:ascii="Arial" w:hAnsi="Arial" w:cs="Arial"/>
        <w:noProof/>
        <w:sz w:val="20"/>
        <w:szCs w:val="20"/>
      </w:rPr>
      <w:fldChar w:fldCharType="end"/>
    </w:r>
    <w:r w:rsidR="00017BEF">
      <w:rPr>
        <w:rFonts w:ascii="Arial" w:hAnsi="Arial" w:cs="Arial"/>
        <w:noProof/>
        <w:sz w:val="20"/>
        <w:szCs w:val="20"/>
      </w:rPr>
      <w:t xml:space="preserve"> of  2</w:t>
    </w:r>
  </w:p>
  <w:p w14:paraId="40FAD36F" w14:textId="77777777" w:rsidR="008245D0" w:rsidRDefault="008245D0">
    <w:pPr>
      <w:pStyle w:val="Footer"/>
    </w:pPr>
  </w:p>
  <w:p w14:paraId="718E0D48" w14:textId="77777777" w:rsidR="008245D0" w:rsidRDefault="00824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82490" w14:textId="77777777" w:rsidR="002F3F93" w:rsidRDefault="002F3F93" w:rsidP="008245D0">
      <w:r>
        <w:separator/>
      </w:r>
    </w:p>
  </w:footnote>
  <w:footnote w:type="continuationSeparator" w:id="0">
    <w:p w14:paraId="2977BD73" w14:textId="77777777" w:rsidR="002F3F93" w:rsidRDefault="002F3F93" w:rsidP="00824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437"/>
    <w:multiLevelType w:val="hybridMultilevel"/>
    <w:tmpl w:val="9F1EC8EC"/>
    <w:lvl w:ilvl="0" w:tplc="932221F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597F83"/>
    <w:multiLevelType w:val="hybridMultilevel"/>
    <w:tmpl w:val="3ADC6DE0"/>
    <w:lvl w:ilvl="0" w:tplc="0E18F91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6C15B1"/>
    <w:multiLevelType w:val="hybridMultilevel"/>
    <w:tmpl w:val="A1A4B19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DB85215"/>
    <w:multiLevelType w:val="hybridMultilevel"/>
    <w:tmpl w:val="453210A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6660932">
    <w:abstractNumId w:val="1"/>
  </w:num>
  <w:num w:numId="2" w16cid:durableId="1289821515">
    <w:abstractNumId w:val="2"/>
  </w:num>
  <w:num w:numId="3" w16cid:durableId="1939021114">
    <w:abstractNumId w:val="3"/>
  </w:num>
  <w:num w:numId="4" w16cid:durableId="122869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4B7"/>
    <w:rsid w:val="00001087"/>
    <w:rsid w:val="00017BEF"/>
    <w:rsid w:val="00033244"/>
    <w:rsid w:val="00062A2A"/>
    <w:rsid w:val="000757C3"/>
    <w:rsid w:val="00085024"/>
    <w:rsid w:val="000E5B68"/>
    <w:rsid w:val="00111D08"/>
    <w:rsid w:val="00185A7A"/>
    <w:rsid w:val="001F6A7D"/>
    <w:rsid w:val="0021078A"/>
    <w:rsid w:val="002362ED"/>
    <w:rsid w:val="0025740A"/>
    <w:rsid w:val="00263C03"/>
    <w:rsid w:val="002761B2"/>
    <w:rsid w:val="00284236"/>
    <w:rsid w:val="002A6B38"/>
    <w:rsid w:val="002E4A18"/>
    <w:rsid w:val="002F3F93"/>
    <w:rsid w:val="003502AA"/>
    <w:rsid w:val="003C0510"/>
    <w:rsid w:val="003C54F8"/>
    <w:rsid w:val="00452CDD"/>
    <w:rsid w:val="0046708B"/>
    <w:rsid w:val="004D410C"/>
    <w:rsid w:val="00535D22"/>
    <w:rsid w:val="00544989"/>
    <w:rsid w:val="005959E8"/>
    <w:rsid w:val="005A179F"/>
    <w:rsid w:val="005D6975"/>
    <w:rsid w:val="005E4BBA"/>
    <w:rsid w:val="005F3E6E"/>
    <w:rsid w:val="005F5D23"/>
    <w:rsid w:val="00610724"/>
    <w:rsid w:val="00616750"/>
    <w:rsid w:val="00660AB0"/>
    <w:rsid w:val="00670792"/>
    <w:rsid w:val="00671567"/>
    <w:rsid w:val="006A02D7"/>
    <w:rsid w:val="006E6ECD"/>
    <w:rsid w:val="006E7FC7"/>
    <w:rsid w:val="007259B2"/>
    <w:rsid w:val="00770633"/>
    <w:rsid w:val="00795399"/>
    <w:rsid w:val="007A2950"/>
    <w:rsid w:val="00810B28"/>
    <w:rsid w:val="008245D0"/>
    <w:rsid w:val="00827F2D"/>
    <w:rsid w:val="00833E33"/>
    <w:rsid w:val="0085155A"/>
    <w:rsid w:val="00851A8C"/>
    <w:rsid w:val="00885CC9"/>
    <w:rsid w:val="008B272B"/>
    <w:rsid w:val="008B76A6"/>
    <w:rsid w:val="008C2B38"/>
    <w:rsid w:val="008D7D4F"/>
    <w:rsid w:val="009604B8"/>
    <w:rsid w:val="009E05E3"/>
    <w:rsid w:val="00A1273E"/>
    <w:rsid w:val="00A12B5D"/>
    <w:rsid w:val="00A14A4B"/>
    <w:rsid w:val="00AD3252"/>
    <w:rsid w:val="00B53FD9"/>
    <w:rsid w:val="00B60F5B"/>
    <w:rsid w:val="00BD1CA7"/>
    <w:rsid w:val="00BE2895"/>
    <w:rsid w:val="00C0331C"/>
    <w:rsid w:val="00C13DA1"/>
    <w:rsid w:val="00C3247A"/>
    <w:rsid w:val="00C37003"/>
    <w:rsid w:val="00C80F0E"/>
    <w:rsid w:val="00C84FAF"/>
    <w:rsid w:val="00C86DE2"/>
    <w:rsid w:val="00C9296B"/>
    <w:rsid w:val="00C9637B"/>
    <w:rsid w:val="00CA1FF0"/>
    <w:rsid w:val="00CC121E"/>
    <w:rsid w:val="00CE76D9"/>
    <w:rsid w:val="00CF3C16"/>
    <w:rsid w:val="00D024B7"/>
    <w:rsid w:val="00D02A6F"/>
    <w:rsid w:val="00D50B25"/>
    <w:rsid w:val="00D72F54"/>
    <w:rsid w:val="00DA12B9"/>
    <w:rsid w:val="00DE380B"/>
    <w:rsid w:val="00DE4F88"/>
    <w:rsid w:val="00E062B8"/>
    <w:rsid w:val="00E20DF3"/>
    <w:rsid w:val="00E34596"/>
    <w:rsid w:val="00E3500B"/>
    <w:rsid w:val="00E37EAA"/>
    <w:rsid w:val="00E40DD3"/>
    <w:rsid w:val="00E46AFE"/>
    <w:rsid w:val="00E67B4B"/>
    <w:rsid w:val="00E87E6B"/>
    <w:rsid w:val="00EA44B7"/>
    <w:rsid w:val="00EE42F5"/>
    <w:rsid w:val="00EF2AE6"/>
    <w:rsid w:val="00F35BE7"/>
    <w:rsid w:val="00FA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C2834"/>
  <w15:docId w15:val="{320D0AAB-AD5D-4356-9E00-27FE8FC4A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02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6A02D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6A02D7"/>
    <w:pPr>
      <w:keepNext/>
      <w:jc w:val="center"/>
      <w:outlineLvl w:val="1"/>
    </w:pPr>
    <w:rPr>
      <w:b/>
      <w:bCs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6A02D7"/>
    <w:pPr>
      <w:jc w:val="center"/>
    </w:pPr>
    <w:rPr>
      <w:b/>
      <w:bCs/>
      <w:u w:val="single"/>
    </w:rPr>
  </w:style>
  <w:style w:type="paragraph" w:styleId="BodyTextIndent2">
    <w:name w:val="Body Text Indent 2"/>
    <w:basedOn w:val="Normal"/>
    <w:link w:val="BodyTextIndent2Char"/>
    <w:rsid w:val="0085155A"/>
    <w:pPr>
      <w:tabs>
        <w:tab w:val="left" w:pos="1530"/>
      </w:tabs>
      <w:ind w:left="540" w:firstLine="720"/>
      <w:jc w:val="both"/>
    </w:pPr>
    <w:rPr>
      <w:rFonts w:ascii="Arial Narrow" w:hAnsi="Arial Narrow"/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85155A"/>
    <w:rPr>
      <w:rFonts w:ascii="Arial Narrow" w:hAnsi="Arial Narrow"/>
      <w:sz w:val="22"/>
      <w:lang w:val="en-US" w:eastAsia="en-US"/>
    </w:rPr>
  </w:style>
  <w:style w:type="paragraph" w:styleId="Header">
    <w:name w:val="header"/>
    <w:basedOn w:val="Normal"/>
    <w:link w:val="HeaderChar"/>
    <w:rsid w:val="008245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245D0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8245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5D0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8245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245D0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341880-4654-424A-A4F7-CF0E514EF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OF APPEARANCE</vt:lpstr>
    </vt:vector>
  </TitlesOfParts>
  <Company>Grizli777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APPEARANCE</dc:title>
  <dc:creator>user</dc:creator>
  <cp:lastModifiedBy>Aquinoaaron1213@outlook.com</cp:lastModifiedBy>
  <cp:revision>15</cp:revision>
  <cp:lastPrinted>2024-07-31T04:16:00Z</cp:lastPrinted>
  <dcterms:created xsi:type="dcterms:W3CDTF">2025-02-03T01:58:00Z</dcterms:created>
  <dcterms:modified xsi:type="dcterms:W3CDTF">2026-06-21T08:26:00Z</dcterms:modified>
</cp:coreProperties>
</file>