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6ED0A" w14:textId="77777777" w:rsidR="00C273E4" w:rsidRPr="00C273E4" w:rsidRDefault="00C273E4" w:rsidP="00C273E4">
      <w:pPr>
        <w:spacing w:before="120" w:after="120"/>
        <w:outlineLvl w:val="0"/>
        <w:rPr>
          <w:rFonts w:ascii="Arial" w:eastAsia="Times New Roman" w:hAnsi="Arial" w:cs="Arial"/>
          <w:color w:val="212121"/>
          <w:kern w:val="36"/>
        </w:rPr>
      </w:pPr>
      <w:r w:rsidRPr="00C273E4">
        <w:rPr>
          <w:rFonts w:ascii="Arial" w:eastAsia="Times New Roman" w:hAnsi="Arial" w:cs="Arial"/>
          <w:b/>
          <w:bCs/>
          <w:color w:val="212121"/>
          <w:kern w:val="36"/>
        </w:rPr>
        <w:t>PRINCIPAL COMPONENT ANALYSIS</w:t>
      </w:r>
    </w:p>
    <w:p w14:paraId="60908A86"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14A0EA17">
          <v:rect id="_x0000_i1025" alt="" style="width:468pt;height:.05pt;mso-width-percent:0;mso-height-percent:0;mso-width-percent:0;mso-height-percent:0" o:hralign="center" o:hrstd="t" o:hr="t" fillcolor="#a0a0a0" stroked="f"/>
        </w:pict>
      </w:r>
    </w:p>
    <w:tbl>
      <w:tblPr>
        <w:tblW w:w="8886" w:type="dxa"/>
        <w:tblInd w:w="120" w:type="dxa"/>
        <w:tblCellMar>
          <w:top w:w="15" w:type="dxa"/>
          <w:left w:w="15" w:type="dxa"/>
          <w:bottom w:w="15" w:type="dxa"/>
          <w:right w:w="15" w:type="dxa"/>
        </w:tblCellMar>
        <w:tblLook w:val="04A0" w:firstRow="1" w:lastRow="0" w:firstColumn="1" w:lastColumn="0" w:noHBand="0" w:noVBand="1"/>
      </w:tblPr>
      <w:tblGrid>
        <w:gridCol w:w="801"/>
        <w:gridCol w:w="8257"/>
      </w:tblGrid>
      <w:tr w:rsidR="00C273E4" w:rsidRPr="00C273E4" w14:paraId="3AD9910D" w14:textId="77777777" w:rsidTr="007944C7">
        <w:trPr>
          <w:trHeight w:val="135"/>
          <w:tblHeader/>
        </w:trPr>
        <w:tc>
          <w:tcPr>
            <w:tcW w:w="0" w:type="auto"/>
            <w:tcBorders>
              <w:top w:val="nil"/>
              <w:left w:val="nil"/>
              <w:bottom w:val="nil"/>
              <w:right w:val="nil"/>
            </w:tcBorders>
            <w:noWrap/>
            <w:tcMar>
              <w:top w:w="120" w:type="dxa"/>
              <w:left w:w="120" w:type="dxa"/>
              <w:bottom w:w="120" w:type="dxa"/>
              <w:right w:w="120" w:type="dxa"/>
            </w:tcMar>
            <w:vAlign w:val="center"/>
            <w:hideMark/>
          </w:tcPr>
          <w:p w14:paraId="241F141E" w14:textId="77777777" w:rsidR="00C273E4" w:rsidRPr="00C273E4" w:rsidRDefault="00C273E4" w:rsidP="00C273E4">
            <w:pPr>
              <w:spacing w:before="75"/>
              <w:rPr>
                <w:rFonts w:ascii="Arial" w:eastAsia="Times New Roman" w:hAnsi="Arial" w:cs="Arial"/>
                <w:color w:val="212121"/>
              </w:rPr>
            </w:pPr>
          </w:p>
        </w:tc>
        <w:tc>
          <w:tcPr>
            <w:tcW w:w="0" w:type="auto"/>
            <w:tcBorders>
              <w:top w:val="nil"/>
              <w:left w:val="nil"/>
              <w:bottom w:val="nil"/>
              <w:right w:val="nil"/>
            </w:tcBorders>
            <w:noWrap/>
            <w:tcMar>
              <w:top w:w="120" w:type="dxa"/>
              <w:left w:w="120" w:type="dxa"/>
              <w:bottom w:w="120" w:type="dxa"/>
              <w:right w:w="120" w:type="dxa"/>
            </w:tcMar>
            <w:vAlign w:val="center"/>
            <w:hideMark/>
          </w:tcPr>
          <w:p w14:paraId="575389C8" w14:textId="77777777" w:rsidR="00C273E4" w:rsidRPr="00C273E4" w:rsidRDefault="00C273E4" w:rsidP="00C273E4">
            <w:pPr>
              <w:rPr>
                <w:rFonts w:ascii="Arial" w:eastAsia="Times New Roman" w:hAnsi="Arial" w:cs="Arial"/>
              </w:rPr>
            </w:pPr>
          </w:p>
        </w:tc>
      </w:tr>
      <w:tr w:rsidR="00C273E4" w:rsidRPr="00C273E4" w14:paraId="30D277A5" w14:textId="77777777" w:rsidTr="00A23306">
        <w:trPr>
          <w:trHeight w:val="1239"/>
        </w:trPr>
        <w:tc>
          <w:tcPr>
            <w:tcW w:w="0" w:type="auto"/>
            <w:tcBorders>
              <w:top w:val="nil"/>
              <w:left w:val="nil"/>
              <w:bottom w:val="nil"/>
              <w:right w:val="nil"/>
            </w:tcBorders>
            <w:noWrap/>
            <w:tcMar>
              <w:top w:w="120" w:type="dxa"/>
              <w:left w:w="120" w:type="dxa"/>
              <w:bottom w:w="120" w:type="dxa"/>
              <w:right w:w="120" w:type="dxa"/>
            </w:tcMar>
            <w:vAlign w:val="center"/>
            <w:hideMark/>
          </w:tcPr>
          <w:p w14:paraId="479E7FEE" w14:textId="77777777" w:rsidR="00C273E4" w:rsidRPr="00C273E4" w:rsidRDefault="00C273E4" w:rsidP="00C273E4">
            <w:pPr>
              <w:rPr>
                <w:rFonts w:ascii="Arial" w:eastAsia="Times New Roman" w:hAnsi="Arial" w:cs="Arial"/>
              </w:rPr>
            </w:pPr>
            <w:r w:rsidRPr="00C273E4">
              <w:rPr>
                <w:rFonts w:ascii="Arial" w:eastAsia="Times New Roman" w:hAnsi="Arial" w:cs="Arial"/>
                <w:b/>
                <w:bCs/>
              </w:rPr>
              <w:t>Tags</w:t>
            </w:r>
          </w:p>
        </w:tc>
        <w:tc>
          <w:tcPr>
            <w:tcW w:w="0" w:type="auto"/>
            <w:tcBorders>
              <w:top w:val="nil"/>
              <w:left w:val="nil"/>
              <w:bottom w:val="nil"/>
              <w:right w:val="nil"/>
            </w:tcBorders>
            <w:noWrap/>
            <w:tcMar>
              <w:top w:w="120" w:type="dxa"/>
              <w:left w:w="120" w:type="dxa"/>
              <w:bottom w:w="120" w:type="dxa"/>
              <w:right w:w="120" w:type="dxa"/>
            </w:tcMar>
            <w:vAlign w:val="center"/>
            <w:hideMark/>
          </w:tcPr>
          <w:p w14:paraId="4CAC8FBA" w14:textId="77777777" w:rsidR="007944C7" w:rsidRPr="00A23306" w:rsidRDefault="00C273E4" w:rsidP="00C273E4">
            <w:pPr>
              <w:rPr>
                <w:rFonts w:ascii="Arial" w:eastAsia="Times New Roman" w:hAnsi="Arial" w:cs="Arial"/>
              </w:rPr>
            </w:pPr>
            <w:r w:rsidRPr="00C273E4">
              <w:rPr>
                <w:rFonts w:ascii="Arial" w:eastAsia="Times New Roman" w:hAnsi="Arial" w:cs="Arial"/>
              </w:rPr>
              <w:t xml:space="preserve">principal components, correlation matrix, covariance matrix, factor loadings, </w:t>
            </w:r>
          </w:p>
          <w:p w14:paraId="057D7169" w14:textId="77777777" w:rsidR="00A23306" w:rsidRDefault="00C273E4" w:rsidP="00C273E4">
            <w:pPr>
              <w:rPr>
                <w:rFonts w:ascii="Arial" w:eastAsia="Times New Roman" w:hAnsi="Arial" w:cs="Arial"/>
              </w:rPr>
            </w:pPr>
            <w:r w:rsidRPr="00C273E4">
              <w:rPr>
                <w:rFonts w:ascii="Arial" w:eastAsia="Times New Roman" w:hAnsi="Arial" w:cs="Arial"/>
              </w:rPr>
              <w:t xml:space="preserve">eigenvalues, eigenvectors, dimensionality reduction, variance, </w:t>
            </w:r>
          </w:p>
          <w:p w14:paraId="269EAFFE" w14:textId="4E03DE8C" w:rsidR="00C273E4" w:rsidRPr="00C273E4" w:rsidRDefault="00C273E4" w:rsidP="00C273E4">
            <w:pPr>
              <w:rPr>
                <w:rFonts w:ascii="Arial" w:eastAsia="Times New Roman" w:hAnsi="Arial" w:cs="Arial"/>
              </w:rPr>
            </w:pPr>
            <w:r w:rsidRPr="00C273E4">
              <w:rPr>
                <w:rFonts w:ascii="Arial" w:eastAsia="Times New Roman" w:hAnsi="Arial" w:cs="Arial"/>
              </w:rPr>
              <w:t>projection error</w:t>
            </w:r>
          </w:p>
        </w:tc>
      </w:tr>
    </w:tbl>
    <w:p w14:paraId="0905FFA1"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6AE6E4F2">
          <v:rect id="_x0000_i1026" alt="" style="width:468pt;height:.05pt;mso-width-percent:0;mso-height-percent:0;mso-width-percent:0;mso-height-percent:0" o:hralign="center" o:hrstd="t" o:hr="t" fillcolor="#a0a0a0" stroked="f"/>
        </w:pict>
      </w:r>
    </w:p>
    <w:p w14:paraId="462C765D" w14:textId="77777777" w:rsidR="00C273E4" w:rsidRPr="00C273E4" w:rsidRDefault="00C273E4" w:rsidP="00C273E4">
      <w:pPr>
        <w:spacing w:before="120" w:after="120"/>
        <w:outlineLvl w:val="1"/>
        <w:rPr>
          <w:rFonts w:ascii="Arial" w:eastAsia="Times New Roman" w:hAnsi="Arial" w:cs="Arial"/>
          <w:color w:val="212121"/>
        </w:rPr>
      </w:pPr>
      <w:r w:rsidRPr="00C273E4">
        <w:rPr>
          <w:rFonts w:ascii="Arial" w:eastAsia="Times New Roman" w:hAnsi="Arial" w:cs="Arial"/>
          <w:b/>
          <w:bCs/>
          <w:color w:val="212121"/>
        </w:rPr>
        <w:t>1. Basics</w:t>
      </w:r>
    </w:p>
    <w:p w14:paraId="32C5B470"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b/>
          <w:bCs/>
          <w:color w:val="212121"/>
        </w:rPr>
        <w:t>Principal Components Analysis (PCA)</w:t>
      </w:r>
      <w:r w:rsidRPr="00C273E4">
        <w:rPr>
          <w:rFonts w:ascii="Arial" w:eastAsia="Times New Roman" w:hAnsi="Arial" w:cs="Arial"/>
          <w:color w:val="212121"/>
        </w:rPr>
        <w:t> operates as an unsupervised machine learning algorithm.</w:t>
      </w:r>
    </w:p>
    <w:p w14:paraId="65A800AE"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Its aim is to reduce highly correlated features by transforming the feature covariance matrix into a set of fewer uncorrelated composite variables. Through this process, PCA generates eigenvectors that define the principal components, representing the new uncorrelated composite variables.</w:t>
      </w:r>
    </w:p>
    <w:p w14:paraId="792F04CD"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Additionally, it produces eigenvalues, offering insights into the proportion of the overall variance in the original data explained by each eigenvector and its corresponding principal component.</w:t>
      </w:r>
    </w:p>
    <w:p w14:paraId="1BD81467"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36EA01A4">
          <v:rect id="_x0000_i1027" alt="" style="width:468pt;height:.05pt;mso-width-percent:0;mso-height-percent:0;mso-width-percent:0;mso-height-percent:0" o:hralign="center" o:hrstd="t" o:hr="t" fillcolor="#a0a0a0" stroked="f"/>
        </w:pict>
      </w:r>
    </w:p>
    <w:p w14:paraId="4B93647F" w14:textId="77777777" w:rsidR="00C273E4" w:rsidRPr="00C273E4" w:rsidRDefault="00C273E4" w:rsidP="00C273E4">
      <w:pPr>
        <w:spacing w:before="120" w:after="120"/>
        <w:outlineLvl w:val="1"/>
        <w:rPr>
          <w:rFonts w:ascii="Arial" w:eastAsia="Times New Roman" w:hAnsi="Arial" w:cs="Arial"/>
          <w:color w:val="212121"/>
        </w:rPr>
      </w:pPr>
      <w:r w:rsidRPr="00C273E4">
        <w:rPr>
          <w:rFonts w:ascii="Arial" w:eastAsia="Times New Roman" w:hAnsi="Arial" w:cs="Arial"/>
          <w:b/>
          <w:bCs/>
          <w:color w:val="212121"/>
        </w:rPr>
        <w:t>2. Guide: List of inputs and outputs</w:t>
      </w:r>
    </w:p>
    <w:p w14:paraId="70833500"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b/>
          <w:bCs/>
          <w:color w:val="212121"/>
        </w:rPr>
        <w:t>Inputs of PCA</w:t>
      </w:r>
      <w:r w:rsidRPr="00C273E4">
        <w:rPr>
          <w:rFonts w:ascii="Arial" w:eastAsia="Times New Roman" w:hAnsi="Arial" w:cs="Arial"/>
          <w:color w:val="212121"/>
        </w:rPr>
        <w:t>:</w:t>
      </w:r>
    </w:p>
    <w:p w14:paraId="74952B2C" w14:textId="77777777" w:rsidR="00C273E4" w:rsidRPr="00C273E4" w:rsidRDefault="00C273E4" w:rsidP="00C273E4">
      <w:pPr>
        <w:numPr>
          <w:ilvl w:val="0"/>
          <w:numId w:val="1"/>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Dataset of multivariate observations with correlated features.</w:t>
      </w:r>
    </w:p>
    <w:p w14:paraId="19A61FA9" w14:textId="77777777" w:rsidR="00C273E4" w:rsidRPr="00C273E4" w:rsidRDefault="00C273E4" w:rsidP="00C273E4">
      <w:pPr>
        <w:numPr>
          <w:ilvl w:val="0"/>
          <w:numId w:val="1"/>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Correlation or Covariance Matrix which serves as a basis for features transformation.</w:t>
      </w:r>
    </w:p>
    <w:p w14:paraId="151966CC"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b/>
          <w:bCs/>
          <w:color w:val="212121"/>
        </w:rPr>
        <w:t>Outputs of PCA</w:t>
      </w:r>
      <w:r w:rsidRPr="00C273E4">
        <w:rPr>
          <w:rFonts w:ascii="Arial" w:eastAsia="Times New Roman" w:hAnsi="Arial" w:cs="Arial"/>
          <w:color w:val="212121"/>
        </w:rPr>
        <w:t>:</w:t>
      </w:r>
    </w:p>
    <w:p w14:paraId="0A894FC4" w14:textId="77777777" w:rsidR="00C273E4" w:rsidRPr="00C273E4" w:rsidRDefault="00C273E4" w:rsidP="00C273E4">
      <w:pPr>
        <w:numPr>
          <w:ilvl w:val="0"/>
          <w:numId w:val="2"/>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Principal Components (PCs): PCA is used to transform highly correlated features of dataset into a few main and uncorrelated composite variables (PCs) that capture the maximum variance in the dataset.</w:t>
      </w:r>
    </w:p>
    <w:p w14:paraId="50C5D9C2"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Importantly, PCA involves two key concepts: eigenvectors and eigenvalues.</w:t>
      </w:r>
    </w:p>
    <w:p w14:paraId="513FD339" w14:textId="77777777" w:rsidR="00C273E4" w:rsidRPr="00C273E4" w:rsidRDefault="00C273E4" w:rsidP="00C273E4">
      <w:pPr>
        <w:numPr>
          <w:ilvl w:val="0"/>
          <w:numId w:val="3"/>
        </w:numPr>
        <w:spacing w:before="120" w:after="90"/>
        <w:ind w:left="765"/>
        <w:rPr>
          <w:rFonts w:ascii="Arial" w:eastAsia="Times New Roman" w:hAnsi="Arial" w:cs="Arial"/>
          <w:color w:val="212121"/>
        </w:rPr>
      </w:pPr>
      <w:r w:rsidRPr="00C273E4">
        <w:rPr>
          <w:rFonts w:ascii="Arial" w:eastAsia="Times New Roman" w:hAnsi="Arial" w:cs="Arial"/>
          <w:color w:val="212121"/>
        </w:rPr>
        <w:t>Eigenvectors define new, mutually uncorrelated composite variables that are linear combinations of the original features. Given that it is a vector, it also shows the direction.</w:t>
      </w:r>
    </w:p>
    <w:p w14:paraId="18971331" w14:textId="77777777" w:rsidR="00C273E4" w:rsidRPr="00C273E4" w:rsidRDefault="00C273E4" w:rsidP="00C273E4">
      <w:pPr>
        <w:numPr>
          <w:ilvl w:val="0"/>
          <w:numId w:val="3"/>
        </w:numPr>
        <w:spacing w:before="120" w:after="90"/>
        <w:ind w:left="765"/>
        <w:rPr>
          <w:rFonts w:ascii="Arial" w:eastAsia="Times New Roman" w:hAnsi="Arial" w:cs="Arial"/>
          <w:color w:val="212121"/>
        </w:rPr>
      </w:pPr>
      <w:r w:rsidRPr="00C273E4">
        <w:rPr>
          <w:rFonts w:ascii="Arial" w:eastAsia="Times New Roman" w:hAnsi="Arial" w:cs="Arial"/>
          <w:color w:val="212121"/>
        </w:rPr>
        <w:t>Eigenvalue is associated with each eigenvector. It provides the proportion of total variance in the initial dataset explained by each eigenvector.</w:t>
      </w:r>
    </w:p>
    <w:p w14:paraId="76C7FE56"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lastRenderedPageBreak/>
        <w:t xml:space="preserve">Using the scree plot we could visualize how the </w:t>
      </w:r>
      <w:proofErr w:type="spellStart"/>
      <w:r w:rsidRPr="00C273E4">
        <w:rPr>
          <w:rFonts w:ascii="Arial" w:eastAsia="Times New Roman" w:hAnsi="Arial" w:cs="Arial"/>
          <w:color w:val="212121"/>
        </w:rPr>
        <w:t>the</w:t>
      </w:r>
      <w:proofErr w:type="spellEnd"/>
      <w:r w:rsidRPr="00C273E4">
        <w:rPr>
          <w:rFonts w:ascii="Arial" w:eastAsia="Times New Roman" w:hAnsi="Arial" w:cs="Arial"/>
          <w:color w:val="212121"/>
        </w:rPr>
        <w:t xml:space="preserve"> eigenvectors are ordered from highest to lowest according to their eigenvalues. Their </w:t>
      </w:r>
      <w:proofErr w:type="spellStart"/>
      <w:r w:rsidRPr="00C273E4">
        <w:rPr>
          <w:rFonts w:ascii="Arial" w:eastAsia="Times New Roman" w:hAnsi="Arial" w:cs="Arial"/>
          <w:color w:val="212121"/>
        </w:rPr>
        <w:t>usefullness</w:t>
      </w:r>
      <w:proofErr w:type="spellEnd"/>
      <w:r w:rsidRPr="00C273E4">
        <w:rPr>
          <w:rFonts w:ascii="Arial" w:eastAsia="Times New Roman" w:hAnsi="Arial" w:cs="Arial"/>
          <w:color w:val="212121"/>
        </w:rPr>
        <w:t xml:space="preserve"> depends on how much of the total variance in the initial data is explained by each of them.</w:t>
      </w:r>
    </w:p>
    <w:p w14:paraId="71752AA4"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Remember that PCs are linear combinations of the initial dataset, so we need only a few PCs to explain most of the total variance in the initial covariance matrix.</w:t>
      </w:r>
    </w:p>
    <w:p w14:paraId="36F1CA18" w14:textId="77777777" w:rsidR="00C273E4" w:rsidRPr="00C273E4" w:rsidRDefault="00C273E4" w:rsidP="00C273E4">
      <w:pPr>
        <w:numPr>
          <w:ilvl w:val="0"/>
          <w:numId w:val="4"/>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Explained variance by each PC out of the total variance in the initial data.</w:t>
      </w:r>
    </w:p>
    <w:p w14:paraId="74E2BF93"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4A4DAF71">
          <v:rect id="_x0000_i1028" alt="" style="width:468pt;height:.05pt;mso-width-percent:0;mso-height-percent:0;mso-width-percent:0;mso-height-percent:0" o:hralign="center" o:hrstd="t" o:hr="t" fillcolor="#a0a0a0" stroked="f"/>
        </w:pict>
      </w:r>
    </w:p>
    <w:p w14:paraId="39DC67D5" w14:textId="77777777" w:rsidR="00C273E4" w:rsidRPr="00C273E4" w:rsidRDefault="00C273E4" w:rsidP="00C273E4">
      <w:pPr>
        <w:spacing w:before="120" w:after="120"/>
        <w:outlineLvl w:val="1"/>
        <w:rPr>
          <w:rFonts w:ascii="Arial" w:eastAsia="Times New Roman" w:hAnsi="Arial" w:cs="Arial"/>
          <w:color w:val="212121"/>
        </w:rPr>
      </w:pPr>
      <w:r w:rsidRPr="00C273E4">
        <w:rPr>
          <w:rFonts w:ascii="Arial" w:eastAsia="Times New Roman" w:hAnsi="Arial" w:cs="Arial"/>
          <w:b/>
          <w:bCs/>
          <w:color w:val="212121"/>
        </w:rPr>
        <w:t>3.Features of PCA</w:t>
      </w:r>
    </w:p>
    <w:p w14:paraId="4EB4E695" w14:textId="176324A4" w:rsidR="007944C7" w:rsidRPr="00A23306" w:rsidRDefault="00C273E4" w:rsidP="007944C7">
      <w:pPr>
        <w:spacing w:before="120" w:after="90"/>
        <w:rPr>
          <w:rFonts w:ascii="Arial" w:eastAsia="Times New Roman" w:hAnsi="Arial" w:cs="Arial"/>
          <w:color w:val="212121"/>
        </w:rPr>
      </w:pPr>
      <w:r w:rsidRPr="00C273E4">
        <w:rPr>
          <w:rFonts w:ascii="Arial" w:eastAsia="Times New Roman" w:hAnsi="Arial" w:cs="Arial"/>
          <w:b/>
          <w:bCs/>
          <w:color w:val="212121"/>
        </w:rPr>
        <w:t>Feature extraction</w:t>
      </w:r>
      <w:r w:rsidRPr="00C273E4">
        <w:rPr>
          <w:rFonts w:ascii="Arial" w:eastAsia="Times New Roman" w:hAnsi="Arial" w:cs="Arial"/>
          <w:color w:val="212121"/>
        </w:rPr>
        <w:t> is used when raw features are transformed into new ones. This is the linear features' transformation performed by mapping from original data.</w:t>
      </w:r>
    </w:p>
    <w:p w14:paraId="269D36E0" w14:textId="77777777" w:rsidR="007944C7" w:rsidRPr="00A23306" w:rsidRDefault="007944C7" w:rsidP="00C273E4">
      <w:pPr>
        <w:rPr>
          <w:rFonts w:ascii="Arial" w:eastAsia="Times New Roman" w:hAnsi="Arial" w:cs="Arial"/>
          <w:color w:val="212121"/>
          <w:bdr w:val="none" w:sz="0" w:space="0" w:color="auto" w:frame="1"/>
        </w:rPr>
      </w:pPr>
    </w:p>
    <w:p w14:paraId="253B76B9" w14:textId="776E1278" w:rsidR="007944C7" w:rsidRPr="00A23306" w:rsidRDefault="007944C7" w:rsidP="007944C7">
      <w:pPr>
        <w:jc w:val="center"/>
        <w:rPr>
          <w:rFonts w:ascii="Arial" w:eastAsia="Times New Roman" w:hAnsi="Arial" w:cs="Arial"/>
          <w:color w:val="212121"/>
          <w:bdr w:val="none" w:sz="0" w:space="0" w:color="auto" w:frame="1"/>
        </w:rPr>
      </w:pPr>
      <w:r w:rsidRPr="00A23306">
        <w:rPr>
          <w:rFonts w:ascii="Arial" w:eastAsia="Times New Roman" w:hAnsi="Arial" w:cs="Arial"/>
          <w:noProof/>
          <w:color w:val="212121"/>
          <w:bdr w:val="none" w:sz="0" w:space="0" w:color="auto" w:frame="1"/>
        </w:rPr>
        <w:drawing>
          <wp:inline distT="0" distB="0" distL="0" distR="0" wp14:anchorId="54C77097" wp14:editId="09BF9FD3">
            <wp:extent cx="2006600" cy="1270000"/>
            <wp:effectExtent l="0" t="0" r="0" b="0"/>
            <wp:docPr id="40" name="Picture 40" descr="A black lin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ack lines with numbers and symbol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006600" cy="1270000"/>
                    </a:xfrm>
                    <a:prstGeom prst="rect">
                      <a:avLst/>
                    </a:prstGeom>
                  </pic:spPr>
                </pic:pic>
              </a:graphicData>
            </a:graphic>
          </wp:inline>
        </w:drawing>
      </w:r>
    </w:p>
    <w:p w14:paraId="2F0AA4E8" w14:textId="5B007C5B" w:rsidR="00C273E4" w:rsidRPr="00C273E4" w:rsidRDefault="00C273E4" w:rsidP="00C273E4">
      <w:pPr>
        <w:rPr>
          <w:rFonts w:ascii="Arial" w:eastAsia="Times New Roman" w:hAnsi="Arial" w:cs="Arial"/>
          <w:color w:val="212121"/>
        </w:rPr>
      </w:pPr>
      <w:r w:rsidRPr="00C273E4">
        <w:rPr>
          <w:rFonts w:ascii="Arial" w:eastAsia="Times New Roman" w:hAnsi="Arial" w:cs="Arial"/>
          <w:color w:val="212121"/>
        </w:rPr>
        <w:t>where </w:t>
      </w:r>
      <w:r w:rsidRPr="00C273E4">
        <w:rPr>
          <w:rFonts w:ascii="Cambria Math" w:eastAsia="Times New Roman" w:hAnsi="Cambria Math" w:cs="Cambria Math"/>
          <w:color w:val="212121"/>
          <w:bdr w:val="none" w:sz="0" w:space="0" w:color="auto" w:frame="1"/>
        </w:rPr>
        <w:t>𝑘</w:t>
      </w:r>
      <w:r w:rsidR="007944C7" w:rsidRPr="00A23306">
        <w:rPr>
          <w:rFonts w:ascii="Arial" w:eastAsia="Times New Roman" w:hAnsi="Arial" w:cs="Arial"/>
          <w:color w:val="212121"/>
          <w:bdr w:val="none" w:sz="0" w:space="0" w:color="auto" w:frame="1"/>
        </w:rPr>
        <w:t xml:space="preserve"> (number of </w:t>
      </w:r>
      <w:proofErr w:type="gramStart"/>
      <w:r w:rsidR="007944C7" w:rsidRPr="00A23306">
        <w:rPr>
          <w:rFonts w:ascii="Arial" w:eastAsia="Times New Roman" w:hAnsi="Arial" w:cs="Arial"/>
          <w:color w:val="212121"/>
          <w:bdr w:val="none" w:sz="0" w:space="0" w:color="auto" w:frame="1"/>
        </w:rPr>
        <w:t>PCs)</w:t>
      </w:r>
      <w:r w:rsidRPr="00C273E4">
        <w:rPr>
          <w:rFonts w:ascii="Arial" w:eastAsia="Times New Roman" w:hAnsi="Arial" w:cs="Arial"/>
          <w:color w:val="212121"/>
          <w:bdr w:val="none" w:sz="0" w:space="0" w:color="auto" w:frame="1"/>
        </w:rPr>
        <w:t>&lt;</w:t>
      </w:r>
      <w:proofErr w:type="gramEnd"/>
      <w:r w:rsidRPr="00C273E4">
        <w:rPr>
          <w:rFonts w:ascii="Arial" w:eastAsia="Times New Roman" w:hAnsi="Arial" w:cs="Arial"/>
          <w:color w:val="212121"/>
          <w:bdr w:val="none" w:sz="0" w:space="0" w:color="auto" w:frame="1"/>
        </w:rPr>
        <w:t>&lt;</w:t>
      </w:r>
      <w:r w:rsidRPr="00C273E4">
        <w:rPr>
          <w:rFonts w:ascii="Cambria Math" w:eastAsia="Times New Roman" w:hAnsi="Cambria Math" w:cs="Cambria Math"/>
          <w:color w:val="212121"/>
          <w:bdr w:val="none" w:sz="0" w:space="0" w:color="auto" w:frame="1"/>
        </w:rPr>
        <w:t>𝑁</w:t>
      </w:r>
      <w:r w:rsidRPr="00C273E4">
        <w:rPr>
          <w:rFonts w:ascii="Arial" w:eastAsia="Times New Roman" w:hAnsi="Arial" w:cs="Arial"/>
          <w:color w:val="212121"/>
        </w:rPr>
        <w:t>.</w:t>
      </w:r>
    </w:p>
    <w:p w14:paraId="466533FE" w14:textId="5486473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 xml:space="preserve">The linear </w:t>
      </w:r>
      <w:r w:rsidR="007944C7" w:rsidRPr="00A23306">
        <w:rPr>
          <w:rFonts w:ascii="Arial" w:eastAsia="Times New Roman" w:hAnsi="Arial" w:cs="Arial"/>
          <w:color w:val="212121"/>
        </w:rPr>
        <w:t>transformation</w:t>
      </w:r>
      <w:r w:rsidRPr="00C273E4">
        <w:rPr>
          <w:rFonts w:ascii="Arial" w:eastAsia="Times New Roman" w:hAnsi="Arial" w:cs="Arial"/>
          <w:color w:val="212121"/>
        </w:rPr>
        <w:t xml:space="preserve"> is represented by the following equation</w:t>
      </w:r>
    </w:p>
    <w:p w14:paraId="33887DB4" w14:textId="77777777" w:rsidR="00C273E4" w:rsidRPr="00C273E4" w:rsidRDefault="00C273E4" w:rsidP="00C273E4">
      <w:pPr>
        <w:jc w:val="center"/>
        <w:rPr>
          <w:rFonts w:ascii="Arial" w:eastAsia="Times New Roman" w:hAnsi="Arial" w:cs="Arial"/>
          <w:color w:val="212121"/>
        </w:rPr>
      </w:pPr>
      <w:r w:rsidRPr="00C273E4">
        <w:rPr>
          <w:rFonts w:ascii="Cambria Math" w:eastAsia="Times New Roman" w:hAnsi="Cambria Math" w:cs="Cambria Math"/>
          <w:color w:val="212121"/>
          <w:bdr w:val="none" w:sz="0" w:space="0" w:color="auto" w:frame="1"/>
        </w:rPr>
        <w:t>𝑦</w:t>
      </w:r>
      <w:r w:rsidRPr="00C273E4">
        <w:rPr>
          <w:rFonts w:ascii="Arial" w:eastAsia="Times New Roman" w:hAnsi="Arial" w:cs="Arial"/>
          <w:color w:val="212121"/>
          <w:bdr w:val="none" w:sz="0" w:space="0" w:color="auto" w:frame="1"/>
        </w:rPr>
        <w:t>=</w:t>
      </w:r>
      <w:r w:rsidRPr="00C273E4">
        <w:rPr>
          <w:rFonts w:ascii="Cambria Math" w:eastAsia="Times New Roman" w:hAnsi="Cambria Math" w:cs="Cambria Math"/>
          <w:color w:val="212121"/>
          <w:bdr w:val="none" w:sz="0" w:space="0" w:color="auto" w:frame="1"/>
        </w:rPr>
        <w:t>𝑊𝑋</w:t>
      </w:r>
    </w:p>
    <w:p w14:paraId="164B217C" w14:textId="77777777" w:rsidR="00C273E4" w:rsidRPr="00C273E4" w:rsidRDefault="00C273E4" w:rsidP="00C273E4">
      <w:pPr>
        <w:rPr>
          <w:rFonts w:ascii="Arial" w:eastAsia="Times New Roman" w:hAnsi="Arial" w:cs="Arial"/>
          <w:color w:val="212121"/>
        </w:rPr>
      </w:pPr>
      <w:r w:rsidRPr="00C273E4">
        <w:rPr>
          <w:rFonts w:ascii="Arial" w:eastAsia="Times New Roman" w:hAnsi="Arial" w:cs="Arial"/>
          <w:color w:val="212121"/>
        </w:rPr>
        <w:t>where </w:t>
      </w:r>
      <w:r w:rsidRPr="00C273E4">
        <w:rPr>
          <w:rFonts w:ascii="Cambria Math" w:eastAsia="Times New Roman" w:hAnsi="Cambria Math" w:cs="Cambria Math"/>
          <w:color w:val="212121"/>
          <w:bdr w:val="none" w:sz="0" w:space="0" w:color="auto" w:frame="1"/>
        </w:rPr>
        <w:t>𝑊</w:t>
      </w:r>
      <w:r w:rsidRPr="00C273E4">
        <w:rPr>
          <w:rFonts w:ascii="Arial" w:eastAsia="Times New Roman" w:hAnsi="Arial" w:cs="Arial"/>
          <w:color w:val="212121"/>
        </w:rPr>
        <w:t> are the weights (components loadings), </w:t>
      </w:r>
      <w:r w:rsidRPr="00C273E4">
        <w:rPr>
          <w:rFonts w:ascii="Cambria Math" w:eastAsia="Times New Roman" w:hAnsi="Cambria Math" w:cs="Cambria Math"/>
          <w:color w:val="212121"/>
          <w:bdr w:val="none" w:sz="0" w:space="0" w:color="auto" w:frame="1"/>
        </w:rPr>
        <w:t>𝑋</w:t>
      </w:r>
      <w:r w:rsidRPr="00C273E4">
        <w:rPr>
          <w:rFonts w:ascii="Arial" w:eastAsia="Times New Roman" w:hAnsi="Arial" w:cs="Arial"/>
          <w:color w:val="212121"/>
        </w:rPr>
        <w:t> the initial features and </w:t>
      </w:r>
      <w:r w:rsidRPr="00C273E4">
        <w:rPr>
          <w:rFonts w:ascii="Cambria Math" w:eastAsia="Times New Roman" w:hAnsi="Cambria Math" w:cs="Cambria Math"/>
          <w:color w:val="212121"/>
          <w:bdr w:val="none" w:sz="0" w:space="0" w:color="auto" w:frame="1"/>
        </w:rPr>
        <w:t>𝑦</w:t>
      </w:r>
      <w:r w:rsidRPr="00C273E4">
        <w:rPr>
          <w:rFonts w:ascii="Arial" w:eastAsia="Times New Roman" w:hAnsi="Arial" w:cs="Arial"/>
          <w:color w:val="212121"/>
        </w:rPr>
        <w:t>, the principal components (PCs)</w:t>
      </w:r>
    </w:p>
    <w:p w14:paraId="5B504346" w14:textId="77777777" w:rsidR="00C273E4" w:rsidRPr="00C273E4" w:rsidRDefault="00C273E4" w:rsidP="00C273E4">
      <w:pPr>
        <w:rPr>
          <w:rFonts w:ascii="Arial" w:eastAsia="Times New Roman" w:hAnsi="Arial" w:cs="Arial"/>
          <w:color w:val="212121"/>
        </w:rPr>
      </w:pPr>
      <w:r w:rsidRPr="00C273E4">
        <w:rPr>
          <w:rFonts w:ascii="Arial" w:eastAsia="Times New Roman" w:hAnsi="Arial" w:cs="Arial"/>
          <w:color w:val="212121"/>
        </w:rPr>
        <w:t>Notably, these new variables </w:t>
      </w:r>
      <w:r w:rsidRPr="00C273E4">
        <w:rPr>
          <w:rFonts w:ascii="Cambria Math" w:eastAsia="Times New Roman" w:hAnsi="Cambria Math" w:cs="Cambria Math"/>
          <w:color w:val="212121"/>
          <w:bdr w:val="none" w:sz="0" w:space="0" w:color="auto" w:frame="1"/>
        </w:rPr>
        <w:t>𝑦</w:t>
      </w:r>
      <w:r w:rsidRPr="00C273E4">
        <w:rPr>
          <w:rFonts w:ascii="Arial" w:eastAsia="Times New Roman" w:hAnsi="Arial" w:cs="Arial"/>
          <w:color w:val="212121"/>
        </w:rPr>
        <w:t> are orthogonal (independent) of each other.</w:t>
      </w:r>
    </w:p>
    <w:p w14:paraId="3131BB3C"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21506B1A">
          <v:rect id="_x0000_i1029" alt="" style="width:468pt;height:.05pt;mso-width-percent:0;mso-height-percent:0;mso-width-percent:0;mso-height-percent:0" o:hralign="center" o:hrstd="t" o:hr="t" fillcolor="#a0a0a0" stroked="f"/>
        </w:pict>
      </w:r>
    </w:p>
    <w:p w14:paraId="078FE123" w14:textId="77777777" w:rsidR="00C273E4" w:rsidRPr="00C273E4" w:rsidRDefault="00C273E4" w:rsidP="00C273E4">
      <w:pPr>
        <w:spacing w:before="120" w:after="120"/>
        <w:outlineLvl w:val="1"/>
        <w:rPr>
          <w:rFonts w:ascii="Arial" w:eastAsia="Times New Roman" w:hAnsi="Arial" w:cs="Arial"/>
          <w:color w:val="212121"/>
        </w:rPr>
      </w:pPr>
      <w:r w:rsidRPr="00C273E4">
        <w:rPr>
          <w:rFonts w:ascii="Arial" w:eastAsia="Times New Roman" w:hAnsi="Arial" w:cs="Arial"/>
          <w:b/>
          <w:bCs/>
          <w:color w:val="212121"/>
        </w:rPr>
        <w:t>4.Principal components computation</w:t>
      </w:r>
    </w:p>
    <w:p w14:paraId="35BCBE07"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 xml:space="preserve">Unlike many ML algorithms, PCA doesn't have hyperparameters that are tuned in the same way as in a SVM supervised learning or a neural network </w:t>
      </w:r>
      <w:proofErr w:type="gramStart"/>
      <w:r w:rsidRPr="00C273E4">
        <w:rPr>
          <w:rFonts w:ascii="Arial" w:eastAsia="Times New Roman" w:hAnsi="Arial" w:cs="Arial"/>
          <w:color w:val="212121"/>
        </w:rPr>
        <w:t>techniques</w:t>
      </w:r>
      <w:proofErr w:type="gramEnd"/>
      <w:r w:rsidRPr="00C273E4">
        <w:rPr>
          <w:rFonts w:ascii="Arial" w:eastAsia="Times New Roman" w:hAnsi="Arial" w:cs="Arial"/>
          <w:color w:val="212121"/>
        </w:rPr>
        <w:t>.</w:t>
      </w:r>
    </w:p>
    <w:p w14:paraId="24D2E2DE" w14:textId="4F56D71B"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 xml:space="preserve">At the same time there are few </w:t>
      </w:r>
      <w:r w:rsidR="007944C7" w:rsidRPr="00A23306">
        <w:rPr>
          <w:rFonts w:ascii="Arial" w:eastAsia="Times New Roman" w:hAnsi="Arial" w:cs="Arial"/>
          <w:color w:val="212121"/>
        </w:rPr>
        <w:t>important</w:t>
      </w:r>
      <w:r w:rsidRPr="00C273E4">
        <w:rPr>
          <w:rFonts w:ascii="Arial" w:eastAsia="Times New Roman" w:hAnsi="Arial" w:cs="Arial"/>
          <w:color w:val="212121"/>
        </w:rPr>
        <w:t xml:space="preserve"> considerations to be taken into account in the PCA process.</w:t>
      </w:r>
    </w:p>
    <w:p w14:paraId="49562DB3" w14:textId="77777777" w:rsidR="00C273E4" w:rsidRPr="00C273E4" w:rsidRDefault="00C273E4" w:rsidP="00C273E4">
      <w:pPr>
        <w:numPr>
          <w:ilvl w:val="0"/>
          <w:numId w:val="5"/>
        </w:numPr>
        <w:spacing w:before="120" w:after="90"/>
        <w:ind w:left="765"/>
        <w:rPr>
          <w:rFonts w:ascii="Arial" w:eastAsia="Times New Roman" w:hAnsi="Arial" w:cs="Arial"/>
          <w:color w:val="212121"/>
        </w:rPr>
      </w:pPr>
      <w:r w:rsidRPr="00C273E4">
        <w:rPr>
          <w:rFonts w:ascii="Arial" w:eastAsia="Times New Roman" w:hAnsi="Arial" w:cs="Arial"/>
          <w:color w:val="212121"/>
        </w:rPr>
        <w:t>Number of Principal Components (K). We need to decide on the number of PCs to retain, which determine the dimensionality of the transformed data.</w:t>
      </w:r>
    </w:p>
    <w:p w14:paraId="0A23F7B5" w14:textId="7B720B74" w:rsidR="00C273E4" w:rsidRPr="00C273E4" w:rsidRDefault="00C273E4" w:rsidP="00C273E4">
      <w:pPr>
        <w:numPr>
          <w:ilvl w:val="0"/>
          <w:numId w:val="5"/>
        </w:numPr>
        <w:spacing w:before="120" w:after="90"/>
        <w:ind w:left="765"/>
        <w:rPr>
          <w:rFonts w:ascii="Arial" w:eastAsia="Times New Roman" w:hAnsi="Arial" w:cs="Arial"/>
          <w:color w:val="212121"/>
        </w:rPr>
      </w:pPr>
      <w:r w:rsidRPr="00C273E4">
        <w:rPr>
          <w:rFonts w:ascii="Arial" w:eastAsia="Times New Roman" w:hAnsi="Arial" w:cs="Arial"/>
          <w:color w:val="212121"/>
        </w:rPr>
        <w:t xml:space="preserve">Centering the Data. The data is centered by calculating the averages of features and shifting </w:t>
      </w:r>
      <w:r w:rsidR="00A23306" w:rsidRPr="00C273E4">
        <w:rPr>
          <w:rFonts w:ascii="Arial" w:eastAsia="Times New Roman" w:hAnsi="Arial" w:cs="Arial"/>
          <w:color w:val="212121"/>
        </w:rPr>
        <w:t>around</w:t>
      </w:r>
      <w:r w:rsidRPr="00C273E4">
        <w:rPr>
          <w:rFonts w:ascii="Arial" w:eastAsia="Times New Roman" w:hAnsi="Arial" w:cs="Arial"/>
          <w:color w:val="212121"/>
        </w:rPr>
        <w:t xml:space="preserve"> the center of data.</w:t>
      </w:r>
    </w:p>
    <w:p w14:paraId="20E29FC4" w14:textId="5CEF4E9E" w:rsidR="00C273E4" w:rsidRPr="00C273E4" w:rsidRDefault="00C273E4" w:rsidP="00C273E4">
      <w:pPr>
        <w:numPr>
          <w:ilvl w:val="0"/>
          <w:numId w:val="5"/>
        </w:numPr>
        <w:spacing w:before="120" w:after="90"/>
        <w:ind w:left="765"/>
        <w:rPr>
          <w:rFonts w:ascii="Arial" w:eastAsia="Times New Roman" w:hAnsi="Arial" w:cs="Arial"/>
          <w:color w:val="212121"/>
        </w:rPr>
      </w:pPr>
      <w:r w:rsidRPr="00C273E4">
        <w:rPr>
          <w:rFonts w:ascii="Arial" w:eastAsia="Times New Roman" w:hAnsi="Arial" w:cs="Arial"/>
          <w:color w:val="212121"/>
        </w:rPr>
        <w:t xml:space="preserve">Scaling the Data. We need to scale (standardize) data before applying PCA. Standardization </w:t>
      </w:r>
      <w:r w:rsidR="00A23306" w:rsidRPr="00C273E4">
        <w:rPr>
          <w:rFonts w:ascii="Arial" w:eastAsia="Times New Roman" w:hAnsi="Arial" w:cs="Arial"/>
          <w:color w:val="212121"/>
        </w:rPr>
        <w:t>involves</w:t>
      </w:r>
      <w:r w:rsidRPr="00C273E4">
        <w:rPr>
          <w:rFonts w:ascii="Arial" w:eastAsia="Times New Roman" w:hAnsi="Arial" w:cs="Arial"/>
          <w:color w:val="212121"/>
        </w:rPr>
        <w:t xml:space="preserve"> </w:t>
      </w:r>
      <w:r w:rsidR="00785EC7" w:rsidRPr="00C273E4">
        <w:rPr>
          <w:rFonts w:ascii="Arial" w:eastAsia="Times New Roman" w:hAnsi="Arial" w:cs="Arial"/>
          <w:color w:val="212121"/>
        </w:rPr>
        <w:t>subtracting</w:t>
      </w:r>
      <w:r w:rsidRPr="00C273E4">
        <w:rPr>
          <w:rFonts w:ascii="Arial" w:eastAsia="Times New Roman" w:hAnsi="Arial" w:cs="Arial"/>
          <w:color w:val="212121"/>
        </w:rPr>
        <w:t xml:space="preserve"> the mean of the dataset and dividing it by variance.</w:t>
      </w:r>
    </w:p>
    <w:p w14:paraId="3117E0D8" w14:textId="77777777" w:rsidR="00C273E4" w:rsidRPr="00C273E4" w:rsidRDefault="00C273E4" w:rsidP="00C273E4">
      <w:pPr>
        <w:numPr>
          <w:ilvl w:val="0"/>
          <w:numId w:val="5"/>
        </w:numPr>
        <w:spacing w:before="120" w:after="90"/>
        <w:ind w:left="765"/>
        <w:rPr>
          <w:rFonts w:ascii="Arial" w:eastAsia="Times New Roman" w:hAnsi="Arial" w:cs="Arial"/>
          <w:color w:val="212121"/>
        </w:rPr>
      </w:pPr>
      <w:r w:rsidRPr="00C273E4">
        <w:rPr>
          <w:rFonts w:ascii="Arial" w:eastAsia="Times New Roman" w:hAnsi="Arial" w:cs="Arial"/>
          <w:color w:val="212121"/>
        </w:rPr>
        <w:t>PCs computation.</w:t>
      </w:r>
    </w:p>
    <w:p w14:paraId="7C19929C" w14:textId="39FB616B" w:rsidR="00C273E4" w:rsidRPr="00C273E4" w:rsidRDefault="00C273E4" w:rsidP="00C273E4">
      <w:pPr>
        <w:numPr>
          <w:ilvl w:val="0"/>
          <w:numId w:val="6"/>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lastRenderedPageBreak/>
        <w:t xml:space="preserve">The main method of finding PCs is arranged via the variance-covariance </w:t>
      </w:r>
      <w:r w:rsidR="00A23306" w:rsidRPr="00C273E4">
        <w:rPr>
          <w:rFonts w:ascii="Arial" w:eastAsia="Times New Roman" w:hAnsi="Arial" w:cs="Arial"/>
          <w:color w:val="212121"/>
        </w:rPr>
        <w:t>matrix</w:t>
      </w:r>
      <w:r w:rsidRPr="00C273E4">
        <w:rPr>
          <w:rFonts w:ascii="Arial" w:eastAsia="Times New Roman" w:hAnsi="Arial" w:cs="Arial"/>
          <w:color w:val="212121"/>
        </w:rPr>
        <w:t>.</w:t>
      </w:r>
    </w:p>
    <w:p w14:paraId="7C1A6A32" w14:textId="77777777" w:rsidR="00C273E4" w:rsidRPr="00C273E4" w:rsidRDefault="00C273E4" w:rsidP="00C273E4">
      <w:pPr>
        <w:numPr>
          <w:ilvl w:val="0"/>
          <w:numId w:val="6"/>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In the equation</w:t>
      </w:r>
    </w:p>
    <w:p w14:paraId="1C69065D" w14:textId="77777777" w:rsidR="00C273E4" w:rsidRPr="00C273E4" w:rsidRDefault="00C273E4" w:rsidP="00C273E4">
      <w:pPr>
        <w:spacing w:beforeAutospacing="1" w:afterAutospacing="1"/>
        <w:ind w:left="765"/>
        <w:jc w:val="center"/>
        <w:rPr>
          <w:rFonts w:ascii="Arial" w:eastAsia="Times New Roman" w:hAnsi="Arial" w:cs="Arial"/>
          <w:color w:val="212121"/>
        </w:rPr>
      </w:pPr>
      <w:r w:rsidRPr="00C273E4">
        <w:rPr>
          <w:rFonts w:ascii="Cambria Math" w:eastAsia="Times New Roman" w:hAnsi="Cambria Math" w:cs="Cambria Math"/>
          <w:color w:val="212121"/>
          <w:bdr w:val="none" w:sz="0" w:space="0" w:color="auto" w:frame="1"/>
        </w:rPr>
        <w:t>𝑌</w:t>
      </w:r>
      <w:r w:rsidRPr="00C273E4">
        <w:rPr>
          <w:rFonts w:ascii="Arial" w:eastAsia="Times New Roman" w:hAnsi="Arial" w:cs="Arial"/>
          <w:color w:val="212121"/>
          <w:bdr w:val="none" w:sz="0" w:space="0" w:color="auto" w:frame="1"/>
        </w:rPr>
        <w:t>=</w:t>
      </w:r>
      <w:r w:rsidRPr="00C273E4">
        <w:rPr>
          <w:rFonts w:ascii="Cambria Math" w:eastAsia="Times New Roman" w:hAnsi="Cambria Math" w:cs="Cambria Math"/>
          <w:color w:val="212121"/>
          <w:bdr w:val="none" w:sz="0" w:space="0" w:color="auto" w:frame="1"/>
        </w:rPr>
        <w:t>𝑋𝐴</w:t>
      </w:r>
    </w:p>
    <w:p w14:paraId="0425DD8E" w14:textId="77777777" w:rsidR="00C273E4" w:rsidRPr="00C273E4" w:rsidRDefault="00C273E4" w:rsidP="00C273E4">
      <w:pPr>
        <w:spacing w:beforeAutospacing="1" w:afterAutospacing="1"/>
        <w:ind w:left="765" w:hanging="360"/>
        <w:rPr>
          <w:rFonts w:ascii="Arial" w:eastAsia="Times New Roman" w:hAnsi="Arial" w:cs="Arial"/>
          <w:color w:val="212121"/>
        </w:rPr>
      </w:pPr>
      <w:r w:rsidRPr="00C273E4">
        <w:rPr>
          <w:rFonts w:ascii="Arial" w:eastAsia="Times New Roman" w:hAnsi="Arial" w:cs="Arial"/>
          <w:color w:val="212121"/>
        </w:rPr>
        <w:t>the rows of the matrix </w:t>
      </w:r>
      <w:r w:rsidRPr="00C273E4">
        <w:rPr>
          <w:rFonts w:ascii="Cambria Math" w:eastAsia="Times New Roman" w:hAnsi="Cambria Math" w:cs="Cambria Math"/>
          <w:color w:val="212121"/>
          <w:bdr w:val="none" w:sz="0" w:space="0" w:color="auto" w:frame="1"/>
        </w:rPr>
        <w:t>𝐴</w:t>
      </w:r>
      <w:r w:rsidRPr="00C273E4">
        <w:rPr>
          <w:rFonts w:ascii="Arial" w:eastAsia="Times New Roman" w:hAnsi="Arial" w:cs="Arial"/>
          <w:color w:val="212121"/>
        </w:rPr>
        <w:t> represent the eigenvectors which show how the PCs are oriented, and their composition is referred as loadings to --indicate the weight in PCs' contribution.</w:t>
      </w:r>
    </w:p>
    <w:p w14:paraId="3BB133CE" w14:textId="77777777" w:rsidR="00C273E4" w:rsidRPr="00C273E4" w:rsidRDefault="00C273E4" w:rsidP="00C273E4">
      <w:pPr>
        <w:numPr>
          <w:ilvl w:val="0"/>
          <w:numId w:val="6"/>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The variance-covariance matrix of the principal components</w:t>
      </w:r>
    </w:p>
    <w:p w14:paraId="181D278D" w14:textId="77777777" w:rsidR="00C273E4" w:rsidRPr="00C273E4" w:rsidRDefault="00C273E4" w:rsidP="00C273E4">
      <w:pPr>
        <w:spacing w:beforeAutospacing="1" w:afterAutospacing="1"/>
        <w:ind w:left="765"/>
        <w:jc w:val="center"/>
        <w:rPr>
          <w:rFonts w:ascii="Arial" w:eastAsia="Times New Roman" w:hAnsi="Arial" w:cs="Arial"/>
          <w:color w:val="212121"/>
        </w:rPr>
      </w:pPr>
      <w:r w:rsidRPr="00C273E4">
        <w:rPr>
          <w:rFonts w:ascii="Cambria Math" w:eastAsia="Times New Roman" w:hAnsi="Cambria Math" w:cs="Cambria Math"/>
          <w:color w:val="212121"/>
          <w:bdr w:val="none" w:sz="0" w:space="0" w:color="auto" w:frame="1"/>
        </w:rPr>
        <w:t>𝑆𝑌</w:t>
      </w:r>
      <w:r w:rsidRPr="00C273E4">
        <w:rPr>
          <w:rFonts w:ascii="Arial" w:eastAsia="Times New Roman" w:hAnsi="Arial" w:cs="Arial"/>
          <w:color w:val="212121"/>
          <w:bdr w:val="none" w:sz="0" w:space="0" w:color="auto" w:frame="1"/>
        </w:rPr>
        <w:t>=</w:t>
      </w:r>
      <w:r w:rsidRPr="00C273E4">
        <w:rPr>
          <w:rFonts w:ascii="Cambria Math" w:eastAsia="Times New Roman" w:hAnsi="Cambria Math" w:cs="Cambria Math"/>
          <w:color w:val="212121"/>
          <w:bdr w:val="none" w:sz="0" w:space="0" w:color="auto" w:frame="1"/>
        </w:rPr>
        <w:t>𝐴𝑆</w:t>
      </w:r>
      <w:r w:rsidRPr="00C273E4">
        <w:rPr>
          <w:rFonts w:ascii="Cambria Math" w:eastAsia="Times New Roman" w:hAnsi="Cambria Math" w:cs="Cambria Math"/>
          <w:color w:val="212121"/>
          <w:bdr w:val="none" w:sz="0" w:space="0" w:color="auto" w:frame="1"/>
          <w:vertAlign w:val="subscript"/>
        </w:rPr>
        <w:t>𝑋</w:t>
      </w:r>
      <w:r w:rsidRPr="00C273E4">
        <w:rPr>
          <w:rFonts w:ascii="Cambria Math" w:eastAsia="Times New Roman" w:hAnsi="Cambria Math" w:cs="Cambria Math"/>
          <w:color w:val="212121"/>
          <w:bdr w:val="none" w:sz="0" w:space="0" w:color="auto" w:frame="1"/>
        </w:rPr>
        <w:t>𝐴</w:t>
      </w:r>
      <w:r w:rsidRPr="00C273E4">
        <w:rPr>
          <w:rFonts w:ascii="Cambria Math" w:eastAsia="Times New Roman" w:hAnsi="Cambria Math" w:cs="Cambria Math"/>
          <w:color w:val="212121"/>
          <w:bdr w:val="none" w:sz="0" w:space="0" w:color="auto" w:frame="1"/>
          <w:vertAlign w:val="superscript"/>
        </w:rPr>
        <w:t>𝑇</w:t>
      </w:r>
    </w:p>
    <w:p w14:paraId="31830B2A" w14:textId="77777777" w:rsidR="00C273E4" w:rsidRPr="00C273E4" w:rsidRDefault="00C273E4" w:rsidP="00C273E4">
      <w:pPr>
        <w:spacing w:beforeAutospacing="1" w:afterAutospacing="1"/>
        <w:ind w:left="765" w:hanging="360"/>
        <w:rPr>
          <w:rFonts w:ascii="Arial" w:eastAsia="Times New Roman" w:hAnsi="Arial" w:cs="Arial"/>
          <w:color w:val="212121"/>
        </w:rPr>
      </w:pPr>
      <w:r w:rsidRPr="00C273E4">
        <w:rPr>
          <w:rFonts w:ascii="Arial" w:eastAsia="Times New Roman" w:hAnsi="Arial" w:cs="Arial"/>
          <w:color w:val="212121"/>
        </w:rPr>
        <w:t>is a diagonal matrix whose eigenvalues represent the explained variance by the corresponding PCs.</w:t>
      </w:r>
    </w:p>
    <w:p w14:paraId="0B5013EA" w14:textId="744C400C"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On the figure below you could see the visual representation of first and second principal components of the hypothetical three-dimensional dataset.</w:t>
      </w:r>
    </w:p>
    <w:p w14:paraId="1A18C0B1" w14:textId="77777777" w:rsidR="00C273E4" w:rsidRPr="00C273E4" w:rsidRDefault="00C273E4" w:rsidP="00C273E4">
      <w:pPr>
        <w:numPr>
          <w:ilvl w:val="0"/>
          <w:numId w:val="7"/>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We assume that data has been standardized along the x-, y-, and z-axes with mean 0 and standard deviation 1, and PCA has been applied.</w:t>
      </w:r>
    </w:p>
    <w:p w14:paraId="42A5011F" w14:textId="77777777" w:rsidR="00C273E4" w:rsidRPr="00C273E4" w:rsidRDefault="00C273E4" w:rsidP="00C273E4">
      <w:pPr>
        <w:numPr>
          <w:ilvl w:val="0"/>
          <w:numId w:val="7"/>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Projection error represents the vertical distance between each data point and PC1.</w:t>
      </w:r>
    </w:p>
    <w:p w14:paraId="4F28CC4A" w14:textId="7D8C9A9C" w:rsidR="00C273E4" w:rsidRPr="00C273E4" w:rsidRDefault="00C273E4" w:rsidP="00C273E4">
      <w:pPr>
        <w:numPr>
          <w:ilvl w:val="0"/>
          <w:numId w:val="7"/>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 xml:space="preserve">The spread (variation) of the data along PC1 represents the distance between each data point in the </w:t>
      </w:r>
      <w:r w:rsidR="006C3FF3" w:rsidRPr="00A23306">
        <w:rPr>
          <w:rFonts w:ascii="Arial" w:eastAsia="Times New Roman" w:hAnsi="Arial" w:cs="Arial"/>
          <w:color w:val="212121"/>
        </w:rPr>
        <w:t>parallel</w:t>
      </w:r>
      <w:r w:rsidRPr="00C273E4">
        <w:rPr>
          <w:rFonts w:ascii="Arial" w:eastAsia="Times New Roman" w:hAnsi="Arial" w:cs="Arial"/>
          <w:color w:val="212121"/>
        </w:rPr>
        <w:t xml:space="preserve"> direction.</w:t>
      </w:r>
    </w:p>
    <w:p w14:paraId="6B321E67" w14:textId="77777777" w:rsidR="00C273E4" w:rsidRPr="00C273E4" w:rsidRDefault="00C273E4" w:rsidP="00C273E4">
      <w:pPr>
        <w:numPr>
          <w:ilvl w:val="0"/>
          <w:numId w:val="7"/>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PC1 is found by selecting the line for which the sum of the projection errors for all data points is minimized and the sum of the spread is maximized. Therefore, PC1 is the unique vector with the largest proportion of the variance in the initial data.</w:t>
      </w:r>
    </w:p>
    <w:p w14:paraId="7CC5485B" w14:textId="78FAD492" w:rsidR="00C273E4" w:rsidRPr="00A23306" w:rsidRDefault="00C273E4" w:rsidP="00C273E4">
      <w:pPr>
        <w:numPr>
          <w:ilvl w:val="0"/>
          <w:numId w:val="7"/>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PC2 is uncorrelated with PC1 and is at right angles to PC1 and captures the next largest proportion of variance</w:t>
      </w:r>
      <w:r w:rsidR="006C3FF3" w:rsidRPr="00A23306">
        <w:rPr>
          <w:rFonts w:ascii="Arial" w:eastAsia="Times New Roman" w:hAnsi="Arial" w:cs="Arial"/>
          <w:noProof/>
          <w:color w:val="212121"/>
        </w:rPr>
        <w:drawing>
          <wp:inline distT="0" distB="0" distL="0" distR="0" wp14:anchorId="49B9DB47" wp14:editId="595CEE76">
            <wp:extent cx="4161934" cy="2674576"/>
            <wp:effectExtent l="0" t="0" r="3810" b="5715"/>
            <wp:docPr id="41" name="Picture 4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0036" cy="2692635"/>
                    </a:xfrm>
                    <a:prstGeom prst="rect">
                      <a:avLst/>
                    </a:prstGeom>
                  </pic:spPr>
                </pic:pic>
              </a:graphicData>
            </a:graphic>
          </wp:inline>
        </w:drawing>
      </w:r>
    </w:p>
    <w:p w14:paraId="59B35092" w14:textId="544FFFE0" w:rsidR="006C3FF3" w:rsidRPr="00A23306" w:rsidRDefault="006C3FF3" w:rsidP="006C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85" w:lineRule="atLeast"/>
        <w:rPr>
          <w:rFonts w:ascii="Arial" w:eastAsia="Times New Roman" w:hAnsi="Arial" w:cs="Arial"/>
          <w:i/>
          <w:iCs/>
          <w:color w:val="000000" w:themeColor="text1"/>
        </w:rPr>
      </w:pPr>
      <w:r w:rsidRPr="00A23306">
        <w:rPr>
          <w:rFonts w:ascii="Arial" w:eastAsia="Times New Roman" w:hAnsi="Arial" w:cs="Arial"/>
          <w:i/>
          <w:iCs/>
          <w:color w:val="000000" w:themeColor="text1"/>
        </w:rPr>
        <w:lastRenderedPageBreak/>
        <w:t>Source: Kathleen DeRose, CFA, et. al., 2024 "CFA Program. Refresher Reading. Machine Learning"</w:t>
      </w:r>
    </w:p>
    <w:p w14:paraId="4235A3AF"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4EF8C037">
          <v:rect id="_x0000_i1030" alt="" style="width:468pt;height:.05pt;mso-width-percent:0;mso-height-percent:0;mso-width-percent:0;mso-height-percent:0" o:hralign="center" o:hrstd="t" o:hr="t" fillcolor="#a0a0a0" stroked="f"/>
        </w:pict>
      </w:r>
    </w:p>
    <w:p w14:paraId="1ED54AB7" w14:textId="77777777" w:rsidR="00C273E4" w:rsidRPr="00C273E4" w:rsidRDefault="00C273E4" w:rsidP="00C273E4">
      <w:pPr>
        <w:spacing w:before="120" w:after="120"/>
        <w:outlineLvl w:val="1"/>
        <w:rPr>
          <w:rFonts w:ascii="Arial" w:eastAsia="Times New Roman" w:hAnsi="Arial" w:cs="Arial"/>
          <w:color w:val="212121"/>
        </w:rPr>
      </w:pPr>
      <w:r w:rsidRPr="00C273E4">
        <w:rPr>
          <w:rFonts w:ascii="Arial" w:eastAsia="Times New Roman" w:hAnsi="Arial" w:cs="Arial"/>
          <w:b/>
          <w:bCs/>
          <w:color w:val="212121"/>
        </w:rPr>
        <w:t>5.Mathematics behind PCA</w:t>
      </w:r>
    </w:p>
    <w:p w14:paraId="77A015A9" w14:textId="77777777" w:rsidR="00C273E4" w:rsidRPr="00C273E4" w:rsidRDefault="00C273E4" w:rsidP="00C273E4">
      <w:pPr>
        <w:numPr>
          <w:ilvl w:val="0"/>
          <w:numId w:val="8"/>
        </w:numPr>
        <w:spacing w:beforeAutospacing="1" w:afterAutospacing="1"/>
        <w:ind w:left="765"/>
        <w:rPr>
          <w:rFonts w:ascii="Arial" w:eastAsia="Times New Roman" w:hAnsi="Arial" w:cs="Arial"/>
          <w:color w:val="212121"/>
        </w:rPr>
      </w:pPr>
      <w:r w:rsidRPr="00C273E4">
        <w:rPr>
          <w:rFonts w:ascii="Arial" w:eastAsia="Times New Roman" w:hAnsi="Arial" w:cs="Arial"/>
          <w:color w:val="212121"/>
        </w:rPr>
        <w:t>The eigenvalues of </w:t>
      </w:r>
      <w:r w:rsidRPr="00C273E4">
        <w:rPr>
          <w:rFonts w:ascii="Arial" w:eastAsia="Times New Roman" w:hAnsi="Arial" w:cs="Arial"/>
          <w:b/>
          <w:bCs/>
          <w:color w:val="212121"/>
        </w:rPr>
        <w:t>A</w:t>
      </w:r>
      <w:r w:rsidRPr="00C273E4">
        <w:rPr>
          <w:rFonts w:ascii="Arial" w:eastAsia="Times New Roman" w:hAnsi="Arial" w:cs="Arial"/>
          <w:color w:val="212121"/>
        </w:rPr>
        <w:t> </w:t>
      </w:r>
      <w:r w:rsidRPr="00C273E4">
        <w:rPr>
          <w:rFonts w:ascii="Cambria Math" w:eastAsia="Times New Roman" w:hAnsi="Cambria Math" w:cs="Cambria Math"/>
          <w:color w:val="212121"/>
          <w:bdr w:val="none" w:sz="0" w:space="0" w:color="auto" w:frame="1"/>
        </w:rPr>
        <w:t>𝑛</w:t>
      </w:r>
      <w:r w:rsidRPr="00C273E4">
        <w:rPr>
          <w:rFonts w:ascii="Arial" w:eastAsia="Times New Roman" w:hAnsi="Arial" w:cs="Arial"/>
          <w:color w:val="212121"/>
          <w:bdr w:val="none" w:sz="0" w:space="0" w:color="auto" w:frame="1"/>
        </w:rPr>
        <w:t>×</w:t>
      </w:r>
      <w:r w:rsidRPr="00C273E4">
        <w:rPr>
          <w:rFonts w:ascii="Cambria Math" w:eastAsia="Times New Roman" w:hAnsi="Cambria Math" w:cs="Cambria Math"/>
          <w:color w:val="212121"/>
          <w:bdr w:val="none" w:sz="0" w:space="0" w:color="auto" w:frame="1"/>
        </w:rPr>
        <w:t>𝑛</w:t>
      </w:r>
      <w:r w:rsidRPr="00C273E4">
        <w:rPr>
          <w:rFonts w:ascii="Arial" w:eastAsia="Times New Roman" w:hAnsi="Arial" w:cs="Arial"/>
          <w:color w:val="212121"/>
        </w:rPr>
        <w:t> matrix are the solution to the characteristic equation</w:t>
      </w:r>
    </w:p>
    <w:p w14:paraId="536BE3AA" w14:textId="77777777" w:rsidR="00C273E4" w:rsidRPr="00C273E4" w:rsidRDefault="00C273E4" w:rsidP="00C273E4">
      <w:pPr>
        <w:spacing w:beforeAutospacing="1" w:afterAutospacing="1"/>
        <w:ind w:left="765"/>
        <w:jc w:val="center"/>
        <w:rPr>
          <w:rFonts w:ascii="Arial" w:eastAsia="Times New Roman" w:hAnsi="Arial" w:cs="Arial"/>
          <w:color w:val="212121"/>
        </w:rPr>
      </w:pPr>
      <w:r w:rsidRPr="00C273E4">
        <w:rPr>
          <w:rFonts w:ascii="Arial" w:eastAsia="Times New Roman" w:hAnsi="Arial" w:cs="Arial"/>
          <w:color w:val="212121"/>
          <w:bdr w:val="none" w:sz="0" w:space="0" w:color="auto" w:frame="1"/>
        </w:rPr>
        <w:t>determinant(</w:t>
      </w:r>
      <w:r w:rsidRPr="00C273E4">
        <w:rPr>
          <w:rFonts w:ascii="Cambria Math" w:eastAsia="Times New Roman" w:hAnsi="Cambria Math" w:cs="Cambria Math"/>
          <w:b/>
          <w:bCs/>
          <w:color w:val="212121"/>
          <w:bdr w:val="none" w:sz="0" w:space="0" w:color="auto" w:frame="1"/>
        </w:rPr>
        <w:t>𝐀</w:t>
      </w:r>
      <w:r w:rsidRPr="00C273E4">
        <w:rPr>
          <w:rFonts w:ascii="Arial" w:eastAsia="Times New Roman" w:hAnsi="Arial" w:cs="Arial"/>
          <w:color w:val="212121"/>
          <w:bdr w:val="none" w:sz="0" w:space="0" w:color="auto" w:frame="1"/>
        </w:rPr>
        <w:t>−λ</w:t>
      </w:r>
      <w:proofErr w:type="gramStart"/>
      <w:r w:rsidRPr="00C273E4">
        <w:rPr>
          <w:rFonts w:ascii="Cambria Math" w:eastAsia="Times New Roman" w:hAnsi="Cambria Math" w:cs="Cambria Math"/>
          <w:b/>
          <w:bCs/>
          <w:color w:val="212121"/>
          <w:bdr w:val="none" w:sz="0" w:space="0" w:color="auto" w:frame="1"/>
        </w:rPr>
        <w:t>𝐈</w:t>
      </w:r>
      <w:r w:rsidRPr="00C273E4">
        <w:rPr>
          <w:rFonts w:ascii="Arial" w:eastAsia="Times New Roman" w:hAnsi="Arial" w:cs="Arial"/>
          <w:color w:val="212121"/>
          <w:bdr w:val="none" w:sz="0" w:space="0" w:color="auto" w:frame="1"/>
        </w:rPr>
        <w:t>)=</w:t>
      </w:r>
      <w:proofErr w:type="gramEnd"/>
      <w:r w:rsidRPr="00C273E4">
        <w:rPr>
          <w:rFonts w:ascii="Arial" w:eastAsia="Times New Roman" w:hAnsi="Arial" w:cs="Arial"/>
          <w:color w:val="212121"/>
          <w:bdr w:val="none" w:sz="0" w:space="0" w:color="auto" w:frame="1"/>
        </w:rPr>
        <w:t>|(</w:t>
      </w:r>
      <w:r w:rsidRPr="00C273E4">
        <w:rPr>
          <w:rFonts w:ascii="Cambria Math" w:eastAsia="Times New Roman" w:hAnsi="Cambria Math" w:cs="Cambria Math"/>
          <w:b/>
          <w:bCs/>
          <w:color w:val="212121"/>
          <w:bdr w:val="none" w:sz="0" w:space="0" w:color="auto" w:frame="1"/>
        </w:rPr>
        <w:t>𝐀</w:t>
      </w:r>
      <w:r w:rsidRPr="00C273E4">
        <w:rPr>
          <w:rFonts w:ascii="Arial" w:eastAsia="Times New Roman" w:hAnsi="Arial" w:cs="Arial"/>
          <w:color w:val="212121"/>
          <w:bdr w:val="none" w:sz="0" w:space="0" w:color="auto" w:frame="1"/>
        </w:rPr>
        <w:t>−λ</w:t>
      </w:r>
      <w:r w:rsidRPr="00C273E4">
        <w:rPr>
          <w:rFonts w:ascii="Cambria Math" w:eastAsia="Times New Roman" w:hAnsi="Cambria Math" w:cs="Cambria Math"/>
          <w:b/>
          <w:bCs/>
          <w:color w:val="212121"/>
          <w:bdr w:val="none" w:sz="0" w:space="0" w:color="auto" w:frame="1"/>
        </w:rPr>
        <w:t>𝐈</w:t>
      </w:r>
      <w:r w:rsidRPr="00C273E4">
        <w:rPr>
          <w:rFonts w:ascii="Arial" w:eastAsia="Times New Roman" w:hAnsi="Arial" w:cs="Arial"/>
          <w:color w:val="212121"/>
          <w:bdr w:val="none" w:sz="0" w:space="0" w:color="auto" w:frame="1"/>
        </w:rPr>
        <w:t>)|=0</w:t>
      </w:r>
    </w:p>
    <w:p w14:paraId="6D09C08E" w14:textId="77777777" w:rsidR="00C273E4" w:rsidRPr="00C273E4" w:rsidRDefault="00C273E4" w:rsidP="00C273E4">
      <w:pPr>
        <w:rPr>
          <w:rFonts w:ascii="Arial" w:eastAsia="Times New Roman" w:hAnsi="Arial" w:cs="Arial"/>
          <w:color w:val="212121"/>
        </w:rPr>
      </w:pPr>
      <w:r w:rsidRPr="00C273E4">
        <w:rPr>
          <w:rFonts w:ascii="Arial" w:eastAsia="Times New Roman" w:hAnsi="Arial" w:cs="Arial"/>
          <w:color w:val="212121"/>
        </w:rPr>
        <w:t>If </w:t>
      </w:r>
      <w:r w:rsidRPr="00C273E4">
        <w:rPr>
          <w:rFonts w:ascii="Arial" w:eastAsia="Times New Roman" w:hAnsi="Arial" w:cs="Arial"/>
          <w:color w:val="212121"/>
          <w:bdr w:val="none" w:sz="0" w:space="0" w:color="auto" w:frame="1"/>
        </w:rPr>
        <w:t>λ</w:t>
      </w:r>
      <w:r w:rsidRPr="00C273E4">
        <w:rPr>
          <w:rFonts w:ascii="Arial" w:eastAsia="Times New Roman" w:hAnsi="Arial" w:cs="Arial"/>
          <w:color w:val="212121"/>
        </w:rPr>
        <w:t> is an eigenvalue of </w:t>
      </w:r>
      <w:r w:rsidRPr="00C273E4">
        <w:rPr>
          <w:rFonts w:ascii="Cambria Math" w:eastAsia="Times New Roman" w:hAnsi="Cambria Math" w:cs="Cambria Math"/>
          <w:b/>
          <w:bCs/>
          <w:color w:val="212121"/>
          <w:bdr w:val="none" w:sz="0" w:space="0" w:color="auto" w:frame="1"/>
        </w:rPr>
        <w:t>𝐀</w:t>
      </w:r>
      <w:r w:rsidRPr="00C273E4">
        <w:rPr>
          <w:rFonts w:ascii="Arial" w:eastAsia="Times New Roman" w:hAnsi="Arial" w:cs="Arial"/>
          <w:color w:val="212121"/>
        </w:rPr>
        <w:t>, then there exists a vector </w:t>
      </w:r>
      <w:proofErr w:type="gramStart"/>
      <w:r w:rsidRPr="00C273E4">
        <w:rPr>
          <w:rFonts w:ascii="Cambria Math" w:eastAsia="Times New Roman" w:hAnsi="Cambria Math" w:cs="Cambria Math"/>
          <w:color w:val="212121"/>
          <w:bdr w:val="none" w:sz="0" w:space="0" w:color="auto" w:frame="1"/>
        </w:rPr>
        <w:t>𝑥⃗</w:t>
      </w:r>
      <w:r w:rsidRPr="00C273E4">
        <w:rPr>
          <w:rFonts w:ascii="Arial" w:eastAsia="Times New Roman" w:hAnsi="Arial" w:cs="Arial"/>
          <w:color w:val="212121"/>
          <w:bdr w:val="none" w:sz="0" w:space="0" w:color="auto" w:frame="1"/>
        </w:rPr>
        <w:t> </w:t>
      </w:r>
      <w:r w:rsidRPr="00C273E4">
        <w:rPr>
          <w:rFonts w:ascii="Arial" w:eastAsia="Times New Roman" w:hAnsi="Arial" w:cs="Arial"/>
          <w:color w:val="212121"/>
        </w:rPr>
        <w:t> such</w:t>
      </w:r>
      <w:proofErr w:type="gramEnd"/>
      <w:r w:rsidRPr="00C273E4">
        <w:rPr>
          <w:rFonts w:ascii="Arial" w:eastAsia="Times New Roman" w:hAnsi="Arial" w:cs="Arial"/>
          <w:color w:val="212121"/>
        </w:rPr>
        <w:t xml:space="preserve"> that</w:t>
      </w:r>
    </w:p>
    <w:p w14:paraId="2A2CF296" w14:textId="77777777" w:rsidR="00C273E4" w:rsidRPr="00C273E4" w:rsidRDefault="00C273E4" w:rsidP="00C273E4">
      <w:pPr>
        <w:jc w:val="center"/>
        <w:rPr>
          <w:rFonts w:ascii="Arial" w:eastAsia="Times New Roman" w:hAnsi="Arial" w:cs="Arial"/>
          <w:color w:val="212121"/>
        </w:rPr>
      </w:pPr>
      <w:r w:rsidRPr="00C273E4">
        <w:rPr>
          <w:rFonts w:ascii="Cambria Math" w:eastAsia="Times New Roman" w:hAnsi="Cambria Math" w:cs="Cambria Math"/>
          <w:b/>
          <w:bCs/>
          <w:color w:val="212121"/>
          <w:bdr w:val="none" w:sz="0" w:space="0" w:color="auto" w:frame="1"/>
        </w:rPr>
        <w:t>𝐀</w:t>
      </w:r>
      <w:r w:rsidRPr="00C273E4">
        <w:rPr>
          <w:rFonts w:ascii="Cambria Math" w:eastAsia="Times New Roman" w:hAnsi="Cambria Math" w:cs="Cambria Math"/>
          <w:color w:val="212121"/>
          <w:bdr w:val="none" w:sz="0" w:space="0" w:color="auto" w:frame="1"/>
        </w:rPr>
        <w:t>𝑥⃗</w:t>
      </w:r>
      <w:r w:rsidRPr="00C273E4">
        <w:rPr>
          <w:rFonts w:ascii="Arial" w:eastAsia="Times New Roman" w:hAnsi="Arial" w:cs="Arial"/>
          <w:color w:val="212121"/>
          <w:bdr w:val="none" w:sz="0" w:space="0" w:color="auto" w:frame="1"/>
        </w:rPr>
        <w:t> =λ</w:t>
      </w:r>
      <w:r w:rsidRPr="00C273E4">
        <w:rPr>
          <w:rFonts w:ascii="Cambria Math" w:eastAsia="Times New Roman" w:hAnsi="Cambria Math" w:cs="Cambria Math"/>
          <w:color w:val="212121"/>
          <w:bdr w:val="none" w:sz="0" w:space="0" w:color="auto" w:frame="1"/>
        </w:rPr>
        <w:t>𝑥⃗</w:t>
      </w:r>
      <w:r w:rsidRPr="00C273E4">
        <w:rPr>
          <w:rFonts w:ascii="Arial" w:eastAsia="Times New Roman" w:hAnsi="Arial" w:cs="Arial"/>
          <w:color w:val="212121"/>
          <w:bdr w:val="none" w:sz="0" w:space="0" w:color="auto" w:frame="1"/>
        </w:rPr>
        <w:t> </w:t>
      </w:r>
    </w:p>
    <w:p w14:paraId="196326A8" w14:textId="77777777" w:rsidR="00C273E4" w:rsidRPr="00C273E4" w:rsidRDefault="00C273E4" w:rsidP="00C273E4">
      <w:pPr>
        <w:numPr>
          <w:ilvl w:val="0"/>
          <w:numId w:val="9"/>
        </w:numPr>
        <w:spacing w:beforeAutospacing="1" w:afterAutospacing="1"/>
        <w:ind w:left="765"/>
        <w:rPr>
          <w:rFonts w:ascii="Arial" w:eastAsia="Times New Roman" w:hAnsi="Arial" w:cs="Arial"/>
          <w:color w:val="212121"/>
        </w:rPr>
      </w:pPr>
      <w:r w:rsidRPr="00C273E4">
        <w:rPr>
          <w:rFonts w:ascii="Arial" w:eastAsia="Times New Roman" w:hAnsi="Arial" w:cs="Arial"/>
          <w:color w:val="212121"/>
        </w:rPr>
        <w:t>In a </w:t>
      </w:r>
      <w:r w:rsidRPr="00C273E4">
        <w:rPr>
          <w:rFonts w:ascii="Arial" w:eastAsia="Times New Roman" w:hAnsi="Arial" w:cs="Arial"/>
          <w:color w:val="212121"/>
          <w:bdr w:val="none" w:sz="0" w:space="0" w:color="auto" w:frame="1"/>
        </w:rPr>
        <w:t>2×2</w:t>
      </w:r>
      <w:r w:rsidRPr="00C273E4">
        <w:rPr>
          <w:rFonts w:ascii="Arial" w:eastAsia="Times New Roman" w:hAnsi="Arial" w:cs="Arial"/>
          <w:color w:val="212121"/>
        </w:rPr>
        <w:t> matrix </w:t>
      </w:r>
      <w:r w:rsidRPr="00C273E4">
        <w:rPr>
          <w:rFonts w:ascii="Cambria Math" w:eastAsia="Times New Roman" w:hAnsi="Cambria Math" w:cs="Cambria Math"/>
          <w:b/>
          <w:bCs/>
          <w:color w:val="212121"/>
          <w:bdr w:val="none" w:sz="0" w:space="0" w:color="auto" w:frame="1"/>
        </w:rPr>
        <w:t>𝐀</w:t>
      </w:r>
      <w:r w:rsidRPr="00C273E4">
        <w:rPr>
          <w:rFonts w:ascii="Arial" w:eastAsia="Times New Roman" w:hAnsi="Arial" w:cs="Arial"/>
          <w:color w:val="212121"/>
        </w:rPr>
        <w:t> with eigenvectors </w:t>
      </w:r>
      <w:r w:rsidRPr="00C273E4">
        <w:rPr>
          <w:rFonts w:ascii="Cambria Math" w:eastAsia="Times New Roman" w:hAnsi="Cambria Math" w:cs="Cambria Math"/>
          <w:color w:val="212121"/>
          <w:bdr w:val="none" w:sz="0" w:space="0" w:color="auto" w:frame="1"/>
        </w:rPr>
        <w:t>𝑥</w:t>
      </w:r>
      <w:r w:rsidRPr="00C273E4">
        <w:rPr>
          <w:rFonts w:ascii="Arial" w:eastAsia="Times New Roman" w:hAnsi="Arial" w:cs="Arial"/>
          <w:color w:val="212121"/>
          <w:bdr w:val="none" w:sz="0" w:space="0" w:color="auto" w:frame="1"/>
        </w:rPr>
        <w:t>1</w:t>
      </w:r>
      <w:proofErr w:type="gramStart"/>
      <w:r w:rsidRPr="00C273E4">
        <w:rPr>
          <w:rFonts w:ascii="Arial" w:eastAsia="Times New Roman" w:hAnsi="Arial" w:cs="Arial"/>
          <w:color w:val="212121"/>
          <w:bdr w:val="none" w:sz="0" w:space="0" w:color="auto" w:frame="1"/>
        </w:rPr>
        <w:t>→,</w:t>
      </w:r>
      <w:r w:rsidRPr="00C273E4">
        <w:rPr>
          <w:rFonts w:ascii="Cambria Math" w:eastAsia="Times New Roman" w:hAnsi="Cambria Math" w:cs="Cambria Math"/>
          <w:color w:val="212121"/>
          <w:bdr w:val="none" w:sz="0" w:space="0" w:color="auto" w:frame="1"/>
        </w:rPr>
        <w:t>𝑥</w:t>
      </w:r>
      <w:proofErr w:type="gramEnd"/>
      <w:r w:rsidRPr="00C273E4">
        <w:rPr>
          <w:rFonts w:ascii="Arial" w:eastAsia="Times New Roman" w:hAnsi="Arial" w:cs="Arial"/>
          <w:color w:val="212121"/>
          <w:bdr w:val="none" w:sz="0" w:space="0" w:color="auto" w:frame="1"/>
        </w:rPr>
        <w:t>2→</w:t>
      </w:r>
      <w:r w:rsidRPr="00C273E4">
        <w:rPr>
          <w:rFonts w:ascii="Arial" w:eastAsia="Times New Roman" w:hAnsi="Arial" w:cs="Arial"/>
          <w:color w:val="212121"/>
        </w:rPr>
        <w:t> and eigenvalues </w:t>
      </w:r>
      <w:r w:rsidRPr="00C273E4">
        <w:rPr>
          <w:rFonts w:ascii="Arial" w:eastAsia="Times New Roman" w:hAnsi="Arial" w:cs="Arial"/>
          <w:color w:val="212121"/>
          <w:bdr w:val="none" w:sz="0" w:space="0" w:color="auto" w:frame="1"/>
        </w:rPr>
        <w:t>λ1,λ2</w:t>
      </w:r>
    </w:p>
    <w:p w14:paraId="7AB053E7" w14:textId="3161099D" w:rsidR="00A23306" w:rsidRDefault="00A23306" w:rsidP="00C273E4">
      <w:pPr>
        <w:jc w:val="center"/>
        <w:rPr>
          <w:rFonts w:ascii="Cambria Math" w:eastAsia="Times New Roman" w:hAnsi="Cambria Math" w:cs="Cambria Math"/>
          <w:b/>
          <w:bCs/>
          <w:color w:val="212121"/>
          <w:bdr w:val="none" w:sz="0" w:space="0" w:color="auto" w:frame="1"/>
        </w:rPr>
      </w:pPr>
    </w:p>
    <w:p w14:paraId="07048C7E" w14:textId="2EB541F6" w:rsidR="00C273E4" w:rsidRPr="00C273E4" w:rsidRDefault="00C273E4" w:rsidP="00C273E4">
      <w:pPr>
        <w:jc w:val="center"/>
        <w:rPr>
          <w:rFonts w:ascii="Arial" w:eastAsia="Times New Roman" w:hAnsi="Arial" w:cs="Arial"/>
          <w:color w:val="212121"/>
        </w:rPr>
      </w:pPr>
      <w:r w:rsidRPr="00C273E4">
        <w:rPr>
          <w:rFonts w:ascii="Cambria Math" w:eastAsia="Times New Roman" w:hAnsi="Cambria Math" w:cs="Cambria Math"/>
          <w:b/>
          <w:bCs/>
          <w:color w:val="212121"/>
          <w:bdr w:val="none" w:sz="0" w:space="0" w:color="auto" w:frame="1"/>
        </w:rPr>
        <w:t>𝐀</w:t>
      </w:r>
      <w:r w:rsidRPr="00C273E4">
        <w:rPr>
          <w:rFonts w:ascii="Cambria Math" w:eastAsia="Times New Roman" w:hAnsi="Cambria Math" w:cs="Cambria Math"/>
          <w:color w:val="212121"/>
          <w:bdr w:val="none" w:sz="0" w:space="0" w:color="auto" w:frame="1"/>
        </w:rPr>
        <w:t>𝚽</w:t>
      </w:r>
      <w:r w:rsidRPr="00C273E4">
        <w:rPr>
          <w:rFonts w:ascii="Arial" w:eastAsia="Times New Roman" w:hAnsi="Arial" w:cs="Arial"/>
          <w:color w:val="212121"/>
          <w:bdr w:val="none" w:sz="0" w:space="0" w:color="auto" w:frame="1"/>
        </w:rPr>
        <w:t>=</w:t>
      </w:r>
      <w:r w:rsidRPr="00C273E4">
        <w:rPr>
          <w:rFonts w:ascii="Cambria Math" w:eastAsia="Times New Roman" w:hAnsi="Cambria Math" w:cs="Cambria Math"/>
          <w:color w:val="212121"/>
          <w:bdr w:val="none" w:sz="0" w:space="0" w:color="auto" w:frame="1"/>
        </w:rPr>
        <w:t>𝚽</w:t>
      </w:r>
      <w:r w:rsidRPr="00C273E4">
        <w:rPr>
          <w:rFonts w:ascii="Arial" w:eastAsia="Times New Roman" w:hAnsi="Arial" w:cs="Arial"/>
          <w:color w:val="212121"/>
          <w:bdr w:val="none" w:sz="0" w:space="0" w:color="auto" w:frame="1"/>
        </w:rPr>
        <w:t>Λ</w:t>
      </w:r>
    </w:p>
    <w:p w14:paraId="548E7F43" w14:textId="77777777" w:rsidR="00C273E4" w:rsidRPr="00C273E4" w:rsidRDefault="00C273E4" w:rsidP="00C273E4">
      <w:pPr>
        <w:numPr>
          <w:ilvl w:val="0"/>
          <w:numId w:val="10"/>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After normalizing the eigenvectors to make them orthogonal we get:</w:t>
      </w:r>
    </w:p>
    <w:p w14:paraId="2F7711AE" w14:textId="41934BC5" w:rsidR="00C273E4" w:rsidRPr="00C273E4" w:rsidRDefault="00C273E4" w:rsidP="006C3FF3">
      <w:pPr>
        <w:spacing w:beforeAutospacing="1" w:afterAutospacing="1"/>
        <w:ind w:left="765"/>
        <w:jc w:val="center"/>
        <w:rPr>
          <w:rFonts w:ascii="Arial" w:eastAsia="Times New Roman" w:hAnsi="Arial" w:cs="Arial"/>
          <w:color w:val="212121"/>
        </w:rPr>
      </w:pPr>
      <w:r w:rsidRPr="00C273E4">
        <w:rPr>
          <w:rFonts w:ascii="Cambria Math" w:eastAsia="Times New Roman" w:hAnsi="Cambria Math" w:cs="Cambria Math"/>
          <w:b/>
          <w:bCs/>
          <w:color w:val="212121"/>
          <w:bdr w:val="none" w:sz="0" w:space="0" w:color="auto" w:frame="1"/>
        </w:rPr>
        <w:t>𝐀</w:t>
      </w:r>
      <w:r w:rsidRPr="00C273E4">
        <w:rPr>
          <w:rFonts w:ascii="Arial" w:eastAsia="Times New Roman" w:hAnsi="Arial" w:cs="Arial"/>
          <w:color w:val="212121"/>
          <w:bdr w:val="none" w:sz="0" w:space="0" w:color="auto" w:frame="1"/>
        </w:rPr>
        <w:t>=</w:t>
      </w:r>
      <w:r w:rsidRPr="00C273E4">
        <w:rPr>
          <w:rFonts w:ascii="Cambria Math" w:eastAsia="Times New Roman" w:hAnsi="Cambria Math" w:cs="Cambria Math"/>
          <w:color w:val="212121"/>
          <w:bdr w:val="none" w:sz="0" w:space="0" w:color="auto" w:frame="1"/>
        </w:rPr>
        <w:t>𝚽</w:t>
      </w:r>
      <w:r w:rsidRPr="00C273E4">
        <w:rPr>
          <w:rFonts w:ascii="Arial" w:eastAsia="Times New Roman" w:hAnsi="Arial" w:cs="Arial"/>
          <w:color w:val="212121"/>
          <w:bdr w:val="none" w:sz="0" w:space="0" w:color="auto" w:frame="1"/>
        </w:rPr>
        <w:t>Λ</w:t>
      </w:r>
      <w:r w:rsidRPr="00C273E4">
        <w:rPr>
          <w:rFonts w:ascii="Cambria Math" w:eastAsia="Times New Roman" w:hAnsi="Cambria Math" w:cs="Cambria Math"/>
          <w:color w:val="212121"/>
          <w:bdr w:val="none" w:sz="0" w:space="0" w:color="auto" w:frame="1"/>
        </w:rPr>
        <w:t>𝚽𝑇</w:t>
      </w:r>
    </w:p>
    <w:p w14:paraId="05EE07C5"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37F2D7BF">
          <v:rect id="_x0000_i1031" alt="" style="width:468pt;height:.05pt;mso-width-percent:0;mso-height-percent:0;mso-width-percent:0;mso-height-percent:0" o:hralign="center" o:hrstd="t" o:hr="t" fillcolor="#a0a0a0" stroked="f"/>
        </w:pict>
      </w:r>
    </w:p>
    <w:p w14:paraId="17ACD5F4" w14:textId="2122C1DE" w:rsidR="00C273E4" w:rsidRDefault="00785EC7" w:rsidP="00C273E4">
      <w:pPr>
        <w:spacing w:before="120" w:after="120"/>
        <w:outlineLvl w:val="1"/>
        <w:rPr>
          <w:rFonts w:ascii="Arial" w:eastAsia="Times New Roman" w:hAnsi="Arial" w:cs="Arial"/>
          <w:b/>
          <w:bCs/>
          <w:color w:val="212121"/>
        </w:rPr>
      </w:pPr>
      <w:r>
        <w:rPr>
          <w:rFonts w:ascii="Arial" w:eastAsia="Times New Roman" w:hAnsi="Arial" w:cs="Arial"/>
          <w:b/>
          <w:bCs/>
          <w:color w:val="212121"/>
        </w:rPr>
        <w:t>6</w:t>
      </w:r>
      <w:r w:rsidR="00C273E4" w:rsidRPr="00C273E4">
        <w:rPr>
          <w:rFonts w:ascii="Arial" w:eastAsia="Times New Roman" w:hAnsi="Arial" w:cs="Arial"/>
          <w:b/>
          <w:bCs/>
          <w:color w:val="212121"/>
        </w:rPr>
        <w:t>.Advantages: The benefits of using PCA methodology</w:t>
      </w:r>
    </w:p>
    <w:p w14:paraId="3914A777" w14:textId="77777777" w:rsidR="00A23306" w:rsidRPr="00C273E4" w:rsidRDefault="00A23306" w:rsidP="00C273E4">
      <w:pPr>
        <w:spacing w:before="120" w:after="120"/>
        <w:outlineLvl w:val="1"/>
        <w:rPr>
          <w:rFonts w:ascii="Arial" w:eastAsia="Times New Roman" w:hAnsi="Arial" w:cs="Arial"/>
          <w:color w:val="212121"/>
        </w:rPr>
      </w:pPr>
    </w:p>
    <w:p w14:paraId="5C98ACC2" w14:textId="75344281" w:rsidR="00C273E4" w:rsidRPr="00A23306" w:rsidRDefault="00C273E4" w:rsidP="00C273E4">
      <w:pPr>
        <w:spacing w:before="120" w:after="90"/>
        <w:rPr>
          <w:rFonts w:ascii="Arial" w:eastAsia="Times New Roman" w:hAnsi="Arial" w:cs="Arial"/>
          <w:b/>
          <w:bCs/>
          <w:color w:val="212121"/>
        </w:rPr>
      </w:pPr>
      <w:r w:rsidRPr="00C273E4">
        <w:rPr>
          <w:rFonts w:ascii="Arial" w:eastAsia="Times New Roman" w:hAnsi="Arial" w:cs="Arial"/>
          <w:b/>
          <w:bCs/>
          <w:color w:val="212121"/>
        </w:rPr>
        <w:t>Dimensionality reduction.</w:t>
      </w:r>
    </w:p>
    <w:p w14:paraId="70E8452C" w14:textId="77777777" w:rsidR="006C3FF3" w:rsidRPr="00C273E4" w:rsidRDefault="006C3FF3" w:rsidP="00C273E4">
      <w:pPr>
        <w:spacing w:before="120" w:after="90"/>
        <w:rPr>
          <w:rFonts w:ascii="Arial" w:eastAsia="Times New Roman" w:hAnsi="Arial" w:cs="Arial"/>
          <w:color w:val="212121"/>
        </w:rPr>
      </w:pPr>
    </w:p>
    <w:p w14:paraId="3E81F4FA" w14:textId="77777777" w:rsidR="006C3FF3" w:rsidRPr="006C3FF3" w:rsidRDefault="006C3FF3" w:rsidP="006C3FF3">
      <w:pPr>
        <w:spacing w:before="75"/>
        <w:rPr>
          <w:rFonts w:ascii="Arial" w:eastAsia="Times New Roman" w:hAnsi="Arial" w:cs="Arial"/>
          <w:color w:val="212121"/>
        </w:rPr>
      </w:pPr>
      <w:r w:rsidRPr="006C3FF3">
        <w:rPr>
          <w:rFonts w:ascii="Arial" w:eastAsia="Times New Roman" w:hAnsi="Arial" w:cs="Arial"/>
          <w:color w:val="212121"/>
        </w:rPr>
        <w:t>In datasets with numerous features, visual representation and model fitting can become very complex and prone to "noise," as the random influences specific to the dataset contribute to it.</w:t>
      </w:r>
    </w:p>
    <w:p w14:paraId="064B9FA1" w14:textId="6869477C" w:rsidR="006C3FF3" w:rsidRPr="006C3FF3" w:rsidRDefault="006C3FF3" w:rsidP="006C3FF3">
      <w:pPr>
        <w:spacing w:before="75"/>
        <w:rPr>
          <w:rFonts w:ascii="Arial" w:eastAsia="Times New Roman" w:hAnsi="Arial" w:cs="Arial"/>
          <w:color w:val="212121"/>
        </w:rPr>
      </w:pPr>
      <w:r w:rsidRPr="006C3FF3">
        <w:rPr>
          <w:rFonts w:ascii="Arial" w:eastAsia="Times New Roman" w:hAnsi="Arial" w:cs="Arial"/>
          <w:color w:val="212121"/>
        </w:rPr>
        <w:t>The aim of dimensionality reduction is to explain the dataset with the numerous correlated features by a smaller set of uncorrelated features that still does quite well in explaining the total variance.</w:t>
      </w:r>
    </w:p>
    <w:p w14:paraId="1E379C96" w14:textId="77777777" w:rsidR="006C3FF3" w:rsidRPr="006C3FF3" w:rsidRDefault="006C3FF3" w:rsidP="006C3FF3">
      <w:pPr>
        <w:spacing w:before="75"/>
        <w:rPr>
          <w:rFonts w:ascii="Arial" w:eastAsia="Times New Roman" w:hAnsi="Arial" w:cs="Arial"/>
          <w:color w:val="212121"/>
        </w:rPr>
      </w:pPr>
      <w:r w:rsidRPr="006C3FF3">
        <w:rPr>
          <w:rFonts w:ascii="Arial" w:eastAsia="Times New Roman" w:hAnsi="Arial" w:cs="Arial"/>
          <w:color w:val="212121"/>
        </w:rPr>
        <w:t>Importantly, dimension reduction is useful even when working with relatively low number of features.</w:t>
      </w:r>
    </w:p>
    <w:p w14:paraId="567EE9B4" w14:textId="77777777" w:rsidR="006C3FF3" w:rsidRPr="006C3FF3" w:rsidRDefault="006C3FF3" w:rsidP="006C3FF3">
      <w:pPr>
        <w:spacing w:before="75"/>
        <w:rPr>
          <w:rFonts w:ascii="Arial" w:eastAsia="Times New Roman" w:hAnsi="Arial" w:cs="Arial"/>
          <w:color w:val="212121"/>
        </w:rPr>
      </w:pPr>
      <w:r w:rsidRPr="006C3FF3">
        <w:rPr>
          <w:rFonts w:ascii="Arial" w:eastAsia="Times New Roman" w:hAnsi="Arial" w:cs="Arial"/>
          <w:color w:val="212121"/>
        </w:rPr>
        <w:t>Machine learning models are quicker to train and reduce overfitting in a data if provided with lower dimensional datasets.</w:t>
      </w:r>
    </w:p>
    <w:p w14:paraId="4A37FDFA"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7A4B8516">
          <v:rect id="_x0000_i1032" alt="" style="width:468pt;height:.05pt;mso-width-percent:0;mso-height-percent:0;mso-width-percent:0;mso-height-percent:0" o:hralign="center" o:hrstd="t" o:hr="t" fillcolor="#a0a0a0" stroked="f"/>
        </w:pict>
      </w:r>
    </w:p>
    <w:p w14:paraId="611741FA" w14:textId="06E7A95B" w:rsidR="00C273E4" w:rsidRDefault="00785EC7" w:rsidP="00C273E4">
      <w:pPr>
        <w:spacing w:before="120" w:after="120"/>
        <w:outlineLvl w:val="1"/>
        <w:rPr>
          <w:rFonts w:ascii="Arial" w:eastAsia="Times New Roman" w:hAnsi="Arial" w:cs="Arial"/>
          <w:b/>
          <w:bCs/>
          <w:color w:val="212121"/>
        </w:rPr>
      </w:pPr>
      <w:r>
        <w:rPr>
          <w:rFonts w:ascii="Arial" w:eastAsia="Times New Roman" w:hAnsi="Arial" w:cs="Arial"/>
          <w:b/>
          <w:bCs/>
          <w:color w:val="212121"/>
        </w:rPr>
        <w:t>7</w:t>
      </w:r>
      <w:r w:rsidR="00C273E4" w:rsidRPr="00C273E4">
        <w:rPr>
          <w:rFonts w:ascii="Arial" w:eastAsia="Times New Roman" w:hAnsi="Arial" w:cs="Arial"/>
          <w:b/>
          <w:bCs/>
          <w:color w:val="212121"/>
        </w:rPr>
        <w:t>. Disadvantages: The drawbacks of using PCA methodology</w:t>
      </w:r>
    </w:p>
    <w:p w14:paraId="0058AD74" w14:textId="77777777" w:rsidR="00785EC7" w:rsidRPr="00C273E4" w:rsidRDefault="00785EC7" w:rsidP="00C273E4">
      <w:pPr>
        <w:spacing w:before="120" w:after="120"/>
        <w:outlineLvl w:val="1"/>
        <w:rPr>
          <w:rFonts w:ascii="Arial" w:eastAsia="Times New Roman" w:hAnsi="Arial" w:cs="Arial"/>
          <w:color w:val="212121"/>
        </w:rPr>
      </w:pPr>
    </w:p>
    <w:p w14:paraId="544AEBB6"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b/>
          <w:bCs/>
          <w:color w:val="212121"/>
        </w:rPr>
        <w:lastRenderedPageBreak/>
        <w:t>1.The main drawback of PCA lies in the difficulty of their interpretation by the end user of PCA.</w:t>
      </w:r>
    </w:p>
    <w:p w14:paraId="5941816D"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The PCs are combinations of the dataset’s initial features, and they usually cannot be easily labeled by the analyst, who may perceive PCA as a “black box.”</w:t>
      </w:r>
    </w:p>
    <w:p w14:paraId="410F2A69"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b/>
          <w:bCs/>
          <w:color w:val="212121"/>
        </w:rPr>
        <w:t>2. The trade-off between lower-dimensional, manageable dataset and loss of information.</w:t>
      </w:r>
    </w:p>
    <w:p w14:paraId="7DDAC2A0" w14:textId="6AD54E8C"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 xml:space="preserve">For example, when we </w:t>
      </w:r>
      <w:r w:rsidR="00A23306" w:rsidRPr="00A23306">
        <w:rPr>
          <w:rFonts w:ascii="Arial" w:eastAsia="Times New Roman" w:hAnsi="Arial" w:cs="Arial"/>
          <w:color w:val="212121"/>
        </w:rPr>
        <w:t>analyze</w:t>
      </w:r>
      <w:r w:rsidRPr="00C273E4">
        <w:rPr>
          <w:rFonts w:ascii="Arial" w:eastAsia="Times New Roman" w:hAnsi="Arial" w:cs="Arial"/>
          <w:color w:val="212121"/>
        </w:rPr>
        <w:t xml:space="preserve"> how many PCs are </w:t>
      </w:r>
      <w:r w:rsidR="00A23306" w:rsidRPr="00A23306">
        <w:rPr>
          <w:rFonts w:ascii="Arial" w:eastAsia="Times New Roman" w:hAnsi="Arial" w:cs="Arial"/>
          <w:color w:val="212121"/>
        </w:rPr>
        <w:t>sufficient</w:t>
      </w:r>
      <w:r w:rsidRPr="00C273E4">
        <w:rPr>
          <w:rFonts w:ascii="Arial" w:eastAsia="Times New Roman" w:hAnsi="Arial" w:cs="Arial"/>
          <w:color w:val="212121"/>
        </w:rPr>
        <w:t xml:space="preserve"> to explain the returns of equity index which contains companies of all economic sectors, the initial dataset </w:t>
      </w:r>
      <w:r w:rsidR="00A23306" w:rsidRPr="00A23306">
        <w:rPr>
          <w:rFonts w:ascii="Arial" w:eastAsia="Times New Roman" w:hAnsi="Arial" w:cs="Arial"/>
          <w:color w:val="212121"/>
        </w:rPr>
        <w:t>consists</w:t>
      </w:r>
      <w:r w:rsidRPr="00C273E4">
        <w:rPr>
          <w:rFonts w:ascii="Arial" w:eastAsia="Times New Roman" w:hAnsi="Arial" w:cs="Arial"/>
          <w:color w:val="212121"/>
        </w:rPr>
        <w:t xml:space="preserve"> of index prices and more than 2,000 of </w:t>
      </w:r>
      <w:r w:rsidR="00A23306" w:rsidRPr="00A23306">
        <w:rPr>
          <w:rFonts w:ascii="Arial" w:eastAsia="Times New Roman" w:hAnsi="Arial" w:cs="Arial"/>
          <w:color w:val="212121"/>
        </w:rPr>
        <w:t>technical</w:t>
      </w:r>
      <w:r w:rsidRPr="00C273E4">
        <w:rPr>
          <w:rFonts w:ascii="Arial" w:eastAsia="Times New Roman" w:hAnsi="Arial" w:cs="Arial"/>
          <w:color w:val="212121"/>
        </w:rPr>
        <w:t xml:space="preserve"> and fundamental features. Multi-collinearity among these features is a problem because so many features or combinations of them tend to have overlaps. Scree plots are helpful to identify the proportion of total variance in the data explained by each principal component, and select the smallest number of principal components which contribute to explaining the desired proportion of the variance (80% and more)</w:t>
      </w:r>
    </w:p>
    <w:p w14:paraId="4C697513" w14:textId="77777777" w:rsidR="00C273E4" w:rsidRPr="00C273E4" w:rsidRDefault="00000000" w:rsidP="00C273E4">
      <w:pPr>
        <w:spacing w:before="75"/>
        <w:rPr>
          <w:rFonts w:ascii="Arial" w:eastAsia="Times New Roman" w:hAnsi="Arial" w:cs="Arial"/>
          <w:color w:val="212121"/>
        </w:rPr>
      </w:pPr>
      <w:r>
        <w:rPr>
          <w:rFonts w:ascii="Arial" w:eastAsia="Times New Roman" w:hAnsi="Arial" w:cs="Arial"/>
          <w:noProof/>
          <w:color w:val="212121"/>
        </w:rPr>
        <w:pict w14:anchorId="3E3DA0DE">
          <v:rect id="_x0000_i1033" alt="" style="width:468pt;height:.05pt;mso-width-percent:0;mso-height-percent:0;mso-width-percent:0;mso-height-percent:0" o:hralign="center" o:hrstd="t" o:hr="t" fillcolor="#a0a0a0" stroked="f"/>
        </w:pict>
      </w:r>
    </w:p>
    <w:p w14:paraId="6CF1E99A" w14:textId="77777777" w:rsidR="00C273E4" w:rsidRPr="00C273E4" w:rsidRDefault="00C273E4" w:rsidP="00C273E4">
      <w:pPr>
        <w:spacing w:before="120" w:after="120"/>
        <w:outlineLvl w:val="1"/>
        <w:rPr>
          <w:rFonts w:ascii="Arial" w:eastAsia="Times New Roman" w:hAnsi="Arial" w:cs="Arial"/>
          <w:color w:val="212121"/>
        </w:rPr>
      </w:pPr>
      <w:r w:rsidRPr="00C273E4">
        <w:rPr>
          <w:rFonts w:ascii="Arial" w:eastAsia="Times New Roman" w:hAnsi="Arial" w:cs="Arial"/>
          <w:b/>
          <w:bCs/>
          <w:color w:val="212121"/>
        </w:rPr>
        <w:t>7. PCA method application</w:t>
      </w:r>
    </w:p>
    <w:p w14:paraId="347A75E3" w14:textId="43F92995" w:rsidR="00C273E4" w:rsidRPr="00C273E4" w:rsidRDefault="00C273E4" w:rsidP="00A23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Arial" w:eastAsia="Times New Roman" w:hAnsi="Arial" w:cs="Arial"/>
          <w:color w:val="212121"/>
        </w:rPr>
      </w:pPr>
      <w:r w:rsidRPr="00C273E4">
        <w:rPr>
          <w:rFonts w:ascii="Arial" w:eastAsia="Times New Roman" w:hAnsi="Arial" w:cs="Arial"/>
          <w:color w:val="212121"/>
        </w:rPr>
        <w:t>1. Import corresponding libraries</w:t>
      </w:r>
    </w:p>
    <w:p w14:paraId="189578EB" w14:textId="5F8B0556" w:rsidR="00C273E4" w:rsidRPr="00C273E4" w:rsidRDefault="00C273E4" w:rsidP="00A23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Arial" w:eastAsia="Times New Roman" w:hAnsi="Arial" w:cs="Arial"/>
          <w:color w:val="212121"/>
        </w:rPr>
      </w:pPr>
      <w:r w:rsidRPr="00C273E4">
        <w:rPr>
          <w:rFonts w:ascii="Arial" w:eastAsia="Times New Roman" w:hAnsi="Arial" w:cs="Arial"/>
          <w:color w:val="212121"/>
        </w:rPr>
        <w:t>2. Create dataset</w:t>
      </w:r>
    </w:p>
    <w:p w14:paraId="48F3BD1B"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For the purposes of this PCA analysis we will use the diabetes dataset with 10 baseline variables, and thus 10 dimensions.</w:t>
      </w:r>
    </w:p>
    <w:p w14:paraId="324EA235" w14:textId="05A1F499" w:rsidR="00C273E4" w:rsidRPr="00C273E4" w:rsidRDefault="00C273E4" w:rsidP="00A23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Arial" w:eastAsia="Times New Roman" w:hAnsi="Arial" w:cs="Arial"/>
          <w:color w:val="212121"/>
        </w:rPr>
      </w:pPr>
      <w:r w:rsidRPr="00C273E4">
        <w:rPr>
          <w:rFonts w:ascii="Arial" w:eastAsia="Times New Roman" w:hAnsi="Arial" w:cs="Arial"/>
          <w:color w:val="212121"/>
        </w:rPr>
        <w:t>3. Initialize with normalization</w:t>
      </w:r>
    </w:p>
    <w:p w14:paraId="7381B69A"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We have performed the (Z-score normalization) which involved rescaling features such that they have the properties of a standard normal distribution with a mean of zero and a standard deviation of one.</w:t>
      </w:r>
    </w:p>
    <w:p w14:paraId="524732AC"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It is an important step, as each one of initial variables contributes equally to the analysis.</w:t>
      </w:r>
    </w:p>
    <w:p w14:paraId="1D57DAA3" w14:textId="3D4F9C89" w:rsidR="00C273E4" w:rsidRPr="00C273E4" w:rsidRDefault="00C273E4" w:rsidP="00A23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Arial" w:eastAsia="Times New Roman" w:hAnsi="Arial" w:cs="Arial"/>
          <w:color w:val="212121"/>
        </w:rPr>
      </w:pPr>
      <w:r w:rsidRPr="00C273E4">
        <w:rPr>
          <w:rFonts w:ascii="Arial" w:eastAsia="Times New Roman" w:hAnsi="Arial" w:cs="Arial"/>
          <w:color w:val="212121"/>
        </w:rPr>
        <w:t>4. Fit transform with </w:t>
      </w:r>
      <w:proofErr w:type="spellStart"/>
      <w:r w:rsidRPr="00C273E4">
        <w:rPr>
          <w:rFonts w:ascii="Arial" w:eastAsia="Times New Roman" w:hAnsi="Arial" w:cs="Arial"/>
          <w:color w:val="212121"/>
        </w:rPr>
        <w:t>dataframe</w:t>
      </w:r>
      <w:proofErr w:type="spellEnd"/>
    </w:p>
    <w:p w14:paraId="4E6B718F" w14:textId="2BF8F450"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 xml:space="preserve">PCA has optimized to store maximum variance in the first PC (contains 40.2 % of the variance in total), then in the second (around 14.9 %), in the PC3 (12%), </w:t>
      </w:r>
      <w:r w:rsidR="006C3FF3" w:rsidRPr="00A23306">
        <w:rPr>
          <w:rFonts w:ascii="Arial" w:eastAsia="Times New Roman" w:hAnsi="Arial" w:cs="Arial"/>
          <w:color w:val="212121"/>
        </w:rPr>
        <w:t>and</w:t>
      </w:r>
      <w:r w:rsidRPr="00C273E4">
        <w:rPr>
          <w:rFonts w:ascii="Arial" w:eastAsia="Times New Roman" w:hAnsi="Arial" w:cs="Arial"/>
          <w:color w:val="212121"/>
        </w:rPr>
        <w:t xml:space="preserve"> so on.</w:t>
      </w:r>
    </w:p>
    <w:p w14:paraId="685FCAB2" w14:textId="0CF68460" w:rsidR="006C3FF3" w:rsidRPr="00A23306"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 xml:space="preserve">With the top 8 PCs out of 10 we cover 99.91% of all </w:t>
      </w:r>
      <w:r w:rsidR="006C3FF3" w:rsidRPr="00A23306">
        <w:rPr>
          <w:rFonts w:ascii="Arial" w:eastAsia="Times New Roman" w:hAnsi="Arial" w:cs="Arial"/>
          <w:color w:val="212121"/>
        </w:rPr>
        <w:t xml:space="preserve">the </w:t>
      </w:r>
      <w:r w:rsidRPr="00C273E4">
        <w:rPr>
          <w:rFonts w:ascii="Arial" w:eastAsia="Times New Roman" w:hAnsi="Arial" w:cs="Arial"/>
          <w:color w:val="212121"/>
        </w:rPr>
        <w:t>variance.</w:t>
      </w:r>
    </w:p>
    <w:p w14:paraId="68412134" w14:textId="25A3A8ED" w:rsidR="00A23306" w:rsidRPr="00A23306" w:rsidRDefault="00A23306" w:rsidP="00C273E4">
      <w:pPr>
        <w:spacing w:before="120" w:after="90"/>
        <w:rPr>
          <w:rFonts w:ascii="Arial" w:eastAsia="Times New Roman" w:hAnsi="Arial" w:cs="Arial"/>
          <w:color w:val="212121"/>
        </w:rPr>
      </w:pPr>
    </w:p>
    <w:p w14:paraId="12944831" w14:textId="707F4272" w:rsidR="00A23306" w:rsidRPr="00A23306" w:rsidRDefault="00A23306" w:rsidP="00C273E4">
      <w:pPr>
        <w:spacing w:before="120" w:after="90"/>
        <w:rPr>
          <w:rFonts w:ascii="Arial" w:eastAsia="Times New Roman" w:hAnsi="Arial" w:cs="Arial"/>
          <w:color w:val="212121"/>
        </w:rPr>
      </w:pPr>
      <w:r w:rsidRPr="00A23306">
        <w:rPr>
          <w:rFonts w:ascii="Arial" w:eastAsia="Times New Roman" w:hAnsi="Arial" w:cs="Arial"/>
          <w:noProof/>
          <w:color w:val="212121"/>
        </w:rPr>
        <w:lastRenderedPageBreak/>
        <w:drawing>
          <wp:inline distT="0" distB="0" distL="0" distR="0" wp14:anchorId="5D2509EC" wp14:editId="5D79343A">
            <wp:extent cx="5943600" cy="4364355"/>
            <wp:effectExtent l="0" t="0" r="5080" b="5715"/>
            <wp:docPr id="42" name="Picture 42"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with a line and a lin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14:paraId="54434B49" w14:textId="77777777" w:rsidR="00C273E4" w:rsidRPr="00C273E4" w:rsidRDefault="00C273E4" w:rsidP="00C273E4">
      <w:pPr>
        <w:spacing w:before="120" w:after="90"/>
        <w:rPr>
          <w:rFonts w:ascii="Arial" w:eastAsia="Times New Roman" w:hAnsi="Arial" w:cs="Arial"/>
          <w:color w:val="212121"/>
        </w:rPr>
      </w:pPr>
      <w:r w:rsidRPr="00C273E4">
        <w:rPr>
          <w:rFonts w:ascii="Arial" w:eastAsia="Times New Roman" w:hAnsi="Arial" w:cs="Arial"/>
          <w:color w:val="212121"/>
        </w:rPr>
        <w:t>After we draw the biplot we see that the first 2 PCs can be used to separate the diabetes classes.</w:t>
      </w:r>
    </w:p>
    <w:p w14:paraId="34AC0264" w14:textId="77777777" w:rsidR="00C273E4" w:rsidRPr="00C273E4" w:rsidRDefault="00C273E4" w:rsidP="00C273E4">
      <w:pPr>
        <w:numPr>
          <w:ilvl w:val="0"/>
          <w:numId w:val="11"/>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The arrow's angle shows the contribution of the variable that is seen in</w:t>
      </w:r>
    </w:p>
    <w:p w14:paraId="45E48C1F" w14:textId="77777777" w:rsidR="00C273E4" w:rsidRPr="00C273E4" w:rsidRDefault="00C273E4" w:rsidP="00C273E4">
      <w:pPr>
        <w:numPr>
          <w:ilvl w:val="0"/>
          <w:numId w:val="11"/>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Large loadings (+ or -) indicate that a variable has a strong relationship to a particular PC.</w:t>
      </w:r>
    </w:p>
    <w:p w14:paraId="6BE05A46" w14:textId="70594089" w:rsidR="00C273E4" w:rsidRPr="00A23306" w:rsidRDefault="00C273E4" w:rsidP="00C273E4">
      <w:pPr>
        <w:numPr>
          <w:ilvl w:val="0"/>
          <w:numId w:val="11"/>
        </w:numPr>
        <w:spacing w:before="100" w:beforeAutospacing="1" w:after="100" w:afterAutospacing="1"/>
        <w:ind w:left="765"/>
        <w:rPr>
          <w:rFonts w:ascii="Arial" w:eastAsia="Times New Roman" w:hAnsi="Arial" w:cs="Arial"/>
          <w:color w:val="212121"/>
        </w:rPr>
      </w:pPr>
      <w:r w:rsidRPr="00C273E4">
        <w:rPr>
          <w:rFonts w:ascii="Arial" w:eastAsia="Times New Roman" w:hAnsi="Arial" w:cs="Arial"/>
          <w:color w:val="212121"/>
        </w:rPr>
        <w:t>The arrow's length describes the strength of the loading.</w:t>
      </w:r>
    </w:p>
    <w:p w14:paraId="2B0DC640" w14:textId="254BB1EA" w:rsidR="00A23306" w:rsidRPr="00A23306" w:rsidRDefault="00A23306" w:rsidP="00A23306">
      <w:pPr>
        <w:spacing w:before="100" w:beforeAutospacing="1" w:after="100" w:afterAutospacing="1"/>
        <w:rPr>
          <w:rFonts w:ascii="Arial" w:eastAsia="Times New Roman" w:hAnsi="Arial" w:cs="Arial"/>
          <w:color w:val="212121"/>
        </w:rPr>
      </w:pPr>
      <w:r w:rsidRPr="00A23306">
        <w:rPr>
          <w:rFonts w:ascii="Arial" w:eastAsia="Times New Roman" w:hAnsi="Arial" w:cs="Arial"/>
          <w:noProof/>
          <w:color w:val="212121"/>
        </w:rPr>
        <w:lastRenderedPageBreak/>
        <w:drawing>
          <wp:inline distT="0" distB="0" distL="0" distR="0" wp14:anchorId="63F51F1E" wp14:editId="2AB0B095">
            <wp:extent cx="5943600" cy="370586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14:paraId="6D767E3C" w14:textId="72560C18" w:rsidR="00A23306" w:rsidRPr="00A23306" w:rsidRDefault="00A23306" w:rsidP="00A23306">
      <w:pPr>
        <w:pStyle w:val="NormalWeb"/>
        <w:shd w:val="clear" w:color="auto" w:fill="FFFFFF"/>
        <w:spacing w:before="120" w:beforeAutospacing="0" w:after="90" w:afterAutospacing="0"/>
        <w:rPr>
          <w:rFonts w:ascii="Arial" w:hAnsi="Arial" w:cs="Arial"/>
          <w:color w:val="212121"/>
        </w:rPr>
      </w:pPr>
      <w:r w:rsidRPr="00A23306">
        <w:rPr>
          <w:rFonts w:ascii="Arial" w:hAnsi="Arial" w:cs="Arial"/>
          <w:color w:val="212121"/>
        </w:rPr>
        <w:t>Now let's examine the loadings in more detail to understand clearly the distribution of the sample given the variable.</w:t>
      </w:r>
    </w:p>
    <w:p w14:paraId="75D5B96E" w14:textId="46E424A8" w:rsidR="00A23306" w:rsidRPr="00A23306" w:rsidRDefault="00A23306" w:rsidP="00A23306">
      <w:pPr>
        <w:pStyle w:val="NormalWeb"/>
        <w:shd w:val="clear" w:color="auto" w:fill="FFFFFF"/>
        <w:spacing w:before="120" w:beforeAutospacing="0" w:after="90" w:afterAutospacing="0"/>
        <w:rPr>
          <w:rFonts w:ascii="Arial" w:hAnsi="Arial" w:cs="Arial"/>
          <w:color w:val="212121"/>
        </w:rPr>
      </w:pPr>
      <w:r w:rsidRPr="00A23306">
        <w:rPr>
          <w:rFonts w:ascii="Arial" w:hAnsi="Arial" w:cs="Arial"/>
          <w:color w:val="212121"/>
        </w:rPr>
        <w:t>The variable s4 (total cholesterol / HDL) has a positive loading of 0.428834 and explains mostly the variance in the first PC1 (it is almost a horizontal line). If we color the samples in the scatter plot based on total cholesterol values, we see a distinction between samples that are left and right side of the scatter plot.</w:t>
      </w:r>
    </w:p>
    <w:p w14:paraId="395F1554" w14:textId="0FC1F842" w:rsidR="00A23306" w:rsidRPr="00A23306" w:rsidRDefault="00A23306" w:rsidP="00A23306">
      <w:pPr>
        <w:pStyle w:val="NormalWeb"/>
        <w:shd w:val="clear" w:color="auto" w:fill="FFFFFF"/>
        <w:spacing w:before="120" w:beforeAutospacing="0" w:after="90" w:afterAutospacing="0"/>
        <w:rPr>
          <w:rFonts w:ascii="Arial" w:hAnsi="Arial" w:cs="Arial"/>
          <w:color w:val="212121"/>
        </w:rPr>
      </w:pPr>
    </w:p>
    <w:p w14:paraId="1F5DAD0F" w14:textId="0F3365A2" w:rsidR="00A23306" w:rsidRPr="00A23306" w:rsidRDefault="00A23306" w:rsidP="00A23306">
      <w:pPr>
        <w:pStyle w:val="NormalWeb"/>
        <w:shd w:val="clear" w:color="auto" w:fill="FFFFFF"/>
        <w:spacing w:before="120" w:beforeAutospacing="0" w:after="90" w:afterAutospacing="0"/>
        <w:rPr>
          <w:rFonts w:ascii="Arial" w:hAnsi="Arial" w:cs="Arial"/>
          <w:color w:val="212121"/>
        </w:rPr>
      </w:pPr>
      <w:r w:rsidRPr="00A23306">
        <w:rPr>
          <w:rFonts w:ascii="Arial" w:hAnsi="Arial" w:cs="Arial"/>
          <w:noProof/>
          <w:color w:val="212121"/>
        </w:rPr>
        <w:lastRenderedPageBreak/>
        <w:drawing>
          <wp:inline distT="0" distB="0" distL="0" distR="0" wp14:anchorId="41CEC062" wp14:editId="3C0960F7">
            <wp:extent cx="5943600" cy="6076950"/>
            <wp:effectExtent l="0" t="0" r="0" b="6350"/>
            <wp:docPr id="44" name="Picture 44" descr="A graph of a graph with blue and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of a graph with blue and white do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6076950"/>
                    </a:xfrm>
                    <a:prstGeom prst="rect">
                      <a:avLst/>
                    </a:prstGeom>
                  </pic:spPr>
                </pic:pic>
              </a:graphicData>
            </a:graphic>
          </wp:inline>
        </w:drawing>
      </w:r>
    </w:p>
    <w:p w14:paraId="03AAB674" w14:textId="77777777" w:rsidR="00A23306" w:rsidRPr="00A23306" w:rsidRDefault="00A23306" w:rsidP="00A23306">
      <w:pPr>
        <w:pStyle w:val="NormalWeb"/>
        <w:shd w:val="clear" w:color="auto" w:fill="FFFFFF"/>
        <w:spacing w:before="120" w:beforeAutospacing="0" w:after="90" w:afterAutospacing="0"/>
        <w:rPr>
          <w:rFonts w:ascii="Arial" w:hAnsi="Arial" w:cs="Arial"/>
          <w:color w:val="212121"/>
        </w:rPr>
      </w:pPr>
    </w:p>
    <w:p w14:paraId="18C515E5" w14:textId="77777777" w:rsidR="00A23306" w:rsidRPr="00A23306" w:rsidRDefault="00A23306" w:rsidP="00A23306">
      <w:pPr>
        <w:pStyle w:val="NormalWeb"/>
        <w:shd w:val="clear" w:color="auto" w:fill="FFFFFF"/>
        <w:spacing w:before="120" w:after="90"/>
        <w:rPr>
          <w:rFonts w:ascii="Arial" w:hAnsi="Arial" w:cs="Arial"/>
          <w:color w:val="212121"/>
        </w:rPr>
      </w:pPr>
      <w:r w:rsidRPr="00A23306">
        <w:rPr>
          <w:rFonts w:ascii="Arial" w:hAnsi="Arial" w:cs="Arial"/>
          <w:color w:val="212121"/>
        </w:rPr>
        <w:t>Finally, we examine the best performing features.</w:t>
      </w:r>
    </w:p>
    <w:p w14:paraId="2AF65F68" w14:textId="1513197A" w:rsidR="00A23306" w:rsidRPr="00A23306" w:rsidRDefault="00A23306" w:rsidP="00A23306">
      <w:pPr>
        <w:pStyle w:val="NormalWeb"/>
        <w:shd w:val="clear" w:color="auto" w:fill="FFFFFF"/>
        <w:spacing w:before="120" w:after="90"/>
        <w:rPr>
          <w:rFonts w:ascii="Arial" w:hAnsi="Arial" w:cs="Arial"/>
          <w:color w:val="212121"/>
        </w:rPr>
      </w:pPr>
      <w:r w:rsidRPr="00A23306">
        <w:rPr>
          <w:rFonts w:ascii="Arial" w:hAnsi="Arial" w:cs="Arial"/>
          <w:color w:val="212121"/>
        </w:rPr>
        <w:t xml:space="preserve">Their extraction is based on the loadings of the PCs. </w:t>
      </w:r>
    </w:p>
    <w:p w14:paraId="48B6E0A3" w14:textId="4429E276" w:rsidR="00A23306" w:rsidRPr="00A23306" w:rsidRDefault="00A23306" w:rsidP="00A23306">
      <w:pPr>
        <w:pStyle w:val="NormalWeb"/>
        <w:shd w:val="clear" w:color="auto" w:fill="FFFFFF"/>
        <w:spacing w:before="120" w:after="90"/>
        <w:rPr>
          <w:rFonts w:ascii="Arial" w:hAnsi="Arial" w:cs="Arial"/>
          <w:color w:val="212121"/>
        </w:rPr>
      </w:pPr>
      <w:r w:rsidRPr="00A23306">
        <w:rPr>
          <w:rFonts w:ascii="Arial" w:hAnsi="Arial" w:cs="Arial"/>
          <w:color w:val="212121"/>
        </w:rPr>
        <w:t>We could see that hat most of the variance for the 1st PC is derived from the variable S4 total cholesterol/HDL. For the 2nd component, it is derived by s1 total serum cholesterol, for the PC3 by bp average blood pressure etc.</w:t>
      </w:r>
    </w:p>
    <w:p w14:paraId="15E1A375" w14:textId="0C488A23" w:rsidR="00A23306" w:rsidRPr="00A23306" w:rsidRDefault="00A23306" w:rsidP="00A23306">
      <w:pPr>
        <w:pStyle w:val="NormalWeb"/>
        <w:shd w:val="clear" w:color="auto" w:fill="FFFFFF"/>
        <w:spacing w:before="120" w:after="90"/>
        <w:rPr>
          <w:rFonts w:ascii="Arial" w:hAnsi="Arial" w:cs="Arial"/>
          <w:color w:val="212121"/>
        </w:rPr>
      </w:pPr>
    </w:p>
    <w:p w14:paraId="55E810E5" w14:textId="35E77D78" w:rsidR="00A23306" w:rsidRPr="00A23306" w:rsidRDefault="00A23306" w:rsidP="00A23306">
      <w:pPr>
        <w:pStyle w:val="NormalWeb"/>
        <w:shd w:val="clear" w:color="auto" w:fill="FFFFFF"/>
        <w:spacing w:before="120" w:after="90"/>
        <w:rPr>
          <w:rFonts w:ascii="Arial" w:hAnsi="Arial" w:cs="Arial"/>
          <w:color w:val="212121"/>
        </w:rPr>
      </w:pPr>
      <w:r w:rsidRPr="00A23306">
        <w:rPr>
          <w:rFonts w:ascii="Arial" w:hAnsi="Arial" w:cs="Arial"/>
          <w:noProof/>
          <w:color w:val="212121"/>
        </w:rPr>
        <w:lastRenderedPageBreak/>
        <w:drawing>
          <wp:inline distT="0" distB="0" distL="0" distR="0" wp14:anchorId="0CC5227D" wp14:editId="0F033BD0">
            <wp:extent cx="1905000" cy="2616200"/>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000" cy="2616200"/>
                    </a:xfrm>
                    <a:prstGeom prst="rect">
                      <a:avLst/>
                    </a:prstGeom>
                  </pic:spPr>
                </pic:pic>
              </a:graphicData>
            </a:graphic>
          </wp:inline>
        </w:drawing>
      </w:r>
    </w:p>
    <w:p w14:paraId="4EC88612" w14:textId="77777777" w:rsidR="00A23306" w:rsidRPr="00A23306" w:rsidRDefault="00A23306" w:rsidP="00A23306">
      <w:pPr>
        <w:pStyle w:val="NormalWeb"/>
        <w:shd w:val="clear" w:color="auto" w:fill="FFFFFF"/>
        <w:spacing w:before="120" w:beforeAutospacing="0" w:after="90" w:afterAutospacing="0"/>
        <w:rPr>
          <w:rFonts w:ascii="Arial" w:hAnsi="Arial" w:cs="Arial"/>
          <w:color w:val="212121"/>
        </w:rPr>
      </w:pPr>
    </w:p>
    <w:p w14:paraId="3EAD0E32" w14:textId="66831BA5" w:rsidR="00C273E4" w:rsidRPr="00C273E4" w:rsidRDefault="00C273E4" w:rsidP="00A23306">
      <w:pPr>
        <w:pStyle w:val="NormalWeb"/>
        <w:shd w:val="clear" w:color="auto" w:fill="FFFFFF"/>
        <w:spacing w:before="120" w:beforeAutospacing="0" w:after="90" w:afterAutospacing="0"/>
        <w:rPr>
          <w:rFonts w:ascii="Arial" w:hAnsi="Arial" w:cs="Arial"/>
          <w:color w:val="212121"/>
        </w:rPr>
      </w:pPr>
      <w:r w:rsidRPr="00C273E4">
        <w:rPr>
          <w:rFonts w:ascii="Arial" w:hAnsi="Arial" w:cs="Arial"/>
          <w:color w:val="212121"/>
        </w:rPr>
        <w:br/>
      </w:r>
    </w:p>
    <w:p w14:paraId="10065BB9" w14:textId="77777777" w:rsidR="00C273E4" w:rsidRPr="00C273E4" w:rsidRDefault="00C273E4" w:rsidP="00C273E4">
      <w:pPr>
        <w:spacing w:before="120" w:after="120"/>
        <w:outlineLvl w:val="1"/>
        <w:rPr>
          <w:rFonts w:ascii="Arial" w:eastAsia="Times New Roman" w:hAnsi="Arial" w:cs="Arial"/>
          <w:color w:val="212121"/>
        </w:rPr>
      </w:pPr>
      <w:r w:rsidRPr="00C273E4">
        <w:rPr>
          <w:rFonts w:ascii="Arial" w:eastAsia="Times New Roman" w:hAnsi="Arial" w:cs="Arial"/>
          <w:b/>
          <w:bCs/>
          <w:color w:val="212121"/>
        </w:rPr>
        <w:t>References</w:t>
      </w:r>
    </w:p>
    <w:p w14:paraId="5EF98D97" w14:textId="77777777" w:rsidR="00C273E4" w:rsidRPr="00C273E4" w:rsidRDefault="00C273E4" w:rsidP="00C273E4">
      <w:pPr>
        <w:numPr>
          <w:ilvl w:val="0"/>
          <w:numId w:val="12"/>
        </w:numPr>
        <w:spacing w:before="120" w:after="90"/>
        <w:ind w:left="765"/>
        <w:rPr>
          <w:rFonts w:ascii="Arial" w:eastAsia="Times New Roman" w:hAnsi="Arial" w:cs="Arial"/>
          <w:color w:val="212121"/>
        </w:rPr>
      </w:pPr>
      <w:r w:rsidRPr="00C273E4">
        <w:rPr>
          <w:rFonts w:ascii="Arial" w:eastAsia="Times New Roman" w:hAnsi="Arial" w:cs="Arial"/>
          <w:color w:val="212121"/>
        </w:rPr>
        <w:t xml:space="preserve">Carol Anne </w:t>
      </w:r>
      <w:proofErr w:type="spellStart"/>
      <w:proofErr w:type="gramStart"/>
      <w:r w:rsidRPr="00C273E4">
        <w:rPr>
          <w:rFonts w:ascii="Arial" w:eastAsia="Times New Roman" w:hAnsi="Arial" w:cs="Arial"/>
          <w:color w:val="212121"/>
        </w:rPr>
        <w:t>Hargreaves,Chandrika</w:t>
      </w:r>
      <w:proofErr w:type="spellEnd"/>
      <w:proofErr w:type="gramEnd"/>
      <w:r w:rsidRPr="00C273E4">
        <w:rPr>
          <w:rFonts w:ascii="Arial" w:eastAsia="Times New Roman" w:hAnsi="Arial" w:cs="Arial"/>
          <w:color w:val="212121"/>
        </w:rPr>
        <w:t xml:space="preserve"> Kadirvel Mani. "The Selection of Winning Stocks Using Principal Component Analysis." </w:t>
      </w:r>
      <w:r w:rsidRPr="00C273E4">
        <w:rPr>
          <w:rFonts w:ascii="Arial" w:eastAsia="Times New Roman" w:hAnsi="Arial" w:cs="Arial"/>
          <w:i/>
          <w:iCs/>
          <w:color w:val="212121"/>
        </w:rPr>
        <w:t>American Journal of Marketing Research</w:t>
      </w:r>
      <w:r w:rsidRPr="00C273E4">
        <w:rPr>
          <w:rFonts w:ascii="Arial" w:eastAsia="Times New Roman" w:hAnsi="Arial" w:cs="Arial"/>
          <w:color w:val="212121"/>
        </w:rPr>
        <w:t>, Vol. 1, No. 3, 2015, pp. 183-188 </w:t>
      </w:r>
      <w:hyperlink r:id="rId11" w:tgtFrame="_blank" w:history="1">
        <w:r w:rsidRPr="00C273E4">
          <w:rPr>
            <w:rFonts w:ascii="Arial" w:eastAsia="Times New Roman" w:hAnsi="Arial" w:cs="Arial"/>
            <w:color w:val="0000FF"/>
            <w:u w:val="single"/>
          </w:rPr>
          <w:t>https://www.researchgate.net/publication/281042621_The_Selection_of_Winning_Stocks_Using_Principal_Component_Analysis</w:t>
        </w:r>
      </w:hyperlink>
    </w:p>
    <w:p w14:paraId="26B9BB57" w14:textId="77777777" w:rsidR="00C273E4" w:rsidRPr="00C273E4" w:rsidRDefault="00C273E4" w:rsidP="00C273E4">
      <w:pPr>
        <w:numPr>
          <w:ilvl w:val="0"/>
          <w:numId w:val="12"/>
        </w:numPr>
        <w:spacing w:before="120" w:after="90"/>
        <w:ind w:left="765"/>
        <w:rPr>
          <w:rFonts w:ascii="Arial" w:eastAsia="Times New Roman" w:hAnsi="Arial" w:cs="Arial"/>
          <w:color w:val="212121"/>
        </w:rPr>
      </w:pPr>
      <w:r w:rsidRPr="00C273E4">
        <w:rPr>
          <w:rFonts w:ascii="Arial" w:eastAsia="Times New Roman" w:hAnsi="Arial" w:cs="Arial"/>
          <w:color w:val="212121"/>
        </w:rPr>
        <w:t>Eugene W. Park. "Principal Component Analysis and Hidden Markov Model for Forecasting Stock Returns" </w:t>
      </w:r>
      <w:r w:rsidRPr="00C273E4">
        <w:rPr>
          <w:rFonts w:ascii="Arial" w:eastAsia="Times New Roman" w:hAnsi="Arial" w:cs="Arial"/>
          <w:i/>
          <w:iCs/>
          <w:color w:val="212121"/>
        </w:rPr>
        <w:t>Courant Institute of Mathematical Sciences</w:t>
      </w:r>
      <w:r w:rsidRPr="00C273E4">
        <w:rPr>
          <w:rFonts w:ascii="Arial" w:eastAsia="Times New Roman" w:hAnsi="Arial" w:cs="Arial"/>
          <w:color w:val="212121"/>
        </w:rPr>
        <w:t>, New York University, May, 2023. </w:t>
      </w:r>
      <w:hyperlink r:id="rId12" w:tgtFrame="_blank" w:history="1">
        <w:r w:rsidRPr="00C273E4">
          <w:rPr>
            <w:rFonts w:ascii="Arial" w:eastAsia="Times New Roman" w:hAnsi="Arial" w:cs="Arial"/>
            <w:color w:val="0000FF"/>
            <w:u w:val="single"/>
          </w:rPr>
          <w:t>https://arxiv.org/pdf/2307.00459.pdf</w:t>
        </w:r>
      </w:hyperlink>
    </w:p>
    <w:p w14:paraId="3E54B825" w14:textId="77777777" w:rsidR="00C273E4" w:rsidRPr="00C273E4" w:rsidRDefault="00C273E4" w:rsidP="00C273E4">
      <w:pPr>
        <w:numPr>
          <w:ilvl w:val="0"/>
          <w:numId w:val="12"/>
        </w:numPr>
        <w:spacing w:before="120" w:after="90"/>
        <w:ind w:left="765"/>
        <w:rPr>
          <w:rFonts w:ascii="Arial" w:eastAsia="Times New Roman" w:hAnsi="Arial" w:cs="Arial"/>
          <w:color w:val="212121"/>
        </w:rPr>
      </w:pPr>
      <w:r w:rsidRPr="00C273E4">
        <w:rPr>
          <w:rFonts w:ascii="Arial" w:eastAsia="Times New Roman" w:hAnsi="Arial" w:cs="Arial"/>
          <w:color w:val="212121"/>
        </w:rPr>
        <w:t xml:space="preserve">PCA </w:t>
      </w:r>
      <w:proofErr w:type="spellStart"/>
      <w:r w:rsidRPr="00C273E4">
        <w:rPr>
          <w:rFonts w:ascii="Arial" w:eastAsia="Times New Roman" w:hAnsi="Arial" w:cs="Arial"/>
          <w:color w:val="212121"/>
        </w:rPr>
        <w:t>datasourse</w:t>
      </w:r>
      <w:proofErr w:type="spellEnd"/>
      <w:r w:rsidRPr="00C273E4">
        <w:rPr>
          <w:rFonts w:ascii="Arial" w:eastAsia="Times New Roman" w:hAnsi="Arial" w:cs="Arial"/>
          <w:color w:val="212121"/>
        </w:rPr>
        <w:t xml:space="preserve"> URL: </w:t>
      </w:r>
      <w:hyperlink r:id="rId13" w:tgtFrame="_blank" w:history="1">
        <w:r w:rsidRPr="00C273E4">
          <w:rPr>
            <w:rFonts w:ascii="Arial" w:eastAsia="Times New Roman" w:hAnsi="Arial" w:cs="Arial"/>
            <w:color w:val="0000FF"/>
            <w:u w:val="single"/>
          </w:rPr>
          <w:t>https://www4.stat.ncsu.edu/~boos/var.select/diabetes.html</w:t>
        </w:r>
      </w:hyperlink>
    </w:p>
    <w:p w14:paraId="53293E7A" w14:textId="77777777" w:rsidR="00C273E4" w:rsidRPr="00C273E4" w:rsidRDefault="00C273E4" w:rsidP="00C273E4">
      <w:pPr>
        <w:numPr>
          <w:ilvl w:val="0"/>
          <w:numId w:val="12"/>
        </w:numPr>
        <w:spacing w:before="120" w:after="90"/>
        <w:ind w:left="765"/>
        <w:rPr>
          <w:rFonts w:ascii="Arial" w:eastAsia="Times New Roman" w:hAnsi="Arial" w:cs="Arial"/>
          <w:color w:val="212121"/>
        </w:rPr>
      </w:pPr>
      <w:r w:rsidRPr="00C273E4">
        <w:rPr>
          <w:rFonts w:ascii="Arial" w:eastAsia="Times New Roman" w:hAnsi="Arial" w:cs="Arial"/>
          <w:color w:val="212121"/>
        </w:rPr>
        <w:t xml:space="preserve">Bradley Efron, Trevor Hastie, Iain Johnstone and Robert </w:t>
      </w:r>
      <w:proofErr w:type="spellStart"/>
      <w:r w:rsidRPr="00C273E4">
        <w:rPr>
          <w:rFonts w:ascii="Arial" w:eastAsia="Times New Roman" w:hAnsi="Arial" w:cs="Arial"/>
          <w:color w:val="212121"/>
        </w:rPr>
        <w:t>Tibshirani</w:t>
      </w:r>
      <w:proofErr w:type="spellEnd"/>
      <w:r w:rsidRPr="00C273E4">
        <w:rPr>
          <w:rFonts w:ascii="Arial" w:eastAsia="Times New Roman" w:hAnsi="Arial" w:cs="Arial"/>
          <w:color w:val="212121"/>
        </w:rPr>
        <w:t xml:space="preserve"> (2004) “Least Angle Regression,” Annals of Statistics (with discussion), 2002,407-499.</w:t>
      </w:r>
    </w:p>
    <w:p w14:paraId="1E8D8898" w14:textId="22183055" w:rsidR="00C273E4" w:rsidRPr="00A23306" w:rsidRDefault="00C273E4" w:rsidP="00C273E4">
      <w:pPr>
        <w:rPr>
          <w:rFonts w:ascii="Arial" w:eastAsia="Times New Roman" w:hAnsi="Arial" w:cs="Arial"/>
          <w:color w:val="212121"/>
        </w:rPr>
      </w:pPr>
    </w:p>
    <w:p w14:paraId="1502ECCC" w14:textId="0DD5761B" w:rsidR="0082724A" w:rsidRDefault="0082724A" w:rsidP="00C273E4">
      <w:pPr>
        <w:rPr>
          <w:rFonts w:ascii="Arial" w:eastAsia="Times New Roman" w:hAnsi="Arial" w:cs="Arial"/>
          <w:color w:val="212121"/>
        </w:rPr>
      </w:pPr>
    </w:p>
    <w:p w14:paraId="5120A5E6" w14:textId="6C895C51" w:rsidR="00785EC7" w:rsidRDefault="00785EC7" w:rsidP="00C273E4">
      <w:pPr>
        <w:rPr>
          <w:rFonts w:ascii="Arial" w:eastAsia="Times New Roman" w:hAnsi="Arial" w:cs="Arial"/>
          <w:color w:val="212121"/>
        </w:rPr>
      </w:pPr>
    </w:p>
    <w:p w14:paraId="6CA7819D" w14:textId="71245D57" w:rsidR="00785EC7" w:rsidRDefault="00785EC7" w:rsidP="00C273E4">
      <w:pPr>
        <w:rPr>
          <w:rFonts w:ascii="Arial" w:eastAsia="Times New Roman" w:hAnsi="Arial" w:cs="Arial"/>
          <w:color w:val="212121"/>
        </w:rPr>
      </w:pPr>
    </w:p>
    <w:p w14:paraId="1B1DD5CF" w14:textId="62A01BC5" w:rsidR="00785EC7" w:rsidRDefault="00785EC7" w:rsidP="00C273E4">
      <w:pPr>
        <w:rPr>
          <w:rFonts w:ascii="Arial" w:eastAsia="Times New Roman" w:hAnsi="Arial" w:cs="Arial"/>
          <w:color w:val="212121"/>
        </w:rPr>
      </w:pPr>
    </w:p>
    <w:p w14:paraId="33564FE6" w14:textId="114403A6" w:rsidR="00785EC7" w:rsidRDefault="00785EC7" w:rsidP="00C273E4">
      <w:pPr>
        <w:rPr>
          <w:rFonts w:ascii="Arial" w:eastAsia="Times New Roman" w:hAnsi="Arial" w:cs="Arial"/>
          <w:color w:val="212121"/>
        </w:rPr>
      </w:pPr>
    </w:p>
    <w:p w14:paraId="794CA9A7" w14:textId="0D156E45" w:rsidR="00785EC7" w:rsidRDefault="00785EC7" w:rsidP="00C273E4">
      <w:pPr>
        <w:rPr>
          <w:rFonts w:ascii="Arial" w:eastAsia="Times New Roman" w:hAnsi="Arial" w:cs="Arial"/>
          <w:color w:val="212121"/>
        </w:rPr>
      </w:pPr>
    </w:p>
    <w:p w14:paraId="0A3417A0" w14:textId="0B7AFE57" w:rsidR="00785EC7" w:rsidRDefault="00785EC7" w:rsidP="00C273E4">
      <w:pPr>
        <w:rPr>
          <w:rFonts w:ascii="Arial" w:eastAsia="Times New Roman" w:hAnsi="Arial" w:cs="Arial"/>
          <w:color w:val="212121"/>
        </w:rPr>
      </w:pPr>
    </w:p>
    <w:p w14:paraId="087BFF57" w14:textId="17FF54C5" w:rsidR="00785EC7" w:rsidRDefault="00785EC7" w:rsidP="00C273E4">
      <w:pPr>
        <w:rPr>
          <w:rFonts w:ascii="Arial" w:eastAsia="Times New Roman" w:hAnsi="Arial" w:cs="Arial"/>
          <w:color w:val="212121"/>
        </w:rPr>
      </w:pPr>
    </w:p>
    <w:p w14:paraId="3963CAD4" w14:textId="446908DF" w:rsidR="00785EC7" w:rsidRDefault="00785EC7" w:rsidP="00C273E4">
      <w:pPr>
        <w:rPr>
          <w:rFonts w:ascii="Arial" w:eastAsia="Times New Roman" w:hAnsi="Arial" w:cs="Arial"/>
          <w:color w:val="212121"/>
        </w:rPr>
      </w:pPr>
    </w:p>
    <w:p w14:paraId="0C863565" w14:textId="13BB2A21" w:rsidR="00785EC7" w:rsidRDefault="00785EC7" w:rsidP="00C273E4">
      <w:pPr>
        <w:rPr>
          <w:rFonts w:ascii="Arial" w:eastAsia="Times New Roman" w:hAnsi="Arial" w:cs="Arial"/>
          <w:color w:val="212121"/>
        </w:rPr>
      </w:pPr>
    </w:p>
    <w:p w14:paraId="0E4BDD94" w14:textId="0F8022FA" w:rsidR="00785EC7" w:rsidRDefault="00785EC7" w:rsidP="00C273E4">
      <w:pPr>
        <w:rPr>
          <w:rFonts w:ascii="Arial" w:eastAsia="Times New Roman" w:hAnsi="Arial" w:cs="Arial"/>
          <w:color w:val="212121"/>
        </w:rPr>
      </w:pPr>
    </w:p>
    <w:p w14:paraId="41CA8ABD" w14:textId="77777777" w:rsidR="00785EC7" w:rsidRPr="00A23306" w:rsidRDefault="00785EC7" w:rsidP="00C273E4">
      <w:pPr>
        <w:rPr>
          <w:rFonts w:ascii="Arial" w:eastAsia="Times New Roman" w:hAnsi="Arial" w:cs="Arial"/>
          <w:color w:val="212121"/>
        </w:rPr>
      </w:pPr>
    </w:p>
    <w:p w14:paraId="52D353FE" w14:textId="71627A61" w:rsidR="0082724A" w:rsidRPr="00A23306" w:rsidRDefault="0082724A">
      <w:pPr>
        <w:rPr>
          <w:rFonts w:ascii="Arial" w:eastAsia="Times New Roman" w:hAnsi="Arial" w:cs="Arial"/>
          <w:b/>
          <w:bCs/>
          <w:color w:val="212121"/>
        </w:rPr>
      </w:pPr>
      <w:r w:rsidRPr="00A23306">
        <w:rPr>
          <w:rFonts w:ascii="Arial" w:eastAsia="Times New Roman" w:hAnsi="Arial" w:cs="Arial"/>
          <w:b/>
          <w:bCs/>
          <w:color w:val="212121"/>
        </w:rPr>
        <w:lastRenderedPageBreak/>
        <w:t>Section 3. Technical section</w:t>
      </w:r>
    </w:p>
    <w:p w14:paraId="69FDCC87" w14:textId="489C4975" w:rsidR="0082724A" w:rsidRPr="00A23306" w:rsidRDefault="0082724A">
      <w:pPr>
        <w:rPr>
          <w:rFonts w:ascii="Arial" w:eastAsia="Times New Roman" w:hAnsi="Arial" w:cs="Arial"/>
          <w:b/>
          <w:bCs/>
          <w:color w:val="212121"/>
        </w:rPr>
      </w:pPr>
    </w:p>
    <w:p w14:paraId="55637475" w14:textId="77777777" w:rsidR="0082724A" w:rsidRPr="00C273E4" w:rsidRDefault="0082724A" w:rsidP="0082724A">
      <w:pPr>
        <w:spacing w:before="120" w:after="90"/>
        <w:rPr>
          <w:rFonts w:ascii="Arial" w:eastAsia="Times New Roman" w:hAnsi="Arial" w:cs="Arial"/>
          <w:color w:val="212121"/>
        </w:rPr>
      </w:pPr>
      <w:r w:rsidRPr="00C273E4">
        <w:rPr>
          <w:rFonts w:ascii="Arial" w:eastAsia="Times New Roman" w:hAnsi="Arial" w:cs="Arial"/>
          <w:color w:val="212121"/>
        </w:rPr>
        <w:t xml:space="preserve">Unlike many ML algorithms, PCA doesn't have hyperparameters that are tuned in the same way as in a SVM supervised learning or a neural network </w:t>
      </w:r>
      <w:proofErr w:type="gramStart"/>
      <w:r w:rsidRPr="00C273E4">
        <w:rPr>
          <w:rFonts w:ascii="Arial" w:eastAsia="Times New Roman" w:hAnsi="Arial" w:cs="Arial"/>
          <w:color w:val="212121"/>
        </w:rPr>
        <w:t>techniques</w:t>
      </w:r>
      <w:proofErr w:type="gramEnd"/>
      <w:r w:rsidRPr="00C273E4">
        <w:rPr>
          <w:rFonts w:ascii="Arial" w:eastAsia="Times New Roman" w:hAnsi="Arial" w:cs="Arial"/>
          <w:color w:val="212121"/>
        </w:rPr>
        <w:t>.</w:t>
      </w:r>
    </w:p>
    <w:p w14:paraId="63778285" w14:textId="77777777" w:rsidR="0082724A" w:rsidRPr="00C273E4" w:rsidRDefault="0082724A" w:rsidP="0082724A">
      <w:pPr>
        <w:spacing w:before="120" w:after="90"/>
        <w:rPr>
          <w:rFonts w:ascii="Arial" w:eastAsia="Times New Roman" w:hAnsi="Arial" w:cs="Arial"/>
          <w:color w:val="212121"/>
        </w:rPr>
      </w:pPr>
      <w:r w:rsidRPr="00C273E4">
        <w:rPr>
          <w:rFonts w:ascii="Arial" w:eastAsia="Times New Roman" w:hAnsi="Arial" w:cs="Arial"/>
          <w:color w:val="212121"/>
        </w:rPr>
        <w:t xml:space="preserve">At the same time there are few </w:t>
      </w:r>
      <w:r w:rsidRPr="00A23306">
        <w:rPr>
          <w:rFonts w:ascii="Arial" w:eastAsia="Times New Roman" w:hAnsi="Arial" w:cs="Arial"/>
          <w:color w:val="212121"/>
        </w:rPr>
        <w:t>important</w:t>
      </w:r>
      <w:r w:rsidRPr="00C273E4">
        <w:rPr>
          <w:rFonts w:ascii="Arial" w:eastAsia="Times New Roman" w:hAnsi="Arial" w:cs="Arial"/>
          <w:color w:val="212121"/>
        </w:rPr>
        <w:t xml:space="preserve"> considerations to be taken into account in the PCA process.</w:t>
      </w:r>
    </w:p>
    <w:p w14:paraId="7AD7163C" w14:textId="77777777" w:rsidR="0082724A" w:rsidRPr="00C273E4" w:rsidRDefault="0082724A" w:rsidP="0082724A">
      <w:pPr>
        <w:numPr>
          <w:ilvl w:val="0"/>
          <w:numId w:val="13"/>
        </w:numPr>
        <w:spacing w:before="120" w:after="90"/>
        <w:rPr>
          <w:rFonts w:ascii="Arial" w:eastAsia="Times New Roman" w:hAnsi="Arial" w:cs="Arial"/>
          <w:color w:val="212121"/>
        </w:rPr>
      </w:pPr>
      <w:r w:rsidRPr="00C273E4">
        <w:rPr>
          <w:rFonts w:ascii="Arial" w:eastAsia="Times New Roman" w:hAnsi="Arial" w:cs="Arial"/>
          <w:color w:val="212121"/>
        </w:rPr>
        <w:t>Number of Principal Components (K). We need to decide on the number of PCs to retain, which determine the dimensionality of the transformed data.</w:t>
      </w:r>
    </w:p>
    <w:p w14:paraId="287CE78C" w14:textId="4E9220C3" w:rsidR="0082724A" w:rsidRPr="00C273E4" w:rsidRDefault="0082724A" w:rsidP="0082724A">
      <w:pPr>
        <w:numPr>
          <w:ilvl w:val="0"/>
          <w:numId w:val="13"/>
        </w:numPr>
        <w:spacing w:before="120" w:after="90"/>
        <w:ind w:left="765"/>
        <w:rPr>
          <w:rFonts w:ascii="Arial" w:eastAsia="Times New Roman" w:hAnsi="Arial" w:cs="Arial"/>
          <w:color w:val="212121"/>
        </w:rPr>
      </w:pPr>
      <w:r w:rsidRPr="00C273E4">
        <w:rPr>
          <w:rFonts w:ascii="Arial" w:eastAsia="Times New Roman" w:hAnsi="Arial" w:cs="Arial"/>
          <w:color w:val="212121"/>
        </w:rPr>
        <w:t xml:space="preserve">Centering the Data. The data is centered by calculating the averages of features and shifting </w:t>
      </w:r>
      <w:r w:rsidRPr="00A23306">
        <w:rPr>
          <w:rFonts w:ascii="Arial" w:eastAsia="Times New Roman" w:hAnsi="Arial" w:cs="Arial"/>
          <w:color w:val="212121"/>
        </w:rPr>
        <w:t>around</w:t>
      </w:r>
      <w:r w:rsidRPr="00C273E4">
        <w:rPr>
          <w:rFonts w:ascii="Arial" w:eastAsia="Times New Roman" w:hAnsi="Arial" w:cs="Arial"/>
          <w:color w:val="212121"/>
        </w:rPr>
        <w:t xml:space="preserve"> the center of data.</w:t>
      </w:r>
    </w:p>
    <w:p w14:paraId="5ACBA120" w14:textId="79AB7B05" w:rsidR="0082724A" w:rsidRPr="00C273E4" w:rsidRDefault="0082724A" w:rsidP="0082724A">
      <w:pPr>
        <w:numPr>
          <w:ilvl w:val="0"/>
          <w:numId w:val="13"/>
        </w:numPr>
        <w:spacing w:before="120" w:after="90"/>
        <w:ind w:left="765"/>
        <w:rPr>
          <w:rFonts w:ascii="Arial" w:eastAsia="Times New Roman" w:hAnsi="Arial" w:cs="Arial"/>
          <w:color w:val="212121"/>
        </w:rPr>
      </w:pPr>
      <w:r w:rsidRPr="00C273E4">
        <w:rPr>
          <w:rFonts w:ascii="Arial" w:eastAsia="Times New Roman" w:hAnsi="Arial" w:cs="Arial"/>
          <w:color w:val="212121"/>
        </w:rPr>
        <w:t xml:space="preserve">Scaling the Data. We need to scale (standardize) data before applying PCA. Standardization </w:t>
      </w:r>
      <w:r w:rsidRPr="00A23306">
        <w:rPr>
          <w:rFonts w:ascii="Arial" w:eastAsia="Times New Roman" w:hAnsi="Arial" w:cs="Arial"/>
          <w:color w:val="212121"/>
        </w:rPr>
        <w:t>involves</w:t>
      </w:r>
      <w:r w:rsidRPr="00C273E4">
        <w:rPr>
          <w:rFonts w:ascii="Arial" w:eastAsia="Times New Roman" w:hAnsi="Arial" w:cs="Arial"/>
          <w:color w:val="212121"/>
        </w:rPr>
        <w:t xml:space="preserve"> </w:t>
      </w:r>
      <w:r w:rsidRPr="00A23306">
        <w:rPr>
          <w:rFonts w:ascii="Arial" w:eastAsia="Times New Roman" w:hAnsi="Arial" w:cs="Arial"/>
          <w:color w:val="212121"/>
        </w:rPr>
        <w:t>subtracting</w:t>
      </w:r>
      <w:r w:rsidRPr="00C273E4">
        <w:rPr>
          <w:rFonts w:ascii="Arial" w:eastAsia="Times New Roman" w:hAnsi="Arial" w:cs="Arial"/>
          <w:color w:val="212121"/>
        </w:rPr>
        <w:t xml:space="preserve"> the mean of the dataset and dividing it by variance.</w:t>
      </w:r>
    </w:p>
    <w:p w14:paraId="2EBAF55B" w14:textId="2EFDF809" w:rsidR="0082724A" w:rsidRPr="00A23306" w:rsidRDefault="0082724A">
      <w:pPr>
        <w:rPr>
          <w:rFonts w:ascii="Arial" w:eastAsia="Times New Roman" w:hAnsi="Arial" w:cs="Arial"/>
          <w:b/>
          <w:bCs/>
          <w:color w:val="212121"/>
        </w:rPr>
      </w:pPr>
    </w:p>
    <w:p w14:paraId="60213082" w14:textId="744ED0C0" w:rsidR="0082724A" w:rsidRPr="00A23306" w:rsidRDefault="0082724A">
      <w:pPr>
        <w:rPr>
          <w:rFonts w:ascii="Arial" w:eastAsia="Times New Roman" w:hAnsi="Arial" w:cs="Arial"/>
          <w:b/>
          <w:bCs/>
          <w:color w:val="212121"/>
        </w:rPr>
      </w:pPr>
    </w:p>
    <w:p w14:paraId="04C5B9D6" w14:textId="77777777" w:rsidR="0082724A" w:rsidRPr="00A23306" w:rsidRDefault="0082724A" w:rsidP="0082724A">
      <w:pPr>
        <w:rPr>
          <w:rFonts w:ascii="Arial" w:hAnsi="Arial" w:cs="Arial"/>
          <w:b/>
          <w:bCs/>
          <w:color w:val="212121"/>
        </w:rPr>
      </w:pPr>
      <w:r w:rsidRPr="00A23306">
        <w:rPr>
          <w:rFonts w:ascii="Arial" w:eastAsia="Times New Roman" w:hAnsi="Arial" w:cs="Arial"/>
          <w:b/>
          <w:bCs/>
          <w:color w:val="212121"/>
        </w:rPr>
        <w:t xml:space="preserve">Section 4.  </w:t>
      </w:r>
      <w:r w:rsidRPr="00A23306">
        <w:rPr>
          <w:rFonts w:ascii="Arial" w:hAnsi="Arial" w:cs="Arial"/>
          <w:b/>
          <w:bCs/>
          <w:color w:val="212121"/>
        </w:rPr>
        <w:t xml:space="preserve">Marketing Alpha </w:t>
      </w:r>
    </w:p>
    <w:p w14:paraId="0EAB5AAD" w14:textId="1797DA24" w:rsidR="0082724A" w:rsidRPr="00A23306" w:rsidRDefault="0082724A">
      <w:pPr>
        <w:rPr>
          <w:rFonts w:ascii="Arial" w:eastAsia="Times New Roman" w:hAnsi="Arial" w:cs="Arial"/>
          <w:b/>
          <w:bCs/>
          <w:color w:val="212121"/>
        </w:rPr>
      </w:pPr>
    </w:p>
    <w:p w14:paraId="6B9B96C9" w14:textId="77777777" w:rsidR="0082724A" w:rsidRPr="006C3FF3" w:rsidRDefault="0082724A" w:rsidP="0082724A">
      <w:pPr>
        <w:spacing w:before="75"/>
        <w:rPr>
          <w:rFonts w:ascii="Arial" w:eastAsia="Times New Roman" w:hAnsi="Arial" w:cs="Arial"/>
          <w:color w:val="212121"/>
        </w:rPr>
      </w:pPr>
      <w:r w:rsidRPr="006C3FF3">
        <w:rPr>
          <w:rFonts w:ascii="Arial" w:eastAsia="Times New Roman" w:hAnsi="Arial" w:cs="Arial"/>
          <w:color w:val="212121"/>
        </w:rPr>
        <w:t>In datasets with numerous features, visual representation and model fitting can become very complex and prone to "noise," as the random influences specific to the dataset contribute to it.</w:t>
      </w:r>
    </w:p>
    <w:p w14:paraId="237FF9A1" w14:textId="1548D466" w:rsidR="0082724A" w:rsidRPr="00B53E24" w:rsidRDefault="0082724A" w:rsidP="0082724A">
      <w:pPr>
        <w:spacing w:before="75"/>
        <w:rPr>
          <w:rFonts w:ascii="Arial" w:eastAsia="Times New Roman" w:hAnsi="Arial" w:cs="Arial"/>
          <w:color w:val="212121"/>
        </w:rPr>
      </w:pPr>
      <w:r w:rsidRPr="006C3FF3">
        <w:rPr>
          <w:rFonts w:ascii="Arial" w:eastAsia="Times New Roman" w:hAnsi="Arial" w:cs="Arial"/>
          <w:color w:val="212121"/>
        </w:rPr>
        <w:t>The aim of dimensionality reduction is to explain the dataset with the numerous correlated features by a smaller set of uncorrelated features that still does quite well in explaining the total variance.</w:t>
      </w:r>
    </w:p>
    <w:p w14:paraId="7F986C8D" w14:textId="77777777" w:rsidR="0082724A" w:rsidRPr="006C3FF3" w:rsidRDefault="0082724A" w:rsidP="0082724A">
      <w:pPr>
        <w:spacing w:before="75"/>
        <w:rPr>
          <w:rFonts w:ascii="Arial" w:eastAsia="Times New Roman" w:hAnsi="Arial" w:cs="Arial"/>
          <w:color w:val="212121"/>
        </w:rPr>
      </w:pPr>
      <w:r w:rsidRPr="006C3FF3">
        <w:rPr>
          <w:rFonts w:ascii="Arial" w:eastAsia="Times New Roman" w:hAnsi="Arial" w:cs="Arial"/>
          <w:color w:val="212121"/>
        </w:rPr>
        <w:t>Importantly, dimension reduction is useful even when working with relatively low number of features.</w:t>
      </w:r>
    </w:p>
    <w:p w14:paraId="15895FFA" w14:textId="77777777" w:rsidR="0082724A" w:rsidRPr="006C3FF3" w:rsidRDefault="0082724A" w:rsidP="0082724A">
      <w:pPr>
        <w:spacing w:before="75"/>
        <w:rPr>
          <w:rFonts w:ascii="Arial" w:eastAsia="Times New Roman" w:hAnsi="Arial" w:cs="Arial"/>
          <w:color w:val="212121"/>
        </w:rPr>
      </w:pPr>
      <w:r w:rsidRPr="006C3FF3">
        <w:rPr>
          <w:rFonts w:ascii="Arial" w:eastAsia="Times New Roman" w:hAnsi="Arial" w:cs="Arial"/>
          <w:color w:val="212121"/>
        </w:rPr>
        <w:t>Machine learning models are quicker to train and reduce overfitting in a data if provided with lower dimensional datasets.</w:t>
      </w:r>
    </w:p>
    <w:p w14:paraId="37985FAF" w14:textId="5233ABF2" w:rsidR="0082724A" w:rsidRPr="00A23306" w:rsidRDefault="0082724A">
      <w:pPr>
        <w:rPr>
          <w:rFonts w:ascii="Arial" w:eastAsia="Times New Roman" w:hAnsi="Arial" w:cs="Arial"/>
          <w:b/>
          <w:bCs/>
          <w:color w:val="212121"/>
        </w:rPr>
      </w:pPr>
    </w:p>
    <w:p w14:paraId="2358509C" w14:textId="0E194784" w:rsidR="0082724A" w:rsidRPr="00A23306" w:rsidRDefault="0082724A">
      <w:pPr>
        <w:rPr>
          <w:rFonts w:ascii="Arial" w:eastAsia="Times New Roman" w:hAnsi="Arial" w:cs="Arial"/>
          <w:b/>
          <w:bCs/>
          <w:color w:val="212121"/>
        </w:rPr>
      </w:pPr>
    </w:p>
    <w:p w14:paraId="733CC3B5" w14:textId="71F47FBF" w:rsidR="0082724A" w:rsidRPr="00A23306" w:rsidRDefault="0082724A" w:rsidP="00785EC7">
      <w:pPr>
        <w:rPr>
          <w:rFonts w:ascii="Arial" w:hAnsi="Arial" w:cs="Arial"/>
          <w:b/>
          <w:bCs/>
          <w:color w:val="212121"/>
        </w:rPr>
      </w:pPr>
      <w:r w:rsidRPr="00A23306">
        <w:rPr>
          <w:rFonts w:ascii="Arial" w:eastAsia="Times New Roman" w:hAnsi="Arial" w:cs="Arial"/>
          <w:b/>
          <w:bCs/>
          <w:color w:val="212121"/>
        </w:rPr>
        <w:t xml:space="preserve">Section 5. </w:t>
      </w:r>
      <w:r w:rsidRPr="00A23306">
        <w:rPr>
          <w:rFonts w:ascii="Arial" w:hAnsi="Arial" w:cs="Arial"/>
          <w:b/>
          <w:bCs/>
          <w:color w:val="212121"/>
        </w:rPr>
        <w:t xml:space="preserve">Learn More </w:t>
      </w:r>
    </w:p>
    <w:p w14:paraId="4BD5B58D" w14:textId="60A2C31A" w:rsidR="0082724A" w:rsidRPr="00A23306" w:rsidRDefault="0082724A" w:rsidP="0082724A">
      <w:pPr>
        <w:rPr>
          <w:rFonts w:ascii="Arial" w:hAnsi="Arial" w:cs="Arial"/>
          <w:b/>
          <w:bCs/>
          <w:color w:val="212121"/>
        </w:rPr>
      </w:pPr>
    </w:p>
    <w:p w14:paraId="3972209D" w14:textId="3F392857" w:rsidR="00785EC7" w:rsidRDefault="00A23306" w:rsidP="00785EC7">
      <w:pPr>
        <w:rPr>
          <w:rFonts w:ascii="Arial" w:eastAsia="Times New Roman" w:hAnsi="Arial" w:cs="Arial"/>
        </w:rPr>
      </w:pPr>
      <w:r w:rsidRPr="00A23306">
        <w:rPr>
          <w:rFonts w:ascii="Arial" w:eastAsia="Times New Roman" w:hAnsi="Arial" w:cs="Arial"/>
          <w:color w:val="212121"/>
        </w:rPr>
        <w:t>In the</w:t>
      </w:r>
      <w:r w:rsidR="00785EC7">
        <w:rPr>
          <w:rFonts w:ascii="Arial" w:eastAsia="Times New Roman" w:hAnsi="Arial" w:cs="Arial"/>
          <w:color w:val="212121"/>
        </w:rPr>
        <w:t xml:space="preserve"> research paper</w:t>
      </w:r>
      <w:r w:rsidRPr="00A23306">
        <w:rPr>
          <w:rFonts w:ascii="Arial" w:eastAsia="Times New Roman" w:hAnsi="Arial" w:cs="Arial"/>
          <w:color w:val="212121"/>
        </w:rPr>
        <w:t xml:space="preserve"> </w:t>
      </w:r>
      <w:r w:rsidR="00785EC7" w:rsidRPr="00785EC7">
        <w:rPr>
          <w:rFonts w:ascii="Roboto" w:eastAsia="Times New Roman" w:hAnsi="Roboto" w:cs="Times New Roman"/>
          <w:color w:val="212121"/>
          <w:shd w:val="clear" w:color="auto" w:fill="FFFFFF"/>
        </w:rPr>
        <w:t>"The Selection of Winning Stocks Using Principal Component Analysis." </w:t>
      </w:r>
      <w:r w:rsidR="00785EC7">
        <w:rPr>
          <w:rFonts w:ascii="Roboto" w:eastAsia="Times New Roman" w:hAnsi="Roboto" w:cs="Times New Roman"/>
          <w:i/>
          <w:iCs/>
          <w:color w:val="212121"/>
          <w:shd w:val="clear" w:color="auto" w:fill="FFFFFF"/>
        </w:rPr>
        <w:t xml:space="preserve">the authors have shown that via PCA application they managed to </w:t>
      </w:r>
      <w:r w:rsidR="00785EC7" w:rsidRPr="00A23306">
        <w:rPr>
          <w:rFonts w:ascii="Arial" w:eastAsia="Times New Roman" w:hAnsi="Arial" w:cs="Arial"/>
        </w:rPr>
        <w:t xml:space="preserve">reduce </w:t>
      </w:r>
      <w:proofErr w:type="gramStart"/>
      <w:r w:rsidR="00785EC7">
        <w:rPr>
          <w:rFonts w:ascii="Arial" w:eastAsia="Times New Roman" w:hAnsi="Arial" w:cs="Arial"/>
        </w:rPr>
        <w:t xml:space="preserve">24 </w:t>
      </w:r>
      <w:r w:rsidR="00785EC7" w:rsidRPr="00A23306">
        <w:rPr>
          <w:rFonts w:ascii="Arial" w:eastAsia="Times New Roman" w:hAnsi="Arial" w:cs="Arial"/>
        </w:rPr>
        <w:t xml:space="preserve"> stock</w:t>
      </w:r>
      <w:proofErr w:type="gramEnd"/>
      <w:r w:rsidR="00785EC7" w:rsidRPr="00A23306">
        <w:rPr>
          <w:rFonts w:ascii="Arial" w:eastAsia="Times New Roman" w:hAnsi="Arial" w:cs="Arial"/>
        </w:rPr>
        <w:t xml:space="preserve"> market fundamental variable indicators to </w:t>
      </w:r>
      <w:r w:rsidR="00785EC7">
        <w:rPr>
          <w:rFonts w:ascii="Arial" w:eastAsia="Times New Roman" w:hAnsi="Arial" w:cs="Arial"/>
        </w:rPr>
        <w:t xml:space="preserve">4 </w:t>
      </w:r>
      <w:r w:rsidR="00785EC7" w:rsidRPr="00A23306">
        <w:rPr>
          <w:rFonts w:ascii="Arial" w:eastAsia="Times New Roman" w:hAnsi="Arial" w:cs="Arial"/>
        </w:rPr>
        <w:t xml:space="preserve">variables namely </w:t>
      </w:r>
      <w:r w:rsidR="00785EC7">
        <w:rPr>
          <w:rFonts w:ascii="Arial" w:eastAsia="Times New Roman" w:hAnsi="Arial" w:cs="Arial"/>
        </w:rPr>
        <w:t xml:space="preserve">ROI, ROE, </w:t>
      </w:r>
      <w:r w:rsidR="00785EC7" w:rsidRPr="00A23306">
        <w:rPr>
          <w:rFonts w:ascii="Arial" w:eastAsia="Times New Roman" w:hAnsi="Arial" w:cs="Arial"/>
        </w:rPr>
        <w:t>Book Value per Share and Revenue per Share.</w:t>
      </w:r>
    </w:p>
    <w:p w14:paraId="7AD95A6E" w14:textId="22BE559D" w:rsidR="0082724A" w:rsidRDefault="00785EC7" w:rsidP="00B53E24">
      <w:pPr>
        <w:rPr>
          <w:rFonts w:ascii="Arial" w:eastAsia="Times New Roman" w:hAnsi="Arial" w:cs="Arial"/>
        </w:rPr>
      </w:pPr>
      <w:r w:rsidRPr="00785EC7">
        <w:rPr>
          <w:rFonts w:ascii="Arial" w:eastAsia="Times New Roman" w:hAnsi="Arial" w:cs="Arial"/>
        </w:rPr>
        <w:t>Importantly, the</w:t>
      </w:r>
      <w:r>
        <w:rPr>
          <w:rFonts w:ascii="Arial" w:eastAsia="Times New Roman" w:hAnsi="Arial" w:cs="Arial"/>
        </w:rPr>
        <w:t>ir</w:t>
      </w:r>
      <w:r w:rsidRPr="00785EC7">
        <w:rPr>
          <w:rFonts w:ascii="Arial" w:eastAsia="Times New Roman" w:hAnsi="Arial" w:cs="Arial"/>
        </w:rPr>
        <w:t xml:space="preserve"> PCA</w:t>
      </w:r>
      <w:r>
        <w:rPr>
          <w:rFonts w:ascii="Arial" w:eastAsia="Times New Roman" w:hAnsi="Arial" w:cs="Arial"/>
        </w:rPr>
        <w:t xml:space="preserve"> analysis</w:t>
      </w:r>
      <w:r w:rsidRPr="00785EC7">
        <w:rPr>
          <w:rFonts w:ascii="Arial" w:eastAsia="Times New Roman" w:hAnsi="Arial" w:cs="Arial"/>
        </w:rPr>
        <w:t xml:space="preserve"> revealed that the above 4 variables loaded as 2 key important factors 1 and 2 - Management Effectiveness and Common Share Value respectively. </w:t>
      </w:r>
      <w:r>
        <w:rPr>
          <w:rFonts w:ascii="Arial" w:eastAsia="Times New Roman" w:hAnsi="Arial" w:cs="Arial"/>
        </w:rPr>
        <w:t>The stocks which have high m</w:t>
      </w:r>
      <w:r w:rsidRPr="00785EC7">
        <w:rPr>
          <w:rFonts w:ascii="Arial" w:eastAsia="Times New Roman" w:hAnsi="Arial" w:cs="Arial"/>
        </w:rPr>
        <w:t xml:space="preserve">anagement Effectiveness and </w:t>
      </w:r>
      <w:r>
        <w:rPr>
          <w:rFonts w:ascii="Arial" w:eastAsia="Times New Roman" w:hAnsi="Arial" w:cs="Arial"/>
        </w:rPr>
        <w:t>c</w:t>
      </w:r>
      <w:r w:rsidRPr="00785EC7">
        <w:rPr>
          <w:rFonts w:ascii="Arial" w:eastAsia="Times New Roman" w:hAnsi="Arial" w:cs="Arial"/>
        </w:rPr>
        <w:t xml:space="preserve">ommon </w:t>
      </w:r>
      <w:r>
        <w:rPr>
          <w:rFonts w:ascii="Arial" w:eastAsia="Times New Roman" w:hAnsi="Arial" w:cs="Arial"/>
        </w:rPr>
        <w:t>s</w:t>
      </w:r>
      <w:r w:rsidRPr="00785EC7">
        <w:rPr>
          <w:rFonts w:ascii="Arial" w:eastAsia="Times New Roman" w:hAnsi="Arial" w:cs="Arial"/>
        </w:rPr>
        <w:t xml:space="preserve">hare </w:t>
      </w:r>
      <w:r>
        <w:rPr>
          <w:rFonts w:ascii="Arial" w:eastAsia="Times New Roman" w:hAnsi="Arial" w:cs="Arial"/>
        </w:rPr>
        <w:t>v</w:t>
      </w:r>
      <w:r w:rsidRPr="00785EC7">
        <w:rPr>
          <w:rFonts w:ascii="Arial" w:eastAsia="Times New Roman" w:hAnsi="Arial" w:cs="Arial"/>
        </w:rPr>
        <w:t xml:space="preserve">alue </w:t>
      </w:r>
      <w:r>
        <w:rPr>
          <w:rFonts w:ascii="Arial" w:eastAsia="Times New Roman" w:hAnsi="Arial" w:cs="Arial"/>
        </w:rPr>
        <w:t>could be considered as winning stocks which was demonstrated by authors.</w:t>
      </w:r>
      <w:r w:rsidR="0082724A" w:rsidRPr="00B53E24">
        <w:rPr>
          <w:rFonts w:ascii="Arial" w:eastAsia="Times New Roman" w:hAnsi="Arial" w:cs="Arial"/>
        </w:rPr>
        <w:t xml:space="preserve"> </w:t>
      </w:r>
    </w:p>
    <w:p w14:paraId="1D76546A" w14:textId="77777777" w:rsidR="00C42466" w:rsidRDefault="00C42466" w:rsidP="00B53E24">
      <w:pPr>
        <w:rPr>
          <w:rFonts w:ascii="Arial" w:eastAsia="Times New Roman" w:hAnsi="Arial" w:cs="Arial"/>
        </w:rPr>
      </w:pPr>
    </w:p>
    <w:p w14:paraId="6175927A" w14:textId="77777777" w:rsidR="00C42466" w:rsidRDefault="00C42466" w:rsidP="00B53E24">
      <w:pPr>
        <w:rPr>
          <w:rFonts w:ascii="Arial" w:eastAsia="Times New Roman" w:hAnsi="Arial" w:cs="Arial"/>
        </w:rPr>
      </w:pPr>
    </w:p>
    <w:p w14:paraId="587EA4EA" w14:textId="77777777" w:rsidR="00C42466" w:rsidRDefault="00C42466" w:rsidP="00B53E24">
      <w:pPr>
        <w:rPr>
          <w:rFonts w:ascii="Arial" w:eastAsia="Times New Roman" w:hAnsi="Arial" w:cs="Arial"/>
        </w:rPr>
      </w:pPr>
    </w:p>
    <w:p w14:paraId="0B432C09" w14:textId="2D5B34FA" w:rsidR="00C42466" w:rsidRPr="00C273E4" w:rsidRDefault="00C42466" w:rsidP="00C42466">
      <w:pPr>
        <w:spacing w:before="120" w:after="120"/>
        <w:outlineLvl w:val="0"/>
        <w:rPr>
          <w:rFonts w:ascii="Arial" w:eastAsia="Times New Roman" w:hAnsi="Arial" w:cs="Arial"/>
          <w:color w:val="212121"/>
          <w:kern w:val="36"/>
        </w:rPr>
      </w:pPr>
      <w:r>
        <w:rPr>
          <w:rFonts w:ascii="Arial" w:eastAsia="Times New Roman" w:hAnsi="Arial" w:cs="Arial"/>
          <w:b/>
          <w:bCs/>
          <w:color w:val="212121"/>
          <w:kern w:val="36"/>
        </w:rPr>
        <w:lastRenderedPageBreak/>
        <w:t>REGRESSION TREES</w:t>
      </w:r>
    </w:p>
    <w:p w14:paraId="2AFD059A" w14:textId="77777777" w:rsidR="00C42466" w:rsidRPr="00C273E4" w:rsidRDefault="00C42466" w:rsidP="00C42466">
      <w:pPr>
        <w:spacing w:before="75"/>
        <w:rPr>
          <w:rFonts w:ascii="Arial" w:eastAsia="Times New Roman" w:hAnsi="Arial" w:cs="Arial"/>
          <w:color w:val="212121"/>
        </w:rPr>
      </w:pPr>
      <w:r>
        <w:rPr>
          <w:rFonts w:ascii="Arial" w:eastAsia="Times New Roman" w:hAnsi="Arial" w:cs="Arial"/>
          <w:noProof/>
          <w:color w:val="212121"/>
        </w:rPr>
        <w:pict w14:anchorId="42038B19">
          <v:rect id="_x0000_i1034" alt="" style="width:468pt;height:.05pt;mso-width-percent:0;mso-height-percent:0;mso-width-percent:0;mso-height-percent:0" o:hralign="center" o:hrstd="t" o:hr="t" fillcolor="#a0a0a0" stroked="f"/>
        </w:pict>
      </w:r>
    </w:p>
    <w:tbl>
      <w:tblPr>
        <w:tblW w:w="9240" w:type="dxa"/>
        <w:tblInd w:w="120" w:type="dxa"/>
        <w:tblLayout w:type="fixed"/>
        <w:tblCellMar>
          <w:top w:w="15" w:type="dxa"/>
          <w:left w:w="15" w:type="dxa"/>
          <w:bottom w:w="15" w:type="dxa"/>
          <w:right w:w="15" w:type="dxa"/>
        </w:tblCellMar>
        <w:tblLook w:val="04A0" w:firstRow="1" w:lastRow="0" w:firstColumn="1" w:lastColumn="0" w:noHBand="0" w:noVBand="1"/>
      </w:tblPr>
      <w:tblGrid>
        <w:gridCol w:w="1156"/>
        <w:gridCol w:w="8084"/>
      </w:tblGrid>
      <w:tr w:rsidR="00C42466" w:rsidRPr="00C273E4" w14:paraId="7ADB76D0" w14:textId="77777777" w:rsidTr="00C42466">
        <w:trPr>
          <w:trHeight w:val="135"/>
          <w:tblHeader/>
        </w:trPr>
        <w:tc>
          <w:tcPr>
            <w:tcW w:w="1156" w:type="dxa"/>
            <w:tcBorders>
              <w:top w:val="nil"/>
              <w:left w:val="nil"/>
              <w:bottom w:val="nil"/>
              <w:right w:val="nil"/>
            </w:tcBorders>
            <w:noWrap/>
            <w:tcMar>
              <w:top w:w="120" w:type="dxa"/>
              <w:left w:w="120" w:type="dxa"/>
              <w:bottom w:w="120" w:type="dxa"/>
              <w:right w:w="120" w:type="dxa"/>
            </w:tcMar>
            <w:vAlign w:val="center"/>
            <w:hideMark/>
          </w:tcPr>
          <w:p w14:paraId="47CC9E7D" w14:textId="77777777" w:rsidR="00C42466" w:rsidRPr="00C273E4" w:rsidRDefault="00C42466" w:rsidP="00DF4BF2">
            <w:pPr>
              <w:spacing w:before="75"/>
              <w:rPr>
                <w:rFonts w:ascii="Arial" w:eastAsia="Times New Roman" w:hAnsi="Arial" w:cs="Arial"/>
                <w:color w:val="212121"/>
              </w:rPr>
            </w:pPr>
          </w:p>
        </w:tc>
        <w:tc>
          <w:tcPr>
            <w:tcW w:w="8084" w:type="dxa"/>
            <w:tcBorders>
              <w:top w:val="nil"/>
              <w:left w:val="nil"/>
              <w:bottom w:val="nil"/>
              <w:right w:val="nil"/>
            </w:tcBorders>
            <w:noWrap/>
            <w:tcMar>
              <w:top w:w="120" w:type="dxa"/>
              <w:left w:w="120" w:type="dxa"/>
              <w:bottom w:w="120" w:type="dxa"/>
              <w:right w:w="120" w:type="dxa"/>
            </w:tcMar>
            <w:vAlign w:val="center"/>
            <w:hideMark/>
          </w:tcPr>
          <w:p w14:paraId="0FE90E6F" w14:textId="77777777" w:rsidR="00C42466" w:rsidRPr="00C273E4" w:rsidRDefault="00C42466" w:rsidP="00DF4BF2">
            <w:pPr>
              <w:rPr>
                <w:rFonts w:ascii="Arial" w:eastAsia="Times New Roman" w:hAnsi="Arial" w:cs="Arial"/>
              </w:rPr>
            </w:pPr>
          </w:p>
        </w:tc>
      </w:tr>
      <w:tr w:rsidR="00C42466" w:rsidRPr="00C273E4" w14:paraId="2604093E" w14:textId="77777777" w:rsidTr="00C42466">
        <w:trPr>
          <w:trHeight w:val="1239"/>
        </w:trPr>
        <w:tc>
          <w:tcPr>
            <w:tcW w:w="1156" w:type="dxa"/>
            <w:tcBorders>
              <w:top w:val="nil"/>
              <w:left w:val="nil"/>
              <w:bottom w:val="nil"/>
              <w:right w:val="nil"/>
            </w:tcBorders>
            <w:noWrap/>
            <w:tcMar>
              <w:top w:w="120" w:type="dxa"/>
              <w:left w:w="120" w:type="dxa"/>
              <w:bottom w:w="120" w:type="dxa"/>
              <w:right w:w="120" w:type="dxa"/>
            </w:tcMar>
            <w:vAlign w:val="center"/>
            <w:hideMark/>
          </w:tcPr>
          <w:p w14:paraId="5069F622" w14:textId="77777777" w:rsidR="00C42466" w:rsidRPr="00C273E4" w:rsidRDefault="00C42466" w:rsidP="00DF4BF2">
            <w:pPr>
              <w:rPr>
                <w:rFonts w:ascii="Arial" w:eastAsia="Times New Roman" w:hAnsi="Arial" w:cs="Arial"/>
              </w:rPr>
            </w:pPr>
            <w:r w:rsidRPr="00C273E4">
              <w:rPr>
                <w:rFonts w:ascii="Arial" w:eastAsia="Times New Roman" w:hAnsi="Arial" w:cs="Arial"/>
                <w:b/>
                <w:bCs/>
              </w:rPr>
              <w:t>Tags</w:t>
            </w:r>
          </w:p>
        </w:tc>
        <w:tc>
          <w:tcPr>
            <w:tcW w:w="8084" w:type="dxa"/>
            <w:tcBorders>
              <w:top w:val="nil"/>
              <w:left w:val="nil"/>
              <w:bottom w:val="nil"/>
              <w:right w:val="nil"/>
            </w:tcBorders>
            <w:noWrap/>
            <w:tcMar>
              <w:top w:w="120" w:type="dxa"/>
              <w:left w:w="120" w:type="dxa"/>
              <w:bottom w:w="120" w:type="dxa"/>
              <w:right w:w="120" w:type="dxa"/>
            </w:tcMar>
            <w:vAlign w:val="center"/>
            <w:hideMark/>
          </w:tcPr>
          <w:p w14:paraId="0A98E133" w14:textId="309D916B" w:rsidR="00C42466" w:rsidRPr="00C273E4" w:rsidRDefault="00C42466" w:rsidP="00DF4BF2">
            <w:pPr>
              <w:rPr>
                <w:rFonts w:ascii="Arial" w:eastAsia="Times New Roman" w:hAnsi="Arial" w:cs="Arial"/>
              </w:rPr>
            </w:pPr>
            <w:r w:rsidRPr="00C42466">
              <w:rPr>
                <w:rFonts w:ascii="Arial" w:eastAsia="Times New Roman" w:hAnsi="Arial" w:cs="Arial"/>
              </w:rPr>
              <w:t>decision trees, predi</w:t>
            </w:r>
            <w:r>
              <w:rPr>
                <w:rFonts w:ascii="Arial" w:eastAsia="Times New Roman" w:hAnsi="Arial" w:cs="Arial"/>
              </w:rPr>
              <w:t>c</w:t>
            </w:r>
            <w:r w:rsidRPr="00C42466">
              <w:rPr>
                <w:rFonts w:ascii="Arial" w:eastAsia="Times New Roman" w:hAnsi="Arial" w:cs="Arial"/>
              </w:rPr>
              <w:t xml:space="preserve">tor space, partitioning predictor space, internal nodes, leaf nodes, prediction via stratification of the feature space, recursive binary splitting, residual sum of squares, </w:t>
            </w:r>
            <w:proofErr w:type="spellStart"/>
            <w:r w:rsidRPr="00C42466">
              <w:rPr>
                <w:rFonts w:ascii="Arial" w:eastAsia="Times New Roman" w:hAnsi="Arial" w:cs="Arial"/>
              </w:rPr>
              <w:t>rss</w:t>
            </w:r>
            <w:proofErr w:type="spellEnd"/>
            <w:r w:rsidRPr="00C42466">
              <w:rPr>
                <w:rFonts w:ascii="Arial" w:eastAsia="Times New Roman" w:hAnsi="Arial" w:cs="Arial"/>
              </w:rPr>
              <w:t>, greedy algorithm, overfitting, unstable, computational complexity, hyperparameters, criterion, splitter, max depth, min samples split</w:t>
            </w:r>
          </w:p>
        </w:tc>
      </w:tr>
    </w:tbl>
    <w:p w14:paraId="03E34D58" w14:textId="77777777" w:rsidR="00C42466" w:rsidRPr="00C273E4" w:rsidRDefault="00C42466" w:rsidP="00C42466">
      <w:pPr>
        <w:spacing w:before="75"/>
        <w:rPr>
          <w:rFonts w:ascii="Arial" w:eastAsia="Times New Roman" w:hAnsi="Arial" w:cs="Arial"/>
          <w:color w:val="212121"/>
        </w:rPr>
      </w:pPr>
      <w:r>
        <w:rPr>
          <w:rFonts w:ascii="Arial" w:eastAsia="Times New Roman" w:hAnsi="Arial" w:cs="Arial"/>
          <w:noProof/>
          <w:color w:val="212121"/>
        </w:rPr>
        <w:pict w14:anchorId="1CFC0471">
          <v:rect id="_x0000_i1035" alt="" style="width:468pt;height:.05pt;mso-width-percent:0;mso-height-percent:0;mso-width-percent:0;mso-height-percent:0" o:hralign="center" o:hrstd="t" o:hr="t" fillcolor="#a0a0a0" stroked="f"/>
        </w:pict>
      </w:r>
    </w:p>
    <w:p w14:paraId="421AD6D3" w14:textId="5B75C638" w:rsidR="00C42466" w:rsidRPr="00C273E4" w:rsidRDefault="00C42466" w:rsidP="00C42466">
      <w:pPr>
        <w:spacing w:before="120" w:after="120"/>
        <w:outlineLvl w:val="1"/>
        <w:rPr>
          <w:rFonts w:ascii="Arial" w:eastAsia="Times New Roman" w:hAnsi="Arial" w:cs="Arial"/>
          <w:color w:val="212121"/>
        </w:rPr>
      </w:pPr>
      <w:r w:rsidRPr="00C273E4">
        <w:rPr>
          <w:rFonts w:ascii="Arial" w:eastAsia="Times New Roman" w:hAnsi="Arial" w:cs="Arial"/>
          <w:b/>
          <w:bCs/>
          <w:color w:val="212121"/>
        </w:rPr>
        <w:t xml:space="preserve">1. </w:t>
      </w:r>
      <w:r>
        <w:rPr>
          <w:rFonts w:ascii="Arial" w:eastAsia="Times New Roman" w:hAnsi="Arial" w:cs="Arial"/>
          <w:b/>
          <w:bCs/>
          <w:color w:val="212121"/>
        </w:rPr>
        <w:t>Jargons</w:t>
      </w:r>
    </w:p>
    <w:p w14:paraId="6C8A6A9A" w14:textId="66BA9F3F" w:rsidR="00C42466" w:rsidRPr="00C42466" w:rsidRDefault="00C42466" w:rsidP="00C42466">
      <w:pPr>
        <w:pStyle w:val="ListParagraph"/>
        <w:numPr>
          <w:ilvl w:val="0"/>
          <w:numId w:val="17"/>
        </w:numPr>
        <w:rPr>
          <w:rFonts w:ascii="Arial" w:eastAsia="Times New Roman" w:hAnsi="Arial" w:cs="Arial"/>
          <w:b/>
          <w:bCs/>
          <w:color w:val="212121"/>
        </w:rPr>
      </w:pPr>
      <w:r w:rsidRPr="00C42466">
        <w:rPr>
          <w:rFonts w:ascii="Arial" w:eastAsia="Times New Roman" w:hAnsi="Arial" w:cs="Arial"/>
          <w:b/>
          <w:bCs/>
          <w:color w:val="212121"/>
        </w:rPr>
        <w:t>Predictor Space</w:t>
      </w:r>
    </w:p>
    <w:p w14:paraId="1528988C" w14:textId="7970F54B" w:rsidR="00C42466" w:rsidRPr="00C42466" w:rsidRDefault="00C42466" w:rsidP="00C42466">
      <w:pPr>
        <w:pStyle w:val="ListParagraph"/>
        <w:rPr>
          <w:rFonts w:ascii="Arial" w:eastAsia="Times New Roman" w:hAnsi="Arial" w:cs="Arial"/>
          <w:color w:val="212121"/>
        </w:rPr>
      </w:pPr>
      <w:r w:rsidRPr="00C42466">
        <w:rPr>
          <w:rFonts w:ascii="Arial" w:eastAsia="Times New Roman" w:hAnsi="Arial" w:cs="Arial"/>
          <w:color w:val="212121"/>
        </w:rPr>
        <w:t xml:space="preserve">Predictor space is the space of all possible values of all the independent variables. For example, if we want to predict the average </w:t>
      </w:r>
      <w:r w:rsidRPr="00C42466">
        <w:rPr>
          <w:rFonts w:ascii="Arial" w:eastAsia="Times New Roman" w:hAnsi="Arial" w:cs="Arial"/>
          <w:color w:val="212121"/>
        </w:rPr>
        <w:t>Glassdoor</w:t>
      </w:r>
      <w:r w:rsidRPr="00C42466">
        <w:rPr>
          <w:rFonts w:ascii="Arial" w:eastAsia="Times New Roman" w:hAnsi="Arial" w:cs="Arial"/>
          <w:color w:val="212121"/>
        </w:rPr>
        <w:t xml:space="preserve"> rating of a company, we might use the following independent variables such as the number of employees, salary, job openings etc. The predictor space is the space of all possible values of these independent variables.</w:t>
      </w:r>
    </w:p>
    <w:p w14:paraId="5170FD6A" w14:textId="77777777" w:rsidR="00C42466" w:rsidRPr="00C42466" w:rsidRDefault="00C42466" w:rsidP="00C42466">
      <w:pPr>
        <w:rPr>
          <w:rFonts w:ascii="Arial" w:eastAsia="Times New Roman" w:hAnsi="Arial" w:cs="Arial"/>
          <w:b/>
          <w:bCs/>
          <w:color w:val="212121"/>
        </w:rPr>
      </w:pPr>
    </w:p>
    <w:p w14:paraId="76B69B14" w14:textId="207C2900" w:rsidR="00C42466" w:rsidRPr="00C42466" w:rsidRDefault="00C42466" w:rsidP="00C42466">
      <w:pPr>
        <w:pStyle w:val="ListParagraph"/>
        <w:numPr>
          <w:ilvl w:val="0"/>
          <w:numId w:val="17"/>
        </w:numPr>
        <w:rPr>
          <w:rFonts w:ascii="Arial" w:eastAsia="Times New Roman" w:hAnsi="Arial" w:cs="Arial"/>
          <w:b/>
          <w:bCs/>
          <w:color w:val="212121"/>
        </w:rPr>
      </w:pPr>
      <w:r w:rsidRPr="00C42466">
        <w:rPr>
          <w:rFonts w:ascii="Arial" w:eastAsia="Times New Roman" w:hAnsi="Arial" w:cs="Arial"/>
          <w:b/>
          <w:bCs/>
          <w:color w:val="212121"/>
        </w:rPr>
        <w:t>Partitioning Predictor Space</w:t>
      </w:r>
    </w:p>
    <w:p w14:paraId="56684AB8" w14:textId="77777777" w:rsidR="00C42466" w:rsidRPr="00C42466" w:rsidRDefault="00C42466" w:rsidP="00C42466">
      <w:pPr>
        <w:pStyle w:val="ListParagraph"/>
        <w:rPr>
          <w:rFonts w:ascii="Arial" w:eastAsia="Times New Roman" w:hAnsi="Arial" w:cs="Arial"/>
          <w:color w:val="212121"/>
        </w:rPr>
      </w:pPr>
      <w:r w:rsidRPr="00C42466">
        <w:rPr>
          <w:rFonts w:ascii="Arial" w:eastAsia="Times New Roman" w:hAnsi="Arial" w:cs="Arial"/>
          <w:color w:val="212121"/>
        </w:rPr>
        <w:t>Partitioning predictor space is the process of dividing the predictor space into smaller regions. For example, we might divide the predictor space into two regions: one region where the number of employees is less than 1000 and another region where the number of employees is greater than 1000.</w:t>
      </w:r>
    </w:p>
    <w:p w14:paraId="7A0769CE" w14:textId="77777777" w:rsidR="00C42466" w:rsidRPr="00C42466" w:rsidRDefault="00C42466" w:rsidP="00C42466">
      <w:pPr>
        <w:rPr>
          <w:rFonts w:ascii="Arial" w:eastAsia="Times New Roman" w:hAnsi="Arial" w:cs="Arial"/>
          <w:b/>
          <w:bCs/>
          <w:color w:val="212121"/>
        </w:rPr>
      </w:pPr>
    </w:p>
    <w:p w14:paraId="0972F26F" w14:textId="0A1C6426" w:rsidR="00C42466" w:rsidRPr="00C42466" w:rsidRDefault="00C42466" w:rsidP="00C42466">
      <w:pPr>
        <w:pStyle w:val="ListParagraph"/>
        <w:numPr>
          <w:ilvl w:val="0"/>
          <w:numId w:val="17"/>
        </w:numPr>
        <w:rPr>
          <w:rFonts w:ascii="Arial" w:eastAsia="Times New Roman" w:hAnsi="Arial" w:cs="Arial"/>
          <w:b/>
          <w:bCs/>
          <w:color w:val="212121"/>
        </w:rPr>
      </w:pPr>
      <w:r w:rsidRPr="00C42466">
        <w:rPr>
          <w:rFonts w:ascii="Arial" w:eastAsia="Times New Roman" w:hAnsi="Arial" w:cs="Arial"/>
          <w:b/>
          <w:bCs/>
          <w:color w:val="212121"/>
        </w:rPr>
        <w:t>I</w:t>
      </w:r>
      <w:r w:rsidRPr="00C42466">
        <w:rPr>
          <w:rFonts w:ascii="Arial" w:eastAsia="Times New Roman" w:hAnsi="Arial" w:cs="Arial"/>
          <w:b/>
          <w:bCs/>
          <w:color w:val="212121"/>
        </w:rPr>
        <w:t>nternal Nodes</w:t>
      </w:r>
    </w:p>
    <w:p w14:paraId="19CB43B3" w14:textId="77777777" w:rsidR="00C42466" w:rsidRPr="00C42466" w:rsidRDefault="00C42466" w:rsidP="00C42466">
      <w:pPr>
        <w:pStyle w:val="ListParagraph"/>
        <w:rPr>
          <w:rFonts w:ascii="Arial" w:eastAsia="Times New Roman" w:hAnsi="Arial" w:cs="Arial"/>
          <w:b/>
          <w:bCs/>
          <w:color w:val="212121"/>
        </w:rPr>
      </w:pPr>
      <w:r w:rsidRPr="00C42466">
        <w:rPr>
          <w:rFonts w:ascii="Arial" w:eastAsia="Times New Roman" w:hAnsi="Arial" w:cs="Arial"/>
          <w:color w:val="212121"/>
        </w:rPr>
        <w:t>Internal nodes are the nodes of a decision tree that are not leaf nodes. Internal nodes are used to partition the predictor space. For example, we might have an internal node that partitions the predictor space into two regions: one region where the number of employees is less than 1000 and another region where the number of employees is greater than 1000</w:t>
      </w:r>
      <w:r w:rsidRPr="00C42466">
        <w:rPr>
          <w:rFonts w:ascii="Arial" w:eastAsia="Times New Roman" w:hAnsi="Arial" w:cs="Arial"/>
          <w:b/>
          <w:bCs/>
          <w:color w:val="212121"/>
        </w:rPr>
        <w:t>.</w:t>
      </w:r>
    </w:p>
    <w:p w14:paraId="25F0E66C" w14:textId="77777777" w:rsidR="00C42466" w:rsidRPr="00C42466" w:rsidRDefault="00C42466" w:rsidP="00C42466">
      <w:pPr>
        <w:rPr>
          <w:rFonts w:ascii="Arial" w:eastAsia="Times New Roman" w:hAnsi="Arial" w:cs="Arial"/>
          <w:b/>
          <w:bCs/>
          <w:color w:val="212121"/>
        </w:rPr>
      </w:pPr>
    </w:p>
    <w:p w14:paraId="25C48026" w14:textId="7E3AB7A1" w:rsidR="00C42466" w:rsidRPr="00C42466" w:rsidRDefault="00C42466" w:rsidP="00C42466">
      <w:pPr>
        <w:pStyle w:val="ListParagraph"/>
        <w:numPr>
          <w:ilvl w:val="0"/>
          <w:numId w:val="17"/>
        </w:numPr>
        <w:rPr>
          <w:rFonts w:ascii="Arial" w:eastAsia="Times New Roman" w:hAnsi="Arial" w:cs="Arial"/>
          <w:b/>
          <w:bCs/>
          <w:color w:val="212121"/>
        </w:rPr>
      </w:pPr>
      <w:r w:rsidRPr="00C42466">
        <w:rPr>
          <w:rFonts w:ascii="Arial" w:eastAsia="Times New Roman" w:hAnsi="Arial" w:cs="Arial"/>
          <w:b/>
          <w:bCs/>
          <w:color w:val="212121"/>
        </w:rPr>
        <w:t>Leaf Nodes</w:t>
      </w:r>
    </w:p>
    <w:p w14:paraId="6F3B97D8" w14:textId="1942361E" w:rsidR="00C42466" w:rsidRDefault="00C42466" w:rsidP="00C42466">
      <w:pPr>
        <w:pStyle w:val="ListParagraph"/>
        <w:rPr>
          <w:rFonts w:ascii="Arial" w:eastAsia="Times New Roman" w:hAnsi="Arial" w:cs="Arial"/>
          <w:color w:val="212121"/>
        </w:rPr>
      </w:pPr>
      <w:r w:rsidRPr="00C42466">
        <w:rPr>
          <w:rFonts w:ascii="Arial" w:eastAsia="Times New Roman" w:hAnsi="Arial" w:cs="Arial"/>
          <w:color w:val="212121"/>
        </w:rPr>
        <w:t xml:space="preserve">Leaf nodes are the nodes of a decision tree that are not internal nodes. Leaf nodes are used to make predictions. For example, we might have a leaf node that predicts the average </w:t>
      </w:r>
      <w:r w:rsidRPr="00C42466">
        <w:rPr>
          <w:rFonts w:ascii="Arial" w:eastAsia="Times New Roman" w:hAnsi="Arial" w:cs="Arial"/>
          <w:color w:val="212121"/>
        </w:rPr>
        <w:t>G</w:t>
      </w:r>
      <w:r w:rsidRPr="00C42466">
        <w:rPr>
          <w:rFonts w:ascii="Arial" w:eastAsia="Times New Roman" w:hAnsi="Arial" w:cs="Arial"/>
          <w:color w:val="212121"/>
        </w:rPr>
        <w:t>lassdoor rating of a company is 4.5, if the number of employees is less than 1000.</w:t>
      </w:r>
    </w:p>
    <w:p w14:paraId="2F54DCC4" w14:textId="77777777" w:rsidR="00C42466" w:rsidRPr="00C42466" w:rsidRDefault="00C42466" w:rsidP="00C42466">
      <w:pPr>
        <w:rPr>
          <w:rFonts w:ascii="Arial" w:eastAsia="Times New Roman" w:hAnsi="Arial" w:cs="Arial"/>
        </w:rPr>
      </w:pPr>
    </w:p>
    <w:p w14:paraId="348C8537" w14:textId="77777777" w:rsidR="00C42466" w:rsidRPr="00B53E24" w:rsidRDefault="00C42466" w:rsidP="00B53E24">
      <w:pPr>
        <w:rPr>
          <w:rFonts w:ascii="Arial" w:eastAsia="Times New Roman" w:hAnsi="Arial" w:cs="Arial"/>
        </w:rPr>
      </w:pPr>
    </w:p>
    <w:sectPr w:rsidR="00C42466" w:rsidRPr="00B53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9F6"/>
    <w:multiLevelType w:val="multilevel"/>
    <w:tmpl w:val="5AE2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B4C36"/>
    <w:multiLevelType w:val="multilevel"/>
    <w:tmpl w:val="5AE2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44689"/>
    <w:multiLevelType w:val="multilevel"/>
    <w:tmpl w:val="70B6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7605A"/>
    <w:multiLevelType w:val="multilevel"/>
    <w:tmpl w:val="3C4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A67EA"/>
    <w:multiLevelType w:val="multilevel"/>
    <w:tmpl w:val="7402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E41B0"/>
    <w:multiLevelType w:val="multilevel"/>
    <w:tmpl w:val="636E0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6B4289"/>
    <w:multiLevelType w:val="multilevel"/>
    <w:tmpl w:val="6CA45D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7647C8"/>
    <w:multiLevelType w:val="multilevel"/>
    <w:tmpl w:val="EBCA2F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6A3960"/>
    <w:multiLevelType w:val="hybridMultilevel"/>
    <w:tmpl w:val="C65E9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514591"/>
    <w:multiLevelType w:val="multilevel"/>
    <w:tmpl w:val="FEB4CC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A6635F"/>
    <w:multiLevelType w:val="multilevel"/>
    <w:tmpl w:val="DA50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620C54"/>
    <w:multiLevelType w:val="multilevel"/>
    <w:tmpl w:val="5AE2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3E3ADE"/>
    <w:multiLevelType w:val="multilevel"/>
    <w:tmpl w:val="5AE2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F56533"/>
    <w:multiLevelType w:val="multilevel"/>
    <w:tmpl w:val="304C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7C0343"/>
    <w:multiLevelType w:val="multilevel"/>
    <w:tmpl w:val="5AE2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F25E37"/>
    <w:multiLevelType w:val="multilevel"/>
    <w:tmpl w:val="6666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A3572E"/>
    <w:multiLevelType w:val="multilevel"/>
    <w:tmpl w:val="7C46F6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8368878">
    <w:abstractNumId w:val="15"/>
  </w:num>
  <w:num w:numId="2" w16cid:durableId="1416586443">
    <w:abstractNumId w:val="13"/>
  </w:num>
  <w:num w:numId="3" w16cid:durableId="177431957">
    <w:abstractNumId w:val="16"/>
  </w:num>
  <w:num w:numId="4" w16cid:durableId="1246843486">
    <w:abstractNumId w:val="9"/>
  </w:num>
  <w:num w:numId="5" w16cid:durableId="840780995">
    <w:abstractNumId w:val="11"/>
  </w:num>
  <w:num w:numId="6" w16cid:durableId="742072435">
    <w:abstractNumId w:val="4"/>
  </w:num>
  <w:num w:numId="7" w16cid:durableId="354624199">
    <w:abstractNumId w:val="2"/>
  </w:num>
  <w:num w:numId="8" w16cid:durableId="1480074934">
    <w:abstractNumId w:val="5"/>
  </w:num>
  <w:num w:numId="9" w16cid:durableId="1151215921">
    <w:abstractNumId w:val="7"/>
  </w:num>
  <w:num w:numId="10" w16cid:durableId="153104216">
    <w:abstractNumId w:val="6"/>
  </w:num>
  <w:num w:numId="11" w16cid:durableId="1974947583">
    <w:abstractNumId w:val="3"/>
  </w:num>
  <w:num w:numId="12" w16cid:durableId="1425149199">
    <w:abstractNumId w:val="10"/>
  </w:num>
  <w:num w:numId="13" w16cid:durableId="113259127">
    <w:abstractNumId w:val="0"/>
  </w:num>
  <w:num w:numId="14" w16cid:durableId="96994008">
    <w:abstractNumId w:val="14"/>
  </w:num>
  <w:num w:numId="15" w16cid:durableId="877934413">
    <w:abstractNumId w:val="1"/>
  </w:num>
  <w:num w:numId="16" w16cid:durableId="149249215">
    <w:abstractNumId w:val="12"/>
  </w:num>
  <w:num w:numId="17" w16cid:durableId="14725973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3E4"/>
    <w:rsid w:val="003D22E7"/>
    <w:rsid w:val="006C3FF3"/>
    <w:rsid w:val="00785EC7"/>
    <w:rsid w:val="007944C7"/>
    <w:rsid w:val="0082724A"/>
    <w:rsid w:val="00853E4F"/>
    <w:rsid w:val="00A23306"/>
    <w:rsid w:val="00B53E24"/>
    <w:rsid w:val="00C273E4"/>
    <w:rsid w:val="00C42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E44D"/>
  <w15:chartTrackingRefBased/>
  <w15:docId w15:val="{1F1BBFA5-4F3F-C249-A2C7-316F86AE7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466"/>
  </w:style>
  <w:style w:type="paragraph" w:styleId="Heading1">
    <w:name w:val="heading 1"/>
    <w:basedOn w:val="Normal"/>
    <w:link w:val="Heading1Char"/>
    <w:uiPriority w:val="9"/>
    <w:qFormat/>
    <w:rsid w:val="00C273E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273E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3E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73E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273E4"/>
    <w:rPr>
      <w:color w:val="0000FF"/>
      <w:u w:val="single"/>
    </w:rPr>
  </w:style>
  <w:style w:type="character" w:customStyle="1" w:styleId="mdc-icon-buttonicon">
    <w:name w:val="mdc-icon-button__icon"/>
    <w:basedOn w:val="DefaultParagraphFont"/>
    <w:rsid w:val="00C273E4"/>
  </w:style>
  <w:style w:type="character" w:customStyle="1" w:styleId="button-content">
    <w:name w:val="button-content"/>
    <w:basedOn w:val="DefaultParagraphFont"/>
    <w:rsid w:val="00C273E4"/>
  </w:style>
  <w:style w:type="character" w:styleId="Strong">
    <w:name w:val="Strong"/>
    <w:basedOn w:val="DefaultParagraphFont"/>
    <w:uiPriority w:val="22"/>
    <w:qFormat/>
    <w:rsid w:val="00C273E4"/>
    <w:rPr>
      <w:b/>
      <w:bCs/>
    </w:rPr>
  </w:style>
  <w:style w:type="paragraph" w:styleId="NormalWeb">
    <w:name w:val="Normal (Web)"/>
    <w:basedOn w:val="Normal"/>
    <w:uiPriority w:val="99"/>
    <w:semiHidden/>
    <w:unhideWhenUsed/>
    <w:rsid w:val="00C273E4"/>
    <w:pPr>
      <w:spacing w:before="100" w:beforeAutospacing="1" w:after="100" w:afterAutospacing="1"/>
    </w:pPr>
    <w:rPr>
      <w:rFonts w:ascii="Times New Roman" w:eastAsia="Times New Roman" w:hAnsi="Times New Roman" w:cs="Times New Roman"/>
    </w:rPr>
  </w:style>
  <w:style w:type="character" w:customStyle="1" w:styleId="mi">
    <w:name w:val="mi"/>
    <w:basedOn w:val="DefaultParagraphFont"/>
    <w:rsid w:val="00C273E4"/>
  </w:style>
  <w:style w:type="character" w:customStyle="1" w:styleId="mo">
    <w:name w:val="mo"/>
    <w:basedOn w:val="DefaultParagraphFont"/>
    <w:rsid w:val="00C273E4"/>
  </w:style>
  <w:style w:type="character" w:customStyle="1" w:styleId="mn">
    <w:name w:val="mn"/>
    <w:basedOn w:val="DefaultParagraphFont"/>
    <w:rsid w:val="00C273E4"/>
  </w:style>
  <w:style w:type="character" w:customStyle="1" w:styleId="md-ignore">
    <w:name w:val="md-ignore"/>
    <w:basedOn w:val="DefaultParagraphFont"/>
    <w:rsid w:val="00C273E4"/>
  </w:style>
  <w:style w:type="paragraph" w:styleId="HTMLPreformatted">
    <w:name w:val="HTML Preformatted"/>
    <w:basedOn w:val="Normal"/>
    <w:link w:val="HTMLPreformattedChar"/>
    <w:uiPriority w:val="99"/>
    <w:semiHidden/>
    <w:unhideWhenUsed/>
    <w:rsid w:val="00C27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73E4"/>
    <w:rPr>
      <w:rFonts w:ascii="Courier New" w:eastAsia="Times New Roman" w:hAnsi="Courier New" w:cs="Courier New"/>
      <w:sz w:val="20"/>
      <w:szCs w:val="20"/>
    </w:rPr>
  </w:style>
  <w:style w:type="character" w:customStyle="1" w:styleId="mtk19">
    <w:name w:val="mtk19"/>
    <w:basedOn w:val="DefaultParagraphFont"/>
    <w:rsid w:val="00C273E4"/>
  </w:style>
  <w:style w:type="character" w:customStyle="1" w:styleId="mtk1">
    <w:name w:val="mtk1"/>
    <w:basedOn w:val="DefaultParagraphFont"/>
    <w:rsid w:val="00C273E4"/>
  </w:style>
  <w:style w:type="character" w:customStyle="1" w:styleId="mtk8">
    <w:name w:val="mtk8"/>
    <w:basedOn w:val="DefaultParagraphFont"/>
    <w:rsid w:val="00C273E4"/>
  </w:style>
  <w:style w:type="character" w:customStyle="1" w:styleId="mtk26">
    <w:name w:val="mtk26"/>
    <w:basedOn w:val="DefaultParagraphFont"/>
    <w:rsid w:val="00C273E4"/>
  </w:style>
  <w:style w:type="character" w:customStyle="1" w:styleId="mtext">
    <w:name w:val="mtext"/>
    <w:basedOn w:val="DefaultParagraphFont"/>
    <w:rsid w:val="00C273E4"/>
  </w:style>
  <w:style w:type="character" w:customStyle="1" w:styleId="mtk6">
    <w:name w:val="mtk6"/>
    <w:basedOn w:val="DefaultParagraphFont"/>
    <w:rsid w:val="00C273E4"/>
  </w:style>
  <w:style w:type="character" w:customStyle="1" w:styleId="mtk15">
    <w:name w:val="mtk15"/>
    <w:basedOn w:val="DefaultParagraphFont"/>
    <w:rsid w:val="00C273E4"/>
  </w:style>
  <w:style w:type="character" w:customStyle="1" w:styleId="mtk12">
    <w:name w:val="mtk12"/>
    <w:basedOn w:val="DefaultParagraphFont"/>
    <w:rsid w:val="00C273E4"/>
  </w:style>
  <w:style w:type="character" w:styleId="Emphasis">
    <w:name w:val="Emphasis"/>
    <w:basedOn w:val="DefaultParagraphFont"/>
    <w:uiPriority w:val="20"/>
    <w:qFormat/>
    <w:rsid w:val="00C273E4"/>
    <w:rPr>
      <w:i/>
      <w:iCs/>
    </w:rPr>
  </w:style>
  <w:style w:type="paragraph" w:styleId="ListParagraph">
    <w:name w:val="List Paragraph"/>
    <w:basedOn w:val="Normal"/>
    <w:uiPriority w:val="34"/>
    <w:qFormat/>
    <w:rsid w:val="006C3F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95053">
      <w:bodyDiv w:val="1"/>
      <w:marLeft w:val="0"/>
      <w:marRight w:val="0"/>
      <w:marTop w:val="0"/>
      <w:marBottom w:val="0"/>
      <w:divBdr>
        <w:top w:val="none" w:sz="0" w:space="0" w:color="auto"/>
        <w:left w:val="none" w:sz="0" w:space="0" w:color="auto"/>
        <w:bottom w:val="none" w:sz="0" w:space="0" w:color="auto"/>
        <w:right w:val="none" w:sz="0" w:space="0" w:color="auto"/>
      </w:divBdr>
    </w:div>
    <w:div w:id="261031219">
      <w:bodyDiv w:val="1"/>
      <w:marLeft w:val="0"/>
      <w:marRight w:val="0"/>
      <w:marTop w:val="0"/>
      <w:marBottom w:val="0"/>
      <w:divBdr>
        <w:top w:val="none" w:sz="0" w:space="0" w:color="auto"/>
        <w:left w:val="none" w:sz="0" w:space="0" w:color="auto"/>
        <w:bottom w:val="none" w:sz="0" w:space="0" w:color="auto"/>
        <w:right w:val="none" w:sz="0" w:space="0" w:color="auto"/>
      </w:divBdr>
    </w:div>
    <w:div w:id="297802843">
      <w:bodyDiv w:val="1"/>
      <w:marLeft w:val="0"/>
      <w:marRight w:val="0"/>
      <w:marTop w:val="0"/>
      <w:marBottom w:val="0"/>
      <w:divBdr>
        <w:top w:val="none" w:sz="0" w:space="0" w:color="auto"/>
        <w:left w:val="none" w:sz="0" w:space="0" w:color="auto"/>
        <w:bottom w:val="none" w:sz="0" w:space="0" w:color="auto"/>
        <w:right w:val="none" w:sz="0" w:space="0" w:color="auto"/>
      </w:divBdr>
      <w:divsChild>
        <w:div w:id="380903957">
          <w:marLeft w:val="0"/>
          <w:marRight w:val="0"/>
          <w:marTop w:val="0"/>
          <w:marBottom w:val="0"/>
          <w:divBdr>
            <w:top w:val="none" w:sz="0" w:space="0" w:color="auto"/>
            <w:left w:val="none" w:sz="0" w:space="0" w:color="auto"/>
            <w:bottom w:val="none" w:sz="0" w:space="0" w:color="auto"/>
            <w:right w:val="none" w:sz="0" w:space="0" w:color="auto"/>
          </w:divBdr>
          <w:divsChild>
            <w:div w:id="745685327">
              <w:marLeft w:val="0"/>
              <w:marRight w:val="0"/>
              <w:marTop w:val="0"/>
              <w:marBottom w:val="0"/>
              <w:divBdr>
                <w:top w:val="none" w:sz="0" w:space="0" w:color="auto"/>
                <w:left w:val="none" w:sz="0" w:space="0" w:color="auto"/>
                <w:bottom w:val="none" w:sz="0" w:space="0" w:color="auto"/>
                <w:right w:val="none" w:sz="0" w:space="0" w:color="auto"/>
              </w:divBdr>
            </w:div>
            <w:div w:id="508565031">
              <w:marLeft w:val="0"/>
              <w:marRight w:val="0"/>
              <w:marTop w:val="0"/>
              <w:marBottom w:val="0"/>
              <w:divBdr>
                <w:top w:val="none" w:sz="0" w:space="0" w:color="auto"/>
                <w:left w:val="none" w:sz="0" w:space="0" w:color="auto"/>
                <w:bottom w:val="none" w:sz="0" w:space="0" w:color="auto"/>
                <w:right w:val="none" w:sz="0" w:space="0" w:color="auto"/>
              </w:divBdr>
            </w:div>
            <w:div w:id="1845393512">
              <w:marLeft w:val="0"/>
              <w:marRight w:val="0"/>
              <w:marTop w:val="0"/>
              <w:marBottom w:val="0"/>
              <w:divBdr>
                <w:top w:val="none" w:sz="0" w:space="0" w:color="auto"/>
                <w:left w:val="none" w:sz="0" w:space="0" w:color="auto"/>
                <w:bottom w:val="none" w:sz="0" w:space="0" w:color="auto"/>
                <w:right w:val="none" w:sz="0" w:space="0" w:color="auto"/>
              </w:divBdr>
            </w:div>
            <w:div w:id="15061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3296">
      <w:bodyDiv w:val="1"/>
      <w:marLeft w:val="0"/>
      <w:marRight w:val="0"/>
      <w:marTop w:val="0"/>
      <w:marBottom w:val="0"/>
      <w:divBdr>
        <w:top w:val="none" w:sz="0" w:space="0" w:color="auto"/>
        <w:left w:val="none" w:sz="0" w:space="0" w:color="auto"/>
        <w:bottom w:val="none" w:sz="0" w:space="0" w:color="auto"/>
        <w:right w:val="none" w:sz="0" w:space="0" w:color="auto"/>
      </w:divBdr>
      <w:divsChild>
        <w:div w:id="1719091305">
          <w:marLeft w:val="0"/>
          <w:marRight w:val="0"/>
          <w:marTop w:val="0"/>
          <w:marBottom w:val="0"/>
          <w:divBdr>
            <w:top w:val="none" w:sz="0" w:space="0" w:color="auto"/>
            <w:left w:val="none" w:sz="0" w:space="0" w:color="auto"/>
            <w:bottom w:val="none" w:sz="0" w:space="0" w:color="auto"/>
            <w:right w:val="none" w:sz="0" w:space="0" w:color="auto"/>
          </w:divBdr>
          <w:divsChild>
            <w:div w:id="729498204">
              <w:marLeft w:val="0"/>
              <w:marRight w:val="0"/>
              <w:marTop w:val="0"/>
              <w:marBottom w:val="0"/>
              <w:divBdr>
                <w:top w:val="none" w:sz="0" w:space="0" w:color="auto"/>
                <w:left w:val="none" w:sz="0" w:space="0" w:color="auto"/>
                <w:bottom w:val="none" w:sz="0" w:space="0" w:color="auto"/>
                <w:right w:val="none" w:sz="0" w:space="0" w:color="auto"/>
              </w:divBdr>
              <w:divsChild>
                <w:div w:id="964655587">
                  <w:marLeft w:val="0"/>
                  <w:marRight w:val="0"/>
                  <w:marTop w:val="0"/>
                  <w:marBottom w:val="0"/>
                  <w:divBdr>
                    <w:top w:val="none" w:sz="0" w:space="0" w:color="auto"/>
                    <w:left w:val="none" w:sz="0" w:space="0" w:color="auto"/>
                    <w:bottom w:val="none" w:sz="0" w:space="0" w:color="auto"/>
                    <w:right w:val="none" w:sz="0" w:space="0" w:color="auto"/>
                  </w:divBdr>
                  <w:divsChild>
                    <w:div w:id="14613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7393">
      <w:bodyDiv w:val="1"/>
      <w:marLeft w:val="0"/>
      <w:marRight w:val="0"/>
      <w:marTop w:val="0"/>
      <w:marBottom w:val="0"/>
      <w:divBdr>
        <w:top w:val="none" w:sz="0" w:space="0" w:color="auto"/>
        <w:left w:val="none" w:sz="0" w:space="0" w:color="auto"/>
        <w:bottom w:val="none" w:sz="0" w:space="0" w:color="auto"/>
        <w:right w:val="none" w:sz="0" w:space="0" w:color="auto"/>
      </w:divBdr>
    </w:div>
    <w:div w:id="606540672">
      <w:bodyDiv w:val="1"/>
      <w:marLeft w:val="0"/>
      <w:marRight w:val="0"/>
      <w:marTop w:val="0"/>
      <w:marBottom w:val="0"/>
      <w:divBdr>
        <w:top w:val="none" w:sz="0" w:space="0" w:color="auto"/>
        <w:left w:val="none" w:sz="0" w:space="0" w:color="auto"/>
        <w:bottom w:val="none" w:sz="0" w:space="0" w:color="auto"/>
        <w:right w:val="none" w:sz="0" w:space="0" w:color="auto"/>
      </w:divBdr>
      <w:divsChild>
        <w:div w:id="1176962600">
          <w:marLeft w:val="0"/>
          <w:marRight w:val="0"/>
          <w:marTop w:val="0"/>
          <w:marBottom w:val="0"/>
          <w:divBdr>
            <w:top w:val="none" w:sz="0" w:space="0" w:color="auto"/>
            <w:left w:val="none" w:sz="0" w:space="0" w:color="auto"/>
            <w:bottom w:val="none" w:sz="0" w:space="0" w:color="auto"/>
            <w:right w:val="none" w:sz="0" w:space="0" w:color="auto"/>
          </w:divBdr>
          <w:divsChild>
            <w:div w:id="624237925">
              <w:marLeft w:val="0"/>
              <w:marRight w:val="0"/>
              <w:marTop w:val="0"/>
              <w:marBottom w:val="0"/>
              <w:divBdr>
                <w:top w:val="none" w:sz="0" w:space="0" w:color="auto"/>
                <w:left w:val="none" w:sz="0" w:space="0" w:color="auto"/>
                <w:bottom w:val="none" w:sz="0" w:space="0" w:color="auto"/>
                <w:right w:val="none" w:sz="0" w:space="0" w:color="auto"/>
              </w:divBdr>
              <w:divsChild>
                <w:div w:id="963463107">
                  <w:marLeft w:val="0"/>
                  <w:marRight w:val="0"/>
                  <w:marTop w:val="0"/>
                  <w:marBottom w:val="0"/>
                  <w:divBdr>
                    <w:top w:val="none" w:sz="0" w:space="0" w:color="auto"/>
                    <w:left w:val="none" w:sz="0" w:space="0" w:color="auto"/>
                    <w:bottom w:val="none" w:sz="0" w:space="0" w:color="auto"/>
                    <w:right w:val="none" w:sz="0" w:space="0" w:color="auto"/>
                  </w:divBdr>
                  <w:divsChild>
                    <w:div w:id="2967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710866">
      <w:bodyDiv w:val="1"/>
      <w:marLeft w:val="0"/>
      <w:marRight w:val="0"/>
      <w:marTop w:val="0"/>
      <w:marBottom w:val="0"/>
      <w:divBdr>
        <w:top w:val="none" w:sz="0" w:space="0" w:color="auto"/>
        <w:left w:val="none" w:sz="0" w:space="0" w:color="auto"/>
        <w:bottom w:val="none" w:sz="0" w:space="0" w:color="auto"/>
        <w:right w:val="none" w:sz="0" w:space="0" w:color="auto"/>
      </w:divBdr>
    </w:div>
    <w:div w:id="792291331">
      <w:bodyDiv w:val="1"/>
      <w:marLeft w:val="0"/>
      <w:marRight w:val="0"/>
      <w:marTop w:val="0"/>
      <w:marBottom w:val="0"/>
      <w:divBdr>
        <w:top w:val="none" w:sz="0" w:space="0" w:color="auto"/>
        <w:left w:val="none" w:sz="0" w:space="0" w:color="auto"/>
        <w:bottom w:val="none" w:sz="0" w:space="0" w:color="auto"/>
        <w:right w:val="none" w:sz="0" w:space="0" w:color="auto"/>
      </w:divBdr>
      <w:divsChild>
        <w:div w:id="796264503">
          <w:marLeft w:val="0"/>
          <w:marRight w:val="0"/>
          <w:marTop w:val="0"/>
          <w:marBottom w:val="0"/>
          <w:divBdr>
            <w:top w:val="none" w:sz="0" w:space="0" w:color="auto"/>
            <w:left w:val="none" w:sz="0" w:space="0" w:color="auto"/>
            <w:bottom w:val="none" w:sz="0" w:space="0" w:color="auto"/>
            <w:right w:val="none" w:sz="0" w:space="0" w:color="auto"/>
          </w:divBdr>
          <w:divsChild>
            <w:div w:id="9571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2682">
      <w:bodyDiv w:val="1"/>
      <w:marLeft w:val="0"/>
      <w:marRight w:val="0"/>
      <w:marTop w:val="0"/>
      <w:marBottom w:val="0"/>
      <w:divBdr>
        <w:top w:val="none" w:sz="0" w:space="0" w:color="auto"/>
        <w:left w:val="none" w:sz="0" w:space="0" w:color="auto"/>
        <w:bottom w:val="none" w:sz="0" w:space="0" w:color="auto"/>
        <w:right w:val="none" w:sz="0" w:space="0" w:color="auto"/>
      </w:divBdr>
    </w:div>
    <w:div w:id="876236474">
      <w:bodyDiv w:val="1"/>
      <w:marLeft w:val="0"/>
      <w:marRight w:val="0"/>
      <w:marTop w:val="0"/>
      <w:marBottom w:val="0"/>
      <w:divBdr>
        <w:top w:val="none" w:sz="0" w:space="0" w:color="auto"/>
        <w:left w:val="none" w:sz="0" w:space="0" w:color="auto"/>
        <w:bottom w:val="none" w:sz="0" w:space="0" w:color="auto"/>
        <w:right w:val="none" w:sz="0" w:space="0" w:color="auto"/>
      </w:divBdr>
      <w:divsChild>
        <w:div w:id="1389957646">
          <w:marLeft w:val="0"/>
          <w:marRight w:val="0"/>
          <w:marTop w:val="0"/>
          <w:marBottom w:val="0"/>
          <w:divBdr>
            <w:top w:val="none" w:sz="0" w:space="0" w:color="auto"/>
            <w:left w:val="none" w:sz="0" w:space="0" w:color="auto"/>
            <w:bottom w:val="none" w:sz="0" w:space="0" w:color="auto"/>
            <w:right w:val="none" w:sz="0" w:space="0" w:color="auto"/>
          </w:divBdr>
          <w:divsChild>
            <w:div w:id="834103696">
              <w:marLeft w:val="0"/>
              <w:marRight w:val="0"/>
              <w:marTop w:val="0"/>
              <w:marBottom w:val="0"/>
              <w:divBdr>
                <w:top w:val="none" w:sz="0" w:space="0" w:color="auto"/>
                <w:left w:val="none" w:sz="0" w:space="0" w:color="auto"/>
                <w:bottom w:val="none" w:sz="0" w:space="0" w:color="auto"/>
                <w:right w:val="none" w:sz="0" w:space="0" w:color="auto"/>
              </w:divBdr>
              <w:divsChild>
                <w:div w:id="736052460">
                  <w:marLeft w:val="0"/>
                  <w:marRight w:val="0"/>
                  <w:marTop w:val="0"/>
                  <w:marBottom w:val="0"/>
                  <w:divBdr>
                    <w:top w:val="none" w:sz="0" w:space="0" w:color="auto"/>
                    <w:left w:val="none" w:sz="0" w:space="0" w:color="auto"/>
                    <w:bottom w:val="none" w:sz="0" w:space="0" w:color="auto"/>
                    <w:right w:val="none" w:sz="0" w:space="0" w:color="auto"/>
                  </w:divBdr>
                  <w:divsChild>
                    <w:div w:id="5573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06415">
      <w:bodyDiv w:val="1"/>
      <w:marLeft w:val="0"/>
      <w:marRight w:val="0"/>
      <w:marTop w:val="0"/>
      <w:marBottom w:val="0"/>
      <w:divBdr>
        <w:top w:val="none" w:sz="0" w:space="0" w:color="auto"/>
        <w:left w:val="none" w:sz="0" w:space="0" w:color="auto"/>
        <w:bottom w:val="none" w:sz="0" w:space="0" w:color="auto"/>
        <w:right w:val="none" w:sz="0" w:space="0" w:color="auto"/>
      </w:divBdr>
      <w:divsChild>
        <w:div w:id="701901675">
          <w:marLeft w:val="0"/>
          <w:marRight w:val="0"/>
          <w:marTop w:val="0"/>
          <w:marBottom w:val="0"/>
          <w:divBdr>
            <w:top w:val="none" w:sz="0" w:space="0" w:color="auto"/>
            <w:left w:val="none" w:sz="0" w:space="0" w:color="auto"/>
            <w:bottom w:val="none" w:sz="0" w:space="0" w:color="auto"/>
            <w:right w:val="none" w:sz="0" w:space="0" w:color="auto"/>
          </w:divBdr>
          <w:divsChild>
            <w:div w:id="268974609">
              <w:marLeft w:val="0"/>
              <w:marRight w:val="0"/>
              <w:marTop w:val="0"/>
              <w:marBottom w:val="0"/>
              <w:divBdr>
                <w:top w:val="none" w:sz="0" w:space="0" w:color="auto"/>
                <w:left w:val="none" w:sz="0" w:space="0" w:color="auto"/>
                <w:bottom w:val="none" w:sz="0" w:space="0" w:color="auto"/>
                <w:right w:val="none" w:sz="0" w:space="0" w:color="auto"/>
              </w:divBdr>
              <w:divsChild>
                <w:div w:id="1881017071">
                  <w:marLeft w:val="0"/>
                  <w:marRight w:val="0"/>
                  <w:marTop w:val="0"/>
                  <w:marBottom w:val="0"/>
                  <w:divBdr>
                    <w:top w:val="none" w:sz="0" w:space="0" w:color="auto"/>
                    <w:left w:val="none" w:sz="0" w:space="0" w:color="auto"/>
                    <w:bottom w:val="none" w:sz="0" w:space="0" w:color="auto"/>
                    <w:right w:val="none" w:sz="0" w:space="0" w:color="auto"/>
                  </w:divBdr>
                  <w:divsChild>
                    <w:div w:id="15354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224832">
      <w:bodyDiv w:val="1"/>
      <w:marLeft w:val="0"/>
      <w:marRight w:val="0"/>
      <w:marTop w:val="0"/>
      <w:marBottom w:val="0"/>
      <w:divBdr>
        <w:top w:val="none" w:sz="0" w:space="0" w:color="auto"/>
        <w:left w:val="none" w:sz="0" w:space="0" w:color="auto"/>
        <w:bottom w:val="none" w:sz="0" w:space="0" w:color="auto"/>
        <w:right w:val="none" w:sz="0" w:space="0" w:color="auto"/>
      </w:divBdr>
      <w:divsChild>
        <w:div w:id="585381577">
          <w:marLeft w:val="0"/>
          <w:marRight w:val="0"/>
          <w:marTop w:val="0"/>
          <w:marBottom w:val="0"/>
          <w:divBdr>
            <w:top w:val="none" w:sz="0" w:space="0" w:color="auto"/>
            <w:left w:val="none" w:sz="0" w:space="0" w:color="auto"/>
            <w:bottom w:val="none" w:sz="0" w:space="0" w:color="auto"/>
            <w:right w:val="none" w:sz="0" w:space="0" w:color="auto"/>
          </w:divBdr>
          <w:divsChild>
            <w:div w:id="954098073">
              <w:marLeft w:val="0"/>
              <w:marRight w:val="0"/>
              <w:marTop w:val="0"/>
              <w:marBottom w:val="0"/>
              <w:divBdr>
                <w:top w:val="none" w:sz="0" w:space="0" w:color="auto"/>
                <w:left w:val="none" w:sz="0" w:space="0" w:color="auto"/>
                <w:bottom w:val="none" w:sz="0" w:space="0" w:color="auto"/>
                <w:right w:val="none" w:sz="0" w:space="0" w:color="auto"/>
              </w:divBdr>
            </w:div>
            <w:div w:id="1366058140">
              <w:marLeft w:val="0"/>
              <w:marRight w:val="0"/>
              <w:marTop w:val="0"/>
              <w:marBottom w:val="0"/>
              <w:divBdr>
                <w:top w:val="none" w:sz="0" w:space="0" w:color="auto"/>
                <w:left w:val="none" w:sz="0" w:space="0" w:color="auto"/>
                <w:bottom w:val="none" w:sz="0" w:space="0" w:color="auto"/>
                <w:right w:val="none" w:sz="0" w:space="0" w:color="auto"/>
              </w:divBdr>
            </w:div>
            <w:div w:id="18328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2717">
      <w:bodyDiv w:val="1"/>
      <w:marLeft w:val="0"/>
      <w:marRight w:val="0"/>
      <w:marTop w:val="0"/>
      <w:marBottom w:val="0"/>
      <w:divBdr>
        <w:top w:val="none" w:sz="0" w:space="0" w:color="auto"/>
        <w:left w:val="none" w:sz="0" w:space="0" w:color="auto"/>
        <w:bottom w:val="none" w:sz="0" w:space="0" w:color="auto"/>
        <w:right w:val="none" w:sz="0" w:space="0" w:color="auto"/>
      </w:divBdr>
      <w:divsChild>
        <w:div w:id="2107533384">
          <w:marLeft w:val="0"/>
          <w:marRight w:val="0"/>
          <w:marTop w:val="0"/>
          <w:marBottom w:val="0"/>
          <w:divBdr>
            <w:top w:val="none" w:sz="0" w:space="0" w:color="auto"/>
            <w:left w:val="none" w:sz="0" w:space="0" w:color="auto"/>
            <w:bottom w:val="none" w:sz="0" w:space="0" w:color="auto"/>
            <w:right w:val="none" w:sz="0" w:space="0" w:color="auto"/>
          </w:divBdr>
          <w:divsChild>
            <w:div w:id="1355688203">
              <w:marLeft w:val="0"/>
              <w:marRight w:val="0"/>
              <w:marTop w:val="0"/>
              <w:marBottom w:val="0"/>
              <w:divBdr>
                <w:top w:val="none" w:sz="0" w:space="0" w:color="auto"/>
                <w:left w:val="none" w:sz="0" w:space="0" w:color="auto"/>
                <w:bottom w:val="none" w:sz="0" w:space="0" w:color="auto"/>
                <w:right w:val="none" w:sz="0" w:space="0" w:color="auto"/>
              </w:divBdr>
            </w:div>
            <w:div w:id="240137104">
              <w:marLeft w:val="0"/>
              <w:marRight w:val="0"/>
              <w:marTop w:val="0"/>
              <w:marBottom w:val="0"/>
              <w:divBdr>
                <w:top w:val="none" w:sz="0" w:space="0" w:color="auto"/>
                <w:left w:val="none" w:sz="0" w:space="0" w:color="auto"/>
                <w:bottom w:val="none" w:sz="0" w:space="0" w:color="auto"/>
                <w:right w:val="none" w:sz="0" w:space="0" w:color="auto"/>
              </w:divBdr>
            </w:div>
            <w:div w:id="10022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8717">
      <w:bodyDiv w:val="1"/>
      <w:marLeft w:val="0"/>
      <w:marRight w:val="0"/>
      <w:marTop w:val="0"/>
      <w:marBottom w:val="0"/>
      <w:divBdr>
        <w:top w:val="none" w:sz="0" w:space="0" w:color="auto"/>
        <w:left w:val="none" w:sz="0" w:space="0" w:color="auto"/>
        <w:bottom w:val="none" w:sz="0" w:space="0" w:color="auto"/>
        <w:right w:val="none" w:sz="0" w:space="0" w:color="auto"/>
      </w:divBdr>
      <w:divsChild>
        <w:div w:id="134104164">
          <w:marLeft w:val="0"/>
          <w:marRight w:val="0"/>
          <w:marTop w:val="0"/>
          <w:marBottom w:val="0"/>
          <w:divBdr>
            <w:top w:val="none" w:sz="0" w:space="0" w:color="auto"/>
            <w:left w:val="none" w:sz="0" w:space="0" w:color="auto"/>
            <w:bottom w:val="none" w:sz="0" w:space="0" w:color="auto"/>
            <w:right w:val="none" w:sz="0" w:space="0" w:color="auto"/>
          </w:divBdr>
          <w:divsChild>
            <w:div w:id="1550996956">
              <w:marLeft w:val="0"/>
              <w:marRight w:val="0"/>
              <w:marTop w:val="0"/>
              <w:marBottom w:val="0"/>
              <w:divBdr>
                <w:top w:val="none" w:sz="0" w:space="0" w:color="auto"/>
                <w:left w:val="none" w:sz="0" w:space="0" w:color="auto"/>
                <w:bottom w:val="none" w:sz="0" w:space="0" w:color="auto"/>
                <w:right w:val="none" w:sz="0" w:space="0" w:color="auto"/>
              </w:divBdr>
            </w:div>
            <w:div w:id="1921864071">
              <w:marLeft w:val="0"/>
              <w:marRight w:val="0"/>
              <w:marTop w:val="0"/>
              <w:marBottom w:val="0"/>
              <w:divBdr>
                <w:top w:val="none" w:sz="0" w:space="0" w:color="auto"/>
                <w:left w:val="none" w:sz="0" w:space="0" w:color="auto"/>
                <w:bottom w:val="none" w:sz="0" w:space="0" w:color="auto"/>
                <w:right w:val="none" w:sz="0" w:space="0" w:color="auto"/>
              </w:divBdr>
            </w:div>
            <w:div w:id="1160461636">
              <w:marLeft w:val="0"/>
              <w:marRight w:val="0"/>
              <w:marTop w:val="0"/>
              <w:marBottom w:val="0"/>
              <w:divBdr>
                <w:top w:val="none" w:sz="0" w:space="0" w:color="auto"/>
                <w:left w:val="none" w:sz="0" w:space="0" w:color="auto"/>
                <w:bottom w:val="none" w:sz="0" w:space="0" w:color="auto"/>
                <w:right w:val="none" w:sz="0" w:space="0" w:color="auto"/>
              </w:divBdr>
            </w:div>
            <w:div w:id="931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9576">
      <w:bodyDiv w:val="1"/>
      <w:marLeft w:val="0"/>
      <w:marRight w:val="0"/>
      <w:marTop w:val="0"/>
      <w:marBottom w:val="0"/>
      <w:divBdr>
        <w:top w:val="none" w:sz="0" w:space="0" w:color="auto"/>
        <w:left w:val="none" w:sz="0" w:space="0" w:color="auto"/>
        <w:bottom w:val="none" w:sz="0" w:space="0" w:color="auto"/>
        <w:right w:val="none" w:sz="0" w:space="0" w:color="auto"/>
      </w:divBdr>
      <w:divsChild>
        <w:div w:id="1768113044">
          <w:marLeft w:val="0"/>
          <w:marRight w:val="0"/>
          <w:marTop w:val="0"/>
          <w:marBottom w:val="0"/>
          <w:divBdr>
            <w:top w:val="none" w:sz="0" w:space="0" w:color="auto"/>
            <w:left w:val="none" w:sz="0" w:space="0" w:color="auto"/>
            <w:bottom w:val="none" w:sz="0" w:space="0" w:color="auto"/>
            <w:right w:val="none" w:sz="0" w:space="0" w:color="auto"/>
          </w:divBdr>
        </w:div>
        <w:div w:id="1286082040">
          <w:marLeft w:val="0"/>
          <w:marRight w:val="0"/>
          <w:marTop w:val="0"/>
          <w:marBottom w:val="0"/>
          <w:divBdr>
            <w:top w:val="none" w:sz="0" w:space="0" w:color="auto"/>
            <w:left w:val="none" w:sz="0" w:space="0" w:color="auto"/>
            <w:bottom w:val="none" w:sz="0" w:space="0" w:color="auto"/>
            <w:right w:val="none" w:sz="0" w:space="0" w:color="auto"/>
          </w:divBdr>
          <w:divsChild>
            <w:div w:id="466356594">
              <w:marLeft w:val="0"/>
              <w:marRight w:val="0"/>
              <w:marTop w:val="0"/>
              <w:marBottom w:val="0"/>
              <w:divBdr>
                <w:top w:val="none" w:sz="0" w:space="0" w:color="auto"/>
                <w:left w:val="none" w:sz="0" w:space="0" w:color="auto"/>
                <w:bottom w:val="none" w:sz="0" w:space="0" w:color="auto"/>
                <w:right w:val="none" w:sz="0" w:space="0" w:color="auto"/>
              </w:divBdr>
              <w:divsChild>
                <w:div w:id="798957494">
                  <w:marLeft w:val="0"/>
                  <w:marRight w:val="0"/>
                  <w:marTop w:val="0"/>
                  <w:marBottom w:val="0"/>
                  <w:divBdr>
                    <w:top w:val="none" w:sz="0" w:space="0" w:color="auto"/>
                    <w:left w:val="none" w:sz="0" w:space="0" w:color="auto"/>
                    <w:bottom w:val="none" w:sz="0" w:space="0" w:color="auto"/>
                    <w:right w:val="none" w:sz="0" w:space="0" w:color="auto"/>
                  </w:divBdr>
                  <w:divsChild>
                    <w:div w:id="1776439703">
                      <w:marLeft w:val="0"/>
                      <w:marRight w:val="0"/>
                      <w:marTop w:val="0"/>
                      <w:marBottom w:val="0"/>
                      <w:divBdr>
                        <w:top w:val="none" w:sz="0" w:space="0" w:color="auto"/>
                        <w:left w:val="none" w:sz="0" w:space="0" w:color="auto"/>
                        <w:bottom w:val="none" w:sz="0" w:space="0" w:color="auto"/>
                        <w:right w:val="none" w:sz="0" w:space="0" w:color="auto"/>
                      </w:divBdr>
                      <w:divsChild>
                        <w:div w:id="507981820">
                          <w:marLeft w:val="0"/>
                          <w:marRight w:val="0"/>
                          <w:marTop w:val="0"/>
                          <w:marBottom w:val="0"/>
                          <w:divBdr>
                            <w:top w:val="none" w:sz="0" w:space="0" w:color="auto"/>
                            <w:left w:val="none" w:sz="0" w:space="0" w:color="auto"/>
                            <w:bottom w:val="none" w:sz="0" w:space="0" w:color="auto"/>
                            <w:right w:val="none" w:sz="0" w:space="0" w:color="auto"/>
                          </w:divBdr>
                          <w:divsChild>
                            <w:div w:id="1393894848">
                              <w:marLeft w:val="60"/>
                              <w:marRight w:val="0"/>
                              <w:marTop w:val="0"/>
                              <w:marBottom w:val="30"/>
                              <w:divBdr>
                                <w:top w:val="none" w:sz="0" w:space="0" w:color="auto"/>
                                <w:left w:val="none" w:sz="0" w:space="0" w:color="auto"/>
                                <w:bottom w:val="none" w:sz="0" w:space="0" w:color="auto"/>
                                <w:right w:val="none" w:sz="0" w:space="0" w:color="auto"/>
                              </w:divBdr>
                              <w:divsChild>
                                <w:div w:id="644967784">
                                  <w:marLeft w:val="-15"/>
                                  <w:marRight w:val="-15"/>
                                  <w:marTop w:val="0"/>
                                  <w:marBottom w:val="0"/>
                                  <w:divBdr>
                                    <w:top w:val="none" w:sz="0" w:space="0" w:color="auto"/>
                                    <w:left w:val="none" w:sz="0" w:space="0" w:color="auto"/>
                                    <w:bottom w:val="none" w:sz="0" w:space="0" w:color="auto"/>
                                    <w:right w:val="none" w:sz="0" w:space="0" w:color="auto"/>
                                  </w:divBdr>
                                </w:div>
                              </w:divsChild>
                            </w:div>
                            <w:div w:id="227229621">
                              <w:marLeft w:val="0"/>
                              <w:marRight w:val="0"/>
                              <w:marTop w:val="0"/>
                              <w:marBottom w:val="0"/>
                              <w:divBdr>
                                <w:top w:val="none" w:sz="0" w:space="0" w:color="auto"/>
                                <w:left w:val="none" w:sz="0" w:space="0" w:color="auto"/>
                                <w:bottom w:val="none" w:sz="0" w:space="0" w:color="auto"/>
                                <w:right w:val="none" w:sz="0" w:space="0" w:color="auto"/>
                              </w:divBdr>
                              <w:divsChild>
                                <w:div w:id="1404067794">
                                  <w:marLeft w:val="0"/>
                                  <w:marRight w:val="0"/>
                                  <w:marTop w:val="0"/>
                                  <w:marBottom w:val="0"/>
                                  <w:divBdr>
                                    <w:top w:val="none" w:sz="0" w:space="0" w:color="auto"/>
                                    <w:left w:val="none" w:sz="0" w:space="0" w:color="auto"/>
                                    <w:bottom w:val="none" w:sz="0" w:space="0" w:color="auto"/>
                                    <w:right w:val="none" w:sz="0" w:space="0" w:color="auto"/>
                                  </w:divBdr>
                                  <w:divsChild>
                                    <w:div w:id="1911234367">
                                      <w:marLeft w:val="0"/>
                                      <w:marRight w:val="0"/>
                                      <w:marTop w:val="0"/>
                                      <w:marBottom w:val="0"/>
                                      <w:divBdr>
                                        <w:top w:val="none" w:sz="0" w:space="0" w:color="auto"/>
                                        <w:left w:val="none" w:sz="0" w:space="0" w:color="auto"/>
                                        <w:bottom w:val="none" w:sz="0" w:space="0" w:color="auto"/>
                                        <w:right w:val="none" w:sz="0" w:space="0" w:color="auto"/>
                                      </w:divBdr>
                                      <w:divsChild>
                                        <w:div w:id="2116904744">
                                          <w:marLeft w:val="0"/>
                                          <w:marRight w:val="0"/>
                                          <w:marTop w:val="0"/>
                                          <w:marBottom w:val="0"/>
                                          <w:divBdr>
                                            <w:top w:val="none" w:sz="0" w:space="0" w:color="auto"/>
                                            <w:left w:val="none" w:sz="0" w:space="0" w:color="auto"/>
                                            <w:bottom w:val="none" w:sz="0" w:space="0" w:color="auto"/>
                                            <w:right w:val="none" w:sz="0" w:space="0" w:color="auto"/>
                                          </w:divBdr>
                                          <w:divsChild>
                                            <w:div w:id="1329939420">
                                              <w:marLeft w:val="0"/>
                                              <w:marRight w:val="0"/>
                                              <w:marTop w:val="0"/>
                                              <w:marBottom w:val="0"/>
                                              <w:divBdr>
                                                <w:top w:val="none" w:sz="0" w:space="0" w:color="auto"/>
                                                <w:left w:val="none" w:sz="0" w:space="0" w:color="auto"/>
                                                <w:bottom w:val="none" w:sz="0" w:space="0" w:color="auto"/>
                                                <w:right w:val="none" w:sz="0" w:space="0" w:color="auto"/>
                                              </w:divBdr>
                                              <w:divsChild>
                                                <w:div w:id="386420116">
                                                  <w:marLeft w:val="-15"/>
                                                  <w:marRight w:val="-15"/>
                                                  <w:marTop w:val="0"/>
                                                  <w:marBottom w:val="0"/>
                                                  <w:divBdr>
                                                    <w:top w:val="none" w:sz="0" w:space="0" w:color="auto"/>
                                                    <w:left w:val="none" w:sz="0" w:space="0" w:color="auto"/>
                                                    <w:bottom w:val="none" w:sz="0" w:space="0" w:color="auto"/>
                                                    <w:right w:val="none" w:sz="0" w:space="0" w:color="auto"/>
                                                  </w:divBdr>
                                                  <w:divsChild>
                                                    <w:div w:id="155828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3614">
                                          <w:marLeft w:val="0"/>
                                          <w:marRight w:val="0"/>
                                          <w:marTop w:val="0"/>
                                          <w:marBottom w:val="0"/>
                                          <w:divBdr>
                                            <w:top w:val="none" w:sz="0" w:space="0" w:color="auto"/>
                                            <w:left w:val="none" w:sz="0" w:space="0" w:color="auto"/>
                                            <w:bottom w:val="none" w:sz="0" w:space="0" w:color="auto"/>
                                            <w:right w:val="none" w:sz="0" w:space="0" w:color="auto"/>
                                          </w:divBdr>
                                          <w:divsChild>
                                            <w:div w:id="817187690">
                                              <w:marLeft w:val="0"/>
                                              <w:marRight w:val="0"/>
                                              <w:marTop w:val="0"/>
                                              <w:marBottom w:val="0"/>
                                              <w:divBdr>
                                                <w:top w:val="none" w:sz="0" w:space="0" w:color="auto"/>
                                                <w:left w:val="none" w:sz="0" w:space="0" w:color="auto"/>
                                                <w:bottom w:val="none" w:sz="0" w:space="0" w:color="auto"/>
                                                <w:right w:val="none" w:sz="0" w:space="0" w:color="auto"/>
                                              </w:divBdr>
                                              <w:divsChild>
                                                <w:div w:id="1159926780">
                                                  <w:marLeft w:val="-15"/>
                                                  <w:marRight w:val="-15"/>
                                                  <w:marTop w:val="0"/>
                                                  <w:marBottom w:val="0"/>
                                                  <w:divBdr>
                                                    <w:top w:val="none" w:sz="0" w:space="0" w:color="auto"/>
                                                    <w:left w:val="none" w:sz="0" w:space="0" w:color="auto"/>
                                                    <w:bottom w:val="none" w:sz="0" w:space="0" w:color="auto"/>
                                                    <w:right w:val="none" w:sz="0" w:space="0" w:color="auto"/>
                                                  </w:divBdr>
                                                  <w:divsChild>
                                                    <w:div w:id="200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26151">
                                          <w:marLeft w:val="0"/>
                                          <w:marRight w:val="0"/>
                                          <w:marTop w:val="0"/>
                                          <w:marBottom w:val="0"/>
                                          <w:divBdr>
                                            <w:top w:val="none" w:sz="0" w:space="0" w:color="auto"/>
                                            <w:left w:val="none" w:sz="0" w:space="0" w:color="auto"/>
                                            <w:bottom w:val="none" w:sz="0" w:space="0" w:color="auto"/>
                                            <w:right w:val="none" w:sz="0" w:space="0" w:color="auto"/>
                                          </w:divBdr>
                                          <w:divsChild>
                                            <w:div w:id="748382037">
                                              <w:marLeft w:val="0"/>
                                              <w:marRight w:val="0"/>
                                              <w:marTop w:val="0"/>
                                              <w:marBottom w:val="0"/>
                                              <w:divBdr>
                                                <w:top w:val="none" w:sz="0" w:space="0" w:color="auto"/>
                                                <w:left w:val="none" w:sz="0" w:space="0" w:color="auto"/>
                                                <w:bottom w:val="none" w:sz="0" w:space="0" w:color="auto"/>
                                                <w:right w:val="none" w:sz="0" w:space="0" w:color="auto"/>
                                              </w:divBdr>
                                              <w:divsChild>
                                                <w:div w:id="915360534">
                                                  <w:marLeft w:val="-15"/>
                                                  <w:marRight w:val="-15"/>
                                                  <w:marTop w:val="0"/>
                                                  <w:marBottom w:val="0"/>
                                                  <w:divBdr>
                                                    <w:top w:val="none" w:sz="0" w:space="0" w:color="auto"/>
                                                    <w:left w:val="none" w:sz="0" w:space="0" w:color="auto"/>
                                                    <w:bottom w:val="none" w:sz="0" w:space="0" w:color="auto"/>
                                                    <w:right w:val="none" w:sz="0" w:space="0" w:color="auto"/>
                                                  </w:divBdr>
                                                  <w:divsChild>
                                                    <w:div w:id="11001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39755">
                                          <w:marLeft w:val="0"/>
                                          <w:marRight w:val="0"/>
                                          <w:marTop w:val="0"/>
                                          <w:marBottom w:val="0"/>
                                          <w:divBdr>
                                            <w:top w:val="none" w:sz="0" w:space="0" w:color="auto"/>
                                            <w:left w:val="none" w:sz="0" w:space="0" w:color="auto"/>
                                            <w:bottom w:val="none" w:sz="0" w:space="0" w:color="auto"/>
                                            <w:right w:val="none" w:sz="0" w:space="0" w:color="auto"/>
                                          </w:divBdr>
                                          <w:divsChild>
                                            <w:div w:id="1337490743">
                                              <w:marLeft w:val="0"/>
                                              <w:marRight w:val="0"/>
                                              <w:marTop w:val="0"/>
                                              <w:marBottom w:val="0"/>
                                              <w:divBdr>
                                                <w:top w:val="none" w:sz="0" w:space="0" w:color="auto"/>
                                                <w:left w:val="none" w:sz="0" w:space="0" w:color="auto"/>
                                                <w:bottom w:val="none" w:sz="0" w:space="0" w:color="auto"/>
                                                <w:right w:val="none" w:sz="0" w:space="0" w:color="auto"/>
                                              </w:divBdr>
                                              <w:divsChild>
                                                <w:div w:id="132530032">
                                                  <w:marLeft w:val="-15"/>
                                                  <w:marRight w:val="-15"/>
                                                  <w:marTop w:val="0"/>
                                                  <w:marBottom w:val="0"/>
                                                  <w:divBdr>
                                                    <w:top w:val="none" w:sz="0" w:space="0" w:color="auto"/>
                                                    <w:left w:val="none" w:sz="0" w:space="0" w:color="auto"/>
                                                    <w:bottom w:val="none" w:sz="0" w:space="0" w:color="auto"/>
                                                    <w:right w:val="none" w:sz="0" w:space="0" w:color="auto"/>
                                                  </w:divBdr>
                                                  <w:divsChild>
                                                    <w:div w:id="18792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026130">
                                          <w:marLeft w:val="0"/>
                                          <w:marRight w:val="0"/>
                                          <w:marTop w:val="0"/>
                                          <w:marBottom w:val="0"/>
                                          <w:divBdr>
                                            <w:top w:val="none" w:sz="0" w:space="0" w:color="auto"/>
                                            <w:left w:val="none" w:sz="0" w:space="0" w:color="auto"/>
                                            <w:bottom w:val="none" w:sz="0" w:space="0" w:color="auto"/>
                                            <w:right w:val="none" w:sz="0" w:space="0" w:color="auto"/>
                                          </w:divBdr>
                                          <w:divsChild>
                                            <w:div w:id="672420203">
                                              <w:marLeft w:val="0"/>
                                              <w:marRight w:val="0"/>
                                              <w:marTop w:val="0"/>
                                              <w:marBottom w:val="0"/>
                                              <w:divBdr>
                                                <w:top w:val="none" w:sz="0" w:space="0" w:color="auto"/>
                                                <w:left w:val="none" w:sz="0" w:space="0" w:color="auto"/>
                                                <w:bottom w:val="none" w:sz="0" w:space="0" w:color="auto"/>
                                                <w:right w:val="none" w:sz="0" w:space="0" w:color="auto"/>
                                              </w:divBdr>
                                              <w:divsChild>
                                                <w:div w:id="1996061459">
                                                  <w:marLeft w:val="-15"/>
                                                  <w:marRight w:val="-15"/>
                                                  <w:marTop w:val="0"/>
                                                  <w:marBottom w:val="0"/>
                                                  <w:divBdr>
                                                    <w:top w:val="none" w:sz="0" w:space="0" w:color="auto"/>
                                                    <w:left w:val="none" w:sz="0" w:space="0" w:color="auto"/>
                                                    <w:bottom w:val="none" w:sz="0" w:space="0" w:color="auto"/>
                                                    <w:right w:val="none" w:sz="0" w:space="0" w:color="auto"/>
                                                  </w:divBdr>
                                                  <w:divsChild>
                                                    <w:div w:id="8704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18801">
                                          <w:marLeft w:val="0"/>
                                          <w:marRight w:val="0"/>
                                          <w:marTop w:val="0"/>
                                          <w:marBottom w:val="0"/>
                                          <w:divBdr>
                                            <w:top w:val="none" w:sz="0" w:space="0" w:color="auto"/>
                                            <w:left w:val="none" w:sz="0" w:space="0" w:color="auto"/>
                                            <w:bottom w:val="none" w:sz="0" w:space="0" w:color="auto"/>
                                            <w:right w:val="none" w:sz="0" w:space="0" w:color="auto"/>
                                          </w:divBdr>
                                          <w:divsChild>
                                            <w:div w:id="1494757812">
                                              <w:marLeft w:val="0"/>
                                              <w:marRight w:val="0"/>
                                              <w:marTop w:val="0"/>
                                              <w:marBottom w:val="0"/>
                                              <w:divBdr>
                                                <w:top w:val="none" w:sz="0" w:space="0" w:color="auto"/>
                                                <w:left w:val="none" w:sz="0" w:space="0" w:color="auto"/>
                                                <w:bottom w:val="none" w:sz="0" w:space="0" w:color="auto"/>
                                                <w:right w:val="none" w:sz="0" w:space="0" w:color="auto"/>
                                              </w:divBdr>
                                              <w:divsChild>
                                                <w:div w:id="162863278">
                                                  <w:marLeft w:val="-15"/>
                                                  <w:marRight w:val="-15"/>
                                                  <w:marTop w:val="0"/>
                                                  <w:marBottom w:val="0"/>
                                                  <w:divBdr>
                                                    <w:top w:val="none" w:sz="0" w:space="0" w:color="auto"/>
                                                    <w:left w:val="none" w:sz="0" w:space="0" w:color="auto"/>
                                                    <w:bottom w:val="none" w:sz="0" w:space="0" w:color="auto"/>
                                                    <w:right w:val="none" w:sz="0" w:space="0" w:color="auto"/>
                                                  </w:divBdr>
                                                  <w:divsChild>
                                                    <w:div w:id="8498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444531">
                                          <w:marLeft w:val="0"/>
                                          <w:marRight w:val="0"/>
                                          <w:marTop w:val="0"/>
                                          <w:marBottom w:val="0"/>
                                          <w:divBdr>
                                            <w:top w:val="none" w:sz="0" w:space="0" w:color="auto"/>
                                            <w:left w:val="none" w:sz="0" w:space="0" w:color="auto"/>
                                            <w:bottom w:val="none" w:sz="0" w:space="0" w:color="auto"/>
                                            <w:right w:val="none" w:sz="0" w:space="0" w:color="auto"/>
                                          </w:divBdr>
                                          <w:divsChild>
                                            <w:div w:id="1782724290">
                                              <w:marLeft w:val="0"/>
                                              <w:marRight w:val="0"/>
                                              <w:marTop w:val="0"/>
                                              <w:marBottom w:val="0"/>
                                              <w:divBdr>
                                                <w:top w:val="none" w:sz="0" w:space="0" w:color="auto"/>
                                                <w:left w:val="none" w:sz="0" w:space="0" w:color="auto"/>
                                                <w:bottom w:val="none" w:sz="0" w:space="0" w:color="auto"/>
                                                <w:right w:val="none" w:sz="0" w:space="0" w:color="auto"/>
                                              </w:divBdr>
                                              <w:divsChild>
                                                <w:div w:id="1487740309">
                                                  <w:marLeft w:val="-15"/>
                                                  <w:marRight w:val="-15"/>
                                                  <w:marTop w:val="0"/>
                                                  <w:marBottom w:val="0"/>
                                                  <w:divBdr>
                                                    <w:top w:val="none" w:sz="0" w:space="0" w:color="auto"/>
                                                    <w:left w:val="none" w:sz="0" w:space="0" w:color="auto"/>
                                                    <w:bottom w:val="none" w:sz="0" w:space="0" w:color="auto"/>
                                                    <w:right w:val="none" w:sz="0" w:space="0" w:color="auto"/>
                                                  </w:divBdr>
                                                  <w:divsChild>
                                                    <w:div w:id="158206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9238">
                          <w:marLeft w:val="0"/>
                          <w:marRight w:val="240"/>
                          <w:marTop w:val="0"/>
                          <w:marBottom w:val="0"/>
                          <w:divBdr>
                            <w:top w:val="none" w:sz="0" w:space="0" w:color="auto"/>
                            <w:left w:val="none" w:sz="0" w:space="0" w:color="auto"/>
                            <w:bottom w:val="none" w:sz="0" w:space="0" w:color="auto"/>
                            <w:right w:val="none" w:sz="0" w:space="0" w:color="auto"/>
                          </w:divBdr>
                          <w:divsChild>
                            <w:div w:id="485971331">
                              <w:marLeft w:val="0"/>
                              <w:marRight w:val="0"/>
                              <w:marTop w:val="0"/>
                              <w:marBottom w:val="0"/>
                              <w:divBdr>
                                <w:top w:val="none" w:sz="0" w:space="0" w:color="auto"/>
                                <w:left w:val="none" w:sz="0" w:space="0" w:color="auto"/>
                                <w:bottom w:val="none" w:sz="0" w:space="0" w:color="auto"/>
                                <w:right w:val="none" w:sz="0" w:space="0" w:color="auto"/>
                              </w:divBdr>
                              <w:divsChild>
                                <w:div w:id="786047269">
                                  <w:marLeft w:val="0"/>
                                  <w:marRight w:val="0"/>
                                  <w:marTop w:val="0"/>
                                  <w:marBottom w:val="0"/>
                                  <w:divBdr>
                                    <w:top w:val="none" w:sz="0" w:space="0" w:color="auto"/>
                                    <w:left w:val="none" w:sz="0" w:space="0" w:color="auto"/>
                                    <w:bottom w:val="none" w:sz="0" w:space="0" w:color="auto"/>
                                    <w:right w:val="none" w:sz="0" w:space="0" w:color="auto"/>
                                  </w:divBdr>
                                  <w:divsChild>
                                    <w:div w:id="1751541735">
                                      <w:marLeft w:val="0"/>
                                      <w:marRight w:val="0"/>
                                      <w:marTop w:val="0"/>
                                      <w:marBottom w:val="0"/>
                                      <w:divBdr>
                                        <w:top w:val="none" w:sz="0" w:space="0" w:color="auto"/>
                                        <w:left w:val="none" w:sz="0" w:space="0" w:color="auto"/>
                                        <w:bottom w:val="none" w:sz="0" w:space="0" w:color="auto"/>
                                        <w:right w:val="none" w:sz="0" w:space="0" w:color="auto"/>
                                      </w:divBdr>
                                      <w:divsChild>
                                        <w:div w:id="338696336">
                                          <w:marLeft w:val="0"/>
                                          <w:marRight w:val="0"/>
                                          <w:marTop w:val="0"/>
                                          <w:marBottom w:val="0"/>
                                          <w:divBdr>
                                            <w:top w:val="none" w:sz="0" w:space="0" w:color="auto"/>
                                            <w:left w:val="none" w:sz="0" w:space="0" w:color="auto"/>
                                            <w:bottom w:val="none" w:sz="0" w:space="0" w:color="auto"/>
                                            <w:right w:val="none" w:sz="0" w:space="0" w:color="auto"/>
                                          </w:divBdr>
                                          <w:divsChild>
                                            <w:div w:id="2147357815">
                                              <w:marLeft w:val="0"/>
                                              <w:marRight w:val="0"/>
                                              <w:marTop w:val="0"/>
                                              <w:marBottom w:val="0"/>
                                              <w:divBdr>
                                                <w:top w:val="none" w:sz="0" w:space="0" w:color="auto"/>
                                                <w:left w:val="none" w:sz="0" w:space="0" w:color="auto"/>
                                                <w:bottom w:val="none" w:sz="0" w:space="0" w:color="auto"/>
                                                <w:right w:val="none" w:sz="0" w:space="0" w:color="auto"/>
                                              </w:divBdr>
                                              <w:divsChild>
                                                <w:div w:id="1420370773">
                                                  <w:marLeft w:val="0"/>
                                                  <w:marRight w:val="0"/>
                                                  <w:marTop w:val="0"/>
                                                  <w:marBottom w:val="0"/>
                                                  <w:divBdr>
                                                    <w:top w:val="none" w:sz="0" w:space="0" w:color="auto"/>
                                                    <w:left w:val="none" w:sz="0" w:space="0" w:color="auto"/>
                                                    <w:bottom w:val="none" w:sz="0" w:space="0" w:color="auto"/>
                                                    <w:right w:val="none" w:sz="0" w:space="0" w:color="auto"/>
                                                  </w:divBdr>
                                                  <w:divsChild>
                                                    <w:div w:id="15945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9617693">
              <w:marLeft w:val="0"/>
              <w:marRight w:val="0"/>
              <w:marTop w:val="0"/>
              <w:marBottom w:val="0"/>
              <w:divBdr>
                <w:top w:val="none" w:sz="0" w:space="0" w:color="auto"/>
                <w:left w:val="none" w:sz="0" w:space="0" w:color="auto"/>
                <w:bottom w:val="none" w:sz="0" w:space="0" w:color="auto"/>
                <w:right w:val="none" w:sz="0" w:space="0" w:color="auto"/>
              </w:divBdr>
              <w:divsChild>
                <w:div w:id="118423842">
                  <w:marLeft w:val="0"/>
                  <w:marRight w:val="0"/>
                  <w:marTop w:val="0"/>
                  <w:marBottom w:val="0"/>
                  <w:divBdr>
                    <w:top w:val="none" w:sz="0" w:space="0" w:color="auto"/>
                    <w:left w:val="none" w:sz="0" w:space="0" w:color="auto"/>
                    <w:bottom w:val="none" w:sz="0" w:space="0" w:color="auto"/>
                    <w:right w:val="none" w:sz="0" w:space="0" w:color="auto"/>
                  </w:divBdr>
                  <w:divsChild>
                    <w:div w:id="1352685825">
                      <w:marLeft w:val="0"/>
                      <w:marRight w:val="0"/>
                      <w:marTop w:val="0"/>
                      <w:marBottom w:val="0"/>
                      <w:divBdr>
                        <w:top w:val="none" w:sz="0" w:space="0" w:color="auto"/>
                        <w:left w:val="none" w:sz="0" w:space="0" w:color="auto"/>
                        <w:bottom w:val="none" w:sz="0" w:space="0" w:color="auto"/>
                        <w:right w:val="none" w:sz="0" w:space="0" w:color="auto"/>
                      </w:divBdr>
                      <w:divsChild>
                        <w:div w:id="2017727429">
                          <w:marLeft w:val="0"/>
                          <w:marRight w:val="0"/>
                          <w:marTop w:val="0"/>
                          <w:marBottom w:val="0"/>
                          <w:divBdr>
                            <w:top w:val="none" w:sz="0" w:space="0" w:color="auto"/>
                            <w:left w:val="none" w:sz="0" w:space="0" w:color="auto"/>
                            <w:bottom w:val="none" w:sz="0" w:space="0" w:color="auto"/>
                            <w:right w:val="none" w:sz="0" w:space="0" w:color="auto"/>
                          </w:divBdr>
                        </w:div>
                        <w:div w:id="72434646">
                          <w:marLeft w:val="0"/>
                          <w:marRight w:val="0"/>
                          <w:marTop w:val="0"/>
                          <w:marBottom w:val="0"/>
                          <w:divBdr>
                            <w:top w:val="none" w:sz="0" w:space="0" w:color="auto"/>
                            <w:left w:val="none" w:sz="0" w:space="0" w:color="auto"/>
                            <w:bottom w:val="none" w:sz="0" w:space="0" w:color="auto"/>
                            <w:right w:val="none" w:sz="0" w:space="0" w:color="auto"/>
                          </w:divBdr>
                        </w:div>
                        <w:div w:id="2080982009">
                          <w:marLeft w:val="0"/>
                          <w:marRight w:val="0"/>
                          <w:marTop w:val="0"/>
                          <w:marBottom w:val="0"/>
                          <w:divBdr>
                            <w:top w:val="none" w:sz="0" w:space="0" w:color="auto"/>
                            <w:left w:val="none" w:sz="0" w:space="0" w:color="auto"/>
                            <w:bottom w:val="none" w:sz="0" w:space="0" w:color="auto"/>
                            <w:right w:val="none" w:sz="0" w:space="0" w:color="auto"/>
                          </w:divBdr>
                        </w:div>
                        <w:div w:id="887911237">
                          <w:marLeft w:val="0"/>
                          <w:marRight w:val="0"/>
                          <w:marTop w:val="0"/>
                          <w:marBottom w:val="0"/>
                          <w:divBdr>
                            <w:top w:val="none" w:sz="0" w:space="0" w:color="auto"/>
                            <w:left w:val="none" w:sz="0" w:space="0" w:color="auto"/>
                            <w:bottom w:val="none" w:sz="0" w:space="0" w:color="auto"/>
                            <w:right w:val="none" w:sz="0" w:space="0" w:color="auto"/>
                          </w:divBdr>
                        </w:div>
                      </w:divsChild>
                    </w:div>
                    <w:div w:id="223564155">
                      <w:marLeft w:val="0"/>
                      <w:marRight w:val="0"/>
                      <w:marTop w:val="0"/>
                      <w:marBottom w:val="0"/>
                      <w:divBdr>
                        <w:top w:val="none" w:sz="0" w:space="0" w:color="auto"/>
                        <w:left w:val="none" w:sz="0" w:space="0" w:color="auto"/>
                        <w:bottom w:val="none" w:sz="0" w:space="0" w:color="auto"/>
                        <w:right w:val="none" w:sz="0" w:space="0" w:color="auto"/>
                      </w:divBdr>
                      <w:divsChild>
                        <w:div w:id="370612649">
                          <w:marLeft w:val="0"/>
                          <w:marRight w:val="0"/>
                          <w:marTop w:val="0"/>
                          <w:marBottom w:val="0"/>
                          <w:divBdr>
                            <w:top w:val="none" w:sz="0" w:space="0" w:color="auto"/>
                            <w:left w:val="none" w:sz="0" w:space="0" w:color="auto"/>
                            <w:bottom w:val="none" w:sz="0" w:space="0" w:color="auto"/>
                            <w:right w:val="none" w:sz="0" w:space="0" w:color="auto"/>
                          </w:divBdr>
                        </w:div>
                        <w:div w:id="1248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71846">
                  <w:marLeft w:val="0"/>
                  <w:marRight w:val="0"/>
                  <w:marTop w:val="0"/>
                  <w:marBottom w:val="0"/>
                  <w:divBdr>
                    <w:top w:val="none" w:sz="0" w:space="0" w:color="auto"/>
                    <w:left w:val="none" w:sz="0" w:space="0" w:color="auto"/>
                    <w:bottom w:val="none" w:sz="0" w:space="0" w:color="auto"/>
                    <w:right w:val="none" w:sz="0" w:space="0" w:color="auto"/>
                  </w:divBdr>
                  <w:divsChild>
                    <w:div w:id="1288781533">
                      <w:marLeft w:val="0"/>
                      <w:marRight w:val="0"/>
                      <w:marTop w:val="0"/>
                      <w:marBottom w:val="0"/>
                      <w:divBdr>
                        <w:top w:val="none" w:sz="0" w:space="0" w:color="auto"/>
                        <w:left w:val="none" w:sz="0" w:space="0" w:color="auto"/>
                        <w:bottom w:val="none" w:sz="0" w:space="0" w:color="auto"/>
                        <w:right w:val="none" w:sz="0" w:space="0" w:color="auto"/>
                      </w:divBdr>
                      <w:divsChild>
                        <w:div w:id="2075084213">
                          <w:marLeft w:val="0"/>
                          <w:marRight w:val="0"/>
                          <w:marTop w:val="0"/>
                          <w:marBottom w:val="0"/>
                          <w:divBdr>
                            <w:top w:val="none" w:sz="0" w:space="0" w:color="auto"/>
                            <w:left w:val="none" w:sz="0" w:space="0" w:color="auto"/>
                            <w:bottom w:val="none" w:sz="0" w:space="0" w:color="auto"/>
                            <w:right w:val="none" w:sz="0" w:space="0" w:color="auto"/>
                          </w:divBdr>
                          <w:divsChild>
                            <w:div w:id="1121799687">
                              <w:marLeft w:val="0"/>
                              <w:marRight w:val="0"/>
                              <w:marTop w:val="0"/>
                              <w:marBottom w:val="0"/>
                              <w:divBdr>
                                <w:top w:val="none" w:sz="0" w:space="0" w:color="auto"/>
                                <w:left w:val="none" w:sz="0" w:space="0" w:color="auto"/>
                                <w:bottom w:val="none" w:sz="0" w:space="0" w:color="auto"/>
                                <w:right w:val="none" w:sz="0" w:space="0" w:color="auto"/>
                              </w:divBdr>
                              <w:divsChild>
                                <w:div w:id="371076631">
                                  <w:marLeft w:val="0"/>
                                  <w:marRight w:val="0"/>
                                  <w:marTop w:val="0"/>
                                  <w:marBottom w:val="0"/>
                                  <w:divBdr>
                                    <w:top w:val="none" w:sz="0" w:space="0" w:color="auto"/>
                                    <w:left w:val="none" w:sz="0" w:space="0" w:color="auto"/>
                                    <w:bottom w:val="none" w:sz="0" w:space="0" w:color="auto"/>
                                    <w:right w:val="none" w:sz="0" w:space="0" w:color="auto"/>
                                  </w:divBdr>
                                  <w:divsChild>
                                    <w:div w:id="1131827410">
                                      <w:marLeft w:val="0"/>
                                      <w:marRight w:val="0"/>
                                      <w:marTop w:val="0"/>
                                      <w:marBottom w:val="0"/>
                                      <w:divBdr>
                                        <w:top w:val="none" w:sz="0" w:space="0" w:color="auto"/>
                                        <w:left w:val="none" w:sz="0" w:space="0" w:color="auto"/>
                                        <w:bottom w:val="none" w:sz="0" w:space="0" w:color="auto"/>
                                        <w:right w:val="none" w:sz="0" w:space="0" w:color="auto"/>
                                      </w:divBdr>
                                      <w:divsChild>
                                        <w:div w:id="743381446">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sChild>
                                                <w:div w:id="1631788315">
                                                  <w:marLeft w:val="45"/>
                                                  <w:marRight w:val="0"/>
                                                  <w:marTop w:val="105"/>
                                                  <w:marBottom w:val="75"/>
                                                  <w:divBdr>
                                                    <w:top w:val="none" w:sz="0" w:space="0" w:color="auto"/>
                                                    <w:left w:val="none" w:sz="0" w:space="0" w:color="auto"/>
                                                    <w:bottom w:val="none" w:sz="0" w:space="0" w:color="auto"/>
                                                    <w:right w:val="none" w:sz="0" w:space="0" w:color="auto"/>
                                                  </w:divBdr>
                                                  <w:divsChild>
                                                    <w:div w:id="2139570987">
                                                      <w:marLeft w:val="0"/>
                                                      <w:marRight w:val="0"/>
                                                      <w:marTop w:val="0"/>
                                                      <w:marBottom w:val="0"/>
                                                      <w:divBdr>
                                                        <w:top w:val="none" w:sz="0" w:space="0" w:color="auto"/>
                                                        <w:left w:val="none" w:sz="0" w:space="0" w:color="auto"/>
                                                        <w:bottom w:val="none" w:sz="0" w:space="0" w:color="auto"/>
                                                        <w:right w:val="none" w:sz="0" w:space="0" w:color="auto"/>
                                                      </w:divBdr>
                                                    </w:div>
                                                    <w:div w:id="365982971">
                                                      <w:marLeft w:val="0"/>
                                                      <w:marRight w:val="0"/>
                                                      <w:marTop w:val="0"/>
                                                      <w:marBottom w:val="0"/>
                                                      <w:divBdr>
                                                        <w:top w:val="none" w:sz="0" w:space="0" w:color="auto"/>
                                                        <w:left w:val="none" w:sz="0" w:space="0" w:color="auto"/>
                                                        <w:bottom w:val="none" w:sz="0" w:space="0" w:color="auto"/>
                                                        <w:right w:val="none" w:sz="0" w:space="0" w:color="auto"/>
                                                      </w:divBdr>
                                                      <w:divsChild>
                                                        <w:div w:id="1005088115">
                                                          <w:marLeft w:val="0"/>
                                                          <w:marRight w:val="0"/>
                                                          <w:marTop w:val="0"/>
                                                          <w:marBottom w:val="0"/>
                                                          <w:divBdr>
                                                            <w:top w:val="none" w:sz="0" w:space="0" w:color="auto"/>
                                                            <w:left w:val="none" w:sz="0" w:space="0" w:color="auto"/>
                                                            <w:bottom w:val="none" w:sz="0" w:space="0" w:color="auto"/>
                                                            <w:right w:val="none" w:sz="0" w:space="0" w:color="auto"/>
                                                          </w:divBdr>
                                                          <w:divsChild>
                                                            <w:div w:id="860302">
                                                              <w:marLeft w:val="0"/>
                                                              <w:marRight w:val="0"/>
                                                              <w:marTop w:val="0"/>
                                                              <w:marBottom w:val="0"/>
                                                              <w:divBdr>
                                                                <w:top w:val="none" w:sz="0" w:space="0" w:color="auto"/>
                                                                <w:left w:val="none" w:sz="0" w:space="0" w:color="auto"/>
                                                                <w:bottom w:val="none" w:sz="0" w:space="0" w:color="auto"/>
                                                                <w:right w:val="none" w:sz="0" w:space="0" w:color="auto"/>
                                                              </w:divBdr>
                                                              <w:divsChild>
                                                                <w:div w:id="1336761737">
                                                                  <w:marLeft w:val="0"/>
                                                                  <w:marRight w:val="0"/>
                                                                  <w:marTop w:val="0"/>
                                                                  <w:marBottom w:val="0"/>
                                                                  <w:divBdr>
                                                                    <w:top w:val="none" w:sz="0" w:space="0" w:color="auto"/>
                                                                    <w:left w:val="none" w:sz="0" w:space="0" w:color="auto"/>
                                                                    <w:bottom w:val="none" w:sz="0" w:space="0" w:color="auto"/>
                                                                    <w:right w:val="none" w:sz="0" w:space="0" w:color="auto"/>
                                                                  </w:divBdr>
                                                                  <w:divsChild>
                                                                    <w:div w:id="27073680">
                                                                      <w:marLeft w:val="0"/>
                                                                      <w:marRight w:val="0"/>
                                                                      <w:marTop w:val="0"/>
                                                                      <w:marBottom w:val="0"/>
                                                                      <w:divBdr>
                                                                        <w:top w:val="none" w:sz="0" w:space="0" w:color="auto"/>
                                                                        <w:left w:val="none" w:sz="0" w:space="0" w:color="auto"/>
                                                                        <w:bottom w:val="none" w:sz="0" w:space="0" w:color="auto"/>
                                                                        <w:right w:val="none" w:sz="0" w:space="0" w:color="auto"/>
                                                                      </w:divBdr>
                                                                      <w:divsChild>
                                                                        <w:div w:id="456729155">
                                                                          <w:marLeft w:val="0"/>
                                                                          <w:marRight w:val="0"/>
                                                                          <w:marTop w:val="0"/>
                                                                          <w:marBottom w:val="0"/>
                                                                          <w:divBdr>
                                                                            <w:top w:val="none" w:sz="0" w:space="0" w:color="auto"/>
                                                                            <w:left w:val="none" w:sz="0" w:space="0" w:color="auto"/>
                                                                            <w:bottom w:val="none" w:sz="0" w:space="0" w:color="auto"/>
                                                                            <w:right w:val="none" w:sz="0" w:space="0" w:color="auto"/>
                                                                          </w:divBdr>
                                                                          <w:divsChild>
                                                                            <w:div w:id="1116095984">
                                                                              <w:marLeft w:val="0"/>
                                                                              <w:marRight w:val="0"/>
                                                                              <w:marTop w:val="0"/>
                                                                              <w:marBottom w:val="0"/>
                                                                              <w:divBdr>
                                                                                <w:top w:val="none" w:sz="0" w:space="0" w:color="auto"/>
                                                                                <w:left w:val="none" w:sz="0" w:space="0" w:color="auto"/>
                                                                                <w:bottom w:val="none" w:sz="0" w:space="0" w:color="auto"/>
                                                                                <w:right w:val="none" w:sz="0" w:space="0" w:color="auto"/>
                                                                              </w:divBdr>
                                                                              <w:divsChild>
                                                                                <w:div w:id="196492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170124">
                                                              <w:marLeft w:val="0"/>
                                                              <w:marRight w:val="0"/>
                                                              <w:marTop w:val="0"/>
                                                              <w:marBottom w:val="0"/>
                                                              <w:divBdr>
                                                                <w:top w:val="none" w:sz="0" w:space="0" w:color="auto"/>
                                                                <w:left w:val="none" w:sz="0" w:space="0" w:color="auto"/>
                                                                <w:bottom w:val="none" w:sz="0" w:space="0" w:color="auto"/>
                                                                <w:right w:val="none" w:sz="0" w:space="0" w:color="auto"/>
                                                              </w:divBdr>
                                                            </w:div>
                                                          </w:divsChild>
                                                        </w:div>
                                                        <w:div w:id="2038846647">
                                                          <w:marLeft w:val="0"/>
                                                          <w:marRight w:val="0"/>
                                                          <w:marTop w:val="0"/>
                                                          <w:marBottom w:val="0"/>
                                                          <w:divBdr>
                                                            <w:top w:val="none" w:sz="0" w:space="0" w:color="auto"/>
                                                            <w:left w:val="none" w:sz="0" w:space="0" w:color="auto"/>
                                                            <w:bottom w:val="none" w:sz="0" w:space="0" w:color="auto"/>
                                                            <w:right w:val="none" w:sz="0" w:space="0" w:color="auto"/>
                                                          </w:divBdr>
                                                          <w:divsChild>
                                                            <w:div w:id="1410422708">
                                                              <w:marLeft w:val="0"/>
                                                              <w:marRight w:val="0"/>
                                                              <w:marTop w:val="0"/>
                                                              <w:marBottom w:val="0"/>
                                                              <w:divBdr>
                                                                <w:top w:val="none" w:sz="0" w:space="0" w:color="auto"/>
                                                                <w:left w:val="none" w:sz="0" w:space="0" w:color="auto"/>
                                                                <w:bottom w:val="none" w:sz="0" w:space="0" w:color="auto"/>
                                                                <w:right w:val="none" w:sz="0" w:space="0" w:color="auto"/>
                                                              </w:divBdr>
                                                              <w:divsChild>
                                                                <w:div w:id="1938712122">
                                                                  <w:marLeft w:val="0"/>
                                                                  <w:marRight w:val="0"/>
                                                                  <w:marTop w:val="0"/>
                                                                  <w:marBottom w:val="0"/>
                                                                  <w:divBdr>
                                                                    <w:top w:val="none" w:sz="0" w:space="0" w:color="auto"/>
                                                                    <w:left w:val="none" w:sz="0" w:space="0" w:color="auto"/>
                                                                    <w:bottom w:val="none" w:sz="0" w:space="0" w:color="auto"/>
                                                                    <w:right w:val="none" w:sz="0" w:space="0" w:color="auto"/>
                                                                  </w:divBdr>
                                                                  <w:divsChild>
                                                                    <w:div w:id="186914864">
                                                                      <w:marLeft w:val="0"/>
                                                                      <w:marRight w:val="0"/>
                                                                      <w:marTop w:val="0"/>
                                                                      <w:marBottom w:val="0"/>
                                                                      <w:divBdr>
                                                                        <w:top w:val="none" w:sz="0" w:space="0" w:color="auto"/>
                                                                        <w:left w:val="none" w:sz="0" w:space="0" w:color="auto"/>
                                                                        <w:bottom w:val="none" w:sz="0" w:space="0" w:color="auto"/>
                                                                        <w:right w:val="none" w:sz="0" w:space="0" w:color="auto"/>
                                                                      </w:divBdr>
                                                                      <w:divsChild>
                                                                        <w:div w:id="1216938778">
                                                                          <w:marLeft w:val="0"/>
                                                                          <w:marRight w:val="0"/>
                                                                          <w:marTop w:val="0"/>
                                                                          <w:marBottom w:val="0"/>
                                                                          <w:divBdr>
                                                                            <w:top w:val="none" w:sz="0" w:space="0" w:color="auto"/>
                                                                            <w:left w:val="none" w:sz="0" w:space="0" w:color="auto"/>
                                                                            <w:bottom w:val="none" w:sz="0" w:space="0" w:color="auto"/>
                                                                            <w:right w:val="none" w:sz="0" w:space="0" w:color="auto"/>
                                                                          </w:divBdr>
                                                                          <w:divsChild>
                                                                            <w:div w:id="19700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274670">
                                                              <w:marLeft w:val="0"/>
                                                              <w:marRight w:val="0"/>
                                                              <w:marTop w:val="0"/>
                                                              <w:marBottom w:val="0"/>
                                                              <w:divBdr>
                                                                <w:top w:val="none" w:sz="0" w:space="0" w:color="auto"/>
                                                                <w:left w:val="none" w:sz="0" w:space="0" w:color="auto"/>
                                                                <w:bottom w:val="none" w:sz="0" w:space="0" w:color="auto"/>
                                                                <w:right w:val="none" w:sz="0" w:space="0" w:color="auto"/>
                                                              </w:divBdr>
                                                            </w:div>
                                                          </w:divsChild>
                                                        </w:div>
                                                        <w:div w:id="2077320110">
                                                          <w:marLeft w:val="0"/>
                                                          <w:marRight w:val="0"/>
                                                          <w:marTop w:val="0"/>
                                                          <w:marBottom w:val="0"/>
                                                          <w:divBdr>
                                                            <w:top w:val="none" w:sz="0" w:space="0" w:color="auto"/>
                                                            <w:left w:val="none" w:sz="0" w:space="0" w:color="auto"/>
                                                            <w:bottom w:val="none" w:sz="0" w:space="0" w:color="auto"/>
                                                            <w:right w:val="none" w:sz="0" w:space="0" w:color="auto"/>
                                                          </w:divBdr>
                                                          <w:divsChild>
                                                            <w:div w:id="1405254925">
                                                              <w:marLeft w:val="0"/>
                                                              <w:marRight w:val="0"/>
                                                              <w:marTop w:val="0"/>
                                                              <w:marBottom w:val="0"/>
                                                              <w:divBdr>
                                                                <w:top w:val="none" w:sz="0" w:space="0" w:color="auto"/>
                                                                <w:left w:val="none" w:sz="0" w:space="0" w:color="auto"/>
                                                                <w:bottom w:val="none" w:sz="0" w:space="0" w:color="auto"/>
                                                                <w:right w:val="none" w:sz="0" w:space="0" w:color="auto"/>
                                                              </w:divBdr>
                                                              <w:divsChild>
                                                                <w:div w:id="1446735345">
                                                                  <w:marLeft w:val="0"/>
                                                                  <w:marRight w:val="0"/>
                                                                  <w:marTop w:val="0"/>
                                                                  <w:marBottom w:val="0"/>
                                                                  <w:divBdr>
                                                                    <w:top w:val="none" w:sz="0" w:space="0" w:color="auto"/>
                                                                    <w:left w:val="none" w:sz="0" w:space="0" w:color="auto"/>
                                                                    <w:bottom w:val="none" w:sz="0" w:space="0" w:color="auto"/>
                                                                    <w:right w:val="none" w:sz="0" w:space="0" w:color="auto"/>
                                                                  </w:divBdr>
                                                                  <w:divsChild>
                                                                    <w:div w:id="988366608">
                                                                      <w:marLeft w:val="0"/>
                                                                      <w:marRight w:val="0"/>
                                                                      <w:marTop w:val="0"/>
                                                                      <w:marBottom w:val="0"/>
                                                                      <w:divBdr>
                                                                        <w:top w:val="none" w:sz="0" w:space="0" w:color="auto"/>
                                                                        <w:left w:val="none" w:sz="0" w:space="0" w:color="auto"/>
                                                                        <w:bottom w:val="none" w:sz="0" w:space="0" w:color="auto"/>
                                                                        <w:right w:val="none" w:sz="0" w:space="0" w:color="auto"/>
                                                                      </w:divBdr>
                                                                      <w:divsChild>
                                                                        <w:div w:id="1465466179">
                                                                          <w:marLeft w:val="0"/>
                                                                          <w:marRight w:val="0"/>
                                                                          <w:marTop w:val="0"/>
                                                                          <w:marBottom w:val="0"/>
                                                                          <w:divBdr>
                                                                            <w:top w:val="none" w:sz="0" w:space="0" w:color="auto"/>
                                                                            <w:left w:val="none" w:sz="0" w:space="0" w:color="auto"/>
                                                                            <w:bottom w:val="none" w:sz="0" w:space="0" w:color="auto"/>
                                                                            <w:right w:val="none" w:sz="0" w:space="0" w:color="auto"/>
                                                                          </w:divBdr>
                                                                          <w:divsChild>
                                                                            <w:div w:id="1434978914">
                                                                              <w:marLeft w:val="0"/>
                                                                              <w:marRight w:val="0"/>
                                                                              <w:marTop w:val="0"/>
                                                                              <w:marBottom w:val="0"/>
                                                                              <w:divBdr>
                                                                                <w:top w:val="none" w:sz="0" w:space="0" w:color="auto"/>
                                                                                <w:left w:val="none" w:sz="0" w:space="0" w:color="auto"/>
                                                                                <w:bottom w:val="none" w:sz="0" w:space="0" w:color="auto"/>
                                                                                <w:right w:val="none" w:sz="0" w:space="0" w:color="auto"/>
                                                                              </w:divBdr>
                                                                              <w:divsChild>
                                                                                <w:div w:id="413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26149">
                                                              <w:marLeft w:val="0"/>
                                                              <w:marRight w:val="0"/>
                                                              <w:marTop w:val="0"/>
                                                              <w:marBottom w:val="0"/>
                                                              <w:divBdr>
                                                                <w:top w:val="none" w:sz="0" w:space="0" w:color="auto"/>
                                                                <w:left w:val="none" w:sz="0" w:space="0" w:color="auto"/>
                                                                <w:bottom w:val="none" w:sz="0" w:space="0" w:color="auto"/>
                                                                <w:right w:val="none" w:sz="0" w:space="0" w:color="auto"/>
                                                              </w:divBdr>
                                                            </w:div>
                                                          </w:divsChild>
                                                        </w:div>
                                                        <w:div w:id="758911738">
                                                          <w:marLeft w:val="0"/>
                                                          <w:marRight w:val="0"/>
                                                          <w:marTop w:val="0"/>
                                                          <w:marBottom w:val="0"/>
                                                          <w:divBdr>
                                                            <w:top w:val="none" w:sz="0" w:space="0" w:color="auto"/>
                                                            <w:left w:val="none" w:sz="0" w:space="0" w:color="auto"/>
                                                            <w:bottom w:val="none" w:sz="0" w:space="0" w:color="auto"/>
                                                            <w:right w:val="none" w:sz="0" w:space="0" w:color="auto"/>
                                                          </w:divBdr>
                                                          <w:divsChild>
                                                            <w:div w:id="1400594548">
                                                              <w:marLeft w:val="0"/>
                                                              <w:marRight w:val="0"/>
                                                              <w:marTop w:val="0"/>
                                                              <w:marBottom w:val="0"/>
                                                              <w:divBdr>
                                                                <w:top w:val="none" w:sz="0" w:space="0" w:color="auto"/>
                                                                <w:left w:val="none" w:sz="0" w:space="0" w:color="auto"/>
                                                                <w:bottom w:val="none" w:sz="0" w:space="0" w:color="auto"/>
                                                                <w:right w:val="none" w:sz="0" w:space="0" w:color="auto"/>
                                                              </w:divBdr>
                                                              <w:divsChild>
                                                                <w:div w:id="984507808">
                                                                  <w:marLeft w:val="0"/>
                                                                  <w:marRight w:val="0"/>
                                                                  <w:marTop w:val="0"/>
                                                                  <w:marBottom w:val="0"/>
                                                                  <w:divBdr>
                                                                    <w:top w:val="none" w:sz="0" w:space="0" w:color="auto"/>
                                                                    <w:left w:val="none" w:sz="0" w:space="0" w:color="auto"/>
                                                                    <w:bottom w:val="none" w:sz="0" w:space="0" w:color="auto"/>
                                                                    <w:right w:val="none" w:sz="0" w:space="0" w:color="auto"/>
                                                                  </w:divBdr>
                                                                  <w:divsChild>
                                                                    <w:div w:id="1250431879">
                                                                      <w:marLeft w:val="0"/>
                                                                      <w:marRight w:val="0"/>
                                                                      <w:marTop w:val="0"/>
                                                                      <w:marBottom w:val="0"/>
                                                                      <w:divBdr>
                                                                        <w:top w:val="none" w:sz="0" w:space="0" w:color="auto"/>
                                                                        <w:left w:val="none" w:sz="0" w:space="0" w:color="auto"/>
                                                                        <w:bottom w:val="none" w:sz="0" w:space="0" w:color="auto"/>
                                                                        <w:right w:val="none" w:sz="0" w:space="0" w:color="auto"/>
                                                                      </w:divBdr>
                                                                      <w:divsChild>
                                                                        <w:div w:id="1721981613">
                                                                          <w:marLeft w:val="0"/>
                                                                          <w:marRight w:val="0"/>
                                                                          <w:marTop w:val="0"/>
                                                                          <w:marBottom w:val="0"/>
                                                                          <w:divBdr>
                                                                            <w:top w:val="none" w:sz="0" w:space="0" w:color="auto"/>
                                                                            <w:left w:val="none" w:sz="0" w:space="0" w:color="auto"/>
                                                                            <w:bottom w:val="none" w:sz="0" w:space="0" w:color="auto"/>
                                                                            <w:right w:val="none" w:sz="0" w:space="0" w:color="auto"/>
                                                                          </w:divBdr>
                                                                          <w:divsChild>
                                                                            <w:div w:id="295377864">
                                                                              <w:marLeft w:val="0"/>
                                                                              <w:marRight w:val="0"/>
                                                                              <w:marTop w:val="0"/>
                                                                              <w:marBottom w:val="0"/>
                                                                              <w:divBdr>
                                                                                <w:top w:val="none" w:sz="0" w:space="0" w:color="auto"/>
                                                                                <w:left w:val="none" w:sz="0" w:space="0" w:color="auto"/>
                                                                                <w:bottom w:val="none" w:sz="0" w:space="0" w:color="auto"/>
                                                                                <w:right w:val="none" w:sz="0" w:space="0" w:color="auto"/>
                                                                              </w:divBdr>
                                                                              <w:divsChild>
                                                                                <w:div w:id="9466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799031">
                                                              <w:marLeft w:val="0"/>
                                                              <w:marRight w:val="0"/>
                                                              <w:marTop w:val="0"/>
                                                              <w:marBottom w:val="0"/>
                                                              <w:divBdr>
                                                                <w:top w:val="none" w:sz="0" w:space="0" w:color="auto"/>
                                                                <w:left w:val="none" w:sz="0" w:space="0" w:color="auto"/>
                                                                <w:bottom w:val="none" w:sz="0" w:space="0" w:color="auto"/>
                                                                <w:right w:val="none" w:sz="0" w:space="0" w:color="auto"/>
                                                              </w:divBdr>
                                                            </w:div>
                                                          </w:divsChild>
                                                        </w:div>
                                                        <w:div w:id="1931936072">
                                                          <w:marLeft w:val="0"/>
                                                          <w:marRight w:val="0"/>
                                                          <w:marTop w:val="0"/>
                                                          <w:marBottom w:val="0"/>
                                                          <w:divBdr>
                                                            <w:top w:val="none" w:sz="0" w:space="0" w:color="auto"/>
                                                            <w:left w:val="none" w:sz="0" w:space="0" w:color="auto"/>
                                                            <w:bottom w:val="none" w:sz="0" w:space="0" w:color="auto"/>
                                                            <w:right w:val="none" w:sz="0" w:space="0" w:color="auto"/>
                                                          </w:divBdr>
                                                          <w:divsChild>
                                                            <w:div w:id="1530289788">
                                                              <w:marLeft w:val="0"/>
                                                              <w:marRight w:val="0"/>
                                                              <w:marTop w:val="0"/>
                                                              <w:marBottom w:val="0"/>
                                                              <w:divBdr>
                                                                <w:top w:val="none" w:sz="0" w:space="0" w:color="auto"/>
                                                                <w:left w:val="none" w:sz="0" w:space="0" w:color="auto"/>
                                                                <w:bottom w:val="none" w:sz="0" w:space="0" w:color="auto"/>
                                                                <w:right w:val="none" w:sz="0" w:space="0" w:color="auto"/>
                                                              </w:divBdr>
                                                              <w:divsChild>
                                                                <w:div w:id="2052604638">
                                                                  <w:marLeft w:val="0"/>
                                                                  <w:marRight w:val="0"/>
                                                                  <w:marTop w:val="0"/>
                                                                  <w:marBottom w:val="0"/>
                                                                  <w:divBdr>
                                                                    <w:top w:val="none" w:sz="0" w:space="0" w:color="auto"/>
                                                                    <w:left w:val="none" w:sz="0" w:space="0" w:color="auto"/>
                                                                    <w:bottom w:val="none" w:sz="0" w:space="0" w:color="auto"/>
                                                                    <w:right w:val="none" w:sz="0" w:space="0" w:color="auto"/>
                                                                  </w:divBdr>
                                                                  <w:divsChild>
                                                                    <w:div w:id="277489713">
                                                                      <w:marLeft w:val="0"/>
                                                                      <w:marRight w:val="0"/>
                                                                      <w:marTop w:val="0"/>
                                                                      <w:marBottom w:val="0"/>
                                                                      <w:divBdr>
                                                                        <w:top w:val="none" w:sz="0" w:space="0" w:color="auto"/>
                                                                        <w:left w:val="none" w:sz="0" w:space="0" w:color="auto"/>
                                                                        <w:bottom w:val="none" w:sz="0" w:space="0" w:color="auto"/>
                                                                        <w:right w:val="none" w:sz="0" w:space="0" w:color="auto"/>
                                                                      </w:divBdr>
                                                                      <w:divsChild>
                                                                        <w:div w:id="1279795006">
                                                                          <w:marLeft w:val="0"/>
                                                                          <w:marRight w:val="0"/>
                                                                          <w:marTop w:val="0"/>
                                                                          <w:marBottom w:val="0"/>
                                                                          <w:divBdr>
                                                                            <w:top w:val="none" w:sz="0" w:space="0" w:color="auto"/>
                                                                            <w:left w:val="none" w:sz="0" w:space="0" w:color="auto"/>
                                                                            <w:bottom w:val="none" w:sz="0" w:space="0" w:color="auto"/>
                                                                            <w:right w:val="none" w:sz="0" w:space="0" w:color="auto"/>
                                                                          </w:divBdr>
                                                                          <w:divsChild>
                                                                            <w:div w:id="966591757">
                                                                              <w:marLeft w:val="0"/>
                                                                              <w:marRight w:val="0"/>
                                                                              <w:marTop w:val="0"/>
                                                                              <w:marBottom w:val="0"/>
                                                                              <w:divBdr>
                                                                                <w:top w:val="none" w:sz="0" w:space="0" w:color="auto"/>
                                                                                <w:left w:val="none" w:sz="0" w:space="0" w:color="auto"/>
                                                                                <w:bottom w:val="none" w:sz="0" w:space="0" w:color="auto"/>
                                                                                <w:right w:val="none" w:sz="0" w:space="0" w:color="auto"/>
                                                                              </w:divBdr>
                                                                              <w:divsChild>
                                                                                <w:div w:id="4980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879527">
                                                              <w:marLeft w:val="0"/>
                                                              <w:marRight w:val="0"/>
                                                              <w:marTop w:val="0"/>
                                                              <w:marBottom w:val="0"/>
                                                              <w:divBdr>
                                                                <w:top w:val="none" w:sz="0" w:space="0" w:color="auto"/>
                                                                <w:left w:val="none" w:sz="0" w:space="0" w:color="auto"/>
                                                                <w:bottom w:val="none" w:sz="0" w:space="0" w:color="auto"/>
                                                                <w:right w:val="none" w:sz="0" w:space="0" w:color="auto"/>
                                                              </w:divBdr>
                                                            </w:div>
                                                          </w:divsChild>
                                                        </w:div>
                                                        <w:div w:id="1430740250">
                                                          <w:marLeft w:val="0"/>
                                                          <w:marRight w:val="0"/>
                                                          <w:marTop w:val="0"/>
                                                          <w:marBottom w:val="0"/>
                                                          <w:divBdr>
                                                            <w:top w:val="none" w:sz="0" w:space="0" w:color="auto"/>
                                                            <w:left w:val="none" w:sz="0" w:space="0" w:color="auto"/>
                                                            <w:bottom w:val="none" w:sz="0" w:space="0" w:color="auto"/>
                                                            <w:right w:val="none" w:sz="0" w:space="0" w:color="auto"/>
                                                          </w:divBdr>
                                                          <w:divsChild>
                                                            <w:div w:id="1014504217">
                                                              <w:marLeft w:val="0"/>
                                                              <w:marRight w:val="0"/>
                                                              <w:marTop w:val="0"/>
                                                              <w:marBottom w:val="0"/>
                                                              <w:divBdr>
                                                                <w:top w:val="none" w:sz="0" w:space="0" w:color="auto"/>
                                                                <w:left w:val="none" w:sz="0" w:space="0" w:color="auto"/>
                                                                <w:bottom w:val="none" w:sz="0" w:space="0" w:color="auto"/>
                                                                <w:right w:val="none" w:sz="0" w:space="0" w:color="auto"/>
                                                              </w:divBdr>
                                                              <w:divsChild>
                                                                <w:div w:id="2116243179">
                                                                  <w:marLeft w:val="0"/>
                                                                  <w:marRight w:val="0"/>
                                                                  <w:marTop w:val="0"/>
                                                                  <w:marBottom w:val="0"/>
                                                                  <w:divBdr>
                                                                    <w:top w:val="none" w:sz="0" w:space="0" w:color="auto"/>
                                                                    <w:left w:val="none" w:sz="0" w:space="0" w:color="auto"/>
                                                                    <w:bottom w:val="none" w:sz="0" w:space="0" w:color="auto"/>
                                                                    <w:right w:val="none" w:sz="0" w:space="0" w:color="auto"/>
                                                                  </w:divBdr>
                                                                  <w:divsChild>
                                                                    <w:div w:id="1776291767">
                                                                      <w:marLeft w:val="0"/>
                                                                      <w:marRight w:val="0"/>
                                                                      <w:marTop w:val="0"/>
                                                                      <w:marBottom w:val="0"/>
                                                                      <w:divBdr>
                                                                        <w:top w:val="none" w:sz="0" w:space="0" w:color="auto"/>
                                                                        <w:left w:val="none" w:sz="0" w:space="0" w:color="auto"/>
                                                                        <w:bottom w:val="none" w:sz="0" w:space="0" w:color="auto"/>
                                                                        <w:right w:val="none" w:sz="0" w:space="0" w:color="auto"/>
                                                                      </w:divBdr>
                                                                      <w:divsChild>
                                                                        <w:div w:id="162430163">
                                                                          <w:marLeft w:val="0"/>
                                                                          <w:marRight w:val="0"/>
                                                                          <w:marTop w:val="0"/>
                                                                          <w:marBottom w:val="0"/>
                                                                          <w:divBdr>
                                                                            <w:top w:val="none" w:sz="0" w:space="0" w:color="auto"/>
                                                                            <w:left w:val="none" w:sz="0" w:space="0" w:color="auto"/>
                                                                            <w:bottom w:val="none" w:sz="0" w:space="0" w:color="auto"/>
                                                                            <w:right w:val="none" w:sz="0" w:space="0" w:color="auto"/>
                                                                          </w:divBdr>
                                                                          <w:divsChild>
                                                                            <w:div w:id="720789421">
                                                                              <w:marLeft w:val="0"/>
                                                                              <w:marRight w:val="0"/>
                                                                              <w:marTop w:val="0"/>
                                                                              <w:marBottom w:val="0"/>
                                                                              <w:divBdr>
                                                                                <w:top w:val="none" w:sz="0" w:space="0" w:color="auto"/>
                                                                                <w:left w:val="none" w:sz="0" w:space="0" w:color="auto"/>
                                                                                <w:bottom w:val="none" w:sz="0" w:space="0" w:color="auto"/>
                                                                                <w:right w:val="none" w:sz="0" w:space="0" w:color="auto"/>
                                                                              </w:divBdr>
                                                                              <w:divsChild>
                                                                                <w:div w:id="48458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744633">
                                                              <w:marLeft w:val="0"/>
                                                              <w:marRight w:val="0"/>
                                                              <w:marTop w:val="0"/>
                                                              <w:marBottom w:val="0"/>
                                                              <w:divBdr>
                                                                <w:top w:val="none" w:sz="0" w:space="0" w:color="auto"/>
                                                                <w:left w:val="none" w:sz="0" w:space="0" w:color="auto"/>
                                                                <w:bottom w:val="none" w:sz="0" w:space="0" w:color="auto"/>
                                                                <w:right w:val="none" w:sz="0" w:space="0" w:color="auto"/>
                                                              </w:divBdr>
                                                            </w:div>
                                                          </w:divsChild>
                                                        </w:div>
                                                        <w:div w:id="39668983">
                                                          <w:marLeft w:val="0"/>
                                                          <w:marRight w:val="0"/>
                                                          <w:marTop w:val="0"/>
                                                          <w:marBottom w:val="0"/>
                                                          <w:divBdr>
                                                            <w:top w:val="none" w:sz="0" w:space="0" w:color="auto"/>
                                                            <w:left w:val="none" w:sz="0" w:space="0" w:color="auto"/>
                                                            <w:bottom w:val="none" w:sz="0" w:space="0" w:color="auto"/>
                                                            <w:right w:val="none" w:sz="0" w:space="0" w:color="auto"/>
                                                          </w:divBdr>
                                                          <w:divsChild>
                                                            <w:div w:id="1324970796">
                                                              <w:marLeft w:val="0"/>
                                                              <w:marRight w:val="0"/>
                                                              <w:marTop w:val="0"/>
                                                              <w:marBottom w:val="0"/>
                                                              <w:divBdr>
                                                                <w:top w:val="none" w:sz="0" w:space="0" w:color="auto"/>
                                                                <w:left w:val="none" w:sz="0" w:space="0" w:color="auto"/>
                                                                <w:bottom w:val="none" w:sz="0" w:space="0" w:color="auto"/>
                                                                <w:right w:val="none" w:sz="0" w:space="0" w:color="auto"/>
                                                              </w:divBdr>
                                                              <w:divsChild>
                                                                <w:div w:id="768038109">
                                                                  <w:marLeft w:val="0"/>
                                                                  <w:marRight w:val="0"/>
                                                                  <w:marTop w:val="0"/>
                                                                  <w:marBottom w:val="0"/>
                                                                  <w:divBdr>
                                                                    <w:top w:val="none" w:sz="0" w:space="0" w:color="auto"/>
                                                                    <w:left w:val="none" w:sz="0" w:space="0" w:color="auto"/>
                                                                    <w:bottom w:val="none" w:sz="0" w:space="0" w:color="auto"/>
                                                                    <w:right w:val="none" w:sz="0" w:space="0" w:color="auto"/>
                                                                  </w:divBdr>
                                                                  <w:divsChild>
                                                                    <w:div w:id="1187332752">
                                                                      <w:marLeft w:val="0"/>
                                                                      <w:marRight w:val="0"/>
                                                                      <w:marTop w:val="0"/>
                                                                      <w:marBottom w:val="0"/>
                                                                      <w:divBdr>
                                                                        <w:top w:val="none" w:sz="0" w:space="0" w:color="auto"/>
                                                                        <w:left w:val="none" w:sz="0" w:space="0" w:color="auto"/>
                                                                        <w:bottom w:val="none" w:sz="0" w:space="0" w:color="auto"/>
                                                                        <w:right w:val="none" w:sz="0" w:space="0" w:color="auto"/>
                                                                      </w:divBdr>
                                                                      <w:divsChild>
                                                                        <w:div w:id="1071267260">
                                                                          <w:marLeft w:val="0"/>
                                                                          <w:marRight w:val="0"/>
                                                                          <w:marTop w:val="0"/>
                                                                          <w:marBottom w:val="0"/>
                                                                          <w:divBdr>
                                                                            <w:top w:val="none" w:sz="0" w:space="0" w:color="auto"/>
                                                                            <w:left w:val="none" w:sz="0" w:space="0" w:color="auto"/>
                                                                            <w:bottom w:val="none" w:sz="0" w:space="0" w:color="auto"/>
                                                                            <w:right w:val="none" w:sz="0" w:space="0" w:color="auto"/>
                                                                          </w:divBdr>
                                                                          <w:divsChild>
                                                                            <w:div w:id="860751005">
                                                                              <w:marLeft w:val="0"/>
                                                                              <w:marRight w:val="0"/>
                                                                              <w:marTop w:val="0"/>
                                                                              <w:marBottom w:val="0"/>
                                                                              <w:divBdr>
                                                                                <w:top w:val="none" w:sz="0" w:space="0" w:color="auto"/>
                                                                                <w:left w:val="none" w:sz="0" w:space="0" w:color="auto"/>
                                                                                <w:bottom w:val="none" w:sz="0" w:space="0" w:color="auto"/>
                                                                                <w:right w:val="none" w:sz="0" w:space="0" w:color="auto"/>
                                                                              </w:divBdr>
                                                                              <w:divsChild>
                                                                                <w:div w:id="1735355147">
                                                                                  <w:marLeft w:val="0"/>
                                                                                  <w:marRight w:val="0"/>
                                                                                  <w:marTop w:val="0"/>
                                                                                  <w:marBottom w:val="0"/>
                                                                                  <w:divBdr>
                                                                                    <w:top w:val="none" w:sz="0" w:space="0" w:color="auto"/>
                                                                                    <w:left w:val="none" w:sz="0" w:space="0" w:color="auto"/>
                                                                                    <w:bottom w:val="none" w:sz="0" w:space="0" w:color="auto"/>
                                                                                    <w:right w:val="none" w:sz="0" w:space="0" w:color="auto"/>
                                                                                  </w:divBdr>
                                                                                  <w:divsChild>
                                                                                    <w:div w:id="1883396755">
                                                                                      <w:marLeft w:val="0"/>
                                                                                      <w:marRight w:val="0"/>
                                                                                      <w:marTop w:val="0"/>
                                                                                      <w:marBottom w:val="0"/>
                                                                                      <w:divBdr>
                                                                                        <w:top w:val="none" w:sz="0" w:space="0" w:color="auto"/>
                                                                                        <w:left w:val="none" w:sz="0" w:space="0" w:color="auto"/>
                                                                                        <w:bottom w:val="none" w:sz="0" w:space="0" w:color="auto"/>
                                                                                        <w:right w:val="none" w:sz="0" w:space="0" w:color="auto"/>
                                                                                      </w:divBdr>
                                                                                      <w:divsChild>
                                                                                        <w:div w:id="14178217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384805">
                                                                              <w:marLeft w:val="0"/>
                                                                              <w:marRight w:val="120"/>
                                                                              <w:marTop w:val="150"/>
                                                                              <w:marBottom w:val="0"/>
                                                                              <w:divBdr>
                                                                                <w:top w:val="none" w:sz="0" w:space="0" w:color="auto"/>
                                                                                <w:left w:val="none" w:sz="0" w:space="0" w:color="auto"/>
                                                                                <w:bottom w:val="none" w:sz="0" w:space="0" w:color="auto"/>
                                                                                <w:right w:val="none" w:sz="0" w:space="0" w:color="auto"/>
                                                                              </w:divBdr>
                                                                            </w:div>
                                                                          </w:divsChild>
                                                                        </w:div>
                                                                        <w:div w:id="1068067669">
                                                                          <w:marLeft w:val="0"/>
                                                                          <w:marRight w:val="0"/>
                                                                          <w:marTop w:val="0"/>
                                                                          <w:marBottom w:val="0"/>
                                                                          <w:divBdr>
                                                                            <w:top w:val="none" w:sz="0" w:space="0" w:color="auto"/>
                                                                            <w:left w:val="none" w:sz="0" w:space="0" w:color="auto"/>
                                                                            <w:bottom w:val="none" w:sz="0" w:space="0" w:color="auto"/>
                                                                            <w:right w:val="none" w:sz="0" w:space="0" w:color="auto"/>
                                                                          </w:divBdr>
                                                                          <w:divsChild>
                                                                            <w:div w:id="2109543087">
                                                                              <w:marLeft w:val="0"/>
                                                                              <w:marRight w:val="0"/>
                                                                              <w:marTop w:val="15"/>
                                                                              <w:marBottom w:val="0"/>
                                                                              <w:divBdr>
                                                                                <w:top w:val="none" w:sz="0" w:space="0" w:color="auto"/>
                                                                                <w:left w:val="none" w:sz="0" w:space="0" w:color="auto"/>
                                                                                <w:bottom w:val="none" w:sz="0" w:space="0" w:color="auto"/>
                                                                                <w:right w:val="none" w:sz="0" w:space="0" w:color="auto"/>
                                                                              </w:divBdr>
                                                                              <w:divsChild>
                                                                                <w:div w:id="21225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941224">
                                                              <w:marLeft w:val="0"/>
                                                              <w:marRight w:val="0"/>
                                                              <w:marTop w:val="0"/>
                                                              <w:marBottom w:val="0"/>
                                                              <w:divBdr>
                                                                <w:top w:val="none" w:sz="0" w:space="0" w:color="auto"/>
                                                                <w:left w:val="none" w:sz="0" w:space="0" w:color="auto"/>
                                                                <w:bottom w:val="none" w:sz="0" w:space="0" w:color="auto"/>
                                                                <w:right w:val="none" w:sz="0" w:space="0" w:color="auto"/>
                                                              </w:divBdr>
                                                            </w:div>
                                                          </w:divsChild>
                                                        </w:div>
                                                        <w:div w:id="189688804">
                                                          <w:marLeft w:val="0"/>
                                                          <w:marRight w:val="0"/>
                                                          <w:marTop w:val="0"/>
                                                          <w:marBottom w:val="0"/>
                                                          <w:divBdr>
                                                            <w:top w:val="none" w:sz="0" w:space="0" w:color="auto"/>
                                                            <w:left w:val="none" w:sz="0" w:space="0" w:color="auto"/>
                                                            <w:bottom w:val="none" w:sz="0" w:space="0" w:color="auto"/>
                                                            <w:right w:val="none" w:sz="0" w:space="0" w:color="auto"/>
                                                          </w:divBdr>
                                                          <w:divsChild>
                                                            <w:div w:id="677468344">
                                                              <w:marLeft w:val="0"/>
                                                              <w:marRight w:val="0"/>
                                                              <w:marTop w:val="0"/>
                                                              <w:marBottom w:val="0"/>
                                                              <w:divBdr>
                                                                <w:top w:val="none" w:sz="0" w:space="0" w:color="auto"/>
                                                                <w:left w:val="none" w:sz="0" w:space="0" w:color="auto"/>
                                                                <w:bottom w:val="none" w:sz="0" w:space="0" w:color="auto"/>
                                                                <w:right w:val="none" w:sz="0" w:space="0" w:color="auto"/>
                                                              </w:divBdr>
                                                              <w:divsChild>
                                                                <w:div w:id="1736396046">
                                                                  <w:marLeft w:val="0"/>
                                                                  <w:marRight w:val="0"/>
                                                                  <w:marTop w:val="0"/>
                                                                  <w:marBottom w:val="0"/>
                                                                  <w:divBdr>
                                                                    <w:top w:val="none" w:sz="0" w:space="0" w:color="auto"/>
                                                                    <w:left w:val="none" w:sz="0" w:space="0" w:color="auto"/>
                                                                    <w:bottom w:val="none" w:sz="0" w:space="0" w:color="auto"/>
                                                                    <w:right w:val="none" w:sz="0" w:space="0" w:color="auto"/>
                                                                  </w:divBdr>
                                                                  <w:divsChild>
                                                                    <w:div w:id="319237429">
                                                                      <w:marLeft w:val="0"/>
                                                                      <w:marRight w:val="0"/>
                                                                      <w:marTop w:val="0"/>
                                                                      <w:marBottom w:val="0"/>
                                                                      <w:divBdr>
                                                                        <w:top w:val="none" w:sz="0" w:space="0" w:color="auto"/>
                                                                        <w:left w:val="none" w:sz="0" w:space="0" w:color="auto"/>
                                                                        <w:bottom w:val="none" w:sz="0" w:space="0" w:color="auto"/>
                                                                        <w:right w:val="none" w:sz="0" w:space="0" w:color="auto"/>
                                                                      </w:divBdr>
                                                                      <w:divsChild>
                                                                        <w:div w:id="1767269218">
                                                                          <w:marLeft w:val="0"/>
                                                                          <w:marRight w:val="0"/>
                                                                          <w:marTop w:val="0"/>
                                                                          <w:marBottom w:val="0"/>
                                                                          <w:divBdr>
                                                                            <w:top w:val="none" w:sz="0" w:space="0" w:color="auto"/>
                                                                            <w:left w:val="none" w:sz="0" w:space="0" w:color="auto"/>
                                                                            <w:bottom w:val="none" w:sz="0" w:space="0" w:color="auto"/>
                                                                            <w:right w:val="none" w:sz="0" w:space="0" w:color="auto"/>
                                                                          </w:divBdr>
                                                                          <w:divsChild>
                                                                            <w:div w:id="695424100">
                                                                              <w:marLeft w:val="0"/>
                                                                              <w:marRight w:val="0"/>
                                                                              <w:marTop w:val="0"/>
                                                                              <w:marBottom w:val="0"/>
                                                                              <w:divBdr>
                                                                                <w:top w:val="none" w:sz="0" w:space="0" w:color="auto"/>
                                                                                <w:left w:val="none" w:sz="0" w:space="0" w:color="auto"/>
                                                                                <w:bottom w:val="none" w:sz="0" w:space="0" w:color="auto"/>
                                                                                <w:right w:val="none" w:sz="0" w:space="0" w:color="auto"/>
                                                                              </w:divBdr>
                                                                              <w:divsChild>
                                                                                <w:div w:id="909074880">
                                                                                  <w:marLeft w:val="0"/>
                                                                                  <w:marRight w:val="0"/>
                                                                                  <w:marTop w:val="0"/>
                                                                                  <w:marBottom w:val="0"/>
                                                                                  <w:divBdr>
                                                                                    <w:top w:val="none" w:sz="0" w:space="0" w:color="auto"/>
                                                                                    <w:left w:val="none" w:sz="0" w:space="0" w:color="auto"/>
                                                                                    <w:bottom w:val="none" w:sz="0" w:space="0" w:color="auto"/>
                                                                                    <w:right w:val="none" w:sz="0" w:space="0" w:color="auto"/>
                                                                                  </w:divBdr>
                                                                                  <w:divsChild>
                                                                                    <w:div w:id="1688557052">
                                                                                      <w:marLeft w:val="0"/>
                                                                                      <w:marRight w:val="0"/>
                                                                                      <w:marTop w:val="0"/>
                                                                                      <w:marBottom w:val="0"/>
                                                                                      <w:divBdr>
                                                                                        <w:top w:val="none" w:sz="0" w:space="0" w:color="auto"/>
                                                                                        <w:left w:val="none" w:sz="0" w:space="0" w:color="auto"/>
                                                                                        <w:bottom w:val="none" w:sz="0" w:space="0" w:color="auto"/>
                                                                                        <w:right w:val="none" w:sz="0" w:space="0" w:color="auto"/>
                                                                                      </w:divBdr>
                                                                                      <w:divsChild>
                                                                                        <w:div w:id="1206985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5791645">
                                                                              <w:marLeft w:val="0"/>
                                                                              <w:marRight w:val="120"/>
                                                                              <w:marTop w:val="150"/>
                                                                              <w:marBottom w:val="0"/>
                                                                              <w:divBdr>
                                                                                <w:top w:val="none" w:sz="0" w:space="0" w:color="auto"/>
                                                                                <w:left w:val="none" w:sz="0" w:space="0" w:color="auto"/>
                                                                                <w:bottom w:val="none" w:sz="0" w:space="0" w:color="auto"/>
                                                                                <w:right w:val="none" w:sz="0" w:space="0" w:color="auto"/>
                                                                              </w:divBdr>
                                                                            </w:div>
                                                                          </w:divsChild>
                                                                        </w:div>
                                                                        <w:div w:id="1087725992">
                                                                          <w:marLeft w:val="0"/>
                                                                          <w:marRight w:val="0"/>
                                                                          <w:marTop w:val="0"/>
                                                                          <w:marBottom w:val="0"/>
                                                                          <w:divBdr>
                                                                            <w:top w:val="none" w:sz="0" w:space="0" w:color="auto"/>
                                                                            <w:left w:val="none" w:sz="0" w:space="0" w:color="auto"/>
                                                                            <w:bottom w:val="none" w:sz="0" w:space="0" w:color="auto"/>
                                                                            <w:right w:val="none" w:sz="0" w:space="0" w:color="auto"/>
                                                                          </w:divBdr>
                                                                          <w:divsChild>
                                                                            <w:div w:id="1019696012">
                                                                              <w:marLeft w:val="0"/>
                                                                              <w:marRight w:val="0"/>
                                                                              <w:marTop w:val="15"/>
                                                                              <w:marBottom w:val="0"/>
                                                                              <w:divBdr>
                                                                                <w:top w:val="none" w:sz="0" w:space="0" w:color="auto"/>
                                                                                <w:left w:val="none" w:sz="0" w:space="0" w:color="auto"/>
                                                                                <w:bottom w:val="none" w:sz="0" w:space="0" w:color="auto"/>
                                                                                <w:right w:val="none" w:sz="0" w:space="0" w:color="auto"/>
                                                                              </w:divBdr>
                                                                              <w:divsChild>
                                                                                <w:div w:id="14726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565648">
                                                              <w:marLeft w:val="0"/>
                                                              <w:marRight w:val="0"/>
                                                              <w:marTop w:val="0"/>
                                                              <w:marBottom w:val="0"/>
                                                              <w:divBdr>
                                                                <w:top w:val="none" w:sz="0" w:space="0" w:color="auto"/>
                                                                <w:left w:val="none" w:sz="0" w:space="0" w:color="auto"/>
                                                                <w:bottom w:val="none" w:sz="0" w:space="0" w:color="auto"/>
                                                                <w:right w:val="none" w:sz="0" w:space="0" w:color="auto"/>
                                                              </w:divBdr>
                                                            </w:div>
                                                          </w:divsChild>
                                                        </w:div>
                                                        <w:div w:id="177932779">
                                                          <w:marLeft w:val="0"/>
                                                          <w:marRight w:val="0"/>
                                                          <w:marTop w:val="0"/>
                                                          <w:marBottom w:val="0"/>
                                                          <w:divBdr>
                                                            <w:top w:val="none" w:sz="0" w:space="0" w:color="auto"/>
                                                            <w:left w:val="none" w:sz="0" w:space="0" w:color="auto"/>
                                                            <w:bottom w:val="none" w:sz="0" w:space="0" w:color="auto"/>
                                                            <w:right w:val="none" w:sz="0" w:space="0" w:color="auto"/>
                                                          </w:divBdr>
                                                          <w:divsChild>
                                                            <w:div w:id="1665011847">
                                                              <w:marLeft w:val="0"/>
                                                              <w:marRight w:val="0"/>
                                                              <w:marTop w:val="0"/>
                                                              <w:marBottom w:val="0"/>
                                                              <w:divBdr>
                                                                <w:top w:val="none" w:sz="0" w:space="0" w:color="auto"/>
                                                                <w:left w:val="none" w:sz="0" w:space="0" w:color="auto"/>
                                                                <w:bottom w:val="none" w:sz="0" w:space="0" w:color="auto"/>
                                                                <w:right w:val="none" w:sz="0" w:space="0" w:color="auto"/>
                                                              </w:divBdr>
                                                              <w:divsChild>
                                                                <w:div w:id="1282571752">
                                                                  <w:marLeft w:val="0"/>
                                                                  <w:marRight w:val="0"/>
                                                                  <w:marTop w:val="0"/>
                                                                  <w:marBottom w:val="0"/>
                                                                  <w:divBdr>
                                                                    <w:top w:val="none" w:sz="0" w:space="0" w:color="auto"/>
                                                                    <w:left w:val="none" w:sz="0" w:space="0" w:color="auto"/>
                                                                    <w:bottom w:val="none" w:sz="0" w:space="0" w:color="auto"/>
                                                                    <w:right w:val="none" w:sz="0" w:space="0" w:color="auto"/>
                                                                  </w:divBdr>
                                                                  <w:divsChild>
                                                                    <w:div w:id="1290624836">
                                                                      <w:marLeft w:val="0"/>
                                                                      <w:marRight w:val="0"/>
                                                                      <w:marTop w:val="0"/>
                                                                      <w:marBottom w:val="0"/>
                                                                      <w:divBdr>
                                                                        <w:top w:val="none" w:sz="0" w:space="0" w:color="auto"/>
                                                                        <w:left w:val="none" w:sz="0" w:space="0" w:color="auto"/>
                                                                        <w:bottom w:val="none" w:sz="0" w:space="0" w:color="auto"/>
                                                                        <w:right w:val="none" w:sz="0" w:space="0" w:color="auto"/>
                                                                      </w:divBdr>
                                                                      <w:divsChild>
                                                                        <w:div w:id="1873036952">
                                                                          <w:marLeft w:val="0"/>
                                                                          <w:marRight w:val="0"/>
                                                                          <w:marTop w:val="0"/>
                                                                          <w:marBottom w:val="0"/>
                                                                          <w:divBdr>
                                                                            <w:top w:val="none" w:sz="0" w:space="0" w:color="auto"/>
                                                                            <w:left w:val="none" w:sz="0" w:space="0" w:color="auto"/>
                                                                            <w:bottom w:val="none" w:sz="0" w:space="0" w:color="auto"/>
                                                                            <w:right w:val="none" w:sz="0" w:space="0" w:color="auto"/>
                                                                          </w:divBdr>
                                                                          <w:divsChild>
                                                                            <w:div w:id="1870218705">
                                                                              <w:marLeft w:val="0"/>
                                                                              <w:marRight w:val="0"/>
                                                                              <w:marTop w:val="0"/>
                                                                              <w:marBottom w:val="0"/>
                                                                              <w:divBdr>
                                                                                <w:top w:val="none" w:sz="0" w:space="0" w:color="auto"/>
                                                                                <w:left w:val="none" w:sz="0" w:space="0" w:color="auto"/>
                                                                                <w:bottom w:val="none" w:sz="0" w:space="0" w:color="auto"/>
                                                                                <w:right w:val="none" w:sz="0" w:space="0" w:color="auto"/>
                                                                              </w:divBdr>
                                                                              <w:divsChild>
                                                                                <w:div w:id="74816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889985">
                                                              <w:marLeft w:val="0"/>
                                                              <w:marRight w:val="0"/>
                                                              <w:marTop w:val="0"/>
                                                              <w:marBottom w:val="0"/>
                                                              <w:divBdr>
                                                                <w:top w:val="none" w:sz="0" w:space="0" w:color="auto"/>
                                                                <w:left w:val="none" w:sz="0" w:space="0" w:color="auto"/>
                                                                <w:bottom w:val="none" w:sz="0" w:space="0" w:color="auto"/>
                                                                <w:right w:val="none" w:sz="0" w:space="0" w:color="auto"/>
                                                              </w:divBdr>
                                                            </w:div>
                                                          </w:divsChild>
                                                        </w:div>
                                                        <w:div w:id="1585455347">
                                                          <w:marLeft w:val="0"/>
                                                          <w:marRight w:val="0"/>
                                                          <w:marTop w:val="0"/>
                                                          <w:marBottom w:val="0"/>
                                                          <w:divBdr>
                                                            <w:top w:val="none" w:sz="0" w:space="0" w:color="auto"/>
                                                            <w:left w:val="none" w:sz="0" w:space="0" w:color="auto"/>
                                                            <w:bottom w:val="none" w:sz="0" w:space="0" w:color="auto"/>
                                                            <w:right w:val="none" w:sz="0" w:space="0" w:color="auto"/>
                                                          </w:divBdr>
                                                          <w:divsChild>
                                                            <w:div w:id="461074554">
                                                              <w:marLeft w:val="0"/>
                                                              <w:marRight w:val="0"/>
                                                              <w:marTop w:val="0"/>
                                                              <w:marBottom w:val="0"/>
                                                              <w:divBdr>
                                                                <w:top w:val="none" w:sz="0" w:space="0" w:color="auto"/>
                                                                <w:left w:val="none" w:sz="0" w:space="0" w:color="auto"/>
                                                                <w:bottom w:val="none" w:sz="0" w:space="0" w:color="auto"/>
                                                                <w:right w:val="none" w:sz="0" w:space="0" w:color="auto"/>
                                                              </w:divBdr>
                                                              <w:divsChild>
                                                                <w:div w:id="1263027175">
                                                                  <w:marLeft w:val="0"/>
                                                                  <w:marRight w:val="0"/>
                                                                  <w:marTop w:val="0"/>
                                                                  <w:marBottom w:val="0"/>
                                                                  <w:divBdr>
                                                                    <w:top w:val="none" w:sz="0" w:space="0" w:color="auto"/>
                                                                    <w:left w:val="none" w:sz="0" w:space="0" w:color="auto"/>
                                                                    <w:bottom w:val="none" w:sz="0" w:space="0" w:color="auto"/>
                                                                    <w:right w:val="none" w:sz="0" w:space="0" w:color="auto"/>
                                                                  </w:divBdr>
                                                                  <w:divsChild>
                                                                    <w:div w:id="1191336881">
                                                                      <w:marLeft w:val="0"/>
                                                                      <w:marRight w:val="0"/>
                                                                      <w:marTop w:val="0"/>
                                                                      <w:marBottom w:val="0"/>
                                                                      <w:divBdr>
                                                                        <w:top w:val="none" w:sz="0" w:space="0" w:color="auto"/>
                                                                        <w:left w:val="none" w:sz="0" w:space="0" w:color="auto"/>
                                                                        <w:bottom w:val="none" w:sz="0" w:space="0" w:color="auto"/>
                                                                        <w:right w:val="none" w:sz="0" w:space="0" w:color="auto"/>
                                                                      </w:divBdr>
                                                                      <w:divsChild>
                                                                        <w:div w:id="1111432429">
                                                                          <w:marLeft w:val="0"/>
                                                                          <w:marRight w:val="0"/>
                                                                          <w:marTop w:val="0"/>
                                                                          <w:marBottom w:val="0"/>
                                                                          <w:divBdr>
                                                                            <w:top w:val="none" w:sz="0" w:space="0" w:color="auto"/>
                                                                            <w:left w:val="none" w:sz="0" w:space="0" w:color="auto"/>
                                                                            <w:bottom w:val="none" w:sz="0" w:space="0" w:color="auto"/>
                                                                            <w:right w:val="none" w:sz="0" w:space="0" w:color="auto"/>
                                                                          </w:divBdr>
                                                                          <w:divsChild>
                                                                            <w:div w:id="547453345">
                                                                              <w:marLeft w:val="0"/>
                                                                              <w:marRight w:val="0"/>
                                                                              <w:marTop w:val="0"/>
                                                                              <w:marBottom w:val="0"/>
                                                                              <w:divBdr>
                                                                                <w:top w:val="none" w:sz="0" w:space="0" w:color="auto"/>
                                                                                <w:left w:val="none" w:sz="0" w:space="0" w:color="auto"/>
                                                                                <w:bottom w:val="none" w:sz="0" w:space="0" w:color="auto"/>
                                                                                <w:right w:val="none" w:sz="0" w:space="0" w:color="auto"/>
                                                                              </w:divBdr>
                                                                              <w:divsChild>
                                                                                <w:div w:id="490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045118">
                                                              <w:marLeft w:val="0"/>
                                                              <w:marRight w:val="0"/>
                                                              <w:marTop w:val="0"/>
                                                              <w:marBottom w:val="0"/>
                                                              <w:divBdr>
                                                                <w:top w:val="none" w:sz="0" w:space="0" w:color="auto"/>
                                                                <w:left w:val="none" w:sz="0" w:space="0" w:color="auto"/>
                                                                <w:bottom w:val="none" w:sz="0" w:space="0" w:color="auto"/>
                                                                <w:right w:val="none" w:sz="0" w:space="0" w:color="auto"/>
                                                              </w:divBdr>
                                                            </w:div>
                                                          </w:divsChild>
                                                        </w:div>
                                                        <w:div w:id="1399863746">
                                                          <w:marLeft w:val="0"/>
                                                          <w:marRight w:val="0"/>
                                                          <w:marTop w:val="0"/>
                                                          <w:marBottom w:val="0"/>
                                                          <w:divBdr>
                                                            <w:top w:val="none" w:sz="0" w:space="0" w:color="auto"/>
                                                            <w:left w:val="none" w:sz="0" w:space="0" w:color="auto"/>
                                                            <w:bottom w:val="none" w:sz="0" w:space="0" w:color="auto"/>
                                                            <w:right w:val="none" w:sz="0" w:space="0" w:color="auto"/>
                                                          </w:divBdr>
                                                          <w:divsChild>
                                                            <w:div w:id="1402412623">
                                                              <w:marLeft w:val="0"/>
                                                              <w:marRight w:val="0"/>
                                                              <w:marTop w:val="0"/>
                                                              <w:marBottom w:val="0"/>
                                                              <w:divBdr>
                                                                <w:top w:val="none" w:sz="0" w:space="0" w:color="auto"/>
                                                                <w:left w:val="none" w:sz="0" w:space="0" w:color="auto"/>
                                                                <w:bottom w:val="none" w:sz="0" w:space="0" w:color="auto"/>
                                                                <w:right w:val="none" w:sz="0" w:space="0" w:color="auto"/>
                                                              </w:divBdr>
                                                              <w:divsChild>
                                                                <w:div w:id="541869650">
                                                                  <w:marLeft w:val="0"/>
                                                                  <w:marRight w:val="0"/>
                                                                  <w:marTop w:val="0"/>
                                                                  <w:marBottom w:val="0"/>
                                                                  <w:divBdr>
                                                                    <w:top w:val="none" w:sz="0" w:space="0" w:color="auto"/>
                                                                    <w:left w:val="none" w:sz="0" w:space="0" w:color="auto"/>
                                                                    <w:bottom w:val="none" w:sz="0" w:space="0" w:color="auto"/>
                                                                    <w:right w:val="none" w:sz="0" w:space="0" w:color="auto"/>
                                                                  </w:divBdr>
                                                                  <w:divsChild>
                                                                    <w:div w:id="1187018978">
                                                                      <w:marLeft w:val="0"/>
                                                                      <w:marRight w:val="0"/>
                                                                      <w:marTop w:val="0"/>
                                                                      <w:marBottom w:val="0"/>
                                                                      <w:divBdr>
                                                                        <w:top w:val="none" w:sz="0" w:space="0" w:color="auto"/>
                                                                        <w:left w:val="none" w:sz="0" w:space="0" w:color="auto"/>
                                                                        <w:bottom w:val="none" w:sz="0" w:space="0" w:color="auto"/>
                                                                        <w:right w:val="none" w:sz="0" w:space="0" w:color="auto"/>
                                                                      </w:divBdr>
                                                                      <w:divsChild>
                                                                        <w:div w:id="834954042">
                                                                          <w:marLeft w:val="0"/>
                                                                          <w:marRight w:val="0"/>
                                                                          <w:marTop w:val="0"/>
                                                                          <w:marBottom w:val="0"/>
                                                                          <w:divBdr>
                                                                            <w:top w:val="none" w:sz="0" w:space="0" w:color="auto"/>
                                                                            <w:left w:val="none" w:sz="0" w:space="0" w:color="auto"/>
                                                                            <w:bottom w:val="none" w:sz="0" w:space="0" w:color="auto"/>
                                                                            <w:right w:val="none" w:sz="0" w:space="0" w:color="auto"/>
                                                                          </w:divBdr>
                                                                          <w:divsChild>
                                                                            <w:div w:id="912740639">
                                                                              <w:marLeft w:val="0"/>
                                                                              <w:marRight w:val="0"/>
                                                                              <w:marTop w:val="0"/>
                                                                              <w:marBottom w:val="0"/>
                                                                              <w:divBdr>
                                                                                <w:top w:val="none" w:sz="0" w:space="0" w:color="auto"/>
                                                                                <w:left w:val="none" w:sz="0" w:space="0" w:color="auto"/>
                                                                                <w:bottom w:val="none" w:sz="0" w:space="0" w:color="auto"/>
                                                                                <w:right w:val="none" w:sz="0" w:space="0" w:color="auto"/>
                                                                              </w:divBdr>
                                                                              <w:divsChild>
                                                                                <w:div w:id="2646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1245">
                                                              <w:marLeft w:val="0"/>
                                                              <w:marRight w:val="0"/>
                                                              <w:marTop w:val="0"/>
                                                              <w:marBottom w:val="0"/>
                                                              <w:divBdr>
                                                                <w:top w:val="none" w:sz="0" w:space="0" w:color="auto"/>
                                                                <w:left w:val="none" w:sz="0" w:space="0" w:color="auto"/>
                                                                <w:bottom w:val="none" w:sz="0" w:space="0" w:color="auto"/>
                                                                <w:right w:val="none" w:sz="0" w:space="0" w:color="auto"/>
                                                              </w:divBdr>
                                                            </w:div>
                                                          </w:divsChild>
                                                        </w:div>
                                                        <w:div w:id="1716659052">
                                                          <w:marLeft w:val="0"/>
                                                          <w:marRight w:val="0"/>
                                                          <w:marTop w:val="0"/>
                                                          <w:marBottom w:val="0"/>
                                                          <w:divBdr>
                                                            <w:top w:val="none" w:sz="0" w:space="0" w:color="auto"/>
                                                            <w:left w:val="none" w:sz="0" w:space="0" w:color="auto"/>
                                                            <w:bottom w:val="none" w:sz="0" w:space="0" w:color="auto"/>
                                                            <w:right w:val="none" w:sz="0" w:space="0" w:color="auto"/>
                                                          </w:divBdr>
                                                          <w:divsChild>
                                                            <w:div w:id="649479944">
                                                              <w:marLeft w:val="0"/>
                                                              <w:marRight w:val="0"/>
                                                              <w:marTop w:val="0"/>
                                                              <w:marBottom w:val="0"/>
                                                              <w:divBdr>
                                                                <w:top w:val="none" w:sz="0" w:space="0" w:color="auto"/>
                                                                <w:left w:val="none" w:sz="0" w:space="0" w:color="auto"/>
                                                                <w:bottom w:val="none" w:sz="0" w:space="0" w:color="auto"/>
                                                                <w:right w:val="none" w:sz="0" w:space="0" w:color="auto"/>
                                                              </w:divBdr>
                                                              <w:divsChild>
                                                                <w:div w:id="376316398">
                                                                  <w:marLeft w:val="0"/>
                                                                  <w:marRight w:val="0"/>
                                                                  <w:marTop w:val="0"/>
                                                                  <w:marBottom w:val="0"/>
                                                                  <w:divBdr>
                                                                    <w:top w:val="none" w:sz="0" w:space="0" w:color="auto"/>
                                                                    <w:left w:val="none" w:sz="0" w:space="0" w:color="auto"/>
                                                                    <w:bottom w:val="none" w:sz="0" w:space="0" w:color="auto"/>
                                                                    <w:right w:val="none" w:sz="0" w:space="0" w:color="auto"/>
                                                                  </w:divBdr>
                                                                  <w:divsChild>
                                                                    <w:div w:id="776488362">
                                                                      <w:marLeft w:val="0"/>
                                                                      <w:marRight w:val="0"/>
                                                                      <w:marTop w:val="0"/>
                                                                      <w:marBottom w:val="0"/>
                                                                      <w:divBdr>
                                                                        <w:top w:val="none" w:sz="0" w:space="0" w:color="auto"/>
                                                                        <w:left w:val="none" w:sz="0" w:space="0" w:color="auto"/>
                                                                        <w:bottom w:val="none" w:sz="0" w:space="0" w:color="auto"/>
                                                                        <w:right w:val="none" w:sz="0" w:space="0" w:color="auto"/>
                                                                      </w:divBdr>
                                                                      <w:divsChild>
                                                                        <w:div w:id="1885092873">
                                                                          <w:marLeft w:val="0"/>
                                                                          <w:marRight w:val="0"/>
                                                                          <w:marTop w:val="0"/>
                                                                          <w:marBottom w:val="0"/>
                                                                          <w:divBdr>
                                                                            <w:top w:val="none" w:sz="0" w:space="0" w:color="auto"/>
                                                                            <w:left w:val="none" w:sz="0" w:space="0" w:color="auto"/>
                                                                            <w:bottom w:val="none" w:sz="0" w:space="0" w:color="auto"/>
                                                                            <w:right w:val="none" w:sz="0" w:space="0" w:color="auto"/>
                                                                          </w:divBdr>
                                                                          <w:divsChild>
                                                                            <w:div w:id="837618371">
                                                                              <w:marLeft w:val="0"/>
                                                                              <w:marRight w:val="0"/>
                                                                              <w:marTop w:val="0"/>
                                                                              <w:marBottom w:val="0"/>
                                                                              <w:divBdr>
                                                                                <w:top w:val="none" w:sz="0" w:space="0" w:color="auto"/>
                                                                                <w:left w:val="none" w:sz="0" w:space="0" w:color="auto"/>
                                                                                <w:bottom w:val="none" w:sz="0" w:space="0" w:color="auto"/>
                                                                                <w:right w:val="none" w:sz="0" w:space="0" w:color="auto"/>
                                                                              </w:divBdr>
                                                                              <w:divsChild>
                                                                                <w:div w:id="14762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065065">
                                                              <w:marLeft w:val="0"/>
                                                              <w:marRight w:val="0"/>
                                                              <w:marTop w:val="0"/>
                                                              <w:marBottom w:val="0"/>
                                                              <w:divBdr>
                                                                <w:top w:val="none" w:sz="0" w:space="0" w:color="auto"/>
                                                                <w:left w:val="none" w:sz="0" w:space="0" w:color="auto"/>
                                                                <w:bottom w:val="none" w:sz="0" w:space="0" w:color="auto"/>
                                                                <w:right w:val="none" w:sz="0" w:space="0" w:color="auto"/>
                                                              </w:divBdr>
                                                            </w:div>
                                                          </w:divsChild>
                                                        </w:div>
                                                        <w:div w:id="194201678">
                                                          <w:marLeft w:val="0"/>
                                                          <w:marRight w:val="0"/>
                                                          <w:marTop w:val="0"/>
                                                          <w:marBottom w:val="0"/>
                                                          <w:divBdr>
                                                            <w:top w:val="none" w:sz="0" w:space="0" w:color="auto"/>
                                                            <w:left w:val="none" w:sz="0" w:space="0" w:color="auto"/>
                                                            <w:bottom w:val="none" w:sz="0" w:space="0" w:color="auto"/>
                                                            <w:right w:val="none" w:sz="0" w:space="0" w:color="auto"/>
                                                          </w:divBdr>
                                                          <w:divsChild>
                                                            <w:div w:id="1741706588">
                                                              <w:marLeft w:val="0"/>
                                                              <w:marRight w:val="0"/>
                                                              <w:marTop w:val="0"/>
                                                              <w:marBottom w:val="0"/>
                                                              <w:divBdr>
                                                                <w:top w:val="none" w:sz="0" w:space="0" w:color="auto"/>
                                                                <w:left w:val="none" w:sz="0" w:space="0" w:color="auto"/>
                                                                <w:bottom w:val="none" w:sz="0" w:space="0" w:color="auto"/>
                                                                <w:right w:val="none" w:sz="0" w:space="0" w:color="auto"/>
                                                              </w:divBdr>
                                                              <w:divsChild>
                                                                <w:div w:id="649139814">
                                                                  <w:marLeft w:val="0"/>
                                                                  <w:marRight w:val="0"/>
                                                                  <w:marTop w:val="0"/>
                                                                  <w:marBottom w:val="0"/>
                                                                  <w:divBdr>
                                                                    <w:top w:val="none" w:sz="0" w:space="0" w:color="auto"/>
                                                                    <w:left w:val="none" w:sz="0" w:space="0" w:color="auto"/>
                                                                    <w:bottom w:val="none" w:sz="0" w:space="0" w:color="auto"/>
                                                                    <w:right w:val="none" w:sz="0" w:space="0" w:color="auto"/>
                                                                  </w:divBdr>
                                                                  <w:divsChild>
                                                                    <w:div w:id="132141313">
                                                                      <w:marLeft w:val="0"/>
                                                                      <w:marRight w:val="0"/>
                                                                      <w:marTop w:val="0"/>
                                                                      <w:marBottom w:val="0"/>
                                                                      <w:divBdr>
                                                                        <w:top w:val="none" w:sz="0" w:space="0" w:color="auto"/>
                                                                        <w:left w:val="none" w:sz="0" w:space="0" w:color="auto"/>
                                                                        <w:bottom w:val="none" w:sz="0" w:space="0" w:color="auto"/>
                                                                        <w:right w:val="none" w:sz="0" w:space="0" w:color="auto"/>
                                                                      </w:divBdr>
                                                                      <w:divsChild>
                                                                        <w:div w:id="825899062">
                                                                          <w:marLeft w:val="0"/>
                                                                          <w:marRight w:val="0"/>
                                                                          <w:marTop w:val="0"/>
                                                                          <w:marBottom w:val="0"/>
                                                                          <w:divBdr>
                                                                            <w:top w:val="none" w:sz="0" w:space="0" w:color="auto"/>
                                                                            <w:left w:val="none" w:sz="0" w:space="0" w:color="auto"/>
                                                                            <w:bottom w:val="none" w:sz="0" w:space="0" w:color="auto"/>
                                                                            <w:right w:val="none" w:sz="0" w:space="0" w:color="auto"/>
                                                                          </w:divBdr>
                                                                          <w:divsChild>
                                                                            <w:div w:id="1506936968">
                                                                              <w:marLeft w:val="0"/>
                                                                              <w:marRight w:val="0"/>
                                                                              <w:marTop w:val="0"/>
                                                                              <w:marBottom w:val="0"/>
                                                                              <w:divBdr>
                                                                                <w:top w:val="none" w:sz="0" w:space="0" w:color="auto"/>
                                                                                <w:left w:val="none" w:sz="0" w:space="0" w:color="auto"/>
                                                                                <w:bottom w:val="none" w:sz="0" w:space="0" w:color="auto"/>
                                                                                <w:right w:val="none" w:sz="0" w:space="0" w:color="auto"/>
                                                                              </w:divBdr>
                                                                              <w:divsChild>
                                                                                <w:div w:id="2147040843">
                                                                                  <w:marLeft w:val="0"/>
                                                                                  <w:marRight w:val="0"/>
                                                                                  <w:marTop w:val="0"/>
                                                                                  <w:marBottom w:val="0"/>
                                                                                  <w:divBdr>
                                                                                    <w:top w:val="none" w:sz="0" w:space="0" w:color="auto"/>
                                                                                    <w:left w:val="none" w:sz="0" w:space="0" w:color="auto"/>
                                                                                    <w:bottom w:val="none" w:sz="0" w:space="0" w:color="auto"/>
                                                                                    <w:right w:val="none" w:sz="0" w:space="0" w:color="auto"/>
                                                                                  </w:divBdr>
                                                                                  <w:divsChild>
                                                                                    <w:div w:id="1577327681">
                                                                                      <w:marLeft w:val="0"/>
                                                                                      <w:marRight w:val="0"/>
                                                                                      <w:marTop w:val="0"/>
                                                                                      <w:marBottom w:val="0"/>
                                                                                      <w:divBdr>
                                                                                        <w:top w:val="none" w:sz="0" w:space="0" w:color="auto"/>
                                                                                        <w:left w:val="none" w:sz="0" w:space="0" w:color="auto"/>
                                                                                        <w:bottom w:val="none" w:sz="0" w:space="0" w:color="auto"/>
                                                                                        <w:right w:val="none" w:sz="0" w:space="0" w:color="auto"/>
                                                                                      </w:divBdr>
                                                                                      <w:divsChild>
                                                                                        <w:div w:id="880822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172704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14079930">
                                                              <w:marLeft w:val="0"/>
                                                              <w:marRight w:val="0"/>
                                                              <w:marTop w:val="0"/>
                                                              <w:marBottom w:val="0"/>
                                                              <w:divBdr>
                                                                <w:top w:val="none" w:sz="0" w:space="0" w:color="auto"/>
                                                                <w:left w:val="none" w:sz="0" w:space="0" w:color="auto"/>
                                                                <w:bottom w:val="none" w:sz="0" w:space="0" w:color="auto"/>
                                                                <w:right w:val="none" w:sz="0" w:space="0" w:color="auto"/>
                                                              </w:divBdr>
                                                            </w:div>
                                                          </w:divsChild>
                                                        </w:div>
                                                        <w:div w:id="872963413">
                                                          <w:marLeft w:val="0"/>
                                                          <w:marRight w:val="0"/>
                                                          <w:marTop w:val="0"/>
                                                          <w:marBottom w:val="0"/>
                                                          <w:divBdr>
                                                            <w:top w:val="none" w:sz="0" w:space="0" w:color="auto"/>
                                                            <w:left w:val="none" w:sz="0" w:space="0" w:color="auto"/>
                                                            <w:bottom w:val="none" w:sz="0" w:space="0" w:color="auto"/>
                                                            <w:right w:val="none" w:sz="0" w:space="0" w:color="auto"/>
                                                          </w:divBdr>
                                                          <w:divsChild>
                                                            <w:div w:id="1809779489">
                                                              <w:marLeft w:val="0"/>
                                                              <w:marRight w:val="0"/>
                                                              <w:marTop w:val="0"/>
                                                              <w:marBottom w:val="0"/>
                                                              <w:divBdr>
                                                                <w:top w:val="none" w:sz="0" w:space="0" w:color="auto"/>
                                                                <w:left w:val="none" w:sz="0" w:space="0" w:color="auto"/>
                                                                <w:bottom w:val="none" w:sz="0" w:space="0" w:color="auto"/>
                                                                <w:right w:val="none" w:sz="0" w:space="0" w:color="auto"/>
                                                              </w:divBdr>
                                                              <w:divsChild>
                                                                <w:div w:id="850264467">
                                                                  <w:marLeft w:val="0"/>
                                                                  <w:marRight w:val="0"/>
                                                                  <w:marTop w:val="0"/>
                                                                  <w:marBottom w:val="0"/>
                                                                  <w:divBdr>
                                                                    <w:top w:val="none" w:sz="0" w:space="0" w:color="auto"/>
                                                                    <w:left w:val="none" w:sz="0" w:space="0" w:color="auto"/>
                                                                    <w:bottom w:val="none" w:sz="0" w:space="0" w:color="auto"/>
                                                                    <w:right w:val="none" w:sz="0" w:space="0" w:color="auto"/>
                                                                  </w:divBdr>
                                                                  <w:divsChild>
                                                                    <w:div w:id="1853833589">
                                                                      <w:marLeft w:val="0"/>
                                                                      <w:marRight w:val="0"/>
                                                                      <w:marTop w:val="0"/>
                                                                      <w:marBottom w:val="0"/>
                                                                      <w:divBdr>
                                                                        <w:top w:val="none" w:sz="0" w:space="0" w:color="auto"/>
                                                                        <w:left w:val="none" w:sz="0" w:space="0" w:color="auto"/>
                                                                        <w:bottom w:val="none" w:sz="0" w:space="0" w:color="auto"/>
                                                                        <w:right w:val="none" w:sz="0" w:space="0" w:color="auto"/>
                                                                      </w:divBdr>
                                                                      <w:divsChild>
                                                                        <w:div w:id="299577180">
                                                                          <w:marLeft w:val="0"/>
                                                                          <w:marRight w:val="0"/>
                                                                          <w:marTop w:val="0"/>
                                                                          <w:marBottom w:val="0"/>
                                                                          <w:divBdr>
                                                                            <w:top w:val="none" w:sz="0" w:space="0" w:color="auto"/>
                                                                            <w:left w:val="none" w:sz="0" w:space="0" w:color="auto"/>
                                                                            <w:bottom w:val="none" w:sz="0" w:space="0" w:color="auto"/>
                                                                            <w:right w:val="none" w:sz="0" w:space="0" w:color="auto"/>
                                                                          </w:divBdr>
                                                                          <w:divsChild>
                                                                            <w:div w:id="428694036">
                                                                              <w:marLeft w:val="0"/>
                                                                              <w:marRight w:val="0"/>
                                                                              <w:marTop w:val="0"/>
                                                                              <w:marBottom w:val="0"/>
                                                                              <w:divBdr>
                                                                                <w:top w:val="none" w:sz="0" w:space="0" w:color="auto"/>
                                                                                <w:left w:val="none" w:sz="0" w:space="0" w:color="auto"/>
                                                                                <w:bottom w:val="none" w:sz="0" w:space="0" w:color="auto"/>
                                                                                <w:right w:val="none" w:sz="0" w:space="0" w:color="auto"/>
                                                                              </w:divBdr>
                                                                              <w:divsChild>
                                                                                <w:div w:id="1006248052">
                                                                                  <w:marLeft w:val="0"/>
                                                                                  <w:marRight w:val="0"/>
                                                                                  <w:marTop w:val="0"/>
                                                                                  <w:marBottom w:val="0"/>
                                                                                  <w:divBdr>
                                                                                    <w:top w:val="none" w:sz="0" w:space="0" w:color="auto"/>
                                                                                    <w:left w:val="none" w:sz="0" w:space="0" w:color="auto"/>
                                                                                    <w:bottom w:val="none" w:sz="0" w:space="0" w:color="auto"/>
                                                                                    <w:right w:val="none" w:sz="0" w:space="0" w:color="auto"/>
                                                                                  </w:divBdr>
                                                                                  <w:divsChild>
                                                                                    <w:div w:id="735005996">
                                                                                      <w:marLeft w:val="0"/>
                                                                                      <w:marRight w:val="0"/>
                                                                                      <w:marTop w:val="0"/>
                                                                                      <w:marBottom w:val="0"/>
                                                                                      <w:divBdr>
                                                                                        <w:top w:val="none" w:sz="0" w:space="0" w:color="auto"/>
                                                                                        <w:left w:val="none" w:sz="0" w:space="0" w:color="auto"/>
                                                                                        <w:bottom w:val="none" w:sz="0" w:space="0" w:color="auto"/>
                                                                                        <w:right w:val="none" w:sz="0" w:space="0" w:color="auto"/>
                                                                                      </w:divBdr>
                                                                                      <w:divsChild>
                                                                                        <w:div w:id="16796970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4108022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43616114">
                                                              <w:marLeft w:val="0"/>
                                                              <w:marRight w:val="0"/>
                                                              <w:marTop w:val="0"/>
                                                              <w:marBottom w:val="0"/>
                                                              <w:divBdr>
                                                                <w:top w:val="none" w:sz="0" w:space="0" w:color="auto"/>
                                                                <w:left w:val="none" w:sz="0" w:space="0" w:color="auto"/>
                                                                <w:bottom w:val="none" w:sz="0" w:space="0" w:color="auto"/>
                                                                <w:right w:val="none" w:sz="0" w:space="0" w:color="auto"/>
                                                              </w:divBdr>
                                                            </w:div>
                                                          </w:divsChild>
                                                        </w:div>
                                                        <w:div w:id="776829159">
                                                          <w:marLeft w:val="0"/>
                                                          <w:marRight w:val="0"/>
                                                          <w:marTop w:val="0"/>
                                                          <w:marBottom w:val="0"/>
                                                          <w:divBdr>
                                                            <w:top w:val="none" w:sz="0" w:space="0" w:color="auto"/>
                                                            <w:left w:val="none" w:sz="0" w:space="0" w:color="auto"/>
                                                            <w:bottom w:val="none" w:sz="0" w:space="0" w:color="auto"/>
                                                            <w:right w:val="none" w:sz="0" w:space="0" w:color="auto"/>
                                                          </w:divBdr>
                                                          <w:divsChild>
                                                            <w:div w:id="651908469">
                                                              <w:marLeft w:val="0"/>
                                                              <w:marRight w:val="0"/>
                                                              <w:marTop w:val="0"/>
                                                              <w:marBottom w:val="0"/>
                                                              <w:divBdr>
                                                                <w:top w:val="none" w:sz="0" w:space="0" w:color="auto"/>
                                                                <w:left w:val="none" w:sz="0" w:space="0" w:color="auto"/>
                                                                <w:bottom w:val="none" w:sz="0" w:space="0" w:color="auto"/>
                                                                <w:right w:val="none" w:sz="0" w:space="0" w:color="auto"/>
                                                              </w:divBdr>
                                                              <w:divsChild>
                                                                <w:div w:id="588782031">
                                                                  <w:marLeft w:val="0"/>
                                                                  <w:marRight w:val="0"/>
                                                                  <w:marTop w:val="0"/>
                                                                  <w:marBottom w:val="0"/>
                                                                  <w:divBdr>
                                                                    <w:top w:val="none" w:sz="0" w:space="0" w:color="auto"/>
                                                                    <w:left w:val="none" w:sz="0" w:space="0" w:color="auto"/>
                                                                    <w:bottom w:val="none" w:sz="0" w:space="0" w:color="auto"/>
                                                                    <w:right w:val="none" w:sz="0" w:space="0" w:color="auto"/>
                                                                  </w:divBdr>
                                                                  <w:divsChild>
                                                                    <w:div w:id="1997955290">
                                                                      <w:marLeft w:val="0"/>
                                                                      <w:marRight w:val="0"/>
                                                                      <w:marTop w:val="0"/>
                                                                      <w:marBottom w:val="0"/>
                                                                      <w:divBdr>
                                                                        <w:top w:val="none" w:sz="0" w:space="0" w:color="auto"/>
                                                                        <w:left w:val="none" w:sz="0" w:space="0" w:color="auto"/>
                                                                        <w:bottom w:val="none" w:sz="0" w:space="0" w:color="auto"/>
                                                                        <w:right w:val="none" w:sz="0" w:space="0" w:color="auto"/>
                                                                      </w:divBdr>
                                                                      <w:divsChild>
                                                                        <w:div w:id="1267426755">
                                                                          <w:marLeft w:val="0"/>
                                                                          <w:marRight w:val="0"/>
                                                                          <w:marTop w:val="0"/>
                                                                          <w:marBottom w:val="0"/>
                                                                          <w:divBdr>
                                                                            <w:top w:val="none" w:sz="0" w:space="0" w:color="auto"/>
                                                                            <w:left w:val="none" w:sz="0" w:space="0" w:color="auto"/>
                                                                            <w:bottom w:val="none" w:sz="0" w:space="0" w:color="auto"/>
                                                                            <w:right w:val="none" w:sz="0" w:space="0" w:color="auto"/>
                                                                          </w:divBdr>
                                                                          <w:divsChild>
                                                                            <w:div w:id="1723363099">
                                                                              <w:marLeft w:val="0"/>
                                                                              <w:marRight w:val="0"/>
                                                                              <w:marTop w:val="0"/>
                                                                              <w:marBottom w:val="0"/>
                                                                              <w:divBdr>
                                                                                <w:top w:val="none" w:sz="0" w:space="0" w:color="auto"/>
                                                                                <w:left w:val="none" w:sz="0" w:space="0" w:color="auto"/>
                                                                                <w:bottom w:val="none" w:sz="0" w:space="0" w:color="auto"/>
                                                                                <w:right w:val="none" w:sz="0" w:space="0" w:color="auto"/>
                                                                              </w:divBdr>
                                                                              <w:divsChild>
                                                                                <w:div w:id="62526815">
                                                                                  <w:marLeft w:val="0"/>
                                                                                  <w:marRight w:val="0"/>
                                                                                  <w:marTop w:val="0"/>
                                                                                  <w:marBottom w:val="0"/>
                                                                                  <w:divBdr>
                                                                                    <w:top w:val="none" w:sz="0" w:space="0" w:color="auto"/>
                                                                                    <w:left w:val="none" w:sz="0" w:space="0" w:color="auto"/>
                                                                                    <w:bottom w:val="none" w:sz="0" w:space="0" w:color="auto"/>
                                                                                    <w:right w:val="none" w:sz="0" w:space="0" w:color="auto"/>
                                                                                  </w:divBdr>
                                                                                  <w:divsChild>
                                                                                    <w:div w:id="639504442">
                                                                                      <w:marLeft w:val="0"/>
                                                                                      <w:marRight w:val="0"/>
                                                                                      <w:marTop w:val="0"/>
                                                                                      <w:marBottom w:val="0"/>
                                                                                      <w:divBdr>
                                                                                        <w:top w:val="none" w:sz="0" w:space="0" w:color="auto"/>
                                                                                        <w:left w:val="none" w:sz="0" w:space="0" w:color="auto"/>
                                                                                        <w:bottom w:val="none" w:sz="0" w:space="0" w:color="auto"/>
                                                                                        <w:right w:val="none" w:sz="0" w:space="0" w:color="auto"/>
                                                                                      </w:divBdr>
                                                                                      <w:divsChild>
                                                                                        <w:div w:id="6178763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18770656">
                                                                              <w:marLeft w:val="0"/>
                                                                              <w:marRight w:val="120"/>
                                                                              <w:marTop w:val="150"/>
                                                                              <w:marBottom w:val="0"/>
                                                                              <w:divBdr>
                                                                                <w:top w:val="none" w:sz="0" w:space="0" w:color="auto"/>
                                                                                <w:left w:val="none" w:sz="0" w:space="0" w:color="auto"/>
                                                                                <w:bottom w:val="none" w:sz="0" w:space="0" w:color="auto"/>
                                                                                <w:right w:val="none" w:sz="0" w:space="0" w:color="auto"/>
                                                                              </w:divBdr>
                                                                            </w:div>
                                                                          </w:divsChild>
                                                                        </w:div>
                                                                        <w:div w:id="990672313">
                                                                          <w:marLeft w:val="0"/>
                                                                          <w:marRight w:val="0"/>
                                                                          <w:marTop w:val="0"/>
                                                                          <w:marBottom w:val="0"/>
                                                                          <w:divBdr>
                                                                            <w:top w:val="none" w:sz="0" w:space="0" w:color="auto"/>
                                                                            <w:left w:val="none" w:sz="0" w:space="0" w:color="auto"/>
                                                                            <w:bottom w:val="none" w:sz="0" w:space="0" w:color="auto"/>
                                                                            <w:right w:val="none" w:sz="0" w:space="0" w:color="auto"/>
                                                                          </w:divBdr>
                                                                          <w:divsChild>
                                                                            <w:div w:id="153104229">
                                                                              <w:marLeft w:val="0"/>
                                                                              <w:marRight w:val="0"/>
                                                                              <w:marTop w:val="15"/>
                                                                              <w:marBottom w:val="0"/>
                                                                              <w:divBdr>
                                                                                <w:top w:val="none" w:sz="0" w:space="0" w:color="auto"/>
                                                                                <w:left w:val="none" w:sz="0" w:space="0" w:color="auto"/>
                                                                                <w:bottom w:val="none" w:sz="0" w:space="0" w:color="auto"/>
                                                                                <w:right w:val="none" w:sz="0" w:space="0" w:color="auto"/>
                                                                              </w:divBdr>
                                                                              <w:divsChild>
                                                                                <w:div w:id="370768501">
                                                                                  <w:marLeft w:val="0"/>
                                                                                  <w:marRight w:val="0"/>
                                                                                  <w:marTop w:val="0"/>
                                                                                  <w:marBottom w:val="0"/>
                                                                                  <w:divBdr>
                                                                                    <w:top w:val="none" w:sz="0" w:space="0" w:color="auto"/>
                                                                                    <w:left w:val="none" w:sz="0" w:space="0" w:color="auto"/>
                                                                                    <w:bottom w:val="none" w:sz="0" w:space="0" w:color="auto"/>
                                                                                    <w:right w:val="none" w:sz="0" w:space="0" w:color="auto"/>
                                                                                  </w:divBdr>
                                                                                </w:div>
                                                                                <w:div w:id="1838694044">
                                                                                  <w:marLeft w:val="0"/>
                                                                                  <w:marRight w:val="15"/>
                                                                                  <w:marTop w:val="0"/>
                                                                                  <w:marBottom w:val="0"/>
                                                                                  <w:divBdr>
                                                                                    <w:top w:val="none" w:sz="0" w:space="0" w:color="auto"/>
                                                                                    <w:left w:val="none" w:sz="0" w:space="0" w:color="auto"/>
                                                                                    <w:bottom w:val="none" w:sz="0" w:space="0" w:color="auto"/>
                                                                                    <w:right w:val="none" w:sz="0" w:space="0" w:color="auto"/>
                                                                                  </w:divBdr>
                                                                                  <w:divsChild>
                                                                                    <w:div w:id="1212645041">
                                                                                      <w:marLeft w:val="0"/>
                                                                                      <w:marRight w:val="0"/>
                                                                                      <w:marTop w:val="0"/>
                                                                                      <w:marBottom w:val="0"/>
                                                                                      <w:divBdr>
                                                                                        <w:top w:val="none" w:sz="0" w:space="0" w:color="auto"/>
                                                                                        <w:left w:val="none" w:sz="0" w:space="0" w:color="auto"/>
                                                                                        <w:bottom w:val="none" w:sz="0" w:space="0" w:color="auto"/>
                                                                                        <w:right w:val="none" w:sz="0" w:space="0" w:color="auto"/>
                                                                                      </w:divBdr>
                                                                                      <w:divsChild>
                                                                                        <w:div w:id="1055280666">
                                                                                          <w:marLeft w:val="0"/>
                                                                                          <w:marRight w:val="0"/>
                                                                                          <w:marTop w:val="0"/>
                                                                                          <w:marBottom w:val="0"/>
                                                                                          <w:divBdr>
                                                                                            <w:top w:val="none" w:sz="0" w:space="0" w:color="auto"/>
                                                                                            <w:left w:val="none" w:sz="0" w:space="0" w:color="auto"/>
                                                                                            <w:bottom w:val="none" w:sz="0" w:space="0" w:color="auto"/>
                                                                                            <w:right w:val="none" w:sz="0" w:space="0" w:color="auto"/>
                                                                                          </w:divBdr>
                                                                                          <w:divsChild>
                                                                                            <w:div w:id="1349984560">
                                                                                              <w:marLeft w:val="0"/>
                                                                                              <w:marRight w:val="0"/>
                                                                                              <w:marTop w:val="0"/>
                                                                                              <w:marBottom w:val="0"/>
                                                                                              <w:divBdr>
                                                                                                <w:top w:val="none" w:sz="0" w:space="0" w:color="auto"/>
                                                                                                <w:left w:val="none" w:sz="0" w:space="0" w:color="auto"/>
                                                                                                <w:bottom w:val="none" w:sz="0" w:space="0" w:color="auto"/>
                                                                                                <w:right w:val="none" w:sz="0" w:space="0" w:color="auto"/>
                                                                                              </w:divBdr>
                                                                                              <w:divsChild>
                                                                                                <w:div w:id="1723597543">
                                                                                                  <w:marLeft w:val="0"/>
                                                                                                  <w:marRight w:val="0"/>
                                                                                                  <w:marTop w:val="0"/>
                                                                                                  <w:marBottom w:val="0"/>
                                                                                                  <w:divBdr>
                                                                                                    <w:top w:val="none" w:sz="0" w:space="0" w:color="auto"/>
                                                                                                    <w:left w:val="none" w:sz="0" w:space="0" w:color="auto"/>
                                                                                                    <w:bottom w:val="none" w:sz="0" w:space="0" w:color="auto"/>
                                                                                                    <w:right w:val="none" w:sz="0" w:space="0" w:color="auto"/>
                                                                                                  </w:divBdr>
                                                                                                  <w:divsChild>
                                                                                                    <w:div w:id="2650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326382">
                                                              <w:marLeft w:val="0"/>
                                                              <w:marRight w:val="0"/>
                                                              <w:marTop w:val="0"/>
                                                              <w:marBottom w:val="0"/>
                                                              <w:divBdr>
                                                                <w:top w:val="none" w:sz="0" w:space="0" w:color="auto"/>
                                                                <w:left w:val="none" w:sz="0" w:space="0" w:color="auto"/>
                                                                <w:bottom w:val="none" w:sz="0" w:space="0" w:color="auto"/>
                                                                <w:right w:val="none" w:sz="0" w:space="0" w:color="auto"/>
                                                              </w:divBdr>
                                                            </w:div>
                                                          </w:divsChild>
                                                        </w:div>
                                                        <w:div w:id="135727809">
                                                          <w:marLeft w:val="0"/>
                                                          <w:marRight w:val="0"/>
                                                          <w:marTop w:val="0"/>
                                                          <w:marBottom w:val="0"/>
                                                          <w:divBdr>
                                                            <w:top w:val="none" w:sz="0" w:space="0" w:color="auto"/>
                                                            <w:left w:val="none" w:sz="0" w:space="0" w:color="auto"/>
                                                            <w:bottom w:val="none" w:sz="0" w:space="0" w:color="auto"/>
                                                            <w:right w:val="none" w:sz="0" w:space="0" w:color="auto"/>
                                                          </w:divBdr>
                                                          <w:divsChild>
                                                            <w:div w:id="1868442164">
                                                              <w:marLeft w:val="0"/>
                                                              <w:marRight w:val="0"/>
                                                              <w:marTop w:val="0"/>
                                                              <w:marBottom w:val="0"/>
                                                              <w:divBdr>
                                                                <w:top w:val="none" w:sz="0" w:space="0" w:color="auto"/>
                                                                <w:left w:val="none" w:sz="0" w:space="0" w:color="auto"/>
                                                                <w:bottom w:val="none" w:sz="0" w:space="0" w:color="auto"/>
                                                                <w:right w:val="none" w:sz="0" w:space="0" w:color="auto"/>
                                                              </w:divBdr>
                                                              <w:divsChild>
                                                                <w:div w:id="431823293">
                                                                  <w:marLeft w:val="0"/>
                                                                  <w:marRight w:val="0"/>
                                                                  <w:marTop w:val="0"/>
                                                                  <w:marBottom w:val="0"/>
                                                                  <w:divBdr>
                                                                    <w:top w:val="none" w:sz="0" w:space="0" w:color="auto"/>
                                                                    <w:left w:val="none" w:sz="0" w:space="0" w:color="auto"/>
                                                                    <w:bottom w:val="none" w:sz="0" w:space="0" w:color="auto"/>
                                                                    <w:right w:val="none" w:sz="0" w:space="0" w:color="auto"/>
                                                                  </w:divBdr>
                                                                  <w:divsChild>
                                                                    <w:div w:id="2010939108">
                                                                      <w:marLeft w:val="0"/>
                                                                      <w:marRight w:val="0"/>
                                                                      <w:marTop w:val="0"/>
                                                                      <w:marBottom w:val="0"/>
                                                                      <w:divBdr>
                                                                        <w:top w:val="none" w:sz="0" w:space="0" w:color="auto"/>
                                                                        <w:left w:val="none" w:sz="0" w:space="0" w:color="auto"/>
                                                                        <w:bottom w:val="none" w:sz="0" w:space="0" w:color="auto"/>
                                                                        <w:right w:val="none" w:sz="0" w:space="0" w:color="auto"/>
                                                                      </w:divBdr>
                                                                      <w:divsChild>
                                                                        <w:div w:id="1214779309">
                                                                          <w:marLeft w:val="0"/>
                                                                          <w:marRight w:val="0"/>
                                                                          <w:marTop w:val="0"/>
                                                                          <w:marBottom w:val="0"/>
                                                                          <w:divBdr>
                                                                            <w:top w:val="none" w:sz="0" w:space="0" w:color="auto"/>
                                                                            <w:left w:val="none" w:sz="0" w:space="0" w:color="auto"/>
                                                                            <w:bottom w:val="none" w:sz="0" w:space="0" w:color="auto"/>
                                                                            <w:right w:val="none" w:sz="0" w:space="0" w:color="auto"/>
                                                                          </w:divBdr>
                                                                          <w:divsChild>
                                                                            <w:div w:id="17730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163428">
                                                              <w:marLeft w:val="0"/>
                                                              <w:marRight w:val="0"/>
                                                              <w:marTop w:val="0"/>
                                                              <w:marBottom w:val="0"/>
                                                              <w:divBdr>
                                                                <w:top w:val="none" w:sz="0" w:space="0" w:color="auto"/>
                                                                <w:left w:val="none" w:sz="0" w:space="0" w:color="auto"/>
                                                                <w:bottom w:val="none" w:sz="0" w:space="0" w:color="auto"/>
                                                                <w:right w:val="none" w:sz="0" w:space="0" w:color="auto"/>
                                                              </w:divBdr>
                                                            </w:div>
                                                          </w:divsChild>
                                                        </w:div>
                                                        <w:div w:id="1389836928">
                                                          <w:marLeft w:val="0"/>
                                                          <w:marRight w:val="0"/>
                                                          <w:marTop w:val="0"/>
                                                          <w:marBottom w:val="0"/>
                                                          <w:divBdr>
                                                            <w:top w:val="none" w:sz="0" w:space="0" w:color="auto"/>
                                                            <w:left w:val="none" w:sz="0" w:space="0" w:color="auto"/>
                                                            <w:bottom w:val="none" w:sz="0" w:space="0" w:color="auto"/>
                                                            <w:right w:val="none" w:sz="0" w:space="0" w:color="auto"/>
                                                          </w:divBdr>
                                                          <w:divsChild>
                                                            <w:div w:id="535777009">
                                                              <w:marLeft w:val="0"/>
                                                              <w:marRight w:val="0"/>
                                                              <w:marTop w:val="0"/>
                                                              <w:marBottom w:val="0"/>
                                                              <w:divBdr>
                                                                <w:top w:val="none" w:sz="0" w:space="0" w:color="auto"/>
                                                                <w:left w:val="none" w:sz="0" w:space="0" w:color="auto"/>
                                                                <w:bottom w:val="none" w:sz="0" w:space="0" w:color="auto"/>
                                                                <w:right w:val="none" w:sz="0" w:space="0" w:color="auto"/>
                                                              </w:divBdr>
                                                              <w:divsChild>
                                                                <w:div w:id="1627395975">
                                                                  <w:marLeft w:val="0"/>
                                                                  <w:marRight w:val="0"/>
                                                                  <w:marTop w:val="0"/>
                                                                  <w:marBottom w:val="0"/>
                                                                  <w:divBdr>
                                                                    <w:top w:val="none" w:sz="0" w:space="0" w:color="auto"/>
                                                                    <w:left w:val="none" w:sz="0" w:space="0" w:color="auto"/>
                                                                    <w:bottom w:val="none" w:sz="0" w:space="0" w:color="auto"/>
                                                                    <w:right w:val="none" w:sz="0" w:space="0" w:color="auto"/>
                                                                  </w:divBdr>
                                                                  <w:divsChild>
                                                                    <w:div w:id="452943301">
                                                                      <w:marLeft w:val="0"/>
                                                                      <w:marRight w:val="0"/>
                                                                      <w:marTop w:val="0"/>
                                                                      <w:marBottom w:val="0"/>
                                                                      <w:divBdr>
                                                                        <w:top w:val="none" w:sz="0" w:space="0" w:color="auto"/>
                                                                        <w:left w:val="none" w:sz="0" w:space="0" w:color="auto"/>
                                                                        <w:bottom w:val="none" w:sz="0" w:space="0" w:color="auto"/>
                                                                        <w:right w:val="none" w:sz="0" w:space="0" w:color="auto"/>
                                                                      </w:divBdr>
                                                                      <w:divsChild>
                                                                        <w:div w:id="2080246959">
                                                                          <w:marLeft w:val="0"/>
                                                                          <w:marRight w:val="0"/>
                                                                          <w:marTop w:val="0"/>
                                                                          <w:marBottom w:val="0"/>
                                                                          <w:divBdr>
                                                                            <w:top w:val="none" w:sz="0" w:space="0" w:color="auto"/>
                                                                            <w:left w:val="none" w:sz="0" w:space="0" w:color="auto"/>
                                                                            <w:bottom w:val="none" w:sz="0" w:space="0" w:color="auto"/>
                                                                            <w:right w:val="none" w:sz="0" w:space="0" w:color="auto"/>
                                                                          </w:divBdr>
                                                                          <w:divsChild>
                                                                            <w:div w:id="1971937381">
                                                                              <w:marLeft w:val="0"/>
                                                                              <w:marRight w:val="0"/>
                                                                              <w:marTop w:val="0"/>
                                                                              <w:marBottom w:val="0"/>
                                                                              <w:divBdr>
                                                                                <w:top w:val="none" w:sz="0" w:space="0" w:color="auto"/>
                                                                                <w:left w:val="none" w:sz="0" w:space="0" w:color="auto"/>
                                                                                <w:bottom w:val="none" w:sz="0" w:space="0" w:color="auto"/>
                                                                                <w:right w:val="none" w:sz="0" w:space="0" w:color="auto"/>
                                                                              </w:divBdr>
                                                                              <w:divsChild>
                                                                                <w:div w:id="988360650">
                                                                                  <w:marLeft w:val="0"/>
                                                                                  <w:marRight w:val="0"/>
                                                                                  <w:marTop w:val="0"/>
                                                                                  <w:marBottom w:val="0"/>
                                                                                  <w:divBdr>
                                                                                    <w:top w:val="none" w:sz="0" w:space="0" w:color="auto"/>
                                                                                    <w:left w:val="none" w:sz="0" w:space="0" w:color="auto"/>
                                                                                    <w:bottom w:val="none" w:sz="0" w:space="0" w:color="auto"/>
                                                                                    <w:right w:val="none" w:sz="0" w:space="0" w:color="auto"/>
                                                                                  </w:divBdr>
                                                                                  <w:divsChild>
                                                                                    <w:div w:id="1715542016">
                                                                                      <w:marLeft w:val="0"/>
                                                                                      <w:marRight w:val="0"/>
                                                                                      <w:marTop w:val="0"/>
                                                                                      <w:marBottom w:val="0"/>
                                                                                      <w:divBdr>
                                                                                        <w:top w:val="none" w:sz="0" w:space="0" w:color="auto"/>
                                                                                        <w:left w:val="none" w:sz="0" w:space="0" w:color="auto"/>
                                                                                        <w:bottom w:val="none" w:sz="0" w:space="0" w:color="auto"/>
                                                                                        <w:right w:val="none" w:sz="0" w:space="0" w:color="auto"/>
                                                                                      </w:divBdr>
                                                                                      <w:divsChild>
                                                                                        <w:div w:id="7046755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5209276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45873672">
                                                              <w:marLeft w:val="0"/>
                                                              <w:marRight w:val="0"/>
                                                              <w:marTop w:val="0"/>
                                                              <w:marBottom w:val="0"/>
                                                              <w:divBdr>
                                                                <w:top w:val="none" w:sz="0" w:space="0" w:color="auto"/>
                                                                <w:left w:val="none" w:sz="0" w:space="0" w:color="auto"/>
                                                                <w:bottom w:val="none" w:sz="0" w:space="0" w:color="auto"/>
                                                                <w:right w:val="none" w:sz="0" w:space="0" w:color="auto"/>
                                                              </w:divBdr>
                                                            </w:div>
                                                          </w:divsChild>
                                                        </w:div>
                                                        <w:div w:id="1100224980">
                                                          <w:marLeft w:val="0"/>
                                                          <w:marRight w:val="0"/>
                                                          <w:marTop w:val="0"/>
                                                          <w:marBottom w:val="0"/>
                                                          <w:divBdr>
                                                            <w:top w:val="none" w:sz="0" w:space="0" w:color="auto"/>
                                                            <w:left w:val="none" w:sz="0" w:space="0" w:color="auto"/>
                                                            <w:bottom w:val="none" w:sz="0" w:space="0" w:color="auto"/>
                                                            <w:right w:val="none" w:sz="0" w:space="0" w:color="auto"/>
                                                          </w:divBdr>
                                                          <w:divsChild>
                                                            <w:div w:id="1772511559">
                                                              <w:marLeft w:val="0"/>
                                                              <w:marRight w:val="0"/>
                                                              <w:marTop w:val="0"/>
                                                              <w:marBottom w:val="0"/>
                                                              <w:divBdr>
                                                                <w:top w:val="none" w:sz="0" w:space="0" w:color="auto"/>
                                                                <w:left w:val="none" w:sz="0" w:space="0" w:color="auto"/>
                                                                <w:bottom w:val="none" w:sz="0" w:space="0" w:color="auto"/>
                                                                <w:right w:val="none" w:sz="0" w:space="0" w:color="auto"/>
                                                              </w:divBdr>
                                                              <w:divsChild>
                                                                <w:div w:id="938365603">
                                                                  <w:marLeft w:val="0"/>
                                                                  <w:marRight w:val="0"/>
                                                                  <w:marTop w:val="0"/>
                                                                  <w:marBottom w:val="0"/>
                                                                  <w:divBdr>
                                                                    <w:top w:val="none" w:sz="0" w:space="0" w:color="auto"/>
                                                                    <w:left w:val="none" w:sz="0" w:space="0" w:color="auto"/>
                                                                    <w:bottom w:val="none" w:sz="0" w:space="0" w:color="auto"/>
                                                                    <w:right w:val="none" w:sz="0" w:space="0" w:color="auto"/>
                                                                  </w:divBdr>
                                                                  <w:divsChild>
                                                                    <w:div w:id="1533229181">
                                                                      <w:marLeft w:val="0"/>
                                                                      <w:marRight w:val="0"/>
                                                                      <w:marTop w:val="0"/>
                                                                      <w:marBottom w:val="0"/>
                                                                      <w:divBdr>
                                                                        <w:top w:val="none" w:sz="0" w:space="0" w:color="auto"/>
                                                                        <w:left w:val="none" w:sz="0" w:space="0" w:color="auto"/>
                                                                        <w:bottom w:val="none" w:sz="0" w:space="0" w:color="auto"/>
                                                                        <w:right w:val="none" w:sz="0" w:space="0" w:color="auto"/>
                                                                      </w:divBdr>
                                                                      <w:divsChild>
                                                                        <w:div w:id="1926720298">
                                                                          <w:marLeft w:val="0"/>
                                                                          <w:marRight w:val="0"/>
                                                                          <w:marTop w:val="0"/>
                                                                          <w:marBottom w:val="0"/>
                                                                          <w:divBdr>
                                                                            <w:top w:val="none" w:sz="0" w:space="0" w:color="auto"/>
                                                                            <w:left w:val="none" w:sz="0" w:space="0" w:color="auto"/>
                                                                            <w:bottom w:val="none" w:sz="0" w:space="0" w:color="auto"/>
                                                                            <w:right w:val="none" w:sz="0" w:space="0" w:color="auto"/>
                                                                          </w:divBdr>
                                                                          <w:divsChild>
                                                                            <w:div w:id="14476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9829">
                                                              <w:marLeft w:val="0"/>
                                                              <w:marRight w:val="0"/>
                                                              <w:marTop w:val="0"/>
                                                              <w:marBottom w:val="0"/>
                                                              <w:divBdr>
                                                                <w:top w:val="none" w:sz="0" w:space="0" w:color="auto"/>
                                                                <w:left w:val="none" w:sz="0" w:space="0" w:color="auto"/>
                                                                <w:bottom w:val="none" w:sz="0" w:space="0" w:color="auto"/>
                                                                <w:right w:val="none" w:sz="0" w:space="0" w:color="auto"/>
                                                              </w:divBdr>
                                                            </w:div>
                                                          </w:divsChild>
                                                        </w:div>
                                                        <w:div w:id="1987271306">
                                                          <w:marLeft w:val="0"/>
                                                          <w:marRight w:val="0"/>
                                                          <w:marTop w:val="0"/>
                                                          <w:marBottom w:val="0"/>
                                                          <w:divBdr>
                                                            <w:top w:val="none" w:sz="0" w:space="0" w:color="auto"/>
                                                            <w:left w:val="none" w:sz="0" w:space="0" w:color="auto"/>
                                                            <w:bottom w:val="none" w:sz="0" w:space="0" w:color="auto"/>
                                                            <w:right w:val="none" w:sz="0" w:space="0" w:color="auto"/>
                                                          </w:divBdr>
                                                          <w:divsChild>
                                                            <w:div w:id="1827696565">
                                                              <w:marLeft w:val="0"/>
                                                              <w:marRight w:val="0"/>
                                                              <w:marTop w:val="0"/>
                                                              <w:marBottom w:val="0"/>
                                                              <w:divBdr>
                                                                <w:top w:val="none" w:sz="0" w:space="0" w:color="auto"/>
                                                                <w:left w:val="none" w:sz="0" w:space="0" w:color="auto"/>
                                                                <w:bottom w:val="none" w:sz="0" w:space="0" w:color="auto"/>
                                                                <w:right w:val="none" w:sz="0" w:space="0" w:color="auto"/>
                                                              </w:divBdr>
                                                              <w:divsChild>
                                                                <w:div w:id="2050185295">
                                                                  <w:marLeft w:val="0"/>
                                                                  <w:marRight w:val="0"/>
                                                                  <w:marTop w:val="0"/>
                                                                  <w:marBottom w:val="0"/>
                                                                  <w:divBdr>
                                                                    <w:top w:val="none" w:sz="0" w:space="0" w:color="auto"/>
                                                                    <w:left w:val="none" w:sz="0" w:space="0" w:color="auto"/>
                                                                    <w:bottom w:val="none" w:sz="0" w:space="0" w:color="auto"/>
                                                                    <w:right w:val="none" w:sz="0" w:space="0" w:color="auto"/>
                                                                  </w:divBdr>
                                                                  <w:divsChild>
                                                                    <w:div w:id="45225448">
                                                                      <w:marLeft w:val="0"/>
                                                                      <w:marRight w:val="0"/>
                                                                      <w:marTop w:val="0"/>
                                                                      <w:marBottom w:val="0"/>
                                                                      <w:divBdr>
                                                                        <w:top w:val="none" w:sz="0" w:space="0" w:color="auto"/>
                                                                        <w:left w:val="none" w:sz="0" w:space="0" w:color="auto"/>
                                                                        <w:bottom w:val="none" w:sz="0" w:space="0" w:color="auto"/>
                                                                        <w:right w:val="none" w:sz="0" w:space="0" w:color="auto"/>
                                                                      </w:divBdr>
                                                                      <w:divsChild>
                                                                        <w:div w:id="815418648">
                                                                          <w:marLeft w:val="0"/>
                                                                          <w:marRight w:val="0"/>
                                                                          <w:marTop w:val="0"/>
                                                                          <w:marBottom w:val="0"/>
                                                                          <w:divBdr>
                                                                            <w:top w:val="none" w:sz="0" w:space="0" w:color="auto"/>
                                                                            <w:left w:val="none" w:sz="0" w:space="0" w:color="auto"/>
                                                                            <w:bottom w:val="none" w:sz="0" w:space="0" w:color="auto"/>
                                                                            <w:right w:val="none" w:sz="0" w:space="0" w:color="auto"/>
                                                                          </w:divBdr>
                                                                          <w:divsChild>
                                                                            <w:div w:id="2095278897">
                                                                              <w:marLeft w:val="0"/>
                                                                              <w:marRight w:val="0"/>
                                                                              <w:marTop w:val="0"/>
                                                                              <w:marBottom w:val="0"/>
                                                                              <w:divBdr>
                                                                                <w:top w:val="none" w:sz="0" w:space="0" w:color="auto"/>
                                                                                <w:left w:val="none" w:sz="0" w:space="0" w:color="auto"/>
                                                                                <w:bottom w:val="none" w:sz="0" w:space="0" w:color="auto"/>
                                                                                <w:right w:val="none" w:sz="0" w:space="0" w:color="auto"/>
                                                                              </w:divBdr>
                                                                              <w:divsChild>
                                                                                <w:div w:id="706950938">
                                                                                  <w:marLeft w:val="0"/>
                                                                                  <w:marRight w:val="0"/>
                                                                                  <w:marTop w:val="0"/>
                                                                                  <w:marBottom w:val="0"/>
                                                                                  <w:divBdr>
                                                                                    <w:top w:val="none" w:sz="0" w:space="0" w:color="auto"/>
                                                                                    <w:left w:val="none" w:sz="0" w:space="0" w:color="auto"/>
                                                                                    <w:bottom w:val="none" w:sz="0" w:space="0" w:color="auto"/>
                                                                                    <w:right w:val="none" w:sz="0" w:space="0" w:color="auto"/>
                                                                                  </w:divBdr>
                                                                                  <w:divsChild>
                                                                                    <w:div w:id="1372802068">
                                                                                      <w:marLeft w:val="0"/>
                                                                                      <w:marRight w:val="0"/>
                                                                                      <w:marTop w:val="0"/>
                                                                                      <w:marBottom w:val="0"/>
                                                                                      <w:divBdr>
                                                                                        <w:top w:val="none" w:sz="0" w:space="0" w:color="auto"/>
                                                                                        <w:left w:val="none" w:sz="0" w:space="0" w:color="auto"/>
                                                                                        <w:bottom w:val="none" w:sz="0" w:space="0" w:color="auto"/>
                                                                                        <w:right w:val="none" w:sz="0" w:space="0" w:color="auto"/>
                                                                                      </w:divBdr>
                                                                                      <w:divsChild>
                                                                                        <w:div w:id="19310372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01294553">
                                                                              <w:marLeft w:val="0"/>
                                                                              <w:marRight w:val="120"/>
                                                                              <w:marTop w:val="150"/>
                                                                              <w:marBottom w:val="0"/>
                                                                              <w:divBdr>
                                                                                <w:top w:val="none" w:sz="0" w:space="0" w:color="auto"/>
                                                                                <w:left w:val="none" w:sz="0" w:space="0" w:color="auto"/>
                                                                                <w:bottom w:val="none" w:sz="0" w:space="0" w:color="auto"/>
                                                                                <w:right w:val="none" w:sz="0" w:space="0" w:color="auto"/>
                                                                              </w:divBdr>
                                                                            </w:div>
                                                                          </w:divsChild>
                                                                        </w:div>
                                                                        <w:div w:id="2105150068">
                                                                          <w:marLeft w:val="0"/>
                                                                          <w:marRight w:val="0"/>
                                                                          <w:marTop w:val="0"/>
                                                                          <w:marBottom w:val="0"/>
                                                                          <w:divBdr>
                                                                            <w:top w:val="none" w:sz="0" w:space="0" w:color="auto"/>
                                                                            <w:left w:val="none" w:sz="0" w:space="0" w:color="auto"/>
                                                                            <w:bottom w:val="none" w:sz="0" w:space="0" w:color="auto"/>
                                                                            <w:right w:val="none" w:sz="0" w:space="0" w:color="auto"/>
                                                                          </w:divBdr>
                                                                          <w:divsChild>
                                                                            <w:div w:id="740832299">
                                                                              <w:marLeft w:val="0"/>
                                                                              <w:marRight w:val="0"/>
                                                                              <w:marTop w:val="15"/>
                                                                              <w:marBottom w:val="0"/>
                                                                              <w:divBdr>
                                                                                <w:top w:val="none" w:sz="0" w:space="0" w:color="auto"/>
                                                                                <w:left w:val="none" w:sz="0" w:space="0" w:color="auto"/>
                                                                                <w:bottom w:val="none" w:sz="0" w:space="0" w:color="auto"/>
                                                                                <w:right w:val="none" w:sz="0" w:space="0" w:color="auto"/>
                                                                              </w:divBdr>
                                                                              <w:divsChild>
                                                                                <w:div w:id="564217761">
                                                                                  <w:marLeft w:val="0"/>
                                                                                  <w:marRight w:val="0"/>
                                                                                  <w:marTop w:val="0"/>
                                                                                  <w:marBottom w:val="0"/>
                                                                                  <w:divBdr>
                                                                                    <w:top w:val="none" w:sz="0" w:space="0" w:color="auto"/>
                                                                                    <w:left w:val="none" w:sz="0" w:space="0" w:color="auto"/>
                                                                                    <w:bottom w:val="none" w:sz="0" w:space="0" w:color="auto"/>
                                                                                    <w:right w:val="none" w:sz="0" w:space="0" w:color="auto"/>
                                                                                  </w:divBdr>
                                                                                </w:div>
                                                                                <w:div w:id="2103256791">
                                                                                  <w:marLeft w:val="0"/>
                                                                                  <w:marRight w:val="15"/>
                                                                                  <w:marTop w:val="0"/>
                                                                                  <w:marBottom w:val="0"/>
                                                                                  <w:divBdr>
                                                                                    <w:top w:val="none" w:sz="0" w:space="0" w:color="auto"/>
                                                                                    <w:left w:val="none" w:sz="0" w:space="0" w:color="auto"/>
                                                                                    <w:bottom w:val="none" w:sz="0" w:space="0" w:color="auto"/>
                                                                                    <w:right w:val="none" w:sz="0" w:space="0" w:color="auto"/>
                                                                                  </w:divBdr>
                                                                                  <w:divsChild>
                                                                                    <w:div w:id="272128053">
                                                                                      <w:marLeft w:val="0"/>
                                                                                      <w:marRight w:val="0"/>
                                                                                      <w:marTop w:val="0"/>
                                                                                      <w:marBottom w:val="0"/>
                                                                                      <w:divBdr>
                                                                                        <w:top w:val="none" w:sz="0" w:space="0" w:color="auto"/>
                                                                                        <w:left w:val="none" w:sz="0" w:space="0" w:color="auto"/>
                                                                                        <w:bottom w:val="none" w:sz="0" w:space="0" w:color="auto"/>
                                                                                        <w:right w:val="none" w:sz="0" w:space="0" w:color="auto"/>
                                                                                      </w:divBdr>
                                                                                      <w:divsChild>
                                                                                        <w:div w:id="1651787154">
                                                                                          <w:marLeft w:val="0"/>
                                                                                          <w:marRight w:val="0"/>
                                                                                          <w:marTop w:val="0"/>
                                                                                          <w:marBottom w:val="0"/>
                                                                                          <w:divBdr>
                                                                                            <w:top w:val="none" w:sz="0" w:space="0" w:color="auto"/>
                                                                                            <w:left w:val="none" w:sz="0" w:space="0" w:color="auto"/>
                                                                                            <w:bottom w:val="none" w:sz="0" w:space="0" w:color="auto"/>
                                                                                            <w:right w:val="none" w:sz="0" w:space="0" w:color="auto"/>
                                                                                          </w:divBdr>
                                                                                          <w:divsChild>
                                                                                            <w:div w:id="1814329228">
                                                                                              <w:marLeft w:val="0"/>
                                                                                              <w:marRight w:val="0"/>
                                                                                              <w:marTop w:val="0"/>
                                                                                              <w:marBottom w:val="0"/>
                                                                                              <w:divBdr>
                                                                                                <w:top w:val="none" w:sz="0" w:space="0" w:color="auto"/>
                                                                                                <w:left w:val="none" w:sz="0" w:space="0" w:color="auto"/>
                                                                                                <w:bottom w:val="none" w:sz="0" w:space="0" w:color="auto"/>
                                                                                                <w:right w:val="none" w:sz="0" w:space="0" w:color="auto"/>
                                                                                              </w:divBdr>
                                                                                              <w:divsChild>
                                                                                                <w:div w:id="1231189663">
                                                                                                  <w:marLeft w:val="0"/>
                                                                                                  <w:marRight w:val="0"/>
                                                                                                  <w:marTop w:val="0"/>
                                                                                                  <w:marBottom w:val="0"/>
                                                                                                  <w:divBdr>
                                                                                                    <w:top w:val="none" w:sz="0" w:space="0" w:color="auto"/>
                                                                                                    <w:left w:val="none" w:sz="0" w:space="0" w:color="auto"/>
                                                                                                    <w:bottom w:val="none" w:sz="0" w:space="0" w:color="auto"/>
                                                                                                    <w:right w:val="none" w:sz="0" w:space="0" w:color="auto"/>
                                                                                                  </w:divBdr>
                                                                                                  <w:divsChild>
                                                                                                    <w:div w:id="116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6976910">
                                                              <w:marLeft w:val="0"/>
                                                              <w:marRight w:val="0"/>
                                                              <w:marTop w:val="0"/>
                                                              <w:marBottom w:val="0"/>
                                                              <w:divBdr>
                                                                <w:top w:val="none" w:sz="0" w:space="0" w:color="auto"/>
                                                                <w:left w:val="none" w:sz="0" w:space="0" w:color="auto"/>
                                                                <w:bottom w:val="none" w:sz="0" w:space="0" w:color="auto"/>
                                                                <w:right w:val="none" w:sz="0" w:space="0" w:color="auto"/>
                                                              </w:divBdr>
                                                            </w:div>
                                                          </w:divsChild>
                                                        </w:div>
                                                        <w:div w:id="1462960608">
                                                          <w:marLeft w:val="0"/>
                                                          <w:marRight w:val="0"/>
                                                          <w:marTop w:val="0"/>
                                                          <w:marBottom w:val="0"/>
                                                          <w:divBdr>
                                                            <w:top w:val="none" w:sz="0" w:space="0" w:color="auto"/>
                                                            <w:left w:val="none" w:sz="0" w:space="0" w:color="auto"/>
                                                            <w:bottom w:val="none" w:sz="0" w:space="0" w:color="auto"/>
                                                            <w:right w:val="none" w:sz="0" w:space="0" w:color="auto"/>
                                                          </w:divBdr>
                                                          <w:divsChild>
                                                            <w:div w:id="1784105971">
                                                              <w:marLeft w:val="0"/>
                                                              <w:marRight w:val="0"/>
                                                              <w:marTop w:val="0"/>
                                                              <w:marBottom w:val="0"/>
                                                              <w:divBdr>
                                                                <w:top w:val="none" w:sz="0" w:space="0" w:color="auto"/>
                                                                <w:left w:val="none" w:sz="0" w:space="0" w:color="auto"/>
                                                                <w:bottom w:val="none" w:sz="0" w:space="0" w:color="auto"/>
                                                                <w:right w:val="none" w:sz="0" w:space="0" w:color="auto"/>
                                                              </w:divBdr>
                                                              <w:divsChild>
                                                                <w:div w:id="595401265">
                                                                  <w:marLeft w:val="0"/>
                                                                  <w:marRight w:val="0"/>
                                                                  <w:marTop w:val="0"/>
                                                                  <w:marBottom w:val="0"/>
                                                                  <w:divBdr>
                                                                    <w:top w:val="none" w:sz="0" w:space="0" w:color="auto"/>
                                                                    <w:left w:val="none" w:sz="0" w:space="0" w:color="auto"/>
                                                                    <w:bottom w:val="none" w:sz="0" w:space="0" w:color="auto"/>
                                                                    <w:right w:val="none" w:sz="0" w:space="0" w:color="auto"/>
                                                                  </w:divBdr>
                                                                  <w:divsChild>
                                                                    <w:div w:id="1353650618">
                                                                      <w:marLeft w:val="0"/>
                                                                      <w:marRight w:val="0"/>
                                                                      <w:marTop w:val="0"/>
                                                                      <w:marBottom w:val="0"/>
                                                                      <w:divBdr>
                                                                        <w:top w:val="none" w:sz="0" w:space="0" w:color="auto"/>
                                                                        <w:left w:val="none" w:sz="0" w:space="0" w:color="auto"/>
                                                                        <w:bottom w:val="none" w:sz="0" w:space="0" w:color="auto"/>
                                                                        <w:right w:val="none" w:sz="0" w:space="0" w:color="auto"/>
                                                                      </w:divBdr>
                                                                      <w:divsChild>
                                                                        <w:div w:id="1097017038">
                                                                          <w:marLeft w:val="0"/>
                                                                          <w:marRight w:val="0"/>
                                                                          <w:marTop w:val="0"/>
                                                                          <w:marBottom w:val="0"/>
                                                                          <w:divBdr>
                                                                            <w:top w:val="none" w:sz="0" w:space="0" w:color="auto"/>
                                                                            <w:left w:val="none" w:sz="0" w:space="0" w:color="auto"/>
                                                                            <w:bottom w:val="none" w:sz="0" w:space="0" w:color="auto"/>
                                                                            <w:right w:val="none" w:sz="0" w:space="0" w:color="auto"/>
                                                                          </w:divBdr>
                                                                          <w:divsChild>
                                                                            <w:div w:id="2577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612186">
                                                              <w:marLeft w:val="0"/>
                                                              <w:marRight w:val="0"/>
                                                              <w:marTop w:val="0"/>
                                                              <w:marBottom w:val="0"/>
                                                              <w:divBdr>
                                                                <w:top w:val="none" w:sz="0" w:space="0" w:color="auto"/>
                                                                <w:left w:val="none" w:sz="0" w:space="0" w:color="auto"/>
                                                                <w:bottom w:val="none" w:sz="0" w:space="0" w:color="auto"/>
                                                                <w:right w:val="none" w:sz="0" w:space="0" w:color="auto"/>
                                                              </w:divBdr>
                                                            </w:div>
                                                          </w:divsChild>
                                                        </w:div>
                                                        <w:div w:id="203837276">
                                                          <w:marLeft w:val="0"/>
                                                          <w:marRight w:val="0"/>
                                                          <w:marTop w:val="0"/>
                                                          <w:marBottom w:val="0"/>
                                                          <w:divBdr>
                                                            <w:top w:val="none" w:sz="0" w:space="0" w:color="auto"/>
                                                            <w:left w:val="none" w:sz="0" w:space="0" w:color="auto"/>
                                                            <w:bottom w:val="none" w:sz="0" w:space="0" w:color="auto"/>
                                                            <w:right w:val="none" w:sz="0" w:space="0" w:color="auto"/>
                                                          </w:divBdr>
                                                          <w:divsChild>
                                                            <w:div w:id="788089190">
                                                              <w:marLeft w:val="0"/>
                                                              <w:marRight w:val="0"/>
                                                              <w:marTop w:val="0"/>
                                                              <w:marBottom w:val="0"/>
                                                              <w:divBdr>
                                                                <w:top w:val="none" w:sz="0" w:space="0" w:color="auto"/>
                                                                <w:left w:val="none" w:sz="0" w:space="0" w:color="auto"/>
                                                                <w:bottom w:val="none" w:sz="0" w:space="0" w:color="auto"/>
                                                                <w:right w:val="none" w:sz="0" w:space="0" w:color="auto"/>
                                                              </w:divBdr>
                                                              <w:divsChild>
                                                                <w:div w:id="94638506">
                                                                  <w:marLeft w:val="0"/>
                                                                  <w:marRight w:val="0"/>
                                                                  <w:marTop w:val="0"/>
                                                                  <w:marBottom w:val="0"/>
                                                                  <w:divBdr>
                                                                    <w:top w:val="none" w:sz="0" w:space="0" w:color="auto"/>
                                                                    <w:left w:val="none" w:sz="0" w:space="0" w:color="auto"/>
                                                                    <w:bottom w:val="none" w:sz="0" w:space="0" w:color="auto"/>
                                                                    <w:right w:val="none" w:sz="0" w:space="0" w:color="auto"/>
                                                                  </w:divBdr>
                                                                  <w:divsChild>
                                                                    <w:div w:id="964383069">
                                                                      <w:marLeft w:val="0"/>
                                                                      <w:marRight w:val="0"/>
                                                                      <w:marTop w:val="0"/>
                                                                      <w:marBottom w:val="0"/>
                                                                      <w:divBdr>
                                                                        <w:top w:val="none" w:sz="0" w:space="0" w:color="auto"/>
                                                                        <w:left w:val="none" w:sz="0" w:space="0" w:color="auto"/>
                                                                        <w:bottom w:val="none" w:sz="0" w:space="0" w:color="auto"/>
                                                                        <w:right w:val="none" w:sz="0" w:space="0" w:color="auto"/>
                                                                      </w:divBdr>
                                                                      <w:divsChild>
                                                                        <w:div w:id="1828282359">
                                                                          <w:marLeft w:val="0"/>
                                                                          <w:marRight w:val="0"/>
                                                                          <w:marTop w:val="0"/>
                                                                          <w:marBottom w:val="0"/>
                                                                          <w:divBdr>
                                                                            <w:top w:val="none" w:sz="0" w:space="0" w:color="auto"/>
                                                                            <w:left w:val="none" w:sz="0" w:space="0" w:color="auto"/>
                                                                            <w:bottom w:val="none" w:sz="0" w:space="0" w:color="auto"/>
                                                                            <w:right w:val="none" w:sz="0" w:space="0" w:color="auto"/>
                                                                          </w:divBdr>
                                                                          <w:divsChild>
                                                                            <w:div w:id="1582525286">
                                                                              <w:marLeft w:val="0"/>
                                                                              <w:marRight w:val="0"/>
                                                                              <w:marTop w:val="0"/>
                                                                              <w:marBottom w:val="0"/>
                                                                              <w:divBdr>
                                                                                <w:top w:val="none" w:sz="0" w:space="0" w:color="auto"/>
                                                                                <w:left w:val="none" w:sz="0" w:space="0" w:color="auto"/>
                                                                                <w:bottom w:val="none" w:sz="0" w:space="0" w:color="auto"/>
                                                                                <w:right w:val="none" w:sz="0" w:space="0" w:color="auto"/>
                                                                              </w:divBdr>
                                                                              <w:divsChild>
                                                                                <w:div w:id="1840002171">
                                                                                  <w:marLeft w:val="0"/>
                                                                                  <w:marRight w:val="0"/>
                                                                                  <w:marTop w:val="0"/>
                                                                                  <w:marBottom w:val="0"/>
                                                                                  <w:divBdr>
                                                                                    <w:top w:val="none" w:sz="0" w:space="0" w:color="auto"/>
                                                                                    <w:left w:val="none" w:sz="0" w:space="0" w:color="auto"/>
                                                                                    <w:bottom w:val="none" w:sz="0" w:space="0" w:color="auto"/>
                                                                                    <w:right w:val="none" w:sz="0" w:space="0" w:color="auto"/>
                                                                                  </w:divBdr>
                                                                                  <w:divsChild>
                                                                                    <w:div w:id="1295209267">
                                                                                      <w:marLeft w:val="0"/>
                                                                                      <w:marRight w:val="0"/>
                                                                                      <w:marTop w:val="0"/>
                                                                                      <w:marBottom w:val="0"/>
                                                                                      <w:divBdr>
                                                                                        <w:top w:val="none" w:sz="0" w:space="0" w:color="auto"/>
                                                                                        <w:left w:val="none" w:sz="0" w:space="0" w:color="auto"/>
                                                                                        <w:bottom w:val="none" w:sz="0" w:space="0" w:color="auto"/>
                                                                                        <w:right w:val="none" w:sz="0" w:space="0" w:color="auto"/>
                                                                                      </w:divBdr>
                                                                                      <w:divsChild>
                                                                                        <w:div w:id="1228949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7257462">
                                                                              <w:marLeft w:val="0"/>
                                                                              <w:marRight w:val="120"/>
                                                                              <w:marTop w:val="150"/>
                                                                              <w:marBottom w:val="0"/>
                                                                              <w:divBdr>
                                                                                <w:top w:val="none" w:sz="0" w:space="0" w:color="auto"/>
                                                                                <w:left w:val="none" w:sz="0" w:space="0" w:color="auto"/>
                                                                                <w:bottom w:val="none" w:sz="0" w:space="0" w:color="auto"/>
                                                                                <w:right w:val="none" w:sz="0" w:space="0" w:color="auto"/>
                                                                              </w:divBdr>
                                                                            </w:div>
                                                                          </w:divsChild>
                                                                        </w:div>
                                                                        <w:div w:id="1232888173">
                                                                          <w:marLeft w:val="0"/>
                                                                          <w:marRight w:val="0"/>
                                                                          <w:marTop w:val="0"/>
                                                                          <w:marBottom w:val="0"/>
                                                                          <w:divBdr>
                                                                            <w:top w:val="none" w:sz="0" w:space="0" w:color="auto"/>
                                                                            <w:left w:val="none" w:sz="0" w:space="0" w:color="auto"/>
                                                                            <w:bottom w:val="none" w:sz="0" w:space="0" w:color="auto"/>
                                                                            <w:right w:val="none" w:sz="0" w:space="0" w:color="auto"/>
                                                                          </w:divBdr>
                                                                          <w:divsChild>
                                                                            <w:div w:id="148253527">
                                                                              <w:marLeft w:val="0"/>
                                                                              <w:marRight w:val="0"/>
                                                                              <w:marTop w:val="15"/>
                                                                              <w:marBottom w:val="0"/>
                                                                              <w:divBdr>
                                                                                <w:top w:val="none" w:sz="0" w:space="0" w:color="auto"/>
                                                                                <w:left w:val="none" w:sz="0" w:space="0" w:color="auto"/>
                                                                                <w:bottom w:val="none" w:sz="0" w:space="0" w:color="auto"/>
                                                                                <w:right w:val="none" w:sz="0" w:space="0" w:color="auto"/>
                                                                              </w:divBdr>
                                                                              <w:divsChild>
                                                                                <w:div w:id="8579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488490">
                                                              <w:marLeft w:val="0"/>
                                                              <w:marRight w:val="0"/>
                                                              <w:marTop w:val="0"/>
                                                              <w:marBottom w:val="0"/>
                                                              <w:divBdr>
                                                                <w:top w:val="none" w:sz="0" w:space="0" w:color="auto"/>
                                                                <w:left w:val="none" w:sz="0" w:space="0" w:color="auto"/>
                                                                <w:bottom w:val="none" w:sz="0" w:space="0" w:color="auto"/>
                                                                <w:right w:val="none" w:sz="0" w:space="0" w:color="auto"/>
                                                              </w:divBdr>
                                                            </w:div>
                                                          </w:divsChild>
                                                        </w:div>
                                                        <w:div w:id="344357657">
                                                          <w:marLeft w:val="0"/>
                                                          <w:marRight w:val="0"/>
                                                          <w:marTop w:val="0"/>
                                                          <w:marBottom w:val="0"/>
                                                          <w:divBdr>
                                                            <w:top w:val="none" w:sz="0" w:space="0" w:color="auto"/>
                                                            <w:left w:val="none" w:sz="0" w:space="0" w:color="auto"/>
                                                            <w:bottom w:val="none" w:sz="0" w:space="0" w:color="auto"/>
                                                            <w:right w:val="none" w:sz="0" w:space="0" w:color="auto"/>
                                                          </w:divBdr>
                                                          <w:divsChild>
                                                            <w:div w:id="926888756">
                                                              <w:marLeft w:val="0"/>
                                                              <w:marRight w:val="0"/>
                                                              <w:marTop w:val="0"/>
                                                              <w:marBottom w:val="0"/>
                                                              <w:divBdr>
                                                                <w:top w:val="none" w:sz="0" w:space="0" w:color="auto"/>
                                                                <w:left w:val="none" w:sz="0" w:space="0" w:color="auto"/>
                                                                <w:bottom w:val="none" w:sz="0" w:space="0" w:color="auto"/>
                                                                <w:right w:val="none" w:sz="0" w:space="0" w:color="auto"/>
                                                              </w:divBdr>
                                                              <w:divsChild>
                                                                <w:div w:id="316497504">
                                                                  <w:marLeft w:val="0"/>
                                                                  <w:marRight w:val="0"/>
                                                                  <w:marTop w:val="0"/>
                                                                  <w:marBottom w:val="0"/>
                                                                  <w:divBdr>
                                                                    <w:top w:val="none" w:sz="0" w:space="0" w:color="auto"/>
                                                                    <w:left w:val="none" w:sz="0" w:space="0" w:color="auto"/>
                                                                    <w:bottom w:val="none" w:sz="0" w:space="0" w:color="auto"/>
                                                                    <w:right w:val="none" w:sz="0" w:space="0" w:color="auto"/>
                                                                  </w:divBdr>
                                                                  <w:divsChild>
                                                                    <w:div w:id="773791136">
                                                                      <w:marLeft w:val="0"/>
                                                                      <w:marRight w:val="0"/>
                                                                      <w:marTop w:val="0"/>
                                                                      <w:marBottom w:val="0"/>
                                                                      <w:divBdr>
                                                                        <w:top w:val="none" w:sz="0" w:space="0" w:color="auto"/>
                                                                        <w:left w:val="none" w:sz="0" w:space="0" w:color="auto"/>
                                                                        <w:bottom w:val="none" w:sz="0" w:space="0" w:color="auto"/>
                                                                        <w:right w:val="none" w:sz="0" w:space="0" w:color="auto"/>
                                                                      </w:divBdr>
                                                                      <w:divsChild>
                                                                        <w:div w:id="1221333241">
                                                                          <w:marLeft w:val="0"/>
                                                                          <w:marRight w:val="0"/>
                                                                          <w:marTop w:val="0"/>
                                                                          <w:marBottom w:val="0"/>
                                                                          <w:divBdr>
                                                                            <w:top w:val="none" w:sz="0" w:space="0" w:color="auto"/>
                                                                            <w:left w:val="none" w:sz="0" w:space="0" w:color="auto"/>
                                                                            <w:bottom w:val="none" w:sz="0" w:space="0" w:color="auto"/>
                                                                            <w:right w:val="none" w:sz="0" w:space="0" w:color="auto"/>
                                                                          </w:divBdr>
                                                                          <w:divsChild>
                                                                            <w:div w:id="10474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477080">
                                                              <w:marLeft w:val="0"/>
                                                              <w:marRight w:val="0"/>
                                                              <w:marTop w:val="0"/>
                                                              <w:marBottom w:val="0"/>
                                                              <w:divBdr>
                                                                <w:top w:val="none" w:sz="0" w:space="0" w:color="auto"/>
                                                                <w:left w:val="none" w:sz="0" w:space="0" w:color="auto"/>
                                                                <w:bottom w:val="none" w:sz="0" w:space="0" w:color="auto"/>
                                                                <w:right w:val="none" w:sz="0" w:space="0" w:color="auto"/>
                                                              </w:divBdr>
                                                            </w:div>
                                                          </w:divsChild>
                                                        </w:div>
                                                        <w:div w:id="373507788">
                                                          <w:marLeft w:val="0"/>
                                                          <w:marRight w:val="0"/>
                                                          <w:marTop w:val="0"/>
                                                          <w:marBottom w:val="0"/>
                                                          <w:divBdr>
                                                            <w:top w:val="none" w:sz="0" w:space="0" w:color="auto"/>
                                                            <w:left w:val="none" w:sz="0" w:space="0" w:color="auto"/>
                                                            <w:bottom w:val="none" w:sz="0" w:space="0" w:color="auto"/>
                                                            <w:right w:val="none" w:sz="0" w:space="0" w:color="auto"/>
                                                          </w:divBdr>
                                                          <w:divsChild>
                                                            <w:div w:id="2021004173">
                                                              <w:marLeft w:val="0"/>
                                                              <w:marRight w:val="0"/>
                                                              <w:marTop w:val="0"/>
                                                              <w:marBottom w:val="0"/>
                                                              <w:divBdr>
                                                                <w:top w:val="none" w:sz="0" w:space="0" w:color="auto"/>
                                                                <w:left w:val="none" w:sz="0" w:space="0" w:color="auto"/>
                                                                <w:bottom w:val="none" w:sz="0" w:space="0" w:color="auto"/>
                                                                <w:right w:val="none" w:sz="0" w:space="0" w:color="auto"/>
                                                              </w:divBdr>
                                                              <w:divsChild>
                                                                <w:div w:id="313532011">
                                                                  <w:marLeft w:val="0"/>
                                                                  <w:marRight w:val="0"/>
                                                                  <w:marTop w:val="0"/>
                                                                  <w:marBottom w:val="0"/>
                                                                  <w:divBdr>
                                                                    <w:top w:val="none" w:sz="0" w:space="0" w:color="auto"/>
                                                                    <w:left w:val="none" w:sz="0" w:space="0" w:color="auto"/>
                                                                    <w:bottom w:val="none" w:sz="0" w:space="0" w:color="auto"/>
                                                                    <w:right w:val="none" w:sz="0" w:space="0" w:color="auto"/>
                                                                  </w:divBdr>
                                                                  <w:divsChild>
                                                                    <w:div w:id="1893998254">
                                                                      <w:marLeft w:val="0"/>
                                                                      <w:marRight w:val="0"/>
                                                                      <w:marTop w:val="0"/>
                                                                      <w:marBottom w:val="0"/>
                                                                      <w:divBdr>
                                                                        <w:top w:val="none" w:sz="0" w:space="0" w:color="auto"/>
                                                                        <w:left w:val="none" w:sz="0" w:space="0" w:color="auto"/>
                                                                        <w:bottom w:val="none" w:sz="0" w:space="0" w:color="auto"/>
                                                                        <w:right w:val="none" w:sz="0" w:space="0" w:color="auto"/>
                                                                      </w:divBdr>
                                                                      <w:divsChild>
                                                                        <w:div w:id="815418046">
                                                                          <w:marLeft w:val="0"/>
                                                                          <w:marRight w:val="0"/>
                                                                          <w:marTop w:val="0"/>
                                                                          <w:marBottom w:val="0"/>
                                                                          <w:divBdr>
                                                                            <w:top w:val="none" w:sz="0" w:space="0" w:color="auto"/>
                                                                            <w:left w:val="none" w:sz="0" w:space="0" w:color="auto"/>
                                                                            <w:bottom w:val="none" w:sz="0" w:space="0" w:color="auto"/>
                                                                            <w:right w:val="none" w:sz="0" w:space="0" w:color="auto"/>
                                                                          </w:divBdr>
                                                                          <w:divsChild>
                                                                            <w:div w:id="849875955">
                                                                              <w:marLeft w:val="0"/>
                                                                              <w:marRight w:val="0"/>
                                                                              <w:marTop w:val="0"/>
                                                                              <w:marBottom w:val="0"/>
                                                                              <w:divBdr>
                                                                                <w:top w:val="none" w:sz="0" w:space="0" w:color="auto"/>
                                                                                <w:left w:val="none" w:sz="0" w:space="0" w:color="auto"/>
                                                                                <w:bottom w:val="none" w:sz="0" w:space="0" w:color="auto"/>
                                                                                <w:right w:val="none" w:sz="0" w:space="0" w:color="auto"/>
                                                                              </w:divBdr>
                                                                              <w:divsChild>
                                                                                <w:div w:id="1408065761">
                                                                                  <w:marLeft w:val="0"/>
                                                                                  <w:marRight w:val="0"/>
                                                                                  <w:marTop w:val="0"/>
                                                                                  <w:marBottom w:val="0"/>
                                                                                  <w:divBdr>
                                                                                    <w:top w:val="none" w:sz="0" w:space="0" w:color="auto"/>
                                                                                    <w:left w:val="none" w:sz="0" w:space="0" w:color="auto"/>
                                                                                    <w:bottom w:val="none" w:sz="0" w:space="0" w:color="auto"/>
                                                                                    <w:right w:val="none" w:sz="0" w:space="0" w:color="auto"/>
                                                                                  </w:divBdr>
                                                                                  <w:divsChild>
                                                                                    <w:div w:id="1786774987">
                                                                                      <w:marLeft w:val="0"/>
                                                                                      <w:marRight w:val="0"/>
                                                                                      <w:marTop w:val="0"/>
                                                                                      <w:marBottom w:val="0"/>
                                                                                      <w:divBdr>
                                                                                        <w:top w:val="none" w:sz="0" w:space="0" w:color="auto"/>
                                                                                        <w:left w:val="none" w:sz="0" w:space="0" w:color="auto"/>
                                                                                        <w:bottom w:val="none" w:sz="0" w:space="0" w:color="auto"/>
                                                                                        <w:right w:val="none" w:sz="0" w:space="0" w:color="auto"/>
                                                                                      </w:divBdr>
                                                                                      <w:divsChild>
                                                                                        <w:div w:id="6150185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90919158">
                                                                              <w:marLeft w:val="0"/>
                                                                              <w:marRight w:val="120"/>
                                                                              <w:marTop w:val="150"/>
                                                                              <w:marBottom w:val="0"/>
                                                                              <w:divBdr>
                                                                                <w:top w:val="none" w:sz="0" w:space="0" w:color="auto"/>
                                                                                <w:left w:val="none" w:sz="0" w:space="0" w:color="auto"/>
                                                                                <w:bottom w:val="none" w:sz="0" w:space="0" w:color="auto"/>
                                                                                <w:right w:val="none" w:sz="0" w:space="0" w:color="auto"/>
                                                                              </w:divBdr>
                                                                            </w:div>
                                                                          </w:divsChild>
                                                                        </w:div>
                                                                        <w:div w:id="677078923">
                                                                          <w:marLeft w:val="0"/>
                                                                          <w:marRight w:val="0"/>
                                                                          <w:marTop w:val="0"/>
                                                                          <w:marBottom w:val="0"/>
                                                                          <w:divBdr>
                                                                            <w:top w:val="none" w:sz="0" w:space="0" w:color="auto"/>
                                                                            <w:left w:val="none" w:sz="0" w:space="0" w:color="auto"/>
                                                                            <w:bottom w:val="none" w:sz="0" w:space="0" w:color="auto"/>
                                                                            <w:right w:val="none" w:sz="0" w:space="0" w:color="auto"/>
                                                                          </w:divBdr>
                                                                          <w:divsChild>
                                                                            <w:div w:id="1626230000">
                                                                              <w:marLeft w:val="0"/>
                                                                              <w:marRight w:val="0"/>
                                                                              <w:marTop w:val="15"/>
                                                                              <w:marBottom w:val="0"/>
                                                                              <w:divBdr>
                                                                                <w:top w:val="none" w:sz="0" w:space="0" w:color="auto"/>
                                                                                <w:left w:val="none" w:sz="0" w:space="0" w:color="auto"/>
                                                                                <w:bottom w:val="none" w:sz="0" w:space="0" w:color="auto"/>
                                                                                <w:right w:val="none" w:sz="0" w:space="0" w:color="auto"/>
                                                                              </w:divBdr>
                                                                              <w:divsChild>
                                                                                <w:div w:id="19468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695786">
                                                              <w:marLeft w:val="0"/>
                                                              <w:marRight w:val="0"/>
                                                              <w:marTop w:val="0"/>
                                                              <w:marBottom w:val="0"/>
                                                              <w:divBdr>
                                                                <w:top w:val="none" w:sz="0" w:space="0" w:color="auto"/>
                                                                <w:left w:val="none" w:sz="0" w:space="0" w:color="auto"/>
                                                                <w:bottom w:val="none" w:sz="0" w:space="0" w:color="auto"/>
                                                                <w:right w:val="none" w:sz="0" w:space="0" w:color="auto"/>
                                                              </w:divBdr>
                                                            </w:div>
                                                          </w:divsChild>
                                                        </w:div>
                                                        <w:div w:id="1718044719">
                                                          <w:marLeft w:val="0"/>
                                                          <w:marRight w:val="0"/>
                                                          <w:marTop w:val="0"/>
                                                          <w:marBottom w:val="0"/>
                                                          <w:divBdr>
                                                            <w:top w:val="none" w:sz="0" w:space="0" w:color="auto"/>
                                                            <w:left w:val="none" w:sz="0" w:space="0" w:color="auto"/>
                                                            <w:bottom w:val="none" w:sz="0" w:space="0" w:color="auto"/>
                                                            <w:right w:val="none" w:sz="0" w:space="0" w:color="auto"/>
                                                          </w:divBdr>
                                                          <w:divsChild>
                                                            <w:div w:id="1301154684">
                                                              <w:marLeft w:val="0"/>
                                                              <w:marRight w:val="0"/>
                                                              <w:marTop w:val="0"/>
                                                              <w:marBottom w:val="0"/>
                                                              <w:divBdr>
                                                                <w:top w:val="none" w:sz="0" w:space="0" w:color="auto"/>
                                                                <w:left w:val="none" w:sz="0" w:space="0" w:color="auto"/>
                                                                <w:bottom w:val="none" w:sz="0" w:space="0" w:color="auto"/>
                                                                <w:right w:val="none" w:sz="0" w:space="0" w:color="auto"/>
                                                              </w:divBdr>
                                                              <w:divsChild>
                                                                <w:div w:id="1012882013">
                                                                  <w:marLeft w:val="0"/>
                                                                  <w:marRight w:val="0"/>
                                                                  <w:marTop w:val="0"/>
                                                                  <w:marBottom w:val="0"/>
                                                                  <w:divBdr>
                                                                    <w:top w:val="none" w:sz="0" w:space="0" w:color="auto"/>
                                                                    <w:left w:val="none" w:sz="0" w:space="0" w:color="auto"/>
                                                                    <w:bottom w:val="none" w:sz="0" w:space="0" w:color="auto"/>
                                                                    <w:right w:val="none" w:sz="0" w:space="0" w:color="auto"/>
                                                                  </w:divBdr>
                                                                  <w:divsChild>
                                                                    <w:div w:id="447696666">
                                                                      <w:marLeft w:val="0"/>
                                                                      <w:marRight w:val="0"/>
                                                                      <w:marTop w:val="0"/>
                                                                      <w:marBottom w:val="0"/>
                                                                      <w:divBdr>
                                                                        <w:top w:val="none" w:sz="0" w:space="0" w:color="auto"/>
                                                                        <w:left w:val="none" w:sz="0" w:space="0" w:color="auto"/>
                                                                        <w:bottom w:val="none" w:sz="0" w:space="0" w:color="auto"/>
                                                                        <w:right w:val="none" w:sz="0" w:space="0" w:color="auto"/>
                                                                      </w:divBdr>
                                                                      <w:divsChild>
                                                                        <w:div w:id="228079537">
                                                                          <w:marLeft w:val="0"/>
                                                                          <w:marRight w:val="0"/>
                                                                          <w:marTop w:val="0"/>
                                                                          <w:marBottom w:val="0"/>
                                                                          <w:divBdr>
                                                                            <w:top w:val="none" w:sz="0" w:space="0" w:color="auto"/>
                                                                            <w:left w:val="none" w:sz="0" w:space="0" w:color="auto"/>
                                                                            <w:bottom w:val="none" w:sz="0" w:space="0" w:color="auto"/>
                                                                            <w:right w:val="none" w:sz="0" w:space="0" w:color="auto"/>
                                                                          </w:divBdr>
                                                                          <w:divsChild>
                                                                            <w:div w:id="6617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251147">
                                                              <w:marLeft w:val="0"/>
                                                              <w:marRight w:val="0"/>
                                                              <w:marTop w:val="0"/>
                                                              <w:marBottom w:val="0"/>
                                                              <w:divBdr>
                                                                <w:top w:val="none" w:sz="0" w:space="0" w:color="auto"/>
                                                                <w:left w:val="none" w:sz="0" w:space="0" w:color="auto"/>
                                                                <w:bottom w:val="none" w:sz="0" w:space="0" w:color="auto"/>
                                                                <w:right w:val="none" w:sz="0" w:space="0" w:color="auto"/>
                                                              </w:divBdr>
                                                            </w:div>
                                                          </w:divsChild>
                                                        </w:div>
                                                        <w:div w:id="1597205151">
                                                          <w:marLeft w:val="0"/>
                                                          <w:marRight w:val="0"/>
                                                          <w:marTop w:val="0"/>
                                                          <w:marBottom w:val="0"/>
                                                          <w:divBdr>
                                                            <w:top w:val="none" w:sz="0" w:space="0" w:color="auto"/>
                                                            <w:left w:val="none" w:sz="0" w:space="0" w:color="auto"/>
                                                            <w:bottom w:val="none" w:sz="0" w:space="0" w:color="auto"/>
                                                            <w:right w:val="none" w:sz="0" w:space="0" w:color="auto"/>
                                                          </w:divBdr>
                                                          <w:divsChild>
                                                            <w:div w:id="740371798">
                                                              <w:marLeft w:val="0"/>
                                                              <w:marRight w:val="0"/>
                                                              <w:marTop w:val="0"/>
                                                              <w:marBottom w:val="0"/>
                                                              <w:divBdr>
                                                                <w:top w:val="none" w:sz="0" w:space="0" w:color="auto"/>
                                                                <w:left w:val="none" w:sz="0" w:space="0" w:color="auto"/>
                                                                <w:bottom w:val="none" w:sz="0" w:space="0" w:color="auto"/>
                                                                <w:right w:val="none" w:sz="0" w:space="0" w:color="auto"/>
                                                              </w:divBdr>
                                                              <w:divsChild>
                                                                <w:div w:id="416484828">
                                                                  <w:marLeft w:val="0"/>
                                                                  <w:marRight w:val="0"/>
                                                                  <w:marTop w:val="0"/>
                                                                  <w:marBottom w:val="0"/>
                                                                  <w:divBdr>
                                                                    <w:top w:val="none" w:sz="0" w:space="0" w:color="auto"/>
                                                                    <w:left w:val="none" w:sz="0" w:space="0" w:color="auto"/>
                                                                    <w:bottom w:val="none" w:sz="0" w:space="0" w:color="auto"/>
                                                                    <w:right w:val="none" w:sz="0" w:space="0" w:color="auto"/>
                                                                  </w:divBdr>
                                                                  <w:divsChild>
                                                                    <w:div w:id="435292972">
                                                                      <w:marLeft w:val="0"/>
                                                                      <w:marRight w:val="0"/>
                                                                      <w:marTop w:val="0"/>
                                                                      <w:marBottom w:val="0"/>
                                                                      <w:divBdr>
                                                                        <w:top w:val="none" w:sz="0" w:space="0" w:color="auto"/>
                                                                        <w:left w:val="none" w:sz="0" w:space="0" w:color="auto"/>
                                                                        <w:bottom w:val="none" w:sz="0" w:space="0" w:color="auto"/>
                                                                        <w:right w:val="none" w:sz="0" w:space="0" w:color="auto"/>
                                                                      </w:divBdr>
                                                                      <w:divsChild>
                                                                        <w:div w:id="124397609">
                                                                          <w:marLeft w:val="0"/>
                                                                          <w:marRight w:val="0"/>
                                                                          <w:marTop w:val="0"/>
                                                                          <w:marBottom w:val="0"/>
                                                                          <w:divBdr>
                                                                            <w:top w:val="none" w:sz="0" w:space="0" w:color="auto"/>
                                                                            <w:left w:val="none" w:sz="0" w:space="0" w:color="auto"/>
                                                                            <w:bottom w:val="none" w:sz="0" w:space="0" w:color="auto"/>
                                                                            <w:right w:val="none" w:sz="0" w:space="0" w:color="auto"/>
                                                                          </w:divBdr>
                                                                          <w:divsChild>
                                                                            <w:div w:id="1975257273">
                                                                              <w:marLeft w:val="0"/>
                                                                              <w:marRight w:val="0"/>
                                                                              <w:marTop w:val="0"/>
                                                                              <w:marBottom w:val="0"/>
                                                                              <w:divBdr>
                                                                                <w:top w:val="none" w:sz="0" w:space="0" w:color="auto"/>
                                                                                <w:left w:val="none" w:sz="0" w:space="0" w:color="auto"/>
                                                                                <w:bottom w:val="none" w:sz="0" w:space="0" w:color="auto"/>
                                                                                <w:right w:val="none" w:sz="0" w:space="0" w:color="auto"/>
                                                                              </w:divBdr>
                                                                              <w:divsChild>
                                                                                <w:div w:id="1027097444">
                                                                                  <w:marLeft w:val="0"/>
                                                                                  <w:marRight w:val="0"/>
                                                                                  <w:marTop w:val="0"/>
                                                                                  <w:marBottom w:val="0"/>
                                                                                  <w:divBdr>
                                                                                    <w:top w:val="none" w:sz="0" w:space="0" w:color="auto"/>
                                                                                    <w:left w:val="none" w:sz="0" w:space="0" w:color="auto"/>
                                                                                    <w:bottom w:val="none" w:sz="0" w:space="0" w:color="auto"/>
                                                                                    <w:right w:val="none" w:sz="0" w:space="0" w:color="auto"/>
                                                                                  </w:divBdr>
                                                                                  <w:divsChild>
                                                                                    <w:div w:id="158035647">
                                                                                      <w:marLeft w:val="0"/>
                                                                                      <w:marRight w:val="0"/>
                                                                                      <w:marTop w:val="0"/>
                                                                                      <w:marBottom w:val="0"/>
                                                                                      <w:divBdr>
                                                                                        <w:top w:val="none" w:sz="0" w:space="0" w:color="auto"/>
                                                                                        <w:left w:val="none" w:sz="0" w:space="0" w:color="auto"/>
                                                                                        <w:bottom w:val="none" w:sz="0" w:space="0" w:color="auto"/>
                                                                                        <w:right w:val="none" w:sz="0" w:space="0" w:color="auto"/>
                                                                                      </w:divBdr>
                                                                                      <w:divsChild>
                                                                                        <w:div w:id="15141529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8236313">
                                                                              <w:marLeft w:val="0"/>
                                                                              <w:marRight w:val="120"/>
                                                                              <w:marTop w:val="150"/>
                                                                              <w:marBottom w:val="0"/>
                                                                              <w:divBdr>
                                                                                <w:top w:val="none" w:sz="0" w:space="0" w:color="auto"/>
                                                                                <w:left w:val="none" w:sz="0" w:space="0" w:color="auto"/>
                                                                                <w:bottom w:val="none" w:sz="0" w:space="0" w:color="auto"/>
                                                                                <w:right w:val="none" w:sz="0" w:space="0" w:color="auto"/>
                                                                              </w:divBdr>
                                                                            </w:div>
                                                                          </w:divsChild>
                                                                        </w:div>
                                                                        <w:div w:id="1816336303">
                                                                          <w:marLeft w:val="0"/>
                                                                          <w:marRight w:val="0"/>
                                                                          <w:marTop w:val="0"/>
                                                                          <w:marBottom w:val="0"/>
                                                                          <w:divBdr>
                                                                            <w:top w:val="none" w:sz="0" w:space="0" w:color="auto"/>
                                                                            <w:left w:val="none" w:sz="0" w:space="0" w:color="auto"/>
                                                                            <w:bottom w:val="none" w:sz="0" w:space="0" w:color="auto"/>
                                                                            <w:right w:val="none" w:sz="0" w:space="0" w:color="auto"/>
                                                                          </w:divBdr>
                                                                          <w:divsChild>
                                                                            <w:div w:id="411515504">
                                                                              <w:marLeft w:val="0"/>
                                                                              <w:marRight w:val="0"/>
                                                                              <w:marTop w:val="15"/>
                                                                              <w:marBottom w:val="0"/>
                                                                              <w:divBdr>
                                                                                <w:top w:val="none" w:sz="0" w:space="0" w:color="auto"/>
                                                                                <w:left w:val="none" w:sz="0" w:space="0" w:color="auto"/>
                                                                                <w:bottom w:val="none" w:sz="0" w:space="0" w:color="auto"/>
                                                                                <w:right w:val="none" w:sz="0" w:space="0" w:color="auto"/>
                                                                              </w:divBdr>
                                                                              <w:divsChild>
                                                                                <w:div w:id="11027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480105">
                                                              <w:marLeft w:val="0"/>
                                                              <w:marRight w:val="0"/>
                                                              <w:marTop w:val="0"/>
                                                              <w:marBottom w:val="0"/>
                                                              <w:divBdr>
                                                                <w:top w:val="none" w:sz="0" w:space="0" w:color="auto"/>
                                                                <w:left w:val="none" w:sz="0" w:space="0" w:color="auto"/>
                                                                <w:bottom w:val="none" w:sz="0" w:space="0" w:color="auto"/>
                                                                <w:right w:val="none" w:sz="0" w:space="0" w:color="auto"/>
                                                              </w:divBdr>
                                                            </w:div>
                                                          </w:divsChild>
                                                        </w:div>
                                                        <w:div w:id="24448606">
                                                          <w:marLeft w:val="0"/>
                                                          <w:marRight w:val="0"/>
                                                          <w:marTop w:val="0"/>
                                                          <w:marBottom w:val="0"/>
                                                          <w:divBdr>
                                                            <w:top w:val="none" w:sz="0" w:space="0" w:color="auto"/>
                                                            <w:left w:val="none" w:sz="0" w:space="0" w:color="auto"/>
                                                            <w:bottom w:val="none" w:sz="0" w:space="0" w:color="auto"/>
                                                            <w:right w:val="none" w:sz="0" w:space="0" w:color="auto"/>
                                                          </w:divBdr>
                                                          <w:divsChild>
                                                            <w:div w:id="1465076031">
                                                              <w:marLeft w:val="0"/>
                                                              <w:marRight w:val="0"/>
                                                              <w:marTop w:val="0"/>
                                                              <w:marBottom w:val="0"/>
                                                              <w:divBdr>
                                                                <w:top w:val="none" w:sz="0" w:space="0" w:color="auto"/>
                                                                <w:left w:val="none" w:sz="0" w:space="0" w:color="auto"/>
                                                                <w:bottom w:val="none" w:sz="0" w:space="0" w:color="auto"/>
                                                                <w:right w:val="none" w:sz="0" w:space="0" w:color="auto"/>
                                                              </w:divBdr>
                                                              <w:divsChild>
                                                                <w:div w:id="1916743899">
                                                                  <w:marLeft w:val="0"/>
                                                                  <w:marRight w:val="0"/>
                                                                  <w:marTop w:val="0"/>
                                                                  <w:marBottom w:val="0"/>
                                                                  <w:divBdr>
                                                                    <w:top w:val="none" w:sz="0" w:space="0" w:color="auto"/>
                                                                    <w:left w:val="none" w:sz="0" w:space="0" w:color="auto"/>
                                                                    <w:bottom w:val="none" w:sz="0" w:space="0" w:color="auto"/>
                                                                    <w:right w:val="none" w:sz="0" w:space="0" w:color="auto"/>
                                                                  </w:divBdr>
                                                                  <w:divsChild>
                                                                    <w:div w:id="1473017420">
                                                                      <w:marLeft w:val="0"/>
                                                                      <w:marRight w:val="0"/>
                                                                      <w:marTop w:val="0"/>
                                                                      <w:marBottom w:val="0"/>
                                                                      <w:divBdr>
                                                                        <w:top w:val="none" w:sz="0" w:space="0" w:color="auto"/>
                                                                        <w:left w:val="none" w:sz="0" w:space="0" w:color="auto"/>
                                                                        <w:bottom w:val="none" w:sz="0" w:space="0" w:color="auto"/>
                                                                        <w:right w:val="none" w:sz="0" w:space="0" w:color="auto"/>
                                                                      </w:divBdr>
                                                                      <w:divsChild>
                                                                        <w:div w:id="2062754247">
                                                                          <w:marLeft w:val="0"/>
                                                                          <w:marRight w:val="0"/>
                                                                          <w:marTop w:val="0"/>
                                                                          <w:marBottom w:val="0"/>
                                                                          <w:divBdr>
                                                                            <w:top w:val="none" w:sz="0" w:space="0" w:color="auto"/>
                                                                            <w:left w:val="none" w:sz="0" w:space="0" w:color="auto"/>
                                                                            <w:bottom w:val="none" w:sz="0" w:space="0" w:color="auto"/>
                                                                            <w:right w:val="none" w:sz="0" w:space="0" w:color="auto"/>
                                                                          </w:divBdr>
                                                                          <w:divsChild>
                                                                            <w:div w:id="630283592">
                                                                              <w:marLeft w:val="0"/>
                                                                              <w:marRight w:val="0"/>
                                                                              <w:marTop w:val="0"/>
                                                                              <w:marBottom w:val="0"/>
                                                                              <w:divBdr>
                                                                                <w:top w:val="none" w:sz="0" w:space="0" w:color="auto"/>
                                                                                <w:left w:val="none" w:sz="0" w:space="0" w:color="auto"/>
                                                                                <w:bottom w:val="none" w:sz="0" w:space="0" w:color="auto"/>
                                                                                <w:right w:val="none" w:sz="0" w:space="0" w:color="auto"/>
                                                                              </w:divBdr>
                                                                              <w:divsChild>
                                                                                <w:div w:id="927539960">
                                                                                  <w:marLeft w:val="0"/>
                                                                                  <w:marRight w:val="0"/>
                                                                                  <w:marTop w:val="0"/>
                                                                                  <w:marBottom w:val="0"/>
                                                                                  <w:divBdr>
                                                                                    <w:top w:val="none" w:sz="0" w:space="0" w:color="auto"/>
                                                                                    <w:left w:val="none" w:sz="0" w:space="0" w:color="auto"/>
                                                                                    <w:bottom w:val="none" w:sz="0" w:space="0" w:color="auto"/>
                                                                                    <w:right w:val="none" w:sz="0" w:space="0" w:color="auto"/>
                                                                                  </w:divBdr>
                                                                                  <w:divsChild>
                                                                                    <w:div w:id="880819696">
                                                                                      <w:marLeft w:val="0"/>
                                                                                      <w:marRight w:val="0"/>
                                                                                      <w:marTop w:val="0"/>
                                                                                      <w:marBottom w:val="0"/>
                                                                                      <w:divBdr>
                                                                                        <w:top w:val="none" w:sz="0" w:space="0" w:color="auto"/>
                                                                                        <w:left w:val="none" w:sz="0" w:space="0" w:color="auto"/>
                                                                                        <w:bottom w:val="none" w:sz="0" w:space="0" w:color="auto"/>
                                                                                        <w:right w:val="none" w:sz="0" w:space="0" w:color="auto"/>
                                                                                      </w:divBdr>
                                                                                      <w:divsChild>
                                                                                        <w:div w:id="18307126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454857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321398356">
                                                              <w:marLeft w:val="0"/>
                                                              <w:marRight w:val="0"/>
                                                              <w:marTop w:val="0"/>
                                                              <w:marBottom w:val="0"/>
                                                              <w:divBdr>
                                                                <w:top w:val="none" w:sz="0" w:space="0" w:color="auto"/>
                                                                <w:left w:val="none" w:sz="0" w:space="0" w:color="auto"/>
                                                                <w:bottom w:val="none" w:sz="0" w:space="0" w:color="auto"/>
                                                                <w:right w:val="none" w:sz="0" w:space="0" w:color="auto"/>
                                                              </w:divBdr>
                                                            </w:div>
                                                          </w:divsChild>
                                                        </w:div>
                                                        <w:div w:id="1796098620">
                                                          <w:marLeft w:val="0"/>
                                                          <w:marRight w:val="0"/>
                                                          <w:marTop w:val="0"/>
                                                          <w:marBottom w:val="0"/>
                                                          <w:divBdr>
                                                            <w:top w:val="none" w:sz="0" w:space="0" w:color="auto"/>
                                                            <w:left w:val="none" w:sz="0" w:space="0" w:color="auto"/>
                                                            <w:bottom w:val="none" w:sz="0" w:space="0" w:color="auto"/>
                                                            <w:right w:val="none" w:sz="0" w:space="0" w:color="auto"/>
                                                          </w:divBdr>
                                                          <w:divsChild>
                                                            <w:div w:id="1705061092">
                                                              <w:marLeft w:val="0"/>
                                                              <w:marRight w:val="0"/>
                                                              <w:marTop w:val="0"/>
                                                              <w:marBottom w:val="0"/>
                                                              <w:divBdr>
                                                                <w:top w:val="none" w:sz="0" w:space="0" w:color="auto"/>
                                                                <w:left w:val="none" w:sz="0" w:space="0" w:color="auto"/>
                                                                <w:bottom w:val="none" w:sz="0" w:space="0" w:color="auto"/>
                                                                <w:right w:val="none" w:sz="0" w:space="0" w:color="auto"/>
                                                              </w:divBdr>
                                                              <w:divsChild>
                                                                <w:div w:id="252393759">
                                                                  <w:marLeft w:val="0"/>
                                                                  <w:marRight w:val="0"/>
                                                                  <w:marTop w:val="0"/>
                                                                  <w:marBottom w:val="0"/>
                                                                  <w:divBdr>
                                                                    <w:top w:val="none" w:sz="0" w:space="0" w:color="auto"/>
                                                                    <w:left w:val="none" w:sz="0" w:space="0" w:color="auto"/>
                                                                    <w:bottom w:val="none" w:sz="0" w:space="0" w:color="auto"/>
                                                                    <w:right w:val="none" w:sz="0" w:space="0" w:color="auto"/>
                                                                  </w:divBdr>
                                                                  <w:divsChild>
                                                                    <w:div w:id="1050765493">
                                                                      <w:marLeft w:val="0"/>
                                                                      <w:marRight w:val="0"/>
                                                                      <w:marTop w:val="0"/>
                                                                      <w:marBottom w:val="0"/>
                                                                      <w:divBdr>
                                                                        <w:top w:val="none" w:sz="0" w:space="0" w:color="auto"/>
                                                                        <w:left w:val="none" w:sz="0" w:space="0" w:color="auto"/>
                                                                        <w:bottom w:val="none" w:sz="0" w:space="0" w:color="auto"/>
                                                                        <w:right w:val="none" w:sz="0" w:space="0" w:color="auto"/>
                                                                      </w:divBdr>
                                                                      <w:divsChild>
                                                                        <w:div w:id="1580208438">
                                                                          <w:marLeft w:val="0"/>
                                                                          <w:marRight w:val="0"/>
                                                                          <w:marTop w:val="0"/>
                                                                          <w:marBottom w:val="0"/>
                                                                          <w:divBdr>
                                                                            <w:top w:val="none" w:sz="0" w:space="0" w:color="auto"/>
                                                                            <w:left w:val="none" w:sz="0" w:space="0" w:color="auto"/>
                                                                            <w:bottom w:val="none" w:sz="0" w:space="0" w:color="auto"/>
                                                                            <w:right w:val="none" w:sz="0" w:space="0" w:color="auto"/>
                                                                          </w:divBdr>
                                                                          <w:divsChild>
                                                                            <w:div w:id="1529761281">
                                                                              <w:marLeft w:val="0"/>
                                                                              <w:marRight w:val="0"/>
                                                                              <w:marTop w:val="0"/>
                                                                              <w:marBottom w:val="0"/>
                                                                              <w:divBdr>
                                                                                <w:top w:val="none" w:sz="0" w:space="0" w:color="auto"/>
                                                                                <w:left w:val="none" w:sz="0" w:space="0" w:color="auto"/>
                                                                                <w:bottom w:val="none" w:sz="0" w:space="0" w:color="auto"/>
                                                                                <w:right w:val="none" w:sz="0" w:space="0" w:color="auto"/>
                                                                              </w:divBdr>
                                                                              <w:divsChild>
                                                                                <w:div w:id="1937859270">
                                                                                  <w:marLeft w:val="0"/>
                                                                                  <w:marRight w:val="0"/>
                                                                                  <w:marTop w:val="0"/>
                                                                                  <w:marBottom w:val="0"/>
                                                                                  <w:divBdr>
                                                                                    <w:top w:val="none" w:sz="0" w:space="0" w:color="auto"/>
                                                                                    <w:left w:val="none" w:sz="0" w:space="0" w:color="auto"/>
                                                                                    <w:bottom w:val="none" w:sz="0" w:space="0" w:color="auto"/>
                                                                                    <w:right w:val="none" w:sz="0" w:space="0" w:color="auto"/>
                                                                                  </w:divBdr>
                                                                                  <w:divsChild>
                                                                                    <w:div w:id="1645547994">
                                                                                      <w:marLeft w:val="0"/>
                                                                                      <w:marRight w:val="0"/>
                                                                                      <w:marTop w:val="0"/>
                                                                                      <w:marBottom w:val="0"/>
                                                                                      <w:divBdr>
                                                                                        <w:top w:val="none" w:sz="0" w:space="0" w:color="auto"/>
                                                                                        <w:left w:val="none" w:sz="0" w:space="0" w:color="auto"/>
                                                                                        <w:bottom w:val="none" w:sz="0" w:space="0" w:color="auto"/>
                                                                                        <w:right w:val="none" w:sz="0" w:space="0" w:color="auto"/>
                                                                                      </w:divBdr>
                                                                                      <w:divsChild>
                                                                                        <w:div w:id="11042246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864200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47203646">
                                                              <w:marLeft w:val="0"/>
                                                              <w:marRight w:val="0"/>
                                                              <w:marTop w:val="0"/>
                                                              <w:marBottom w:val="0"/>
                                                              <w:divBdr>
                                                                <w:top w:val="none" w:sz="0" w:space="0" w:color="auto"/>
                                                                <w:left w:val="none" w:sz="0" w:space="0" w:color="auto"/>
                                                                <w:bottom w:val="none" w:sz="0" w:space="0" w:color="auto"/>
                                                                <w:right w:val="none" w:sz="0" w:space="0" w:color="auto"/>
                                                              </w:divBdr>
                                                            </w:div>
                                                          </w:divsChild>
                                                        </w:div>
                                                        <w:div w:id="935135328">
                                                          <w:marLeft w:val="0"/>
                                                          <w:marRight w:val="0"/>
                                                          <w:marTop w:val="0"/>
                                                          <w:marBottom w:val="0"/>
                                                          <w:divBdr>
                                                            <w:top w:val="none" w:sz="0" w:space="0" w:color="auto"/>
                                                            <w:left w:val="none" w:sz="0" w:space="0" w:color="auto"/>
                                                            <w:bottom w:val="none" w:sz="0" w:space="0" w:color="auto"/>
                                                            <w:right w:val="none" w:sz="0" w:space="0" w:color="auto"/>
                                                          </w:divBdr>
                                                          <w:divsChild>
                                                            <w:div w:id="1265112209">
                                                              <w:marLeft w:val="0"/>
                                                              <w:marRight w:val="0"/>
                                                              <w:marTop w:val="0"/>
                                                              <w:marBottom w:val="0"/>
                                                              <w:divBdr>
                                                                <w:top w:val="none" w:sz="0" w:space="0" w:color="auto"/>
                                                                <w:left w:val="none" w:sz="0" w:space="0" w:color="auto"/>
                                                                <w:bottom w:val="none" w:sz="0" w:space="0" w:color="auto"/>
                                                                <w:right w:val="none" w:sz="0" w:space="0" w:color="auto"/>
                                                              </w:divBdr>
                                                              <w:divsChild>
                                                                <w:div w:id="1570964816">
                                                                  <w:marLeft w:val="0"/>
                                                                  <w:marRight w:val="0"/>
                                                                  <w:marTop w:val="0"/>
                                                                  <w:marBottom w:val="0"/>
                                                                  <w:divBdr>
                                                                    <w:top w:val="none" w:sz="0" w:space="0" w:color="auto"/>
                                                                    <w:left w:val="none" w:sz="0" w:space="0" w:color="auto"/>
                                                                    <w:bottom w:val="none" w:sz="0" w:space="0" w:color="auto"/>
                                                                    <w:right w:val="none" w:sz="0" w:space="0" w:color="auto"/>
                                                                  </w:divBdr>
                                                                  <w:divsChild>
                                                                    <w:div w:id="971833767">
                                                                      <w:marLeft w:val="0"/>
                                                                      <w:marRight w:val="0"/>
                                                                      <w:marTop w:val="0"/>
                                                                      <w:marBottom w:val="0"/>
                                                                      <w:divBdr>
                                                                        <w:top w:val="none" w:sz="0" w:space="0" w:color="auto"/>
                                                                        <w:left w:val="none" w:sz="0" w:space="0" w:color="auto"/>
                                                                        <w:bottom w:val="none" w:sz="0" w:space="0" w:color="auto"/>
                                                                        <w:right w:val="none" w:sz="0" w:space="0" w:color="auto"/>
                                                                      </w:divBdr>
                                                                      <w:divsChild>
                                                                        <w:div w:id="788082973">
                                                                          <w:marLeft w:val="0"/>
                                                                          <w:marRight w:val="0"/>
                                                                          <w:marTop w:val="0"/>
                                                                          <w:marBottom w:val="0"/>
                                                                          <w:divBdr>
                                                                            <w:top w:val="none" w:sz="0" w:space="0" w:color="auto"/>
                                                                            <w:left w:val="none" w:sz="0" w:space="0" w:color="auto"/>
                                                                            <w:bottom w:val="none" w:sz="0" w:space="0" w:color="auto"/>
                                                                            <w:right w:val="none" w:sz="0" w:space="0" w:color="auto"/>
                                                                          </w:divBdr>
                                                                          <w:divsChild>
                                                                            <w:div w:id="1559976277">
                                                                              <w:marLeft w:val="0"/>
                                                                              <w:marRight w:val="0"/>
                                                                              <w:marTop w:val="0"/>
                                                                              <w:marBottom w:val="0"/>
                                                                              <w:divBdr>
                                                                                <w:top w:val="none" w:sz="0" w:space="0" w:color="auto"/>
                                                                                <w:left w:val="none" w:sz="0" w:space="0" w:color="auto"/>
                                                                                <w:bottom w:val="none" w:sz="0" w:space="0" w:color="auto"/>
                                                                                <w:right w:val="none" w:sz="0" w:space="0" w:color="auto"/>
                                                                              </w:divBdr>
                                                                              <w:divsChild>
                                                                                <w:div w:id="1763986440">
                                                                                  <w:marLeft w:val="0"/>
                                                                                  <w:marRight w:val="0"/>
                                                                                  <w:marTop w:val="0"/>
                                                                                  <w:marBottom w:val="0"/>
                                                                                  <w:divBdr>
                                                                                    <w:top w:val="none" w:sz="0" w:space="0" w:color="auto"/>
                                                                                    <w:left w:val="none" w:sz="0" w:space="0" w:color="auto"/>
                                                                                    <w:bottom w:val="none" w:sz="0" w:space="0" w:color="auto"/>
                                                                                    <w:right w:val="none" w:sz="0" w:space="0" w:color="auto"/>
                                                                                  </w:divBdr>
                                                                                  <w:divsChild>
                                                                                    <w:div w:id="362483382">
                                                                                      <w:marLeft w:val="0"/>
                                                                                      <w:marRight w:val="0"/>
                                                                                      <w:marTop w:val="0"/>
                                                                                      <w:marBottom w:val="0"/>
                                                                                      <w:divBdr>
                                                                                        <w:top w:val="none" w:sz="0" w:space="0" w:color="auto"/>
                                                                                        <w:left w:val="none" w:sz="0" w:space="0" w:color="auto"/>
                                                                                        <w:bottom w:val="none" w:sz="0" w:space="0" w:color="auto"/>
                                                                                        <w:right w:val="none" w:sz="0" w:space="0" w:color="auto"/>
                                                                                      </w:divBdr>
                                                                                      <w:divsChild>
                                                                                        <w:div w:id="20386947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6287578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115400670">
                                                              <w:marLeft w:val="0"/>
                                                              <w:marRight w:val="0"/>
                                                              <w:marTop w:val="0"/>
                                                              <w:marBottom w:val="0"/>
                                                              <w:divBdr>
                                                                <w:top w:val="none" w:sz="0" w:space="0" w:color="auto"/>
                                                                <w:left w:val="none" w:sz="0" w:space="0" w:color="auto"/>
                                                                <w:bottom w:val="none" w:sz="0" w:space="0" w:color="auto"/>
                                                                <w:right w:val="none" w:sz="0" w:space="0" w:color="auto"/>
                                                              </w:divBdr>
                                                            </w:div>
                                                          </w:divsChild>
                                                        </w:div>
                                                        <w:div w:id="994644832">
                                                          <w:marLeft w:val="0"/>
                                                          <w:marRight w:val="0"/>
                                                          <w:marTop w:val="0"/>
                                                          <w:marBottom w:val="0"/>
                                                          <w:divBdr>
                                                            <w:top w:val="none" w:sz="0" w:space="0" w:color="auto"/>
                                                            <w:left w:val="none" w:sz="0" w:space="0" w:color="auto"/>
                                                            <w:bottom w:val="none" w:sz="0" w:space="0" w:color="auto"/>
                                                            <w:right w:val="none" w:sz="0" w:space="0" w:color="auto"/>
                                                          </w:divBdr>
                                                          <w:divsChild>
                                                            <w:div w:id="518156441">
                                                              <w:marLeft w:val="0"/>
                                                              <w:marRight w:val="0"/>
                                                              <w:marTop w:val="0"/>
                                                              <w:marBottom w:val="0"/>
                                                              <w:divBdr>
                                                                <w:top w:val="none" w:sz="0" w:space="0" w:color="auto"/>
                                                                <w:left w:val="none" w:sz="0" w:space="0" w:color="auto"/>
                                                                <w:bottom w:val="none" w:sz="0" w:space="0" w:color="auto"/>
                                                                <w:right w:val="none" w:sz="0" w:space="0" w:color="auto"/>
                                                              </w:divBdr>
                                                              <w:divsChild>
                                                                <w:div w:id="1861775152">
                                                                  <w:marLeft w:val="0"/>
                                                                  <w:marRight w:val="0"/>
                                                                  <w:marTop w:val="0"/>
                                                                  <w:marBottom w:val="0"/>
                                                                  <w:divBdr>
                                                                    <w:top w:val="none" w:sz="0" w:space="0" w:color="auto"/>
                                                                    <w:left w:val="none" w:sz="0" w:space="0" w:color="auto"/>
                                                                    <w:bottom w:val="none" w:sz="0" w:space="0" w:color="auto"/>
                                                                    <w:right w:val="none" w:sz="0" w:space="0" w:color="auto"/>
                                                                  </w:divBdr>
                                                                  <w:divsChild>
                                                                    <w:div w:id="776414934">
                                                                      <w:marLeft w:val="0"/>
                                                                      <w:marRight w:val="0"/>
                                                                      <w:marTop w:val="0"/>
                                                                      <w:marBottom w:val="0"/>
                                                                      <w:divBdr>
                                                                        <w:top w:val="none" w:sz="0" w:space="0" w:color="auto"/>
                                                                        <w:left w:val="none" w:sz="0" w:space="0" w:color="auto"/>
                                                                        <w:bottom w:val="none" w:sz="0" w:space="0" w:color="auto"/>
                                                                        <w:right w:val="none" w:sz="0" w:space="0" w:color="auto"/>
                                                                      </w:divBdr>
                                                                      <w:divsChild>
                                                                        <w:div w:id="991711686">
                                                                          <w:marLeft w:val="0"/>
                                                                          <w:marRight w:val="0"/>
                                                                          <w:marTop w:val="0"/>
                                                                          <w:marBottom w:val="0"/>
                                                                          <w:divBdr>
                                                                            <w:top w:val="none" w:sz="0" w:space="0" w:color="auto"/>
                                                                            <w:left w:val="none" w:sz="0" w:space="0" w:color="auto"/>
                                                                            <w:bottom w:val="none" w:sz="0" w:space="0" w:color="auto"/>
                                                                            <w:right w:val="none" w:sz="0" w:space="0" w:color="auto"/>
                                                                          </w:divBdr>
                                                                          <w:divsChild>
                                                                            <w:div w:id="1992784355">
                                                                              <w:marLeft w:val="0"/>
                                                                              <w:marRight w:val="0"/>
                                                                              <w:marTop w:val="0"/>
                                                                              <w:marBottom w:val="0"/>
                                                                              <w:divBdr>
                                                                                <w:top w:val="none" w:sz="0" w:space="0" w:color="auto"/>
                                                                                <w:left w:val="none" w:sz="0" w:space="0" w:color="auto"/>
                                                                                <w:bottom w:val="none" w:sz="0" w:space="0" w:color="auto"/>
                                                                                <w:right w:val="none" w:sz="0" w:space="0" w:color="auto"/>
                                                                              </w:divBdr>
                                                                              <w:divsChild>
                                                                                <w:div w:id="158690264">
                                                                                  <w:marLeft w:val="0"/>
                                                                                  <w:marRight w:val="0"/>
                                                                                  <w:marTop w:val="0"/>
                                                                                  <w:marBottom w:val="0"/>
                                                                                  <w:divBdr>
                                                                                    <w:top w:val="none" w:sz="0" w:space="0" w:color="auto"/>
                                                                                    <w:left w:val="none" w:sz="0" w:space="0" w:color="auto"/>
                                                                                    <w:bottom w:val="none" w:sz="0" w:space="0" w:color="auto"/>
                                                                                    <w:right w:val="none" w:sz="0" w:space="0" w:color="auto"/>
                                                                                  </w:divBdr>
                                                                                  <w:divsChild>
                                                                                    <w:div w:id="1309869430">
                                                                                      <w:marLeft w:val="0"/>
                                                                                      <w:marRight w:val="0"/>
                                                                                      <w:marTop w:val="0"/>
                                                                                      <w:marBottom w:val="0"/>
                                                                                      <w:divBdr>
                                                                                        <w:top w:val="none" w:sz="0" w:space="0" w:color="auto"/>
                                                                                        <w:left w:val="none" w:sz="0" w:space="0" w:color="auto"/>
                                                                                        <w:bottom w:val="none" w:sz="0" w:space="0" w:color="auto"/>
                                                                                        <w:right w:val="none" w:sz="0" w:space="0" w:color="auto"/>
                                                                                      </w:divBdr>
                                                                                      <w:divsChild>
                                                                                        <w:div w:id="16437273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094267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19283505">
                                                              <w:marLeft w:val="0"/>
                                                              <w:marRight w:val="0"/>
                                                              <w:marTop w:val="0"/>
                                                              <w:marBottom w:val="0"/>
                                                              <w:divBdr>
                                                                <w:top w:val="none" w:sz="0" w:space="0" w:color="auto"/>
                                                                <w:left w:val="none" w:sz="0" w:space="0" w:color="auto"/>
                                                                <w:bottom w:val="none" w:sz="0" w:space="0" w:color="auto"/>
                                                                <w:right w:val="none" w:sz="0" w:space="0" w:color="auto"/>
                                                              </w:divBdr>
                                                            </w:div>
                                                          </w:divsChild>
                                                        </w:div>
                                                        <w:div w:id="687175510">
                                                          <w:marLeft w:val="0"/>
                                                          <w:marRight w:val="0"/>
                                                          <w:marTop w:val="0"/>
                                                          <w:marBottom w:val="0"/>
                                                          <w:divBdr>
                                                            <w:top w:val="none" w:sz="0" w:space="0" w:color="auto"/>
                                                            <w:left w:val="none" w:sz="0" w:space="0" w:color="auto"/>
                                                            <w:bottom w:val="none" w:sz="0" w:space="0" w:color="auto"/>
                                                            <w:right w:val="none" w:sz="0" w:space="0" w:color="auto"/>
                                                          </w:divBdr>
                                                          <w:divsChild>
                                                            <w:div w:id="1932814900">
                                                              <w:marLeft w:val="0"/>
                                                              <w:marRight w:val="0"/>
                                                              <w:marTop w:val="0"/>
                                                              <w:marBottom w:val="0"/>
                                                              <w:divBdr>
                                                                <w:top w:val="none" w:sz="0" w:space="0" w:color="auto"/>
                                                                <w:left w:val="none" w:sz="0" w:space="0" w:color="auto"/>
                                                                <w:bottom w:val="none" w:sz="0" w:space="0" w:color="auto"/>
                                                                <w:right w:val="none" w:sz="0" w:space="0" w:color="auto"/>
                                                              </w:divBdr>
                                                              <w:divsChild>
                                                                <w:div w:id="592327276">
                                                                  <w:marLeft w:val="0"/>
                                                                  <w:marRight w:val="0"/>
                                                                  <w:marTop w:val="0"/>
                                                                  <w:marBottom w:val="0"/>
                                                                  <w:divBdr>
                                                                    <w:top w:val="none" w:sz="0" w:space="0" w:color="auto"/>
                                                                    <w:left w:val="none" w:sz="0" w:space="0" w:color="auto"/>
                                                                    <w:bottom w:val="none" w:sz="0" w:space="0" w:color="auto"/>
                                                                    <w:right w:val="none" w:sz="0" w:space="0" w:color="auto"/>
                                                                  </w:divBdr>
                                                                  <w:divsChild>
                                                                    <w:div w:id="62262837">
                                                                      <w:marLeft w:val="0"/>
                                                                      <w:marRight w:val="0"/>
                                                                      <w:marTop w:val="0"/>
                                                                      <w:marBottom w:val="0"/>
                                                                      <w:divBdr>
                                                                        <w:top w:val="none" w:sz="0" w:space="0" w:color="auto"/>
                                                                        <w:left w:val="none" w:sz="0" w:space="0" w:color="auto"/>
                                                                        <w:bottom w:val="none" w:sz="0" w:space="0" w:color="auto"/>
                                                                        <w:right w:val="none" w:sz="0" w:space="0" w:color="auto"/>
                                                                      </w:divBdr>
                                                                      <w:divsChild>
                                                                        <w:div w:id="1698235986">
                                                                          <w:marLeft w:val="0"/>
                                                                          <w:marRight w:val="0"/>
                                                                          <w:marTop w:val="0"/>
                                                                          <w:marBottom w:val="0"/>
                                                                          <w:divBdr>
                                                                            <w:top w:val="none" w:sz="0" w:space="0" w:color="auto"/>
                                                                            <w:left w:val="none" w:sz="0" w:space="0" w:color="auto"/>
                                                                            <w:bottom w:val="none" w:sz="0" w:space="0" w:color="auto"/>
                                                                            <w:right w:val="none" w:sz="0" w:space="0" w:color="auto"/>
                                                                          </w:divBdr>
                                                                          <w:divsChild>
                                                                            <w:div w:id="399791927">
                                                                              <w:marLeft w:val="0"/>
                                                                              <w:marRight w:val="0"/>
                                                                              <w:marTop w:val="0"/>
                                                                              <w:marBottom w:val="0"/>
                                                                              <w:divBdr>
                                                                                <w:top w:val="none" w:sz="0" w:space="0" w:color="auto"/>
                                                                                <w:left w:val="none" w:sz="0" w:space="0" w:color="auto"/>
                                                                                <w:bottom w:val="none" w:sz="0" w:space="0" w:color="auto"/>
                                                                                <w:right w:val="none" w:sz="0" w:space="0" w:color="auto"/>
                                                                              </w:divBdr>
                                                                              <w:divsChild>
                                                                                <w:div w:id="1305769112">
                                                                                  <w:marLeft w:val="0"/>
                                                                                  <w:marRight w:val="0"/>
                                                                                  <w:marTop w:val="0"/>
                                                                                  <w:marBottom w:val="0"/>
                                                                                  <w:divBdr>
                                                                                    <w:top w:val="none" w:sz="0" w:space="0" w:color="auto"/>
                                                                                    <w:left w:val="none" w:sz="0" w:space="0" w:color="auto"/>
                                                                                    <w:bottom w:val="none" w:sz="0" w:space="0" w:color="auto"/>
                                                                                    <w:right w:val="none" w:sz="0" w:space="0" w:color="auto"/>
                                                                                  </w:divBdr>
                                                                                  <w:divsChild>
                                                                                    <w:div w:id="1402286105">
                                                                                      <w:marLeft w:val="0"/>
                                                                                      <w:marRight w:val="0"/>
                                                                                      <w:marTop w:val="0"/>
                                                                                      <w:marBottom w:val="0"/>
                                                                                      <w:divBdr>
                                                                                        <w:top w:val="none" w:sz="0" w:space="0" w:color="auto"/>
                                                                                        <w:left w:val="none" w:sz="0" w:space="0" w:color="auto"/>
                                                                                        <w:bottom w:val="none" w:sz="0" w:space="0" w:color="auto"/>
                                                                                        <w:right w:val="none" w:sz="0" w:space="0" w:color="auto"/>
                                                                                      </w:divBdr>
                                                                                      <w:divsChild>
                                                                                        <w:div w:id="16224208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1695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96824335">
                                                              <w:marLeft w:val="0"/>
                                                              <w:marRight w:val="0"/>
                                                              <w:marTop w:val="0"/>
                                                              <w:marBottom w:val="0"/>
                                                              <w:divBdr>
                                                                <w:top w:val="none" w:sz="0" w:space="0" w:color="auto"/>
                                                                <w:left w:val="none" w:sz="0" w:space="0" w:color="auto"/>
                                                                <w:bottom w:val="none" w:sz="0" w:space="0" w:color="auto"/>
                                                                <w:right w:val="none" w:sz="0" w:space="0" w:color="auto"/>
                                                              </w:divBdr>
                                                            </w:div>
                                                          </w:divsChild>
                                                        </w:div>
                                                        <w:div w:id="1488085743">
                                                          <w:marLeft w:val="0"/>
                                                          <w:marRight w:val="0"/>
                                                          <w:marTop w:val="0"/>
                                                          <w:marBottom w:val="0"/>
                                                          <w:divBdr>
                                                            <w:top w:val="none" w:sz="0" w:space="0" w:color="auto"/>
                                                            <w:left w:val="none" w:sz="0" w:space="0" w:color="auto"/>
                                                            <w:bottom w:val="none" w:sz="0" w:space="0" w:color="auto"/>
                                                            <w:right w:val="none" w:sz="0" w:space="0" w:color="auto"/>
                                                          </w:divBdr>
                                                          <w:divsChild>
                                                            <w:div w:id="960109975">
                                                              <w:marLeft w:val="0"/>
                                                              <w:marRight w:val="0"/>
                                                              <w:marTop w:val="0"/>
                                                              <w:marBottom w:val="0"/>
                                                              <w:divBdr>
                                                                <w:top w:val="none" w:sz="0" w:space="0" w:color="auto"/>
                                                                <w:left w:val="none" w:sz="0" w:space="0" w:color="auto"/>
                                                                <w:bottom w:val="none" w:sz="0" w:space="0" w:color="auto"/>
                                                                <w:right w:val="none" w:sz="0" w:space="0" w:color="auto"/>
                                                              </w:divBdr>
                                                              <w:divsChild>
                                                                <w:div w:id="1380205300">
                                                                  <w:marLeft w:val="0"/>
                                                                  <w:marRight w:val="0"/>
                                                                  <w:marTop w:val="0"/>
                                                                  <w:marBottom w:val="0"/>
                                                                  <w:divBdr>
                                                                    <w:top w:val="none" w:sz="0" w:space="0" w:color="auto"/>
                                                                    <w:left w:val="none" w:sz="0" w:space="0" w:color="auto"/>
                                                                    <w:bottom w:val="none" w:sz="0" w:space="0" w:color="auto"/>
                                                                    <w:right w:val="none" w:sz="0" w:space="0" w:color="auto"/>
                                                                  </w:divBdr>
                                                                  <w:divsChild>
                                                                    <w:div w:id="411391878">
                                                                      <w:marLeft w:val="0"/>
                                                                      <w:marRight w:val="0"/>
                                                                      <w:marTop w:val="0"/>
                                                                      <w:marBottom w:val="0"/>
                                                                      <w:divBdr>
                                                                        <w:top w:val="none" w:sz="0" w:space="0" w:color="auto"/>
                                                                        <w:left w:val="none" w:sz="0" w:space="0" w:color="auto"/>
                                                                        <w:bottom w:val="none" w:sz="0" w:space="0" w:color="auto"/>
                                                                        <w:right w:val="none" w:sz="0" w:space="0" w:color="auto"/>
                                                                      </w:divBdr>
                                                                      <w:divsChild>
                                                                        <w:div w:id="1209298976">
                                                                          <w:marLeft w:val="0"/>
                                                                          <w:marRight w:val="0"/>
                                                                          <w:marTop w:val="0"/>
                                                                          <w:marBottom w:val="0"/>
                                                                          <w:divBdr>
                                                                            <w:top w:val="none" w:sz="0" w:space="0" w:color="auto"/>
                                                                            <w:left w:val="none" w:sz="0" w:space="0" w:color="auto"/>
                                                                            <w:bottom w:val="none" w:sz="0" w:space="0" w:color="auto"/>
                                                                            <w:right w:val="none" w:sz="0" w:space="0" w:color="auto"/>
                                                                          </w:divBdr>
                                                                          <w:divsChild>
                                                                            <w:div w:id="2001957194">
                                                                              <w:marLeft w:val="0"/>
                                                                              <w:marRight w:val="0"/>
                                                                              <w:marTop w:val="0"/>
                                                                              <w:marBottom w:val="0"/>
                                                                              <w:divBdr>
                                                                                <w:top w:val="none" w:sz="0" w:space="0" w:color="auto"/>
                                                                                <w:left w:val="none" w:sz="0" w:space="0" w:color="auto"/>
                                                                                <w:bottom w:val="none" w:sz="0" w:space="0" w:color="auto"/>
                                                                                <w:right w:val="none" w:sz="0" w:space="0" w:color="auto"/>
                                                                              </w:divBdr>
                                                                              <w:divsChild>
                                                                                <w:div w:id="1837064469">
                                                                                  <w:marLeft w:val="0"/>
                                                                                  <w:marRight w:val="0"/>
                                                                                  <w:marTop w:val="0"/>
                                                                                  <w:marBottom w:val="0"/>
                                                                                  <w:divBdr>
                                                                                    <w:top w:val="none" w:sz="0" w:space="0" w:color="auto"/>
                                                                                    <w:left w:val="none" w:sz="0" w:space="0" w:color="auto"/>
                                                                                    <w:bottom w:val="none" w:sz="0" w:space="0" w:color="auto"/>
                                                                                    <w:right w:val="none" w:sz="0" w:space="0" w:color="auto"/>
                                                                                  </w:divBdr>
                                                                                  <w:divsChild>
                                                                                    <w:div w:id="500245663">
                                                                                      <w:marLeft w:val="0"/>
                                                                                      <w:marRight w:val="0"/>
                                                                                      <w:marTop w:val="0"/>
                                                                                      <w:marBottom w:val="0"/>
                                                                                      <w:divBdr>
                                                                                        <w:top w:val="none" w:sz="0" w:space="0" w:color="auto"/>
                                                                                        <w:left w:val="none" w:sz="0" w:space="0" w:color="auto"/>
                                                                                        <w:bottom w:val="none" w:sz="0" w:space="0" w:color="auto"/>
                                                                                        <w:right w:val="none" w:sz="0" w:space="0" w:color="auto"/>
                                                                                      </w:divBdr>
                                                                                      <w:divsChild>
                                                                                        <w:div w:id="13344496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5398183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998002275">
                                                              <w:marLeft w:val="0"/>
                                                              <w:marRight w:val="0"/>
                                                              <w:marTop w:val="0"/>
                                                              <w:marBottom w:val="0"/>
                                                              <w:divBdr>
                                                                <w:top w:val="none" w:sz="0" w:space="0" w:color="auto"/>
                                                                <w:left w:val="none" w:sz="0" w:space="0" w:color="auto"/>
                                                                <w:bottom w:val="none" w:sz="0" w:space="0" w:color="auto"/>
                                                                <w:right w:val="none" w:sz="0" w:space="0" w:color="auto"/>
                                                              </w:divBdr>
                                                            </w:div>
                                                          </w:divsChild>
                                                        </w:div>
                                                        <w:div w:id="8336621">
                                                          <w:marLeft w:val="0"/>
                                                          <w:marRight w:val="0"/>
                                                          <w:marTop w:val="0"/>
                                                          <w:marBottom w:val="0"/>
                                                          <w:divBdr>
                                                            <w:top w:val="none" w:sz="0" w:space="0" w:color="auto"/>
                                                            <w:left w:val="none" w:sz="0" w:space="0" w:color="auto"/>
                                                            <w:bottom w:val="none" w:sz="0" w:space="0" w:color="auto"/>
                                                            <w:right w:val="none" w:sz="0" w:space="0" w:color="auto"/>
                                                          </w:divBdr>
                                                          <w:divsChild>
                                                            <w:div w:id="1353649109">
                                                              <w:marLeft w:val="0"/>
                                                              <w:marRight w:val="0"/>
                                                              <w:marTop w:val="0"/>
                                                              <w:marBottom w:val="0"/>
                                                              <w:divBdr>
                                                                <w:top w:val="none" w:sz="0" w:space="0" w:color="auto"/>
                                                                <w:left w:val="none" w:sz="0" w:space="0" w:color="auto"/>
                                                                <w:bottom w:val="none" w:sz="0" w:space="0" w:color="auto"/>
                                                                <w:right w:val="none" w:sz="0" w:space="0" w:color="auto"/>
                                                              </w:divBdr>
                                                              <w:divsChild>
                                                                <w:div w:id="1148940942">
                                                                  <w:marLeft w:val="0"/>
                                                                  <w:marRight w:val="0"/>
                                                                  <w:marTop w:val="0"/>
                                                                  <w:marBottom w:val="0"/>
                                                                  <w:divBdr>
                                                                    <w:top w:val="none" w:sz="0" w:space="0" w:color="auto"/>
                                                                    <w:left w:val="none" w:sz="0" w:space="0" w:color="auto"/>
                                                                    <w:bottom w:val="none" w:sz="0" w:space="0" w:color="auto"/>
                                                                    <w:right w:val="none" w:sz="0" w:space="0" w:color="auto"/>
                                                                  </w:divBdr>
                                                                  <w:divsChild>
                                                                    <w:div w:id="493498490">
                                                                      <w:marLeft w:val="0"/>
                                                                      <w:marRight w:val="0"/>
                                                                      <w:marTop w:val="0"/>
                                                                      <w:marBottom w:val="0"/>
                                                                      <w:divBdr>
                                                                        <w:top w:val="none" w:sz="0" w:space="0" w:color="auto"/>
                                                                        <w:left w:val="none" w:sz="0" w:space="0" w:color="auto"/>
                                                                        <w:bottom w:val="none" w:sz="0" w:space="0" w:color="auto"/>
                                                                        <w:right w:val="none" w:sz="0" w:space="0" w:color="auto"/>
                                                                      </w:divBdr>
                                                                      <w:divsChild>
                                                                        <w:div w:id="908199656">
                                                                          <w:marLeft w:val="0"/>
                                                                          <w:marRight w:val="0"/>
                                                                          <w:marTop w:val="0"/>
                                                                          <w:marBottom w:val="0"/>
                                                                          <w:divBdr>
                                                                            <w:top w:val="none" w:sz="0" w:space="0" w:color="auto"/>
                                                                            <w:left w:val="none" w:sz="0" w:space="0" w:color="auto"/>
                                                                            <w:bottom w:val="none" w:sz="0" w:space="0" w:color="auto"/>
                                                                            <w:right w:val="none" w:sz="0" w:space="0" w:color="auto"/>
                                                                          </w:divBdr>
                                                                          <w:divsChild>
                                                                            <w:div w:id="2059936542">
                                                                              <w:marLeft w:val="0"/>
                                                                              <w:marRight w:val="0"/>
                                                                              <w:marTop w:val="0"/>
                                                                              <w:marBottom w:val="0"/>
                                                                              <w:divBdr>
                                                                                <w:top w:val="none" w:sz="0" w:space="0" w:color="auto"/>
                                                                                <w:left w:val="none" w:sz="0" w:space="0" w:color="auto"/>
                                                                                <w:bottom w:val="none" w:sz="0" w:space="0" w:color="auto"/>
                                                                                <w:right w:val="none" w:sz="0" w:space="0" w:color="auto"/>
                                                                              </w:divBdr>
                                                                              <w:divsChild>
                                                                                <w:div w:id="805005299">
                                                                                  <w:marLeft w:val="0"/>
                                                                                  <w:marRight w:val="0"/>
                                                                                  <w:marTop w:val="0"/>
                                                                                  <w:marBottom w:val="0"/>
                                                                                  <w:divBdr>
                                                                                    <w:top w:val="none" w:sz="0" w:space="0" w:color="auto"/>
                                                                                    <w:left w:val="none" w:sz="0" w:space="0" w:color="auto"/>
                                                                                    <w:bottom w:val="none" w:sz="0" w:space="0" w:color="auto"/>
                                                                                    <w:right w:val="none" w:sz="0" w:space="0" w:color="auto"/>
                                                                                  </w:divBdr>
                                                                                  <w:divsChild>
                                                                                    <w:div w:id="800222667">
                                                                                      <w:marLeft w:val="0"/>
                                                                                      <w:marRight w:val="0"/>
                                                                                      <w:marTop w:val="0"/>
                                                                                      <w:marBottom w:val="0"/>
                                                                                      <w:divBdr>
                                                                                        <w:top w:val="none" w:sz="0" w:space="0" w:color="auto"/>
                                                                                        <w:left w:val="none" w:sz="0" w:space="0" w:color="auto"/>
                                                                                        <w:bottom w:val="none" w:sz="0" w:space="0" w:color="auto"/>
                                                                                        <w:right w:val="none" w:sz="0" w:space="0" w:color="auto"/>
                                                                                      </w:divBdr>
                                                                                      <w:divsChild>
                                                                                        <w:div w:id="21163602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33296075">
                                                                              <w:marLeft w:val="0"/>
                                                                              <w:marRight w:val="120"/>
                                                                              <w:marTop w:val="150"/>
                                                                              <w:marBottom w:val="0"/>
                                                                              <w:divBdr>
                                                                                <w:top w:val="none" w:sz="0" w:space="0" w:color="auto"/>
                                                                                <w:left w:val="none" w:sz="0" w:space="0" w:color="auto"/>
                                                                                <w:bottom w:val="none" w:sz="0" w:space="0" w:color="auto"/>
                                                                                <w:right w:val="none" w:sz="0" w:space="0" w:color="auto"/>
                                                                              </w:divBdr>
                                                                            </w:div>
                                                                          </w:divsChild>
                                                                        </w:div>
                                                                        <w:div w:id="891622959">
                                                                          <w:marLeft w:val="0"/>
                                                                          <w:marRight w:val="0"/>
                                                                          <w:marTop w:val="0"/>
                                                                          <w:marBottom w:val="0"/>
                                                                          <w:divBdr>
                                                                            <w:top w:val="none" w:sz="0" w:space="0" w:color="auto"/>
                                                                            <w:left w:val="none" w:sz="0" w:space="0" w:color="auto"/>
                                                                            <w:bottom w:val="none" w:sz="0" w:space="0" w:color="auto"/>
                                                                            <w:right w:val="none" w:sz="0" w:space="0" w:color="auto"/>
                                                                          </w:divBdr>
                                                                          <w:divsChild>
                                                                            <w:div w:id="666907553">
                                                                              <w:marLeft w:val="0"/>
                                                                              <w:marRight w:val="0"/>
                                                                              <w:marTop w:val="15"/>
                                                                              <w:marBottom w:val="0"/>
                                                                              <w:divBdr>
                                                                                <w:top w:val="none" w:sz="0" w:space="0" w:color="auto"/>
                                                                                <w:left w:val="none" w:sz="0" w:space="0" w:color="auto"/>
                                                                                <w:bottom w:val="none" w:sz="0" w:space="0" w:color="auto"/>
                                                                                <w:right w:val="none" w:sz="0" w:space="0" w:color="auto"/>
                                                                              </w:divBdr>
                                                                              <w:divsChild>
                                                                                <w:div w:id="23678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747430">
                                                              <w:marLeft w:val="0"/>
                                                              <w:marRight w:val="0"/>
                                                              <w:marTop w:val="0"/>
                                                              <w:marBottom w:val="0"/>
                                                              <w:divBdr>
                                                                <w:top w:val="none" w:sz="0" w:space="0" w:color="auto"/>
                                                                <w:left w:val="none" w:sz="0" w:space="0" w:color="auto"/>
                                                                <w:bottom w:val="none" w:sz="0" w:space="0" w:color="auto"/>
                                                                <w:right w:val="none" w:sz="0" w:space="0" w:color="auto"/>
                                                              </w:divBdr>
                                                            </w:div>
                                                          </w:divsChild>
                                                        </w:div>
                                                        <w:div w:id="234828385">
                                                          <w:marLeft w:val="0"/>
                                                          <w:marRight w:val="0"/>
                                                          <w:marTop w:val="0"/>
                                                          <w:marBottom w:val="0"/>
                                                          <w:divBdr>
                                                            <w:top w:val="none" w:sz="0" w:space="0" w:color="auto"/>
                                                            <w:left w:val="none" w:sz="0" w:space="0" w:color="auto"/>
                                                            <w:bottom w:val="none" w:sz="0" w:space="0" w:color="auto"/>
                                                            <w:right w:val="none" w:sz="0" w:space="0" w:color="auto"/>
                                                          </w:divBdr>
                                                          <w:divsChild>
                                                            <w:div w:id="1762801145">
                                                              <w:marLeft w:val="0"/>
                                                              <w:marRight w:val="0"/>
                                                              <w:marTop w:val="0"/>
                                                              <w:marBottom w:val="0"/>
                                                              <w:divBdr>
                                                                <w:top w:val="none" w:sz="0" w:space="0" w:color="auto"/>
                                                                <w:left w:val="none" w:sz="0" w:space="0" w:color="auto"/>
                                                                <w:bottom w:val="none" w:sz="0" w:space="0" w:color="auto"/>
                                                                <w:right w:val="none" w:sz="0" w:space="0" w:color="auto"/>
                                                              </w:divBdr>
                                                              <w:divsChild>
                                                                <w:div w:id="989136722">
                                                                  <w:marLeft w:val="0"/>
                                                                  <w:marRight w:val="0"/>
                                                                  <w:marTop w:val="0"/>
                                                                  <w:marBottom w:val="0"/>
                                                                  <w:divBdr>
                                                                    <w:top w:val="none" w:sz="0" w:space="0" w:color="auto"/>
                                                                    <w:left w:val="none" w:sz="0" w:space="0" w:color="auto"/>
                                                                    <w:bottom w:val="none" w:sz="0" w:space="0" w:color="auto"/>
                                                                    <w:right w:val="none" w:sz="0" w:space="0" w:color="auto"/>
                                                                  </w:divBdr>
                                                                  <w:divsChild>
                                                                    <w:div w:id="1862472083">
                                                                      <w:marLeft w:val="0"/>
                                                                      <w:marRight w:val="0"/>
                                                                      <w:marTop w:val="0"/>
                                                                      <w:marBottom w:val="0"/>
                                                                      <w:divBdr>
                                                                        <w:top w:val="none" w:sz="0" w:space="0" w:color="auto"/>
                                                                        <w:left w:val="none" w:sz="0" w:space="0" w:color="auto"/>
                                                                        <w:bottom w:val="none" w:sz="0" w:space="0" w:color="auto"/>
                                                                        <w:right w:val="none" w:sz="0" w:space="0" w:color="auto"/>
                                                                      </w:divBdr>
                                                                      <w:divsChild>
                                                                        <w:div w:id="149443246">
                                                                          <w:marLeft w:val="0"/>
                                                                          <w:marRight w:val="0"/>
                                                                          <w:marTop w:val="0"/>
                                                                          <w:marBottom w:val="0"/>
                                                                          <w:divBdr>
                                                                            <w:top w:val="none" w:sz="0" w:space="0" w:color="auto"/>
                                                                            <w:left w:val="none" w:sz="0" w:space="0" w:color="auto"/>
                                                                            <w:bottom w:val="none" w:sz="0" w:space="0" w:color="auto"/>
                                                                            <w:right w:val="none" w:sz="0" w:space="0" w:color="auto"/>
                                                                          </w:divBdr>
                                                                          <w:divsChild>
                                                                            <w:div w:id="1366829882">
                                                                              <w:marLeft w:val="0"/>
                                                                              <w:marRight w:val="0"/>
                                                                              <w:marTop w:val="0"/>
                                                                              <w:marBottom w:val="0"/>
                                                                              <w:divBdr>
                                                                                <w:top w:val="none" w:sz="0" w:space="0" w:color="auto"/>
                                                                                <w:left w:val="none" w:sz="0" w:space="0" w:color="auto"/>
                                                                                <w:bottom w:val="none" w:sz="0" w:space="0" w:color="auto"/>
                                                                                <w:right w:val="none" w:sz="0" w:space="0" w:color="auto"/>
                                                                              </w:divBdr>
                                                                              <w:divsChild>
                                                                                <w:div w:id="1129739908">
                                                                                  <w:marLeft w:val="0"/>
                                                                                  <w:marRight w:val="0"/>
                                                                                  <w:marTop w:val="0"/>
                                                                                  <w:marBottom w:val="0"/>
                                                                                  <w:divBdr>
                                                                                    <w:top w:val="none" w:sz="0" w:space="0" w:color="auto"/>
                                                                                    <w:left w:val="none" w:sz="0" w:space="0" w:color="auto"/>
                                                                                    <w:bottom w:val="none" w:sz="0" w:space="0" w:color="auto"/>
                                                                                    <w:right w:val="none" w:sz="0" w:space="0" w:color="auto"/>
                                                                                  </w:divBdr>
                                                                                  <w:divsChild>
                                                                                    <w:div w:id="1762800088">
                                                                                      <w:marLeft w:val="0"/>
                                                                                      <w:marRight w:val="0"/>
                                                                                      <w:marTop w:val="0"/>
                                                                                      <w:marBottom w:val="0"/>
                                                                                      <w:divBdr>
                                                                                        <w:top w:val="none" w:sz="0" w:space="0" w:color="auto"/>
                                                                                        <w:left w:val="none" w:sz="0" w:space="0" w:color="auto"/>
                                                                                        <w:bottom w:val="none" w:sz="0" w:space="0" w:color="auto"/>
                                                                                        <w:right w:val="none" w:sz="0" w:space="0" w:color="auto"/>
                                                                                      </w:divBdr>
                                                                                      <w:divsChild>
                                                                                        <w:div w:id="2544114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8517152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34551284">
                                                              <w:marLeft w:val="0"/>
                                                              <w:marRight w:val="0"/>
                                                              <w:marTop w:val="0"/>
                                                              <w:marBottom w:val="0"/>
                                                              <w:divBdr>
                                                                <w:top w:val="none" w:sz="0" w:space="0" w:color="auto"/>
                                                                <w:left w:val="none" w:sz="0" w:space="0" w:color="auto"/>
                                                                <w:bottom w:val="none" w:sz="0" w:space="0" w:color="auto"/>
                                                                <w:right w:val="none" w:sz="0" w:space="0" w:color="auto"/>
                                                              </w:divBdr>
                                                            </w:div>
                                                          </w:divsChild>
                                                        </w:div>
                                                        <w:div w:id="1769421790">
                                                          <w:marLeft w:val="0"/>
                                                          <w:marRight w:val="0"/>
                                                          <w:marTop w:val="0"/>
                                                          <w:marBottom w:val="0"/>
                                                          <w:divBdr>
                                                            <w:top w:val="none" w:sz="0" w:space="0" w:color="auto"/>
                                                            <w:left w:val="none" w:sz="0" w:space="0" w:color="auto"/>
                                                            <w:bottom w:val="none" w:sz="0" w:space="0" w:color="auto"/>
                                                            <w:right w:val="none" w:sz="0" w:space="0" w:color="auto"/>
                                                          </w:divBdr>
                                                          <w:divsChild>
                                                            <w:div w:id="1583180478">
                                                              <w:marLeft w:val="0"/>
                                                              <w:marRight w:val="0"/>
                                                              <w:marTop w:val="0"/>
                                                              <w:marBottom w:val="0"/>
                                                              <w:divBdr>
                                                                <w:top w:val="none" w:sz="0" w:space="0" w:color="auto"/>
                                                                <w:left w:val="none" w:sz="0" w:space="0" w:color="auto"/>
                                                                <w:bottom w:val="none" w:sz="0" w:space="0" w:color="auto"/>
                                                                <w:right w:val="none" w:sz="0" w:space="0" w:color="auto"/>
                                                              </w:divBdr>
                                                              <w:divsChild>
                                                                <w:div w:id="1894350119">
                                                                  <w:marLeft w:val="0"/>
                                                                  <w:marRight w:val="0"/>
                                                                  <w:marTop w:val="0"/>
                                                                  <w:marBottom w:val="0"/>
                                                                  <w:divBdr>
                                                                    <w:top w:val="none" w:sz="0" w:space="0" w:color="auto"/>
                                                                    <w:left w:val="none" w:sz="0" w:space="0" w:color="auto"/>
                                                                    <w:bottom w:val="none" w:sz="0" w:space="0" w:color="auto"/>
                                                                    <w:right w:val="none" w:sz="0" w:space="0" w:color="auto"/>
                                                                  </w:divBdr>
                                                                  <w:divsChild>
                                                                    <w:div w:id="550045389">
                                                                      <w:marLeft w:val="0"/>
                                                                      <w:marRight w:val="0"/>
                                                                      <w:marTop w:val="0"/>
                                                                      <w:marBottom w:val="0"/>
                                                                      <w:divBdr>
                                                                        <w:top w:val="none" w:sz="0" w:space="0" w:color="auto"/>
                                                                        <w:left w:val="none" w:sz="0" w:space="0" w:color="auto"/>
                                                                        <w:bottom w:val="none" w:sz="0" w:space="0" w:color="auto"/>
                                                                        <w:right w:val="none" w:sz="0" w:space="0" w:color="auto"/>
                                                                      </w:divBdr>
                                                                      <w:divsChild>
                                                                        <w:div w:id="1010841028">
                                                                          <w:marLeft w:val="0"/>
                                                                          <w:marRight w:val="0"/>
                                                                          <w:marTop w:val="0"/>
                                                                          <w:marBottom w:val="0"/>
                                                                          <w:divBdr>
                                                                            <w:top w:val="none" w:sz="0" w:space="0" w:color="auto"/>
                                                                            <w:left w:val="none" w:sz="0" w:space="0" w:color="auto"/>
                                                                            <w:bottom w:val="none" w:sz="0" w:space="0" w:color="auto"/>
                                                                            <w:right w:val="none" w:sz="0" w:space="0" w:color="auto"/>
                                                                          </w:divBdr>
                                                                          <w:divsChild>
                                                                            <w:div w:id="150948030">
                                                                              <w:marLeft w:val="0"/>
                                                                              <w:marRight w:val="0"/>
                                                                              <w:marTop w:val="0"/>
                                                                              <w:marBottom w:val="0"/>
                                                                              <w:divBdr>
                                                                                <w:top w:val="none" w:sz="0" w:space="0" w:color="auto"/>
                                                                                <w:left w:val="none" w:sz="0" w:space="0" w:color="auto"/>
                                                                                <w:bottom w:val="none" w:sz="0" w:space="0" w:color="auto"/>
                                                                                <w:right w:val="none" w:sz="0" w:space="0" w:color="auto"/>
                                                                              </w:divBdr>
                                                                              <w:divsChild>
                                                                                <w:div w:id="2142112862">
                                                                                  <w:marLeft w:val="0"/>
                                                                                  <w:marRight w:val="0"/>
                                                                                  <w:marTop w:val="0"/>
                                                                                  <w:marBottom w:val="0"/>
                                                                                  <w:divBdr>
                                                                                    <w:top w:val="none" w:sz="0" w:space="0" w:color="auto"/>
                                                                                    <w:left w:val="none" w:sz="0" w:space="0" w:color="auto"/>
                                                                                    <w:bottom w:val="none" w:sz="0" w:space="0" w:color="auto"/>
                                                                                    <w:right w:val="none" w:sz="0" w:space="0" w:color="auto"/>
                                                                                  </w:divBdr>
                                                                                  <w:divsChild>
                                                                                    <w:div w:id="431055482">
                                                                                      <w:marLeft w:val="0"/>
                                                                                      <w:marRight w:val="0"/>
                                                                                      <w:marTop w:val="0"/>
                                                                                      <w:marBottom w:val="0"/>
                                                                                      <w:divBdr>
                                                                                        <w:top w:val="none" w:sz="0" w:space="0" w:color="auto"/>
                                                                                        <w:left w:val="none" w:sz="0" w:space="0" w:color="auto"/>
                                                                                        <w:bottom w:val="none" w:sz="0" w:space="0" w:color="auto"/>
                                                                                        <w:right w:val="none" w:sz="0" w:space="0" w:color="auto"/>
                                                                                      </w:divBdr>
                                                                                      <w:divsChild>
                                                                                        <w:div w:id="9900616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54664644">
                                                                              <w:marLeft w:val="0"/>
                                                                              <w:marRight w:val="120"/>
                                                                              <w:marTop w:val="150"/>
                                                                              <w:marBottom w:val="0"/>
                                                                              <w:divBdr>
                                                                                <w:top w:val="none" w:sz="0" w:space="0" w:color="auto"/>
                                                                                <w:left w:val="none" w:sz="0" w:space="0" w:color="auto"/>
                                                                                <w:bottom w:val="none" w:sz="0" w:space="0" w:color="auto"/>
                                                                                <w:right w:val="none" w:sz="0" w:space="0" w:color="auto"/>
                                                                              </w:divBdr>
                                                                            </w:div>
                                                                          </w:divsChild>
                                                                        </w:div>
                                                                        <w:div w:id="1977101152">
                                                                          <w:marLeft w:val="0"/>
                                                                          <w:marRight w:val="0"/>
                                                                          <w:marTop w:val="0"/>
                                                                          <w:marBottom w:val="0"/>
                                                                          <w:divBdr>
                                                                            <w:top w:val="none" w:sz="0" w:space="0" w:color="auto"/>
                                                                            <w:left w:val="none" w:sz="0" w:space="0" w:color="auto"/>
                                                                            <w:bottom w:val="none" w:sz="0" w:space="0" w:color="auto"/>
                                                                            <w:right w:val="none" w:sz="0" w:space="0" w:color="auto"/>
                                                                          </w:divBdr>
                                                                          <w:divsChild>
                                                                            <w:div w:id="1202286796">
                                                                              <w:marLeft w:val="0"/>
                                                                              <w:marRight w:val="0"/>
                                                                              <w:marTop w:val="15"/>
                                                                              <w:marBottom w:val="0"/>
                                                                              <w:divBdr>
                                                                                <w:top w:val="none" w:sz="0" w:space="0" w:color="auto"/>
                                                                                <w:left w:val="none" w:sz="0" w:space="0" w:color="auto"/>
                                                                                <w:bottom w:val="none" w:sz="0" w:space="0" w:color="auto"/>
                                                                                <w:right w:val="none" w:sz="0" w:space="0" w:color="auto"/>
                                                                              </w:divBdr>
                                                                              <w:divsChild>
                                                                                <w:div w:id="9144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450766">
                                                              <w:marLeft w:val="0"/>
                                                              <w:marRight w:val="0"/>
                                                              <w:marTop w:val="0"/>
                                                              <w:marBottom w:val="0"/>
                                                              <w:divBdr>
                                                                <w:top w:val="none" w:sz="0" w:space="0" w:color="auto"/>
                                                                <w:left w:val="none" w:sz="0" w:space="0" w:color="auto"/>
                                                                <w:bottom w:val="none" w:sz="0" w:space="0" w:color="auto"/>
                                                                <w:right w:val="none" w:sz="0" w:space="0" w:color="auto"/>
                                                              </w:divBdr>
                                                            </w:div>
                                                          </w:divsChild>
                                                        </w:div>
                                                        <w:div w:id="1005398116">
                                                          <w:marLeft w:val="0"/>
                                                          <w:marRight w:val="0"/>
                                                          <w:marTop w:val="0"/>
                                                          <w:marBottom w:val="0"/>
                                                          <w:divBdr>
                                                            <w:top w:val="none" w:sz="0" w:space="0" w:color="auto"/>
                                                            <w:left w:val="none" w:sz="0" w:space="0" w:color="auto"/>
                                                            <w:bottom w:val="none" w:sz="0" w:space="0" w:color="auto"/>
                                                            <w:right w:val="none" w:sz="0" w:space="0" w:color="auto"/>
                                                          </w:divBdr>
                                                          <w:divsChild>
                                                            <w:div w:id="52627884">
                                                              <w:marLeft w:val="0"/>
                                                              <w:marRight w:val="0"/>
                                                              <w:marTop w:val="0"/>
                                                              <w:marBottom w:val="0"/>
                                                              <w:divBdr>
                                                                <w:top w:val="none" w:sz="0" w:space="0" w:color="auto"/>
                                                                <w:left w:val="none" w:sz="0" w:space="0" w:color="auto"/>
                                                                <w:bottom w:val="none" w:sz="0" w:space="0" w:color="auto"/>
                                                                <w:right w:val="none" w:sz="0" w:space="0" w:color="auto"/>
                                                              </w:divBdr>
                                                              <w:divsChild>
                                                                <w:div w:id="549731169">
                                                                  <w:marLeft w:val="0"/>
                                                                  <w:marRight w:val="0"/>
                                                                  <w:marTop w:val="0"/>
                                                                  <w:marBottom w:val="0"/>
                                                                  <w:divBdr>
                                                                    <w:top w:val="none" w:sz="0" w:space="0" w:color="auto"/>
                                                                    <w:left w:val="none" w:sz="0" w:space="0" w:color="auto"/>
                                                                    <w:bottom w:val="none" w:sz="0" w:space="0" w:color="auto"/>
                                                                    <w:right w:val="none" w:sz="0" w:space="0" w:color="auto"/>
                                                                  </w:divBdr>
                                                                  <w:divsChild>
                                                                    <w:div w:id="1780681836">
                                                                      <w:marLeft w:val="0"/>
                                                                      <w:marRight w:val="0"/>
                                                                      <w:marTop w:val="0"/>
                                                                      <w:marBottom w:val="0"/>
                                                                      <w:divBdr>
                                                                        <w:top w:val="none" w:sz="0" w:space="0" w:color="auto"/>
                                                                        <w:left w:val="none" w:sz="0" w:space="0" w:color="auto"/>
                                                                        <w:bottom w:val="none" w:sz="0" w:space="0" w:color="auto"/>
                                                                        <w:right w:val="none" w:sz="0" w:space="0" w:color="auto"/>
                                                                      </w:divBdr>
                                                                      <w:divsChild>
                                                                        <w:div w:id="2108846447">
                                                                          <w:marLeft w:val="0"/>
                                                                          <w:marRight w:val="0"/>
                                                                          <w:marTop w:val="0"/>
                                                                          <w:marBottom w:val="0"/>
                                                                          <w:divBdr>
                                                                            <w:top w:val="none" w:sz="0" w:space="0" w:color="auto"/>
                                                                            <w:left w:val="none" w:sz="0" w:space="0" w:color="auto"/>
                                                                            <w:bottom w:val="none" w:sz="0" w:space="0" w:color="auto"/>
                                                                            <w:right w:val="none" w:sz="0" w:space="0" w:color="auto"/>
                                                                          </w:divBdr>
                                                                          <w:divsChild>
                                                                            <w:div w:id="746149023">
                                                                              <w:marLeft w:val="0"/>
                                                                              <w:marRight w:val="0"/>
                                                                              <w:marTop w:val="0"/>
                                                                              <w:marBottom w:val="0"/>
                                                                              <w:divBdr>
                                                                                <w:top w:val="none" w:sz="0" w:space="0" w:color="auto"/>
                                                                                <w:left w:val="none" w:sz="0" w:space="0" w:color="auto"/>
                                                                                <w:bottom w:val="none" w:sz="0" w:space="0" w:color="auto"/>
                                                                                <w:right w:val="none" w:sz="0" w:space="0" w:color="auto"/>
                                                                              </w:divBdr>
                                                                              <w:divsChild>
                                                                                <w:div w:id="14507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119575">
                                                              <w:marLeft w:val="0"/>
                                                              <w:marRight w:val="0"/>
                                                              <w:marTop w:val="0"/>
                                                              <w:marBottom w:val="0"/>
                                                              <w:divBdr>
                                                                <w:top w:val="none" w:sz="0" w:space="0" w:color="auto"/>
                                                                <w:left w:val="none" w:sz="0" w:space="0" w:color="auto"/>
                                                                <w:bottom w:val="none" w:sz="0" w:space="0" w:color="auto"/>
                                                                <w:right w:val="none" w:sz="0" w:space="0" w:color="auto"/>
                                                              </w:divBdr>
                                                            </w:div>
                                                          </w:divsChild>
                                                        </w:div>
                                                        <w:div w:id="1578132941">
                                                          <w:marLeft w:val="0"/>
                                                          <w:marRight w:val="0"/>
                                                          <w:marTop w:val="0"/>
                                                          <w:marBottom w:val="0"/>
                                                          <w:divBdr>
                                                            <w:top w:val="none" w:sz="0" w:space="0" w:color="auto"/>
                                                            <w:left w:val="none" w:sz="0" w:space="0" w:color="auto"/>
                                                            <w:bottom w:val="none" w:sz="0" w:space="0" w:color="auto"/>
                                                            <w:right w:val="none" w:sz="0" w:space="0" w:color="auto"/>
                                                          </w:divBdr>
                                                          <w:divsChild>
                                                            <w:div w:id="1277443441">
                                                              <w:marLeft w:val="0"/>
                                                              <w:marRight w:val="0"/>
                                                              <w:marTop w:val="0"/>
                                                              <w:marBottom w:val="0"/>
                                                              <w:divBdr>
                                                                <w:top w:val="none" w:sz="0" w:space="0" w:color="auto"/>
                                                                <w:left w:val="none" w:sz="0" w:space="0" w:color="auto"/>
                                                                <w:bottom w:val="none" w:sz="0" w:space="0" w:color="auto"/>
                                                                <w:right w:val="none" w:sz="0" w:space="0" w:color="auto"/>
                                                              </w:divBdr>
                                                              <w:divsChild>
                                                                <w:div w:id="1750810213">
                                                                  <w:marLeft w:val="0"/>
                                                                  <w:marRight w:val="0"/>
                                                                  <w:marTop w:val="0"/>
                                                                  <w:marBottom w:val="0"/>
                                                                  <w:divBdr>
                                                                    <w:top w:val="none" w:sz="0" w:space="0" w:color="auto"/>
                                                                    <w:left w:val="none" w:sz="0" w:space="0" w:color="auto"/>
                                                                    <w:bottom w:val="none" w:sz="0" w:space="0" w:color="auto"/>
                                                                    <w:right w:val="none" w:sz="0" w:space="0" w:color="auto"/>
                                                                  </w:divBdr>
                                                                  <w:divsChild>
                                                                    <w:div w:id="381514980">
                                                                      <w:marLeft w:val="0"/>
                                                                      <w:marRight w:val="0"/>
                                                                      <w:marTop w:val="0"/>
                                                                      <w:marBottom w:val="0"/>
                                                                      <w:divBdr>
                                                                        <w:top w:val="none" w:sz="0" w:space="0" w:color="auto"/>
                                                                        <w:left w:val="none" w:sz="0" w:space="0" w:color="auto"/>
                                                                        <w:bottom w:val="none" w:sz="0" w:space="0" w:color="auto"/>
                                                                        <w:right w:val="none" w:sz="0" w:space="0" w:color="auto"/>
                                                                      </w:divBdr>
                                                                      <w:divsChild>
                                                                        <w:div w:id="855264375">
                                                                          <w:marLeft w:val="0"/>
                                                                          <w:marRight w:val="0"/>
                                                                          <w:marTop w:val="0"/>
                                                                          <w:marBottom w:val="0"/>
                                                                          <w:divBdr>
                                                                            <w:top w:val="none" w:sz="0" w:space="0" w:color="auto"/>
                                                                            <w:left w:val="none" w:sz="0" w:space="0" w:color="auto"/>
                                                                            <w:bottom w:val="none" w:sz="0" w:space="0" w:color="auto"/>
                                                                            <w:right w:val="none" w:sz="0" w:space="0" w:color="auto"/>
                                                                          </w:divBdr>
                                                                          <w:divsChild>
                                                                            <w:div w:id="358164315">
                                                                              <w:marLeft w:val="0"/>
                                                                              <w:marRight w:val="0"/>
                                                                              <w:marTop w:val="0"/>
                                                                              <w:marBottom w:val="0"/>
                                                                              <w:divBdr>
                                                                                <w:top w:val="none" w:sz="0" w:space="0" w:color="auto"/>
                                                                                <w:left w:val="none" w:sz="0" w:space="0" w:color="auto"/>
                                                                                <w:bottom w:val="none" w:sz="0" w:space="0" w:color="auto"/>
                                                                                <w:right w:val="none" w:sz="0" w:space="0" w:color="auto"/>
                                                                              </w:divBdr>
                                                                              <w:divsChild>
                                                                                <w:div w:id="1980650919">
                                                                                  <w:marLeft w:val="0"/>
                                                                                  <w:marRight w:val="0"/>
                                                                                  <w:marTop w:val="0"/>
                                                                                  <w:marBottom w:val="0"/>
                                                                                  <w:divBdr>
                                                                                    <w:top w:val="none" w:sz="0" w:space="0" w:color="auto"/>
                                                                                    <w:left w:val="none" w:sz="0" w:space="0" w:color="auto"/>
                                                                                    <w:bottom w:val="none" w:sz="0" w:space="0" w:color="auto"/>
                                                                                    <w:right w:val="none" w:sz="0" w:space="0" w:color="auto"/>
                                                                                  </w:divBdr>
                                                                                  <w:divsChild>
                                                                                    <w:div w:id="44451608">
                                                                                      <w:marLeft w:val="0"/>
                                                                                      <w:marRight w:val="0"/>
                                                                                      <w:marTop w:val="0"/>
                                                                                      <w:marBottom w:val="0"/>
                                                                                      <w:divBdr>
                                                                                        <w:top w:val="none" w:sz="0" w:space="0" w:color="auto"/>
                                                                                        <w:left w:val="none" w:sz="0" w:space="0" w:color="auto"/>
                                                                                        <w:bottom w:val="none" w:sz="0" w:space="0" w:color="auto"/>
                                                                                        <w:right w:val="none" w:sz="0" w:space="0" w:color="auto"/>
                                                                                      </w:divBdr>
                                                                                      <w:divsChild>
                                                                                        <w:div w:id="6167896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573864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820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8053698">
              <w:marLeft w:val="0"/>
              <w:marRight w:val="0"/>
              <w:marTop w:val="0"/>
              <w:marBottom w:val="0"/>
              <w:divBdr>
                <w:top w:val="none" w:sz="0" w:space="0" w:color="auto"/>
                <w:left w:val="none" w:sz="0" w:space="0" w:color="auto"/>
                <w:bottom w:val="none" w:sz="0" w:space="0" w:color="auto"/>
                <w:right w:val="none" w:sz="0" w:space="0" w:color="auto"/>
              </w:divBdr>
              <w:divsChild>
                <w:div w:id="138008533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lab.research.google.com/corgiredirector?site=https%3A%2F%2Fwww4.stat.ncsu.edu%2F%7Eboos%2Fvar.select%2Fdiabetes.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olab.research.google.com/corgiredirector?site=https%3A%2F%2Farxiv.org%2Fpdf%2F2307.00459.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lab.research.google.com/corgiredirector?site=https%3A%2F%2Fwww.researchgate.net%2Fpublication%2F281042621_The_Selection_of_Winning_Stocks_Using_Principal_Component_Analysi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Dyadik</dc:creator>
  <cp:keywords/>
  <dc:description/>
  <cp:lastModifiedBy>Kumar Shantanu</cp:lastModifiedBy>
  <cp:revision>2</cp:revision>
  <dcterms:created xsi:type="dcterms:W3CDTF">2023-12-14T16:51:00Z</dcterms:created>
  <dcterms:modified xsi:type="dcterms:W3CDTF">2023-12-14T16:51:00Z</dcterms:modified>
</cp:coreProperties>
</file>