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699F" w14:textId="60FE6271" w:rsidR="00684E42" w:rsidRDefault="00C22320">
      <w:r>
        <w:t>Da notare una crescita costante nel tempo di tutte le amministrazioni (di ogni categoria) nonostante le riduzioni di budget. Finalmente la sicurezza non è più percepita come un puro costo, piuttosto come un valore aggiunto rispetto alla qualità dei servizi erogati.</w:t>
      </w:r>
    </w:p>
    <w:p w14:paraId="4A48AC14" w14:textId="77777777" w:rsidR="00C22320" w:rsidRDefault="00C22320"/>
    <w:p w14:paraId="1A136777" w14:textId="0BD49398" w:rsidR="00C22320" w:rsidRDefault="00C22320">
      <w:r>
        <w:t>Il buon risultato complessivo spinge a fare una riflessione sul model</w:t>
      </w:r>
      <w:r w:rsidR="00576D0E">
        <w:t>l</w:t>
      </w:r>
      <w:bookmarkStart w:id="0" w:name="_GoBack"/>
      <w:bookmarkEnd w:id="0"/>
      <w:r>
        <w:t>o adattato ormai da 5 anni che comincia a risentire dell’età. Il modello andrebbe arricchito (svecchiato/aggiornato) con tematiche più ampie (maggior risalto alla Business Continuity ed all’outsourcing della sicurezza almeno per le piccole/medie organizzazioni)</w:t>
      </w:r>
    </w:p>
    <w:p w14:paraId="4516CAA9" w14:textId="77777777" w:rsidR="008471E3" w:rsidRDefault="008471E3"/>
    <w:p w14:paraId="16697D54" w14:textId="49C9F875" w:rsidR="008471E3" w:rsidRDefault="00336532" w:rsidP="00C22320">
      <w:pPr>
        <w:pStyle w:val="Paragrafoelenco"/>
        <w:numPr>
          <w:ilvl w:val="0"/>
          <w:numId w:val="3"/>
        </w:numPr>
      </w:pPr>
      <w:r>
        <w:t xml:space="preserve">Il campione delle grandi amministrazioni </w:t>
      </w:r>
      <w:r w:rsidR="00B66308">
        <w:t xml:space="preserve">(4/46) </w:t>
      </w:r>
      <w:r>
        <w:t>ha prodotto l</w:t>
      </w:r>
      <w:r w:rsidR="008D28BC">
        <w:t>ievi flessioni per KPI</w:t>
      </w:r>
      <w:r>
        <w:t>2</w:t>
      </w:r>
      <w:r w:rsidR="008D28BC">
        <w:t xml:space="preserve"> </w:t>
      </w:r>
      <w:r>
        <w:t xml:space="preserve">(-2,4%) </w:t>
      </w:r>
      <w:r w:rsidR="008D28BC">
        <w:t>e KPI3</w:t>
      </w:r>
      <w:r>
        <w:t xml:space="preserve"> (-4,3%)</w:t>
      </w:r>
      <w:r w:rsidR="008D28BC">
        <w:t xml:space="preserve"> che comunque restano stabilmente vicine all’ottimo, </w:t>
      </w:r>
      <w:r w:rsidR="00C22320">
        <w:t xml:space="preserve">mentre KPI4 </w:t>
      </w:r>
      <w:r w:rsidR="008D28BC">
        <w:t>migliora</w:t>
      </w:r>
      <w:r w:rsidR="00C22320">
        <w:t xml:space="preserve"> ancora allineandosi con gli altri indicatori (mentre in passato era sempre stato il fanalino di coda)</w:t>
      </w:r>
      <w:r w:rsidR="008D28BC">
        <w:t>.</w:t>
      </w:r>
    </w:p>
    <w:p w14:paraId="67F9C160" w14:textId="09024B2C" w:rsidR="008D28BC" w:rsidRDefault="008D28BC" w:rsidP="00C22320">
      <w:pPr>
        <w:jc w:val="center"/>
      </w:pPr>
    </w:p>
    <w:p w14:paraId="192D861F" w14:textId="15BCD9F5" w:rsidR="002150AA" w:rsidRDefault="002150AA" w:rsidP="00C22320">
      <w:pPr>
        <w:jc w:val="center"/>
      </w:pPr>
      <w:r>
        <w:rPr>
          <w:noProof/>
        </w:rPr>
        <w:drawing>
          <wp:inline distT="0" distB="0" distL="0" distR="0" wp14:anchorId="65E02478" wp14:editId="41708C22">
            <wp:extent cx="3291840" cy="2461895"/>
            <wp:effectExtent l="0" t="0" r="10160" b="1905"/>
            <wp:docPr id="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0C25" w14:textId="77777777" w:rsidR="00C22320" w:rsidRDefault="00C22320" w:rsidP="00C22320">
      <w:pPr>
        <w:jc w:val="center"/>
      </w:pPr>
    </w:p>
    <w:p w14:paraId="08590751" w14:textId="6D837D60" w:rsidR="008D28BC" w:rsidRDefault="008D28BC" w:rsidP="00C22320">
      <w:pPr>
        <w:pStyle w:val="Paragrafoelenco"/>
        <w:numPr>
          <w:ilvl w:val="0"/>
          <w:numId w:val="3"/>
        </w:numPr>
      </w:pPr>
      <w:r>
        <w:t>Le medie</w:t>
      </w:r>
      <w:r w:rsidR="00C22320">
        <w:t>,</w:t>
      </w:r>
      <w:r>
        <w:t xml:space="preserve"> che rappresentano </w:t>
      </w:r>
      <w:r w:rsidR="00C22320">
        <w:t>oltre la metà del campione 30/46</w:t>
      </w:r>
      <w:r>
        <w:t>, migliorano</w:t>
      </w:r>
      <w:r w:rsidR="00C22320">
        <w:t xml:space="preserve"> su tutti gli indicatori</w:t>
      </w:r>
      <w:r>
        <w:t xml:space="preserve"> ma KPI4 nonostante un</w:t>
      </w:r>
      <w:r w:rsidR="00C22320">
        <w:t>a consistente crescita</w:t>
      </w:r>
      <w:r>
        <w:t xml:space="preserve"> </w:t>
      </w:r>
      <w:r w:rsidR="00C22320">
        <w:t>(+15</w:t>
      </w:r>
      <w:r>
        <w:t>%</w:t>
      </w:r>
      <w:r w:rsidR="00C22320">
        <w:t>)</w:t>
      </w:r>
      <w:r>
        <w:t xml:space="preserve"> r</w:t>
      </w:r>
      <w:r w:rsidR="00C22320">
        <w:t xml:space="preserve">aggiunge appena </w:t>
      </w:r>
      <w:r>
        <w:t>la sufficienza.</w:t>
      </w:r>
      <w:r w:rsidR="00C22320">
        <w:t xml:space="preserve"> </w:t>
      </w:r>
    </w:p>
    <w:p w14:paraId="602B435A" w14:textId="77777777" w:rsidR="00B12197" w:rsidRDefault="00B12197" w:rsidP="00B12197">
      <w:pPr>
        <w:pStyle w:val="Paragrafoelenco"/>
      </w:pPr>
    </w:p>
    <w:p w14:paraId="5A7A5191" w14:textId="65F593A1" w:rsidR="008D28BC" w:rsidRDefault="002150AA" w:rsidP="00C22320">
      <w:pPr>
        <w:jc w:val="center"/>
      </w:pPr>
      <w:r w:rsidRPr="002150AA">
        <w:t xml:space="preserve"> </w:t>
      </w:r>
      <w:r>
        <w:rPr>
          <w:noProof/>
        </w:rPr>
        <w:drawing>
          <wp:inline distT="0" distB="0" distL="0" distR="0" wp14:anchorId="70653518" wp14:editId="53A71595">
            <wp:extent cx="3277870" cy="2398395"/>
            <wp:effectExtent l="0" t="0" r="0" b="0"/>
            <wp:docPr id="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1AC2" w14:textId="77777777" w:rsidR="00336532" w:rsidRDefault="00336532" w:rsidP="00C22320">
      <w:pPr>
        <w:jc w:val="center"/>
      </w:pPr>
    </w:p>
    <w:p w14:paraId="5FFFC3A8" w14:textId="4FC31D70" w:rsidR="00336532" w:rsidRDefault="00336532" w:rsidP="00336532">
      <w:pPr>
        <w:pStyle w:val="Paragrafoelenco"/>
        <w:numPr>
          <w:ilvl w:val="0"/>
          <w:numId w:val="3"/>
        </w:numPr>
      </w:pPr>
      <w:r>
        <w:t>Le piccole</w:t>
      </w:r>
      <w:r w:rsidR="00B66308">
        <w:t xml:space="preserve"> (9/46)</w:t>
      </w:r>
      <w:r>
        <w:t xml:space="preserve">, </w:t>
      </w:r>
      <w:r w:rsidR="00B66308">
        <w:t xml:space="preserve">hanno esibito </w:t>
      </w:r>
      <w:r w:rsidR="00325C2A">
        <w:t>risultati contradditori. Da un lato vi sono stati</w:t>
      </w:r>
      <w:r w:rsidR="00B66308">
        <w:t xml:space="preserve"> inspiegabili e consistenti arretramenti su KPI1 (-5,8%) e KPI2 (-12,7%) </w:t>
      </w:r>
      <w:r w:rsidR="00B66308">
        <w:lastRenderedPageBreak/>
        <w:t>probabilmente indotti dalla ridotte risorse e dalla instabilità degli investimenti effettuati</w:t>
      </w:r>
      <w:r w:rsidR="00523A4A">
        <w:t xml:space="preserve"> </w:t>
      </w:r>
      <w:r w:rsidR="00B66308">
        <w:t>negli anni precedenti.</w:t>
      </w:r>
      <w:r w:rsidR="00325C2A">
        <w:t xml:space="preserve"> Dall’altro migliorano nettamente, invertendo i risultati negativi degli anni precedenti, KPI3 (+32%) e KPI4 (+28,9%) che storicamente rappresentavano i dati più critici dell’intero campione</w:t>
      </w:r>
      <w:r>
        <w:t xml:space="preserve">. </w:t>
      </w:r>
    </w:p>
    <w:p w14:paraId="59F9D347" w14:textId="77777777" w:rsidR="00B12197" w:rsidRDefault="00B12197" w:rsidP="00B12197">
      <w:pPr>
        <w:pStyle w:val="Paragrafoelenco"/>
      </w:pPr>
    </w:p>
    <w:p w14:paraId="219808C9" w14:textId="58257BD9" w:rsidR="008471E3" w:rsidRDefault="002150AA" w:rsidP="002150AA">
      <w:pPr>
        <w:jc w:val="center"/>
      </w:pPr>
      <w:r w:rsidRPr="002150AA">
        <w:t xml:space="preserve">  </w:t>
      </w:r>
      <w:r>
        <w:rPr>
          <w:noProof/>
        </w:rPr>
        <w:drawing>
          <wp:inline distT="0" distB="0" distL="0" distR="0" wp14:anchorId="73D76E3A" wp14:editId="16AE6E45">
            <wp:extent cx="3150870" cy="2461895"/>
            <wp:effectExtent l="0" t="0" r="0" b="1905"/>
            <wp:docPr id="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CA14" w14:textId="77777777" w:rsidR="008471E3" w:rsidRDefault="008471E3"/>
    <w:p w14:paraId="6D7650E8" w14:textId="77777777" w:rsidR="008471E3" w:rsidRDefault="008471E3"/>
    <w:p w14:paraId="6F0AC6D8" w14:textId="4D63813E" w:rsidR="008471E3" w:rsidRDefault="00B12197">
      <w:r>
        <w:t>Entrando nel merito dei singoli quesiti emergono:</w:t>
      </w:r>
    </w:p>
    <w:p w14:paraId="76C3B77F" w14:textId="7B0236C1" w:rsidR="00B12197" w:rsidRDefault="00B12197">
      <w:r>
        <w:t>per KPI1 la principale criticità è rappresentata da una scarsa attenzione verso la sicurezza dei dati presenti su postazioni e dispositivi mobili che viaggiano all’esterno dell’organizzazione.</w:t>
      </w:r>
    </w:p>
    <w:p w14:paraId="324E2585" w14:textId="77777777" w:rsidR="00B12197" w:rsidRDefault="00B12197"/>
    <w:p w14:paraId="1EFB8958" w14:textId="6581C7D7" w:rsidR="00B12197" w:rsidRDefault="00B12197">
      <w:r>
        <w:t>Per KPI2 stranamente permane una scarsa attenzione verso la gestione delle rete wireless</w:t>
      </w:r>
    </w:p>
    <w:p w14:paraId="0B7B4256" w14:textId="77777777" w:rsidR="008471E3" w:rsidRDefault="008471E3"/>
    <w:p w14:paraId="12AC8615" w14:textId="59BAFE8F" w:rsidR="008471E3" w:rsidRDefault="007F307C">
      <w:r>
        <w:t>Per KPI3 e’ ancora molto basso (estremamente) il numero delle amministrazioni che hanno attivato procedure di Disaster Recovery</w:t>
      </w:r>
    </w:p>
    <w:p w14:paraId="7FA086E0" w14:textId="77777777" w:rsidR="008471E3" w:rsidRDefault="008471E3"/>
    <w:p w14:paraId="4C6348DE" w14:textId="3A263540" w:rsidR="008471E3" w:rsidRDefault="00C545F4">
      <w:r>
        <w:t>Per KPI4 analogamente si denuncia che pochissime amministrazioni ha effettuato un’analisi dei rischi. Meno diffusa ma comunque da considerare è la scarsa attenzione nell’attuazione degli adempimenti previsti dal CAD (v1 e v2 ???) in particolare sulla definizione delle policy interne per la sicurezza.</w:t>
      </w:r>
    </w:p>
    <w:p w14:paraId="41EA5233" w14:textId="77777777" w:rsidR="00AF0569" w:rsidRDefault="00AF0569"/>
    <w:p w14:paraId="17EF527B" w14:textId="67D081A8" w:rsidR="00523A4A" w:rsidRDefault="00523A4A">
      <w:pPr>
        <w:spacing w:after="200" w:line="276" w:lineRule="auto"/>
      </w:pPr>
      <w:r>
        <w:br w:type="page"/>
      </w:r>
    </w:p>
    <w:p w14:paraId="450AF0C2" w14:textId="77777777" w:rsidR="008471E3" w:rsidRDefault="008471E3"/>
    <w:p w14:paraId="447D31A3" w14:textId="457F43BD" w:rsidR="008471E3" w:rsidRPr="00523A4A" w:rsidRDefault="00523A4A">
      <w:pPr>
        <w:rPr>
          <w:sz w:val="52"/>
        </w:rPr>
      </w:pPr>
      <w:r w:rsidRPr="00523A4A">
        <w:rPr>
          <w:sz w:val="52"/>
        </w:rPr>
        <w:t>2009</w:t>
      </w:r>
    </w:p>
    <w:tbl>
      <w:tblPr>
        <w:tblW w:w="4932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20"/>
      </w:tblGrid>
      <w:tr w:rsidR="00523A4A" w:rsidRPr="00E73BA8" w14:paraId="185B9309" w14:textId="77777777" w:rsidTr="00790470">
        <w:tc>
          <w:tcPr>
            <w:tcW w:w="5000" w:type="pct"/>
          </w:tcPr>
          <w:p w14:paraId="3E5685E6" w14:textId="77777777" w:rsidR="00523A4A" w:rsidRPr="00E73BA8" w:rsidRDefault="00523A4A" w:rsidP="00790470">
            <w:pPr>
              <w:spacing w:before="120"/>
              <w:jc w:val="both"/>
              <w:rPr>
                <w:sz w:val="22"/>
                <w:szCs w:val="22"/>
              </w:rPr>
            </w:pPr>
            <w:r w:rsidRPr="00E73BA8">
              <w:rPr>
                <w:sz w:val="22"/>
                <w:szCs w:val="22"/>
              </w:rPr>
              <w:t>Sicurezza</w:t>
            </w:r>
          </w:p>
        </w:tc>
      </w:tr>
      <w:tr w:rsidR="00523A4A" w:rsidRPr="00E73BA8" w14:paraId="39D97E56" w14:textId="77777777" w:rsidTr="00790470">
        <w:tc>
          <w:tcPr>
            <w:tcW w:w="5000" w:type="pct"/>
          </w:tcPr>
          <w:p w14:paraId="0C2488E1" w14:textId="77777777" w:rsidR="00523A4A" w:rsidRPr="00E73BA8" w:rsidRDefault="00523A4A" w:rsidP="00790470">
            <w:pPr>
              <w:spacing w:before="120"/>
              <w:jc w:val="both"/>
              <w:rPr>
                <w:sz w:val="22"/>
                <w:szCs w:val="22"/>
                <w:highlight w:val="yellow"/>
              </w:rPr>
            </w:pPr>
            <w:r w:rsidRPr="00E73BA8">
              <w:rPr>
                <w:sz w:val="22"/>
                <w:szCs w:val="22"/>
                <w:highlight w:val="yellow"/>
              </w:rPr>
              <w:t>La PAC conferma una grande attenzione per la sicurezza logica.</w:t>
            </w:r>
          </w:p>
          <w:p w14:paraId="70A3D396" w14:textId="77777777" w:rsidR="00523A4A" w:rsidRPr="00E73BA8" w:rsidRDefault="00523A4A" w:rsidP="00790470">
            <w:pPr>
              <w:spacing w:before="120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Matura l’attenzione verso la sicurezza</w:t>
            </w:r>
            <w:r w:rsidRPr="00E73BA8">
              <w:rPr>
                <w:sz w:val="22"/>
                <w:szCs w:val="22"/>
                <w:highlight w:val="yellow"/>
              </w:rPr>
              <w:t xml:space="preserve"> delle infrastrutture e la  propensione agli investimenti per la sicurezza</w:t>
            </w:r>
            <w:r>
              <w:rPr>
                <w:sz w:val="22"/>
                <w:szCs w:val="22"/>
                <w:highlight w:val="yellow"/>
              </w:rPr>
              <w:t xml:space="preserve"> da parte dell’intera PAC</w:t>
            </w:r>
            <w:r w:rsidRPr="00E73BA8">
              <w:rPr>
                <w:sz w:val="22"/>
                <w:szCs w:val="22"/>
                <w:highlight w:val="yellow"/>
              </w:rPr>
              <w:t>.</w:t>
            </w:r>
          </w:p>
          <w:p w14:paraId="57F91601" w14:textId="77777777" w:rsidR="00523A4A" w:rsidRPr="00E73BA8" w:rsidRDefault="00523A4A" w:rsidP="00790470">
            <w:pPr>
              <w:spacing w:before="120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Da un’analisi comparativa tra i risultati 2007 e 2008 il livello di sicurezza dell’intero campione è rimasto stabile rispetto all’anno precedente; complessivamente le grandi Amministrazioni hanno subito un lieve arretramento, mentre le piccole e medie una sostanziale crescita.</w:t>
            </w:r>
          </w:p>
          <w:p w14:paraId="09CE0F97" w14:textId="77777777" w:rsidR="00523A4A" w:rsidRDefault="00523A4A" w:rsidP="00790470">
            <w:pPr>
              <w:spacing w:before="120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Questo progresso ha ridotto i casi di forti ciriticità, ma il fenomeno va comunque monitorato con attenzione, soprattutto rispetto ai temi più critici come la Continuità Operativa, disattesi da una larga parte dei partecipanti.</w:t>
            </w:r>
          </w:p>
          <w:p w14:paraId="4138C48F" w14:textId="77777777" w:rsidR="00523A4A" w:rsidRPr="00D94C13" w:rsidRDefault="00523A4A" w:rsidP="00790470">
            <w:pPr>
              <w:spacing w:before="120"/>
              <w:jc w:val="both"/>
              <w:rPr>
                <w:sz w:val="22"/>
                <w:szCs w:val="22"/>
                <w:highlight w:val="yellow"/>
              </w:rPr>
            </w:pPr>
            <w:r w:rsidRPr="00E73BA8">
              <w:rPr>
                <w:sz w:val="22"/>
                <w:szCs w:val="22"/>
                <w:highlight w:val="yellow"/>
              </w:rPr>
              <w:t xml:space="preserve"> Critica la formazione e sensibilizzazione del personale interno sul tema sicurezza ICT</w:t>
            </w:r>
            <w:r>
              <w:rPr>
                <w:sz w:val="22"/>
                <w:szCs w:val="22"/>
                <w:highlight w:val="yellow"/>
              </w:rPr>
              <w:t xml:space="preserve"> per il quale si auspica un intervento esterno strutturato e ben finalizzato</w:t>
            </w:r>
            <w:r w:rsidRPr="00E73BA8">
              <w:rPr>
                <w:sz w:val="22"/>
                <w:szCs w:val="22"/>
                <w:highlight w:val="yellow"/>
              </w:rPr>
              <w:t xml:space="preserve">. </w:t>
            </w:r>
          </w:p>
        </w:tc>
      </w:tr>
    </w:tbl>
    <w:p w14:paraId="682A9ABD" w14:textId="77777777" w:rsidR="00523A4A" w:rsidRDefault="00523A4A"/>
    <w:sectPr w:rsidR="00523A4A" w:rsidSect="00684E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2A5E"/>
    <w:multiLevelType w:val="hybridMultilevel"/>
    <w:tmpl w:val="30C0B1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52C0A"/>
    <w:multiLevelType w:val="multilevel"/>
    <w:tmpl w:val="8A9C00FC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7C82BB3"/>
    <w:multiLevelType w:val="hybridMultilevel"/>
    <w:tmpl w:val="3C42337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4C6240"/>
    <w:multiLevelType w:val="hybridMultilevel"/>
    <w:tmpl w:val="41527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E3"/>
    <w:rsid w:val="002150AA"/>
    <w:rsid w:val="00325C2A"/>
    <w:rsid w:val="00336532"/>
    <w:rsid w:val="00433AD8"/>
    <w:rsid w:val="00523A4A"/>
    <w:rsid w:val="00576D0E"/>
    <w:rsid w:val="00684E42"/>
    <w:rsid w:val="007F307C"/>
    <w:rsid w:val="008471E3"/>
    <w:rsid w:val="008D28BC"/>
    <w:rsid w:val="00905D4F"/>
    <w:rsid w:val="009363C3"/>
    <w:rsid w:val="00AF0569"/>
    <w:rsid w:val="00B12197"/>
    <w:rsid w:val="00B66308"/>
    <w:rsid w:val="00C22320"/>
    <w:rsid w:val="00C545F4"/>
    <w:rsid w:val="00E72B9A"/>
    <w:rsid w:val="00E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295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71E3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it-IT"/>
    </w:rPr>
  </w:style>
  <w:style w:type="paragraph" w:styleId="Titolo1">
    <w:name w:val="heading 1"/>
    <w:aliases w:val="Capitolo,Sommario 11,1,rlhead1,fjb1,Capitolo1,Capitolo2,Capitolo3,Capitolo4,Capitolo5,Capitolo6,Capitolo7,Capitolo8,Capitolo11,Capitolo21,Capitolo31,Capitolo41,Capitolo51,Capitolo61,Capitolo71,Capitolo9,Capitolo12,Capitolo22,Capitolo32,H,toc 1"/>
    <w:basedOn w:val="Normale"/>
    <w:next w:val="Normale"/>
    <w:link w:val="Titolo1Carattere"/>
    <w:autoRedefine/>
    <w:qFormat/>
    <w:rsid w:val="008471E3"/>
    <w:pPr>
      <w:keepNext/>
      <w:pageBreakBefore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Titolo2">
    <w:name w:val="heading 2"/>
    <w:aliases w:val="Carattere1,h2,2nd level,2 headline,h,CAPITOLO,2,l2,Level 2 Head,heading 2,l21,l22,l23,l24,l25,l211,l221,l231,l241,l26,l212,l222,l232,l242,l27,l213,l223,l233,l243,l28,l214,l224,l234,l244,l29,l215,l225,l235,l245,l210,l216,l226,l236,l246,l251,H2,I"/>
    <w:basedOn w:val="Normale"/>
    <w:next w:val="Normale"/>
    <w:link w:val="Titolo2Carattere"/>
    <w:autoRedefine/>
    <w:qFormat/>
    <w:rsid w:val="008471E3"/>
    <w:pPr>
      <w:keepNext/>
      <w:numPr>
        <w:ilvl w:val="1"/>
        <w:numId w:val="1"/>
      </w:numPr>
      <w:spacing w:before="600" w:after="60"/>
      <w:outlineLvl w:val="1"/>
    </w:pPr>
    <w:rPr>
      <w:b/>
      <w:bCs/>
      <w:iCs/>
      <w:sz w:val="28"/>
      <w:szCs w:val="28"/>
    </w:rPr>
  </w:style>
  <w:style w:type="paragraph" w:styleId="Titolo3">
    <w:name w:val="heading 3"/>
    <w:aliases w:val="Carattere,§,h3,h31,h32,h33,h34,h35,h36,h37,h38,h39,h310,h311,h312,h313,h314,l3,Level 3 Head,3,sotto§,summit,H3,Org Heading 1,h1,Level 3 Topic Heading,H31,Org Heading 11,Org Heading 12,h11,H32,Org Heading 13,h12,H33,Org Heading 14,h13,H34,h14,t3"/>
    <w:basedOn w:val="Normale"/>
    <w:next w:val="Normale"/>
    <w:link w:val="Titolo3Carattere"/>
    <w:autoRedefine/>
    <w:qFormat/>
    <w:rsid w:val="008471E3"/>
    <w:pPr>
      <w:keepNext/>
      <w:numPr>
        <w:ilvl w:val="2"/>
        <w:numId w:val="1"/>
      </w:numPr>
      <w:spacing w:before="240" w:after="120"/>
      <w:jc w:val="both"/>
      <w:outlineLvl w:val="2"/>
    </w:pPr>
    <w:rPr>
      <w:b/>
      <w:bCs/>
    </w:rPr>
  </w:style>
  <w:style w:type="paragraph" w:styleId="Titolo4">
    <w:name w:val="heading 4"/>
    <w:aliases w:val="H4,Ref Heading 1,rh1,Heading sql,h4,First Subheading,Ref Heading 11,rh11,Heading sql1,H42,h41,First Subheading1,Ref Heading 12,rh12,Heading sql2,H43,h42,First Subheading2,Ref Heading 13,rh13,Heading sql3,H44,Ref Heading 14,rh14,Heading sql4,t4"/>
    <w:basedOn w:val="Normale"/>
    <w:next w:val="Normale"/>
    <w:link w:val="Titolo4Carattere"/>
    <w:qFormat/>
    <w:rsid w:val="008471E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olo5">
    <w:name w:val="heading 5"/>
    <w:aliases w:val="H5,Heading 5,h5,Ref Heading 2,rh2,Second Subheading,Ref Heading 21,rh21,H51,h51,Second Subheading1,Ref Heading 22,rh22,H52,Ref Heading 23,rh23,H53,h52,Second Subheading2,Ref Heading 24,rh24,H54,Ref Heading 25,rh25,H55,h53,Second Subheading3"/>
    <w:basedOn w:val="Normale"/>
    <w:next w:val="Normale"/>
    <w:link w:val="Titolo5Carattere"/>
    <w:qFormat/>
    <w:rsid w:val="008471E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H6,Ref Heading 3,rh3,h6,Third Subheading,Ref Heading 31,rh31,Ref Heading 32,rh32,h61,Third Subheading1,Ref Heading 33,rh33,Ref Heading 34,rh34,h62,Third Subheading2,Ref Heading 35,rh35,Ref Heading 36,rh36,Ref Heading 37,rh37,Ref Heading 38,Tit6"/>
    <w:basedOn w:val="Normale"/>
    <w:next w:val="Normale"/>
    <w:link w:val="Titolo6Carattere"/>
    <w:qFormat/>
    <w:rsid w:val="008471E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aliases w:val="Heading7,App Heading1,7,Legal Level 1.1.,Legal Level 1.1.1,Legal Level 1.1.2,Legal Level 1.1.3,Legal Level 1.1.11,Legal Level 1.1.21,Legal Level 1.1.4,Legal Level 1.1.12,Legal Level 1.1.22,Legal Level 1.1.31,Legal Level 1.1.111,h7,ASAPHeading 7"/>
    <w:basedOn w:val="Normale"/>
    <w:next w:val="Normale"/>
    <w:link w:val="Titolo7Carattere"/>
    <w:qFormat/>
    <w:rsid w:val="008471E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olo8">
    <w:name w:val="heading 8"/>
    <w:aliases w:val="Center Bold,poi,Center Bold1,Center Bold2,Center Bold3,Center Bold4,Center Bold5,Center Bold6,action,action1,action2,action11,action3,action4,action5,action6,action7,action12,action21,action111,action31,action8,action13,Legal Level 1.1.1.,8,req"/>
    <w:basedOn w:val="Normale"/>
    <w:next w:val="Normale"/>
    <w:link w:val="Titolo8Carattere"/>
    <w:qFormat/>
    <w:rsid w:val="008471E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olo9">
    <w:name w:val="heading 9"/>
    <w:aliases w:val="App Heading,Appendix,Titre 10,Legal Level 1.1.1.1.,Legal Level 1.1.1.1.1,Legal Level 1.1.1.1.2,Legal Level 1.1.1.1.3,Legal Level 1.1.1.1.11,Legal Level 1.1.1.1.21,Legal Level 1.1.1.1.4,Legal Level 1.1.1.1.12,Legal Level 1.1.1.1.22,9,rb,req1,h9"/>
    <w:basedOn w:val="Normale"/>
    <w:next w:val="Normale"/>
    <w:link w:val="Titolo9Carattere"/>
    <w:qFormat/>
    <w:rsid w:val="008471E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,Sommario 11 Carattere,1 Carattere,rlhead1 Carattere,fjb1 Carattere,Capitolo1 Carattere,Capitolo2 Carattere,Capitolo3 Carattere,Capitolo4 Carattere,Capitolo5 Carattere,Capitolo6 Carattere,Capitolo7 Carattere"/>
    <w:basedOn w:val="Caratterepredefinitoparagrafo"/>
    <w:link w:val="Titolo1"/>
    <w:rsid w:val="008471E3"/>
    <w:rPr>
      <w:rFonts w:ascii="Trebuchet MS" w:eastAsia="Times New Roman" w:hAnsi="Trebuchet MS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aliases w:val="Carattere1 Carattere,h2 Carattere,2nd level Carattere,2 headline Carattere,h Carattere,CAPITOLO Carattere,2 Carattere,l2 Carattere,Level 2 Head Carattere,heading 2 Carattere,l21 Carattere,l22 Carattere,l23 Carattere,l24 Carattere"/>
    <w:basedOn w:val="Caratterepredefinitoparagrafo"/>
    <w:link w:val="Titolo2"/>
    <w:rsid w:val="008471E3"/>
    <w:rPr>
      <w:rFonts w:ascii="Trebuchet MS" w:eastAsia="Times New Roman" w:hAnsi="Trebuchet MS" w:cs="Times New Roman"/>
      <w:b/>
      <w:bCs/>
      <w:iCs/>
      <w:sz w:val="28"/>
      <w:szCs w:val="28"/>
      <w:lang w:eastAsia="it-IT"/>
    </w:rPr>
  </w:style>
  <w:style w:type="character" w:customStyle="1" w:styleId="Titolo3Carattere">
    <w:name w:val="Titolo 3 Carattere"/>
    <w:aliases w:val="Carattere Carattere,§ Carattere,h3 Carattere,h31 Carattere,h32 Carattere,h33 Carattere,h34 Carattere,h35 Carattere,h36 Carattere,h37 Carattere,h38 Carattere,h39 Carattere,h310 Carattere,h311 Carattere,h312 Carattere,h313 Carattere"/>
    <w:basedOn w:val="Caratterepredefinitoparagrafo"/>
    <w:link w:val="Titolo3"/>
    <w:rsid w:val="008471E3"/>
    <w:rPr>
      <w:rFonts w:ascii="Trebuchet MS" w:eastAsia="Times New Roman" w:hAnsi="Trebuchet MS" w:cs="Times New Roman"/>
      <w:b/>
      <w:bCs/>
      <w:sz w:val="24"/>
      <w:szCs w:val="24"/>
      <w:lang w:eastAsia="it-IT"/>
    </w:rPr>
  </w:style>
  <w:style w:type="character" w:customStyle="1" w:styleId="Titolo4Carattere">
    <w:name w:val="Titolo 4 Carattere"/>
    <w:aliases w:val="H4 Carattere,Ref Heading 1 Carattere,rh1 Carattere,Heading sql Carattere,h4 Carattere,First Subheading Carattere,Ref Heading 11 Carattere,rh11 Carattere,Heading sql1 Carattere,H42 Carattere,h41 Carattere,First Subheading1 Carattere"/>
    <w:basedOn w:val="Caratterepredefinitoparagrafo"/>
    <w:link w:val="Titolo4"/>
    <w:rsid w:val="008471E3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character" w:customStyle="1" w:styleId="Titolo5Carattere">
    <w:name w:val="Titolo 5 Carattere"/>
    <w:aliases w:val="H5 Carattere,Heading 5 Carattere,h5 Carattere,Ref Heading 2 Carattere,rh2 Carattere,Second Subheading Carattere,Ref Heading 21 Carattere,rh21 Carattere,H51 Carattere,h51 Carattere,Second Subheading1 Carattere,Ref Heading 22 Carattere"/>
    <w:basedOn w:val="Caratterepredefinitoparagrafo"/>
    <w:link w:val="Titolo5"/>
    <w:rsid w:val="008471E3"/>
    <w:rPr>
      <w:rFonts w:ascii="Trebuchet MS" w:eastAsia="Times New Roman" w:hAnsi="Trebuchet MS" w:cs="Times New Roman"/>
      <w:b/>
      <w:bCs/>
      <w:i/>
      <w:iCs/>
      <w:sz w:val="26"/>
      <w:szCs w:val="26"/>
      <w:lang w:eastAsia="it-IT"/>
    </w:rPr>
  </w:style>
  <w:style w:type="character" w:customStyle="1" w:styleId="Titolo6Carattere">
    <w:name w:val="Titolo 6 Carattere"/>
    <w:aliases w:val="H6 Carattere,Ref Heading 3 Carattere,rh3 Carattere,h6 Carattere,Third Subheading Carattere,Ref Heading 31 Carattere,rh31 Carattere,Ref Heading 32 Carattere,rh32 Carattere,h61 Carattere,Third Subheading1 Carattere,rh33 Carattere"/>
    <w:basedOn w:val="Caratterepredefinitoparagrafo"/>
    <w:link w:val="Titolo6"/>
    <w:rsid w:val="008471E3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aliases w:val="Heading7 Carattere,App Heading1 Carattere,7 Carattere,Legal Level 1.1. Carattere,Legal Level 1.1.1 Carattere,Legal Level 1.1.2 Carattere,Legal Level 1.1.3 Carattere,Legal Level 1.1.11 Carattere,Legal Level 1.1.21 Carattere"/>
    <w:basedOn w:val="Caratterepredefinitoparagrafo"/>
    <w:link w:val="Titolo7"/>
    <w:rsid w:val="008471E3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aliases w:val="Center Bold Carattere,poi Carattere,Center Bold1 Carattere,Center Bold2 Carattere,Center Bold3 Carattere,Center Bold4 Carattere,Center Bold5 Carattere,Center Bold6 Carattere,action Carattere,action1 Carattere,action2 Carattere"/>
    <w:basedOn w:val="Caratterepredefinitoparagrafo"/>
    <w:link w:val="Titolo8"/>
    <w:rsid w:val="008471E3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Titolo9Carattere">
    <w:name w:val="Titolo 9 Carattere"/>
    <w:aliases w:val="App Heading Carattere,Appendix Carattere,Titre 10 Carattere,Legal Level 1.1.1.1. Carattere,Legal Level 1.1.1.1.1 Carattere,Legal Level 1.1.1.1.2 Carattere,Legal Level 1.1.1.1.3 Carattere,Legal Level 1.1.1.1.11 Carattere,9 Carattere"/>
    <w:basedOn w:val="Caratterepredefinitoparagrafo"/>
    <w:link w:val="Titolo9"/>
    <w:rsid w:val="008471E3"/>
    <w:rPr>
      <w:rFonts w:ascii="Arial" w:eastAsia="Times New Roman" w:hAnsi="Arial" w:cs="Arial"/>
      <w:lang w:eastAsia="it-IT"/>
    </w:rPr>
  </w:style>
  <w:style w:type="paragraph" w:styleId="Paragrafoelenco">
    <w:name w:val="List Paragraph"/>
    <w:basedOn w:val="Normale"/>
    <w:uiPriority w:val="34"/>
    <w:qFormat/>
    <w:rsid w:val="00C2232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232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C22320"/>
    <w:rPr>
      <w:rFonts w:ascii="Lucida Grande" w:eastAsia="Times New Roman" w:hAnsi="Lucida Grande" w:cs="Lucida Grande"/>
      <w:sz w:val="18"/>
      <w:szCs w:val="18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71E3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it-IT"/>
    </w:rPr>
  </w:style>
  <w:style w:type="paragraph" w:styleId="Titolo1">
    <w:name w:val="heading 1"/>
    <w:aliases w:val="Capitolo,Sommario 11,1,rlhead1,fjb1,Capitolo1,Capitolo2,Capitolo3,Capitolo4,Capitolo5,Capitolo6,Capitolo7,Capitolo8,Capitolo11,Capitolo21,Capitolo31,Capitolo41,Capitolo51,Capitolo61,Capitolo71,Capitolo9,Capitolo12,Capitolo22,Capitolo32,H,toc 1"/>
    <w:basedOn w:val="Normale"/>
    <w:next w:val="Normale"/>
    <w:link w:val="Titolo1Carattere"/>
    <w:autoRedefine/>
    <w:qFormat/>
    <w:rsid w:val="008471E3"/>
    <w:pPr>
      <w:keepNext/>
      <w:pageBreakBefore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Titolo2">
    <w:name w:val="heading 2"/>
    <w:aliases w:val="Carattere1,h2,2nd level,2 headline,h,CAPITOLO,2,l2,Level 2 Head,heading 2,l21,l22,l23,l24,l25,l211,l221,l231,l241,l26,l212,l222,l232,l242,l27,l213,l223,l233,l243,l28,l214,l224,l234,l244,l29,l215,l225,l235,l245,l210,l216,l226,l236,l246,l251,H2,I"/>
    <w:basedOn w:val="Normale"/>
    <w:next w:val="Normale"/>
    <w:link w:val="Titolo2Carattere"/>
    <w:autoRedefine/>
    <w:qFormat/>
    <w:rsid w:val="008471E3"/>
    <w:pPr>
      <w:keepNext/>
      <w:numPr>
        <w:ilvl w:val="1"/>
        <w:numId w:val="1"/>
      </w:numPr>
      <w:spacing w:before="600" w:after="60"/>
      <w:outlineLvl w:val="1"/>
    </w:pPr>
    <w:rPr>
      <w:b/>
      <w:bCs/>
      <w:iCs/>
      <w:sz w:val="28"/>
      <w:szCs w:val="28"/>
    </w:rPr>
  </w:style>
  <w:style w:type="paragraph" w:styleId="Titolo3">
    <w:name w:val="heading 3"/>
    <w:aliases w:val="Carattere,§,h3,h31,h32,h33,h34,h35,h36,h37,h38,h39,h310,h311,h312,h313,h314,l3,Level 3 Head,3,sotto§,summit,H3,Org Heading 1,h1,Level 3 Topic Heading,H31,Org Heading 11,Org Heading 12,h11,H32,Org Heading 13,h12,H33,Org Heading 14,h13,H34,h14,t3"/>
    <w:basedOn w:val="Normale"/>
    <w:next w:val="Normale"/>
    <w:link w:val="Titolo3Carattere"/>
    <w:autoRedefine/>
    <w:qFormat/>
    <w:rsid w:val="008471E3"/>
    <w:pPr>
      <w:keepNext/>
      <w:numPr>
        <w:ilvl w:val="2"/>
        <w:numId w:val="1"/>
      </w:numPr>
      <w:spacing w:before="240" w:after="120"/>
      <w:jc w:val="both"/>
      <w:outlineLvl w:val="2"/>
    </w:pPr>
    <w:rPr>
      <w:b/>
      <w:bCs/>
    </w:rPr>
  </w:style>
  <w:style w:type="paragraph" w:styleId="Titolo4">
    <w:name w:val="heading 4"/>
    <w:aliases w:val="H4,Ref Heading 1,rh1,Heading sql,h4,First Subheading,Ref Heading 11,rh11,Heading sql1,H42,h41,First Subheading1,Ref Heading 12,rh12,Heading sql2,H43,h42,First Subheading2,Ref Heading 13,rh13,Heading sql3,H44,Ref Heading 14,rh14,Heading sql4,t4"/>
    <w:basedOn w:val="Normale"/>
    <w:next w:val="Normale"/>
    <w:link w:val="Titolo4Carattere"/>
    <w:qFormat/>
    <w:rsid w:val="008471E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olo5">
    <w:name w:val="heading 5"/>
    <w:aliases w:val="H5,Heading 5,h5,Ref Heading 2,rh2,Second Subheading,Ref Heading 21,rh21,H51,h51,Second Subheading1,Ref Heading 22,rh22,H52,Ref Heading 23,rh23,H53,h52,Second Subheading2,Ref Heading 24,rh24,H54,Ref Heading 25,rh25,H55,h53,Second Subheading3"/>
    <w:basedOn w:val="Normale"/>
    <w:next w:val="Normale"/>
    <w:link w:val="Titolo5Carattere"/>
    <w:qFormat/>
    <w:rsid w:val="008471E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H6,Ref Heading 3,rh3,h6,Third Subheading,Ref Heading 31,rh31,Ref Heading 32,rh32,h61,Third Subheading1,Ref Heading 33,rh33,Ref Heading 34,rh34,h62,Third Subheading2,Ref Heading 35,rh35,Ref Heading 36,rh36,Ref Heading 37,rh37,Ref Heading 38,Tit6"/>
    <w:basedOn w:val="Normale"/>
    <w:next w:val="Normale"/>
    <w:link w:val="Titolo6Carattere"/>
    <w:qFormat/>
    <w:rsid w:val="008471E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aliases w:val="Heading7,App Heading1,7,Legal Level 1.1.,Legal Level 1.1.1,Legal Level 1.1.2,Legal Level 1.1.3,Legal Level 1.1.11,Legal Level 1.1.21,Legal Level 1.1.4,Legal Level 1.1.12,Legal Level 1.1.22,Legal Level 1.1.31,Legal Level 1.1.111,h7,ASAPHeading 7"/>
    <w:basedOn w:val="Normale"/>
    <w:next w:val="Normale"/>
    <w:link w:val="Titolo7Carattere"/>
    <w:qFormat/>
    <w:rsid w:val="008471E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olo8">
    <w:name w:val="heading 8"/>
    <w:aliases w:val="Center Bold,poi,Center Bold1,Center Bold2,Center Bold3,Center Bold4,Center Bold5,Center Bold6,action,action1,action2,action11,action3,action4,action5,action6,action7,action12,action21,action111,action31,action8,action13,Legal Level 1.1.1.,8,req"/>
    <w:basedOn w:val="Normale"/>
    <w:next w:val="Normale"/>
    <w:link w:val="Titolo8Carattere"/>
    <w:qFormat/>
    <w:rsid w:val="008471E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olo9">
    <w:name w:val="heading 9"/>
    <w:aliases w:val="App Heading,Appendix,Titre 10,Legal Level 1.1.1.1.,Legal Level 1.1.1.1.1,Legal Level 1.1.1.1.2,Legal Level 1.1.1.1.3,Legal Level 1.1.1.1.11,Legal Level 1.1.1.1.21,Legal Level 1.1.1.1.4,Legal Level 1.1.1.1.12,Legal Level 1.1.1.1.22,9,rb,req1,h9"/>
    <w:basedOn w:val="Normale"/>
    <w:next w:val="Normale"/>
    <w:link w:val="Titolo9Carattere"/>
    <w:qFormat/>
    <w:rsid w:val="008471E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,Sommario 11 Carattere,1 Carattere,rlhead1 Carattere,fjb1 Carattere,Capitolo1 Carattere,Capitolo2 Carattere,Capitolo3 Carattere,Capitolo4 Carattere,Capitolo5 Carattere,Capitolo6 Carattere,Capitolo7 Carattere"/>
    <w:basedOn w:val="Caratterepredefinitoparagrafo"/>
    <w:link w:val="Titolo1"/>
    <w:rsid w:val="008471E3"/>
    <w:rPr>
      <w:rFonts w:ascii="Trebuchet MS" w:eastAsia="Times New Roman" w:hAnsi="Trebuchet MS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aliases w:val="Carattere1 Carattere,h2 Carattere,2nd level Carattere,2 headline Carattere,h Carattere,CAPITOLO Carattere,2 Carattere,l2 Carattere,Level 2 Head Carattere,heading 2 Carattere,l21 Carattere,l22 Carattere,l23 Carattere,l24 Carattere"/>
    <w:basedOn w:val="Caratterepredefinitoparagrafo"/>
    <w:link w:val="Titolo2"/>
    <w:rsid w:val="008471E3"/>
    <w:rPr>
      <w:rFonts w:ascii="Trebuchet MS" w:eastAsia="Times New Roman" w:hAnsi="Trebuchet MS" w:cs="Times New Roman"/>
      <w:b/>
      <w:bCs/>
      <w:iCs/>
      <w:sz w:val="28"/>
      <w:szCs w:val="28"/>
      <w:lang w:eastAsia="it-IT"/>
    </w:rPr>
  </w:style>
  <w:style w:type="character" w:customStyle="1" w:styleId="Titolo3Carattere">
    <w:name w:val="Titolo 3 Carattere"/>
    <w:aliases w:val="Carattere Carattere,§ Carattere,h3 Carattere,h31 Carattere,h32 Carattere,h33 Carattere,h34 Carattere,h35 Carattere,h36 Carattere,h37 Carattere,h38 Carattere,h39 Carattere,h310 Carattere,h311 Carattere,h312 Carattere,h313 Carattere"/>
    <w:basedOn w:val="Caratterepredefinitoparagrafo"/>
    <w:link w:val="Titolo3"/>
    <w:rsid w:val="008471E3"/>
    <w:rPr>
      <w:rFonts w:ascii="Trebuchet MS" w:eastAsia="Times New Roman" w:hAnsi="Trebuchet MS" w:cs="Times New Roman"/>
      <w:b/>
      <w:bCs/>
      <w:sz w:val="24"/>
      <w:szCs w:val="24"/>
      <w:lang w:eastAsia="it-IT"/>
    </w:rPr>
  </w:style>
  <w:style w:type="character" w:customStyle="1" w:styleId="Titolo4Carattere">
    <w:name w:val="Titolo 4 Carattere"/>
    <w:aliases w:val="H4 Carattere,Ref Heading 1 Carattere,rh1 Carattere,Heading sql Carattere,h4 Carattere,First Subheading Carattere,Ref Heading 11 Carattere,rh11 Carattere,Heading sql1 Carattere,H42 Carattere,h41 Carattere,First Subheading1 Carattere"/>
    <w:basedOn w:val="Caratterepredefinitoparagrafo"/>
    <w:link w:val="Titolo4"/>
    <w:rsid w:val="008471E3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character" w:customStyle="1" w:styleId="Titolo5Carattere">
    <w:name w:val="Titolo 5 Carattere"/>
    <w:aliases w:val="H5 Carattere,Heading 5 Carattere,h5 Carattere,Ref Heading 2 Carattere,rh2 Carattere,Second Subheading Carattere,Ref Heading 21 Carattere,rh21 Carattere,H51 Carattere,h51 Carattere,Second Subheading1 Carattere,Ref Heading 22 Carattere"/>
    <w:basedOn w:val="Caratterepredefinitoparagrafo"/>
    <w:link w:val="Titolo5"/>
    <w:rsid w:val="008471E3"/>
    <w:rPr>
      <w:rFonts w:ascii="Trebuchet MS" w:eastAsia="Times New Roman" w:hAnsi="Trebuchet MS" w:cs="Times New Roman"/>
      <w:b/>
      <w:bCs/>
      <w:i/>
      <w:iCs/>
      <w:sz w:val="26"/>
      <w:szCs w:val="26"/>
      <w:lang w:eastAsia="it-IT"/>
    </w:rPr>
  </w:style>
  <w:style w:type="character" w:customStyle="1" w:styleId="Titolo6Carattere">
    <w:name w:val="Titolo 6 Carattere"/>
    <w:aliases w:val="H6 Carattere,Ref Heading 3 Carattere,rh3 Carattere,h6 Carattere,Third Subheading Carattere,Ref Heading 31 Carattere,rh31 Carattere,Ref Heading 32 Carattere,rh32 Carattere,h61 Carattere,Third Subheading1 Carattere,rh33 Carattere"/>
    <w:basedOn w:val="Caratterepredefinitoparagrafo"/>
    <w:link w:val="Titolo6"/>
    <w:rsid w:val="008471E3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aliases w:val="Heading7 Carattere,App Heading1 Carattere,7 Carattere,Legal Level 1.1. Carattere,Legal Level 1.1.1 Carattere,Legal Level 1.1.2 Carattere,Legal Level 1.1.3 Carattere,Legal Level 1.1.11 Carattere,Legal Level 1.1.21 Carattere"/>
    <w:basedOn w:val="Caratterepredefinitoparagrafo"/>
    <w:link w:val="Titolo7"/>
    <w:rsid w:val="008471E3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aliases w:val="Center Bold Carattere,poi Carattere,Center Bold1 Carattere,Center Bold2 Carattere,Center Bold3 Carattere,Center Bold4 Carattere,Center Bold5 Carattere,Center Bold6 Carattere,action Carattere,action1 Carattere,action2 Carattere"/>
    <w:basedOn w:val="Caratterepredefinitoparagrafo"/>
    <w:link w:val="Titolo8"/>
    <w:rsid w:val="008471E3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Titolo9Carattere">
    <w:name w:val="Titolo 9 Carattere"/>
    <w:aliases w:val="App Heading Carattere,Appendix Carattere,Titre 10 Carattere,Legal Level 1.1.1.1. Carattere,Legal Level 1.1.1.1.1 Carattere,Legal Level 1.1.1.1.2 Carattere,Legal Level 1.1.1.1.3 Carattere,Legal Level 1.1.1.1.11 Carattere,9 Carattere"/>
    <w:basedOn w:val="Caratterepredefinitoparagrafo"/>
    <w:link w:val="Titolo9"/>
    <w:rsid w:val="008471E3"/>
    <w:rPr>
      <w:rFonts w:ascii="Arial" w:eastAsia="Times New Roman" w:hAnsi="Arial" w:cs="Arial"/>
      <w:lang w:eastAsia="it-IT"/>
    </w:rPr>
  </w:style>
  <w:style w:type="paragraph" w:styleId="Paragrafoelenco">
    <w:name w:val="List Paragraph"/>
    <w:basedOn w:val="Normale"/>
    <w:uiPriority w:val="34"/>
    <w:qFormat/>
    <w:rsid w:val="00C2232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232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C22320"/>
    <w:rPr>
      <w:rFonts w:ascii="Lucida Grande" w:eastAsia="Times New Roman" w:hAnsi="Lucida Grande" w:cs="Lucida Grande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478</Words>
  <Characters>2729</Characters>
  <Application>Microsoft Macintosh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lagi</dc:creator>
  <cp:lastModifiedBy>Giuseppe Cattaneo</cp:lastModifiedBy>
  <cp:revision>14</cp:revision>
  <dcterms:created xsi:type="dcterms:W3CDTF">2011-09-15T07:04:00Z</dcterms:created>
  <dcterms:modified xsi:type="dcterms:W3CDTF">2011-09-22T06:58:00Z</dcterms:modified>
</cp:coreProperties>
</file>