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715057</wp:posOffset>
            </wp:positionH>
            <wp:positionV relativeFrom="paragraph">
              <wp:posOffset>241300</wp:posOffset>
            </wp:positionV>
            <wp:extent cx="1550421" cy="925684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0421" cy="925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7365D"/>
        </w:rPr>
        <w:t>STEPUP</w:t>
      </w:r>
      <w:r>
        <w:rPr>
          <w:color w:val="17365D"/>
          <w:spacing w:val="-11"/>
        </w:rPr>
        <w:t> </w:t>
      </w:r>
      <w:r>
        <w:rPr>
          <w:color w:val="17365D"/>
        </w:rPr>
        <w:t>FUELS</w:t>
      </w:r>
      <w:r>
        <w:rPr>
          <w:color w:val="17365D"/>
          <w:spacing w:val="-11"/>
        </w:rPr>
        <w:t> </w:t>
      </w:r>
      <w:r>
        <w:rPr>
          <w:color w:val="17365D"/>
        </w:rPr>
        <w:t>PRIVATE</w:t>
      </w:r>
      <w:r>
        <w:rPr>
          <w:color w:val="17365D"/>
          <w:spacing w:val="-11"/>
        </w:rPr>
        <w:t> </w:t>
      </w:r>
      <w:r>
        <w:rPr>
          <w:color w:val="17365D"/>
          <w:spacing w:val="-2"/>
        </w:rPr>
        <w:t>LIMITED</w:t>
      </w:r>
    </w:p>
    <w:p>
      <w:pPr>
        <w:pStyle w:val="BodyText"/>
        <w:spacing w:before="53"/>
        <w:rPr>
          <w:b/>
          <w:sz w:val="32"/>
        </w:rPr>
      </w:pPr>
    </w:p>
    <w:p>
      <w:pPr>
        <w:pStyle w:val="BodyText"/>
        <w:spacing w:line="453" w:lineRule="auto"/>
        <w:ind w:left="6289" w:right="724"/>
        <w:jc w:val="center"/>
      </w:pPr>
      <w:r>
        <w:rPr>
          <w:color w:val="17365D"/>
        </w:rPr>
        <w:t>Sardewadi,</w:t>
      </w:r>
      <w:r>
        <w:rPr>
          <w:color w:val="17365D"/>
          <w:spacing w:val="-6"/>
        </w:rPr>
        <w:t> </w:t>
      </w:r>
      <w:r>
        <w:rPr>
          <w:color w:val="17365D"/>
        </w:rPr>
        <w:t>Tal.</w:t>
      </w:r>
      <w:r>
        <w:rPr>
          <w:color w:val="17365D"/>
          <w:spacing w:val="-6"/>
        </w:rPr>
        <w:t> </w:t>
      </w:r>
      <w:r>
        <w:rPr>
          <w:color w:val="17365D"/>
        </w:rPr>
        <w:t>Indapur,</w:t>
      </w:r>
      <w:r>
        <w:rPr>
          <w:color w:val="17365D"/>
          <w:spacing w:val="-8"/>
        </w:rPr>
        <w:t> </w:t>
      </w:r>
      <w:r>
        <w:rPr>
          <w:color w:val="17365D"/>
        </w:rPr>
        <w:t>Dist.</w:t>
      </w:r>
      <w:r>
        <w:rPr>
          <w:color w:val="17365D"/>
          <w:spacing w:val="-6"/>
        </w:rPr>
        <w:t> </w:t>
      </w:r>
      <w:r>
        <w:rPr>
          <w:color w:val="17365D"/>
        </w:rPr>
        <w:t>Pune</w:t>
      </w:r>
      <w:r>
        <w:rPr>
          <w:color w:val="17365D"/>
          <w:spacing w:val="-6"/>
        </w:rPr>
        <w:t> </w:t>
      </w:r>
      <w:r>
        <w:rPr>
          <w:color w:val="17365D"/>
        </w:rPr>
        <w:t>-</w:t>
      </w:r>
      <w:r>
        <w:rPr>
          <w:color w:val="17365D"/>
          <w:spacing w:val="-6"/>
        </w:rPr>
        <w:t> </w:t>
      </w:r>
      <w:r>
        <w:rPr>
          <w:color w:val="17365D"/>
        </w:rPr>
        <w:t>413106 Phone: +91 7745838456 | +91 9561947077</w:t>
      </w:r>
    </w:p>
    <w:p>
      <w:pPr>
        <w:pStyle w:val="BodyText"/>
        <w:spacing w:before="3"/>
        <w:ind w:left="7331"/>
      </w:pPr>
      <w:r>
        <w:rPr>
          <w:color w:val="17365D"/>
        </w:rPr>
        <w:t>GSTIN:</w:t>
      </w:r>
      <w:r>
        <w:rPr>
          <w:color w:val="17365D"/>
          <w:spacing w:val="-3"/>
        </w:rPr>
        <w:t> </w:t>
      </w:r>
      <w:r>
        <w:rPr>
          <w:color w:val="17365D"/>
          <w:spacing w:val="-2"/>
        </w:rPr>
        <w:t>27ABECS4514P1ZW</w:t>
      </w:r>
    </w:p>
    <w:p>
      <w:pPr>
        <w:pStyle w:val="Heading1"/>
      </w:pPr>
      <w:r>
        <w:rPr/>
        <w:t>TAX </w:t>
      </w:r>
      <w:r>
        <w:rPr>
          <w:spacing w:val="-2"/>
        </w:rPr>
        <w:t>INVOICE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2"/>
        <w:gridCol w:w="5560"/>
      </w:tblGrid>
      <w:tr>
        <w:trPr>
          <w:trHeight w:val="422" w:hRule="atLeast"/>
        </w:trPr>
        <w:tc>
          <w:tcPr>
            <w:tcW w:w="5562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Bill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To</w:t>
            </w:r>
          </w:p>
        </w:tc>
        <w:tc>
          <w:tcPr>
            <w:tcW w:w="5560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Invoice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1996" w:hRule="atLeast"/>
        </w:trPr>
        <w:tc>
          <w:tcPr>
            <w:tcW w:w="5562" w:type="dxa"/>
            <w:tcBorders>
              <w:top w:val="nil"/>
            </w:tcBorders>
          </w:tcPr>
          <w:p>
            <w:pPr>
              <w:pStyle w:val="TableParagraph"/>
              <w:spacing w:before="1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Customer:</w:t>
            </w:r>
          </w:p>
          <w:p>
            <w:pPr>
              <w:pStyle w:val="TableParagraph"/>
              <w:spacing w:line="237" w:lineRule="auto" w:before="2"/>
              <w:ind w:right="1803"/>
              <w:rPr>
                <w:sz w:val="22"/>
              </w:rPr>
            </w:pPr>
            <w:r>
              <w:rPr>
                <w:sz w:val="22"/>
              </w:rPr>
              <w:t>ICMR-National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Insitute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Virology, 130/1, Sus Road,</w:t>
            </w:r>
          </w:p>
          <w:p>
            <w:pPr>
              <w:pStyle w:val="TableParagraph"/>
              <w:spacing w:before="1"/>
              <w:ind w:right="2993"/>
              <w:rPr>
                <w:sz w:val="22"/>
              </w:rPr>
            </w:pPr>
            <w:r>
              <w:rPr>
                <w:sz w:val="22"/>
              </w:rPr>
              <w:t>Opp. Shivangali Hotel. Pashan, Pune - 411021. </w:t>
            </w:r>
            <w:r>
              <w:rPr>
                <w:b/>
                <w:sz w:val="22"/>
              </w:rPr>
              <w:t>GSTIN: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sz w:val="22"/>
              </w:rPr>
              <w:t>27AAEAT4818Q3ZQ</w:t>
            </w:r>
          </w:p>
          <w:p>
            <w:pPr>
              <w:pStyle w:val="TableParagraph"/>
              <w:spacing w:line="252" w:lineRule="exact" w:before="1"/>
              <w:rPr>
                <w:sz w:val="22"/>
              </w:rPr>
            </w:pPr>
            <w:r>
              <w:rPr>
                <w:b/>
                <w:sz w:val="22"/>
              </w:rPr>
              <w:t>Contact: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9370823503</w:t>
            </w:r>
          </w:p>
        </w:tc>
        <w:tc>
          <w:tcPr>
            <w:tcW w:w="5560" w:type="dxa"/>
            <w:tcBorders>
              <w:top w:val="nil"/>
            </w:tcBorders>
          </w:tcPr>
          <w:p>
            <w:pPr>
              <w:pStyle w:val="TableParagraph"/>
              <w:spacing w:before="115"/>
              <w:ind w:left="107" w:right="2625"/>
              <w:rPr>
                <w:sz w:val="22"/>
              </w:rPr>
            </w:pPr>
            <w:r>
              <w:rPr>
                <w:b/>
                <w:sz w:val="22"/>
              </w:rPr>
              <w:t>Invoice No.: </w:t>
            </w:r>
            <w:r>
              <w:rPr>
                <w:sz w:val="22"/>
              </w:rPr>
              <w:t>SFPL/2026/001 </w:t>
            </w:r>
            <w:r>
              <w:rPr>
                <w:b/>
                <w:sz w:val="22"/>
              </w:rPr>
              <w:t>Invoice Date: </w:t>
            </w:r>
            <w:r>
              <w:rPr>
                <w:sz w:val="22"/>
              </w:rPr>
              <w:t>30-Jun-2026 </w:t>
            </w:r>
            <w:r>
              <w:rPr>
                <w:b/>
                <w:sz w:val="22"/>
              </w:rPr>
              <w:t>Place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Supply: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Maharashtra </w:t>
            </w:r>
            <w:r>
              <w:rPr>
                <w:b/>
                <w:sz w:val="22"/>
              </w:rPr>
              <w:t>Bowser No.: </w:t>
            </w:r>
            <w:r>
              <w:rPr>
                <w:sz w:val="22"/>
              </w:rPr>
              <w:t>MH42 AQ9187</w:t>
            </w:r>
          </w:p>
          <w:p>
            <w:pPr>
              <w:pStyle w:val="TableParagraph"/>
              <w:spacing w:line="267" w:lineRule="exact"/>
              <w:ind w:left="107"/>
              <w:rPr>
                <w:sz w:val="22"/>
              </w:rPr>
            </w:pPr>
            <w:r>
              <w:rPr>
                <w:b/>
                <w:sz w:val="22"/>
              </w:rPr>
              <w:t>Payment</w:t>
            </w:r>
            <w:r>
              <w:rPr>
                <w:sz w:val="22"/>
              </w:rPr>
              <w:t>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Advance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Delivery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21"/>
        <w:rPr>
          <w:b/>
          <w:sz w:val="20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9"/>
        <w:gridCol w:w="1589"/>
        <w:gridCol w:w="1590"/>
        <w:gridCol w:w="1590"/>
        <w:gridCol w:w="1590"/>
        <w:gridCol w:w="1593"/>
        <w:gridCol w:w="1590"/>
      </w:tblGrid>
      <w:tr>
        <w:trPr>
          <w:trHeight w:val="270" w:hRule="atLeast"/>
        </w:trPr>
        <w:tc>
          <w:tcPr>
            <w:tcW w:w="1589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1" w:right="3"/>
              <w:jc w:val="center"/>
              <w:rPr>
                <w:sz w:val="22"/>
              </w:rPr>
            </w:pPr>
            <w:r>
              <w:rPr>
                <w:color w:val="234060"/>
                <w:spacing w:val="-5"/>
                <w:sz w:val="22"/>
              </w:rPr>
              <w:t>Sr.</w:t>
            </w:r>
          </w:p>
        </w:tc>
        <w:tc>
          <w:tcPr>
            <w:tcW w:w="1589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283"/>
              <w:rPr>
                <w:sz w:val="22"/>
              </w:rPr>
            </w:pPr>
            <w:r>
              <w:rPr>
                <w:color w:val="234060"/>
                <w:spacing w:val="-2"/>
                <w:sz w:val="22"/>
              </w:rPr>
              <w:t>Description</w:t>
            </w:r>
          </w:p>
        </w:tc>
        <w:tc>
          <w:tcPr>
            <w:tcW w:w="1590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4" w:right="3"/>
              <w:jc w:val="center"/>
              <w:rPr>
                <w:sz w:val="22"/>
              </w:rPr>
            </w:pPr>
            <w:r>
              <w:rPr>
                <w:color w:val="234060"/>
                <w:spacing w:val="-5"/>
                <w:sz w:val="22"/>
              </w:rPr>
              <w:t>HSN</w:t>
            </w:r>
          </w:p>
        </w:tc>
        <w:tc>
          <w:tcPr>
            <w:tcW w:w="1590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4" w:right="1"/>
              <w:jc w:val="center"/>
              <w:rPr>
                <w:sz w:val="22"/>
              </w:rPr>
            </w:pPr>
            <w:r>
              <w:rPr>
                <w:color w:val="234060"/>
                <w:spacing w:val="-5"/>
                <w:sz w:val="22"/>
              </w:rPr>
              <w:t>Qty</w:t>
            </w:r>
          </w:p>
        </w:tc>
        <w:tc>
          <w:tcPr>
            <w:tcW w:w="1590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14" w:right="6"/>
              <w:jc w:val="center"/>
              <w:rPr>
                <w:sz w:val="22"/>
              </w:rPr>
            </w:pPr>
            <w:r>
              <w:rPr>
                <w:color w:val="234060"/>
                <w:spacing w:val="-4"/>
                <w:sz w:val="22"/>
              </w:rPr>
              <w:t>Unit</w:t>
            </w:r>
          </w:p>
        </w:tc>
        <w:tc>
          <w:tcPr>
            <w:tcW w:w="1593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727"/>
              <w:rPr>
                <w:sz w:val="22"/>
              </w:rPr>
            </w:pPr>
            <w:r>
              <w:rPr>
                <w:color w:val="234060"/>
                <w:sz w:val="22"/>
              </w:rPr>
              <w:t>Rate</w:t>
            </w:r>
            <w:r>
              <w:rPr>
                <w:color w:val="234060"/>
                <w:spacing w:val="-1"/>
                <w:sz w:val="22"/>
              </w:rPr>
              <w:t> </w:t>
            </w:r>
            <w:r>
              <w:rPr>
                <w:color w:val="234060"/>
                <w:sz w:val="22"/>
              </w:rPr>
              <w:t>(₹</w:t>
            </w:r>
            <w:r>
              <w:rPr>
                <w:color w:val="234060"/>
                <w:spacing w:val="-1"/>
                <w:sz w:val="22"/>
              </w:rPr>
              <w:t> </w:t>
            </w:r>
            <w:r>
              <w:rPr>
                <w:color w:val="234060"/>
                <w:spacing w:val="-10"/>
                <w:sz w:val="22"/>
              </w:rPr>
              <w:t>)</w:t>
            </w:r>
          </w:p>
        </w:tc>
        <w:tc>
          <w:tcPr>
            <w:tcW w:w="1590" w:type="dxa"/>
            <w:shd w:val="clear" w:color="auto" w:fill="D9EAF7"/>
          </w:tcPr>
          <w:p>
            <w:pPr>
              <w:pStyle w:val="TableParagraph"/>
              <w:spacing w:line="249" w:lineRule="exact" w:before="1"/>
              <w:ind w:left="409"/>
              <w:rPr>
                <w:sz w:val="22"/>
              </w:rPr>
            </w:pPr>
            <w:r>
              <w:rPr>
                <w:color w:val="234060"/>
                <w:sz w:val="22"/>
              </w:rPr>
              <w:t>Amount</w:t>
            </w:r>
            <w:r>
              <w:rPr>
                <w:color w:val="234060"/>
                <w:spacing w:val="-3"/>
                <w:sz w:val="22"/>
              </w:rPr>
              <w:t> </w:t>
            </w:r>
            <w:r>
              <w:rPr>
                <w:color w:val="234060"/>
                <w:sz w:val="22"/>
              </w:rPr>
              <w:t>(₹</w:t>
            </w:r>
            <w:r>
              <w:rPr>
                <w:color w:val="234060"/>
                <w:spacing w:val="-3"/>
                <w:sz w:val="22"/>
              </w:rPr>
              <w:t> </w:t>
            </w:r>
            <w:r>
              <w:rPr>
                <w:color w:val="234060"/>
                <w:spacing w:val="-10"/>
                <w:sz w:val="22"/>
              </w:rPr>
              <w:t>)</w:t>
            </w:r>
          </w:p>
        </w:tc>
      </w:tr>
      <w:tr>
        <w:trPr>
          <w:trHeight w:val="537" w:hRule="atLeast"/>
        </w:trPr>
        <w:tc>
          <w:tcPr>
            <w:tcW w:w="1589" w:type="dxa"/>
          </w:tcPr>
          <w:p>
            <w:pPr>
              <w:pStyle w:val="TableParagraph"/>
              <w:spacing w:before="133"/>
              <w:ind w:left="1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589" w:type="dxa"/>
          </w:tcPr>
          <w:p>
            <w:pPr>
              <w:pStyle w:val="TableParagraph"/>
              <w:spacing w:line="267" w:lineRule="exact"/>
              <w:ind w:left="290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Speed</w:t>
            </w:r>
          </w:p>
          <w:p>
            <w:pPr>
              <w:pStyle w:val="TableParagraph"/>
              <w:spacing w:line="251" w:lineRule="exact"/>
              <w:ind w:left="245"/>
              <w:rPr>
                <w:sz w:val="22"/>
              </w:rPr>
            </w:pPr>
            <w:r>
              <w:rPr>
                <w:sz w:val="22"/>
              </w:rPr>
              <w:t>Diesel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(HSD)</w:t>
            </w:r>
          </w:p>
        </w:tc>
        <w:tc>
          <w:tcPr>
            <w:tcW w:w="1590" w:type="dxa"/>
          </w:tcPr>
          <w:p>
            <w:pPr>
              <w:pStyle w:val="TableParagraph"/>
              <w:spacing w:before="133"/>
              <w:ind w:left="14"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27101944</w:t>
            </w:r>
          </w:p>
        </w:tc>
        <w:tc>
          <w:tcPr>
            <w:tcW w:w="1590" w:type="dxa"/>
          </w:tcPr>
          <w:p>
            <w:pPr>
              <w:pStyle w:val="TableParagraph"/>
              <w:spacing w:before="133"/>
              <w:ind w:lef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1000</w:t>
            </w:r>
          </w:p>
        </w:tc>
        <w:tc>
          <w:tcPr>
            <w:tcW w:w="1590" w:type="dxa"/>
          </w:tcPr>
          <w:p>
            <w:pPr>
              <w:pStyle w:val="TableParagraph"/>
              <w:spacing w:before="133"/>
              <w:ind w:left="14" w:right="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Ltr</w:t>
            </w:r>
          </w:p>
        </w:tc>
        <w:tc>
          <w:tcPr>
            <w:tcW w:w="1593" w:type="dxa"/>
          </w:tcPr>
          <w:p>
            <w:pPr>
              <w:pStyle w:val="TableParagraph"/>
              <w:spacing w:before="133"/>
              <w:ind w:left="487"/>
              <w:rPr>
                <w:sz w:val="22"/>
              </w:rPr>
            </w:pPr>
            <w:r>
              <w:rPr>
                <w:spacing w:val="-2"/>
                <w:sz w:val="22"/>
              </w:rPr>
              <w:t>135.57</w:t>
            </w:r>
          </w:p>
        </w:tc>
        <w:tc>
          <w:tcPr>
            <w:tcW w:w="1590" w:type="dxa"/>
          </w:tcPr>
          <w:p>
            <w:pPr>
              <w:pStyle w:val="TableParagraph"/>
              <w:spacing w:before="133"/>
              <w:ind w:left="260"/>
              <w:rPr>
                <w:sz w:val="22"/>
              </w:rPr>
            </w:pPr>
            <w:r>
              <w:rPr>
                <w:spacing w:val="-2"/>
                <w:sz w:val="22"/>
              </w:rPr>
              <w:t>1,35,570.00</w:t>
            </w:r>
          </w:p>
        </w:tc>
      </w:tr>
    </w:tbl>
    <w:p>
      <w:pPr>
        <w:spacing w:before="0"/>
        <w:ind w:left="0" w:right="362" w:firstLine="0"/>
        <w:jc w:val="right"/>
        <w:rPr>
          <w:b/>
          <w:sz w:val="22"/>
        </w:rPr>
      </w:pPr>
      <w:r>
        <w:rPr>
          <w:b/>
          <w:sz w:val="22"/>
        </w:rPr>
        <w:t>Total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Invoice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Value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₹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1,35,570.00</w:t>
      </w:r>
    </w:p>
    <w:p>
      <w:pPr>
        <w:spacing w:before="240"/>
        <w:ind w:left="199" w:right="0" w:firstLine="0"/>
        <w:jc w:val="left"/>
        <w:rPr>
          <w:sz w:val="22"/>
        </w:rPr>
      </w:pPr>
      <w:r>
        <w:rPr>
          <w:b/>
          <w:sz w:val="22"/>
        </w:rPr>
        <w:t>Amount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Words:</w:t>
      </w:r>
      <w:r>
        <w:rPr>
          <w:b/>
          <w:spacing w:val="-4"/>
          <w:sz w:val="22"/>
        </w:rPr>
        <w:t> </w:t>
      </w:r>
      <w:r>
        <w:rPr>
          <w:sz w:val="22"/>
        </w:rPr>
        <w:t>Rupees</w:t>
      </w:r>
      <w:r>
        <w:rPr>
          <w:spacing w:val="-7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Lakh</w:t>
      </w:r>
      <w:r>
        <w:rPr>
          <w:spacing w:val="-3"/>
          <w:sz w:val="22"/>
        </w:rPr>
        <w:t> </w:t>
      </w:r>
      <w:r>
        <w:rPr>
          <w:sz w:val="22"/>
        </w:rPr>
        <w:t>Thirty</w:t>
      </w:r>
      <w:r>
        <w:rPr>
          <w:spacing w:val="-4"/>
          <w:sz w:val="22"/>
        </w:rPr>
        <w:t> </w:t>
      </w:r>
      <w:r>
        <w:rPr>
          <w:sz w:val="22"/>
        </w:rPr>
        <w:t>Five</w:t>
      </w:r>
      <w:r>
        <w:rPr>
          <w:spacing w:val="-4"/>
          <w:sz w:val="22"/>
        </w:rPr>
        <w:t> </w:t>
      </w:r>
      <w:r>
        <w:rPr>
          <w:sz w:val="22"/>
        </w:rPr>
        <w:t>Thousand</w:t>
      </w:r>
      <w:r>
        <w:rPr>
          <w:spacing w:val="-4"/>
          <w:sz w:val="22"/>
        </w:rPr>
        <w:t> </w:t>
      </w:r>
      <w:r>
        <w:rPr>
          <w:sz w:val="22"/>
        </w:rPr>
        <w:t>Five</w:t>
      </w:r>
      <w:r>
        <w:rPr>
          <w:spacing w:val="-3"/>
          <w:sz w:val="22"/>
        </w:rPr>
        <w:t> </w:t>
      </w:r>
      <w:r>
        <w:rPr>
          <w:sz w:val="22"/>
        </w:rPr>
        <w:t>Hundred</w:t>
      </w:r>
      <w:r>
        <w:rPr>
          <w:spacing w:val="-4"/>
          <w:sz w:val="22"/>
        </w:rPr>
        <w:t> </w:t>
      </w:r>
      <w:r>
        <w:rPr>
          <w:sz w:val="22"/>
        </w:rPr>
        <w:t>Seventy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Only.</w:t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62"/>
        <w:gridCol w:w="5560"/>
      </w:tblGrid>
      <w:tr>
        <w:trPr>
          <w:trHeight w:val="422" w:hRule="atLeast"/>
        </w:trPr>
        <w:tc>
          <w:tcPr>
            <w:tcW w:w="5562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2"/>
                <w:sz w:val="22"/>
              </w:rPr>
              <w:t> DETAILS</w:t>
            </w:r>
          </w:p>
        </w:tc>
        <w:tc>
          <w:tcPr>
            <w:tcW w:w="5560" w:type="dxa"/>
            <w:tcBorders>
              <w:bottom w:val="nil"/>
            </w:tcBorders>
          </w:tcPr>
          <w:p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DECLARATION</w:t>
            </w:r>
          </w:p>
        </w:tc>
      </w:tr>
      <w:tr>
        <w:trPr>
          <w:trHeight w:val="1456" w:hRule="atLeast"/>
        </w:trPr>
        <w:tc>
          <w:tcPr>
            <w:tcW w:w="5562" w:type="dxa"/>
            <w:tcBorders>
              <w:top w:val="nil"/>
            </w:tcBorders>
          </w:tcPr>
          <w:p>
            <w:pPr>
              <w:pStyle w:val="TableParagraph"/>
              <w:spacing w:before="114"/>
              <w:ind w:right="1475"/>
              <w:jc w:val="both"/>
              <w:rPr>
                <w:sz w:val="22"/>
              </w:rPr>
            </w:pPr>
            <w:r>
              <w:rPr>
                <w:sz w:val="22"/>
              </w:rPr>
              <w:t>Bank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Name: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Baramati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Sahakari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Bank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Ltd Account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Name: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Stepup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Fuels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Limited Account No.: 002023100004856</w:t>
            </w:r>
          </w:p>
          <w:p>
            <w:pPr>
              <w:pStyle w:val="TableParagraph"/>
              <w:spacing w:line="267" w:lineRule="exact"/>
              <w:jc w:val="both"/>
              <w:rPr>
                <w:sz w:val="22"/>
              </w:rPr>
            </w:pPr>
            <w:r>
              <w:rPr>
                <w:sz w:val="22"/>
              </w:rPr>
              <w:t>IFSC:</w:t>
            </w:r>
            <w:r>
              <w:rPr>
                <w:spacing w:val="-2"/>
                <w:sz w:val="22"/>
              </w:rPr>
              <w:t> BARA0000002</w:t>
            </w:r>
          </w:p>
          <w:p>
            <w:pPr>
              <w:pStyle w:val="TableParagraph"/>
              <w:spacing w:line="249" w:lineRule="exact"/>
              <w:jc w:val="both"/>
              <w:rPr>
                <w:sz w:val="22"/>
              </w:rPr>
            </w:pPr>
            <w:r>
              <w:rPr>
                <w:sz w:val="22"/>
              </w:rPr>
              <w:t>Branch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Name: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Indapur</w:t>
            </w:r>
          </w:p>
        </w:tc>
        <w:tc>
          <w:tcPr>
            <w:tcW w:w="5560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66" w:val="left" w:leader="none"/>
              </w:tabs>
              <w:spacing w:line="240" w:lineRule="auto" w:before="114" w:after="0"/>
              <w:ind w:left="266" w:right="0" w:hanging="159"/>
              <w:jc w:val="left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delivery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Advance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Payment.</w:t>
            </w:r>
          </w:p>
          <w:p>
            <w:pPr>
              <w:pStyle w:val="TableParagraph"/>
              <w:spacing w:before="267"/>
              <w:ind w:left="107"/>
              <w:rPr>
                <w:sz w:val="22"/>
              </w:rPr>
            </w:pPr>
            <w:r>
              <w:rPr>
                <w:sz w:val="22"/>
              </w:rPr>
              <w:t>We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hereby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certify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particulars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given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above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true and correct.</w:t>
            </w:r>
          </w:p>
        </w:tc>
      </w:tr>
    </w:tbl>
    <w:p>
      <w:pPr>
        <w:pStyle w:val="BodyText"/>
        <w:spacing w:before="41"/>
      </w:pPr>
    </w:p>
    <w:p>
      <w:pPr>
        <w:pStyle w:val="Heading3"/>
      </w:pPr>
      <w:r>
        <w:rPr/>
        <w:t>For</w:t>
      </w:r>
      <w:r>
        <w:rPr>
          <w:spacing w:val="-5"/>
        </w:rPr>
        <w:t> </w:t>
      </w:r>
      <w:r>
        <w:rPr/>
        <w:t>STEPUP</w:t>
      </w:r>
      <w:r>
        <w:rPr>
          <w:spacing w:val="-5"/>
        </w:rPr>
        <w:t> </w:t>
      </w:r>
      <w:r>
        <w:rPr/>
        <w:t>FUELS</w:t>
      </w:r>
      <w:r>
        <w:rPr>
          <w:spacing w:val="-3"/>
        </w:rPr>
        <w:t> </w:t>
      </w:r>
      <w:r>
        <w:rPr/>
        <w:t>PRIVATE</w:t>
      </w:r>
      <w:r>
        <w:rPr>
          <w:spacing w:val="-4"/>
        </w:rPr>
        <w:t> </w:t>
      </w:r>
      <w:r>
        <w:rPr>
          <w:spacing w:val="-2"/>
        </w:rPr>
        <w:t>LIMITED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</w:p>
    <w:p>
      <w:pPr>
        <w:pStyle w:val="BodyText"/>
        <w:ind w:right="197"/>
        <w:jc w:val="right"/>
      </w:pPr>
      <w:r>
        <w:rPr/>
        <w:t>Authorized</w:t>
      </w:r>
      <w:r>
        <w:rPr>
          <w:spacing w:val="-8"/>
        </w:rPr>
        <w:t> </w:t>
      </w:r>
      <w:r>
        <w:rPr>
          <w:spacing w:val="-2"/>
        </w:rPr>
        <w:t>Signatory</w:t>
      </w:r>
    </w:p>
    <w:sectPr>
      <w:type w:val="continuous"/>
      <w:pgSz w:w="12240" w:h="15840"/>
      <w:pgMar w:top="14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68" w:hanging="161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89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8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7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6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5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4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3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2" w:hanging="1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/>
      <w:ind w:left="724" w:right="724"/>
      <w:jc w:val="center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"/>
      <w:ind w:left="6289" w:right="734"/>
      <w:jc w:val="center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197"/>
      <w:jc w:val="right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2026-06-30T16:18:53Z</dcterms:created>
  <dcterms:modified xsi:type="dcterms:W3CDTF">2026-06-30T16:18:53Z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2021</vt:lpwstr>
  </property>
</Properties>
</file>