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jpeg" ContentType="image/jpeg"/>
  <Override PartName="/word/media/image3.png" ContentType="image/png"/>
  <Override PartName="/word/media/image4.png" ContentType="image/png"/>
  <Override PartName="/word/media/image1.png" ContentType="image/png"/>
  <Override PartName="/word/media/image15.png" ContentType="image/png"/>
  <Override PartName="/word/media/image2.png" ContentType="image/png"/>
  <Override PartName="/word/media/image7.png" ContentType="image/png"/>
  <Override PartName="/word/media/image8.png" ContentType="image/png"/>
  <Override PartName="/word/media/image13.png" ContentType="image/png"/>
  <Override PartName="/word/media/image11.jpeg" ContentType="image/jpeg"/>
  <Override PartName="/word/media/image14.png" ContentType="image/png"/>
  <Override PartName="/word/media/image10.jpeg" ContentType="image/jpeg"/>
  <Override PartName="/word/media/image12.png" ContentType="image/png"/>
  <Override PartName="/word/media/image9.jpeg" ContentType="image/jpe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sz w:val="32"/>
          <w:szCs w:val="32"/>
        </w:rPr>
        <w:t>UNIT- 1</w:t>
      </w:r>
    </w:p>
    <w:p>
      <w:pPr>
        <w:pStyle w:val="Normal"/>
        <w:rPr>
          <w:sz w:val="32"/>
          <w:szCs w:val="32"/>
        </w:rPr>
      </w:pPr>
      <w:r>
        <w:rPr>
          <w:sz w:val="32"/>
          <w:szCs w:val="32"/>
        </w:rPr>
      </w:r>
    </w:p>
    <w:p>
      <w:pPr>
        <w:pStyle w:val="ListParagraph"/>
        <w:numPr>
          <w:ilvl w:val="0"/>
          <w:numId w:val="4"/>
        </w:numPr>
        <w:rPr>
          <w:sz w:val="32"/>
          <w:szCs w:val="32"/>
        </w:rPr>
      </w:pPr>
      <w:r>
        <w:rPr>
          <w:sz w:val="32"/>
          <w:szCs w:val="32"/>
        </w:rPr>
        <w:t>WHAT IS SCHEMA, INSTANCE, METADATA, GENEARLIAZATION, , foreign key,SPECIALIZATION, data dictionary.</w:t>
      </w:r>
    </w:p>
    <w:p>
      <w:pPr>
        <w:pStyle w:val="Normal"/>
        <w:jc w:val="both"/>
        <w:rPr>
          <w:sz w:val="32"/>
          <w:szCs w:val="32"/>
        </w:rPr>
      </w:pPr>
      <w:r>
        <w:rPr>
          <w:sz w:val="32"/>
          <w:szCs w:val="32"/>
        </w:rPr>
        <w:t xml:space="preserve">Ans – SCHEMA - </w:t>
      </w:r>
      <w:r>
        <w:rPr>
          <w:rFonts w:eastAsia="Nunito" w:cs="Nunito" w:ascii="Nunito" w:hAnsi="Nunito"/>
          <w:b w:val="false"/>
          <w:bCs w:val="false"/>
          <w:i w:val="false"/>
          <w:iCs w:val="false"/>
          <w:caps w:val="false"/>
          <w:smallCaps w:val="false"/>
          <w:color w:val="000000" w:themeColor="text1" w:themeShade="ff" w:themeTint="ff"/>
          <w:sz w:val="24"/>
          <w:szCs w:val="24"/>
          <w:lang w:val="en-US"/>
        </w:rPr>
        <w:t>A database schema is the skeleton structure that represents the logical view of the entire database. It defines how the data is organized and how the relations among them are associated. It formulates all the constraints that are to be applied on the data.</w:t>
      </w:r>
    </w:p>
    <w:p>
      <w:pPr>
        <w:pStyle w:val="Normal"/>
        <w:jc w:val="both"/>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A database schema defines its entities and the relationship among them</w:t>
      </w:r>
    </w:p>
    <w:p>
      <w:pPr>
        <w:pStyle w:val="Normal"/>
        <w:rPr>
          <w:sz w:val="32"/>
          <w:szCs w:val="32"/>
        </w:rPr>
      </w:pPr>
      <w:r>
        <w:rPr>
          <w:sz w:val="32"/>
          <w:szCs w:val="32"/>
        </w:rPr>
        <w:t xml:space="preserve">INSTANCE - </w:t>
      </w:r>
      <w:r>
        <w:rPr>
          <w:rFonts w:eastAsia="Nunito" w:cs="Nunito" w:ascii="Nunito" w:hAnsi="Nunito"/>
          <w:b w:val="false"/>
          <w:bCs w:val="false"/>
          <w:i w:val="false"/>
          <w:iCs w:val="false"/>
          <w:caps w:val="false"/>
          <w:smallCaps w:val="false"/>
          <w:color w:val="000000" w:themeColor="text1" w:themeShade="ff" w:themeTint="ff"/>
          <w:sz w:val="24"/>
          <w:szCs w:val="24"/>
          <w:lang w:val="en-US"/>
        </w:rPr>
        <w:t>The situation where a data or information is stored in the database at a particular moment of time is called an instance. An instance is also called a current state or database state. The database schema that defines variables in tables which belong to a specific database, the records of these variables at a particular moment are called the instance of the database.</w:t>
      </w:r>
    </w:p>
    <w:p>
      <w:pPr>
        <w:pStyle w:val="Normal"/>
        <w:rPr>
          <w:rFonts w:ascii="Nunito" w:hAnsi="Nunito" w:eastAsia="Nunito" w:cs="Nunito"/>
          <w:b w:val="false"/>
          <w:b w:val="false"/>
          <w:bCs w:val="false"/>
          <w:i w:val="false"/>
          <w:i w:val="false"/>
          <w:iCs w:val="false"/>
          <w:caps w:val="false"/>
          <w:smallCaps w:val="false"/>
          <w:color w:val="000000" w:themeColor="text1" w:themeShade="ff" w:themeTint="ff"/>
          <w:sz w:val="24"/>
          <w:szCs w:val="24"/>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r>
    </w:p>
    <w:p>
      <w:pPr>
        <w:pStyle w:val="Normal"/>
        <w:jc w:val="left"/>
        <w:rPr>
          <w:rFonts w:ascii="Nunito" w:hAnsi="Nunito" w:eastAsia="Nunito" w:cs="Nunito"/>
          <w:b w:val="false"/>
          <w:b w:val="false"/>
          <w:bCs w:val="false"/>
          <w:i w:val="false"/>
          <w:i w:val="false"/>
          <w:iCs w:val="false"/>
          <w:caps w:val="false"/>
          <w:smallCaps w:val="false"/>
          <w:color w:val="000000" w:themeColor="text1" w:themeShade="ff" w:themeTint="ff"/>
          <w:sz w:val="24"/>
          <w:szCs w:val="24"/>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 xml:space="preserve">METADATA - </w:t>
      </w:r>
      <w:r>
        <w:rPr>
          <w:rFonts w:eastAsia="Nunito" w:cs="Nunito" w:ascii="Nunito" w:hAnsi="Nunito"/>
          <w:b/>
          <w:bCs/>
          <w:i w:val="false"/>
          <w:iCs w:val="false"/>
          <w:caps w:val="false"/>
          <w:smallCaps w:val="false"/>
          <w:color w:val="273239"/>
          <w:sz w:val="25"/>
          <w:szCs w:val="25"/>
          <w:lang w:val="en-US"/>
        </w:rPr>
        <w:t>Metadata</w:t>
      </w:r>
      <w:r>
        <w:rPr>
          <w:rFonts w:eastAsia="Nunito" w:cs="Nunito" w:ascii="Nunito" w:hAnsi="Nunito"/>
          <w:b w:val="false"/>
          <w:bCs w:val="false"/>
          <w:i w:val="false"/>
          <w:iCs w:val="false"/>
          <w:caps w:val="false"/>
          <w:smallCaps w:val="false"/>
          <w:color w:val="273239"/>
          <w:sz w:val="25"/>
          <w:szCs w:val="25"/>
          <w:lang w:val="en-US"/>
        </w:rPr>
        <w:t xml:space="preserve"> is simply defined as data about data. It means it is a description and context of the data. It helps to organize, find and understand data. Let me explain to you by giving a real-world example of metadata:</w:t>
      </w:r>
    </w:p>
    <w:p>
      <w:pPr>
        <w:pStyle w:val="Normal"/>
        <w:jc w:val="left"/>
        <w:rPr/>
      </w:pPr>
      <w:r>
        <w:rPr>
          <w:rFonts w:eastAsia="Nunito" w:cs="Nunito" w:ascii="Nunito" w:hAnsi="Nunito"/>
          <w:b w:val="false"/>
          <w:bCs w:val="false"/>
          <w:i w:val="false"/>
          <w:iCs w:val="false"/>
          <w:caps w:val="false"/>
          <w:smallCaps w:val="false"/>
          <w:color w:val="273239"/>
          <w:sz w:val="25"/>
          <w:szCs w:val="25"/>
          <w:lang w:val="en-US"/>
        </w:rPr>
        <w:t>Every time you take a photo with today’s cameras a bunch of metadata is gathered and saved with it. Such as</w:t>
      </w:r>
    </w:p>
    <w:p>
      <w:pPr>
        <w:pStyle w:val="ListParagraph"/>
        <w:numPr>
          <w:ilvl w:val="0"/>
          <w:numId w:val="3"/>
        </w:numPr>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File name,</w:t>
      </w:r>
    </w:p>
    <w:p>
      <w:pPr>
        <w:pStyle w:val="ListParagraph"/>
        <w:numPr>
          <w:ilvl w:val="0"/>
          <w:numId w:val="3"/>
        </w:numPr>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Size of the file,</w:t>
      </w:r>
    </w:p>
    <w:p>
      <w:pPr>
        <w:pStyle w:val="ListParagraph"/>
        <w:numPr>
          <w:ilvl w:val="0"/>
          <w:numId w:val="3"/>
        </w:numPr>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Date and time,</w:t>
      </w:r>
    </w:p>
    <w:p>
      <w:pPr>
        <w:pStyle w:val="ListParagraph"/>
        <w:numPr>
          <w:ilvl w:val="0"/>
          <w:numId w:val="3"/>
        </w:numPr>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Camera settings etc.</w:t>
      </w:r>
    </w:p>
    <w:p>
      <w:pPr>
        <w:pStyle w:val="Normal"/>
        <w:ind w:left="0" w:hanging="0"/>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 xml:space="preserve">DATA DESCRIPTION - </w:t>
      </w:r>
      <w:r>
        <w:rPr>
          <w:rFonts w:eastAsia="Nunito" w:cs="Nunito" w:ascii="Nunito" w:hAnsi="Nunito"/>
          <w:b w:val="false"/>
          <w:bCs w:val="false"/>
          <w:i w:val="false"/>
          <w:iCs w:val="false"/>
          <w:caps w:val="false"/>
          <w:smallCaps w:val="false"/>
          <w:color w:val="273239"/>
          <w:sz w:val="25"/>
          <w:szCs w:val="25"/>
          <w:lang w:val="en-US"/>
        </w:rPr>
        <w:t>A data dictionary is a collection of descriptions of the data objects or items in a data model for the benefit of programmers and others who need to refer to them.</w:t>
      </w:r>
    </w:p>
    <w:p>
      <w:pPr>
        <w:pStyle w:val="Normal"/>
        <w:ind w:left="0" w:hanging="0"/>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A data dictionary contains a list of all files in the database, the number of records in each file, and the names and types of each field. Most database management systems keep the data dictionary hidden from users to prevent them from accidentally destroying its contents.</w:t>
      </w:r>
    </w:p>
    <w:p>
      <w:pPr>
        <w:pStyle w:val="Normal"/>
        <w:ind w:left="0" w:hanging="0"/>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 xml:space="preserve">FOREIGN KEY - </w:t>
      </w:r>
      <w:r>
        <w:rPr>
          <w:rFonts w:eastAsia="Verdana" w:cs="Verdana" w:ascii="Verdana" w:hAnsi="Verdana"/>
          <w:b w:val="false"/>
          <w:bCs w:val="false"/>
          <w:i w:val="false"/>
          <w:iCs w:val="false"/>
          <w:caps w:val="false"/>
          <w:smallCaps w:val="false"/>
          <w:color w:val="424242"/>
          <w:sz w:val="30"/>
          <w:szCs w:val="30"/>
          <w:lang w:val="en-US"/>
        </w:rPr>
        <w:t>A foreign key is a column or group of columns in a relational database table that provides a link between data in two tables. It acts as a cross-reference between tables because it references the primary key of another table, thereby establishing a link between them.</w:t>
      </w:r>
    </w:p>
    <w:p>
      <w:pPr>
        <w:pStyle w:val="Normal"/>
        <w:ind w:left="0" w:hanging="0"/>
        <w:jc w:val="left"/>
        <w:rPr>
          <w:rFonts w:ascii="Verdana" w:hAnsi="Verdana" w:eastAsia="Verdana" w:cs="Verdana"/>
          <w:b w:val="false"/>
          <w:b w:val="false"/>
          <w:bCs w:val="false"/>
          <w:i w:val="false"/>
          <w:i w:val="false"/>
          <w:iCs w:val="false"/>
          <w:caps w:val="false"/>
          <w:smallCaps w:val="false"/>
          <w:color w:val="424242"/>
          <w:sz w:val="30"/>
          <w:szCs w:val="30"/>
          <w:lang w:val="en-US"/>
        </w:rPr>
      </w:pPr>
      <w:r>
        <w:rPr>
          <w:rFonts w:eastAsia="Verdana" w:cs="Verdana" w:ascii="Verdana" w:hAnsi="Verdana"/>
          <w:b w:val="false"/>
          <w:bCs w:val="false"/>
          <w:i w:val="false"/>
          <w:iCs w:val="false"/>
          <w:caps w:val="false"/>
          <w:smallCaps w:val="false"/>
          <w:color w:val="424242"/>
          <w:sz w:val="30"/>
          <w:szCs w:val="30"/>
          <w:lang w:val="en-US"/>
        </w:rPr>
      </w:r>
    </w:p>
    <w:p>
      <w:pPr>
        <w:pStyle w:val="Normal"/>
        <w:jc w:val="left"/>
        <w:rPr>
          <w:rFonts w:ascii="Verdana" w:hAnsi="Verdana" w:eastAsia="Verdana" w:cs="Verdana"/>
          <w:b w:val="false"/>
          <w:b w:val="false"/>
          <w:bCs w:val="false"/>
          <w:i w:val="false"/>
          <w:i w:val="false"/>
          <w:iCs w:val="false"/>
          <w:caps w:val="false"/>
          <w:smallCaps w:val="false"/>
          <w:color w:val="424242"/>
          <w:sz w:val="30"/>
          <w:szCs w:val="30"/>
          <w:lang w:val="en-US"/>
        </w:rPr>
      </w:pPr>
      <w:r>
        <w:rPr>
          <w:rFonts w:eastAsia="Verdana" w:cs="Verdana" w:ascii="Verdana" w:hAnsi="Verdana"/>
          <w:b w:val="false"/>
          <w:bCs w:val="false"/>
          <w:i w:val="false"/>
          <w:iCs w:val="false"/>
          <w:caps w:val="false"/>
          <w:smallCaps w:val="false"/>
          <w:color w:val="424242"/>
          <w:sz w:val="30"/>
          <w:szCs w:val="30"/>
          <w:lang w:val="en-US"/>
        </w:rPr>
        <w:t xml:space="preserve">GENERALIZATION - </w:t>
      </w:r>
      <w:r>
        <w:rPr>
          <w:rFonts w:eastAsia="Source Sans Pro" w:cs="Source Sans Pro" w:ascii="Source Sans Pro" w:hAnsi="Source Sans Pro"/>
          <w:b w:val="false"/>
          <w:bCs w:val="false"/>
          <w:i w:val="false"/>
          <w:iCs w:val="false"/>
          <w:caps w:val="false"/>
          <w:smallCaps w:val="false"/>
          <w:sz w:val="30"/>
          <w:szCs w:val="30"/>
          <w:lang w:val="en-US"/>
        </w:rPr>
        <w:t>Generalization is a process in which a new entity is formed using the common attributes of two or more entities. Generalization simplifies the ER diagram by clubbing the common attributes together. Below are some characteristics of generalization:</w:t>
      </w:r>
    </w:p>
    <w:p>
      <w:pPr>
        <w:pStyle w:val="ListParagraph"/>
        <w:numPr>
          <w:ilvl w:val="0"/>
          <w:numId w:val="3"/>
        </w:numPr>
        <w:jc w:val="left"/>
        <w:rPr>
          <w:rFonts w:ascii="Source Sans Pro" w:hAnsi="Source Sans Pro" w:eastAsia="Source Sans Pro" w:cs="Source Sans Pro"/>
          <w:b w:val="false"/>
          <w:b w:val="false"/>
          <w:bCs w:val="false"/>
          <w:i w:val="false"/>
          <w:i w:val="false"/>
          <w:iCs w:val="false"/>
          <w:caps w:val="false"/>
          <w:smallCaps w:val="false"/>
          <w:color w:val="61738E"/>
          <w:sz w:val="30"/>
          <w:szCs w:val="30"/>
          <w:lang w:val="en-US"/>
        </w:rPr>
      </w:pPr>
      <w:r>
        <w:rPr>
          <w:rFonts w:eastAsia="Source Sans Pro" w:cs="Source Sans Pro" w:ascii="Source Sans Pro" w:hAnsi="Source Sans Pro"/>
          <w:b w:val="false"/>
          <w:bCs w:val="false"/>
          <w:i w:val="false"/>
          <w:iCs w:val="false"/>
          <w:caps w:val="false"/>
          <w:smallCaps w:val="false"/>
          <w:color w:val="61738E"/>
          <w:sz w:val="30"/>
          <w:szCs w:val="30"/>
          <w:lang w:val="en-US"/>
        </w:rPr>
        <w:t>Generalization follows the bottom-up approach.</w:t>
      </w:r>
    </w:p>
    <w:p>
      <w:pPr>
        <w:pStyle w:val="ListParagraph"/>
        <w:numPr>
          <w:ilvl w:val="0"/>
          <w:numId w:val="3"/>
        </w:numPr>
        <w:jc w:val="left"/>
        <w:rPr>
          <w:rFonts w:ascii="Source Sans Pro" w:hAnsi="Source Sans Pro" w:eastAsia="Source Sans Pro" w:cs="Source Sans Pro"/>
          <w:b w:val="false"/>
          <w:b w:val="false"/>
          <w:bCs w:val="false"/>
          <w:i w:val="false"/>
          <w:i w:val="false"/>
          <w:iCs w:val="false"/>
          <w:caps w:val="false"/>
          <w:smallCaps w:val="false"/>
          <w:color w:val="61738E"/>
          <w:sz w:val="30"/>
          <w:szCs w:val="30"/>
          <w:lang w:val="en-US"/>
        </w:rPr>
      </w:pPr>
      <w:r>
        <w:rPr>
          <w:rFonts w:eastAsia="Source Sans Pro" w:cs="Source Sans Pro" w:ascii="Source Sans Pro" w:hAnsi="Source Sans Pro"/>
          <w:b w:val="false"/>
          <w:bCs w:val="false"/>
          <w:i w:val="false"/>
          <w:iCs w:val="false"/>
          <w:caps w:val="false"/>
          <w:smallCaps w:val="false"/>
          <w:color w:val="61738E"/>
          <w:sz w:val="30"/>
          <w:szCs w:val="30"/>
          <w:lang w:val="en-US"/>
        </w:rPr>
        <w:t>It generalizes or simplifies the entities.</w:t>
      </w:r>
    </w:p>
    <w:p>
      <w:pPr>
        <w:pStyle w:val="ListParagraph"/>
        <w:numPr>
          <w:ilvl w:val="0"/>
          <w:numId w:val="3"/>
        </w:numPr>
        <w:jc w:val="left"/>
        <w:rPr>
          <w:rFonts w:ascii="Source Sans Pro" w:hAnsi="Source Sans Pro" w:eastAsia="Source Sans Pro" w:cs="Source Sans Pro"/>
          <w:b w:val="false"/>
          <w:b w:val="false"/>
          <w:bCs w:val="false"/>
          <w:i w:val="false"/>
          <w:i w:val="false"/>
          <w:iCs w:val="false"/>
          <w:caps w:val="false"/>
          <w:smallCaps w:val="false"/>
          <w:color w:val="61738E"/>
          <w:sz w:val="30"/>
          <w:szCs w:val="30"/>
          <w:lang w:val="en-US"/>
        </w:rPr>
      </w:pPr>
      <w:r>
        <w:rPr>
          <w:rFonts w:eastAsia="Source Sans Pro" w:cs="Source Sans Pro" w:ascii="Source Sans Pro" w:hAnsi="Source Sans Pro"/>
          <w:b w:val="false"/>
          <w:bCs w:val="false"/>
          <w:i w:val="false"/>
          <w:iCs w:val="false"/>
          <w:caps w:val="false"/>
          <w:smallCaps w:val="false"/>
          <w:color w:val="61738E"/>
          <w:sz w:val="30"/>
          <w:szCs w:val="30"/>
          <w:lang w:val="en-US"/>
        </w:rPr>
        <w:t>Higher-level entities can also be combined with lower-level entities.</w:t>
      </w:r>
    </w:p>
    <w:p>
      <w:pPr>
        <w:pStyle w:val="Normal"/>
        <w:ind w:left="0" w:hanging="0"/>
        <w:jc w:val="left"/>
        <w:rPr/>
      </w:pPr>
      <w:r>
        <w:rPr/>
        <w:drawing>
          <wp:inline distT="0" distB="0" distL="0" distR="0">
            <wp:extent cx="3895725" cy="3221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95725" cy="3221990"/>
                    </a:xfrm>
                    <a:prstGeom prst="rect">
                      <a:avLst/>
                    </a:prstGeom>
                  </pic:spPr>
                </pic:pic>
              </a:graphicData>
            </a:graphic>
          </wp:inline>
        </w:drawing>
      </w:r>
    </w:p>
    <w:p>
      <w:pPr>
        <w:pStyle w:val="Normal"/>
        <w:ind w:left="0" w:hanging="0"/>
        <w:jc w:val="left"/>
        <w:rPr/>
      </w:pPr>
      <w:r>
        <w:rPr/>
      </w:r>
    </w:p>
    <w:p>
      <w:pPr>
        <w:pStyle w:val="Normal"/>
        <w:spacing w:lineRule="exact" w:line="375"/>
        <w:ind w:left="0" w:hanging="0"/>
        <w:jc w:val="both"/>
        <w:rPr>
          <w:rFonts w:ascii="Nunito" w:hAnsi="Nunito" w:eastAsia="Nunito" w:cs="Nunito"/>
          <w:b w:val="false"/>
          <w:b w:val="false"/>
          <w:bCs w:val="false"/>
          <w:i w:val="false"/>
          <w:i w:val="false"/>
          <w:iCs w:val="false"/>
          <w:caps w:val="false"/>
          <w:smallCaps w:val="false"/>
          <w:color w:val="000000" w:themeColor="text1" w:themeShade="ff" w:themeTint="ff"/>
          <w:sz w:val="24"/>
          <w:szCs w:val="24"/>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SPECIALAIZATION - Specialization is a top-down approach, and it is opposite to Generalization. In specialization, one higher level entity can be broken down into two lower level entities.</w:t>
      </w:r>
    </w:p>
    <w:p>
      <w:pPr>
        <w:pStyle w:val="ListParagraph"/>
        <w:numPr>
          <w:ilvl w:val="0"/>
          <w:numId w:val="2"/>
        </w:numPr>
        <w:spacing w:lineRule="exact" w:line="375"/>
        <w:jc w:val="both"/>
        <w:rPr>
          <w:rFonts w:ascii="Nunito" w:hAnsi="Nunito" w:eastAsia="Nunito" w:cs="Nunito"/>
          <w:b w:val="false"/>
          <w:b w:val="false"/>
          <w:bCs w:val="false"/>
          <w:i w:val="false"/>
          <w:i w:val="false"/>
          <w:iCs w:val="false"/>
          <w:caps w:val="false"/>
          <w:smallCaps w:val="false"/>
          <w:color w:val="000000" w:themeColor="text1" w:themeShade="ff" w:themeTint="ff"/>
          <w:sz w:val="24"/>
          <w:szCs w:val="24"/>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Specialization is used to identify the subset of an entity set that shares some distinguishing characteristics.</w:t>
      </w:r>
    </w:p>
    <w:p>
      <w:pPr>
        <w:pStyle w:val="ListParagraph"/>
        <w:numPr>
          <w:ilvl w:val="0"/>
          <w:numId w:val="2"/>
        </w:numPr>
        <w:spacing w:lineRule="exact" w:line="375"/>
        <w:jc w:val="both"/>
        <w:rPr>
          <w:rFonts w:ascii="Nunito" w:hAnsi="Nunito" w:eastAsia="Nunito" w:cs="Nunito"/>
          <w:b w:val="false"/>
          <w:b w:val="false"/>
          <w:bCs w:val="false"/>
          <w:i w:val="false"/>
          <w:i w:val="false"/>
          <w:iCs w:val="false"/>
          <w:caps w:val="false"/>
          <w:smallCaps w:val="false"/>
          <w:color w:val="000000" w:themeColor="text1" w:themeShade="ff" w:themeTint="ff"/>
          <w:sz w:val="24"/>
          <w:szCs w:val="24"/>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Normally, the superclass is defined first, the subclass and its related attributes are defined next, and relationship set are then added.</w:t>
      </w:r>
    </w:p>
    <w:p>
      <w:pPr>
        <w:pStyle w:val="Normal"/>
        <w:jc w:val="both"/>
        <w:rPr/>
      </w:pPr>
      <w:r>
        <w:rPr>
          <w:rFonts w:eastAsia="Nunito" w:cs="Nunito" w:ascii="Nunito" w:hAnsi="Nunito"/>
          <w:b/>
          <w:bCs/>
          <w:i w:val="false"/>
          <w:iCs w:val="false"/>
          <w:caps w:val="false"/>
          <w:smallCaps w:val="false"/>
          <w:color w:val="333333"/>
          <w:sz w:val="24"/>
          <w:szCs w:val="24"/>
          <w:lang w:val="en-US"/>
        </w:rPr>
        <w:t>For example:</w:t>
      </w:r>
      <w:r>
        <w:rPr>
          <w:rFonts w:eastAsia="Nunito" w:cs="Nunito" w:ascii="Nunito" w:hAnsi="Nunito"/>
          <w:b w:val="false"/>
          <w:bCs w:val="false"/>
          <w:i w:val="false"/>
          <w:iCs w:val="false"/>
          <w:caps w:val="false"/>
          <w:smallCaps w:val="false"/>
          <w:color w:val="333333"/>
          <w:sz w:val="24"/>
          <w:szCs w:val="24"/>
          <w:lang w:val="en-US"/>
        </w:rPr>
        <w:t xml:space="preserve"> In an Employee management system, EMPLOYEE entity can be specialized as TESTER or DEVELOPER based on what role they play in the company.</w:t>
      </w:r>
    </w:p>
    <w:p>
      <w:pPr>
        <w:pStyle w:val="Normal"/>
        <w:rPr/>
      </w:pPr>
      <w:r>
        <w:rPr/>
        <w:br/>
      </w:r>
      <w:r>
        <w:rPr/>
        <w:drawing>
          <wp:inline distT="0" distB="0" distL="0" distR="0">
            <wp:extent cx="3095625" cy="2946400"/>
            <wp:effectExtent l="0" t="0" r="0" b="0"/>
            <wp:docPr id="2" name="Image2" descr="DBMS 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BMS Specialization"/>
                    <pic:cNvPicPr>
                      <a:picLocks noChangeAspect="1" noChangeArrowheads="1"/>
                    </pic:cNvPicPr>
                  </pic:nvPicPr>
                  <pic:blipFill>
                    <a:blip r:embed="rId3"/>
                    <a:stretch>
                      <a:fillRect/>
                    </a:stretch>
                  </pic:blipFill>
                  <pic:spPr bwMode="auto">
                    <a:xfrm>
                      <a:off x="0" y="0"/>
                      <a:ext cx="3095625" cy="2946400"/>
                    </a:xfrm>
                    <a:prstGeom prst="rect">
                      <a:avLst/>
                    </a:prstGeom>
                  </pic:spPr>
                </pic:pic>
              </a:graphicData>
            </a:graphic>
          </wp:inline>
        </w:drawing>
      </w:r>
    </w:p>
    <w:p>
      <w:pPr>
        <w:pStyle w:val="Normal"/>
        <w:rPr/>
      </w:pPr>
      <w:r>
        <w:rPr/>
      </w:r>
    </w:p>
    <w:p>
      <w:pPr>
        <w:pStyle w:val="ListParagraph"/>
        <w:numPr>
          <w:ilvl w:val="0"/>
          <w:numId w:val="4"/>
        </w:numPr>
        <w:rPr>
          <w:sz w:val="40"/>
          <w:szCs w:val="40"/>
        </w:rPr>
      </w:pPr>
      <w:r>
        <w:rPr>
          <w:sz w:val="40"/>
          <w:szCs w:val="40"/>
        </w:rPr>
        <w:t>WHAT IS DATA MODELS AND TYPES?</w:t>
      </w:r>
    </w:p>
    <w:p>
      <w:pPr>
        <w:pStyle w:val="Normal"/>
        <w:rPr>
          <w:sz w:val="40"/>
          <w:szCs w:val="40"/>
        </w:rPr>
      </w:pPr>
      <w:r>
        <w:rPr>
          <w:sz w:val="40"/>
          <w:szCs w:val="40"/>
        </w:rPr>
        <w:t xml:space="preserve">ANS - </w:t>
      </w:r>
      <w:r>
        <w:rPr>
          <w:rFonts w:eastAsia="system-ui" w:cs="system-ui" w:ascii="system-ui" w:hAnsi="system-ui"/>
          <w:b w:val="false"/>
          <w:bCs w:val="false"/>
          <w:i w:val="false"/>
          <w:iCs w:val="false"/>
          <w:caps w:val="false"/>
          <w:smallCaps w:val="false"/>
          <w:color w:val="212529"/>
          <w:sz w:val="37"/>
          <w:szCs w:val="37"/>
          <w:lang w:val="en-US"/>
        </w:rPr>
        <w:t xml:space="preserve">A Database model defines the logical design and structure of a database and defines how data will be stored, accessed and updated in a database management system. While the </w:t>
      </w:r>
      <w:r>
        <w:rPr>
          <w:rFonts w:eastAsia="system-ui" w:cs="system-ui" w:ascii="system-ui" w:hAnsi="system-ui"/>
          <w:b/>
          <w:bCs/>
          <w:i w:val="false"/>
          <w:iCs w:val="false"/>
          <w:caps w:val="false"/>
          <w:smallCaps w:val="false"/>
          <w:color w:val="212529"/>
          <w:sz w:val="37"/>
          <w:szCs w:val="37"/>
          <w:lang w:val="en-US"/>
        </w:rPr>
        <w:t>Relational Model</w:t>
      </w:r>
      <w:r>
        <w:rPr>
          <w:rFonts w:eastAsia="system-ui" w:cs="system-ui" w:ascii="system-ui" w:hAnsi="system-ui"/>
          <w:b w:val="false"/>
          <w:bCs w:val="false"/>
          <w:i w:val="false"/>
          <w:iCs w:val="false"/>
          <w:caps w:val="false"/>
          <w:smallCaps w:val="false"/>
          <w:color w:val="212529"/>
          <w:sz w:val="37"/>
          <w:szCs w:val="37"/>
          <w:lang w:val="en-US"/>
        </w:rPr>
        <w:t xml:space="preserve"> is the most widely used database model, there are other models too:</w:t>
      </w:r>
    </w:p>
    <w:p>
      <w:pPr>
        <w:pStyle w:val="ListParagraph"/>
        <w:numPr>
          <w:ilvl w:val="0"/>
          <w:numId w:val="3"/>
        </w:numPr>
        <w:rPr>
          <w:rFonts w:ascii="system-ui" w:hAnsi="system-ui" w:eastAsia="system-ui" w:cs="system-ui"/>
          <w:b w:val="false"/>
          <w:b w:val="false"/>
          <w:bCs w:val="false"/>
          <w:i w:val="false"/>
          <w:i w:val="false"/>
          <w:iCs w:val="false"/>
          <w:caps w:val="false"/>
          <w:smallCaps w:val="false"/>
          <w:color w:val="212529"/>
          <w:sz w:val="37"/>
          <w:szCs w:val="37"/>
          <w:lang w:val="en-US"/>
        </w:rPr>
      </w:pPr>
      <w:r>
        <w:rPr>
          <w:rFonts w:eastAsia="system-ui" w:cs="system-ui" w:ascii="system-ui" w:hAnsi="system-ui"/>
          <w:b w:val="false"/>
          <w:bCs w:val="false"/>
          <w:i w:val="false"/>
          <w:iCs w:val="false"/>
          <w:caps w:val="false"/>
          <w:smallCaps w:val="false"/>
          <w:color w:val="212529"/>
          <w:sz w:val="37"/>
          <w:szCs w:val="37"/>
          <w:lang w:val="en-US"/>
        </w:rPr>
        <w:t>Hierarchical Model</w:t>
      </w:r>
    </w:p>
    <w:p>
      <w:pPr>
        <w:pStyle w:val="ListParagraph"/>
        <w:numPr>
          <w:ilvl w:val="0"/>
          <w:numId w:val="3"/>
        </w:numPr>
        <w:rPr>
          <w:rFonts w:ascii="system-ui" w:hAnsi="system-ui" w:eastAsia="system-ui" w:cs="system-ui"/>
          <w:b w:val="false"/>
          <w:b w:val="false"/>
          <w:bCs w:val="false"/>
          <w:i w:val="false"/>
          <w:i w:val="false"/>
          <w:iCs w:val="false"/>
          <w:caps w:val="false"/>
          <w:smallCaps w:val="false"/>
          <w:color w:val="212529"/>
          <w:sz w:val="37"/>
          <w:szCs w:val="37"/>
          <w:lang w:val="en-US"/>
        </w:rPr>
      </w:pPr>
      <w:r>
        <w:rPr>
          <w:rFonts w:eastAsia="system-ui" w:cs="system-ui" w:ascii="system-ui" w:hAnsi="system-ui"/>
          <w:b w:val="false"/>
          <w:bCs w:val="false"/>
          <w:i w:val="false"/>
          <w:iCs w:val="false"/>
          <w:caps w:val="false"/>
          <w:smallCaps w:val="false"/>
          <w:color w:val="212529"/>
          <w:sz w:val="37"/>
          <w:szCs w:val="37"/>
          <w:lang w:val="en-US"/>
        </w:rPr>
        <w:t>Network Model</w:t>
      </w:r>
    </w:p>
    <w:p>
      <w:pPr>
        <w:pStyle w:val="ListParagraph"/>
        <w:numPr>
          <w:ilvl w:val="0"/>
          <w:numId w:val="3"/>
        </w:numPr>
        <w:rPr>
          <w:rFonts w:ascii="system-ui" w:hAnsi="system-ui" w:eastAsia="system-ui" w:cs="system-ui"/>
          <w:b w:val="false"/>
          <w:b w:val="false"/>
          <w:bCs w:val="false"/>
          <w:i w:val="false"/>
          <w:i w:val="false"/>
          <w:iCs w:val="false"/>
          <w:caps w:val="false"/>
          <w:smallCaps w:val="false"/>
          <w:strike w:val="false"/>
          <w:dstrike w:val="false"/>
          <w:color w:val="4535AA"/>
          <w:sz w:val="37"/>
          <w:szCs w:val="37"/>
          <w:u w:val="single"/>
          <w:lang w:val="en-US"/>
        </w:rPr>
      </w:pPr>
      <w:hyperlink r:id="rId4">
        <w:r>
          <w:rPr>
            <w:rStyle w:val="InternetLink"/>
            <w:rFonts w:eastAsia="system-ui" w:cs="system-ui" w:ascii="system-ui" w:hAnsi="system-ui"/>
            <w:b w:val="false"/>
            <w:bCs w:val="false"/>
            <w:i w:val="false"/>
            <w:iCs w:val="false"/>
            <w:caps w:val="false"/>
            <w:smallCaps w:val="false"/>
            <w:strike w:val="false"/>
            <w:dstrike w:val="false"/>
            <w:sz w:val="37"/>
            <w:szCs w:val="37"/>
            <w:lang w:val="en-US"/>
          </w:rPr>
          <w:t>Entity-relationship Model</w:t>
        </w:r>
      </w:hyperlink>
    </w:p>
    <w:p>
      <w:pPr>
        <w:pStyle w:val="ListParagraph"/>
        <w:numPr>
          <w:ilvl w:val="0"/>
          <w:numId w:val="3"/>
        </w:numPr>
        <w:rPr>
          <w:rFonts w:ascii="system-ui" w:hAnsi="system-ui" w:eastAsia="system-ui" w:cs="system-ui"/>
          <w:b w:val="false"/>
          <w:b w:val="false"/>
          <w:bCs w:val="false"/>
          <w:i w:val="false"/>
          <w:i w:val="false"/>
          <w:iCs w:val="false"/>
          <w:caps w:val="false"/>
          <w:smallCaps w:val="false"/>
          <w:strike w:val="false"/>
          <w:dstrike w:val="false"/>
          <w:color w:val="4535AA"/>
          <w:sz w:val="37"/>
          <w:szCs w:val="37"/>
          <w:u w:val="single"/>
          <w:lang w:val="en-US"/>
        </w:rPr>
      </w:pPr>
      <w:hyperlink r:id="rId5">
        <w:r>
          <w:rPr>
            <w:rStyle w:val="InternetLink"/>
            <w:rFonts w:eastAsia="system-ui" w:cs="system-ui" w:ascii="system-ui" w:hAnsi="system-ui"/>
            <w:b w:val="false"/>
            <w:bCs w:val="false"/>
            <w:i w:val="false"/>
            <w:iCs w:val="false"/>
            <w:caps w:val="false"/>
            <w:smallCaps w:val="false"/>
            <w:strike w:val="false"/>
            <w:dstrike w:val="false"/>
            <w:sz w:val="37"/>
            <w:szCs w:val="37"/>
            <w:lang w:val="en-US"/>
          </w:rPr>
          <w:t>Relational Model</w:t>
        </w:r>
      </w:hyperlink>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Hierarchical Model</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This database model organises data into a tree-like-structure, with a single root, to which all the other data is linked. The heirarchy starts from the </w:t>
      </w:r>
      <w:r>
        <w:rPr>
          <w:rFonts w:eastAsia="system-ui" w:cs="system-ui" w:ascii="system-ui" w:hAnsi="system-ui"/>
          <w:b/>
          <w:bCs/>
          <w:i w:val="false"/>
          <w:iCs w:val="false"/>
          <w:caps w:val="false"/>
          <w:smallCaps w:val="false"/>
          <w:color w:val="212529"/>
          <w:sz w:val="37"/>
          <w:szCs w:val="37"/>
          <w:lang w:val="en-US"/>
        </w:rPr>
        <w:t>Root</w:t>
      </w:r>
      <w:r>
        <w:rPr>
          <w:rFonts w:eastAsia="system-ui" w:cs="system-ui" w:ascii="system-ui" w:hAnsi="system-ui"/>
          <w:b w:val="false"/>
          <w:bCs w:val="false"/>
          <w:i w:val="false"/>
          <w:iCs w:val="false"/>
          <w:caps w:val="false"/>
          <w:smallCaps w:val="false"/>
          <w:color w:val="212529"/>
          <w:sz w:val="37"/>
          <w:szCs w:val="37"/>
          <w:lang w:val="en-US"/>
        </w:rPr>
        <w:t xml:space="preserve"> data, and expands like a tree, adding child nodes to the parent nodes.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In this model, a child node will only have a single parent node.</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This model efficiently describes many real-world relationships like index of a book, recipes etc.</w:t>
      </w:r>
    </w:p>
    <w:p>
      <w:pPr>
        <w:pStyle w:val="Normal"/>
        <w:rPr/>
      </w:pPr>
      <w:r>
        <w:rPr>
          <w:rFonts w:eastAsia="system-ui" w:cs="system-ui" w:ascii="system-ui" w:hAnsi="system-ui"/>
          <w:b w:val="false"/>
          <w:bCs w:val="false"/>
          <w:i w:val="false"/>
          <w:iCs w:val="false"/>
          <w:caps w:val="false"/>
          <w:smallCaps w:val="false"/>
          <w:color w:val="212529"/>
          <w:sz w:val="37"/>
          <w:szCs w:val="37"/>
          <w:lang w:val="en-US"/>
        </w:rPr>
        <w:t>In hierarchical model, data is organised into tree-like structure with one one-to-many relationship between two different types of data, for example, one department can have many courses, many professors and of-course many students.</w:t>
      </w:r>
    </w:p>
    <w:p>
      <w:pPr>
        <w:pStyle w:val="Normal"/>
        <w:jc w:val="center"/>
        <w:rPr/>
      </w:pPr>
      <w:r>
        <w:rPr/>
        <w:drawing>
          <wp:inline distT="0" distB="0" distL="0" distR="0">
            <wp:extent cx="4572000" cy="1885950"/>
            <wp:effectExtent l="0" t="0" r="0" b="0"/>
            <wp:docPr id="3" name="Image3" descr="Hierarchic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Hierarchical Model of database"/>
                    <pic:cNvPicPr>
                      <a:picLocks noChangeAspect="1" noChangeArrowheads="1"/>
                    </pic:cNvPicPr>
                  </pic:nvPicPr>
                  <pic:blipFill>
                    <a:blip r:embed="rId6"/>
                    <a:stretch>
                      <a:fillRect/>
                    </a:stretch>
                  </pic:blipFill>
                  <pic:spPr bwMode="auto">
                    <a:xfrm>
                      <a:off x="0" y="0"/>
                      <a:ext cx="4572000" cy="1885950"/>
                    </a:xfrm>
                    <a:prstGeom prst="rect">
                      <a:avLst/>
                    </a:prstGeom>
                  </pic:spPr>
                </pic:pic>
              </a:graphicData>
            </a:graphic>
          </wp:inline>
        </w:drawing>
      </w:r>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Network Model</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This is an extension of the Hierarchical model. In this model data is organised more like a graph, and are allowed to have more than one parent node.</w:t>
      </w:r>
    </w:p>
    <w:p>
      <w:pPr>
        <w:pStyle w:val="Normal"/>
        <w:rPr/>
      </w:pPr>
      <w:r>
        <w:rPr>
          <w:rFonts w:eastAsia="system-ui" w:cs="system-ui" w:ascii="system-ui" w:hAnsi="system-ui"/>
          <w:b w:val="false"/>
          <w:bCs w:val="false"/>
          <w:i w:val="false"/>
          <w:iCs w:val="false"/>
          <w:caps w:val="false"/>
          <w:smallCaps w:val="false"/>
          <w:color w:val="212529"/>
          <w:sz w:val="37"/>
          <w:szCs w:val="37"/>
          <w:lang w:val="en-US"/>
        </w:rPr>
        <w:t>In this database model data is more related as more relationships are established in this database model. Also, as the data is more related, hence accessing the data is also easier and fast. This database model was used to map many-to-many data relationships.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This was the most widely used database model, before Relational Model was introduced.</w:t>
      </w:r>
    </w:p>
    <w:p>
      <w:pPr>
        <w:pStyle w:val="Normal"/>
        <w:jc w:val="center"/>
        <w:rPr/>
      </w:pPr>
      <w:r>
        <w:rPr/>
        <w:drawing>
          <wp:inline distT="0" distB="0" distL="0" distR="0">
            <wp:extent cx="3829050" cy="2876550"/>
            <wp:effectExtent l="0" t="0" r="0" b="0"/>
            <wp:docPr id="4" name="Image4" descr="Network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Network Model of database"/>
                    <pic:cNvPicPr>
                      <a:picLocks noChangeAspect="1" noChangeArrowheads="1"/>
                    </pic:cNvPicPr>
                  </pic:nvPicPr>
                  <pic:blipFill>
                    <a:blip r:embed="rId7"/>
                    <a:stretch>
                      <a:fillRect/>
                    </a:stretch>
                  </pic:blipFill>
                  <pic:spPr bwMode="auto">
                    <a:xfrm>
                      <a:off x="0" y="0"/>
                      <a:ext cx="3829050" cy="2876550"/>
                    </a:xfrm>
                    <a:prstGeom prst="rect">
                      <a:avLst/>
                    </a:prstGeom>
                  </pic:spPr>
                </pic:pic>
              </a:graphicData>
            </a:graphic>
          </wp:inline>
        </w:drawing>
      </w:r>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Entity-relationship Model</w:t>
      </w:r>
    </w:p>
    <w:p>
      <w:pPr>
        <w:pStyle w:val="Normal"/>
        <w:rPr/>
      </w:pPr>
      <w:r>
        <w:rPr>
          <w:rFonts w:eastAsia="system-ui" w:cs="system-ui" w:ascii="system-ui" w:hAnsi="system-ui"/>
          <w:b w:val="false"/>
          <w:bCs w:val="false"/>
          <w:i w:val="false"/>
          <w:iCs w:val="false"/>
          <w:caps w:val="false"/>
          <w:smallCaps w:val="false"/>
          <w:color w:val="212529"/>
          <w:sz w:val="37"/>
          <w:szCs w:val="37"/>
          <w:lang w:val="en-US"/>
        </w:rPr>
        <w:t>In this database model, relationships are created by dividing object of interest into entity and its characteristics into attributes.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Different entities are related using relationships.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E-R Models are defined to represent the relationships into pictorial form to make it easier for different stakeholders to understand.</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This model is good to design a database, which can then be turned into tables in relational model(explained below).</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Let's take an example, If we have to design a School Database, then </w:t>
      </w:r>
      <w:r>
        <w:rPr>
          <w:rFonts w:eastAsia="system-ui" w:cs="system-ui" w:ascii="system-ui" w:hAnsi="system-ui"/>
          <w:b/>
          <w:bCs/>
          <w:i w:val="false"/>
          <w:iCs w:val="false"/>
          <w:caps w:val="false"/>
          <w:smallCaps w:val="false"/>
          <w:color w:val="212529"/>
          <w:sz w:val="37"/>
          <w:szCs w:val="37"/>
          <w:lang w:val="en-US"/>
        </w:rPr>
        <w:t>Student</w:t>
      </w:r>
      <w:r>
        <w:rPr>
          <w:rFonts w:eastAsia="system-ui" w:cs="system-ui" w:ascii="system-ui" w:hAnsi="system-ui"/>
          <w:b w:val="false"/>
          <w:bCs w:val="false"/>
          <w:i w:val="false"/>
          <w:iCs w:val="false"/>
          <w:caps w:val="false"/>
          <w:smallCaps w:val="false"/>
          <w:color w:val="212529"/>
          <w:sz w:val="37"/>
          <w:szCs w:val="37"/>
          <w:lang w:val="en-US"/>
        </w:rPr>
        <w:t xml:space="preserve"> will be an </w:t>
      </w:r>
      <w:r>
        <w:rPr>
          <w:rFonts w:eastAsia="system-ui" w:cs="system-ui" w:ascii="system-ui" w:hAnsi="system-ui"/>
          <w:b/>
          <w:bCs/>
          <w:i w:val="false"/>
          <w:iCs w:val="false"/>
          <w:caps w:val="false"/>
          <w:smallCaps w:val="false"/>
          <w:color w:val="212529"/>
          <w:sz w:val="37"/>
          <w:szCs w:val="37"/>
          <w:lang w:val="en-US"/>
        </w:rPr>
        <w:t>entity</w:t>
      </w:r>
      <w:r>
        <w:rPr>
          <w:rFonts w:eastAsia="system-ui" w:cs="system-ui" w:ascii="system-ui" w:hAnsi="system-ui"/>
          <w:b w:val="false"/>
          <w:bCs w:val="false"/>
          <w:i w:val="false"/>
          <w:iCs w:val="false"/>
          <w:caps w:val="false"/>
          <w:smallCaps w:val="false"/>
          <w:color w:val="212529"/>
          <w:sz w:val="37"/>
          <w:szCs w:val="37"/>
          <w:lang w:val="en-US"/>
        </w:rPr>
        <w:t xml:space="preserve"> with </w:t>
      </w:r>
      <w:r>
        <w:rPr>
          <w:rFonts w:eastAsia="system-ui" w:cs="system-ui" w:ascii="system-ui" w:hAnsi="system-ui"/>
          <w:b/>
          <w:bCs/>
          <w:i w:val="false"/>
          <w:iCs w:val="false"/>
          <w:caps w:val="false"/>
          <w:smallCaps w:val="false"/>
          <w:color w:val="212529"/>
          <w:sz w:val="37"/>
          <w:szCs w:val="37"/>
          <w:lang w:val="en-US"/>
        </w:rPr>
        <w:t>attributes</w:t>
      </w:r>
      <w:r>
        <w:rPr>
          <w:rFonts w:eastAsia="system-ui" w:cs="system-ui" w:ascii="system-ui" w:hAnsi="system-ui"/>
          <w:b w:val="false"/>
          <w:bCs w:val="false"/>
          <w:i w:val="false"/>
          <w:iCs w:val="false"/>
          <w:caps w:val="false"/>
          <w:smallCaps w:val="false"/>
          <w:color w:val="212529"/>
          <w:sz w:val="37"/>
          <w:szCs w:val="37"/>
          <w:lang w:val="en-US"/>
        </w:rPr>
        <w:t xml:space="preserve"> name, age, address etc. As </w:t>
      </w:r>
      <w:r>
        <w:rPr>
          <w:rFonts w:eastAsia="system-ui" w:cs="system-ui" w:ascii="system-ui" w:hAnsi="system-ui"/>
          <w:b/>
          <w:bCs/>
          <w:i w:val="false"/>
          <w:iCs w:val="false"/>
          <w:caps w:val="false"/>
          <w:smallCaps w:val="false"/>
          <w:color w:val="212529"/>
          <w:sz w:val="37"/>
          <w:szCs w:val="37"/>
          <w:lang w:val="en-US"/>
        </w:rPr>
        <w:t>Address</w:t>
      </w:r>
      <w:r>
        <w:rPr>
          <w:rFonts w:eastAsia="system-ui" w:cs="system-ui" w:ascii="system-ui" w:hAnsi="system-ui"/>
          <w:b w:val="false"/>
          <w:bCs w:val="false"/>
          <w:i w:val="false"/>
          <w:iCs w:val="false"/>
          <w:caps w:val="false"/>
          <w:smallCaps w:val="false"/>
          <w:color w:val="212529"/>
          <w:sz w:val="37"/>
          <w:szCs w:val="37"/>
          <w:lang w:val="en-US"/>
        </w:rPr>
        <w:t xml:space="preserve"> is generally complex, it can be another </w:t>
      </w:r>
      <w:r>
        <w:rPr>
          <w:rFonts w:eastAsia="system-ui" w:cs="system-ui" w:ascii="system-ui" w:hAnsi="system-ui"/>
          <w:b/>
          <w:bCs/>
          <w:i w:val="false"/>
          <w:iCs w:val="false"/>
          <w:caps w:val="false"/>
          <w:smallCaps w:val="false"/>
          <w:color w:val="212529"/>
          <w:sz w:val="37"/>
          <w:szCs w:val="37"/>
          <w:lang w:val="en-US"/>
        </w:rPr>
        <w:t>entity</w:t>
      </w:r>
      <w:r>
        <w:rPr>
          <w:rFonts w:eastAsia="system-ui" w:cs="system-ui" w:ascii="system-ui" w:hAnsi="system-ui"/>
          <w:b w:val="false"/>
          <w:bCs w:val="false"/>
          <w:i w:val="false"/>
          <w:iCs w:val="false"/>
          <w:caps w:val="false"/>
          <w:smallCaps w:val="false"/>
          <w:color w:val="212529"/>
          <w:sz w:val="37"/>
          <w:szCs w:val="37"/>
          <w:lang w:val="en-US"/>
        </w:rPr>
        <w:t xml:space="preserve"> with </w:t>
      </w:r>
      <w:r>
        <w:rPr>
          <w:rFonts w:eastAsia="system-ui" w:cs="system-ui" w:ascii="system-ui" w:hAnsi="system-ui"/>
          <w:b/>
          <w:bCs/>
          <w:i w:val="false"/>
          <w:iCs w:val="false"/>
          <w:caps w:val="false"/>
          <w:smallCaps w:val="false"/>
          <w:color w:val="212529"/>
          <w:sz w:val="37"/>
          <w:szCs w:val="37"/>
          <w:lang w:val="en-US"/>
        </w:rPr>
        <w:t>attributes</w:t>
      </w:r>
      <w:r>
        <w:rPr>
          <w:rFonts w:eastAsia="system-ui" w:cs="system-ui" w:ascii="system-ui" w:hAnsi="system-ui"/>
          <w:b w:val="false"/>
          <w:bCs w:val="false"/>
          <w:i w:val="false"/>
          <w:iCs w:val="false"/>
          <w:caps w:val="false"/>
          <w:smallCaps w:val="false"/>
          <w:color w:val="212529"/>
          <w:sz w:val="37"/>
          <w:szCs w:val="37"/>
          <w:lang w:val="en-US"/>
        </w:rPr>
        <w:t xml:space="preserve"> street name, pincode, city etc, and there will be a relationship between them.</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Relationships can also be of different types. To learn about </w:t>
      </w:r>
      <w:hyperlink r:id="rId8">
        <w:r>
          <w:rPr>
            <w:rStyle w:val="InternetLink"/>
            <w:rFonts w:eastAsia="system-ui" w:cs="system-ui" w:ascii="system-ui" w:hAnsi="system-ui"/>
            <w:b w:val="false"/>
            <w:bCs w:val="false"/>
            <w:i w:val="false"/>
            <w:iCs w:val="false"/>
            <w:caps w:val="false"/>
            <w:smallCaps w:val="false"/>
            <w:strike w:val="false"/>
            <w:dstrike w:val="false"/>
            <w:sz w:val="37"/>
            <w:szCs w:val="37"/>
            <w:lang w:val="en-US"/>
          </w:rPr>
          <w:t>E-R Diagrams</w:t>
        </w:r>
      </w:hyperlink>
      <w:r>
        <w:rPr>
          <w:rFonts w:eastAsia="system-ui" w:cs="system-ui" w:ascii="system-ui" w:hAnsi="system-ui"/>
          <w:b w:val="false"/>
          <w:bCs w:val="false"/>
          <w:i w:val="false"/>
          <w:iCs w:val="false"/>
          <w:caps w:val="false"/>
          <w:smallCaps w:val="false"/>
          <w:color w:val="212529"/>
          <w:sz w:val="37"/>
          <w:szCs w:val="37"/>
          <w:lang w:val="en-US"/>
        </w:rPr>
        <w:t xml:space="preserve"> in details, click on the link.</w:t>
      </w:r>
    </w:p>
    <w:p>
      <w:pPr>
        <w:pStyle w:val="Normal"/>
        <w:jc w:val="center"/>
        <w:rPr/>
      </w:pPr>
      <w:r>
        <w:rPr/>
        <w:drawing>
          <wp:inline distT="0" distB="0" distL="0" distR="0">
            <wp:extent cx="4572000" cy="2286000"/>
            <wp:effectExtent l="0" t="0" r="0" b="0"/>
            <wp:docPr id="5" name="Image5" descr="E-R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E-R Model of database"/>
                    <pic:cNvPicPr>
                      <a:picLocks noChangeAspect="1" noChangeArrowheads="1"/>
                    </pic:cNvPicPr>
                  </pic:nvPicPr>
                  <pic:blipFill>
                    <a:blip r:embed="rId9"/>
                    <a:stretch>
                      <a:fillRect/>
                    </a:stretch>
                  </pic:blipFill>
                  <pic:spPr bwMode="auto">
                    <a:xfrm>
                      <a:off x="0" y="0"/>
                      <a:ext cx="4572000" cy="2286000"/>
                    </a:xfrm>
                    <a:prstGeom prst="rect">
                      <a:avLst/>
                    </a:prstGeom>
                  </pic:spPr>
                </pic:pic>
              </a:graphicData>
            </a:graphic>
          </wp:inline>
        </w:drawing>
      </w:r>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Relational Model</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In this model, data is organised in two-dimensional </w:t>
      </w:r>
      <w:r>
        <w:rPr>
          <w:rFonts w:eastAsia="system-ui" w:cs="system-ui" w:ascii="system-ui" w:hAnsi="system-ui"/>
          <w:b/>
          <w:bCs/>
          <w:i w:val="false"/>
          <w:iCs w:val="false"/>
          <w:caps w:val="false"/>
          <w:smallCaps w:val="false"/>
          <w:color w:val="212529"/>
          <w:sz w:val="37"/>
          <w:szCs w:val="37"/>
          <w:lang w:val="en-US"/>
        </w:rPr>
        <w:t>tables</w:t>
      </w:r>
      <w:r>
        <w:rPr>
          <w:rFonts w:eastAsia="system-ui" w:cs="system-ui" w:ascii="system-ui" w:hAnsi="system-ui"/>
          <w:b w:val="false"/>
          <w:bCs w:val="false"/>
          <w:i w:val="false"/>
          <w:iCs w:val="false"/>
          <w:caps w:val="false"/>
          <w:smallCaps w:val="false"/>
          <w:color w:val="212529"/>
          <w:sz w:val="37"/>
          <w:szCs w:val="37"/>
          <w:lang w:val="en-US"/>
        </w:rPr>
        <w:t xml:space="preserve"> and the relationship is maintained by storing a common field.</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This model was introduced by E.F Codd in 1970, and since then it has been the most widely used database model, infact, we can say the only database model used around the world.</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The basic structure of data in the relational model is tables. All the information related to a particular type is stored in rows of that table.</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Hence, tables are also known as </w:t>
      </w:r>
      <w:r>
        <w:rPr>
          <w:rFonts w:eastAsia="system-ui" w:cs="system-ui" w:ascii="system-ui" w:hAnsi="system-ui"/>
          <w:b/>
          <w:bCs/>
          <w:i w:val="false"/>
          <w:iCs w:val="false"/>
          <w:caps w:val="false"/>
          <w:smallCaps w:val="false"/>
          <w:color w:val="212529"/>
          <w:sz w:val="37"/>
          <w:szCs w:val="37"/>
          <w:lang w:val="en-US"/>
        </w:rPr>
        <w:t>relations</w:t>
      </w:r>
      <w:r>
        <w:rPr>
          <w:rFonts w:eastAsia="system-ui" w:cs="system-ui" w:ascii="system-ui" w:hAnsi="system-ui"/>
          <w:b w:val="false"/>
          <w:bCs w:val="false"/>
          <w:i w:val="false"/>
          <w:iCs w:val="false"/>
          <w:caps w:val="false"/>
          <w:smallCaps w:val="false"/>
          <w:color w:val="212529"/>
          <w:sz w:val="37"/>
          <w:szCs w:val="37"/>
          <w:lang w:val="en-US"/>
        </w:rPr>
        <w:t xml:space="preserve"> in relational model.</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In the coming tutorials we will learn how to design tables, </w:t>
      </w:r>
      <w:hyperlink r:id="rId10">
        <w:r>
          <w:rPr>
            <w:rStyle w:val="InternetLink"/>
            <w:rFonts w:eastAsia="system-ui" w:cs="system-ui" w:ascii="system-ui" w:hAnsi="system-ui"/>
            <w:b w:val="false"/>
            <w:bCs w:val="false"/>
            <w:i w:val="false"/>
            <w:iCs w:val="false"/>
            <w:caps w:val="false"/>
            <w:smallCaps w:val="false"/>
            <w:strike w:val="false"/>
            <w:dstrike w:val="false"/>
            <w:sz w:val="37"/>
            <w:szCs w:val="37"/>
            <w:lang w:val="en-US"/>
          </w:rPr>
          <w:t>normalize them</w:t>
        </w:r>
      </w:hyperlink>
      <w:r>
        <w:rPr>
          <w:rFonts w:eastAsia="system-ui" w:cs="system-ui" w:ascii="system-ui" w:hAnsi="system-ui"/>
          <w:b w:val="false"/>
          <w:bCs w:val="false"/>
          <w:i w:val="false"/>
          <w:iCs w:val="false"/>
          <w:caps w:val="false"/>
          <w:smallCaps w:val="false"/>
          <w:color w:val="212529"/>
          <w:sz w:val="37"/>
          <w:szCs w:val="37"/>
          <w:lang w:val="en-US"/>
        </w:rPr>
        <w:t xml:space="preserve"> to reduce data redundancy and how to use </w:t>
      </w:r>
      <w:hyperlink r:id="rId11">
        <w:r>
          <w:rPr>
            <w:rStyle w:val="InternetLink"/>
            <w:rFonts w:eastAsia="system-ui" w:cs="system-ui" w:ascii="system-ui" w:hAnsi="system-ui"/>
            <w:b w:val="false"/>
            <w:bCs w:val="false"/>
            <w:i w:val="false"/>
            <w:iCs w:val="false"/>
            <w:caps w:val="false"/>
            <w:smallCaps w:val="false"/>
            <w:strike w:val="false"/>
            <w:dstrike w:val="false"/>
            <w:sz w:val="37"/>
            <w:szCs w:val="37"/>
            <w:lang w:val="en-US"/>
          </w:rPr>
          <w:t>Structured Query language</w:t>
        </w:r>
      </w:hyperlink>
      <w:r>
        <w:rPr>
          <w:rFonts w:eastAsia="system-ui" w:cs="system-ui" w:ascii="system-ui" w:hAnsi="system-ui"/>
          <w:b w:val="false"/>
          <w:bCs w:val="false"/>
          <w:i w:val="false"/>
          <w:iCs w:val="false"/>
          <w:caps w:val="false"/>
          <w:smallCaps w:val="false"/>
          <w:color w:val="212529"/>
          <w:sz w:val="37"/>
          <w:szCs w:val="37"/>
          <w:lang w:val="en-US"/>
        </w:rPr>
        <w:t xml:space="preserve"> to access data from tables.</w:t>
      </w:r>
    </w:p>
    <w:p>
      <w:pPr>
        <w:pStyle w:val="Normal"/>
        <w:jc w:val="center"/>
        <w:rPr/>
      </w:pPr>
      <w:r>
        <w:rPr/>
        <w:drawing>
          <wp:inline distT="0" distB="0" distL="0" distR="0">
            <wp:extent cx="4572000" cy="3028950"/>
            <wp:effectExtent l="0" t="0" r="0" b="0"/>
            <wp:docPr id="6" name="Image6" descr="Relation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Relational Model of database"/>
                    <pic:cNvPicPr>
                      <a:picLocks noChangeAspect="1" noChangeArrowheads="1"/>
                    </pic:cNvPicPr>
                  </pic:nvPicPr>
                  <pic:blipFill>
                    <a:blip r:embed="rId12"/>
                    <a:stretch>
                      <a:fillRect/>
                    </a:stretch>
                  </pic:blipFill>
                  <pic:spPr bwMode="auto">
                    <a:xfrm>
                      <a:off x="0" y="0"/>
                      <a:ext cx="4572000" cy="3028950"/>
                    </a:xfrm>
                    <a:prstGeom prst="rect">
                      <a:avLst/>
                    </a:prstGeom>
                  </pic:spPr>
                </pic:pic>
              </a:graphicData>
            </a:graphic>
          </wp:inline>
        </w:drawing>
      </w:r>
    </w:p>
    <w:p>
      <w:pPr>
        <w:pStyle w:val="Normal"/>
        <w:rPr>
          <w:sz w:val="40"/>
          <w:szCs w:val="40"/>
        </w:rPr>
      </w:pPr>
      <w:r>
        <w:rPr>
          <w:sz w:val="40"/>
          <w:szCs w:val="40"/>
        </w:rPr>
      </w:r>
    </w:p>
    <w:p>
      <w:pPr>
        <w:pStyle w:val="ListParagraph"/>
        <w:numPr>
          <w:ilvl w:val="0"/>
          <w:numId w:val="4"/>
        </w:numPr>
        <w:rPr>
          <w:sz w:val="40"/>
          <w:szCs w:val="40"/>
        </w:rPr>
      </w:pPr>
      <w:r>
        <w:rPr>
          <w:sz w:val="40"/>
          <w:szCs w:val="40"/>
        </w:rPr>
        <w:t xml:space="preserve"> </w:t>
      </w:r>
      <w:r>
        <w:rPr>
          <w:sz w:val="40"/>
          <w:szCs w:val="40"/>
        </w:rPr>
        <w:t>DBMS ARCHITECTURE?</w:t>
      </w:r>
    </w:p>
    <w:p>
      <w:pPr>
        <w:pStyle w:val="Normal"/>
        <w:rPr>
          <w:sz w:val="40"/>
          <w:szCs w:val="40"/>
        </w:rPr>
      </w:pPr>
      <w:r>
        <w:rPr>
          <w:sz w:val="40"/>
          <w:szCs w:val="40"/>
        </w:rPr>
        <w:t xml:space="preserve">ANS - </w:t>
      </w:r>
      <w:r>
        <w:rPr>
          <w:rFonts w:eastAsia="system-ui" w:cs="system-ui" w:ascii="system-ui" w:hAnsi="system-ui"/>
          <w:b w:val="false"/>
          <w:bCs w:val="false"/>
          <w:i w:val="false"/>
          <w:iCs w:val="false"/>
          <w:caps w:val="false"/>
          <w:smallCaps w:val="false"/>
          <w:color w:val="212529"/>
          <w:sz w:val="37"/>
          <w:szCs w:val="37"/>
          <w:lang w:val="en-US"/>
        </w:rPr>
        <w:t>Database Architecture is logically of two types:</w:t>
      </w:r>
    </w:p>
    <w:p>
      <w:pPr>
        <w:pStyle w:val="Normal"/>
        <w:ind w:left="0" w:hanging="0"/>
        <w:rPr>
          <w:rFonts w:ascii="system-ui" w:hAnsi="system-ui" w:eastAsia="system-ui" w:cs="system-ui"/>
          <w:b w:val="false"/>
          <w:b w:val="false"/>
          <w:bCs w:val="false"/>
          <w:i w:val="false"/>
          <w:i w:val="false"/>
          <w:iCs w:val="false"/>
          <w:caps w:val="false"/>
          <w:smallCaps w:val="false"/>
          <w:color w:val="212529"/>
          <w:sz w:val="37"/>
          <w:szCs w:val="37"/>
          <w:lang w:val="en-US"/>
        </w:rPr>
      </w:pPr>
      <w:r>
        <w:rPr>
          <w:rFonts w:eastAsia="system-ui" w:cs="system-ui" w:ascii="system-ui" w:hAnsi="system-ui"/>
          <w:b w:val="false"/>
          <w:bCs w:val="false"/>
          <w:i w:val="false"/>
          <w:iCs w:val="false"/>
          <w:caps w:val="false"/>
          <w:smallCaps w:val="false"/>
          <w:color w:val="212529"/>
          <w:sz w:val="37"/>
          <w:szCs w:val="37"/>
          <w:lang w:val="en-US"/>
        </w:rPr>
        <w:t>2-tier DBMS architecture</w:t>
      </w:r>
    </w:p>
    <w:p>
      <w:pPr>
        <w:pStyle w:val="Normal"/>
        <w:ind w:left="0" w:hanging="0"/>
        <w:rPr>
          <w:rFonts w:ascii="system-ui" w:hAnsi="system-ui" w:eastAsia="system-ui" w:cs="system-ui"/>
          <w:b w:val="false"/>
          <w:b w:val="false"/>
          <w:bCs w:val="false"/>
          <w:i w:val="false"/>
          <w:i w:val="false"/>
          <w:iCs w:val="false"/>
          <w:caps w:val="false"/>
          <w:smallCaps w:val="false"/>
          <w:color w:val="212529"/>
          <w:sz w:val="37"/>
          <w:szCs w:val="37"/>
          <w:lang w:val="en-US"/>
        </w:rPr>
      </w:pPr>
      <w:r>
        <w:rPr>
          <w:rFonts w:eastAsia="system-ui" w:cs="system-ui" w:ascii="system-ui" w:hAnsi="system-ui"/>
          <w:b w:val="false"/>
          <w:bCs w:val="false"/>
          <w:i w:val="false"/>
          <w:iCs w:val="false"/>
          <w:caps w:val="false"/>
          <w:smallCaps w:val="false"/>
          <w:color w:val="212529"/>
          <w:sz w:val="37"/>
          <w:szCs w:val="37"/>
          <w:lang w:val="en-US"/>
        </w:rPr>
        <w:t>3-tier DBMS architecture</w:t>
      </w:r>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2-tier DBMS Architecture</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2-tier DBMS architecture includes an </w:t>
      </w:r>
      <w:r>
        <w:rPr>
          <w:rFonts w:eastAsia="system-ui" w:cs="system-ui" w:ascii="system-ui" w:hAnsi="system-ui"/>
          <w:b/>
          <w:bCs/>
          <w:i w:val="false"/>
          <w:iCs w:val="false"/>
          <w:caps w:val="false"/>
          <w:smallCaps w:val="false"/>
          <w:color w:val="212529"/>
          <w:sz w:val="37"/>
          <w:szCs w:val="37"/>
          <w:lang w:val="en-US"/>
        </w:rPr>
        <w:t>Application layer</w:t>
      </w:r>
      <w:r>
        <w:rPr>
          <w:rFonts w:eastAsia="system-ui" w:cs="system-ui" w:ascii="system-ui" w:hAnsi="system-ui"/>
          <w:b w:val="false"/>
          <w:bCs w:val="false"/>
          <w:i w:val="false"/>
          <w:iCs w:val="false"/>
          <w:caps w:val="false"/>
          <w:smallCaps w:val="false"/>
          <w:color w:val="212529"/>
          <w:sz w:val="37"/>
          <w:szCs w:val="37"/>
          <w:lang w:val="en-US"/>
        </w:rPr>
        <w:t xml:space="preserve"> between the user and the DBMS, which is responsible to communicate the user's request to the database management system and then send the response from the DBMS to the user.</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An application interface known as </w:t>
      </w:r>
      <w:r>
        <w:rPr>
          <w:rFonts w:eastAsia="system-ui" w:cs="system-ui" w:ascii="system-ui" w:hAnsi="system-ui"/>
          <w:b/>
          <w:bCs/>
          <w:i w:val="false"/>
          <w:iCs w:val="false"/>
          <w:caps w:val="false"/>
          <w:smallCaps w:val="false"/>
          <w:color w:val="212529"/>
          <w:sz w:val="37"/>
          <w:szCs w:val="37"/>
          <w:lang w:val="en-US"/>
        </w:rPr>
        <w:t>ODBC</w:t>
      </w:r>
      <w:r>
        <w:rPr>
          <w:rFonts w:eastAsia="system-ui" w:cs="system-ui" w:ascii="system-ui" w:hAnsi="system-ui"/>
          <w:b w:val="false"/>
          <w:bCs w:val="false"/>
          <w:i w:val="false"/>
          <w:iCs w:val="false"/>
          <w:caps w:val="false"/>
          <w:smallCaps w:val="false"/>
          <w:color w:val="212529"/>
          <w:sz w:val="37"/>
          <w:szCs w:val="37"/>
          <w:lang w:val="en-US"/>
        </w:rPr>
        <w:t>(Open Database Connectivity) provides an API that allow client side program to call the DBMS. Most DBMS vendors provide ODBC drivers for their DBMS.</w:t>
      </w:r>
    </w:p>
    <w:p>
      <w:pPr>
        <w:pStyle w:val="Normal"/>
        <w:jc w:val="center"/>
        <w:rPr/>
      </w:pPr>
      <w:r>
        <w:rPr/>
        <w:drawing>
          <wp:inline distT="0" distB="0" distL="0" distR="0">
            <wp:extent cx="1162050" cy="2686050"/>
            <wp:effectExtent l="0" t="0" r="0" b="0"/>
            <wp:docPr id="7" name="Image7" descr="2-tier 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2-tier dbms architecture"/>
                    <pic:cNvPicPr>
                      <a:picLocks noChangeAspect="1" noChangeArrowheads="1"/>
                    </pic:cNvPicPr>
                  </pic:nvPicPr>
                  <pic:blipFill>
                    <a:blip r:embed="rId13"/>
                    <a:stretch>
                      <a:fillRect/>
                    </a:stretch>
                  </pic:blipFill>
                  <pic:spPr bwMode="auto">
                    <a:xfrm>
                      <a:off x="0" y="0"/>
                      <a:ext cx="1162050" cy="2686050"/>
                    </a:xfrm>
                    <a:prstGeom prst="rect">
                      <a:avLst/>
                    </a:prstGeom>
                  </pic:spPr>
                </pic:pic>
              </a:graphicData>
            </a:graphic>
          </wp:inline>
        </w:drawing>
      </w:r>
    </w:p>
    <w:p>
      <w:pPr>
        <w:pStyle w:val="Normal"/>
        <w:rPr/>
      </w:pPr>
      <w:r>
        <w:rPr>
          <w:rFonts w:eastAsia="system-ui" w:cs="system-ui" w:ascii="system-ui" w:hAnsi="system-ui"/>
          <w:b w:val="false"/>
          <w:bCs w:val="false"/>
          <w:i w:val="false"/>
          <w:iCs w:val="false"/>
          <w:caps w:val="false"/>
          <w:smallCaps w:val="false"/>
          <w:color w:val="212529"/>
          <w:sz w:val="37"/>
          <w:szCs w:val="37"/>
          <w:lang w:val="en-US"/>
        </w:rPr>
        <w:t>Such an architecture provides the DBMS extra security as it is not exposed to the End User directly. Also, security can be improved by adding security and authentication checks in the Application layer too.</w:t>
      </w:r>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3-tier DBMS Architecture</w:t>
      </w:r>
    </w:p>
    <w:p>
      <w:pPr>
        <w:pStyle w:val="Normal"/>
        <w:rPr/>
      </w:pPr>
      <w:r>
        <w:rPr>
          <w:rFonts w:eastAsia="system-ui" w:cs="system-ui" w:ascii="system-ui" w:hAnsi="system-ui"/>
          <w:b w:val="false"/>
          <w:bCs w:val="false"/>
          <w:i w:val="false"/>
          <w:iCs w:val="false"/>
          <w:caps w:val="false"/>
          <w:smallCaps w:val="false"/>
          <w:color w:val="212529"/>
          <w:sz w:val="37"/>
          <w:szCs w:val="37"/>
          <w:lang w:val="en-US"/>
        </w:rPr>
        <w:t>3-tier DBMS architecture is the most commonly used architecture for web applications.</w:t>
      </w:r>
    </w:p>
    <w:p>
      <w:pPr>
        <w:pStyle w:val="Normal"/>
        <w:jc w:val="center"/>
        <w:rPr/>
      </w:pPr>
      <w:r>
        <w:rPr/>
        <w:drawing>
          <wp:inline distT="0" distB="0" distL="0" distR="0">
            <wp:extent cx="1590675" cy="3733800"/>
            <wp:effectExtent l="0" t="0" r="0" b="0"/>
            <wp:docPr id="8" name="Image8" descr="3-tier 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3-tier dbms architecture"/>
                    <pic:cNvPicPr>
                      <a:picLocks noChangeAspect="1" noChangeArrowheads="1"/>
                    </pic:cNvPicPr>
                  </pic:nvPicPr>
                  <pic:blipFill>
                    <a:blip r:embed="rId14"/>
                    <a:stretch>
                      <a:fillRect/>
                    </a:stretch>
                  </pic:blipFill>
                  <pic:spPr bwMode="auto">
                    <a:xfrm>
                      <a:off x="0" y="0"/>
                      <a:ext cx="1590675" cy="3733800"/>
                    </a:xfrm>
                    <a:prstGeom prst="rect">
                      <a:avLst/>
                    </a:prstGeom>
                  </pic:spPr>
                </pic:pic>
              </a:graphicData>
            </a:graphic>
          </wp:inline>
        </w:drawing>
      </w:r>
    </w:p>
    <w:p>
      <w:pPr>
        <w:pStyle w:val="Normal"/>
        <w:rPr/>
      </w:pPr>
      <w:r>
        <w:rPr>
          <w:rFonts w:eastAsia="system-ui" w:cs="system-ui" w:ascii="system-ui" w:hAnsi="system-ui"/>
          <w:b w:val="false"/>
          <w:bCs w:val="false"/>
          <w:i w:val="false"/>
          <w:iCs w:val="false"/>
          <w:caps w:val="false"/>
          <w:smallCaps w:val="false"/>
          <w:color w:val="212529"/>
          <w:sz w:val="37"/>
          <w:szCs w:val="37"/>
          <w:lang w:val="en-US"/>
        </w:rPr>
        <w:t>It is an extension of the 2-tier architecture. In the 2-tier architecture, we have an application layer which can be accessed programatically to perform various operations on the DBMS. The application generally understands the Database Access Language and processes end users requests to the DBMS.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In 3-tier architecture, an additional Presentation or GUI Layer is added, which provides a graphical user interface for the End user to interact with the DBMS.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For the end user, the GUI layer is the Database System, and the end user has no idea about the application layer and the DBMS system.</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If you have used </w:t>
      </w:r>
      <w:r>
        <w:rPr>
          <w:rFonts w:eastAsia="system-ui" w:cs="system-ui" w:ascii="system-ui" w:hAnsi="system-ui"/>
          <w:b/>
          <w:bCs/>
          <w:i w:val="false"/>
          <w:iCs w:val="false"/>
          <w:caps w:val="false"/>
          <w:smallCaps w:val="false"/>
          <w:color w:val="212529"/>
          <w:sz w:val="37"/>
          <w:szCs w:val="37"/>
          <w:lang w:val="en-US"/>
        </w:rPr>
        <w:t>MySQL</w:t>
      </w:r>
      <w:r>
        <w:rPr>
          <w:rFonts w:eastAsia="system-ui" w:cs="system-ui" w:ascii="system-ui" w:hAnsi="system-ui"/>
          <w:b w:val="false"/>
          <w:bCs w:val="false"/>
          <w:i w:val="false"/>
          <w:iCs w:val="false"/>
          <w:caps w:val="false"/>
          <w:smallCaps w:val="false"/>
          <w:color w:val="212529"/>
          <w:sz w:val="37"/>
          <w:szCs w:val="37"/>
          <w:lang w:val="en-US"/>
        </w:rPr>
        <w:t xml:space="preserve">, then you must have seen </w:t>
      </w:r>
      <w:r>
        <w:rPr>
          <w:rFonts w:eastAsia="system-ui" w:cs="system-ui" w:ascii="system-ui" w:hAnsi="system-ui"/>
          <w:b/>
          <w:bCs/>
          <w:i w:val="false"/>
          <w:iCs w:val="false"/>
          <w:caps w:val="false"/>
          <w:smallCaps w:val="false"/>
          <w:color w:val="212529"/>
          <w:sz w:val="37"/>
          <w:szCs w:val="37"/>
          <w:lang w:val="en-US"/>
        </w:rPr>
        <w:t>PHPMyAdmin</w:t>
      </w:r>
      <w:r>
        <w:rPr>
          <w:rFonts w:eastAsia="system-ui" w:cs="system-ui" w:ascii="system-ui" w:hAnsi="system-ui"/>
          <w:b w:val="false"/>
          <w:bCs w:val="false"/>
          <w:i w:val="false"/>
          <w:iCs w:val="false"/>
          <w:caps w:val="false"/>
          <w:smallCaps w:val="false"/>
          <w:color w:val="212529"/>
          <w:sz w:val="37"/>
          <w:szCs w:val="37"/>
          <w:lang w:val="en-US"/>
        </w:rPr>
        <w:t>, it is the best example of a 3-tier DBMS architecture.</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3. what is functions of dba? And define data independence?</w:t>
      </w:r>
    </w:p>
    <w:p>
      <w:pPr>
        <w:pStyle w:val="Heading1"/>
        <w:rPr>
          <w:sz w:val="40"/>
          <w:szCs w:val="40"/>
        </w:rPr>
      </w:pPr>
      <w:r>
        <w:rPr>
          <w:sz w:val="40"/>
          <w:szCs w:val="40"/>
        </w:rPr>
        <w:t xml:space="preserve">Ans - </w:t>
      </w:r>
      <w:r>
        <w:rPr>
          <w:rFonts w:eastAsia="Calibri" w:cs="Calibri" w:ascii="Calibri" w:hAnsi="Calibri"/>
          <w:b w:val="false"/>
          <w:bCs w:val="false"/>
          <w:i w:val="false"/>
          <w:iCs w:val="false"/>
          <w:caps w:val="false"/>
          <w:smallCaps w:val="false"/>
          <w:color w:val="48CFAD"/>
          <w:sz w:val="49"/>
          <w:szCs w:val="49"/>
          <w:lang w:val="en-US"/>
        </w:rPr>
        <w:t>Functions and responsibilities of DBAs</w:t>
      </w:r>
    </w:p>
    <w:p>
      <w:pPr>
        <w:pStyle w:val="Normal"/>
        <w:spacing w:lineRule="exact" w:line="330"/>
        <w:jc w:val="left"/>
        <w:rPr/>
      </w:pPr>
      <w:r>
        <w:rPr>
          <w:rFonts w:eastAsia="Calibri" w:cs="Calibri"/>
          <w:b/>
          <w:bCs/>
          <w:i w:val="false"/>
          <w:iCs w:val="false"/>
          <w:caps w:val="false"/>
          <w:smallCaps w:val="false"/>
          <w:color w:val="555555"/>
          <w:sz w:val="21"/>
          <w:szCs w:val="21"/>
          <w:lang w:val="en-US"/>
        </w:rPr>
        <w:t>DBA:</w:t>
      </w:r>
      <w:r>
        <w:rPr>
          <w:rFonts w:eastAsia="Calibri" w:cs="Calibri"/>
          <w:b w:val="false"/>
          <w:bCs w:val="false"/>
          <w:i w:val="false"/>
          <w:iCs w:val="false"/>
          <w:caps w:val="false"/>
          <w:smallCaps w:val="false"/>
          <w:color w:val="555555"/>
          <w:sz w:val="21"/>
          <w:szCs w:val="21"/>
          <w:lang w:val="en-US"/>
        </w:rPr>
        <w:t xml:space="preserve"> person in the organization who controls the design and the use of the database refers as DBA.</w:t>
      </w:r>
    </w:p>
    <w:p>
      <w:pPr>
        <w:pStyle w:val="Heading3"/>
        <w:rPr/>
      </w:pPr>
      <w:r>
        <w:rPr>
          <w:rFonts w:eastAsia="Calibri" w:cs="Calibri" w:ascii="Calibri" w:hAnsi="Calibri"/>
          <w:b w:val="false"/>
          <w:bCs w:val="false"/>
          <w:i/>
          <w:iCs/>
          <w:caps w:val="false"/>
          <w:smallCaps w:val="false"/>
          <w:color w:val="48CFAD"/>
          <w:sz w:val="30"/>
          <w:szCs w:val="30"/>
          <w:lang w:val="en-US"/>
        </w:rPr>
        <w:t>1. Schema Definition:</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definition the logical Schema of the database.A Schema refers to the overall logical structure of the database.</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According to this schema, database will be developed to store required data for an organization.</w:t>
      </w:r>
    </w:p>
    <w:p>
      <w:pPr>
        <w:pStyle w:val="Heading3"/>
        <w:rPr/>
      </w:pPr>
      <w:r>
        <w:rPr>
          <w:rFonts w:eastAsia="Calibri" w:cs="Calibri" w:ascii="Calibri" w:hAnsi="Calibri"/>
          <w:b w:val="false"/>
          <w:bCs w:val="false"/>
          <w:i/>
          <w:iCs/>
          <w:caps w:val="false"/>
          <w:smallCaps w:val="false"/>
          <w:color w:val="48CFAD"/>
          <w:sz w:val="30"/>
          <w:szCs w:val="30"/>
          <w:lang w:val="en-US"/>
        </w:rPr>
        <w:t>2. Storage Structure and Access Method Definition:</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decides how the data is to be represented in the stored database.</w:t>
      </w:r>
    </w:p>
    <w:p>
      <w:pPr>
        <w:pStyle w:val="Heading3"/>
        <w:rPr/>
      </w:pPr>
      <w:r>
        <w:rPr>
          <w:rFonts w:eastAsia="Calibri" w:cs="Calibri" w:ascii="Calibri" w:hAnsi="Calibri"/>
          <w:b w:val="false"/>
          <w:bCs w:val="false"/>
          <w:i/>
          <w:iCs/>
          <w:caps w:val="false"/>
          <w:smallCaps w:val="false"/>
          <w:color w:val="48CFAD"/>
          <w:sz w:val="30"/>
          <w:szCs w:val="30"/>
          <w:lang w:val="en-US"/>
        </w:rPr>
        <w:t>3. Assisting Application Programmers:</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provides assistance to application programmers to develop application programs.</w:t>
      </w:r>
    </w:p>
    <w:p>
      <w:pPr>
        <w:pStyle w:val="Heading3"/>
        <w:rPr/>
      </w:pPr>
      <w:r>
        <w:rPr>
          <w:rFonts w:eastAsia="Calibri" w:cs="Calibri" w:ascii="Calibri" w:hAnsi="Calibri"/>
          <w:b w:val="false"/>
          <w:bCs w:val="false"/>
          <w:i/>
          <w:iCs/>
          <w:caps w:val="false"/>
          <w:smallCaps w:val="false"/>
          <w:color w:val="48CFAD"/>
          <w:sz w:val="30"/>
          <w:szCs w:val="30"/>
          <w:lang w:val="en-US"/>
        </w:rPr>
        <w:t>4. Physical Organization Modification:</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modifies the physical organization of the database to reflext the changing needs of the organization or to improve performance.</w:t>
      </w:r>
    </w:p>
    <w:p>
      <w:pPr>
        <w:pStyle w:val="Heading3"/>
        <w:rPr/>
      </w:pPr>
      <w:r>
        <w:rPr>
          <w:rFonts w:eastAsia="Calibri" w:cs="Calibri" w:ascii="Calibri" w:hAnsi="Calibri"/>
          <w:b w:val="false"/>
          <w:bCs w:val="false"/>
          <w:i/>
          <w:iCs/>
          <w:caps w:val="false"/>
          <w:smallCaps w:val="false"/>
          <w:color w:val="48CFAD"/>
          <w:sz w:val="30"/>
          <w:szCs w:val="30"/>
          <w:lang w:val="en-US"/>
        </w:rPr>
        <w:t>5. Approving Data Access:</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determines which user needs access to which part of the database.</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According to this,various types of authorizations are granted to different users.</w:t>
      </w:r>
    </w:p>
    <w:p>
      <w:pPr>
        <w:pStyle w:val="Heading3"/>
        <w:rPr/>
      </w:pPr>
      <w:r>
        <w:rPr>
          <w:rFonts w:eastAsia="Calibri" w:cs="Calibri" w:ascii="Calibri" w:hAnsi="Calibri"/>
          <w:b w:val="false"/>
          <w:bCs w:val="false"/>
          <w:i/>
          <w:iCs/>
          <w:caps w:val="false"/>
          <w:smallCaps w:val="false"/>
          <w:color w:val="48CFAD"/>
          <w:sz w:val="30"/>
          <w:szCs w:val="30"/>
          <w:lang w:val="en-US"/>
        </w:rPr>
        <w:t>6. Monitoring Performance:</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monitors performance of the system.The DBA ensures that better performance is maintained by making changes in physical or logical schema if required.</w:t>
      </w:r>
    </w:p>
    <w:p>
      <w:pPr>
        <w:pStyle w:val="Heading3"/>
        <w:rPr/>
      </w:pPr>
      <w:r>
        <w:rPr>
          <w:rFonts w:eastAsia="Calibri" w:cs="Calibri" w:ascii="Calibri" w:hAnsi="Calibri"/>
          <w:b w:val="false"/>
          <w:bCs w:val="false"/>
          <w:i/>
          <w:iCs/>
          <w:caps w:val="false"/>
          <w:smallCaps w:val="false"/>
          <w:color w:val="48CFAD"/>
          <w:sz w:val="30"/>
          <w:szCs w:val="30"/>
          <w:lang w:val="en-US"/>
        </w:rPr>
        <w:t>7. Backup and Recovery:</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Database should not be lost or damaged.</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ensures this periodically backing up the database on magnetic tapes or remote servers.</w:t>
      </w:r>
    </w:p>
    <w:p>
      <w:pPr>
        <w:pStyle w:val="ListParagraph"/>
        <w:numPr>
          <w:ilvl w:val="0"/>
          <w:numId w:val="3"/>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In case of failure, such as virus attack database is recovered from this backup.</w:t>
      </w:r>
    </w:p>
    <w:p>
      <w:pPr>
        <w:pStyle w:val="Normal"/>
        <w:rPr/>
      </w:pPr>
      <w:r>
        <w:rPr/>
        <w:br/>
      </w:r>
    </w:p>
    <w:p>
      <w:pPr>
        <w:pStyle w:val="Normal"/>
        <w:rPr/>
      </w:pPr>
      <w:r>
        <w:rPr>
          <w:rFonts w:eastAsia="Arial" w:cs="Arial" w:ascii="Arial" w:hAnsi="Arial"/>
          <w:b w:val="false"/>
          <w:bCs w:val="false"/>
          <w:i w:val="false"/>
          <w:iCs w:val="false"/>
          <w:caps w:val="false"/>
          <w:smallCaps w:val="false"/>
          <w:color w:val="202124"/>
          <w:sz w:val="24"/>
          <w:szCs w:val="24"/>
          <w:lang w:val="en-US"/>
        </w:rPr>
        <w:t xml:space="preserve">Data independence is </w:t>
      </w:r>
      <w:r>
        <w:rPr>
          <w:rFonts w:eastAsia="Arial" w:cs="Arial" w:ascii="Arial" w:hAnsi="Arial"/>
          <w:b/>
          <w:bCs/>
          <w:i w:val="false"/>
          <w:iCs w:val="false"/>
          <w:caps w:val="false"/>
          <w:smallCaps w:val="false"/>
          <w:color w:val="202124"/>
          <w:sz w:val="24"/>
          <w:szCs w:val="24"/>
          <w:lang w:val="en-US"/>
        </w:rPr>
        <w:t>the ability to modify the scheme without affecting the programs and the application to be rewritten</w:t>
      </w:r>
      <w:r>
        <w:rPr>
          <w:rFonts w:eastAsia="Arial" w:cs="Arial" w:ascii="Arial" w:hAnsi="Arial"/>
          <w:b w:val="false"/>
          <w:bCs w:val="false"/>
          <w:i w:val="false"/>
          <w:iCs w:val="false"/>
          <w:caps w:val="false"/>
          <w:smallCaps w:val="false"/>
          <w:color w:val="202124"/>
          <w:sz w:val="24"/>
          <w:szCs w:val="24"/>
          <w:lang w:val="en-US"/>
        </w:rPr>
        <w:t>. Data is separated from the programs, so that the changes made to the data will not affect the program execution and the application.</w:t>
      </w:r>
    </w:p>
    <w:p>
      <w:pPr>
        <w:pStyle w:val="Normal"/>
        <w:rPr/>
      </w:pPr>
      <w:r>
        <w:rPr/>
      </w:r>
    </w:p>
    <w:p>
      <w:pPr>
        <w:pStyle w:val="ListParagraph"/>
        <w:numPr>
          <w:ilvl w:val="0"/>
          <w:numId w:val="4"/>
        </w:numPr>
        <w:rPr/>
      </w:pPr>
      <w:r>
        <w:rPr/>
        <w:t>Difference between file system and database management system?</w:t>
      </w:r>
    </w:p>
    <w:p>
      <w:pPr>
        <w:pStyle w:val="Normal"/>
        <w:rPr/>
      </w:pPr>
      <w:r>
        <w:rPr/>
        <w:t>Ans - • Data redundancy and inconsistency. Since different programmers create the</w:t>
      </w:r>
    </w:p>
    <w:p>
      <w:pPr>
        <w:pStyle w:val="Normal"/>
        <w:rPr/>
      </w:pPr>
      <w:r>
        <w:rPr/>
        <w:t>files and application programs over a long period, the various files are likely</w:t>
      </w:r>
    </w:p>
    <w:p>
      <w:pPr>
        <w:pStyle w:val="Normal"/>
        <w:rPr/>
      </w:pPr>
      <w:r>
        <w:rPr/>
        <w:t>to have different formats and the programs may be written in several programming languages. Moreover, the same information may be duplicated in</w:t>
      </w:r>
    </w:p>
    <w:p>
      <w:pPr>
        <w:pStyle w:val="Normal"/>
        <w:rPr/>
      </w:pPr>
      <w:r>
        <w:rPr/>
        <w:t>several places (files). For example, the address and telephone number of a particular customer may appear in a file that consists of savings-account records</w:t>
      </w:r>
    </w:p>
    <w:p>
      <w:pPr>
        <w:pStyle w:val="Normal"/>
        <w:rPr/>
      </w:pPr>
      <w:r>
        <w:rPr/>
        <w:t>and in a file that consists of checking-account records. This redundancy leads</w:t>
      </w:r>
    </w:p>
    <w:p>
      <w:pPr>
        <w:pStyle w:val="Normal"/>
        <w:rPr/>
      </w:pPr>
      <w:r>
        <w:rPr/>
        <w:t>to higher storage and access cost. In addition, it may lead to data inconsistency; that is, the various copies of the same data may no longer agree. For</w:t>
      </w:r>
    </w:p>
    <w:p>
      <w:pPr>
        <w:pStyle w:val="Normal"/>
        <w:rPr/>
      </w:pPr>
      <w:r>
        <w:rPr/>
        <w:t>example, a changed customer address may be reflected in savings-account</w:t>
      </w:r>
    </w:p>
    <w:p>
      <w:pPr>
        <w:pStyle w:val="Normal"/>
        <w:rPr/>
      </w:pPr>
      <w:r>
        <w:rPr/>
        <w:t>records but not elsewhere in the system.</w:t>
      </w:r>
    </w:p>
    <w:p>
      <w:pPr>
        <w:pStyle w:val="Normal"/>
        <w:rPr/>
      </w:pPr>
      <w:r>
        <w:rPr/>
        <w:t xml:space="preserve">• </w:t>
      </w:r>
      <w:r>
        <w:rPr/>
        <w:t>Difficulty in accessing data. Suppose that one of the bank officers needs to</w:t>
      </w:r>
    </w:p>
    <w:p>
      <w:pPr>
        <w:pStyle w:val="Normal"/>
        <w:rPr/>
      </w:pPr>
      <w:r>
        <w:rPr/>
        <w:t>find out the names of all customers who live within a particular postal-code</w:t>
      </w:r>
    </w:p>
    <w:p>
      <w:pPr>
        <w:pStyle w:val="Normal"/>
        <w:rPr/>
      </w:pPr>
      <w:r>
        <w:rPr/>
        <w:t>area. The officer asks the data-processing department to generate such a list.</w:t>
      </w:r>
    </w:p>
    <w:p>
      <w:pPr>
        <w:pStyle w:val="Normal"/>
        <w:rPr/>
      </w:pPr>
      <w:r>
        <w:rPr/>
        <w:t>Because the designers of the original system did not anticipate this request,</w:t>
      </w:r>
    </w:p>
    <w:p>
      <w:pPr>
        <w:pStyle w:val="Normal"/>
        <w:rPr/>
      </w:pPr>
      <w:r>
        <w:rPr/>
        <w:t>there is no application program on hand to meet it. There is, however, an application program to generate the list of all customers. The bank officer hanow two choices: either obtain the list of all customers and extract the needed</w:t>
      </w:r>
    </w:p>
    <w:p>
      <w:pPr>
        <w:pStyle w:val="Normal"/>
        <w:rPr/>
      </w:pPr>
      <w:r>
        <w:rPr/>
        <w:t>information manually or ask a system programmer to write the necessary</w:t>
      </w:r>
    </w:p>
    <w:p>
      <w:pPr>
        <w:pStyle w:val="Normal"/>
        <w:rPr/>
      </w:pPr>
      <w:r>
        <w:rPr/>
        <w:t>application program. Both alternatives are obviously unsatisfactory. Suppose</w:t>
      </w:r>
    </w:p>
    <w:p>
      <w:pPr>
        <w:pStyle w:val="Normal"/>
        <w:rPr/>
      </w:pPr>
      <w:r>
        <w:rPr/>
        <w:t>that such a program is written, and that, several days later, the same officer</w:t>
      </w:r>
    </w:p>
    <w:p>
      <w:pPr>
        <w:pStyle w:val="Normal"/>
        <w:rPr/>
      </w:pPr>
      <w:r>
        <w:rPr/>
        <w:t>needs to trim that list to include only those customers who have an account</w:t>
      </w:r>
    </w:p>
    <w:p>
      <w:pPr>
        <w:pStyle w:val="Normal"/>
        <w:rPr/>
      </w:pPr>
      <w:r>
        <w:rPr/>
        <w:t>balance of $10,000 or more. As expected, a program to generate such a list does</w:t>
      </w:r>
    </w:p>
    <w:p>
      <w:pPr>
        <w:pStyle w:val="Normal"/>
        <w:rPr/>
      </w:pPr>
      <w:r>
        <w:rPr/>
        <w:t>not exist. Again, the officer has the preceding two options, neither of which is</w:t>
      </w:r>
    </w:p>
    <w:p>
      <w:pPr>
        <w:pStyle w:val="Normal"/>
        <w:rPr/>
      </w:pPr>
      <w:r>
        <w:rPr/>
        <w:t>satisfactory.</w:t>
      </w:r>
    </w:p>
    <w:p>
      <w:pPr>
        <w:pStyle w:val="Normal"/>
        <w:rPr/>
      </w:pPr>
      <w:r>
        <w:rPr/>
        <w:t>The point here is that conventional file-processing environments do not allow needed data to be retrieved in a convenient and efficient manner. More</w:t>
      </w:r>
    </w:p>
    <w:p>
      <w:pPr>
        <w:pStyle w:val="Normal"/>
        <w:rPr/>
      </w:pPr>
      <w:r>
        <w:rPr/>
        <w:t>responsive data-retrieval systems are required for general use.</w:t>
      </w:r>
    </w:p>
    <w:p>
      <w:pPr>
        <w:pStyle w:val="Normal"/>
        <w:rPr/>
      </w:pPr>
      <w:r>
        <w:rPr/>
        <w:t xml:space="preserve">• </w:t>
      </w:r>
      <w:r>
        <w:rPr/>
        <w:t>Data isolation. Because data are scattered in various files, and files may be in</w:t>
      </w:r>
    </w:p>
    <w:p>
      <w:pPr>
        <w:pStyle w:val="Normal"/>
        <w:rPr/>
      </w:pPr>
      <w:r>
        <w:rPr/>
        <w:t>different formats, writing new application programs to retrieve the appropriate data is difficult.</w:t>
      </w:r>
    </w:p>
    <w:p>
      <w:pPr>
        <w:pStyle w:val="Normal"/>
        <w:rPr/>
      </w:pPr>
      <w:r>
        <w:rPr/>
        <w:t xml:space="preserve">• </w:t>
      </w:r>
      <w:r>
        <w:rPr/>
        <w:t>Integrity problems. The data values stored in the database must satisfy certain types of consistency constraints. For example, the balance of a bank account may never fall below a prescribed amount (say, $25). Developers enforce</w:t>
      </w:r>
    </w:p>
    <w:p>
      <w:pPr>
        <w:pStyle w:val="Normal"/>
        <w:rPr/>
      </w:pPr>
      <w:r>
        <w:rPr/>
        <w:t>these constraints in the system by adding appropriate code in the various application programs. However, when new constraints are added, it is difficult</w:t>
      </w:r>
    </w:p>
    <w:p>
      <w:pPr>
        <w:pStyle w:val="Normal"/>
        <w:rPr/>
      </w:pPr>
      <w:r>
        <w:rPr/>
        <w:t>to change the programs to enforce them. The problem is compounded when</w:t>
      </w:r>
    </w:p>
    <w:p>
      <w:pPr>
        <w:pStyle w:val="Normal"/>
        <w:rPr/>
      </w:pPr>
      <w:r>
        <w:rPr/>
        <w:t>constraints involve several data items from different files.</w:t>
      </w:r>
    </w:p>
    <w:p>
      <w:pPr>
        <w:pStyle w:val="Normal"/>
        <w:rPr/>
      </w:pPr>
      <w:r>
        <w:rPr/>
        <w:t xml:space="preserve">• </w:t>
      </w:r>
      <w:r>
        <w:rPr/>
        <w:t>Atomicity problems. A computer system, like any other mechanical or electrical device, is subject to failure. In many applications, it is crucial that, if a</w:t>
      </w:r>
    </w:p>
    <w:p>
      <w:pPr>
        <w:pStyle w:val="Normal"/>
        <w:rPr/>
      </w:pPr>
      <w:r>
        <w:rPr/>
        <w:t>failure occurs, the data be restored to the consistent state that existed prior to</w:t>
      </w:r>
    </w:p>
    <w:p>
      <w:pPr>
        <w:pStyle w:val="Normal"/>
        <w:rPr/>
      </w:pPr>
      <w:r>
        <w:rPr/>
        <w:t>the failure. Consider a program to transfer $50 from account A to account B.</w:t>
      </w:r>
    </w:p>
    <w:p>
      <w:pPr>
        <w:pStyle w:val="Normal"/>
        <w:rPr/>
      </w:pPr>
      <w:r>
        <w:rPr/>
        <w:t>If a system failure occurs during the execution of the program, it is possible</w:t>
      </w:r>
    </w:p>
    <w:p>
      <w:pPr>
        <w:pStyle w:val="Normal"/>
        <w:rPr/>
      </w:pPr>
      <w:r>
        <w:rPr/>
        <w:t>that the $50 was removed from account A but was not credited to account B,</w:t>
      </w:r>
    </w:p>
    <w:p>
      <w:pPr>
        <w:pStyle w:val="Normal"/>
        <w:rPr/>
      </w:pPr>
      <w:r>
        <w:rPr/>
        <w:t>resulting in an inconsistent database state. Clearly, it is essential to database</w:t>
      </w:r>
    </w:p>
    <w:p>
      <w:pPr>
        <w:pStyle w:val="Normal"/>
        <w:rPr/>
      </w:pPr>
      <w:r>
        <w:rPr/>
        <w:t>consistency that either both the credit and debit occur, or that neither occur.</w:t>
      </w:r>
    </w:p>
    <w:p>
      <w:pPr>
        <w:pStyle w:val="Normal"/>
        <w:rPr/>
      </w:pPr>
      <w:r>
        <w:rPr/>
        <w:t>That is, the funds transfer must be atomic—it must happen in its entirety or</w:t>
      </w:r>
    </w:p>
    <w:p>
      <w:pPr>
        <w:pStyle w:val="Normal"/>
        <w:rPr/>
      </w:pPr>
      <w:r>
        <w:rPr/>
        <w:t>not at all. It is difficult to ensure atomicity in a conventional file-processing</w:t>
      </w:r>
    </w:p>
    <w:p>
      <w:pPr>
        <w:pStyle w:val="Normal"/>
        <w:rPr/>
      </w:pPr>
      <w:r>
        <w:rPr/>
        <w:t>system.</w:t>
      </w:r>
    </w:p>
    <w:p>
      <w:pPr>
        <w:pStyle w:val="Normal"/>
        <w:rPr/>
      </w:pPr>
      <w:r>
        <w:rPr/>
        <w:t xml:space="preserve">• </w:t>
      </w:r>
      <w:r>
        <w:rPr/>
        <w:t>Concurrent-access anomalies. For the sake of overall performance of the system and faster response, many systems allow multiple users to update the</w:t>
      </w:r>
    </w:p>
    <w:p>
      <w:pPr>
        <w:pStyle w:val="Normal"/>
        <w:rPr/>
      </w:pPr>
      <w:r>
        <w:rPr/>
        <w:t>data simultaneously. In such an environment, interaction of concurrent updates may result in inconsistent data. Consider bank account A, containing</w:t>
      </w:r>
    </w:p>
    <w:p>
      <w:pPr>
        <w:pStyle w:val="Normal"/>
        <w:rPr/>
      </w:pPr>
      <w:r>
        <w:rPr/>
        <w:t>$500. If two customers withdraw funds (say $50 and $100 respectively) from</w:t>
      </w:r>
    </w:p>
    <w:p>
      <w:pPr>
        <w:pStyle w:val="Normal"/>
        <w:rPr/>
      </w:pPr>
      <w:r>
        <w:rPr/>
        <w:t>account A at about the same time, the result of the concurrent executions may</w:t>
      </w:r>
    </w:p>
    <w:p>
      <w:pPr>
        <w:pStyle w:val="Normal"/>
        <w:rPr/>
      </w:pPr>
      <w:r>
        <w:rPr/>
        <w:t>leave the account in an incorrect (or inconsistent) state. Suppose that the programs executing on behalf of each withdrawal read the old balance, reduce</w:t>
      </w:r>
    </w:p>
    <w:p>
      <w:pPr>
        <w:pStyle w:val="Normal"/>
        <w:rPr/>
      </w:pPr>
      <w:r>
        <w:rPr/>
        <w:t>that value by the amount being withdrawn, and write the result back. If the</w:t>
      </w:r>
    </w:p>
    <w:p>
      <w:pPr>
        <w:pStyle w:val="Normal"/>
        <w:rPr/>
      </w:pPr>
      <w:r>
        <w:rPr/>
        <w:t>two programs run concurrently, they may both read the value $500, and write</w:t>
      </w:r>
    </w:p>
    <w:p>
      <w:pPr>
        <w:pStyle w:val="Normal"/>
        <w:rPr/>
      </w:pPr>
      <w:r>
        <w:rPr/>
        <w:t xml:space="preserve">back $450 and $400, respectively. </w:t>
      </w:r>
    </w:p>
    <w:p>
      <w:pPr>
        <w:pStyle w:val="Normal"/>
        <w:rPr/>
      </w:pPr>
      <w:r>
        <w:rPr/>
        <w:t xml:space="preserve">• </w:t>
      </w:r>
      <w:r>
        <w:rPr/>
        <w:t>Security problems. Not every user of the database system should be able to</w:t>
      </w:r>
    </w:p>
    <w:p>
      <w:pPr>
        <w:pStyle w:val="Normal"/>
        <w:rPr/>
      </w:pPr>
      <w:r>
        <w:rPr/>
        <w:t>access all the data. For example, in a banking system, payroll personnel need</w:t>
      </w:r>
    </w:p>
    <w:p>
      <w:pPr>
        <w:pStyle w:val="Normal"/>
        <w:rPr/>
      </w:pPr>
      <w:r>
        <w:rPr/>
        <w:t>to see only that part of the database that has information about the various</w:t>
      </w:r>
    </w:p>
    <w:p>
      <w:pPr>
        <w:pStyle w:val="Normal"/>
        <w:rPr/>
      </w:pPr>
      <w:r>
        <w:rPr/>
        <w:t>bank employees. They do not need access to information about customer accounts. But, since application programs are added to the system in an ad hoc</w:t>
      </w:r>
    </w:p>
    <w:p>
      <w:pPr>
        <w:pStyle w:val="Normal"/>
        <w:rPr/>
      </w:pPr>
      <w:r>
        <w:rPr/>
        <w:t>manner, enforcing such security constraints is difficult.</w:t>
      </w:r>
    </w:p>
    <w:p>
      <w:pPr>
        <w:pStyle w:val="Normal"/>
        <w:rPr/>
      </w:pPr>
      <w:r>
        <w:rPr/>
      </w:r>
    </w:p>
    <w:p>
      <w:pPr>
        <w:pStyle w:val="Normal"/>
        <w:rPr/>
      </w:pPr>
      <w:r>
        <w:rPr/>
        <w:t xml:space="preserve">UNIT – 5 </w:t>
      </w:r>
    </w:p>
    <w:p>
      <w:pPr>
        <w:pStyle w:val="Normal"/>
        <w:rPr/>
      </w:pPr>
      <w:r>
        <w:rPr/>
        <w:t>1. Transactions ? Properties</w:t>
      </w:r>
    </w:p>
    <w:p>
      <w:pPr>
        <w:pStyle w:val="Normal"/>
        <w:rPr/>
      </w:pPr>
      <w:r>
        <w:rPr/>
        <w:t>or transaction processing?</w:t>
      </w:r>
    </w:p>
    <w:p>
      <w:pPr>
        <w:pStyle w:val="Normal"/>
        <w:rPr/>
      </w:pPr>
      <w:r>
        <w:rPr/>
        <w:t xml:space="preserve">Ans - </w:t>
      </w:r>
      <w:r>
        <w:rPr>
          <w:rFonts w:ascii="Inter;system-ui;apple-system;Segoe UI;Roboto;Helvetica Neue;Arial;Noto Sans;Liberation Sans;sans-serif;Apple Color Emoji;Segoe UI Emoji;Segoe UI Symbol;Noto Color Emoji" w:hAnsi="Inter;system-ui;apple-system;Segoe UI;Roboto;Helvetica Neue;Arial;Noto Sans;Liberation Sans;sans-serif;Apple Color Emoji;Segoe UI Emoji;Segoe UI Symbol;Noto Color Emoji"/>
          <w:b w:val="false"/>
          <w:i w:val="false"/>
          <w:caps w:val="false"/>
          <w:smallCaps w:val="false"/>
          <w:color w:val="212529"/>
          <w:spacing w:val="0"/>
          <w:sz w:val="19"/>
        </w:rPr>
        <w:t>A transaction is an action or series of actions that are being performed by a single user or application program, which reads or updates the contents of the database.</w:t>
      </w:r>
    </w:p>
    <w:p>
      <w:pPr>
        <w:pStyle w:val="TextBody"/>
        <w:widowControl/>
        <w:spacing w:before="0" w:after="140"/>
        <w:ind w:left="0" w:right="0" w:hanging="0"/>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282829"/>
          <w:spacing w:val="0"/>
          <w:sz w:val="18"/>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18"/>
        </w:rPr>
        <w:t>Transaction processing means dividing information processing up into individual, indivisible operations, called transactions, that complete or fail as a whole; a transaction can't remain in an intermediate, incomplete, state (so other processes can't access the transaction's data until either the transaction has completed or it has been "rolled back" after failure). Transaction processing is designed to maintain database integrity (the consistency of related data items) in a known, consistent state.</w:t>
      </w:r>
    </w:p>
    <w:p>
      <w:pPr>
        <w:pStyle w:val="TextBody"/>
        <w:rPr>
          <w:rFonts w:ascii="Nunito;sans-serif" w:hAnsi="Nunito;sans-serif"/>
          <w:b w:val="false"/>
          <w:b w:val="false"/>
          <w:i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A transaction is a very small unit of a program and it may contain several lowlevel tasks. A transaction in a database system must maintain </w:t>
      </w:r>
      <w:r>
        <w:rPr>
          <w:rFonts w:ascii="Nunito;sans-serif" w:hAnsi="Nunito;sans-serif"/>
          <w:b/>
          <w:i w:val="false"/>
          <w:caps w:val="false"/>
          <w:smallCaps w:val="false"/>
          <w:color w:val="000000"/>
          <w:spacing w:val="0"/>
          <w:sz w:val="19"/>
        </w:rPr>
        <w:t>A</w:t>
      </w:r>
      <w:r>
        <w:rPr>
          <w:rFonts w:ascii="Nunito;sans-serif" w:hAnsi="Nunito;sans-serif"/>
          <w:b w:val="false"/>
          <w:i w:val="false"/>
          <w:caps w:val="false"/>
          <w:smallCaps w:val="false"/>
          <w:color w:val="000000"/>
          <w:spacing w:val="0"/>
          <w:sz w:val="19"/>
        </w:rPr>
        <w:t>tomicity, </w:t>
      </w:r>
      <w:r>
        <w:rPr>
          <w:rFonts w:ascii="Nunito;sans-serif" w:hAnsi="Nunito;sans-serif"/>
          <w:b/>
          <w:i w:val="false"/>
          <w:caps w:val="false"/>
          <w:smallCaps w:val="false"/>
          <w:color w:val="000000"/>
          <w:spacing w:val="0"/>
          <w:sz w:val="19"/>
        </w:rPr>
        <w:t>C</w:t>
      </w:r>
      <w:r>
        <w:rPr>
          <w:rFonts w:ascii="Nunito;sans-serif" w:hAnsi="Nunito;sans-serif"/>
          <w:b w:val="false"/>
          <w:i w:val="false"/>
          <w:caps w:val="false"/>
          <w:smallCaps w:val="false"/>
          <w:color w:val="000000"/>
          <w:spacing w:val="0"/>
          <w:sz w:val="19"/>
        </w:rPr>
        <w:t>onsistency, </w:t>
      </w:r>
      <w:r>
        <w:rPr>
          <w:rFonts w:ascii="Nunito;sans-serif" w:hAnsi="Nunito;sans-serif"/>
          <w:b/>
          <w:i w:val="false"/>
          <w:caps w:val="false"/>
          <w:smallCaps w:val="false"/>
          <w:color w:val="000000"/>
          <w:spacing w:val="0"/>
          <w:sz w:val="19"/>
        </w:rPr>
        <w:t>I</w:t>
      </w:r>
      <w:r>
        <w:rPr>
          <w:rFonts w:ascii="Nunito;sans-serif" w:hAnsi="Nunito;sans-serif"/>
          <w:b w:val="false"/>
          <w:i w:val="false"/>
          <w:caps w:val="false"/>
          <w:smallCaps w:val="false"/>
          <w:color w:val="000000"/>
          <w:spacing w:val="0"/>
          <w:sz w:val="19"/>
        </w:rPr>
        <w:t>solation, and </w:t>
      </w:r>
      <w:r>
        <w:rPr>
          <w:rFonts w:ascii="Nunito;sans-serif" w:hAnsi="Nunito;sans-serif"/>
          <w:b/>
          <w:i w:val="false"/>
          <w:caps w:val="false"/>
          <w:smallCaps w:val="false"/>
          <w:color w:val="000000"/>
          <w:spacing w:val="0"/>
          <w:sz w:val="19"/>
        </w:rPr>
        <w:t>D</w:t>
      </w:r>
      <w:r>
        <w:rPr>
          <w:rFonts w:ascii="Nunito;sans-serif" w:hAnsi="Nunito;sans-serif"/>
          <w:b w:val="false"/>
          <w:i w:val="false"/>
          <w:caps w:val="false"/>
          <w:smallCaps w:val="false"/>
          <w:color w:val="000000"/>
          <w:spacing w:val="0"/>
          <w:sz w:val="19"/>
        </w:rPr>
        <w:t>urability − commonly known as ACID properties − in order to ensure accuracy, completeness, and data integrity.</w:t>
      </w:r>
    </w:p>
    <w:p>
      <w:pPr>
        <w:pStyle w:val="TextBody"/>
        <w:widowControl/>
        <w:numPr>
          <w:ilvl w:val="0"/>
          <w:numId w:val="5"/>
        </w:numPr>
        <w:tabs>
          <w:tab w:val="clear" w:pos="720"/>
          <w:tab w:val="left" w:pos="0" w:leader="none"/>
        </w:tabs>
        <w:spacing w:lineRule="auto" w:line="384" w:before="0" w:after="0"/>
        <w:ind w:left="540" w:right="0"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i w:val="false"/>
          <w:caps w:val="false"/>
          <w:smallCaps w:val="false"/>
          <w:color w:val="000000"/>
          <w:spacing w:val="0"/>
          <w:sz w:val="19"/>
        </w:rPr>
        <w:t>Atomicity</w:t>
      </w:r>
      <w:r>
        <w:rPr>
          <w:rFonts w:ascii="Nunito;sans-serif" w:hAnsi="Nunito;sans-serif"/>
          <w:b w:val="false"/>
          <w:i w:val="false"/>
          <w:caps w:val="false"/>
          <w:smallCaps w:val="false"/>
          <w:color w:val="000000"/>
          <w:spacing w:val="0"/>
          <w:sz w:val="19"/>
        </w:rPr>
        <w:t>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pPr>
        <w:pStyle w:val="TextBody"/>
        <w:widowControl/>
        <w:numPr>
          <w:ilvl w:val="0"/>
          <w:numId w:val="5"/>
        </w:numPr>
        <w:tabs>
          <w:tab w:val="clear" w:pos="720"/>
          <w:tab w:val="left" w:pos="0" w:leader="none"/>
        </w:tabs>
        <w:spacing w:lineRule="auto" w:line="384" w:before="0" w:after="0"/>
        <w:ind w:left="540" w:right="0"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i w:val="false"/>
          <w:caps w:val="false"/>
          <w:smallCaps w:val="false"/>
          <w:color w:val="000000"/>
          <w:spacing w:val="0"/>
          <w:sz w:val="19"/>
        </w:rPr>
        <w:t>Consistency</w:t>
      </w:r>
      <w:r>
        <w:rPr>
          <w:rFonts w:ascii="Nunito;sans-serif" w:hAnsi="Nunito;sans-serif"/>
          <w:b w:val="false"/>
          <w:i w:val="false"/>
          <w:caps w:val="false"/>
          <w:smallCaps w:val="false"/>
          <w:color w:val="000000"/>
          <w:spacing w:val="0"/>
          <w:sz w:val="19"/>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pPr>
        <w:pStyle w:val="TextBody"/>
        <w:widowControl/>
        <w:numPr>
          <w:ilvl w:val="0"/>
          <w:numId w:val="5"/>
        </w:numPr>
        <w:tabs>
          <w:tab w:val="clear" w:pos="720"/>
          <w:tab w:val="left" w:pos="0" w:leader="none"/>
        </w:tabs>
        <w:spacing w:lineRule="auto" w:line="384" w:before="0" w:after="0"/>
        <w:ind w:left="540" w:right="0"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i w:val="false"/>
          <w:caps w:val="false"/>
          <w:smallCaps w:val="false"/>
          <w:color w:val="000000"/>
          <w:spacing w:val="0"/>
          <w:sz w:val="19"/>
        </w:rPr>
        <w:t>Durability</w:t>
      </w:r>
      <w:r>
        <w:rPr>
          <w:rFonts w:ascii="Nunito;sans-serif" w:hAnsi="Nunito;sans-serif"/>
          <w:b w:val="false"/>
          <w:i w:val="false"/>
          <w:caps w:val="false"/>
          <w:smallCaps w:val="false"/>
          <w:color w:val="000000"/>
          <w:spacing w:val="0"/>
          <w:sz w:val="19"/>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pPr>
        <w:pStyle w:val="TextBody"/>
        <w:widowControl/>
        <w:numPr>
          <w:ilvl w:val="0"/>
          <w:numId w:val="5"/>
        </w:numPr>
        <w:tabs>
          <w:tab w:val="clear" w:pos="720"/>
          <w:tab w:val="left" w:pos="0" w:leader="none"/>
        </w:tabs>
        <w:spacing w:lineRule="auto" w:line="384" w:before="0" w:after="0"/>
        <w:ind w:left="540" w:right="0"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i w:val="false"/>
          <w:caps w:val="false"/>
          <w:smallCaps w:val="false"/>
          <w:color w:val="000000"/>
          <w:spacing w:val="0"/>
          <w:sz w:val="19"/>
        </w:rPr>
        <w:t>Isolation</w:t>
      </w:r>
      <w:r>
        <w:rPr>
          <w:rFonts w:ascii="Nunito;sans-serif" w:hAnsi="Nunito;sans-serif"/>
          <w:b w:val="false"/>
          <w:i w:val="false"/>
          <w:caps w:val="false"/>
          <w:smallCaps w:val="false"/>
          <w:color w:val="000000"/>
          <w:spacing w:val="0"/>
          <w:sz w:val="19"/>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pPr>
        <w:pStyle w:val="Normal"/>
        <w:jc w:val="left"/>
        <w:rPr/>
      </w:pPr>
      <w:r>
        <w:rPr/>
      </w:r>
    </w:p>
    <w:p>
      <w:pPr>
        <w:pStyle w:val="Normal"/>
        <w:jc w:val="left"/>
        <w:rPr/>
      </w:pPr>
      <w:r>
        <w:rPr/>
        <w:t>2. serializibiility?</w:t>
      </w:r>
    </w:p>
    <w:p>
      <w:pPr>
        <w:pStyle w:val="Normal"/>
        <w:jc w:val="left"/>
        <w:rPr/>
      </w:pPr>
      <w:r>
        <w:rPr/>
        <w:t xml:space="preserve">Ans - </w:t>
      </w:r>
      <w:r>
        <w:rPr>
          <w:rFonts w:ascii="Heebo;sans-serif" w:hAnsi="Heebo;sans-serif"/>
          <w:b w:val="false"/>
          <w:i w:val="false"/>
          <w:caps w:val="false"/>
          <w:smallCaps w:val="false"/>
          <w:color w:val="000000"/>
          <w:spacing w:val="0"/>
          <w:sz w:val="28"/>
        </w:rPr>
        <w:t>Serializability</w:t>
      </w:r>
    </w:p>
    <w:p>
      <w:pPr>
        <w:pStyle w:val="TextBody"/>
        <w:widowControl/>
        <w:spacing w:lineRule="auto" w:line="384"/>
        <w:ind w:left="0" w:right="0"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When multiple transactions are being executed by the operating system in a multiprogramming environment, there are possibilities that instructions of one transactions are interleaved with some other transaction.</w:t>
      </w:r>
    </w:p>
    <w:p>
      <w:pPr>
        <w:pStyle w:val="TextBody"/>
        <w:widowControl/>
        <w:numPr>
          <w:ilvl w:val="0"/>
          <w:numId w:val="6"/>
        </w:numPr>
        <w:tabs>
          <w:tab w:val="clear" w:pos="720"/>
          <w:tab w:val="left" w:pos="0" w:leader="none"/>
        </w:tabs>
        <w:spacing w:lineRule="auto" w:line="384" w:before="0" w:after="0"/>
        <w:ind w:left="540" w:right="0"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i w:val="false"/>
          <w:caps w:val="false"/>
          <w:smallCaps w:val="false"/>
          <w:color w:val="000000"/>
          <w:spacing w:val="0"/>
          <w:sz w:val="19"/>
        </w:rPr>
        <w:t>Schedule</w:t>
      </w:r>
      <w:r>
        <w:rPr>
          <w:rFonts w:ascii="Nunito;sans-serif" w:hAnsi="Nunito;sans-serif"/>
          <w:b w:val="false"/>
          <w:i w:val="false"/>
          <w:caps w:val="false"/>
          <w:smallCaps w:val="false"/>
          <w:color w:val="000000"/>
          <w:spacing w:val="0"/>
          <w:sz w:val="19"/>
        </w:rPr>
        <w:t> − A chronological execution sequence of a transaction is called a schedule. A schedule can have many transactions in it, each comprising of a number of instructions/tasks.</w:t>
      </w:r>
    </w:p>
    <w:p>
      <w:pPr>
        <w:pStyle w:val="TextBody"/>
        <w:widowControl/>
        <w:numPr>
          <w:ilvl w:val="0"/>
          <w:numId w:val="6"/>
        </w:numPr>
        <w:tabs>
          <w:tab w:val="clear" w:pos="720"/>
          <w:tab w:val="left" w:pos="0" w:leader="none"/>
        </w:tabs>
        <w:spacing w:lineRule="auto" w:line="384" w:before="0" w:after="0"/>
        <w:ind w:left="540" w:right="0"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i w:val="false"/>
          <w:caps w:val="false"/>
          <w:smallCaps w:val="false"/>
          <w:color w:val="000000"/>
          <w:spacing w:val="0"/>
          <w:sz w:val="19"/>
        </w:rPr>
        <w:t>Serial Schedule</w:t>
      </w:r>
      <w:r>
        <w:rPr>
          <w:rFonts w:ascii="Nunito;sans-serif" w:hAnsi="Nunito;sans-serif"/>
          <w:b w:val="false"/>
          <w:i w:val="false"/>
          <w:caps w:val="false"/>
          <w:smallCaps w:val="false"/>
          <w:color w:val="000000"/>
          <w:spacing w:val="0"/>
          <w:sz w:val="19"/>
        </w:rPr>
        <w:t> − It is a schedule in which transactions are aligned in such a way that one transaction is executed first. When the first transaction completes its cycle, then the next transaction is executed. Transactions are ordered one after the other. This type of schedule is called a serial schedule, as transactions are executed in a serial manner.</w:t>
      </w:r>
    </w:p>
    <w:p>
      <w:pPr>
        <w:pStyle w:val="Normal"/>
        <w:jc w:val="left"/>
        <w:rPr/>
      </w:pPr>
      <w:r>
        <w:rPr/>
      </w:r>
    </w:p>
    <w:p>
      <w:pPr>
        <w:pStyle w:val="Normal"/>
        <w:jc w:val="left"/>
        <w:rPr/>
      </w:pPr>
      <w:r>
        <w:rPr/>
        <w:t>3. what is distributed databases and explain its security mechanism&gt;</w:t>
      </w:r>
    </w:p>
    <w:p>
      <w:pPr>
        <w:pStyle w:val="Normal"/>
        <w:jc w:val="left"/>
        <w:rPr/>
      </w:pPr>
      <w:r>
        <w:rPr/>
        <w:t xml:space="preserve">ans – </w:t>
      </w:r>
      <w:r>
        <w:rPr>
          <w:rFonts w:ascii="urw-din;sans-serif" w:hAnsi="urw-din;sans-serif"/>
          <w:b w:val="false"/>
          <w:i w:val="false"/>
          <w:caps w:val="false"/>
          <w:smallCaps w:val="false"/>
          <w:color w:val="273239"/>
          <w:spacing w:val="0"/>
          <w:sz w:val="20"/>
        </w:rPr>
        <w:t>A distributed database is basically a database that is not limited to one system, it is spread over different sites, i.e, on multiple computers or over a network of computers. A distributed database system is located on various sites that don’t share physical components. This may be required when a particular database needs to be accessed by various users globally. It needs to be managed such that for the users it looks like one single database. </w:t>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TextBody"/>
        <w:ind w:left="0" w:right="0" w:hanging="0"/>
        <w:rPr/>
      </w:pPr>
      <w:r>
        <w:rPr/>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Types: </w:t>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1. Homogeneous Database: </w:t>
      </w:r>
      <w:r>
        <w:rPr>
          <w:rFonts w:ascii="urw-din;sans-serif" w:hAnsi="urw-din;sans-serif"/>
          <w:b w:val="false"/>
          <w:i w:val="false"/>
          <w:caps w:val="false"/>
          <w:smallCaps w:val="false"/>
          <w:color w:val="273239"/>
          <w:spacing w:val="0"/>
          <w:sz w:val="20"/>
        </w:rPr>
        <w:br/>
        <w:t>In a homogeneous database, all different sites store database identically. The operating system, database management system, and the data structures used – all are the same at all sites. Hence, they’re easy to manage. </w:t>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2. Heterogeneous Database: </w:t>
      </w:r>
      <w:r>
        <w:rPr>
          <w:rFonts w:ascii="urw-din;sans-serif" w:hAnsi="urw-din;sans-serif"/>
          <w:b w:val="false"/>
          <w:i w:val="false"/>
          <w:caps w:val="false"/>
          <w:smallCaps w:val="false"/>
          <w:color w:val="273239"/>
          <w:spacing w:val="0"/>
          <w:sz w:val="20"/>
        </w:rPr>
        <w:br/>
        <w:t>In a heterogeneous distributed database, different sites can use different schema and software that can lead to problems in query processing and transactions. Also, a particular site might be completely unaware of the other sites. Different computers may use a different operating system, different database application. They may even use different data models for the database. Hence, translations are required for different sites to communicate.</w:t>
      </w:r>
    </w:p>
    <w:p>
      <w:pPr>
        <w:pStyle w:val="Normal"/>
        <w:jc w:val="left"/>
        <w:rPr/>
      </w:pPr>
      <w:r>
        <w:rPr/>
      </w:r>
    </w:p>
    <w:p>
      <w:pPr>
        <w:pStyle w:val="TextBody"/>
        <w:widowControl/>
        <w:pBdr/>
        <w:spacing w:lineRule="auto" w:line="384"/>
        <w:ind w:left="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 xml:space="preserve">A distributed system needs additional security measures than centralized system, since there are many users, diversified data, multiple sites and distributed control. </w:t>
      </w:r>
    </w:p>
    <w:p>
      <w:pPr>
        <w:pStyle w:val="TextBody"/>
        <w:widowControl/>
        <w:pBdr/>
        <w:spacing w:lineRule="auto" w:line="384"/>
        <w:ind w:left="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In distributed communication systems, there are two types of intruders −</w:t>
      </w:r>
    </w:p>
    <w:p>
      <w:pPr>
        <w:pStyle w:val="TextBody"/>
        <w:widowControl/>
        <w:numPr>
          <w:ilvl w:val="0"/>
          <w:numId w:val="18"/>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Passive eavesdroppers</w:t>
      </w:r>
      <w:r>
        <w:rPr>
          <w:rFonts w:ascii="Nunito;sans-serif" w:hAnsi="Nunito;sans-serif"/>
          <w:b w:val="false"/>
          <w:i w:val="false"/>
          <w:caps w:val="false"/>
          <w:smallCaps w:val="false"/>
          <w:color w:val="000000"/>
          <w:spacing w:val="0"/>
          <w:sz w:val="19"/>
        </w:rPr>
        <w:t> − They monitor the messages and get hold of private information.</w:t>
      </w:r>
    </w:p>
    <w:p>
      <w:pPr>
        <w:pStyle w:val="TextBody"/>
        <w:widowControl/>
        <w:numPr>
          <w:ilvl w:val="0"/>
          <w:numId w:val="18"/>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Active attackers</w:t>
      </w:r>
      <w:r>
        <w:rPr>
          <w:rFonts w:ascii="Nunito;sans-serif" w:hAnsi="Nunito;sans-serif"/>
          <w:b w:val="false"/>
          <w:i w:val="false"/>
          <w:caps w:val="false"/>
          <w:smallCaps w:val="false"/>
          <w:color w:val="000000"/>
          <w:spacing w:val="0"/>
          <w:sz w:val="19"/>
        </w:rPr>
        <w:t> − They not only monitor the messages but also corrupt data by inserting new data or modifying existing data.</w:t>
      </w:r>
    </w:p>
    <w:p>
      <w:pPr>
        <w:pStyle w:val="Heading2"/>
        <w:widowControl/>
        <w:spacing w:lineRule="auto" w:line="300" w:before="0" w:after="0"/>
        <w:ind w:left="0" w:right="0" w:hanging="0"/>
        <w:jc w:val="left"/>
        <w:rPr>
          <w:rFonts w:ascii="Heebo;sans-serif" w:hAnsi="Heebo;sans-serif"/>
          <w:b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Communications Security</w:t>
      </w:r>
    </w:p>
    <w:p>
      <w:pPr>
        <w:pStyle w:val="TextBody"/>
        <w:widowControl/>
        <w:pBdr/>
        <w:spacing w:lineRule="auto" w:line="384"/>
        <w:ind w:left="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In a distributed database, a lot of data communication takes place owing to the diversified location of data, users and transactions. So, it demands secure communication between users and databases and between the different database environments.</w:t>
      </w:r>
    </w:p>
    <w:p>
      <w:pPr>
        <w:pStyle w:val="TextBody"/>
        <w:widowControl/>
        <w:pBdr/>
        <w:spacing w:lineRule="auto" w:line="384"/>
        <w:ind w:left="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Security in communication encompasses the following −</w:t>
      </w:r>
    </w:p>
    <w:p>
      <w:pPr>
        <w:pStyle w:val="TextBody"/>
        <w:widowControl/>
        <w:numPr>
          <w:ilvl w:val="0"/>
          <w:numId w:val="19"/>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Data should not be corrupt during transfer.</w:t>
      </w:r>
    </w:p>
    <w:p>
      <w:pPr>
        <w:pStyle w:val="TextBody"/>
        <w:widowControl/>
        <w:numPr>
          <w:ilvl w:val="0"/>
          <w:numId w:val="19"/>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The communication channel should be protected against both passive eavesdroppers and active attackers.</w:t>
      </w:r>
    </w:p>
    <w:p>
      <w:pPr>
        <w:pStyle w:val="TextBody"/>
        <w:widowControl/>
        <w:numPr>
          <w:ilvl w:val="0"/>
          <w:numId w:val="19"/>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In order to achieve the above stated requirements, well-defined security algorithms and protocols should be adopted.</w:t>
      </w:r>
    </w:p>
    <w:p>
      <w:pPr>
        <w:pStyle w:val="TextBody"/>
        <w:widowControl/>
        <w:pBdr/>
        <w:spacing w:lineRule="auto" w:line="384"/>
        <w:ind w:left="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Two popular, consistent technologies for achieving end-to-end secure communications are −</w:t>
      </w:r>
    </w:p>
    <w:p>
      <w:pPr>
        <w:pStyle w:val="TextBody"/>
        <w:widowControl/>
        <w:numPr>
          <w:ilvl w:val="0"/>
          <w:numId w:val="20"/>
        </w:numPr>
        <w:pBdr/>
        <w:tabs>
          <w:tab w:val="clear" w:pos="720"/>
          <w:tab w:val="left" w:pos="0" w:leader="none"/>
        </w:tabs>
        <w:spacing w:lineRule="atLeast" w:line="288" w:before="0" w:after="0"/>
        <w:ind w:left="540" w:right="0" w:hanging="0"/>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Secure Socket Layer Protocol or Transport Layer Security Protocol.</w:t>
      </w:r>
    </w:p>
    <w:p>
      <w:pPr>
        <w:pStyle w:val="TextBody"/>
        <w:widowControl/>
        <w:numPr>
          <w:ilvl w:val="0"/>
          <w:numId w:val="20"/>
        </w:numPr>
        <w:pBdr/>
        <w:tabs>
          <w:tab w:val="clear" w:pos="720"/>
          <w:tab w:val="left" w:pos="0" w:leader="none"/>
        </w:tabs>
        <w:spacing w:lineRule="atLeast" w:line="288" w:before="0" w:after="0"/>
        <w:ind w:left="540" w:right="0" w:hanging="0"/>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Virtual Private Networks (VPN).</w:t>
      </w:r>
    </w:p>
    <w:p>
      <w:pPr>
        <w:pStyle w:val="Heading2"/>
        <w:widowControl/>
        <w:spacing w:lineRule="auto" w:line="300" w:before="0" w:after="0"/>
        <w:ind w:left="0" w:right="0" w:hanging="0"/>
        <w:jc w:val="left"/>
        <w:rPr>
          <w:rFonts w:ascii="Heebo;sans-serif" w:hAnsi="Heebo;sans-serif"/>
          <w:b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Data Security</w:t>
      </w:r>
    </w:p>
    <w:p>
      <w:pPr>
        <w:pStyle w:val="TextBody"/>
        <w:widowControl/>
        <w:pBdr/>
        <w:spacing w:lineRule="auto" w:line="384"/>
        <w:ind w:left="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In distributed systems, it is imperative to adopt measure to secure data apart from communications. The data security measures are −</w:t>
      </w:r>
    </w:p>
    <w:p>
      <w:pPr>
        <w:pStyle w:val="TextBody"/>
        <w:widowControl/>
        <w:numPr>
          <w:ilvl w:val="0"/>
          <w:numId w:val="21"/>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Authentication and authorization</w:t>
      </w:r>
      <w:r>
        <w:rPr>
          <w:rFonts w:ascii="Nunito;sans-serif" w:hAnsi="Nunito;sans-serif"/>
          <w:b w:val="false"/>
          <w:i w:val="false"/>
          <w:caps w:val="false"/>
          <w:smallCaps w:val="false"/>
          <w:color w:val="000000"/>
          <w:spacing w:val="0"/>
          <w:sz w:val="19"/>
        </w:rPr>
        <w:t> − These are the access control measures adopted to ensure that only authentic users can use the database. To provide authentication digital certificates are used. Besides, login is restricted through username/password combination.</w:t>
      </w:r>
    </w:p>
    <w:p>
      <w:pPr>
        <w:pStyle w:val="TextBody"/>
        <w:widowControl/>
        <w:numPr>
          <w:ilvl w:val="0"/>
          <w:numId w:val="21"/>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Data encryption</w:t>
      </w:r>
      <w:r>
        <w:rPr>
          <w:rFonts w:ascii="Nunito;sans-serif" w:hAnsi="Nunito;sans-serif"/>
          <w:b w:val="false"/>
          <w:i w:val="false"/>
          <w:caps w:val="false"/>
          <w:smallCaps w:val="false"/>
          <w:color w:val="000000"/>
          <w:spacing w:val="0"/>
          <w:sz w:val="19"/>
        </w:rPr>
        <w:t> − The two approaches for data encryption in distributed systems are −</w:t>
      </w:r>
    </w:p>
    <w:p>
      <w:pPr>
        <w:pStyle w:val="TextBody"/>
        <w:widowControl/>
        <w:numPr>
          <w:ilvl w:val="1"/>
          <w:numId w:val="21"/>
        </w:numPr>
        <w:pBdr/>
        <w:tabs>
          <w:tab w:val="clear" w:pos="720"/>
          <w:tab w:val="left" w:pos="0" w:leader="none"/>
        </w:tabs>
        <w:spacing w:lineRule="auto" w:line="384" w:before="0" w:after="0"/>
        <w:ind w:left="108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Internal to distributed database approach: The user applications encrypt the data and then store the encrypted data in the database. For using the stored data, the applications fetch the encrypted data from the database and then decrypt it.</w:t>
      </w:r>
    </w:p>
    <w:p>
      <w:pPr>
        <w:pStyle w:val="TextBody"/>
        <w:widowControl/>
        <w:numPr>
          <w:ilvl w:val="1"/>
          <w:numId w:val="21"/>
        </w:numPr>
        <w:pBdr/>
        <w:tabs>
          <w:tab w:val="clear" w:pos="720"/>
          <w:tab w:val="left" w:pos="0" w:leader="none"/>
        </w:tabs>
        <w:spacing w:lineRule="auto" w:line="384" w:before="0" w:after="0"/>
        <w:ind w:left="108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External to distributed database: The distributed database system has its own encryption capabilities. The user applications store data and retrieve them without realizing that the data is stored in an encrypted form in the database.</w:t>
      </w:r>
    </w:p>
    <w:p>
      <w:pPr>
        <w:pStyle w:val="TextBody"/>
        <w:widowControl/>
        <w:numPr>
          <w:ilvl w:val="0"/>
          <w:numId w:val="21"/>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Validated input</w:t>
      </w:r>
      <w:r>
        <w:rPr>
          <w:rFonts w:ascii="Nunito;sans-serif" w:hAnsi="Nunito;sans-serif"/>
          <w:b w:val="false"/>
          <w:i w:val="false"/>
          <w:caps w:val="false"/>
          <w:smallCaps w:val="false"/>
          <w:color w:val="000000"/>
          <w:spacing w:val="0"/>
          <w:sz w:val="19"/>
        </w:rPr>
        <w:t> − In this security measure, the user application checks for each input before it can be used for updating the database. An un-validated input can cause a wide range of exploits like buffer overrun, command injection, cross-site scripting and corruption in data.</w:t>
      </w:r>
    </w:p>
    <w:p>
      <w:pPr>
        <w:pStyle w:val="Heading2"/>
        <w:widowControl/>
        <w:spacing w:lineRule="auto" w:line="300" w:before="0" w:after="0"/>
        <w:ind w:left="0" w:right="0" w:hanging="0"/>
        <w:jc w:val="left"/>
        <w:rPr>
          <w:rFonts w:ascii="Heebo;sans-serif" w:hAnsi="Heebo;sans-serif"/>
          <w:b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D</w:t>
      </w:r>
      <w:r>
        <w:rPr>
          <w:rFonts w:ascii="Heebo;sans-serif" w:hAnsi="Heebo;sans-serif"/>
          <w:b w:val="false"/>
          <w:i w:val="false"/>
          <w:caps w:val="false"/>
          <w:smallCaps w:val="false"/>
          <w:color w:val="000000"/>
          <w:spacing w:val="0"/>
          <w:sz w:val="28"/>
        </w:rPr>
        <w:t>ata Auditing</w:t>
      </w:r>
    </w:p>
    <w:p>
      <w:pPr>
        <w:pStyle w:val="TextBody"/>
        <w:widowControl/>
        <w:pBdr/>
        <w:spacing w:lineRule="auto" w:line="384"/>
        <w:ind w:left="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A database security system needs to detect and monitor security violations, in order to ascertain the security measures it should adopt. It is often very difficult to detect breach of security at the time of occurrences. One method to identify security violations is to examine audit logs. Audit logs contain information such as −</w:t>
      </w:r>
    </w:p>
    <w:p>
      <w:pPr>
        <w:pStyle w:val="TextBody"/>
        <w:widowControl/>
        <w:numPr>
          <w:ilvl w:val="0"/>
          <w:numId w:val="22"/>
        </w:numPr>
        <w:pBdr/>
        <w:tabs>
          <w:tab w:val="clear" w:pos="720"/>
          <w:tab w:val="left" w:pos="0" w:leader="none"/>
        </w:tabs>
        <w:spacing w:lineRule="atLeast" w:line="288" w:before="0" w:after="0"/>
        <w:ind w:left="540" w:right="0" w:hanging="0"/>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Date, time and site of failed access attempts.</w:t>
      </w:r>
    </w:p>
    <w:p>
      <w:pPr>
        <w:pStyle w:val="TextBody"/>
        <w:widowControl/>
        <w:numPr>
          <w:ilvl w:val="0"/>
          <w:numId w:val="22"/>
        </w:numPr>
        <w:pBdr/>
        <w:tabs>
          <w:tab w:val="clear" w:pos="720"/>
          <w:tab w:val="left" w:pos="0" w:leader="none"/>
        </w:tabs>
        <w:spacing w:lineRule="atLeast" w:line="288" w:before="0" w:after="0"/>
        <w:ind w:left="540" w:right="0" w:hanging="0"/>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Details of successful access attempts.</w:t>
      </w:r>
    </w:p>
    <w:p>
      <w:pPr>
        <w:pStyle w:val="TextBody"/>
        <w:widowControl/>
        <w:numPr>
          <w:ilvl w:val="0"/>
          <w:numId w:val="22"/>
        </w:numPr>
        <w:pBdr/>
        <w:tabs>
          <w:tab w:val="clear" w:pos="720"/>
          <w:tab w:val="left" w:pos="0" w:leader="none"/>
        </w:tabs>
        <w:spacing w:lineRule="atLeast" w:line="288" w:before="0" w:after="0"/>
        <w:ind w:left="540" w:right="0" w:hanging="0"/>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Vital modifications in the database system.</w:t>
      </w:r>
    </w:p>
    <w:p>
      <w:pPr>
        <w:pStyle w:val="TextBody"/>
        <w:widowControl/>
        <w:numPr>
          <w:ilvl w:val="0"/>
          <w:numId w:val="22"/>
        </w:numPr>
        <w:pBdr/>
        <w:tabs>
          <w:tab w:val="clear" w:pos="720"/>
          <w:tab w:val="left" w:pos="0" w:leader="none"/>
        </w:tabs>
        <w:spacing w:lineRule="atLeast" w:line="288" w:before="0" w:after="0"/>
        <w:ind w:left="540" w:right="0" w:hanging="0"/>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Access of huge amounts of data, particularly from databases in multiple sites.</w:t>
      </w:r>
    </w:p>
    <w:p>
      <w:pPr>
        <w:pStyle w:val="TextBody"/>
        <w:widowControl/>
        <w:pBdr/>
        <w:spacing w:lineRule="auto" w:line="384"/>
        <w:ind w:left="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All the above information gives an insight of the activities in the database. A periodical analysis of the log helps to identify any unnatural activity along with its site and time of occurrence. This log is ideally stored in a separate server so that it is inaccessible to attackers.</w:t>
      </w:r>
    </w:p>
    <w:p>
      <w:pPr>
        <w:pStyle w:val="Normal"/>
        <w:jc w:val="left"/>
        <w:rPr/>
      </w:pPr>
      <w:r>
        <w:rPr/>
      </w:r>
    </w:p>
    <w:p>
      <w:pPr>
        <w:pStyle w:val="Normal"/>
        <w:jc w:val="left"/>
        <w:rPr/>
      </w:pPr>
      <w:r>
        <w:rPr/>
      </w:r>
    </w:p>
    <w:p>
      <w:pPr>
        <w:pStyle w:val="Normal"/>
        <w:jc w:val="left"/>
        <w:rPr/>
      </w:pPr>
      <w:r>
        <w:rPr/>
        <w:t>4. Conucrrent problem in transaction?</w:t>
      </w:r>
    </w:p>
    <w:p>
      <w:pPr>
        <w:pStyle w:val="Normal"/>
        <w:jc w:val="left"/>
        <w:rPr/>
      </w:pPr>
      <w:r>
        <w:rPr/>
        <w:t xml:space="preserve">Ans - </w:t>
      </w:r>
      <w:r>
        <w:rPr>
          <w:rFonts w:ascii="urw-din;sans-serif" w:hAnsi="urw-din;sans-serif"/>
          <w:b w:val="false"/>
          <w:i w:val="false"/>
          <w:caps w:val="false"/>
          <w:smallCaps w:val="false"/>
          <w:color w:val="273239"/>
          <w:spacing w:val="0"/>
          <w:sz w:val="20"/>
        </w:rPr>
        <w:t>When </w:t>
      </w:r>
      <w:hyperlink r:id="rId15">
        <w:r>
          <w:rPr>
            <w:rStyle w:val="InternetLink"/>
            <w:rFonts w:ascii="urw-din;sans-serif" w:hAnsi="urw-din;sans-serif"/>
            <w:b/>
            <w:i w:val="false"/>
            <w:caps w:val="false"/>
            <w:smallCaps w:val="false"/>
            <w:color w:val="273239"/>
            <w:spacing w:val="0"/>
            <w:sz w:val="20"/>
            <w:u w:val="single"/>
          </w:rPr>
          <w:t>multiple transactions</w:t>
        </w:r>
      </w:hyperlink>
      <w:r>
        <w:rPr>
          <w:rFonts w:ascii="urw-din;sans-serif" w:hAnsi="urw-din;sans-serif"/>
          <w:b w:val="false"/>
          <w:i w:val="false"/>
          <w:caps w:val="false"/>
          <w:smallCaps w:val="false"/>
          <w:color w:val="273239"/>
          <w:spacing w:val="0"/>
          <w:sz w:val="20"/>
        </w:rPr>
        <w:t> execute concurrently in an uncontrolled or unrestricted manner, then it might lead to several problems. These problems are commonly referred to as concurrency problems in a database environment. The  concurrency problems that can occur in the database are: </w:t>
      </w:r>
    </w:p>
    <w:p>
      <w:pPr>
        <w:pStyle w:val="TextBody"/>
        <w:widowControl/>
        <w:numPr>
          <w:ilvl w:val="0"/>
          <w:numId w:val="7"/>
        </w:numPr>
        <w:tabs>
          <w:tab w:val="clear" w:pos="720"/>
          <w:tab w:val="left" w:pos="0" w:leader="none"/>
        </w:tabs>
        <w:spacing w:lineRule="auto" w:line="379" w:before="0" w:after="0"/>
        <w:ind w:left="288" w:right="0" w:hanging="0"/>
        <w:jc w:val="both"/>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Temporary Update Problem</w:t>
      </w:r>
    </w:p>
    <w:p>
      <w:pPr>
        <w:pStyle w:val="TextBody"/>
        <w:widowControl/>
        <w:numPr>
          <w:ilvl w:val="0"/>
          <w:numId w:val="7"/>
        </w:numPr>
        <w:tabs>
          <w:tab w:val="clear" w:pos="720"/>
          <w:tab w:val="left" w:pos="0" w:leader="none"/>
        </w:tabs>
        <w:spacing w:lineRule="auto" w:line="379" w:before="0" w:after="0"/>
        <w:ind w:left="288" w:right="0" w:hanging="0"/>
        <w:jc w:val="both"/>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Lost Update Problem</w:t>
      </w:r>
    </w:p>
    <w:p>
      <w:pPr>
        <w:pStyle w:val="TextBody"/>
        <w:widowControl/>
        <w:numPr>
          <w:ilvl w:val="0"/>
          <w:numId w:val="7"/>
        </w:numPr>
        <w:tabs>
          <w:tab w:val="clear" w:pos="720"/>
          <w:tab w:val="left" w:pos="0" w:leader="none"/>
        </w:tabs>
        <w:spacing w:lineRule="auto" w:line="379" w:before="0" w:after="0"/>
        <w:ind w:left="288" w:right="0" w:hanging="0"/>
        <w:jc w:val="both"/>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Unrepeatable Read Problem</w:t>
      </w:r>
    </w:p>
    <w:p>
      <w:pPr>
        <w:pStyle w:val="Heading3"/>
        <w:widowControl/>
        <w:numPr>
          <w:ilvl w:val="0"/>
          <w:numId w:val="0"/>
        </w:numPr>
        <w:spacing w:lineRule="auto" w:line="379" w:before="0" w:after="0"/>
        <w:ind w:left="288" w:right="0" w:hanging="0"/>
        <w:jc w:val="both"/>
        <w:rPr>
          <w:rFonts w:ascii="urw-din;sans-serif" w:hAnsi="urw-din;sans-serif"/>
          <w:b w:val="false"/>
          <w:b w:val="false"/>
          <w:i w:val="false"/>
          <w:i w:val="false"/>
          <w:caps w:val="false"/>
          <w:smallCaps w:val="false"/>
          <w:color w:val="273239"/>
          <w:spacing w:val="0"/>
          <w:sz w:val="20"/>
        </w:rPr>
      </w:pPr>
      <w:r>
        <w:rPr>
          <w:rStyle w:val="StrongEmphasis"/>
          <w:rFonts w:ascii="urw-din;sans-serif" w:hAnsi="urw-din;sans-serif"/>
          <w:b w:val="false"/>
          <w:i w:val="false"/>
          <w:caps w:val="false"/>
          <w:smallCaps w:val="false"/>
          <w:color w:val="273239"/>
          <w:spacing w:val="0"/>
          <w:sz w:val="22"/>
        </w:rPr>
        <w:t>Temporary Update Problem:</w:t>
      </w:r>
      <w:r>
        <w:rPr>
          <w:rFonts w:ascii="urw-din;sans-serif" w:hAnsi="urw-din;sans-serif"/>
          <w:b w:val="false"/>
          <w:i w:val="false"/>
          <w:caps w:val="false"/>
          <w:smallCaps w:val="false"/>
          <w:color w:val="273239"/>
          <w:spacing w:val="0"/>
          <w:sz w:val="22"/>
        </w:rPr>
        <w:t> </w:t>
      </w:r>
    </w:p>
    <w:p>
      <w:pPr>
        <w:pStyle w:val="TextBody"/>
        <w:widowControl/>
        <w:spacing w:before="0" w:after="120"/>
        <w:ind w:left="0" w:right="0" w:hanging="0"/>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Temporary update or dirty read problem occurs when one transaction updates an item and fails. But the updated item is used by another transaction before the item is changed or reverted back to its last value. </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ind w:left="0" w:right="0" w:hanging="0"/>
        <w:rPr/>
      </w:pPr>
      <w:r>
        <w:rPr/>
      </w:r>
    </w:p>
    <w:p>
      <w:pPr>
        <w:sectPr>
          <w:type w:val="continuous"/>
          <w:pgSz w:w="12240" w:h="15840"/>
          <w:pgMar w:left="1440" w:right="1440" w:header="0" w:top="1440" w:footer="0" w:bottom="1440" w:gutter="0"/>
          <w:formProt w:val="false"/>
          <w:textDirection w:val="lrTb"/>
          <w:docGrid w:type="default" w:linePitch="360" w:charSpace="4096"/>
        </w:sectPr>
      </w:pPr>
    </w:p>
    <w:p>
      <w:pPr>
        <w:pStyle w:val="Heading4"/>
        <w:widowControl/>
        <w:spacing w:before="0" w:after="0"/>
        <w:ind w:left="0" w:right="0" w:hanging="0"/>
        <w:rPr/>
      </w:pPr>
      <w:r>
        <w:rPr>
          <w:rStyle w:val="StrongEmphasis"/>
          <w:rFonts w:ascii="urw-din;sans-serif" w:hAnsi="urw-din;sans-serif"/>
          <w:b w:val="false"/>
          <w:i w:val="false"/>
          <w:caps w:val="false"/>
          <w:smallCaps w:val="false"/>
          <w:color w:val="273239"/>
          <w:spacing w:val="0"/>
          <w:sz w:val="19"/>
        </w:rPr>
        <w:t>Example:</w:t>
      </w:r>
      <w:r>
        <w:rPr>
          <w:rFonts w:ascii="urw-din;sans-serif" w:hAnsi="urw-din;sans-serif"/>
          <w:b w:val="false"/>
          <w:i w:val="false"/>
          <w:caps w:val="false"/>
          <w:smallCaps w:val="false"/>
          <w:color w:val="273239"/>
          <w:spacing w:val="0"/>
          <w:sz w:val="19"/>
        </w:rPr>
        <w:t> </w:t>
        <w:br/>
        <w:t> </w:t>
      </w:r>
    </w:p>
    <w:p>
      <w:pPr>
        <w:pStyle w:val="TextBody"/>
        <w:widowControl/>
        <w:spacing w:before="0" w:after="120"/>
        <w:ind w:left="0" w:right="0" w:hanging="0"/>
        <w:jc w:val="left"/>
        <w:rPr>
          <w:caps w:val="false"/>
          <w:smallCaps w:val="false"/>
          <w:color w:val="273239"/>
          <w:spacing w:val="0"/>
        </w:rPr>
      </w:pPr>
      <w:r>
        <w:rPr/>
        <w:drawing>
          <wp:inline distT="0" distB="0" distL="0" distR="0">
            <wp:extent cx="4838700" cy="2286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tretch>
                      <a:fillRect/>
                    </a:stretch>
                  </pic:blipFill>
                  <pic:spPr bwMode="auto">
                    <a:xfrm>
                      <a:off x="0" y="0"/>
                      <a:ext cx="4838700" cy="2286000"/>
                    </a:xfrm>
                    <a:prstGeom prst="rect">
                      <a:avLst/>
                    </a:prstGeom>
                  </pic:spPr>
                </pic:pic>
              </a:graphicData>
            </a:graphic>
          </wp:inline>
        </w:drawing>
      </w:r>
    </w:p>
    <w:p>
      <w:pPr>
        <w:pStyle w:val="TextBody"/>
        <w:widowControl/>
        <w:spacing w:before="0" w:after="120"/>
        <w:ind w:left="0" w:right="0" w:hanging="0"/>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In the above example, if transaction 1 fails for some reason then X will revert back to its previous value. But transaction 2 has already read the incorrect value of X. </w:t>
      </w:r>
    </w:p>
    <w:p>
      <w:pPr>
        <w:pStyle w:val="TextBody"/>
        <w:rPr/>
      </w:pPr>
      <w:r>
        <w:rPr/>
        <w:br/>
      </w:r>
      <w:r>
        <w:rPr>
          <w:rStyle w:val="StrongEmphasis"/>
          <w:rFonts w:ascii="urw-din;sans-serif" w:hAnsi="urw-din;sans-serif"/>
          <w:b w:val="false"/>
          <w:i w:val="false"/>
          <w:caps w:val="false"/>
          <w:smallCaps w:val="false"/>
          <w:color w:val="273239"/>
          <w:spacing w:val="0"/>
          <w:sz w:val="22"/>
        </w:rPr>
        <w:t>Lost Update Problem:</w:t>
      </w:r>
      <w:r>
        <w:rPr>
          <w:rFonts w:ascii="urw-din;sans-serif" w:hAnsi="urw-din;sans-serif"/>
          <w:b w:val="false"/>
          <w:i w:val="false"/>
          <w:caps w:val="false"/>
          <w:smallCaps w:val="false"/>
          <w:color w:val="273239"/>
          <w:spacing w:val="0"/>
          <w:sz w:val="22"/>
        </w:rPr>
        <w:t> </w:t>
      </w:r>
    </w:p>
    <w:p>
      <w:pPr>
        <w:pStyle w:val="TextBody"/>
        <w:widowControl/>
        <w:spacing w:before="0" w:after="120"/>
        <w:ind w:left="0" w:right="0" w:hanging="0"/>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In the lost update problem, an update done to a data item by a transaction is lost as it is overwritten by the update done by another transaction. </w:t>
      </w:r>
    </w:p>
    <w:p>
      <w:pPr>
        <w:pStyle w:val="Heading4"/>
        <w:widowControl/>
        <w:spacing w:before="0" w:after="0"/>
        <w:ind w:left="0" w:right="0" w:hanging="0"/>
        <w:rPr/>
      </w:pPr>
      <w:r>
        <w:rPr>
          <w:rStyle w:val="StrongEmphasis"/>
          <w:rFonts w:ascii="urw-din;sans-serif" w:hAnsi="urw-din;sans-serif"/>
          <w:b w:val="false"/>
          <w:i w:val="false"/>
          <w:caps w:val="false"/>
          <w:smallCaps w:val="false"/>
          <w:color w:val="273239"/>
          <w:spacing w:val="0"/>
          <w:sz w:val="19"/>
        </w:rPr>
        <w:t>Example:</w:t>
      </w:r>
      <w:r>
        <w:rPr>
          <w:rFonts w:ascii="urw-din;sans-serif" w:hAnsi="urw-din;sans-serif"/>
          <w:b w:val="false"/>
          <w:i w:val="false"/>
          <w:caps w:val="false"/>
          <w:smallCaps w:val="false"/>
          <w:color w:val="273239"/>
          <w:spacing w:val="0"/>
          <w:sz w:val="19"/>
        </w:rPr>
        <w:t> </w:t>
        <w:br/>
        <w:t> </w:t>
      </w:r>
    </w:p>
    <w:p>
      <w:pPr>
        <w:pStyle w:val="TextBody"/>
        <w:widowControl/>
        <w:spacing w:before="0" w:after="120"/>
        <w:ind w:left="0" w:right="0" w:hanging="0"/>
        <w:jc w:val="left"/>
        <w:rPr>
          <w:caps w:val="false"/>
          <w:smallCaps w:val="false"/>
          <w:color w:val="273239"/>
          <w:spacing w:val="0"/>
        </w:rPr>
      </w:pPr>
      <w:r>
        <w:rPr/>
        <w:drawing>
          <wp:inline distT="0" distB="0" distL="0" distR="0">
            <wp:extent cx="4905375" cy="22860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7"/>
                    <a:stretch>
                      <a:fillRect/>
                    </a:stretch>
                  </pic:blipFill>
                  <pic:spPr bwMode="auto">
                    <a:xfrm>
                      <a:off x="0" y="0"/>
                      <a:ext cx="4905375" cy="2286000"/>
                    </a:xfrm>
                    <a:prstGeom prst="rect">
                      <a:avLst/>
                    </a:prstGeom>
                  </pic:spPr>
                </pic:pic>
              </a:graphicData>
            </a:graphic>
          </wp:inline>
        </w:drawing>
      </w:r>
    </w:p>
    <w:p>
      <w:pPr>
        <w:pStyle w:val="TextBody"/>
        <w:widowControl/>
        <w:spacing w:before="0" w:after="120"/>
        <w:ind w:left="0" w:right="0" w:hanging="0"/>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In the above example, transaction 1 changes the value of X but it gets overwritten by the update done by transaction 2 on X. Therefore, the update done by transaction 1 is lost. </w:t>
      </w:r>
    </w:p>
    <w:p>
      <w:pPr>
        <w:pStyle w:val="Heading3"/>
        <w:widowControl/>
        <w:spacing w:before="0" w:after="0"/>
        <w:ind w:left="0" w:right="0" w:hanging="0"/>
        <w:rPr/>
      </w:pPr>
      <w:r>
        <w:rPr>
          <w:rStyle w:val="StrongEmphasis"/>
          <w:rFonts w:ascii="urw-din;sans-serif" w:hAnsi="urw-din;sans-serif"/>
          <w:b w:val="false"/>
          <w:i w:val="false"/>
          <w:caps w:val="false"/>
          <w:smallCaps w:val="false"/>
          <w:color w:val="273239"/>
          <w:spacing w:val="0"/>
          <w:sz w:val="22"/>
        </w:rPr>
        <w:t>Unrepeatable Read Problem:</w:t>
      </w:r>
      <w:r>
        <w:rPr>
          <w:rFonts w:ascii="urw-din;sans-serif" w:hAnsi="urw-din;sans-serif"/>
          <w:b w:val="false"/>
          <w:i w:val="false"/>
          <w:caps w:val="false"/>
          <w:smallCaps w:val="false"/>
          <w:color w:val="273239"/>
          <w:spacing w:val="0"/>
          <w:sz w:val="22"/>
        </w:rPr>
        <w:t> </w:t>
      </w:r>
    </w:p>
    <w:p>
      <w:pPr>
        <w:pStyle w:val="TextBody"/>
        <w:widowControl/>
        <w:spacing w:before="0" w:after="120"/>
        <w:ind w:left="0" w:right="0" w:hanging="0"/>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The unrepeatable problem occurs when two or more read operations of the same transaction read different values of the same variable. </w:t>
      </w:r>
    </w:p>
    <w:p>
      <w:pPr>
        <w:pStyle w:val="Heading4"/>
        <w:widowControl/>
        <w:spacing w:before="0" w:after="0"/>
        <w:ind w:left="0" w:right="0" w:hanging="0"/>
        <w:rPr/>
      </w:pPr>
      <w:r>
        <w:rPr>
          <w:rStyle w:val="StrongEmphasis"/>
          <w:rFonts w:ascii="urw-din;sans-serif" w:hAnsi="urw-din;sans-serif"/>
          <w:b w:val="false"/>
          <w:i w:val="false"/>
          <w:caps w:val="false"/>
          <w:smallCaps w:val="false"/>
          <w:color w:val="273239"/>
          <w:spacing w:val="0"/>
          <w:sz w:val="19"/>
        </w:rPr>
        <w:t>Example:</w:t>
      </w:r>
      <w:r>
        <w:rPr>
          <w:rFonts w:ascii="urw-din;sans-serif" w:hAnsi="urw-din;sans-serif"/>
          <w:b w:val="false"/>
          <w:i w:val="false"/>
          <w:caps w:val="false"/>
          <w:smallCaps w:val="false"/>
          <w:color w:val="273239"/>
          <w:spacing w:val="0"/>
          <w:sz w:val="19"/>
        </w:rPr>
        <w:t> </w:t>
      </w:r>
    </w:p>
    <w:p>
      <w:pPr>
        <w:pStyle w:val="TextBody"/>
        <w:widowControl/>
        <w:spacing w:before="0" w:after="120"/>
        <w:ind w:left="0" w:right="0" w:hanging="0"/>
        <w:jc w:val="left"/>
        <w:rPr>
          <w:caps w:val="false"/>
          <w:smallCaps w:val="false"/>
          <w:color w:val="273239"/>
          <w:spacing w:val="0"/>
        </w:rPr>
      </w:pPr>
      <w:r>
        <w:rPr/>
        <w:drawing>
          <wp:inline distT="0" distB="0" distL="0" distR="0">
            <wp:extent cx="3657600" cy="22860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8"/>
                    <a:stretch>
                      <a:fillRect/>
                    </a:stretch>
                  </pic:blipFill>
                  <pic:spPr bwMode="auto">
                    <a:xfrm>
                      <a:off x="0" y="0"/>
                      <a:ext cx="3657600" cy="2286000"/>
                    </a:xfrm>
                    <a:prstGeom prst="rect">
                      <a:avLst/>
                    </a:prstGeom>
                  </pic:spPr>
                </pic:pic>
              </a:graphicData>
            </a:graphic>
          </wp:inline>
        </w:drawing>
      </w:r>
    </w:p>
    <w:p>
      <w:pPr>
        <w:pStyle w:val="TextBody"/>
        <w:widowControl/>
        <w:spacing w:before="0" w:after="120"/>
        <w:ind w:left="0" w:right="0" w:hanging="0"/>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In the above example, once transaction 2 reads the variable X, a write operation in transaction 1 changes the value of the variable X. Thus, when another read operation is performed by transaction 2, it reads the new value of X which was updated by transaction 1. </w:t>
      </w:r>
    </w:p>
    <w:p>
      <w:pPr>
        <w:pStyle w:val="TextBody"/>
        <w:rPr/>
      </w:pPr>
      <w:r>
        <w:rPr/>
      </w:r>
    </w:p>
    <w:p>
      <w:pPr>
        <w:pStyle w:val="TextBody"/>
        <w:rPr/>
      </w:pPr>
      <w:r>
        <w:rPr/>
        <w:t>UNIT – 2 , 3</w:t>
      </w:r>
    </w:p>
    <w:p>
      <w:pPr>
        <w:pStyle w:val="Normal"/>
        <w:jc w:val="left"/>
        <w:rPr/>
      </w:pPr>
      <w:r>
        <w:rPr/>
        <w:t>1. What is attributes, entity and its types?</w:t>
      </w:r>
    </w:p>
    <w:p>
      <w:pPr>
        <w:pStyle w:val="Normal"/>
        <w:jc w:val="left"/>
        <w:rPr/>
      </w:pPr>
      <w:r>
        <w:rPr/>
        <w:t xml:space="preserve">Ans - </w:t>
      </w:r>
      <w:r>
        <w:rPr>
          <w:rFonts w:ascii="urw-din;sans-serif" w:hAnsi="urw-din;sans-serif"/>
          <w:b w:val="false"/>
          <w:i w:val="false"/>
          <w:caps w:val="false"/>
          <w:smallCaps w:val="false"/>
          <w:color w:val="273239"/>
          <w:spacing w:val="0"/>
          <w:sz w:val="20"/>
        </w:rPr>
        <w:t>An attribute is a property or characteristic of an entity. An entity may contain any number of attributes. One of the attributes is considered as the primary key. In an Entity-Relation model, attributes are represented in an elliptical shape. </w:t>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There are five such types of attributes: Simple, Composite, Single-valued, Multi-valued, and Derived attribute.</w:t>
      </w:r>
    </w:p>
    <w:p>
      <w:pPr>
        <w:pStyle w:val="Heading3"/>
        <w:jc w:val="left"/>
        <w:rPr>
          <w:rFonts w:ascii="urw-din;sans-serif" w:hAnsi="urw-din;sans-serif"/>
          <w:b w:val="false"/>
          <w:b w:val="false"/>
          <w:i w:val="false"/>
          <w:i w:val="false"/>
          <w:caps w:val="false"/>
          <w:smallCaps w:val="false"/>
          <w:color w:val="273239"/>
          <w:spacing w:val="0"/>
          <w:sz w:val="20"/>
        </w:rPr>
      </w:pPr>
      <w:r>
        <w:rPr>
          <w:rStyle w:val="StrongEmphasis"/>
          <w:rFonts w:ascii="urw-din;sans-serif" w:hAnsi="urw-din;sans-serif"/>
          <w:b w:val="false"/>
          <w:i w:val="false"/>
          <w:caps w:val="false"/>
          <w:smallCaps w:val="false"/>
          <w:color w:val="273239"/>
          <w:spacing w:val="0"/>
          <w:sz w:val="22"/>
        </w:rPr>
        <w:t>Simple attribute :</w:t>
      </w:r>
      <w:r>
        <w:rPr>
          <w:rFonts w:ascii="urw-din;sans-serif" w:hAnsi="urw-din;sans-serif"/>
          <w:b w:val="false"/>
          <w:i w:val="false"/>
          <w:caps w:val="false"/>
          <w:smallCaps w:val="false"/>
          <w:color w:val="273239"/>
          <w:spacing w:val="0"/>
          <w:sz w:val="22"/>
        </w:rPr>
        <w:t> </w:t>
      </w:r>
    </w:p>
    <w:p>
      <w:pPr>
        <w:pStyle w:val="TextBody"/>
        <w:widowControl/>
        <w:spacing w:before="0" w:after="0"/>
        <w:ind w:left="0" w:right="0" w:hanging="0"/>
        <w:jc w:val="left"/>
        <w:rPr/>
      </w:pPr>
      <w:r>
        <w:rPr>
          <w:rFonts w:ascii="urw-din;sans-serif" w:hAnsi="urw-din;sans-serif"/>
          <w:b w:val="false"/>
          <w:i w:val="false"/>
          <w:caps w:val="false"/>
          <w:smallCaps w:val="false"/>
          <w:color w:val="273239"/>
          <w:spacing w:val="0"/>
          <w:sz w:val="20"/>
        </w:rPr>
        <w:t>An attribute that cannot be further subdivided into components is a simple attribute. </w:t>
        <w:br/>
      </w:r>
      <w:r>
        <w:rPr>
          <w:rStyle w:val="StrongEmphasis"/>
          <w:rFonts w:ascii="urw-din;sans-serif" w:hAnsi="urw-din;sans-serif"/>
          <w:b w:val="false"/>
          <w:i w:val="false"/>
          <w:caps w:val="false"/>
          <w:smallCaps w:val="false"/>
          <w:color w:val="273239"/>
          <w:spacing w:val="0"/>
          <w:sz w:val="20"/>
        </w:rPr>
        <w:t>Example:</w:t>
      </w:r>
      <w:r>
        <w:rPr>
          <w:rFonts w:ascii="urw-din;sans-serif" w:hAnsi="urw-din;sans-serif"/>
          <w:b w:val="false"/>
          <w:i w:val="false"/>
          <w:caps w:val="false"/>
          <w:smallCaps w:val="false"/>
          <w:color w:val="273239"/>
          <w:spacing w:val="0"/>
          <w:sz w:val="20"/>
        </w:rPr>
        <w:t> The roll number of a student, the id number of an employee. </w:t>
      </w:r>
    </w:p>
    <w:p>
      <w:pPr>
        <w:pStyle w:val="Heading3"/>
        <w:widowControl/>
        <w:spacing w:before="0" w:after="0"/>
        <w:ind w:left="0" w:right="0" w:hanging="0"/>
        <w:jc w:val="left"/>
        <w:rPr/>
      </w:pPr>
      <w:r>
        <w:rPr>
          <w:rStyle w:val="StrongEmphasis"/>
          <w:rFonts w:ascii="urw-din;sans-serif" w:hAnsi="urw-din;sans-serif"/>
          <w:b w:val="false"/>
          <w:i w:val="false"/>
          <w:caps w:val="false"/>
          <w:smallCaps w:val="false"/>
          <w:color w:val="273239"/>
          <w:spacing w:val="0"/>
          <w:sz w:val="22"/>
        </w:rPr>
        <w:t>Composite attribute :</w:t>
      </w:r>
      <w:r>
        <w:rPr>
          <w:rFonts w:ascii="urw-din;sans-serif" w:hAnsi="urw-din;sans-serif"/>
          <w:b w:val="false"/>
          <w:i w:val="false"/>
          <w:caps w:val="false"/>
          <w:smallCaps w:val="false"/>
          <w:color w:val="273239"/>
          <w:spacing w:val="0"/>
          <w:sz w:val="22"/>
        </w:rPr>
        <w:t> </w:t>
      </w:r>
    </w:p>
    <w:p>
      <w:pPr>
        <w:pStyle w:val="TextBody"/>
        <w:widowControl/>
        <w:spacing w:before="0" w:after="120"/>
        <w:ind w:left="0" w:right="0" w:hanging="0"/>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An attribute that can be split into components is a composite attribute. </w:t>
      </w:r>
    </w:p>
    <w:p>
      <w:pPr>
        <w:pStyle w:val="TextBody"/>
        <w:widowControl/>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Example:</w:t>
      </w:r>
      <w:r>
        <w:rPr>
          <w:rFonts w:ascii="urw-din;sans-serif" w:hAnsi="urw-din;sans-serif"/>
          <w:b w:val="false"/>
          <w:i w:val="false"/>
          <w:caps w:val="false"/>
          <w:smallCaps w:val="false"/>
          <w:color w:val="273239"/>
          <w:spacing w:val="0"/>
          <w:sz w:val="20"/>
        </w:rPr>
        <w:t> The address can be further split into house number, street number, city, state, country, and pin code, the name can also be split into first name middle name, and last name. </w:t>
      </w:r>
    </w:p>
    <w:p>
      <w:pPr>
        <w:pStyle w:val="Heading3"/>
        <w:widowControl/>
        <w:spacing w:before="0" w:after="0"/>
        <w:ind w:left="0" w:right="0" w:hanging="0"/>
        <w:jc w:val="left"/>
        <w:rPr/>
      </w:pPr>
      <w:r>
        <w:rPr>
          <w:rStyle w:val="StrongEmphasis"/>
          <w:rFonts w:ascii="urw-din;sans-serif" w:hAnsi="urw-din;sans-serif"/>
          <w:b w:val="false"/>
          <w:i w:val="false"/>
          <w:caps w:val="false"/>
          <w:smallCaps w:val="false"/>
          <w:color w:val="273239"/>
          <w:spacing w:val="0"/>
          <w:sz w:val="22"/>
        </w:rPr>
        <w:t>Single-valued attribute :</w:t>
      </w:r>
      <w:r>
        <w:rPr>
          <w:rFonts w:ascii="urw-din;sans-serif" w:hAnsi="urw-din;sans-serif"/>
          <w:b w:val="false"/>
          <w:i w:val="false"/>
          <w:caps w:val="false"/>
          <w:smallCaps w:val="false"/>
          <w:color w:val="273239"/>
          <w:spacing w:val="0"/>
          <w:sz w:val="22"/>
        </w:rPr>
        <w:t> </w:t>
      </w:r>
    </w:p>
    <w:p>
      <w:pPr>
        <w:pStyle w:val="TextBody"/>
        <w:widowControl/>
        <w:spacing w:before="0" w:after="120"/>
        <w:ind w:left="0" w:right="0" w:hanging="0"/>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The attribute which takes up only a single value for each entity instance is a single-valued attribute. </w:t>
      </w:r>
    </w:p>
    <w:p>
      <w:pPr>
        <w:pStyle w:val="TextBody"/>
        <w:widowControl/>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Example:</w:t>
      </w:r>
      <w:r>
        <w:rPr>
          <w:rFonts w:ascii="urw-din;sans-serif" w:hAnsi="urw-din;sans-serif"/>
          <w:b w:val="false"/>
          <w:i w:val="false"/>
          <w:caps w:val="false"/>
          <w:smallCaps w:val="false"/>
          <w:color w:val="273239"/>
          <w:spacing w:val="0"/>
          <w:sz w:val="20"/>
        </w:rPr>
        <w:t> The age of a student. </w:t>
      </w:r>
    </w:p>
    <w:p>
      <w:pPr>
        <w:pStyle w:val="Heading3"/>
        <w:widowControl/>
        <w:spacing w:before="0" w:after="0"/>
        <w:ind w:left="0" w:right="0" w:hanging="0"/>
        <w:jc w:val="left"/>
        <w:rPr/>
      </w:pPr>
      <w:r>
        <w:rPr>
          <w:rStyle w:val="StrongEmphasis"/>
          <w:rFonts w:ascii="urw-din;sans-serif" w:hAnsi="urw-din;sans-serif"/>
          <w:b w:val="false"/>
          <w:i w:val="false"/>
          <w:caps w:val="false"/>
          <w:smallCaps w:val="false"/>
          <w:color w:val="273239"/>
          <w:spacing w:val="0"/>
          <w:sz w:val="22"/>
        </w:rPr>
        <w:t>Multi-valued attribute :</w:t>
      </w:r>
      <w:r>
        <w:rPr>
          <w:rFonts w:ascii="urw-din;sans-serif" w:hAnsi="urw-din;sans-serif"/>
          <w:b w:val="false"/>
          <w:i w:val="false"/>
          <w:caps w:val="false"/>
          <w:smallCaps w:val="false"/>
          <w:color w:val="273239"/>
          <w:spacing w:val="0"/>
          <w:sz w:val="22"/>
        </w:rPr>
        <w:t> </w:t>
      </w:r>
    </w:p>
    <w:p>
      <w:pPr>
        <w:pStyle w:val="TextBody"/>
        <w:widowControl/>
        <w:spacing w:before="0" w:after="120"/>
        <w:ind w:left="0" w:right="0" w:hanging="0"/>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The attribute which takes up more than a single value for each entity instance is a multi-valued attribute. </w:t>
      </w:r>
    </w:p>
    <w:p>
      <w:pPr>
        <w:pStyle w:val="TextBody"/>
        <w:widowControl/>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Example: </w:t>
      </w:r>
      <w:r>
        <w:rPr>
          <w:rFonts w:ascii="urw-din;sans-serif" w:hAnsi="urw-din;sans-serif"/>
          <w:b w:val="false"/>
          <w:i w:val="false"/>
          <w:caps w:val="false"/>
          <w:smallCaps w:val="false"/>
          <w:color w:val="273239"/>
          <w:spacing w:val="0"/>
          <w:sz w:val="20"/>
        </w:rPr>
        <w:t>Phone number of a student: Landline and mobile. </w:t>
      </w:r>
    </w:p>
    <w:p>
      <w:pPr>
        <w:pStyle w:val="Heading3"/>
        <w:widowControl/>
        <w:spacing w:before="0" w:after="0"/>
        <w:ind w:left="0" w:right="0" w:hanging="0"/>
        <w:jc w:val="left"/>
        <w:rPr/>
      </w:pPr>
      <w:r>
        <w:rPr>
          <w:rStyle w:val="StrongEmphasis"/>
          <w:rFonts w:ascii="urw-din;sans-serif" w:hAnsi="urw-din;sans-serif"/>
          <w:b w:val="false"/>
          <w:i w:val="false"/>
          <w:caps w:val="false"/>
          <w:smallCaps w:val="false"/>
          <w:color w:val="273239"/>
          <w:spacing w:val="0"/>
          <w:sz w:val="22"/>
        </w:rPr>
        <w:t>Derived attribute :</w:t>
      </w:r>
      <w:r>
        <w:rPr>
          <w:rFonts w:ascii="urw-din;sans-serif" w:hAnsi="urw-din;sans-serif"/>
          <w:b w:val="false"/>
          <w:i w:val="false"/>
          <w:caps w:val="false"/>
          <w:smallCaps w:val="false"/>
          <w:color w:val="273239"/>
          <w:spacing w:val="0"/>
          <w:sz w:val="22"/>
        </w:rPr>
        <w:t> </w:t>
      </w:r>
    </w:p>
    <w:p>
      <w:pPr>
        <w:pStyle w:val="TextBody"/>
        <w:widowControl/>
        <w:spacing w:before="0" w:after="120"/>
        <w:ind w:left="0" w:right="0" w:hanging="0"/>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An attribute that can be derived from other attributes is derived attributes. </w:t>
      </w:r>
    </w:p>
    <w:p>
      <w:pPr>
        <w:pStyle w:val="TextBody"/>
        <w:widowControl/>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Example:</w:t>
      </w:r>
      <w:r>
        <w:rPr>
          <w:rFonts w:ascii="urw-din;sans-serif" w:hAnsi="urw-din;sans-serif"/>
          <w:b w:val="false"/>
          <w:i w:val="false"/>
          <w:caps w:val="false"/>
          <w:smallCaps w:val="false"/>
          <w:color w:val="273239"/>
          <w:spacing w:val="0"/>
          <w:sz w:val="20"/>
        </w:rPr>
        <w:t> Total and average marks of a student. </w:t>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TextBody"/>
        <w:jc w:val="left"/>
        <w:rPr>
          <w:rFonts w:ascii="urw-din;sans-serif" w:hAnsi="urw-din;sans-serif"/>
          <w:b w:val="false"/>
          <w:b w:val="false"/>
          <w:i w:val="false"/>
          <w:i w:val="false"/>
          <w:caps w:val="false"/>
          <w:smallCaps w:val="false"/>
          <w:color w:val="273239"/>
          <w:spacing w:val="0"/>
          <w:sz w:val="20"/>
        </w:rPr>
      </w:pPr>
      <w:r>
        <w:rPr>
          <w:rFonts w:ascii="Nunito;sans-serif" w:hAnsi="Nunito;sans-serif"/>
          <w:b w:val="false"/>
          <w:i w:val="false"/>
          <w:caps w:val="false"/>
          <w:smallCaps w:val="false"/>
          <w:color w:val="000000"/>
          <w:spacing w:val="0"/>
          <w:sz w:val="19"/>
        </w:rPr>
        <w:t>Entity in DBMS can be a real-world object with an existence, For example, in a </w:t>
      </w:r>
      <w:r>
        <w:rPr>
          <w:rStyle w:val="StrongEmphasis"/>
          <w:rFonts w:ascii="Nunito;sans-serif" w:hAnsi="Nunito;sans-serif"/>
          <w:b/>
          <w:i w:val="false"/>
          <w:caps w:val="false"/>
          <w:smallCaps w:val="false"/>
          <w:color w:val="000000"/>
          <w:spacing w:val="0"/>
          <w:sz w:val="19"/>
        </w:rPr>
        <w:t>College </w:t>
      </w:r>
      <w:r>
        <w:rPr>
          <w:rFonts w:ascii="Nunito;sans-serif" w:hAnsi="Nunito;sans-serif"/>
          <w:b w:val="false"/>
          <w:i w:val="false"/>
          <w:caps w:val="false"/>
          <w:smallCaps w:val="false"/>
          <w:color w:val="000000"/>
          <w:spacing w:val="0"/>
          <w:sz w:val="19"/>
        </w:rPr>
        <w:t>database, the entities can be Professor, Students, Courses, etc.</w:t>
      </w:r>
    </w:p>
    <w:p>
      <w:pPr>
        <w:pStyle w:val="TextBody"/>
        <w:widowControl/>
        <w:spacing w:lineRule="auto" w:line="384" w:before="24" w:after="120"/>
        <w:ind w:left="24" w:right="24" w:hanging="0"/>
        <w:jc w:val="both"/>
        <w:rPr/>
      </w:pPr>
      <w:r>
        <w:rPr>
          <w:rFonts w:ascii="Nunito;sans-serif" w:hAnsi="Nunito;sans-serif"/>
          <w:b w:val="false"/>
          <w:i w:val="false"/>
          <w:caps w:val="false"/>
          <w:smallCaps w:val="false"/>
          <w:color w:val="000000"/>
          <w:spacing w:val="0"/>
          <w:sz w:val="19"/>
        </w:rPr>
        <w:t>Entities has attributes, which can be considered as properties describing it, for example, for Professor entity, the attributes are  </w:t>
      </w:r>
      <w:r>
        <w:rPr>
          <w:rStyle w:val="StrongEmphasis"/>
          <w:rFonts w:ascii="Nunito;sans-serif" w:hAnsi="Nunito;sans-serif"/>
          <w:b/>
          <w:i w:val="false"/>
          <w:caps w:val="false"/>
          <w:smallCaps w:val="false"/>
          <w:color w:val="000000"/>
          <w:spacing w:val="0"/>
          <w:sz w:val="19"/>
        </w:rPr>
        <w:t>Professor_Name, Professor_Address, Professor_Salary,</w:t>
      </w:r>
      <w:r>
        <w:rPr>
          <w:rFonts w:ascii="Nunito;sans-serif" w:hAnsi="Nunito;sans-serif"/>
          <w:b w:val="false"/>
          <w:i w:val="false"/>
          <w:caps w:val="false"/>
          <w:smallCaps w:val="false"/>
          <w:color w:val="000000"/>
          <w:spacing w:val="0"/>
          <w:sz w:val="19"/>
        </w:rPr>
        <w:t> etc. The attribute value gets stored in the database.</w:t>
      </w:r>
    </w:p>
    <w:p>
      <w:pPr>
        <w:pStyle w:val="Heading2"/>
        <w:widowControl/>
        <w:spacing w:lineRule="auto" w:line="300" w:before="0" w:after="0"/>
        <w:ind w:left="0" w:right="0" w:hanging="0"/>
        <w:jc w:val="left"/>
        <w:rPr>
          <w:rFonts w:ascii="Heebo;sans-serif" w:hAnsi="Heebo;sans-serif"/>
          <w:b w:val="false"/>
          <w:b w:val="false"/>
          <w:i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Example of Entity in DBMS</w:t>
      </w:r>
    </w:p>
    <w:p>
      <w:pPr>
        <w:pStyle w:val="TextBody"/>
        <w:widowControl/>
        <w:spacing w:lineRule="auto" w:line="384" w:before="24" w:after="120"/>
        <w:ind w:left="24" w:right="24"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Let us see an example −</w:t>
      </w:r>
    </w:p>
    <w:p>
      <w:pPr>
        <w:pStyle w:val="TextBody"/>
        <w:widowControl/>
        <w:spacing w:lineRule="auto" w:line="384" w:before="24" w:after="120"/>
        <w:ind w:left="24" w:right="24" w:hanging="0"/>
        <w:jc w:val="both"/>
        <w:rPr/>
      </w:pPr>
      <w:r>
        <w:rPr>
          <w:rStyle w:val="StrongEmphasis"/>
          <w:rFonts w:ascii="Nunito;sans-serif" w:hAnsi="Nunito;sans-serif"/>
          <w:b/>
          <w:i w:val="false"/>
          <w:caps w:val="false"/>
          <w:smallCaps w:val="false"/>
          <w:color w:val="000000"/>
          <w:spacing w:val="0"/>
          <w:sz w:val="19"/>
        </w:rPr>
        <w:t>&lt;Professor&gt;</w:t>
      </w:r>
    </w:p>
    <w:tbl>
      <w:tblPr>
        <w:tblW w:w="7680" w:type="dxa"/>
        <w:jc w:val="left"/>
        <w:tblInd w:w="0" w:type="dxa"/>
        <w:tblLayout w:type="fixed"/>
        <w:tblCellMar>
          <w:top w:w="36" w:type="dxa"/>
          <w:left w:w="36" w:type="dxa"/>
          <w:bottom w:w="36" w:type="dxa"/>
          <w:right w:w="36" w:type="dxa"/>
        </w:tblCellMar>
      </w:tblPr>
      <w:tblGrid>
        <w:gridCol w:w="1728"/>
        <w:gridCol w:w="1979"/>
        <w:gridCol w:w="1980"/>
        <w:gridCol w:w="1992"/>
      </w:tblGrid>
      <w:tr>
        <w:trPr/>
        <w:tc>
          <w:tcPr>
            <w:tcW w:w="172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Professor_ID</w:t>
            </w:r>
          </w:p>
        </w:tc>
        <w:tc>
          <w:tcPr>
            <w:tcW w:w="1979"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Professor_Name</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Professor_City</w:t>
            </w:r>
          </w:p>
        </w:tc>
        <w:tc>
          <w:tcPr>
            <w:tcW w:w="1992"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Professor_Salary</w:t>
            </w:r>
          </w:p>
        </w:tc>
      </w:tr>
      <w:tr>
        <w:trPr/>
        <w:tc>
          <w:tcPr>
            <w:tcW w:w="172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P01</w:t>
            </w:r>
          </w:p>
        </w:tc>
        <w:tc>
          <w:tcPr>
            <w:tcW w:w="1979"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Tom</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Sydney</w:t>
            </w:r>
          </w:p>
        </w:tc>
        <w:tc>
          <w:tcPr>
            <w:tcW w:w="1992"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$7000</w:t>
            </w:r>
          </w:p>
        </w:tc>
      </w:tr>
      <w:tr>
        <w:trPr/>
        <w:tc>
          <w:tcPr>
            <w:tcW w:w="172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P02</w:t>
            </w:r>
          </w:p>
        </w:tc>
        <w:tc>
          <w:tcPr>
            <w:tcW w:w="1979"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David</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Brisbane</w:t>
            </w:r>
          </w:p>
        </w:tc>
        <w:tc>
          <w:tcPr>
            <w:tcW w:w="1992"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$4500</w:t>
            </w:r>
          </w:p>
        </w:tc>
      </w:tr>
      <w:tr>
        <w:trPr/>
        <w:tc>
          <w:tcPr>
            <w:tcW w:w="172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P03</w:t>
            </w:r>
          </w:p>
        </w:tc>
        <w:tc>
          <w:tcPr>
            <w:tcW w:w="1979"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Mark</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Perth</w:t>
            </w:r>
          </w:p>
        </w:tc>
        <w:tc>
          <w:tcPr>
            <w:tcW w:w="1992"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$5000</w:t>
            </w:r>
          </w:p>
        </w:tc>
      </w:tr>
    </w:tbl>
    <w:p>
      <w:pPr>
        <w:pStyle w:val="TextBody"/>
        <w:widowControl/>
        <w:spacing w:lineRule="auto" w:line="384" w:before="24" w:after="120"/>
        <w:ind w:left="24" w:right="24" w:hanging="0"/>
        <w:jc w:val="both"/>
        <w:rPr/>
      </w:pPr>
      <w:r>
        <w:rPr>
          <w:rFonts w:ascii="Nunito;sans-serif" w:hAnsi="Nunito;sans-serif"/>
          <w:b w:val="false"/>
          <w:i w:val="false"/>
          <w:caps w:val="false"/>
          <w:smallCaps w:val="false"/>
          <w:color w:val="000000"/>
          <w:spacing w:val="0"/>
          <w:sz w:val="19"/>
        </w:rPr>
        <w:br/>
        <w:t>Here, </w:t>
      </w:r>
      <w:r>
        <w:rPr>
          <w:rStyle w:val="StrongEmphasis"/>
          <w:rFonts w:ascii="Nunito;sans-serif" w:hAnsi="Nunito;sans-serif"/>
          <w:b/>
          <w:i w:val="false"/>
          <w:caps w:val="false"/>
          <w:smallCaps w:val="false"/>
          <w:color w:val="000000"/>
          <w:spacing w:val="0"/>
          <w:sz w:val="19"/>
        </w:rPr>
        <w:t>Professor_Name, Professor _Address and Professor _Salary</w:t>
      </w:r>
      <w:r>
        <w:rPr>
          <w:rFonts w:ascii="Nunito;sans-serif" w:hAnsi="Nunito;sans-serif"/>
          <w:b w:val="false"/>
          <w:i w:val="false"/>
          <w:caps w:val="false"/>
          <w:smallCaps w:val="false"/>
          <w:color w:val="000000"/>
          <w:spacing w:val="0"/>
          <w:sz w:val="19"/>
        </w:rPr>
        <w:t> are attributes.</w:t>
        <w:br/>
        <w:t>          </w:t>
      </w:r>
      <w:r>
        <w:rPr>
          <w:rStyle w:val="StrongEmphasis"/>
          <w:rFonts w:ascii="Nunito;sans-serif" w:hAnsi="Nunito;sans-serif"/>
          <w:b/>
          <w:i w:val="false"/>
          <w:caps w:val="false"/>
          <w:smallCaps w:val="false"/>
          <w:color w:val="000000"/>
          <w:spacing w:val="0"/>
          <w:sz w:val="19"/>
        </w:rPr>
        <w:t>Professor_ID</w:t>
      </w:r>
      <w:r>
        <w:rPr>
          <w:rFonts w:ascii="Nunito;sans-serif" w:hAnsi="Nunito;sans-serif"/>
          <w:b w:val="false"/>
          <w:i w:val="false"/>
          <w:caps w:val="false"/>
          <w:smallCaps w:val="false"/>
          <w:color w:val="000000"/>
          <w:spacing w:val="0"/>
          <w:sz w:val="19"/>
        </w:rPr>
        <w:t> is the primary key</w:t>
      </w:r>
    </w:p>
    <w:p>
      <w:pPr>
        <w:pStyle w:val="Heading2"/>
        <w:widowControl/>
        <w:spacing w:lineRule="auto" w:line="300" w:before="0" w:after="0"/>
        <w:ind w:left="0" w:right="0" w:hanging="0"/>
        <w:jc w:val="left"/>
        <w:rPr>
          <w:rFonts w:ascii="Heebo;sans-serif" w:hAnsi="Heebo;sans-serif"/>
          <w:b w:val="false"/>
          <w:b w:val="false"/>
          <w:i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Types of DBMS Entities</w:t>
      </w:r>
    </w:p>
    <w:p>
      <w:pPr>
        <w:pStyle w:val="TextBody"/>
        <w:widowControl/>
        <w:spacing w:lineRule="auto" w:line="384" w:before="24" w:after="120"/>
        <w:ind w:left="24" w:right="24"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The following are the types of entities in DBMS −</w:t>
      </w:r>
    </w:p>
    <w:p>
      <w:pPr>
        <w:pStyle w:val="Heading2"/>
        <w:widowControl/>
        <w:spacing w:lineRule="auto" w:line="300" w:before="0" w:after="0"/>
        <w:ind w:left="0" w:right="0" w:hanging="0"/>
        <w:jc w:val="left"/>
        <w:rPr>
          <w:rFonts w:ascii="Heebo;sans-serif" w:hAnsi="Heebo;sans-serif"/>
          <w:b w:val="false"/>
          <w:b w:val="false"/>
          <w:i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Strong Entity</w:t>
      </w:r>
    </w:p>
    <w:p>
      <w:pPr>
        <w:pStyle w:val="TextBody"/>
        <w:widowControl/>
        <w:spacing w:lineRule="auto" w:line="384" w:before="24" w:after="120"/>
        <w:ind w:left="24" w:right="24"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The strong entity has a primary key. Weak entities are dependent on strong entity. Its existence is not dependent on any other entity.</w:t>
      </w:r>
    </w:p>
    <w:p>
      <w:pPr>
        <w:pStyle w:val="TextBody"/>
        <w:widowControl/>
        <w:spacing w:lineRule="auto" w:line="384" w:before="24" w:after="120"/>
        <w:ind w:left="24" w:right="24"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Strong Entity is represented by a single rectangle −</w:t>
      </w:r>
    </w:p>
    <w:p>
      <w:pPr>
        <w:pStyle w:val="TextBody"/>
        <w:widowControl/>
        <w:spacing w:lineRule="auto" w:line="384" w:before="24" w:after="120"/>
        <w:ind w:left="24" w:right="24" w:hanging="0"/>
        <w:jc w:val="both"/>
        <w:rPr>
          <w:caps w:val="false"/>
          <w:smallCaps w:val="false"/>
          <w:color w:val="000000"/>
          <w:spacing w:val="0"/>
        </w:rPr>
      </w:pPr>
      <w:r>
        <w:rPr/>
        <w:drawing>
          <wp:inline distT="0" distB="0" distL="0" distR="0">
            <wp:extent cx="4572000" cy="158496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9"/>
                    <a:srcRect l="-220" t="-636" r="-220" b="-636"/>
                    <a:stretch>
                      <a:fillRect/>
                    </a:stretch>
                  </pic:blipFill>
                  <pic:spPr bwMode="auto">
                    <a:xfrm>
                      <a:off x="0" y="0"/>
                      <a:ext cx="4572000" cy="1584960"/>
                    </a:xfrm>
                    <a:prstGeom prst="rect">
                      <a:avLst/>
                    </a:prstGeom>
                    <a:ln w="635">
                      <a:solidFill>
                        <a:srgbClr val="DADADA"/>
                      </a:solidFill>
                    </a:ln>
                  </pic:spPr>
                </pic:pic>
              </a:graphicData>
            </a:graphic>
          </wp:inline>
        </w:drawing>
      </w:r>
    </w:p>
    <w:p>
      <w:pPr>
        <w:pStyle w:val="TextBody"/>
        <w:widowControl/>
        <w:spacing w:lineRule="auto" w:line="384" w:before="24" w:after="120"/>
        <w:ind w:left="24" w:right="24" w:hanging="0"/>
        <w:jc w:val="both"/>
        <w:rPr/>
      </w:pPr>
      <w:r>
        <w:rPr>
          <w:rFonts w:ascii="Nunito;sans-serif" w:hAnsi="Nunito;sans-serif"/>
          <w:b w:val="false"/>
          <w:i w:val="false"/>
          <w:caps w:val="false"/>
          <w:smallCaps w:val="false"/>
          <w:color w:val="000000"/>
          <w:spacing w:val="0"/>
          <w:sz w:val="19"/>
        </w:rPr>
        <w:t>Continuing our previous example, </w:t>
      </w:r>
      <w:r>
        <w:rPr>
          <w:rStyle w:val="StrongEmphasis"/>
          <w:rFonts w:ascii="Nunito;sans-serif" w:hAnsi="Nunito;sans-serif"/>
          <w:b/>
          <w:i w:val="false"/>
          <w:caps w:val="false"/>
          <w:smallCaps w:val="false"/>
          <w:color w:val="000000"/>
          <w:spacing w:val="0"/>
          <w:sz w:val="19"/>
        </w:rPr>
        <w:t>Professor </w:t>
      </w:r>
      <w:r>
        <w:rPr>
          <w:rFonts w:ascii="Nunito;sans-serif" w:hAnsi="Nunito;sans-serif"/>
          <w:b w:val="false"/>
          <w:i w:val="false"/>
          <w:caps w:val="false"/>
          <w:smallCaps w:val="false"/>
          <w:color w:val="000000"/>
          <w:spacing w:val="0"/>
          <w:sz w:val="19"/>
        </w:rPr>
        <w:t>is a strong entity here, and the primary key is  </w:t>
      </w:r>
      <w:r>
        <w:rPr>
          <w:rStyle w:val="StrongEmphasis"/>
          <w:rFonts w:ascii="Nunito;sans-serif" w:hAnsi="Nunito;sans-serif"/>
          <w:b/>
          <w:i w:val="false"/>
          <w:caps w:val="false"/>
          <w:smallCaps w:val="false"/>
          <w:color w:val="000000"/>
          <w:spacing w:val="0"/>
          <w:sz w:val="19"/>
        </w:rPr>
        <w:t>Professor_ID.</w:t>
      </w:r>
    </w:p>
    <w:p>
      <w:pPr>
        <w:pStyle w:val="Heading2"/>
        <w:widowControl/>
        <w:spacing w:lineRule="auto" w:line="300" w:before="0" w:after="0"/>
        <w:ind w:left="0" w:right="0" w:hanging="0"/>
        <w:jc w:val="left"/>
        <w:rPr>
          <w:rFonts w:ascii="Heebo;sans-serif" w:hAnsi="Heebo;sans-serif"/>
          <w:b w:val="false"/>
          <w:b w:val="false"/>
          <w:i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Weak Entity</w:t>
      </w:r>
    </w:p>
    <w:p>
      <w:pPr>
        <w:pStyle w:val="TextBody"/>
        <w:widowControl/>
        <w:spacing w:lineRule="auto" w:line="384" w:before="24" w:after="120"/>
        <w:ind w:left="24" w:right="24"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The weak entity in DBMS do not have a primary key and are dependent on the parent entity. It mainly depends on other entities.</w:t>
      </w:r>
    </w:p>
    <w:p>
      <w:pPr>
        <w:pStyle w:val="TextBody"/>
        <w:widowControl/>
        <w:spacing w:lineRule="auto" w:line="384" w:before="24" w:after="120"/>
        <w:ind w:left="24" w:right="24" w:hanging="0"/>
        <w:jc w:val="both"/>
        <w:rPr>
          <w:rFonts w:ascii="Nunito;sans-serif" w:hAnsi="Nunito;sans-serif"/>
          <w:b w:val="false"/>
          <w:b w:val="false"/>
          <w:i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Weak Entity is represented by double rectangle −</w:t>
      </w:r>
    </w:p>
    <w:p>
      <w:pPr>
        <w:pStyle w:val="TextBody"/>
        <w:widowControl/>
        <w:spacing w:lineRule="auto" w:line="384" w:before="24" w:after="120"/>
        <w:ind w:left="24" w:right="24" w:hanging="0"/>
        <w:jc w:val="both"/>
        <w:rPr>
          <w:caps w:val="false"/>
          <w:smallCaps w:val="false"/>
          <w:color w:val="000000"/>
          <w:spacing w:val="0"/>
        </w:rPr>
      </w:pPr>
      <w:r>
        <w:rPr/>
        <w:drawing>
          <wp:inline distT="0" distB="0" distL="0" distR="0">
            <wp:extent cx="4572000" cy="166116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0"/>
                    <a:srcRect l="-220" t="-607" r="-220" b="-607"/>
                    <a:stretch>
                      <a:fillRect/>
                    </a:stretch>
                  </pic:blipFill>
                  <pic:spPr bwMode="auto">
                    <a:xfrm>
                      <a:off x="0" y="0"/>
                      <a:ext cx="4572000" cy="1661160"/>
                    </a:xfrm>
                    <a:prstGeom prst="rect">
                      <a:avLst/>
                    </a:prstGeom>
                    <a:ln w="635">
                      <a:solidFill>
                        <a:srgbClr val="DADADA"/>
                      </a:solidFill>
                    </a:ln>
                  </pic:spPr>
                </pic:pic>
              </a:graphicData>
            </a:graphic>
          </wp:inline>
        </w:drawing>
      </w:r>
    </w:p>
    <w:p>
      <w:pPr>
        <w:pStyle w:val="TextBody"/>
        <w:widowControl/>
        <w:spacing w:lineRule="auto" w:line="384" w:before="24" w:after="120"/>
        <w:ind w:left="24" w:right="24" w:hanging="0"/>
        <w:jc w:val="both"/>
        <w:rPr/>
      </w:pPr>
      <w:r>
        <w:rPr>
          <w:rFonts w:ascii="Nunito;sans-serif" w:hAnsi="Nunito;sans-serif"/>
          <w:b w:val="false"/>
          <w:i w:val="false"/>
          <w:caps w:val="false"/>
          <w:smallCaps w:val="false"/>
          <w:color w:val="000000"/>
          <w:spacing w:val="0"/>
          <w:sz w:val="19"/>
        </w:rPr>
        <w:t>Continuing our previous example, </w:t>
      </w:r>
      <w:r>
        <w:rPr>
          <w:rStyle w:val="StrongEmphasis"/>
          <w:rFonts w:ascii="Nunito;sans-serif" w:hAnsi="Nunito;sans-serif"/>
          <w:b/>
          <w:i w:val="false"/>
          <w:caps w:val="false"/>
          <w:smallCaps w:val="false"/>
          <w:color w:val="000000"/>
          <w:spacing w:val="0"/>
          <w:sz w:val="19"/>
        </w:rPr>
        <w:t>Professor </w:t>
      </w:r>
      <w:r>
        <w:rPr>
          <w:rFonts w:ascii="Nunito;sans-serif" w:hAnsi="Nunito;sans-serif"/>
          <w:b w:val="false"/>
          <w:i w:val="false"/>
          <w:caps w:val="false"/>
          <w:smallCaps w:val="false"/>
          <w:color w:val="000000"/>
          <w:spacing w:val="0"/>
          <w:sz w:val="19"/>
        </w:rPr>
        <w:t>is a strong entity, and the primary key is  </w:t>
      </w:r>
      <w:r>
        <w:rPr>
          <w:rStyle w:val="StrongEmphasis"/>
          <w:rFonts w:ascii="Nunito;sans-serif" w:hAnsi="Nunito;sans-serif"/>
          <w:b/>
          <w:i w:val="false"/>
          <w:caps w:val="false"/>
          <w:smallCaps w:val="false"/>
          <w:color w:val="000000"/>
          <w:spacing w:val="0"/>
          <w:sz w:val="19"/>
        </w:rPr>
        <w:t>Professor_ID</w:t>
      </w:r>
      <w:r>
        <w:rPr>
          <w:rFonts w:ascii="Nunito;sans-serif" w:hAnsi="Nunito;sans-serif"/>
          <w:b w:val="false"/>
          <w:i w:val="false"/>
          <w:caps w:val="false"/>
          <w:smallCaps w:val="false"/>
          <w:color w:val="000000"/>
          <w:spacing w:val="0"/>
          <w:sz w:val="19"/>
        </w:rPr>
        <w:t>. However, another entity is</w:t>
      </w:r>
      <w:r>
        <w:rPr>
          <w:rStyle w:val="StrongEmphasis"/>
          <w:rFonts w:ascii="Nunito;sans-serif" w:hAnsi="Nunito;sans-serif"/>
          <w:b w:val="false"/>
          <w:i w:val="false"/>
          <w:caps w:val="false"/>
          <w:smallCaps w:val="false"/>
          <w:color w:val="000000"/>
          <w:spacing w:val="0"/>
          <w:sz w:val="19"/>
        </w:rPr>
        <w:t> </w:t>
      </w:r>
      <w:r>
        <w:rPr>
          <w:rStyle w:val="StrongEmphasis"/>
          <w:rFonts w:ascii="Nunito;sans-serif" w:hAnsi="Nunito;sans-serif"/>
          <w:b/>
          <w:i w:val="false"/>
          <w:caps w:val="false"/>
          <w:smallCaps w:val="false"/>
          <w:color w:val="000000"/>
          <w:spacing w:val="0"/>
          <w:sz w:val="19"/>
        </w:rPr>
        <w:t>Professor_Dependents</w:t>
      </w:r>
      <w:r>
        <w:rPr>
          <w:rFonts w:ascii="Nunito;sans-serif" w:hAnsi="Nunito;sans-serif"/>
          <w:b w:val="false"/>
          <w:i w:val="false"/>
          <w:caps w:val="false"/>
          <w:smallCaps w:val="false"/>
          <w:color w:val="000000"/>
          <w:spacing w:val="0"/>
          <w:sz w:val="19"/>
        </w:rPr>
        <w:t>, which is our Weak Entity.</w:t>
      </w:r>
    </w:p>
    <w:p>
      <w:pPr>
        <w:pStyle w:val="TextBody"/>
        <w:widowControl/>
        <w:spacing w:lineRule="auto" w:line="384" w:before="24" w:after="120"/>
        <w:ind w:left="24" w:right="24" w:hanging="0"/>
        <w:jc w:val="both"/>
        <w:rPr/>
      </w:pPr>
      <w:r>
        <w:rPr>
          <w:rStyle w:val="StrongEmphasis"/>
          <w:rFonts w:ascii="Nunito;sans-serif" w:hAnsi="Nunito;sans-serif"/>
          <w:b/>
          <w:i w:val="false"/>
          <w:caps w:val="false"/>
          <w:smallCaps w:val="false"/>
          <w:color w:val="000000"/>
          <w:spacing w:val="0"/>
          <w:sz w:val="19"/>
        </w:rPr>
        <w:t>&lt;Professor_Dependents&gt;</w:t>
      </w:r>
    </w:p>
    <w:tbl>
      <w:tblPr>
        <w:tblW w:w="7692" w:type="dxa"/>
        <w:jc w:val="left"/>
        <w:tblInd w:w="0" w:type="dxa"/>
        <w:tblLayout w:type="fixed"/>
        <w:tblCellMar>
          <w:top w:w="36" w:type="dxa"/>
          <w:left w:w="36" w:type="dxa"/>
          <w:bottom w:w="36" w:type="dxa"/>
          <w:right w:w="36" w:type="dxa"/>
        </w:tblCellMar>
      </w:tblPr>
      <w:tblGrid>
        <w:gridCol w:w="2568"/>
        <w:gridCol w:w="2555"/>
        <w:gridCol w:w="2569"/>
      </w:tblGrid>
      <w:tr>
        <w:trPr/>
        <w:tc>
          <w:tcPr>
            <w:tcW w:w="256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Name</w:t>
            </w:r>
          </w:p>
        </w:tc>
        <w:tc>
          <w:tcPr>
            <w:tcW w:w="2555"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DOB</w:t>
            </w:r>
          </w:p>
        </w:tc>
        <w:tc>
          <w:tcPr>
            <w:tcW w:w="2569"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Relation</w:t>
            </w:r>
          </w:p>
        </w:tc>
      </w:tr>
    </w:tbl>
    <w:p>
      <w:pPr>
        <w:pStyle w:val="TextBody"/>
        <w:widowControl/>
        <w:spacing w:lineRule="auto" w:line="384" w:before="24" w:after="120"/>
        <w:ind w:left="24" w:right="24" w:hanging="0"/>
        <w:jc w:val="both"/>
        <w:rPr/>
      </w:pPr>
      <w:r>
        <w:rPr>
          <w:rFonts w:ascii="Nunito;sans-serif" w:hAnsi="Nunito;sans-serif"/>
          <w:b w:val="false"/>
          <w:i w:val="false"/>
          <w:caps w:val="false"/>
          <w:smallCaps w:val="false"/>
          <w:color w:val="000000"/>
          <w:spacing w:val="0"/>
          <w:sz w:val="19"/>
        </w:rPr>
        <w:br/>
        <w:t>This is a weak entity since its existence is dependent on another entity </w:t>
      </w:r>
      <w:r>
        <w:rPr>
          <w:rStyle w:val="StrongEmphasis"/>
          <w:rFonts w:ascii="Nunito;sans-serif" w:hAnsi="Nunito;sans-serif"/>
          <w:b/>
          <w:i w:val="false"/>
          <w:caps w:val="false"/>
          <w:smallCaps w:val="false"/>
          <w:color w:val="000000"/>
          <w:spacing w:val="0"/>
          <w:sz w:val="19"/>
        </w:rPr>
        <w:t>Professor</w:t>
      </w:r>
      <w:r>
        <w:rPr>
          <w:rFonts w:ascii="Nunito;sans-serif" w:hAnsi="Nunito;sans-serif"/>
          <w:b w:val="false"/>
          <w:i w:val="false"/>
          <w:caps w:val="false"/>
          <w:smallCaps w:val="false"/>
          <w:color w:val="000000"/>
          <w:spacing w:val="0"/>
          <w:sz w:val="19"/>
        </w:rPr>
        <w:t>, which we saw above. A Professor has Dependents.</w:t>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3. explain all keys?</w:t>
      </w:r>
    </w:p>
    <w:p>
      <w:pPr>
        <w:pStyle w:val="Normal"/>
        <w:jc w:val="left"/>
        <w:rPr/>
      </w:pPr>
      <w:r>
        <w:rPr>
          <w:rFonts w:ascii="urw-din;sans-serif" w:hAnsi="urw-din;sans-serif"/>
          <w:b w:val="false"/>
          <w:i w:val="false"/>
          <w:caps w:val="false"/>
          <w:smallCaps w:val="false"/>
          <w:color w:val="273239"/>
          <w:spacing w:val="0"/>
          <w:sz w:val="20"/>
        </w:rPr>
        <w:t xml:space="preserve">Ans - </w:t>
      </w:r>
      <w:r>
        <w:rPr>
          <w:rStyle w:val="StrongEmphasis"/>
          <w:rFonts w:ascii="apple-system;BlinkMacSystemFont;Segoe UI;Roboto;Oxygen;Ubuntu;Cantarell;Fira Sans;Droid Sans;Helvetica Neue;sans-serif" w:hAnsi="apple-system;BlinkMacSystemFont;Segoe UI;Roboto;Oxygen;Ubuntu;Cantarell;Fira Sans;Droid Sans;Helvetica Neue;sans-serif"/>
          <w:b/>
        </w:rPr>
        <w:t>1. Primary Key</w:t>
      </w:r>
    </w:p>
    <w:p>
      <w:pPr>
        <w:pStyle w:val="TextBody"/>
        <w:spacing w:before="0" w:after="0"/>
        <w:ind w:left="0" w:right="0" w:hanging="0"/>
        <w:rPr/>
      </w:pPr>
      <w:r>
        <w:rPr>
          <w:b w:val="false"/>
        </w:rPr>
        <w:t>If you’re wondering what is primary key in DBMS,</w:t>
      </w:r>
      <w:r>
        <w:rPr/>
        <w:t xml:space="preserve">  </w:t>
      </w:r>
      <w:r>
        <w:rPr>
          <w:b w:val="false"/>
        </w:rPr>
        <w:t>primary key is a column of a table or a set of columns that helps to identify every record present in that table uniquely. There can be only one primary Key in a table. Also, the primary Key cannot have the same values repeating for any row. Every value of the primary key must be different with no repetitions. Amid many details, a primary key is the most significant one to understand what are keys and what is primary key in DBMS.</w:t>
      </w:r>
    </w:p>
    <w:p>
      <w:pPr>
        <w:pStyle w:val="TextBody"/>
        <w:spacing w:before="0" w:after="0"/>
        <w:ind w:left="0" w:right="0" w:hanging="0"/>
        <w:rPr/>
      </w:pPr>
      <w:r>
        <w:rPr/>
        <w:t>The PRIMARY KEY (PK) constraint put on a column or set of columns will not allow them to have any null values or any duplicates. One table can have only one primary key constraint. Any value in the primary key cannot be changed by any foreign keys (explained below) which refer to it.</w:t>
      </w:r>
    </w:p>
    <w:p>
      <w:pPr>
        <w:pStyle w:val="Heading3"/>
        <w:spacing w:lineRule="auto" w:line="288" w:before="0" w:after="0"/>
        <w:ind w:left="0" w:right="0" w:hanging="0"/>
        <w:rPr/>
      </w:pPr>
      <w:bookmarkStart w:id="1" w:name="2_Super_Key"/>
      <w:bookmarkEnd w:id="1"/>
      <w:r>
        <w:rPr>
          <w:rStyle w:val="StrongEmphasis"/>
          <w:rFonts w:ascii="apple-system;BlinkMacSystemFont;Segoe UI;Roboto;Oxygen;Ubuntu;Cantarell;Fira Sans;Droid Sans;Helvetica Neue;sans-serif" w:hAnsi="apple-system;BlinkMacSystemFont;Segoe UI;Roboto;Oxygen;Ubuntu;Cantarell;Fira Sans;Droid Sans;Helvetica Neue;sans-serif"/>
          <w:b/>
        </w:rPr>
        <w:t>2. Super Key</w:t>
      </w:r>
    </w:p>
    <w:p>
      <w:pPr>
        <w:pStyle w:val="TextBody"/>
        <w:spacing w:before="0" w:after="0"/>
        <w:ind w:left="0" w:right="0" w:hanging="0"/>
        <w:rPr/>
      </w:pPr>
      <w:r>
        <w:rPr/>
        <w:t>Super Key is the set of all the keys which help to identify rows in a table uniquely. This means that all those columns of a table than capable of identifying the other columns of that table uniquely will all be considered super keys.</w:t>
      </w:r>
    </w:p>
    <w:p>
      <w:pPr>
        <w:pStyle w:val="TextBody"/>
        <w:spacing w:before="0" w:after="0"/>
        <w:ind w:left="0" w:right="0" w:hanging="0"/>
        <w:rPr/>
      </w:pPr>
      <w:r>
        <w:rPr/>
        <w:t>Super Key is the superset of a candidate key (explained below). The Primary Key of a table is picked from the super key set to be made the table’s identity attribute.</w:t>
      </w:r>
    </w:p>
    <w:p>
      <w:pPr>
        <w:pStyle w:val="Heading3"/>
        <w:spacing w:lineRule="auto" w:line="288" w:before="0" w:after="0"/>
        <w:ind w:left="0" w:right="0" w:hanging="0"/>
        <w:rPr/>
      </w:pPr>
      <w:bookmarkStart w:id="2" w:name="3_Candidate_Key"/>
      <w:bookmarkEnd w:id="2"/>
      <w:r>
        <w:rPr>
          <w:rStyle w:val="StrongEmphasis"/>
          <w:rFonts w:ascii="apple-system;BlinkMacSystemFont;Segoe UI;Roboto;Oxygen;Ubuntu;Cantarell;Fira Sans;Droid Sans;Helvetica Neue;sans-serif" w:hAnsi="apple-system;BlinkMacSystemFont;Segoe UI;Roboto;Oxygen;Ubuntu;Cantarell;Fira Sans;Droid Sans;Helvetica Neue;sans-serif"/>
          <w:b/>
        </w:rPr>
        <w:t>3. Candidate Key</w:t>
      </w:r>
    </w:p>
    <w:p>
      <w:pPr>
        <w:pStyle w:val="TextBody"/>
        <w:spacing w:before="0" w:after="0"/>
        <w:ind w:left="0" w:right="0" w:hanging="0"/>
        <w:rPr/>
      </w:pPr>
      <w:r>
        <w:rPr/>
        <w:t>Candidate keys are those attributes that uniquely identify rows of a table. The Primary Key of a table is selected from one of the candidate keys. So, candidate keys have the same properties as the primary keys explained above. There can be more than one candidate keys in a table.</w:t>
      </w:r>
    </w:p>
    <w:p>
      <w:pPr>
        <w:pStyle w:val="TextBody"/>
        <w:spacing w:before="0" w:after="0"/>
        <w:ind w:left="0" w:right="0" w:hanging="0"/>
        <w:rPr>
          <w:b w:val="false"/>
          <w:b w:val="false"/>
        </w:rPr>
      </w:pPr>
      <w:r>
        <w:rPr>
          <w:b w:val="false"/>
        </w:rPr>
        <w:t>There can be more candidate keys than just one for any table, but they can never be empty. Every candidate key carries unique information and value. Besides these characteristics, a combination of attributes also works as a set of candidate keys.</w:t>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4. foreign key</w:t>
      </w:r>
    </w:p>
    <w:p>
      <w:pPr>
        <w:pStyle w:val="Normal"/>
        <w:jc w:val="left"/>
        <w:rPr>
          <w:rFonts w:ascii="urw-din;sans-serif" w:hAnsi="urw-din;sans-serif"/>
          <w:b w:val="false"/>
          <w:b w:val="false"/>
          <w:i w:val="false"/>
          <w:i w:val="false"/>
          <w:caps w:val="false"/>
          <w:smallCaps w:val="false"/>
          <w:color w:val="273239"/>
          <w:spacing w:val="0"/>
          <w:sz w:val="20"/>
        </w:rPr>
      </w:pPr>
      <w:r>
        <w:rPr>
          <w:rStyle w:val="StrongEmphasis"/>
          <w:rFonts w:ascii="Source Sans Pro;sans-serif" w:hAnsi="Source Sans Pro;sans-serif"/>
          <w:b w:val="false"/>
          <w:i w:val="false"/>
          <w:caps w:val="false"/>
          <w:smallCaps w:val="false"/>
          <w:color w:val="222222"/>
          <w:spacing w:val="0"/>
          <w:sz w:val="22"/>
        </w:rPr>
        <w:t>FOREIGN KEY</w:t>
      </w:r>
      <w:r>
        <w:rPr>
          <w:rFonts w:ascii="urw-din;sans-serif" w:hAnsi="urw-din;sans-serif"/>
          <w:b w:val="false"/>
          <w:i w:val="false"/>
          <w:caps w:val="false"/>
          <w:smallCaps w:val="false"/>
          <w:color w:val="222222"/>
          <w:spacing w:val="0"/>
          <w:sz w:val="20"/>
        </w:rPr>
        <w:t> </w:t>
      </w:r>
      <w:r>
        <w:rPr>
          <w:rFonts w:ascii="Source Sans Pro;sans-serif" w:hAnsi="Source Sans Pro;sans-serif"/>
          <w:b w:val="false"/>
          <w:i w:val="false"/>
          <w:caps w:val="false"/>
          <w:smallCaps w:val="false"/>
          <w:color w:val="222222"/>
          <w:spacing w:val="0"/>
          <w:sz w:val="22"/>
        </w:rPr>
        <w:t>is a column that creates a relationship between two tables. The purpose of Foreign keys is to maintain data integrity and allow navigation between two different instances of an entity. It acts as a cross-reference between two tables as it references the primary key of another table.</w:t>
      </w:r>
    </w:p>
    <w:p>
      <w:pPr>
        <w:pStyle w:val="Normal"/>
        <w:jc w:val="left"/>
        <w:rPr>
          <w:rFonts w:ascii="urw-din;sans-serif" w:hAnsi="urw-din;sans-serif"/>
          <w:b w:val="false"/>
          <w:b w:val="false"/>
          <w:i w:val="false"/>
          <w:i w:val="false"/>
          <w:caps w:val="false"/>
          <w:smallCaps w:val="false"/>
          <w:color w:val="273239"/>
          <w:spacing w:val="0"/>
          <w:sz w:val="20"/>
        </w:rPr>
      </w:pPr>
      <w:r>
        <w:rPr>
          <w:rFonts w:ascii="Source Sans Pro;sans-serif" w:hAnsi="Source Sans Pro;sans-serif"/>
          <w:b w:val="false"/>
          <w:i w:val="false"/>
          <w:caps w:val="false"/>
          <w:smallCaps w:val="false"/>
          <w:color w:val="222222"/>
          <w:spacing w:val="0"/>
          <w:sz w:val="22"/>
        </w:rPr>
        <w:t>4. query processing and its steps?</w:t>
      </w:r>
    </w:p>
    <w:p>
      <w:pPr>
        <w:pStyle w:val="Normal"/>
        <w:jc w:val="left"/>
        <w:rPr>
          <w:rFonts w:ascii="urw-din;sans-serif" w:hAnsi="urw-din;sans-serif"/>
          <w:b w:val="false"/>
          <w:b w:val="false"/>
          <w:i w:val="false"/>
          <w:i w:val="false"/>
          <w:caps w:val="false"/>
          <w:smallCaps w:val="false"/>
          <w:color w:val="273239"/>
          <w:spacing w:val="0"/>
          <w:sz w:val="20"/>
        </w:rPr>
      </w:pPr>
      <w:r>
        <w:rPr>
          <w:rFonts w:ascii="Source Sans Pro;sans-serif" w:hAnsi="Source Sans Pro;sans-serif"/>
          <w:b w:val="false"/>
          <w:i w:val="false"/>
          <w:caps w:val="false"/>
          <w:smallCaps w:val="false"/>
          <w:color w:val="222222"/>
          <w:spacing w:val="0"/>
          <w:sz w:val="22"/>
        </w:rPr>
        <w:t>Ans - Query Processing</w:t>
      </w:r>
    </w:p>
    <w:p>
      <w:pPr>
        <w:pStyle w:val="TextBody"/>
        <w:widowControl/>
        <w:spacing w:lineRule="atLeast" w:line="216" w:before="0" w:after="0"/>
        <w:ind w:left="0" w:right="0" w:hanging="0"/>
        <w:rPr>
          <w:rFonts w:ascii="Trebuchet MS;sans-serif" w:hAnsi="Trebuchet MS;sans-serif"/>
          <w:b w:val="false"/>
          <w:b w:val="false"/>
          <w:i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Query Processing would mean the entire process or activity which involves query translation into low level instructions, query optimization to save resources, cost estimation or evaluation of query, and extraction of data from the database.</w:t>
      </w:r>
    </w:p>
    <w:p>
      <w:pPr>
        <w:pStyle w:val="TextBody"/>
        <w:widowControl/>
        <w:spacing w:lineRule="atLeast" w:line="216" w:before="0" w:after="0"/>
        <w:ind w:left="0" w:right="0" w:hanging="0"/>
        <w:rPr>
          <w:rFonts w:ascii="Trebuchet MS;sans-serif" w:hAnsi="Trebuchet MS;sans-serif"/>
          <w:b w:val="false"/>
          <w:b w:val="false"/>
          <w:i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Goal: To find an efficient Query Execution Plan for a given SQL query which would minimize the cost considerably, especially ti</w:t>
      </w: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191000" cy="2895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1"/>
                    <a:stretch>
                      <a:fillRect/>
                    </a:stretch>
                  </pic:blipFill>
                  <pic:spPr bwMode="auto">
                    <a:xfrm>
                      <a:off x="0" y="0"/>
                      <a:ext cx="4191000" cy="2895600"/>
                    </a:xfrm>
                    <a:prstGeom prst="rect">
                      <a:avLst/>
                    </a:prstGeom>
                  </pic:spPr>
                </pic:pic>
              </a:graphicData>
            </a:graphic>
          </wp:anchor>
        </w:drawing>
      </w:r>
      <w:r>
        <w:rPr>
          <w:rFonts w:ascii="Trebuchet MS;sans-serif" w:hAnsi="Trebuchet MS;sans-serif"/>
          <w:b w:val="false"/>
          <w:i w:val="false"/>
          <w:caps w:val="false"/>
          <w:smallCaps w:val="false"/>
          <w:color w:val="222222"/>
          <w:spacing w:val="0"/>
          <w:sz w:val="24"/>
        </w:rPr>
        <w:t>m</w:t>
      </w:r>
      <w:r>
        <w:rPr>
          <w:rFonts w:ascii="Trebuchet MS;sans-serif" w:hAnsi="Trebuchet MS;sans-serif"/>
          <w:b w:val="false"/>
          <w:i w:val="false"/>
          <w:caps w:val="false"/>
          <w:smallCaps w:val="false"/>
          <w:color w:val="222222"/>
          <w:spacing w:val="0"/>
          <w:sz w:val="24"/>
        </w:rPr>
        <w:t>e.</w:t>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Normal"/>
        <w:jc w:val="left"/>
        <w:rPr>
          <w:rFonts w:ascii="Trebuchet MS;sans-serif" w:hAnsi="Trebuchet MS;sans-serif"/>
          <w:b/>
          <w:b/>
          <w:i w:val="false"/>
          <w:i w:val="false"/>
          <w:caps w:val="false"/>
          <w:smallCaps w:val="false"/>
          <w:color w:val="222222"/>
          <w:spacing w:val="0"/>
          <w:sz w:val="24"/>
          <w:u w:val="single"/>
        </w:rPr>
      </w:pPr>
      <w:r>
        <w:rPr>
          <w:rFonts w:ascii="Trebuchet MS;sans-serif" w:hAnsi="Trebuchet MS;sans-serif"/>
          <w:b/>
          <w:i w:val="false"/>
          <w:caps w:val="false"/>
          <w:smallCaps w:val="false"/>
          <w:color w:val="222222"/>
          <w:spacing w:val="0"/>
          <w:sz w:val="24"/>
          <w:u w:val="single"/>
        </w:rPr>
        <w:t>Step 1: Parsing</w:t>
      </w:r>
    </w:p>
    <w:p>
      <w:pPr>
        <w:pStyle w:val="Normal"/>
        <w:widowControl/>
        <w:spacing w:lineRule="atLeast" w:line="216" w:before="0" w:after="0"/>
        <w:ind w:left="0" w:right="0" w:hanging="0"/>
        <w:rPr>
          <w:rFonts w:ascii="Trebuchet MS;sans-serif" w:hAnsi="Trebuchet MS;sans-serif"/>
          <w:b w:val="false"/>
          <w:b w:val="false"/>
          <w:i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In this step, the parser of the query processor module checks the syntax of the query, the user’s privileges to execute the query, the table names and attribute names, etc. The correct table names, attribute names and the privilege of the users can be taken from the system catalog (data dictionary).</w:t>
      </w:r>
    </w:p>
    <w:p>
      <w:pPr>
        <w:pStyle w:val="Normal"/>
        <w:widowControl/>
        <w:spacing w:lineRule="atLeast" w:line="216" w:before="0" w:after="0"/>
        <w:ind w:left="0" w:right="0" w:hanging="0"/>
        <w:rPr>
          <w:rFonts w:ascii="Trebuchet MS;sans-serif" w:hAnsi="Trebuchet MS;sans-serif"/>
          <w:b/>
          <w:b/>
          <w:i w:val="false"/>
          <w:i w:val="false"/>
          <w:caps w:val="false"/>
          <w:smallCaps w:val="false"/>
          <w:color w:val="222222"/>
          <w:spacing w:val="0"/>
          <w:sz w:val="24"/>
          <w:u w:val="single"/>
        </w:rPr>
      </w:pPr>
      <w:r>
        <w:rPr>
          <w:rFonts w:ascii="Trebuchet MS;sans-serif" w:hAnsi="Trebuchet MS;sans-serif"/>
          <w:b/>
          <w:i w:val="false"/>
          <w:caps w:val="false"/>
          <w:smallCaps w:val="false"/>
          <w:color w:val="222222"/>
          <w:spacing w:val="0"/>
          <w:sz w:val="24"/>
          <w:u w:val="single"/>
        </w:rPr>
        <w:t>Step 2: Translation</w:t>
      </w:r>
    </w:p>
    <w:p>
      <w:pPr>
        <w:pStyle w:val="Normal"/>
        <w:widowControl/>
        <w:spacing w:lineRule="atLeast" w:line="216" w:before="0" w:after="0"/>
        <w:ind w:left="0" w:right="0" w:hanging="0"/>
        <w:rPr>
          <w:rFonts w:ascii="Trebuchet MS;sans-serif" w:hAnsi="Trebuchet MS;sans-serif"/>
          <w:b w:val="false"/>
          <w:b w:val="false"/>
          <w:i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If we have written a valid query, then it is converted from high level language SQL to low level instruction in Relational Algebra.</w:t>
      </w:r>
    </w:p>
    <w:p>
      <w:pPr>
        <w:pStyle w:val="Normal"/>
        <w:spacing w:before="0" w:after="0"/>
        <w:rPr/>
      </w:pPr>
      <w:r>
        <w:rPr/>
        <w:br/>
      </w:r>
      <w:r>
        <w:rPr>
          <w:rFonts w:ascii="Trebuchet MS;sans-serif" w:hAnsi="Trebuchet MS;sans-serif"/>
          <w:b/>
          <w:i w:val="false"/>
          <w:caps w:val="false"/>
          <w:smallCaps w:val="false"/>
          <w:color w:val="222222"/>
          <w:spacing w:val="0"/>
          <w:sz w:val="24"/>
          <w:u w:val="single"/>
        </w:rPr>
        <w:t>Step 3: Optimizer</w:t>
      </w:r>
    </w:p>
    <w:p>
      <w:pPr>
        <w:pStyle w:val="Normal"/>
        <w:widowControl/>
        <w:spacing w:lineRule="atLeast" w:line="216" w:before="0" w:after="0"/>
        <w:ind w:left="0" w:right="0" w:hanging="0"/>
        <w:rPr>
          <w:rFonts w:ascii="Trebuchet MS;sans-serif" w:hAnsi="Trebuchet MS;sans-serif"/>
          <w:b w:val="false"/>
          <w:b w:val="false"/>
          <w:i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Optimizer uses the statistical data stored as part of data dictionary. The statistical data are information about the size of the table, the length of records, the indexes created on the table, etc. Optimizer also checks for the conditions and conditional attributes which are parts of the query.</w:t>
      </w:r>
    </w:p>
    <w:p>
      <w:pPr>
        <w:pStyle w:val="Normal"/>
        <w:widowControl/>
        <w:spacing w:lineRule="atLeast" w:line="216" w:before="0" w:after="0"/>
        <w:ind w:left="0" w:right="0" w:hanging="0"/>
        <w:rPr>
          <w:rFonts w:ascii="Trebuchet MS;sans-serif" w:hAnsi="Trebuchet MS;sans-serif"/>
          <w:b/>
          <w:b/>
          <w:i w:val="false"/>
          <w:i w:val="false"/>
          <w:caps w:val="false"/>
          <w:smallCaps w:val="false"/>
          <w:color w:val="222222"/>
          <w:spacing w:val="0"/>
          <w:sz w:val="24"/>
          <w:u w:val="single"/>
        </w:rPr>
      </w:pPr>
      <w:r>
        <w:rPr>
          <w:rFonts w:ascii="Trebuchet MS;sans-serif" w:hAnsi="Trebuchet MS;sans-serif"/>
          <w:b/>
          <w:i w:val="false"/>
          <w:caps w:val="false"/>
          <w:smallCaps w:val="false"/>
          <w:color w:val="222222"/>
          <w:spacing w:val="0"/>
          <w:sz w:val="24"/>
          <w:u w:val="single"/>
        </w:rPr>
        <w:t>Step 4: Execution Plan</w:t>
      </w:r>
    </w:p>
    <w:p>
      <w:pPr>
        <w:pStyle w:val="Normal"/>
        <w:widowControl/>
        <w:spacing w:lineRule="atLeast" w:line="216" w:before="0" w:after="0"/>
        <w:ind w:left="0" w:right="0" w:hanging="0"/>
        <w:rPr>
          <w:rFonts w:ascii="Trebuchet MS;sans-serif" w:hAnsi="Trebuchet MS;sans-serif"/>
          <w:b w:val="false"/>
          <w:b w:val="false"/>
          <w:i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A query can be expressed in many ways. The query processor module, at this stage, using the information collected in step 3 to find different relational algebra expressions that are equivalent and return the result of the one which we have written already.</w:t>
      </w:r>
    </w:p>
    <w:p>
      <w:pPr>
        <w:pStyle w:val="Normal"/>
        <w:spacing w:before="0" w:after="0"/>
        <w:rPr>
          <w:rFonts w:ascii="Trebuchet MS;sans-serif" w:hAnsi="Trebuchet MS;sans-serif"/>
          <w:b/>
          <w:b/>
          <w:i w:val="false"/>
          <w:i w:val="false"/>
          <w:caps w:val="false"/>
          <w:smallCaps w:val="false"/>
          <w:color w:val="222222"/>
          <w:spacing w:val="0"/>
          <w:sz w:val="24"/>
          <w:u w:val="single"/>
        </w:rPr>
      </w:pPr>
      <w:r>
        <w:rPr>
          <w:rFonts w:ascii="Trebuchet MS;sans-serif" w:hAnsi="Trebuchet MS;sans-serif"/>
          <w:b/>
          <w:i w:val="false"/>
          <w:caps w:val="false"/>
          <w:smallCaps w:val="false"/>
          <w:color w:val="222222"/>
          <w:spacing w:val="0"/>
          <w:sz w:val="24"/>
          <w:u w:val="single"/>
        </w:rPr>
        <w:t>Step 5: Evaluation</w:t>
      </w:r>
    </w:p>
    <w:p>
      <w:pPr>
        <w:pStyle w:val="Normal"/>
        <w:widowControl/>
        <w:spacing w:lineRule="atLeast" w:line="216" w:before="0" w:after="0"/>
        <w:ind w:left="0" w:right="0" w:hanging="0"/>
        <w:rPr>
          <w:rFonts w:ascii="Trebuchet MS;sans-serif" w:hAnsi="Trebuchet MS;sans-serif"/>
          <w:b w:val="false"/>
          <w:b w:val="false"/>
          <w:i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Though we got many execution plans constructed through statistical data, though they return same result (obvious), they differ in terms of Time consumption to execute the query, or the Space required executing the query. Hence, it is mandatory choose one plan which obviously consumes less cost.</w:t>
      </w:r>
    </w:p>
    <w:p>
      <w:pPr>
        <w:pStyle w:val="Normal"/>
        <w:widowControl/>
        <w:spacing w:lineRule="atLeast" w:line="216" w:before="0" w:after="0"/>
        <w:ind w:left="0" w:right="0" w:hanging="0"/>
        <w:rPr>
          <w:rFonts w:ascii="Trebuchet MS;sans-serif" w:hAnsi="Trebuchet MS;sans-serif"/>
          <w:b w:val="false"/>
          <w:b w:val="false"/>
          <w:i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At this stage, we choose one execution plan of the several we have developed. This Execution plan accesses data from the database to give the final result.</w:t>
      </w:r>
    </w:p>
    <w:p>
      <w:pPr>
        <w:pStyle w:val="Normal"/>
        <w:spacing w:before="0" w:after="0"/>
        <w:rPr/>
      </w:pPr>
      <w:r>
        <w:rPr/>
      </w:r>
    </w:p>
    <w:p>
      <w:pPr>
        <w:pStyle w:val="Normal"/>
        <w:spacing w:before="0" w:after="0"/>
        <w:rPr/>
      </w:pPr>
      <w:r>
        <w:rPr/>
        <w:t>4. Relational algebra?</w:t>
      </w:r>
    </w:p>
    <w:p>
      <w:pPr>
        <w:pStyle w:val="Normal"/>
        <w:spacing w:before="0" w:after="0"/>
        <w:rPr/>
      </w:pPr>
      <w:r>
        <w:rPr/>
        <w:t>Ans – ma`am ne jo likhwaya h usme se pdhna h wo easy h</w:t>
      </w:r>
    </w:p>
    <w:p>
      <w:pPr>
        <w:pStyle w:val="Normal"/>
        <w:spacing w:before="0" w:after="0"/>
        <w:rPr/>
      </w:pPr>
      <w:r>
        <w:rPr/>
      </w:r>
    </w:p>
    <w:p>
      <w:pPr>
        <w:pStyle w:val="Normal"/>
        <w:spacing w:before="0" w:after="0"/>
        <w:rPr/>
      </w:pPr>
      <w:r>
        <w:rPr/>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UNIT – 4</w:t>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1. FUNCTIONAL DEPENEDCIES?</w:t>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 xml:space="preserve">ANS - </w:t>
      </w:r>
      <w:r>
        <w:rPr>
          <w:rFonts w:ascii="erdana;helvetica;arial;sans-serif" w:hAnsi="erdana;helvetica;arial;sans-serif"/>
          <w:b w:val="false"/>
          <w:i w:val="false"/>
          <w:caps w:val="false"/>
          <w:smallCaps w:val="false"/>
          <w:color w:val="610B38"/>
          <w:spacing w:val="0"/>
          <w:sz w:val="35"/>
        </w:rPr>
        <w:t>Functional Dependency</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The functional dependency is a relationship that exists between two attributes. It typically exists between the primary key and non-key attribute within a table.</w:t>
      </w:r>
    </w:p>
    <w:p>
      <w:pPr>
        <w:pStyle w:val="TextBody"/>
        <w:widowControl/>
        <w:numPr>
          <w:ilvl w:val="0"/>
          <w:numId w:val="8"/>
        </w:numP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X   →   Y  </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The left side of FD is known as a determinant, the right side of the production is known as a dependent.</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19"/>
        </w:rPr>
        <w:t>For example: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Assume we have an employee table with attributes: Emp_Id, Emp_Name, Emp_Address.</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Here Emp_Id attribute can uniquely identify the Emp_Name attribute of employee table because if we know the Emp_Id, we can tell that employee name associated with it.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Functional dependency can be written as:</w:t>
      </w:r>
    </w:p>
    <w:p>
      <w:pPr>
        <w:pStyle w:val="TextBody"/>
        <w:widowControl/>
        <w:numPr>
          <w:ilvl w:val="0"/>
          <w:numId w:val="9"/>
        </w:numP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Emp_Id → Emp_Name   </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We can say that Emp_Name is functionally dependent on Emp_Id.</w:t>
      </w:r>
    </w:p>
    <w:p>
      <w:pPr>
        <w:pStyle w:val="Heading2"/>
        <w:widowControl/>
        <w:spacing w:before="40" w:after="283"/>
        <w:ind w:left="0" w:right="0" w:hanging="0"/>
        <w:jc w:val="both"/>
        <w:rPr>
          <w:rFonts w:ascii="erdana;helvetica;arial;sans-serif" w:hAnsi="erdana;helvetica;arial;sans-serif"/>
          <w:b w:val="false"/>
          <w:b w:val="false"/>
          <w:i w:val="false"/>
          <w:i w:val="false"/>
          <w:caps w:val="false"/>
          <w:smallCaps w:val="false"/>
          <w:color w:val="610B38"/>
          <w:spacing w:val="0"/>
          <w:sz w:val="30"/>
        </w:rPr>
      </w:pPr>
      <w:r>
        <w:rPr>
          <w:rFonts w:ascii="erdana;helvetica;arial;sans-serif" w:hAnsi="erdana;helvetica;arial;sans-serif"/>
          <w:b w:val="false"/>
          <w:i w:val="false"/>
          <w:caps w:val="false"/>
          <w:smallCaps w:val="false"/>
          <w:color w:val="610B38"/>
          <w:spacing w:val="0"/>
          <w:sz w:val="30"/>
        </w:rPr>
        <w:t>Types of Functional dependency</w:t>
      </w:r>
    </w:p>
    <w:p>
      <w:pPr>
        <w:pStyle w:val="TextBody"/>
        <w:ind w:left="0" w:right="0" w:hanging="0"/>
        <w:rPr/>
      </w:pPr>
      <w:r>
        <w:rPr/>
        <w:br/>
      </w:r>
      <w:r>
        <w:rPr/>
        <w:drawing>
          <wp:inline distT="0" distB="0" distL="0" distR="0">
            <wp:extent cx="3223260" cy="20193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2"/>
                    <a:stretch>
                      <a:fillRect/>
                    </a:stretch>
                  </pic:blipFill>
                  <pic:spPr bwMode="auto">
                    <a:xfrm>
                      <a:off x="0" y="0"/>
                      <a:ext cx="3223260" cy="2019300"/>
                    </a:xfrm>
                    <a:prstGeom prst="rect">
                      <a:avLst/>
                    </a:prstGeom>
                  </pic:spPr>
                </pic:pic>
              </a:graphicData>
            </a:graphic>
          </wp:inline>
        </w:drawing>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4B"/>
          <w:spacing w:val="0"/>
          <w:sz w:val="25"/>
        </w:rPr>
      </w:pPr>
      <w:r>
        <w:rPr>
          <w:rFonts w:ascii="erdana;helvetica;arial;sans-serif" w:hAnsi="erdana;helvetica;arial;sans-serif"/>
          <w:b w:val="false"/>
          <w:i w:val="false"/>
          <w:caps w:val="false"/>
          <w:smallCaps w:val="false"/>
          <w:color w:val="610B4B"/>
          <w:spacing w:val="0"/>
          <w:sz w:val="25"/>
        </w:rPr>
        <w:t>1. Trivial functional dependency</w:t>
      </w:r>
    </w:p>
    <w:p>
      <w:pPr>
        <w:pStyle w:val="TextBody"/>
        <w:widowControl/>
        <w:numPr>
          <w:ilvl w:val="0"/>
          <w:numId w:val="10"/>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A → B has trivial functional dependency if B is a subset of A.</w:t>
      </w:r>
    </w:p>
    <w:p>
      <w:pPr>
        <w:pStyle w:val="TextBody"/>
        <w:widowControl/>
        <w:numPr>
          <w:ilvl w:val="0"/>
          <w:numId w:val="10"/>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The following dependencies are also trivial like: A → A, B → B</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19"/>
        </w:rPr>
        <w:t>Example:</w:t>
      </w:r>
    </w:p>
    <w:p>
      <w:pPr>
        <w:pStyle w:val="TextBody"/>
        <w:widowControl/>
        <w:numPr>
          <w:ilvl w:val="0"/>
          <w:numId w:val="11"/>
        </w:numP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Consider a table with two columns Employee_Id and Employee_Name.  </w:t>
      </w:r>
    </w:p>
    <w:p>
      <w:pPr>
        <w:pStyle w:val="TextBody"/>
        <w:widowControl/>
        <w:numPr>
          <w:ilvl w:val="0"/>
          <w:numId w:val="11"/>
        </w:numP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{Employee_id, Employee_Name}   →    Employee_Id is a trivial functional dependency as   </w:t>
      </w:r>
    </w:p>
    <w:p>
      <w:pPr>
        <w:pStyle w:val="TextBody"/>
        <w:widowControl/>
        <w:numPr>
          <w:ilvl w:val="0"/>
          <w:numId w:val="11"/>
        </w:numP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Employee_Id is a subset of {Employee_Id, Employee_Name}.  </w:t>
      </w:r>
    </w:p>
    <w:p>
      <w:pPr>
        <w:pStyle w:val="TextBody"/>
        <w:widowControl/>
        <w:numPr>
          <w:ilvl w:val="0"/>
          <w:numId w:val="11"/>
        </w:numP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Also, Employee_Id → Employee_Id and Employee_Name   →    Employee_Name are trivial dependencies too.  </w:t>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4B"/>
          <w:spacing w:val="0"/>
          <w:sz w:val="25"/>
        </w:rPr>
      </w:pPr>
      <w:r>
        <w:rPr>
          <w:rFonts w:ascii="erdana;helvetica;arial;sans-serif" w:hAnsi="erdana;helvetica;arial;sans-serif"/>
          <w:b w:val="false"/>
          <w:i w:val="false"/>
          <w:caps w:val="false"/>
          <w:smallCaps w:val="false"/>
          <w:color w:val="610B4B"/>
          <w:spacing w:val="0"/>
          <w:sz w:val="25"/>
        </w:rPr>
        <w:t>2. Non-trivial functional dependency</w:t>
      </w:r>
    </w:p>
    <w:p>
      <w:pPr>
        <w:pStyle w:val="TextBody"/>
        <w:widowControl/>
        <w:numPr>
          <w:ilvl w:val="0"/>
          <w:numId w:val="12"/>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A → B has a non-trivial functional dependency if B is not a subset of A.</w:t>
      </w:r>
    </w:p>
    <w:p>
      <w:pPr>
        <w:pStyle w:val="TextBody"/>
        <w:widowControl/>
        <w:numPr>
          <w:ilvl w:val="0"/>
          <w:numId w:val="12"/>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When A intersection B is NULL, then A → B is called as complete non-trivial.</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19"/>
        </w:rPr>
        <w:t>Example:</w:t>
      </w:r>
    </w:p>
    <w:p>
      <w:pPr>
        <w:pStyle w:val="TextBody"/>
        <w:widowControl/>
        <w:numPr>
          <w:ilvl w:val="0"/>
          <w:numId w:val="13"/>
        </w:numP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ID   →    Name,  </w:t>
      </w:r>
    </w:p>
    <w:p>
      <w:pPr>
        <w:pStyle w:val="TextBody"/>
        <w:widowControl/>
        <w:numPr>
          <w:ilvl w:val="0"/>
          <w:numId w:val="13"/>
        </w:numP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Name   →    DOB  </w:t>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2. what is normalization and its types?</w:t>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 xml:space="preserve">Ans - </w:t>
      </w:r>
      <w:r>
        <w:rPr>
          <w:rFonts w:ascii="erdana;helvetica;arial;sans-serif" w:hAnsi="erdana;helvetica;arial;sans-serif"/>
          <w:b w:val="false"/>
          <w:i w:val="false"/>
          <w:caps w:val="false"/>
          <w:smallCaps w:val="false"/>
          <w:color w:val="610B38"/>
          <w:spacing w:val="0"/>
          <w:sz w:val="30"/>
        </w:rPr>
        <w:t>What is Normalization?</w:t>
      </w:r>
    </w:p>
    <w:p>
      <w:pPr>
        <w:pStyle w:val="TextBody"/>
        <w:widowControl/>
        <w:numPr>
          <w:ilvl w:val="0"/>
          <w:numId w:val="14"/>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Normalization is the process of organizing the data in the database.</w:t>
      </w:r>
    </w:p>
    <w:p>
      <w:pPr>
        <w:pStyle w:val="TextBody"/>
        <w:widowControl/>
        <w:numPr>
          <w:ilvl w:val="0"/>
          <w:numId w:val="14"/>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Normalization is used to minimize the redundancy from a relation or set of relations. It is also used to eliminate undesirable characteristics like Insertion, Update, and Deletion Anomalies.</w:t>
      </w:r>
    </w:p>
    <w:p>
      <w:pPr>
        <w:pStyle w:val="TextBody"/>
        <w:widowControl/>
        <w:numPr>
          <w:ilvl w:val="0"/>
          <w:numId w:val="14"/>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Normalization divides the larger table into smaller and links them using relationships.</w:t>
      </w:r>
    </w:p>
    <w:p>
      <w:pPr>
        <w:pStyle w:val="TextBody"/>
        <w:widowControl/>
        <w:numPr>
          <w:ilvl w:val="0"/>
          <w:numId w:val="14"/>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The normal form is used to reduce redundancy from the database table.</w:t>
      </w:r>
    </w:p>
    <w:p>
      <w:pPr>
        <w:pStyle w:val="TextBody"/>
        <w:widowControl/>
        <w:numPr>
          <w:ilvl w:val="0"/>
          <w:numId w:val="0"/>
        </w:numPr>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r>
    </w:p>
    <w:p>
      <w:pPr>
        <w:pStyle w:val="Heading2"/>
        <w:jc w:val="left"/>
        <w:rPr>
          <w:rFonts w:ascii="PT Sans;Arial;Helvetica Neue;Helvetica;sans-serif" w:hAnsi="PT Sans;Arial;Helvetica Neue;Helvetica;sans-serif"/>
          <w:b w:val="false"/>
          <w:b w:val="false"/>
          <w:i w:val="false"/>
          <w:i w:val="false"/>
          <w:caps w:val="false"/>
          <w:smallCaps w:val="false"/>
          <w:color w:val="444542"/>
          <w:spacing w:val="0"/>
          <w:sz w:val="20"/>
        </w:rPr>
      </w:pPr>
      <w:bookmarkStart w:id="3" w:name="h-first-normal-form-1nf"/>
      <w:bookmarkEnd w:id="3"/>
      <w:r>
        <w:rPr>
          <w:rFonts w:ascii="PT Sans;Arial;Helvetica Neue;Helvetica;sans-serif" w:hAnsi="PT Sans;Arial;Helvetica Neue;Helvetica;sans-serif"/>
          <w:b w:val="false"/>
          <w:i w:val="false"/>
          <w:caps w:val="false"/>
          <w:smallCaps w:val="false"/>
          <w:color w:val="444542"/>
          <w:spacing w:val="0"/>
          <w:sz w:val="20"/>
        </w:rPr>
        <w:t>First normal form (1NF)</w:t>
      </w:r>
    </w:p>
    <w:p>
      <w:pPr>
        <w:pStyle w:val="TextBody"/>
        <w:widowControl/>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A relation is said to be in </w:t>
      </w:r>
      <w:r>
        <w:rPr>
          <w:rStyle w:val="StrongEmphasis"/>
          <w:rFonts w:ascii="Roboto;Arial;Helvetica Neue;Helvetica;sans-serif" w:hAnsi="Roboto;Arial;Helvetica Neue;Helvetica;sans-serif"/>
          <w:b/>
          <w:i w:val="false"/>
          <w:caps w:val="false"/>
          <w:smallCaps w:val="false"/>
          <w:color w:val="222426"/>
          <w:spacing w:val="0"/>
          <w:sz w:val="20"/>
        </w:rPr>
        <w:t>1NF (first normal form)</w:t>
      </w:r>
      <w:r>
        <w:rPr>
          <w:rFonts w:ascii="Roboto;Arial;Helvetica Neue;Helvetica;sans-serif" w:hAnsi="Roboto;Arial;Helvetica Neue;Helvetica;sans-serif"/>
          <w:b w:val="false"/>
          <w:i w:val="false"/>
          <w:caps w:val="false"/>
          <w:smallCaps w:val="false"/>
          <w:color w:val="222426"/>
          <w:spacing w:val="0"/>
          <w:sz w:val="20"/>
        </w:rPr>
        <w:t>, if it doesn’t contain any multi-valued attribute. In other words you can say that a relation is in 1NF if each attribute contains only atomic(single) value only.</w:t>
      </w:r>
    </w:p>
    <w:p>
      <w:pPr>
        <w:pStyle w:val="TextBody"/>
        <w:widowControl/>
        <w:spacing w:before="0" w:after="312"/>
        <w:ind w:left="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As per the rule of first normal form, an attribute (column) of a table cannot hold multiple values. It should hold only atomic values.</w:t>
      </w:r>
    </w:p>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Example</w:t>
      </w:r>
      <w:r>
        <w:rPr>
          <w:rFonts w:ascii="Roboto;Arial;Helvetica Neue;Helvetica;sans-serif" w:hAnsi="Roboto;Arial;Helvetica Neue;Helvetica;sans-serif"/>
          <w:b w:val="false"/>
          <w:i w:val="false"/>
          <w:caps w:val="false"/>
          <w:smallCaps w:val="false"/>
          <w:color w:val="222426"/>
          <w:spacing w:val="0"/>
          <w:sz w:val="20"/>
        </w:rPr>
        <w:t>: Let’s say a company wants to store the names and contact details of its employees. It creates a table in the database that looks like this:</w:t>
      </w:r>
    </w:p>
    <w:tbl>
      <w:tblPr>
        <w:tblW w:w="5123" w:type="dxa"/>
        <w:jc w:val="left"/>
        <w:tblInd w:w="0" w:type="dxa"/>
        <w:tblLayout w:type="fixed"/>
        <w:tblCellMar>
          <w:top w:w="72" w:type="dxa"/>
          <w:left w:w="0" w:type="dxa"/>
          <w:bottom w:w="0" w:type="dxa"/>
          <w:right w:w="0" w:type="dxa"/>
        </w:tblCellMar>
      </w:tblPr>
      <w:tblGrid>
        <w:gridCol w:w="870"/>
        <w:gridCol w:w="1268"/>
        <w:gridCol w:w="1489"/>
        <w:gridCol w:w="1495"/>
      </w:tblGrid>
      <w:tr>
        <w:trPr/>
        <w:tc>
          <w:tcPr>
            <w:tcW w:w="870" w:type="dxa"/>
            <w:tcBorders>
              <w:top w:val="single" w:sz="2" w:space="0" w:color="000000"/>
            </w:tcBorders>
            <w:shd w:fill="F0F0F0" w:val="clear"/>
            <w:vAlign w:val="center"/>
          </w:tcPr>
          <w:p>
            <w:pPr>
              <w:pStyle w:val="TableContents"/>
              <w:widowControl w:val="false"/>
              <w:spacing w:before="0" w:after="160"/>
              <w:jc w:val="left"/>
              <w:rPr/>
            </w:pPr>
            <w:r>
              <w:rPr/>
              <w:t>Emp_Id</w:t>
            </w:r>
          </w:p>
        </w:tc>
        <w:tc>
          <w:tcPr>
            <w:tcW w:w="1268" w:type="dxa"/>
            <w:tcBorders>
              <w:top w:val="single" w:sz="2" w:space="0" w:color="000000"/>
            </w:tcBorders>
            <w:shd w:fill="F0F0F0" w:val="clear"/>
            <w:vAlign w:val="center"/>
          </w:tcPr>
          <w:p>
            <w:pPr>
              <w:pStyle w:val="TableContents"/>
              <w:widowControl w:val="false"/>
              <w:spacing w:before="0" w:after="160"/>
              <w:jc w:val="left"/>
              <w:rPr/>
            </w:pPr>
            <w:r>
              <w:rPr/>
              <w:t>Emp_Name</w:t>
            </w:r>
          </w:p>
        </w:tc>
        <w:tc>
          <w:tcPr>
            <w:tcW w:w="1489" w:type="dxa"/>
            <w:tcBorders>
              <w:top w:val="single" w:sz="2" w:space="0" w:color="000000"/>
            </w:tcBorders>
            <w:shd w:fill="F0F0F0" w:val="clear"/>
            <w:vAlign w:val="center"/>
          </w:tcPr>
          <w:p>
            <w:pPr>
              <w:pStyle w:val="TableContents"/>
              <w:widowControl w:val="false"/>
              <w:spacing w:before="0" w:after="160"/>
              <w:jc w:val="left"/>
              <w:rPr/>
            </w:pPr>
            <w:r>
              <w:rPr/>
              <w:t>Emp_Address</w:t>
            </w:r>
          </w:p>
        </w:tc>
        <w:tc>
          <w:tcPr>
            <w:tcW w:w="1495" w:type="dxa"/>
            <w:tcBorders>
              <w:top w:val="single" w:sz="2" w:space="0" w:color="000000"/>
            </w:tcBorders>
            <w:shd w:fill="F0F0F0" w:val="clear"/>
            <w:vAlign w:val="center"/>
          </w:tcPr>
          <w:p>
            <w:pPr>
              <w:pStyle w:val="TableContents"/>
              <w:widowControl w:val="false"/>
              <w:spacing w:before="0" w:after="160"/>
              <w:jc w:val="left"/>
              <w:rPr/>
            </w:pPr>
            <w:r>
              <w:rPr/>
              <w:t>Emp_Mobile</w:t>
            </w:r>
          </w:p>
        </w:tc>
      </w:tr>
      <w:tr>
        <w:trPr/>
        <w:tc>
          <w:tcPr>
            <w:tcW w:w="870" w:type="dxa"/>
            <w:tcBorders>
              <w:top w:val="single" w:sz="2" w:space="0" w:color="000000"/>
            </w:tcBorders>
            <w:vAlign w:val="center"/>
          </w:tcPr>
          <w:p>
            <w:pPr>
              <w:pStyle w:val="TableContents"/>
              <w:widowControl w:val="false"/>
              <w:spacing w:before="0" w:after="160"/>
              <w:jc w:val="left"/>
              <w:rPr/>
            </w:pPr>
            <w:r>
              <w:rPr/>
              <w:t>101</w:t>
            </w:r>
          </w:p>
        </w:tc>
        <w:tc>
          <w:tcPr>
            <w:tcW w:w="1268" w:type="dxa"/>
            <w:tcBorders>
              <w:top w:val="single" w:sz="2" w:space="0" w:color="000000"/>
            </w:tcBorders>
            <w:vAlign w:val="center"/>
          </w:tcPr>
          <w:p>
            <w:pPr>
              <w:pStyle w:val="TableContents"/>
              <w:widowControl w:val="false"/>
              <w:spacing w:before="0" w:after="160"/>
              <w:jc w:val="left"/>
              <w:rPr/>
            </w:pPr>
            <w:r>
              <w:rPr/>
              <w:t>Herschel</w:t>
            </w:r>
          </w:p>
        </w:tc>
        <w:tc>
          <w:tcPr>
            <w:tcW w:w="1489" w:type="dxa"/>
            <w:tcBorders>
              <w:top w:val="single" w:sz="2" w:space="0" w:color="000000"/>
            </w:tcBorders>
            <w:vAlign w:val="center"/>
          </w:tcPr>
          <w:p>
            <w:pPr>
              <w:pStyle w:val="TableContents"/>
              <w:widowControl w:val="false"/>
              <w:spacing w:before="0" w:after="160"/>
              <w:jc w:val="left"/>
              <w:rPr/>
            </w:pPr>
            <w:r>
              <w:rPr/>
              <w:t>New Delhi</w:t>
            </w:r>
          </w:p>
        </w:tc>
        <w:tc>
          <w:tcPr>
            <w:tcW w:w="1495" w:type="dxa"/>
            <w:tcBorders>
              <w:top w:val="single" w:sz="2" w:space="0" w:color="000000"/>
            </w:tcBorders>
            <w:vAlign w:val="center"/>
          </w:tcPr>
          <w:p>
            <w:pPr>
              <w:pStyle w:val="TableContents"/>
              <w:widowControl w:val="false"/>
              <w:spacing w:before="0" w:after="160"/>
              <w:jc w:val="left"/>
              <w:rPr/>
            </w:pPr>
            <w:r>
              <w:rPr/>
              <w:t>8912312390</w:t>
            </w:r>
          </w:p>
        </w:tc>
      </w:tr>
      <w:tr>
        <w:trPr/>
        <w:tc>
          <w:tcPr>
            <w:tcW w:w="870" w:type="dxa"/>
            <w:tcBorders>
              <w:top w:val="single" w:sz="2" w:space="0" w:color="000000"/>
            </w:tcBorders>
            <w:shd w:fill="F0F0F0" w:val="clear"/>
            <w:vAlign w:val="center"/>
          </w:tcPr>
          <w:p>
            <w:pPr>
              <w:pStyle w:val="TableContents"/>
              <w:widowControl w:val="false"/>
              <w:spacing w:before="0" w:after="160"/>
              <w:jc w:val="left"/>
              <w:rPr/>
            </w:pPr>
            <w:r>
              <w:rPr/>
              <w:t>102</w:t>
            </w:r>
          </w:p>
        </w:tc>
        <w:tc>
          <w:tcPr>
            <w:tcW w:w="1268" w:type="dxa"/>
            <w:tcBorders>
              <w:top w:val="single" w:sz="2" w:space="0" w:color="000000"/>
            </w:tcBorders>
            <w:shd w:fill="F0F0F0" w:val="clear"/>
            <w:vAlign w:val="center"/>
          </w:tcPr>
          <w:p>
            <w:pPr>
              <w:pStyle w:val="TableContents"/>
              <w:widowControl w:val="false"/>
              <w:spacing w:before="0" w:after="160"/>
              <w:jc w:val="left"/>
              <w:rPr/>
            </w:pPr>
            <w:r>
              <w:rPr/>
              <w:t>Jon</w:t>
            </w:r>
          </w:p>
        </w:tc>
        <w:tc>
          <w:tcPr>
            <w:tcW w:w="1489" w:type="dxa"/>
            <w:tcBorders>
              <w:top w:val="single" w:sz="2" w:space="0" w:color="000000"/>
            </w:tcBorders>
            <w:shd w:fill="F0F0F0" w:val="clear"/>
            <w:vAlign w:val="center"/>
          </w:tcPr>
          <w:p>
            <w:pPr>
              <w:pStyle w:val="TableContents"/>
              <w:widowControl w:val="false"/>
              <w:spacing w:before="0" w:after="160"/>
              <w:jc w:val="left"/>
              <w:rPr/>
            </w:pPr>
            <w:r>
              <w:rPr/>
              <w:t>Kanpur</w:t>
            </w:r>
          </w:p>
        </w:tc>
        <w:tc>
          <w:tcPr>
            <w:tcW w:w="1495" w:type="dxa"/>
            <w:tcBorders>
              <w:top w:val="single" w:sz="2" w:space="0" w:color="000000"/>
            </w:tcBorders>
            <w:shd w:fill="F0F0F0" w:val="clear"/>
            <w:vAlign w:val="center"/>
          </w:tcPr>
          <w:p>
            <w:pPr>
              <w:pStyle w:val="TableContents"/>
              <w:widowControl w:val="false"/>
              <w:spacing w:before="0" w:after="160"/>
              <w:jc w:val="left"/>
              <w:rPr/>
            </w:pPr>
            <w:r>
              <w:rPr/>
              <w:t>8812121212 ,</w:t>
              <w:br/>
              <w:t>9900012222</w:t>
            </w:r>
          </w:p>
        </w:tc>
      </w:tr>
      <w:tr>
        <w:trPr/>
        <w:tc>
          <w:tcPr>
            <w:tcW w:w="870" w:type="dxa"/>
            <w:tcBorders>
              <w:top w:val="single" w:sz="2" w:space="0" w:color="000000"/>
            </w:tcBorders>
            <w:vAlign w:val="center"/>
          </w:tcPr>
          <w:p>
            <w:pPr>
              <w:pStyle w:val="TableContents"/>
              <w:widowControl w:val="false"/>
              <w:spacing w:before="0" w:after="160"/>
              <w:jc w:val="left"/>
              <w:rPr/>
            </w:pPr>
            <w:r>
              <w:rPr/>
              <w:t>103</w:t>
            </w:r>
          </w:p>
        </w:tc>
        <w:tc>
          <w:tcPr>
            <w:tcW w:w="1268" w:type="dxa"/>
            <w:tcBorders>
              <w:top w:val="single" w:sz="2" w:space="0" w:color="000000"/>
            </w:tcBorders>
            <w:vAlign w:val="center"/>
          </w:tcPr>
          <w:p>
            <w:pPr>
              <w:pStyle w:val="TableContents"/>
              <w:widowControl w:val="false"/>
              <w:spacing w:before="0" w:after="160"/>
              <w:jc w:val="left"/>
              <w:rPr/>
            </w:pPr>
            <w:r>
              <w:rPr/>
              <w:t>Ron</w:t>
            </w:r>
          </w:p>
        </w:tc>
        <w:tc>
          <w:tcPr>
            <w:tcW w:w="1489" w:type="dxa"/>
            <w:tcBorders>
              <w:top w:val="single" w:sz="2" w:space="0" w:color="000000"/>
            </w:tcBorders>
            <w:vAlign w:val="center"/>
          </w:tcPr>
          <w:p>
            <w:pPr>
              <w:pStyle w:val="TableContents"/>
              <w:widowControl w:val="false"/>
              <w:spacing w:before="0" w:after="160"/>
              <w:jc w:val="left"/>
              <w:rPr/>
            </w:pPr>
            <w:r>
              <w:rPr/>
              <w:t>Chennai</w:t>
            </w:r>
          </w:p>
        </w:tc>
        <w:tc>
          <w:tcPr>
            <w:tcW w:w="1495" w:type="dxa"/>
            <w:tcBorders>
              <w:top w:val="single" w:sz="2" w:space="0" w:color="000000"/>
            </w:tcBorders>
            <w:vAlign w:val="center"/>
          </w:tcPr>
          <w:p>
            <w:pPr>
              <w:pStyle w:val="TableContents"/>
              <w:widowControl w:val="false"/>
              <w:spacing w:before="0" w:after="160"/>
              <w:jc w:val="left"/>
              <w:rPr/>
            </w:pPr>
            <w:r>
              <w:rPr/>
              <w:t>7778881212</w:t>
            </w:r>
          </w:p>
        </w:tc>
      </w:tr>
      <w:tr>
        <w:trPr/>
        <w:tc>
          <w:tcPr>
            <w:tcW w:w="870" w:type="dxa"/>
            <w:tcBorders>
              <w:top w:val="single" w:sz="2" w:space="0" w:color="000000"/>
            </w:tcBorders>
            <w:shd w:fill="F0F0F0" w:val="clear"/>
            <w:vAlign w:val="center"/>
          </w:tcPr>
          <w:p>
            <w:pPr>
              <w:pStyle w:val="TableContents"/>
              <w:widowControl w:val="false"/>
              <w:spacing w:before="0" w:after="160"/>
              <w:jc w:val="left"/>
              <w:rPr/>
            </w:pPr>
            <w:r>
              <w:rPr/>
              <w:t>104</w:t>
            </w:r>
          </w:p>
        </w:tc>
        <w:tc>
          <w:tcPr>
            <w:tcW w:w="1268" w:type="dxa"/>
            <w:tcBorders>
              <w:top w:val="single" w:sz="2" w:space="0" w:color="000000"/>
            </w:tcBorders>
            <w:shd w:fill="F0F0F0" w:val="clear"/>
            <w:vAlign w:val="center"/>
          </w:tcPr>
          <w:p>
            <w:pPr>
              <w:pStyle w:val="TableContents"/>
              <w:widowControl w:val="false"/>
              <w:spacing w:before="0" w:after="160"/>
              <w:jc w:val="left"/>
              <w:rPr/>
            </w:pPr>
            <w:r>
              <w:rPr/>
              <w:t>Lester</w:t>
            </w:r>
          </w:p>
        </w:tc>
        <w:tc>
          <w:tcPr>
            <w:tcW w:w="1489" w:type="dxa"/>
            <w:tcBorders>
              <w:top w:val="single" w:sz="2" w:space="0" w:color="000000"/>
            </w:tcBorders>
            <w:shd w:fill="F0F0F0" w:val="clear"/>
            <w:vAlign w:val="center"/>
          </w:tcPr>
          <w:p>
            <w:pPr>
              <w:pStyle w:val="TableContents"/>
              <w:widowControl w:val="false"/>
              <w:spacing w:before="0" w:after="160"/>
              <w:jc w:val="left"/>
              <w:rPr/>
            </w:pPr>
            <w:r>
              <w:rPr/>
              <w:t>Bangalore</w:t>
            </w:r>
          </w:p>
        </w:tc>
        <w:tc>
          <w:tcPr>
            <w:tcW w:w="1495" w:type="dxa"/>
            <w:tcBorders>
              <w:top w:val="single" w:sz="2" w:space="0" w:color="000000"/>
            </w:tcBorders>
            <w:shd w:fill="F0F0F0" w:val="clear"/>
            <w:vAlign w:val="center"/>
          </w:tcPr>
          <w:p>
            <w:pPr>
              <w:pStyle w:val="TableContents"/>
              <w:widowControl w:val="false"/>
              <w:spacing w:before="0" w:after="160"/>
              <w:jc w:val="left"/>
              <w:rPr/>
            </w:pPr>
            <w:r>
              <w:rPr/>
              <w:t>9990000123,</w:t>
              <w:br/>
              <w:t>8123450987</w:t>
            </w:r>
          </w:p>
        </w:tc>
      </w:tr>
    </w:tbl>
    <w:p>
      <w:pPr>
        <w:pStyle w:val="TextBody"/>
        <w:widowControl/>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Two employees (</w:t>
      </w:r>
      <w:r>
        <w:rPr>
          <w:rStyle w:val="SourceText"/>
          <w:rFonts w:ascii="monospace;monospace" w:hAnsi="monospace;monospace"/>
          <w:b w:val="false"/>
          <w:i w:val="false"/>
          <w:caps w:val="false"/>
          <w:smallCaps w:val="false"/>
          <w:color w:val="222426"/>
          <w:spacing w:val="0"/>
          <w:sz w:val="19"/>
          <w:shd w:fill="EEEEEE" w:val="clear"/>
        </w:rPr>
        <w:t>Jon</w:t>
      </w:r>
      <w:r>
        <w:rPr>
          <w:rFonts w:ascii="Roboto;Arial;Helvetica Neue;Helvetica;sans-serif" w:hAnsi="Roboto;Arial;Helvetica Neue;Helvetica;sans-serif"/>
          <w:b w:val="false"/>
          <w:i w:val="false"/>
          <w:caps w:val="false"/>
          <w:smallCaps w:val="false"/>
          <w:color w:val="222426"/>
          <w:spacing w:val="0"/>
          <w:sz w:val="20"/>
        </w:rPr>
        <w:t> &amp; </w:t>
      </w:r>
      <w:r>
        <w:rPr>
          <w:rStyle w:val="SourceText"/>
          <w:rFonts w:ascii="monospace;monospace" w:hAnsi="monospace;monospace"/>
          <w:b w:val="false"/>
          <w:i w:val="false"/>
          <w:caps w:val="false"/>
          <w:smallCaps w:val="false"/>
          <w:color w:val="222426"/>
          <w:spacing w:val="0"/>
          <w:sz w:val="19"/>
          <w:shd w:fill="EEEEEE" w:val="clear"/>
        </w:rPr>
        <w:t>Lester</w:t>
      </w:r>
      <w:r>
        <w:rPr>
          <w:rFonts w:ascii="Roboto;Arial;Helvetica Neue;Helvetica;sans-serif" w:hAnsi="Roboto;Arial;Helvetica Neue;Helvetica;sans-serif"/>
          <w:b w:val="false"/>
          <w:i w:val="false"/>
          <w:caps w:val="false"/>
          <w:smallCaps w:val="false"/>
          <w:color w:val="222426"/>
          <w:spacing w:val="0"/>
          <w:sz w:val="20"/>
        </w:rPr>
        <w:t>) have two mobile numbers that caused the </w:t>
      </w:r>
      <w:r>
        <w:rPr>
          <w:rStyle w:val="SourceText"/>
          <w:rFonts w:ascii="monospace;monospace" w:hAnsi="monospace;monospace"/>
          <w:b w:val="false"/>
          <w:i w:val="false"/>
          <w:caps w:val="false"/>
          <w:smallCaps w:val="false"/>
          <w:color w:val="222426"/>
          <w:spacing w:val="0"/>
          <w:sz w:val="19"/>
          <w:shd w:fill="EEEEEE" w:val="clear"/>
        </w:rPr>
        <w:t>Emp_Mobile</w:t>
      </w:r>
      <w:r>
        <w:rPr>
          <w:rFonts w:ascii="Roboto;Arial;Helvetica Neue;Helvetica;sans-serif" w:hAnsi="Roboto;Arial;Helvetica Neue;Helvetica;sans-serif"/>
          <w:b w:val="false"/>
          <w:i w:val="false"/>
          <w:caps w:val="false"/>
          <w:smallCaps w:val="false"/>
          <w:color w:val="222426"/>
          <w:spacing w:val="0"/>
          <w:sz w:val="20"/>
        </w:rPr>
        <w:t> field to have multiple values for these two employees.</w:t>
      </w:r>
    </w:p>
    <w:p>
      <w:pPr>
        <w:pStyle w:val="TextBody"/>
        <w:widowControl/>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This table is </w:t>
      </w:r>
      <w:r>
        <w:rPr>
          <w:rStyle w:val="StrongEmphasis"/>
          <w:rFonts w:ascii="Roboto;Arial;Helvetica Neue;Helvetica;sans-serif" w:hAnsi="Roboto;Arial;Helvetica Neue;Helvetica;sans-serif"/>
          <w:b/>
          <w:i w:val="false"/>
          <w:caps w:val="false"/>
          <w:smallCaps w:val="false"/>
          <w:color w:val="222426"/>
          <w:spacing w:val="0"/>
          <w:sz w:val="20"/>
        </w:rPr>
        <w:t>not in 1NF </w:t>
      </w:r>
      <w:r>
        <w:rPr>
          <w:rFonts w:ascii="Roboto;Arial;Helvetica Neue;Helvetica;sans-serif" w:hAnsi="Roboto;Arial;Helvetica Neue;Helvetica;sans-serif"/>
          <w:b w:val="false"/>
          <w:i w:val="false"/>
          <w:caps w:val="false"/>
          <w:smallCaps w:val="false"/>
          <w:color w:val="222426"/>
          <w:spacing w:val="0"/>
          <w:sz w:val="20"/>
        </w:rPr>
        <w:t>as the rule says “each attribute of a table must have atomic (single) values”, the Emp_Mobile values for employees </w:t>
      </w:r>
      <w:r>
        <w:rPr>
          <w:rStyle w:val="SourceText"/>
          <w:rFonts w:ascii="monospace;monospace" w:hAnsi="monospace;monospace"/>
          <w:b w:val="false"/>
          <w:i w:val="false"/>
          <w:caps w:val="false"/>
          <w:smallCaps w:val="false"/>
          <w:color w:val="222426"/>
          <w:spacing w:val="0"/>
          <w:sz w:val="19"/>
          <w:shd w:fill="EEEEEE" w:val="clear"/>
        </w:rPr>
        <w:t>Jon</w:t>
      </w:r>
      <w:r>
        <w:rPr>
          <w:rFonts w:ascii="Roboto;Arial;Helvetica Neue;Helvetica;sans-serif" w:hAnsi="Roboto;Arial;Helvetica Neue;Helvetica;sans-serif"/>
          <w:b w:val="false"/>
          <w:i w:val="false"/>
          <w:caps w:val="false"/>
          <w:smallCaps w:val="false"/>
          <w:color w:val="222426"/>
          <w:spacing w:val="0"/>
          <w:sz w:val="20"/>
        </w:rPr>
        <w:t> &amp; </w:t>
      </w:r>
      <w:r>
        <w:rPr>
          <w:rStyle w:val="SourceText"/>
          <w:rFonts w:ascii="monospace;monospace" w:hAnsi="monospace;monospace"/>
          <w:b w:val="false"/>
          <w:i w:val="false"/>
          <w:caps w:val="false"/>
          <w:smallCaps w:val="false"/>
          <w:color w:val="222426"/>
          <w:spacing w:val="0"/>
          <w:sz w:val="19"/>
          <w:shd w:fill="EEEEEE" w:val="clear"/>
        </w:rPr>
        <w:t>Lester</w:t>
      </w:r>
      <w:r>
        <w:rPr>
          <w:rFonts w:ascii="Roboto;Arial;Helvetica Neue;Helvetica;sans-serif" w:hAnsi="Roboto;Arial;Helvetica Neue;Helvetica;sans-serif"/>
          <w:b w:val="false"/>
          <w:i w:val="false"/>
          <w:caps w:val="false"/>
          <w:smallCaps w:val="false"/>
          <w:color w:val="222426"/>
          <w:spacing w:val="0"/>
          <w:sz w:val="20"/>
        </w:rPr>
        <w:t> violates that rule.</w:t>
      </w:r>
    </w:p>
    <w:p>
      <w:pPr>
        <w:pStyle w:val="TextBody"/>
        <w:widowControl/>
        <w:spacing w:before="0" w:after="312"/>
        <w:ind w:left="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To make the table complies with 1NF we need to create separate rows for the each mobile number in such a way so that none of the attributes contains multiple values.</w:t>
      </w:r>
    </w:p>
    <w:tbl>
      <w:tblPr>
        <w:tblW w:w="5019" w:type="dxa"/>
        <w:jc w:val="left"/>
        <w:tblInd w:w="0" w:type="dxa"/>
        <w:tblLayout w:type="fixed"/>
        <w:tblCellMar>
          <w:top w:w="72" w:type="dxa"/>
          <w:left w:w="0" w:type="dxa"/>
          <w:bottom w:w="0" w:type="dxa"/>
          <w:right w:w="0" w:type="dxa"/>
        </w:tblCellMar>
      </w:tblPr>
      <w:tblGrid>
        <w:gridCol w:w="870"/>
        <w:gridCol w:w="1269"/>
        <w:gridCol w:w="1488"/>
        <w:gridCol w:w="1391"/>
      </w:tblGrid>
      <w:tr>
        <w:trPr/>
        <w:tc>
          <w:tcPr>
            <w:tcW w:w="870" w:type="dxa"/>
            <w:tcBorders>
              <w:top w:val="single" w:sz="2" w:space="0" w:color="000000"/>
            </w:tcBorders>
            <w:shd w:fill="F0F0F0" w:val="clear"/>
            <w:vAlign w:val="center"/>
          </w:tcPr>
          <w:p>
            <w:pPr>
              <w:pStyle w:val="TableContents"/>
              <w:widowControl w:val="false"/>
              <w:spacing w:before="0" w:after="160"/>
              <w:jc w:val="left"/>
              <w:rPr/>
            </w:pPr>
            <w:r>
              <w:rPr/>
              <w:t>Emp_Id</w:t>
            </w:r>
          </w:p>
        </w:tc>
        <w:tc>
          <w:tcPr>
            <w:tcW w:w="1269" w:type="dxa"/>
            <w:tcBorders>
              <w:top w:val="single" w:sz="2" w:space="0" w:color="000000"/>
            </w:tcBorders>
            <w:shd w:fill="F0F0F0" w:val="clear"/>
            <w:vAlign w:val="center"/>
          </w:tcPr>
          <w:p>
            <w:pPr>
              <w:pStyle w:val="TableContents"/>
              <w:widowControl w:val="false"/>
              <w:spacing w:before="0" w:after="160"/>
              <w:jc w:val="left"/>
              <w:rPr/>
            </w:pPr>
            <w:r>
              <w:rPr/>
              <w:t>Emp_Name</w:t>
            </w:r>
          </w:p>
        </w:tc>
        <w:tc>
          <w:tcPr>
            <w:tcW w:w="1488" w:type="dxa"/>
            <w:tcBorders>
              <w:top w:val="single" w:sz="2" w:space="0" w:color="000000"/>
            </w:tcBorders>
            <w:shd w:fill="F0F0F0" w:val="clear"/>
            <w:vAlign w:val="center"/>
          </w:tcPr>
          <w:p>
            <w:pPr>
              <w:pStyle w:val="TableContents"/>
              <w:widowControl w:val="false"/>
              <w:spacing w:before="0" w:after="160"/>
              <w:jc w:val="left"/>
              <w:rPr/>
            </w:pPr>
            <w:r>
              <w:rPr/>
              <w:t>Emp_Address</w:t>
            </w:r>
          </w:p>
        </w:tc>
        <w:tc>
          <w:tcPr>
            <w:tcW w:w="1391" w:type="dxa"/>
            <w:tcBorders>
              <w:top w:val="single" w:sz="2" w:space="0" w:color="000000"/>
            </w:tcBorders>
            <w:shd w:fill="F0F0F0" w:val="clear"/>
            <w:vAlign w:val="center"/>
          </w:tcPr>
          <w:p>
            <w:pPr>
              <w:pStyle w:val="TableContents"/>
              <w:widowControl w:val="false"/>
              <w:spacing w:before="0" w:after="160"/>
              <w:jc w:val="left"/>
              <w:rPr/>
            </w:pPr>
            <w:r>
              <w:rPr/>
              <w:t>Emp_Mobile</w:t>
            </w:r>
          </w:p>
        </w:tc>
      </w:tr>
      <w:tr>
        <w:trPr/>
        <w:tc>
          <w:tcPr>
            <w:tcW w:w="870" w:type="dxa"/>
            <w:tcBorders>
              <w:top w:val="single" w:sz="2" w:space="0" w:color="000000"/>
            </w:tcBorders>
            <w:vAlign w:val="center"/>
          </w:tcPr>
          <w:p>
            <w:pPr>
              <w:pStyle w:val="TableContents"/>
              <w:widowControl w:val="false"/>
              <w:spacing w:before="0" w:after="160"/>
              <w:jc w:val="left"/>
              <w:rPr/>
            </w:pPr>
            <w:r>
              <w:rPr/>
              <w:t>101</w:t>
            </w:r>
          </w:p>
        </w:tc>
        <w:tc>
          <w:tcPr>
            <w:tcW w:w="1269" w:type="dxa"/>
            <w:tcBorders>
              <w:top w:val="single" w:sz="2" w:space="0" w:color="000000"/>
            </w:tcBorders>
            <w:vAlign w:val="center"/>
          </w:tcPr>
          <w:p>
            <w:pPr>
              <w:pStyle w:val="TableContents"/>
              <w:widowControl w:val="false"/>
              <w:spacing w:before="0" w:after="160"/>
              <w:jc w:val="left"/>
              <w:rPr/>
            </w:pPr>
            <w:r>
              <w:rPr/>
              <w:t>Herschel</w:t>
            </w:r>
          </w:p>
        </w:tc>
        <w:tc>
          <w:tcPr>
            <w:tcW w:w="1488" w:type="dxa"/>
            <w:tcBorders>
              <w:top w:val="single" w:sz="2" w:space="0" w:color="000000"/>
            </w:tcBorders>
            <w:vAlign w:val="center"/>
          </w:tcPr>
          <w:p>
            <w:pPr>
              <w:pStyle w:val="TableContents"/>
              <w:widowControl w:val="false"/>
              <w:spacing w:before="0" w:after="160"/>
              <w:jc w:val="left"/>
              <w:rPr/>
            </w:pPr>
            <w:r>
              <w:rPr/>
              <w:t>New Delhi</w:t>
            </w:r>
          </w:p>
        </w:tc>
        <w:tc>
          <w:tcPr>
            <w:tcW w:w="1391" w:type="dxa"/>
            <w:tcBorders>
              <w:top w:val="single" w:sz="2" w:space="0" w:color="000000"/>
            </w:tcBorders>
            <w:vAlign w:val="center"/>
          </w:tcPr>
          <w:p>
            <w:pPr>
              <w:pStyle w:val="TableContents"/>
              <w:widowControl w:val="false"/>
              <w:spacing w:before="0" w:after="160"/>
              <w:jc w:val="left"/>
              <w:rPr/>
            </w:pPr>
            <w:r>
              <w:rPr/>
              <w:t>8912312390</w:t>
            </w:r>
          </w:p>
        </w:tc>
      </w:tr>
      <w:tr>
        <w:trPr/>
        <w:tc>
          <w:tcPr>
            <w:tcW w:w="870" w:type="dxa"/>
            <w:tcBorders>
              <w:top w:val="single" w:sz="2" w:space="0" w:color="000000"/>
            </w:tcBorders>
            <w:shd w:fill="F0F0F0" w:val="clear"/>
            <w:vAlign w:val="center"/>
          </w:tcPr>
          <w:p>
            <w:pPr>
              <w:pStyle w:val="TableContents"/>
              <w:widowControl w:val="false"/>
              <w:spacing w:before="0" w:after="160"/>
              <w:jc w:val="left"/>
              <w:rPr/>
            </w:pPr>
            <w:r>
              <w:rPr/>
              <w:t>102</w:t>
            </w:r>
          </w:p>
        </w:tc>
        <w:tc>
          <w:tcPr>
            <w:tcW w:w="1269" w:type="dxa"/>
            <w:tcBorders>
              <w:top w:val="single" w:sz="2" w:space="0" w:color="000000"/>
            </w:tcBorders>
            <w:shd w:fill="F0F0F0" w:val="clear"/>
            <w:vAlign w:val="center"/>
          </w:tcPr>
          <w:p>
            <w:pPr>
              <w:pStyle w:val="TableContents"/>
              <w:widowControl w:val="false"/>
              <w:spacing w:before="0" w:after="160"/>
              <w:jc w:val="left"/>
              <w:rPr/>
            </w:pPr>
            <w:r>
              <w:rPr/>
              <w:t>Jon</w:t>
            </w:r>
          </w:p>
        </w:tc>
        <w:tc>
          <w:tcPr>
            <w:tcW w:w="1488" w:type="dxa"/>
            <w:tcBorders>
              <w:top w:val="single" w:sz="2" w:space="0" w:color="000000"/>
            </w:tcBorders>
            <w:shd w:fill="F0F0F0" w:val="clear"/>
            <w:vAlign w:val="center"/>
          </w:tcPr>
          <w:p>
            <w:pPr>
              <w:pStyle w:val="TableContents"/>
              <w:widowControl w:val="false"/>
              <w:spacing w:before="0" w:after="160"/>
              <w:jc w:val="left"/>
              <w:rPr/>
            </w:pPr>
            <w:r>
              <w:rPr/>
              <w:t>Kanpur</w:t>
            </w:r>
          </w:p>
        </w:tc>
        <w:tc>
          <w:tcPr>
            <w:tcW w:w="1391" w:type="dxa"/>
            <w:tcBorders>
              <w:top w:val="single" w:sz="2" w:space="0" w:color="000000"/>
            </w:tcBorders>
            <w:shd w:fill="F0F0F0" w:val="clear"/>
            <w:vAlign w:val="center"/>
          </w:tcPr>
          <w:p>
            <w:pPr>
              <w:pStyle w:val="TableContents"/>
              <w:widowControl w:val="false"/>
              <w:spacing w:before="0" w:after="160"/>
              <w:jc w:val="left"/>
              <w:rPr/>
            </w:pPr>
            <w:r>
              <w:rPr/>
              <w:t>8812121212</w:t>
            </w:r>
          </w:p>
        </w:tc>
      </w:tr>
      <w:tr>
        <w:trPr/>
        <w:tc>
          <w:tcPr>
            <w:tcW w:w="870" w:type="dxa"/>
            <w:tcBorders>
              <w:top w:val="single" w:sz="2" w:space="0" w:color="000000"/>
            </w:tcBorders>
            <w:vAlign w:val="center"/>
          </w:tcPr>
          <w:p>
            <w:pPr>
              <w:pStyle w:val="TableContents"/>
              <w:widowControl w:val="false"/>
              <w:spacing w:before="0" w:after="160"/>
              <w:jc w:val="left"/>
              <w:rPr/>
            </w:pPr>
            <w:r>
              <w:rPr/>
              <w:t>102</w:t>
            </w:r>
          </w:p>
        </w:tc>
        <w:tc>
          <w:tcPr>
            <w:tcW w:w="1269" w:type="dxa"/>
            <w:tcBorders>
              <w:top w:val="single" w:sz="2" w:space="0" w:color="000000"/>
            </w:tcBorders>
            <w:vAlign w:val="center"/>
          </w:tcPr>
          <w:p>
            <w:pPr>
              <w:pStyle w:val="TableContents"/>
              <w:widowControl w:val="false"/>
              <w:spacing w:before="0" w:after="160"/>
              <w:jc w:val="left"/>
              <w:rPr/>
            </w:pPr>
            <w:r>
              <w:rPr/>
              <w:t>Jon</w:t>
            </w:r>
          </w:p>
        </w:tc>
        <w:tc>
          <w:tcPr>
            <w:tcW w:w="1488" w:type="dxa"/>
            <w:tcBorders>
              <w:top w:val="single" w:sz="2" w:space="0" w:color="000000"/>
            </w:tcBorders>
            <w:vAlign w:val="center"/>
          </w:tcPr>
          <w:p>
            <w:pPr>
              <w:pStyle w:val="TableContents"/>
              <w:widowControl w:val="false"/>
              <w:spacing w:before="0" w:after="160"/>
              <w:jc w:val="left"/>
              <w:rPr/>
            </w:pPr>
            <w:r>
              <w:rPr/>
              <w:t>Kanpur</w:t>
            </w:r>
          </w:p>
        </w:tc>
        <w:tc>
          <w:tcPr>
            <w:tcW w:w="1391" w:type="dxa"/>
            <w:tcBorders>
              <w:top w:val="single" w:sz="2" w:space="0" w:color="000000"/>
            </w:tcBorders>
            <w:vAlign w:val="center"/>
          </w:tcPr>
          <w:p>
            <w:pPr>
              <w:pStyle w:val="TableContents"/>
              <w:widowControl w:val="false"/>
              <w:spacing w:before="0" w:after="160"/>
              <w:jc w:val="left"/>
              <w:rPr/>
            </w:pPr>
            <w:r>
              <w:rPr/>
              <w:t>9900012222</w:t>
            </w:r>
          </w:p>
        </w:tc>
      </w:tr>
      <w:tr>
        <w:trPr/>
        <w:tc>
          <w:tcPr>
            <w:tcW w:w="870" w:type="dxa"/>
            <w:tcBorders>
              <w:top w:val="single" w:sz="2" w:space="0" w:color="000000"/>
            </w:tcBorders>
            <w:shd w:fill="F0F0F0" w:val="clear"/>
            <w:vAlign w:val="center"/>
          </w:tcPr>
          <w:p>
            <w:pPr>
              <w:pStyle w:val="TableContents"/>
              <w:widowControl w:val="false"/>
              <w:spacing w:before="0" w:after="160"/>
              <w:jc w:val="left"/>
              <w:rPr/>
            </w:pPr>
            <w:r>
              <w:rPr/>
              <w:t>103</w:t>
            </w:r>
          </w:p>
        </w:tc>
        <w:tc>
          <w:tcPr>
            <w:tcW w:w="1269" w:type="dxa"/>
            <w:tcBorders>
              <w:top w:val="single" w:sz="2" w:space="0" w:color="000000"/>
            </w:tcBorders>
            <w:shd w:fill="F0F0F0" w:val="clear"/>
            <w:vAlign w:val="center"/>
          </w:tcPr>
          <w:p>
            <w:pPr>
              <w:pStyle w:val="TableContents"/>
              <w:widowControl w:val="false"/>
              <w:spacing w:before="0" w:after="160"/>
              <w:jc w:val="left"/>
              <w:rPr/>
            </w:pPr>
            <w:r>
              <w:rPr/>
              <w:t>Ron</w:t>
            </w:r>
          </w:p>
        </w:tc>
        <w:tc>
          <w:tcPr>
            <w:tcW w:w="1488" w:type="dxa"/>
            <w:tcBorders>
              <w:top w:val="single" w:sz="2" w:space="0" w:color="000000"/>
            </w:tcBorders>
            <w:shd w:fill="F0F0F0" w:val="clear"/>
            <w:vAlign w:val="center"/>
          </w:tcPr>
          <w:p>
            <w:pPr>
              <w:pStyle w:val="TableContents"/>
              <w:widowControl w:val="false"/>
              <w:spacing w:before="0" w:after="160"/>
              <w:jc w:val="left"/>
              <w:rPr/>
            </w:pPr>
            <w:r>
              <w:rPr/>
              <w:t>Chennai</w:t>
            </w:r>
          </w:p>
        </w:tc>
        <w:tc>
          <w:tcPr>
            <w:tcW w:w="1391" w:type="dxa"/>
            <w:tcBorders>
              <w:top w:val="single" w:sz="2" w:space="0" w:color="000000"/>
            </w:tcBorders>
            <w:shd w:fill="F0F0F0" w:val="clear"/>
            <w:vAlign w:val="center"/>
          </w:tcPr>
          <w:p>
            <w:pPr>
              <w:pStyle w:val="TableContents"/>
              <w:widowControl w:val="false"/>
              <w:spacing w:before="0" w:after="160"/>
              <w:jc w:val="left"/>
              <w:rPr/>
            </w:pPr>
            <w:r>
              <w:rPr/>
              <w:t>7778881212</w:t>
            </w:r>
          </w:p>
        </w:tc>
      </w:tr>
      <w:tr>
        <w:trPr/>
        <w:tc>
          <w:tcPr>
            <w:tcW w:w="870" w:type="dxa"/>
            <w:tcBorders>
              <w:top w:val="single" w:sz="2" w:space="0" w:color="000000"/>
            </w:tcBorders>
            <w:vAlign w:val="center"/>
          </w:tcPr>
          <w:p>
            <w:pPr>
              <w:pStyle w:val="TableContents"/>
              <w:widowControl w:val="false"/>
              <w:spacing w:before="0" w:after="160"/>
              <w:jc w:val="left"/>
              <w:rPr/>
            </w:pPr>
            <w:r>
              <w:rPr/>
              <w:t>104</w:t>
            </w:r>
          </w:p>
        </w:tc>
        <w:tc>
          <w:tcPr>
            <w:tcW w:w="1269" w:type="dxa"/>
            <w:tcBorders>
              <w:top w:val="single" w:sz="2" w:space="0" w:color="000000"/>
            </w:tcBorders>
            <w:vAlign w:val="center"/>
          </w:tcPr>
          <w:p>
            <w:pPr>
              <w:pStyle w:val="TableContents"/>
              <w:widowControl w:val="false"/>
              <w:spacing w:before="0" w:after="160"/>
              <w:jc w:val="left"/>
              <w:rPr/>
            </w:pPr>
            <w:r>
              <w:rPr/>
              <w:t>Lester</w:t>
            </w:r>
          </w:p>
        </w:tc>
        <w:tc>
          <w:tcPr>
            <w:tcW w:w="1488" w:type="dxa"/>
            <w:tcBorders>
              <w:top w:val="single" w:sz="2" w:space="0" w:color="000000"/>
            </w:tcBorders>
            <w:vAlign w:val="center"/>
          </w:tcPr>
          <w:p>
            <w:pPr>
              <w:pStyle w:val="TableContents"/>
              <w:widowControl w:val="false"/>
              <w:spacing w:before="0" w:after="160"/>
              <w:jc w:val="left"/>
              <w:rPr/>
            </w:pPr>
            <w:r>
              <w:rPr/>
              <w:t>Bangalore</w:t>
            </w:r>
          </w:p>
        </w:tc>
        <w:tc>
          <w:tcPr>
            <w:tcW w:w="1391" w:type="dxa"/>
            <w:tcBorders>
              <w:top w:val="single" w:sz="2" w:space="0" w:color="000000"/>
            </w:tcBorders>
            <w:vAlign w:val="center"/>
          </w:tcPr>
          <w:p>
            <w:pPr>
              <w:pStyle w:val="TableContents"/>
              <w:widowControl w:val="false"/>
              <w:spacing w:before="0" w:after="160"/>
              <w:jc w:val="left"/>
              <w:rPr/>
            </w:pPr>
            <w:r>
              <w:rPr/>
              <w:t>9990000123</w:t>
            </w:r>
          </w:p>
        </w:tc>
      </w:tr>
      <w:tr>
        <w:trPr/>
        <w:tc>
          <w:tcPr>
            <w:tcW w:w="870" w:type="dxa"/>
            <w:tcBorders>
              <w:top w:val="single" w:sz="2" w:space="0" w:color="000000"/>
            </w:tcBorders>
            <w:shd w:fill="F0F0F0" w:val="clear"/>
            <w:vAlign w:val="center"/>
          </w:tcPr>
          <w:p>
            <w:pPr>
              <w:pStyle w:val="TableContents"/>
              <w:widowControl w:val="false"/>
              <w:spacing w:before="0" w:after="160"/>
              <w:jc w:val="left"/>
              <w:rPr/>
            </w:pPr>
            <w:r>
              <w:rPr/>
              <w:t>104</w:t>
            </w:r>
          </w:p>
        </w:tc>
        <w:tc>
          <w:tcPr>
            <w:tcW w:w="1269" w:type="dxa"/>
            <w:tcBorders>
              <w:top w:val="single" w:sz="2" w:space="0" w:color="000000"/>
            </w:tcBorders>
            <w:shd w:fill="F0F0F0" w:val="clear"/>
            <w:vAlign w:val="center"/>
          </w:tcPr>
          <w:p>
            <w:pPr>
              <w:pStyle w:val="TableContents"/>
              <w:widowControl w:val="false"/>
              <w:spacing w:before="0" w:after="160"/>
              <w:jc w:val="left"/>
              <w:rPr/>
            </w:pPr>
            <w:r>
              <w:rPr/>
              <w:t>Lester</w:t>
            </w:r>
          </w:p>
        </w:tc>
        <w:tc>
          <w:tcPr>
            <w:tcW w:w="1488" w:type="dxa"/>
            <w:tcBorders>
              <w:top w:val="single" w:sz="2" w:space="0" w:color="000000"/>
            </w:tcBorders>
            <w:shd w:fill="F0F0F0" w:val="clear"/>
            <w:vAlign w:val="center"/>
          </w:tcPr>
          <w:p>
            <w:pPr>
              <w:pStyle w:val="TableContents"/>
              <w:widowControl w:val="false"/>
              <w:spacing w:before="0" w:after="160"/>
              <w:jc w:val="left"/>
              <w:rPr/>
            </w:pPr>
            <w:r>
              <w:rPr/>
              <w:t>Bangalore</w:t>
            </w:r>
          </w:p>
        </w:tc>
        <w:tc>
          <w:tcPr>
            <w:tcW w:w="1391" w:type="dxa"/>
            <w:tcBorders>
              <w:top w:val="single" w:sz="2" w:space="0" w:color="000000"/>
            </w:tcBorders>
            <w:shd w:fill="F0F0F0" w:val="clear"/>
            <w:vAlign w:val="center"/>
          </w:tcPr>
          <w:p>
            <w:pPr>
              <w:pStyle w:val="TableContents"/>
              <w:widowControl w:val="false"/>
              <w:spacing w:before="0" w:after="160"/>
              <w:jc w:val="left"/>
              <w:rPr/>
            </w:pPr>
            <w:r>
              <w:rPr/>
              <w:t>8123450987</w:t>
            </w:r>
          </w:p>
        </w:tc>
      </w:tr>
    </w:tbl>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Heading2"/>
        <w:jc w:val="left"/>
        <w:rPr>
          <w:rFonts w:ascii="PT Sans;Arial;Helvetica Neue;Helvetica;sans-serif" w:hAnsi="PT Sans;Arial;Helvetica Neue;Helvetica;sans-serif"/>
          <w:b w:val="false"/>
          <w:b w:val="false"/>
          <w:i w:val="false"/>
          <w:i w:val="false"/>
          <w:caps w:val="false"/>
          <w:smallCaps w:val="false"/>
          <w:color w:val="444542"/>
          <w:spacing w:val="0"/>
          <w:sz w:val="20"/>
        </w:rPr>
      </w:pPr>
      <w:bookmarkStart w:id="4" w:name="h-second-normal-form-2nf"/>
      <w:bookmarkEnd w:id="4"/>
      <w:r>
        <w:rPr>
          <w:rFonts w:ascii="PT Sans;Arial;Helvetica Neue;Helvetica;sans-serif" w:hAnsi="PT Sans;Arial;Helvetica Neue;Helvetica;sans-serif"/>
          <w:b w:val="false"/>
          <w:i w:val="false"/>
          <w:caps w:val="false"/>
          <w:smallCaps w:val="false"/>
          <w:color w:val="444542"/>
          <w:spacing w:val="0"/>
          <w:sz w:val="20"/>
        </w:rPr>
        <w:t>Second normal form (2NF)</w:t>
      </w:r>
    </w:p>
    <w:p>
      <w:pPr>
        <w:pStyle w:val="TextBody"/>
        <w:widowControl/>
        <w:spacing w:before="0" w:after="312"/>
        <w:ind w:left="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A table is said to be in 2NF if both the following conditions hold:</w:t>
      </w:r>
    </w:p>
    <w:p>
      <w:pPr>
        <w:pStyle w:val="TextBody"/>
        <w:widowControl/>
        <w:numPr>
          <w:ilvl w:val="0"/>
          <w:numId w:val="15"/>
        </w:numPr>
        <w:tabs>
          <w:tab w:val="clear" w:pos="720"/>
          <w:tab w:val="left" w:pos="0" w:leader="none"/>
        </w:tabs>
        <w:spacing w:before="0" w:after="312"/>
        <w:ind w:left="48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Table is in 1NF (First normal form)</w:t>
      </w:r>
    </w:p>
    <w:p>
      <w:pPr>
        <w:pStyle w:val="TextBody"/>
        <w:widowControl/>
        <w:numPr>
          <w:ilvl w:val="0"/>
          <w:numId w:val="15"/>
        </w:numPr>
        <w:tabs>
          <w:tab w:val="clear" w:pos="720"/>
          <w:tab w:val="left" w:pos="0" w:leader="none"/>
        </w:tabs>
        <w:spacing w:before="0" w:after="312"/>
        <w:ind w:left="480" w:hanging="0"/>
        <w:rPr/>
      </w:pPr>
      <w:r>
        <w:rPr>
          <w:rFonts w:ascii="Roboto;Arial;Helvetica Neue;Helvetica;sans-serif" w:hAnsi="Roboto;Arial;Helvetica Neue;Helvetica;sans-serif"/>
          <w:b w:val="false"/>
          <w:i w:val="false"/>
          <w:caps w:val="false"/>
          <w:smallCaps w:val="false"/>
          <w:color w:val="222426"/>
          <w:spacing w:val="0"/>
          <w:sz w:val="20"/>
        </w:rPr>
        <w:t>No non-prime attribute is dependent on the proper subset of any </w:t>
      </w:r>
      <w:hyperlink r:id="rId23">
        <w:r>
          <w:rPr>
            <w:rStyle w:val="InternetLink"/>
            <w:rFonts w:ascii="Roboto;Arial;Helvetica Neue;Helvetica;sans-serif" w:hAnsi="Roboto;Arial;Helvetica Neue;Helvetica;sans-serif"/>
            <w:b/>
            <w:i w:val="false"/>
            <w:caps w:val="false"/>
            <w:smallCaps w:val="false"/>
            <w:strike w:val="false"/>
            <w:dstrike w:val="false"/>
            <w:color w:val="7DC246"/>
            <w:spacing w:val="0"/>
            <w:sz w:val="20"/>
            <w:u w:val="none"/>
            <w:effect w:val="none"/>
          </w:rPr>
          <w:t>candidate key</w:t>
        </w:r>
      </w:hyperlink>
      <w:r>
        <w:rPr>
          <w:rFonts w:ascii="Roboto;Arial;Helvetica Neue;Helvetica;sans-serif" w:hAnsi="Roboto;Arial;Helvetica Neue;Helvetica;sans-serif"/>
          <w:b w:val="false"/>
          <w:i w:val="false"/>
          <w:caps w:val="false"/>
          <w:smallCaps w:val="false"/>
          <w:color w:val="222426"/>
          <w:spacing w:val="0"/>
          <w:sz w:val="20"/>
        </w:rPr>
        <w:t> of table.</w:t>
      </w:r>
    </w:p>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An attribute that is not part of any candidate key is known as non-prime attribute.</w:t>
      </w:r>
    </w:p>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Example</w:t>
      </w:r>
      <w:r>
        <w:rPr>
          <w:rFonts w:ascii="Roboto;Arial;Helvetica Neue;Helvetica;sans-serif" w:hAnsi="Roboto;Arial;Helvetica Neue;Helvetica;sans-serif"/>
          <w:b w:val="false"/>
          <w:i w:val="false"/>
          <w:caps w:val="false"/>
          <w:smallCaps w:val="false"/>
          <w:color w:val="222426"/>
          <w:spacing w:val="0"/>
          <w:sz w:val="20"/>
        </w:rPr>
        <w:t>: Let’s say a school wants to store the data of teachers and the subjects they teach. They create a table </w:t>
      </w:r>
      <w:r>
        <w:rPr>
          <w:rStyle w:val="SourceText"/>
          <w:rFonts w:ascii="monospace;monospace" w:hAnsi="monospace;monospace"/>
          <w:b w:val="false"/>
          <w:i w:val="false"/>
          <w:caps w:val="false"/>
          <w:smallCaps w:val="false"/>
          <w:color w:val="222426"/>
          <w:spacing w:val="0"/>
          <w:sz w:val="19"/>
          <w:shd w:fill="EEEEEE" w:val="clear"/>
        </w:rPr>
        <w:t>Teacher</w:t>
      </w:r>
      <w:r>
        <w:rPr>
          <w:rFonts w:ascii="Roboto;Arial;Helvetica Neue;Helvetica;sans-serif" w:hAnsi="Roboto;Arial;Helvetica Neue;Helvetica;sans-serif"/>
          <w:b w:val="false"/>
          <w:i w:val="false"/>
          <w:caps w:val="false"/>
          <w:smallCaps w:val="false"/>
          <w:color w:val="222426"/>
          <w:spacing w:val="0"/>
          <w:sz w:val="20"/>
        </w:rPr>
        <w:t> that looks like this: Since a teacher can teach more than one subjects, the table can have multiple rows for a same teacher.</w:t>
      </w:r>
    </w:p>
    <w:tbl>
      <w:tblPr>
        <w:tblW w:w="3809" w:type="dxa"/>
        <w:jc w:val="left"/>
        <w:tblInd w:w="0" w:type="dxa"/>
        <w:tblLayout w:type="fixed"/>
        <w:tblCellMar>
          <w:top w:w="72" w:type="dxa"/>
          <w:left w:w="0" w:type="dxa"/>
          <w:bottom w:w="0" w:type="dxa"/>
          <w:right w:w="0" w:type="dxa"/>
        </w:tblCellMar>
      </w:tblPr>
      <w:tblGrid>
        <w:gridCol w:w="1228"/>
        <w:gridCol w:w="1137"/>
        <w:gridCol w:w="1444"/>
      </w:tblGrid>
      <w:tr>
        <w:trPr/>
        <w:tc>
          <w:tcPr>
            <w:tcW w:w="1228" w:type="dxa"/>
            <w:tcBorders>
              <w:top w:val="single" w:sz="2" w:space="0" w:color="000000"/>
            </w:tcBorders>
            <w:shd w:fill="F0F0F0" w:val="clear"/>
            <w:vAlign w:val="center"/>
          </w:tcPr>
          <w:p>
            <w:pPr>
              <w:pStyle w:val="TableContents"/>
              <w:widowControl w:val="false"/>
              <w:spacing w:before="0" w:after="160"/>
              <w:jc w:val="left"/>
              <w:rPr/>
            </w:pPr>
            <w:r>
              <w:rPr/>
              <w:t>Teacher_Id</w:t>
            </w:r>
          </w:p>
        </w:tc>
        <w:tc>
          <w:tcPr>
            <w:tcW w:w="1137" w:type="dxa"/>
            <w:tcBorders>
              <w:top w:val="single" w:sz="2" w:space="0" w:color="000000"/>
            </w:tcBorders>
            <w:shd w:fill="F0F0F0" w:val="clear"/>
            <w:vAlign w:val="center"/>
          </w:tcPr>
          <w:p>
            <w:pPr>
              <w:pStyle w:val="TableContents"/>
              <w:widowControl w:val="false"/>
              <w:spacing w:before="0" w:after="160"/>
              <w:jc w:val="left"/>
              <w:rPr/>
            </w:pPr>
            <w:r>
              <w:rPr/>
              <w:t>Subject</w:t>
            </w:r>
          </w:p>
        </w:tc>
        <w:tc>
          <w:tcPr>
            <w:tcW w:w="1444" w:type="dxa"/>
            <w:tcBorders>
              <w:top w:val="single" w:sz="2" w:space="0" w:color="000000"/>
            </w:tcBorders>
            <w:shd w:fill="F0F0F0" w:val="clear"/>
            <w:vAlign w:val="center"/>
          </w:tcPr>
          <w:p>
            <w:pPr>
              <w:pStyle w:val="TableContents"/>
              <w:widowControl w:val="false"/>
              <w:spacing w:before="0" w:after="160"/>
              <w:jc w:val="left"/>
              <w:rPr/>
            </w:pPr>
            <w:r>
              <w:rPr/>
              <w:t>Teacher_Age</w:t>
            </w:r>
          </w:p>
        </w:tc>
      </w:tr>
      <w:tr>
        <w:trPr/>
        <w:tc>
          <w:tcPr>
            <w:tcW w:w="1228" w:type="dxa"/>
            <w:tcBorders>
              <w:top w:val="single" w:sz="2" w:space="0" w:color="000000"/>
            </w:tcBorders>
            <w:vAlign w:val="center"/>
          </w:tcPr>
          <w:p>
            <w:pPr>
              <w:pStyle w:val="TableContents"/>
              <w:widowControl w:val="false"/>
              <w:spacing w:before="0" w:after="160"/>
              <w:jc w:val="left"/>
              <w:rPr/>
            </w:pPr>
            <w:r>
              <w:rPr/>
              <w:t>111</w:t>
            </w:r>
          </w:p>
        </w:tc>
        <w:tc>
          <w:tcPr>
            <w:tcW w:w="1137" w:type="dxa"/>
            <w:tcBorders>
              <w:top w:val="single" w:sz="2" w:space="0" w:color="000000"/>
            </w:tcBorders>
            <w:vAlign w:val="center"/>
          </w:tcPr>
          <w:p>
            <w:pPr>
              <w:pStyle w:val="TableContents"/>
              <w:widowControl w:val="false"/>
              <w:spacing w:before="0" w:after="160"/>
              <w:jc w:val="left"/>
              <w:rPr/>
            </w:pPr>
            <w:r>
              <w:rPr/>
              <w:t>Maths</w:t>
            </w:r>
          </w:p>
        </w:tc>
        <w:tc>
          <w:tcPr>
            <w:tcW w:w="1444" w:type="dxa"/>
            <w:tcBorders>
              <w:top w:val="single" w:sz="2" w:space="0" w:color="000000"/>
            </w:tcBorders>
            <w:vAlign w:val="center"/>
          </w:tcPr>
          <w:p>
            <w:pPr>
              <w:pStyle w:val="TableContents"/>
              <w:widowControl w:val="false"/>
              <w:spacing w:before="0" w:after="160"/>
              <w:jc w:val="left"/>
              <w:rPr/>
            </w:pPr>
            <w:r>
              <w:rPr/>
              <w:t>38</w:t>
            </w:r>
          </w:p>
        </w:tc>
      </w:tr>
      <w:tr>
        <w:trPr/>
        <w:tc>
          <w:tcPr>
            <w:tcW w:w="1228" w:type="dxa"/>
            <w:tcBorders>
              <w:top w:val="single" w:sz="2" w:space="0" w:color="000000"/>
            </w:tcBorders>
            <w:shd w:fill="F0F0F0" w:val="clear"/>
            <w:vAlign w:val="center"/>
          </w:tcPr>
          <w:p>
            <w:pPr>
              <w:pStyle w:val="TableContents"/>
              <w:widowControl w:val="false"/>
              <w:spacing w:before="0" w:after="160"/>
              <w:jc w:val="left"/>
              <w:rPr/>
            </w:pPr>
            <w:r>
              <w:rPr/>
              <w:t>111</w:t>
            </w:r>
          </w:p>
        </w:tc>
        <w:tc>
          <w:tcPr>
            <w:tcW w:w="1137" w:type="dxa"/>
            <w:tcBorders>
              <w:top w:val="single" w:sz="2" w:space="0" w:color="000000"/>
            </w:tcBorders>
            <w:shd w:fill="F0F0F0" w:val="clear"/>
            <w:vAlign w:val="center"/>
          </w:tcPr>
          <w:p>
            <w:pPr>
              <w:pStyle w:val="TableContents"/>
              <w:widowControl w:val="false"/>
              <w:spacing w:before="0" w:after="160"/>
              <w:jc w:val="left"/>
              <w:rPr/>
            </w:pPr>
            <w:r>
              <w:rPr/>
              <w:t>Physics</w:t>
            </w:r>
          </w:p>
        </w:tc>
        <w:tc>
          <w:tcPr>
            <w:tcW w:w="1444" w:type="dxa"/>
            <w:tcBorders>
              <w:top w:val="single" w:sz="2" w:space="0" w:color="000000"/>
            </w:tcBorders>
            <w:shd w:fill="F0F0F0" w:val="clear"/>
            <w:vAlign w:val="center"/>
          </w:tcPr>
          <w:p>
            <w:pPr>
              <w:pStyle w:val="TableContents"/>
              <w:widowControl w:val="false"/>
              <w:spacing w:before="0" w:after="160"/>
              <w:jc w:val="left"/>
              <w:rPr/>
            </w:pPr>
            <w:r>
              <w:rPr/>
              <w:t>38</w:t>
            </w:r>
          </w:p>
        </w:tc>
      </w:tr>
      <w:tr>
        <w:trPr/>
        <w:tc>
          <w:tcPr>
            <w:tcW w:w="1228" w:type="dxa"/>
            <w:tcBorders>
              <w:top w:val="single" w:sz="2" w:space="0" w:color="000000"/>
            </w:tcBorders>
            <w:vAlign w:val="center"/>
          </w:tcPr>
          <w:p>
            <w:pPr>
              <w:pStyle w:val="TableContents"/>
              <w:widowControl w:val="false"/>
              <w:spacing w:before="0" w:after="160"/>
              <w:jc w:val="left"/>
              <w:rPr/>
            </w:pPr>
            <w:r>
              <w:rPr/>
              <w:t>222</w:t>
            </w:r>
          </w:p>
        </w:tc>
        <w:tc>
          <w:tcPr>
            <w:tcW w:w="1137" w:type="dxa"/>
            <w:tcBorders>
              <w:top w:val="single" w:sz="2" w:space="0" w:color="000000"/>
            </w:tcBorders>
            <w:vAlign w:val="center"/>
          </w:tcPr>
          <w:p>
            <w:pPr>
              <w:pStyle w:val="TableContents"/>
              <w:widowControl w:val="false"/>
              <w:spacing w:before="0" w:after="160"/>
              <w:jc w:val="left"/>
              <w:rPr/>
            </w:pPr>
            <w:r>
              <w:rPr/>
              <w:t>Biology</w:t>
            </w:r>
          </w:p>
        </w:tc>
        <w:tc>
          <w:tcPr>
            <w:tcW w:w="1444" w:type="dxa"/>
            <w:tcBorders>
              <w:top w:val="single" w:sz="2" w:space="0" w:color="000000"/>
            </w:tcBorders>
            <w:vAlign w:val="center"/>
          </w:tcPr>
          <w:p>
            <w:pPr>
              <w:pStyle w:val="TableContents"/>
              <w:widowControl w:val="false"/>
              <w:spacing w:before="0" w:after="160"/>
              <w:jc w:val="left"/>
              <w:rPr/>
            </w:pPr>
            <w:r>
              <w:rPr/>
              <w:t>38</w:t>
            </w:r>
          </w:p>
        </w:tc>
      </w:tr>
      <w:tr>
        <w:trPr/>
        <w:tc>
          <w:tcPr>
            <w:tcW w:w="1228" w:type="dxa"/>
            <w:tcBorders>
              <w:top w:val="single" w:sz="2" w:space="0" w:color="000000"/>
            </w:tcBorders>
            <w:shd w:fill="F0F0F0" w:val="clear"/>
            <w:vAlign w:val="center"/>
          </w:tcPr>
          <w:p>
            <w:pPr>
              <w:pStyle w:val="TableContents"/>
              <w:widowControl w:val="false"/>
              <w:spacing w:before="0" w:after="160"/>
              <w:jc w:val="left"/>
              <w:rPr/>
            </w:pPr>
            <w:r>
              <w:rPr/>
              <w:t>333</w:t>
            </w:r>
          </w:p>
        </w:tc>
        <w:tc>
          <w:tcPr>
            <w:tcW w:w="1137" w:type="dxa"/>
            <w:tcBorders>
              <w:top w:val="single" w:sz="2" w:space="0" w:color="000000"/>
            </w:tcBorders>
            <w:shd w:fill="F0F0F0" w:val="clear"/>
            <w:vAlign w:val="center"/>
          </w:tcPr>
          <w:p>
            <w:pPr>
              <w:pStyle w:val="TableContents"/>
              <w:widowControl w:val="false"/>
              <w:spacing w:before="0" w:after="160"/>
              <w:jc w:val="left"/>
              <w:rPr/>
            </w:pPr>
            <w:r>
              <w:rPr/>
              <w:t>Physics</w:t>
            </w:r>
          </w:p>
        </w:tc>
        <w:tc>
          <w:tcPr>
            <w:tcW w:w="1444" w:type="dxa"/>
            <w:tcBorders>
              <w:top w:val="single" w:sz="2" w:space="0" w:color="000000"/>
            </w:tcBorders>
            <w:shd w:fill="F0F0F0" w:val="clear"/>
            <w:vAlign w:val="center"/>
          </w:tcPr>
          <w:p>
            <w:pPr>
              <w:pStyle w:val="TableContents"/>
              <w:widowControl w:val="false"/>
              <w:spacing w:before="0" w:after="160"/>
              <w:jc w:val="left"/>
              <w:rPr/>
            </w:pPr>
            <w:r>
              <w:rPr/>
              <w:t>40</w:t>
            </w:r>
          </w:p>
        </w:tc>
      </w:tr>
      <w:tr>
        <w:trPr/>
        <w:tc>
          <w:tcPr>
            <w:tcW w:w="1228" w:type="dxa"/>
            <w:tcBorders>
              <w:top w:val="single" w:sz="2" w:space="0" w:color="000000"/>
            </w:tcBorders>
            <w:vAlign w:val="center"/>
          </w:tcPr>
          <w:p>
            <w:pPr>
              <w:pStyle w:val="TableContents"/>
              <w:widowControl w:val="false"/>
              <w:spacing w:before="0" w:after="160"/>
              <w:jc w:val="left"/>
              <w:rPr/>
            </w:pPr>
            <w:r>
              <w:rPr/>
              <w:t>333</w:t>
            </w:r>
          </w:p>
        </w:tc>
        <w:tc>
          <w:tcPr>
            <w:tcW w:w="1137" w:type="dxa"/>
            <w:tcBorders>
              <w:top w:val="single" w:sz="2" w:space="0" w:color="000000"/>
            </w:tcBorders>
            <w:vAlign w:val="center"/>
          </w:tcPr>
          <w:p>
            <w:pPr>
              <w:pStyle w:val="TableContents"/>
              <w:widowControl w:val="false"/>
              <w:spacing w:before="0" w:after="160"/>
              <w:jc w:val="left"/>
              <w:rPr/>
            </w:pPr>
            <w:r>
              <w:rPr/>
              <w:t>Chemistry</w:t>
            </w:r>
          </w:p>
        </w:tc>
        <w:tc>
          <w:tcPr>
            <w:tcW w:w="1444" w:type="dxa"/>
            <w:tcBorders>
              <w:top w:val="single" w:sz="2" w:space="0" w:color="000000"/>
            </w:tcBorders>
            <w:vAlign w:val="center"/>
          </w:tcPr>
          <w:p>
            <w:pPr>
              <w:pStyle w:val="TableContents"/>
              <w:widowControl w:val="false"/>
              <w:spacing w:before="0" w:after="160"/>
              <w:jc w:val="left"/>
              <w:rPr/>
            </w:pPr>
            <w:r>
              <w:rPr/>
              <w:t>40</w:t>
            </w:r>
          </w:p>
        </w:tc>
      </w:tr>
    </w:tbl>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Candidate Keys</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Teacher_Id</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Subject</w:t>
      </w:r>
      <w:r>
        <w:rPr>
          <w:rFonts w:ascii="Roboto;Arial;Helvetica Neue;Helvetica;sans-serif" w:hAnsi="Roboto;Arial;Helvetica Neue;Helvetica;sans-serif"/>
          <w:b w:val="false"/>
          <w:i w:val="false"/>
          <w:caps w:val="false"/>
          <w:smallCaps w:val="false"/>
          <w:color w:val="222426"/>
          <w:spacing w:val="0"/>
          <w:sz w:val="20"/>
        </w:rPr>
        <w:t>}</w:t>
        <w:br/>
      </w:r>
      <w:r>
        <w:rPr>
          <w:rStyle w:val="StrongEmphasis"/>
          <w:rFonts w:ascii="Roboto;Arial;Helvetica Neue;Helvetica;sans-serif" w:hAnsi="Roboto;Arial;Helvetica Neue;Helvetica;sans-serif"/>
          <w:b/>
          <w:i w:val="false"/>
          <w:caps w:val="false"/>
          <w:smallCaps w:val="false"/>
          <w:color w:val="222426"/>
          <w:spacing w:val="0"/>
          <w:sz w:val="20"/>
        </w:rPr>
        <w:t>Non prime attribute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Teacher_Age</w:t>
      </w:r>
    </w:p>
    <w:p>
      <w:pPr>
        <w:pStyle w:val="TextBody"/>
        <w:widowControl/>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This table is in 1 NF because each attribute has atomic values. However, it is not in 2NF because non prime attribute </w:t>
      </w:r>
      <w:r>
        <w:rPr>
          <w:rStyle w:val="SourceText"/>
          <w:rFonts w:ascii="monospace;monospace" w:hAnsi="monospace;monospace"/>
          <w:b w:val="false"/>
          <w:i w:val="false"/>
          <w:caps w:val="false"/>
          <w:smallCaps w:val="false"/>
          <w:color w:val="222426"/>
          <w:spacing w:val="0"/>
          <w:sz w:val="19"/>
          <w:shd w:fill="EEEEEE" w:val="clear"/>
        </w:rPr>
        <w:t>Teacher_Age</w:t>
      </w:r>
      <w:r>
        <w:rPr>
          <w:rFonts w:ascii="Roboto;Arial;Helvetica Neue;Helvetica;sans-serif" w:hAnsi="Roboto;Arial;Helvetica Neue;Helvetica;sans-serif"/>
          <w:b w:val="false"/>
          <w:i w:val="false"/>
          <w:caps w:val="false"/>
          <w:smallCaps w:val="false"/>
          <w:color w:val="222426"/>
          <w:spacing w:val="0"/>
          <w:sz w:val="20"/>
        </w:rPr>
        <w:t> is dependent on </w:t>
      </w:r>
      <w:r>
        <w:rPr>
          <w:rStyle w:val="SourceText"/>
          <w:rFonts w:ascii="monospace;monospace" w:hAnsi="monospace;monospace"/>
          <w:b w:val="false"/>
          <w:i w:val="false"/>
          <w:caps w:val="false"/>
          <w:smallCaps w:val="false"/>
          <w:color w:val="222426"/>
          <w:spacing w:val="0"/>
          <w:sz w:val="19"/>
          <w:shd w:fill="EEEEEE" w:val="clear"/>
        </w:rPr>
        <w:t>Teacher_Id</w:t>
      </w:r>
      <w:r>
        <w:rPr>
          <w:rFonts w:ascii="Roboto;Arial;Helvetica Neue;Helvetica;sans-serif" w:hAnsi="Roboto;Arial;Helvetica Neue;Helvetica;sans-serif"/>
          <w:b w:val="false"/>
          <w:i w:val="false"/>
          <w:caps w:val="false"/>
          <w:smallCaps w:val="false"/>
          <w:color w:val="222426"/>
          <w:spacing w:val="0"/>
          <w:sz w:val="20"/>
        </w:rPr>
        <w:t> alone which is a proper subset of candidate key. This violates the rule for 2NF as the rule says </w:t>
      </w:r>
      <w:r>
        <w:rPr>
          <w:rStyle w:val="StrongEmphasis"/>
          <w:rFonts w:ascii="Roboto;Arial;Helvetica Neue;Helvetica;sans-serif" w:hAnsi="Roboto;Arial;Helvetica Neue;Helvetica;sans-serif"/>
          <w:b w:val="false"/>
          <w:i w:val="false"/>
          <w:caps w:val="false"/>
          <w:smallCaps w:val="false"/>
          <w:color w:val="222426"/>
          <w:spacing w:val="0"/>
          <w:sz w:val="20"/>
        </w:rPr>
        <w:t>“</w:t>
      </w:r>
      <w:r>
        <w:rPr>
          <w:rStyle w:val="StrongEmphasis"/>
          <w:rFonts w:ascii="Roboto;Arial;Helvetica Neue;Helvetica;sans-serif" w:hAnsi="Roboto;Arial;Helvetica Neue;Helvetica;sans-serif"/>
          <w:b/>
          <w:i w:val="false"/>
          <w:caps w:val="false"/>
          <w:smallCaps w:val="false"/>
          <w:color w:val="222426"/>
          <w:spacing w:val="0"/>
          <w:sz w:val="20"/>
        </w:rPr>
        <w:t>no non-prime attribute is dependent on the proper subset of any candidate key of the table”</w:t>
      </w:r>
      <w:r>
        <w:rPr>
          <w:rFonts w:ascii="Roboto;Arial;Helvetica Neue;Helvetica;sans-serif" w:hAnsi="Roboto;Arial;Helvetica Neue;Helvetica;sans-serif"/>
          <w:b w:val="false"/>
          <w:i w:val="false"/>
          <w:caps w:val="false"/>
          <w:smallCaps w:val="false"/>
          <w:color w:val="222426"/>
          <w:spacing w:val="0"/>
          <w:sz w:val="20"/>
        </w:rPr>
        <w:t>.</w:t>
      </w:r>
    </w:p>
    <w:p>
      <w:pPr>
        <w:pStyle w:val="TextBody"/>
        <w:widowControl/>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To make the table complies with 2NF we can disintegrate it in two tables like this:</w:t>
        <w:br/>
      </w:r>
      <w:r>
        <w:rPr>
          <w:rStyle w:val="StrongEmphasis"/>
          <w:rFonts w:ascii="Roboto;Arial;Helvetica Neue;Helvetica;sans-serif" w:hAnsi="Roboto;Arial;Helvetica Neue;Helvetica;sans-serif"/>
          <w:b/>
          <w:i w:val="false"/>
          <w:caps w:val="false"/>
          <w:smallCaps w:val="false"/>
          <w:color w:val="222426"/>
          <w:spacing w:val="0"/>
          <w:sz w:val="20"/>
        </w:rPr>
        <w:t>Teacher_Details table:</w:t>
      </w:r>
    </w:p>
    <w:tbl>
      <w:tblPr>
        <w:tblW w:w="2672" w:type="dxa"/>
        <w:jc w:val="left"/>
        <w:tblInd w:w="0" w:type="dxa"/>
        <w:tblLayout w:type="fixed"/>
        <w:tblCellMar>
          <w:top w:w="72" w:type="dxa"/>
          <w:left w:w="0" w:type="dxa"/>
          <w:bottom w:w="0" w:type="dxa"/>
          <w:right w:w="0" w:type="dxa"/>
        </w:tblCellMar>
      </w:tblPr>
      <w:tblGrid>
        <w:gridCol w:w="1228"/>
        <w:gridCol w:w="1443"/>
      </w:tblGrid>
      <w:tr>
        <w:trPr/>
        <w:tc>
          <w:tcPr>
            <w:tcW w:w="1228" w:type="dxa"/>
            <w:tcBorders>
              <w:top w:val="single" w:sz="2" w:space="0" w:color="000000"/>
            </w:tcBorders>
            <w:shd w:fill="F0F0F0" w:val="clear"/>
            <w:vAlign w:val="center"/>
          </w:tcPr>
          <w:p>
            <w:pPr>
              <w:pStyle w:val="TableContents"/>
              <w:widowControl w:val="false"/>
              <w:spacing w:before="0" w:after="160"/>
              <w:jc w:val="left"/>
              <w:rPr/>
            </w:pPr>
            <w:r>
              <w:rPr/>
              <w:t>Teacher_Id</w:t>
            </w:r>
          </w:p>
        </w:tc>
        <w:tc>
          <w:tcPr>
            <w:tcW w:w="1443" w:type="dxa"/>
            <w:tcBorders>
              <w:top w:val="single" w:sz="2" w:space="0" w:color="000000"/>
            </w:tcBorders>
            <w:shd w:fill="F0F0F0" w:val="clear"/>
            <w:vAlign w:val="center"/>
          </w:tcPr>
          <w:p>
            <w:pPr>
              <w:pStyle w:val="TableContents"/>
              <w:widowControl w:val="false"/>
              <w:spacing w:before="0" w:after="160"/>
              <w:jc w:val="left"/>
              <w:rPr/>
            </w:pPr>
            <w:r>
              <w:rPr/>
              <w:t>Teacher_Age</w:t>
            </w:r>
          </w:p>
        </w:tc>
      </w:tr>
      <w:tr>
        <w:trPr/>
        <w:tc>
          <w:tcPr>
            <w:tcW w:w="1228" w:type="dxa"/>
            <w:tcBorders>
              <w:top w:val="single" w:sz="2" w:space="0" w:color="000000"/>
            </w:tcBorders>
            <w:vAlign w:val="center"/>
          </w:tcPr>
          <w:p>
            <w:pPr>
              <w:pStyle w:val="TableContents"/>
              <w:widowControl w:val="false"/>
              <w:spacing w:before="0" w:after="160"/>
              <w:jc w:val="left"/>
              <w:rPr/>
            </w:pPr>
            <w:r>
              <w:rPr/>
              <w:t>111</w:t>
            </w:r>
          </w:p>
        </w:tc>
        <w:tc>
          <w:tcPr>
            <w:tcW w:w="1443" w:type="dxa"/>
            <w:tcBorders>
              <w:top w:val="single" w:sz="2" w:space="0" w:color="000000"/>
            </w:tcBorders>
            <w:vAlign w:val="center"/>
          </w:tcPr>
          <w:p>
            <w:pPr>
              <w:pStyle w:val="TableContents"/>
              <w:widowControl w:val="false"/>
              <w:spacing w:before="0" w:after="160"/>
              <w:jc w:val="left"/>
              <w:rPr/>
            </w:pPr>
            <w:r>
              <w:rPr/>
              <w:t>38</w:t>
            </w:r>
          </w:p>
        </w:tc>
      </w:tr>
      <w:tr>
        <w:trPr/>
        <w:tc>
          <w:tcPr>
            <w:tcW w:w="1228" w:type="dxa"/>
            <w:tcBorders>
              <w:top w:val="single" w:sz="2" w:space="0" w:color="000000"/>
            </w:tcBorders>
            <w:shd w:fill="F0F0F0" w:val="clear"/>
            <w:vAlign w:val="center"/>
          </w:tcPr>
          <w:p>
            <w:pPr>
              <w:pStyle w:val="TableContents"/>
              <w:widowControl w:val="false"/>
              <w:spacing w:before="0" w:after="160"/>
              <w:jc w:val="left"/>
              <w:rPr/>
            </w:pPr>
            <w:r>
              <w:rPr/>
              <w:t>222</w:t>
            </w:r>
          </w:p>
        </w:tc>
        <w:tc>
          <w:tcPr>
            <w:tcW w:w="1443" w:type="dxa"/>
            <w:tcBorders>
              <w:top w:val="single" w:sz="2" w:space="0" w:color="000000"/>
            </w:tcBorders>
            <w:shd w:fill="F0F0F0" w:val="clear"/>
            <w:vAlign w:val="center"/>
          </w:tcPr>
          <w:p>
            <w:pPr>
              <w:pStyle w:val="TableContents"/>
              <w:widowControl w:val="false"/>
              <w:spacing w:before="0" w:after="160"/>
              <w:jc w:val="left"/>
              <w:rPr/>
            </w:pPr>
            <w:r>
              <w:rPr/>
              <w:t>38</w:t>
            </w:r>
          </w:p>
        </w:tc>
      </w:tr>
      <w:tr>
        <w:trPr/>
        <w:tc>
          <w:tcPr>
            <w:tcW w:w="1228" w:type="dxa"/>
            <w:tcBorders>
              <w:top w:val="single" w:sz="2" w:space="0" w:color="000000"/>
            </w:tcBorders>
            <w:vAlign w:val="center"/>
          </w:tcPr>
          <w:p>
            <w:pPr>
              <w:pStyle w:val="TableContents"/>
              <w:widowControl w:val="false"/>
              <w:spacing w:before="0" w:after="160"/>
              <w:jc w:val="left"/>
              <w:rPr/>
            </w:pPr>
            <w:r>
              <w:rPr/>
              <w:t>333</w:t>
            </w:r>
          </w:p>
        </w:tc>
        <w:tc>
          <w:tcPr>
            <w:tcW w:w="1443" w:type="dxa"/>
            <w:tcBorders>
              <w:top w:val="single" w:sz="2" w:space="0" w:color="000000"/>
            </w:tcBorders>
            <w:vAlign w:val="center"/>
          </w:tcPr>
          <w:p>
            <w:pPr>
              <w:pStyle w:val="TableContents"/>
              <w:widowControl w:val="false"/>
              <w:spacing w:before="0" w:after="160"/>
              <w:jc w:val="left"/>
              <w:rPr/>
            </w:pPr>
            <w:r>
              <w:rPr/>
              <w:t>40</w:t>
            </w:r>
          </w:p>
        </w:tc>
      </w:tr>
    </w:tbl>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Teacher_Subject table:</w:t>
      </w:r>
    </w:p>
    <w:tbl>
      <w:tblPr>
        <w:tblW w:w="2401" w:type="dxa"/>
        <w:jc w:val="left"/>
        <w:tblInd w:w="0" w:type="dxa"/>
        <w:tblLayout w:type="fixed"/>
        <w:tblCellMar>
          <w:top w:w="72" w:type="dxa"/>
          <w:left w:w="0" w:type="dxa"/>
          <w:bottom w:w="0" w:type="dxa"/>
          <w:right w:w="0" w:type="dxa"/>
        </w:tblCellMar>
      </w:tblPr>
      <w:tblGrid>
        <w:gridCol w:w="1228"/>
        <w:gridCol w:w="1172"/>
      </w:tblGrid>
      <w:tr>
        <w:trPr/>
        <w:tc>
          <w:tcPr>
            <w:tcW w:w="1228" w:type="dxa"/>
            <w:tcBorders>
              <w:top w:val="single" w:sz="2" w:space="0" w:color="000000"/>
            </w:tcBorders>
            <w:shd w:fill="F0F0F0" w:val="clear"/>
            <w:vAlign w:val="center"/>
          </w:tcPr>
          <w:p>
            <w:pPr>
              <w:pStyle w:val="TableContents"/>
              <w:widowControl w:val="false"/>
              <w:spacing w:before="0" w:after="160"/>
              <w:jc w:val="left"/>
              <w:rPr/>
            </w:pPr>
            <w:r>
              <w:rPr/>
              <w:t>Teacher_Id</w:t>
            </w:r>
          </w:p>
        </w:tc>
        <w:tc>
          <w:tcPr>
            <w:tcW w:w="1172" w:type="dxa"/>
            <w:tcBorders>
              <w:top w:val="single" w:sz="2" w:space="0" w:color="000000"/>
            </w:tcBorders>
            <w:shd w:fill="F0F0F0" w:val="clear"/>
            <w:vAlign w:val="center"/>
          </w:tcPr>
          <w:p>
            <w:pPr>
              <w:pStyle w:val="TableContents"/>
              <w:widowControl w:val="false"/>
              <w:spacing w:before="0" w:after="160"/>
              <w:jc w:val="left"/>
              <w:rPr/>
            </w:pPr>
            <w:r>
              <w:rPr/>
              <w:t>Subject</w:t>
            </w:r>
          </w:p>
        </w:tc>
      </w:tr>
      <w:tr>
        <w:trPr/>
        <w:tc>
          <w:tcPr>
            <w:tcW w:w="1228" w:type="dxa"/>
            <w:tcBorders>
              <w:top w:val="single" w:sz="2" w:space="0" w:color="000000"/>
            </w:tcBorders>
            <w:vAlign w:val="center"/>
          </w:tcPr>
          <w:p>
            <w:pPr>
              <w:pStyle w:val="TableContents"/>
              <w:widowControl w:val="false"/>
              <w:spacing w:before="0" w:after="160"/>
              <w:jc w:val="left"/>
              <w:rPr/>
            </w:pPr>
            <w:r>
              <w:rPr/>
              <w:t>111</w:t>
            </w:r>
          </w:p>
        </w:tc>
        <w:tc>
          <w:tcPr>
            <w:tcW w:w="1172" w:type="dxa"/>
            <w:tcBorders>
              <w:top w:val="single" w:sz="2" w:space="0" w:color="000000"/>
            </w:tcBorders>
            <w:vAlign w:val="center"/>
          </w:tcPr>
          <w:p>
            <w:pPr>
              <w:pStyle w:val="TableContents"/>
              <w:widowControl w:val="false"/>
              <w:spacing w:before="0" w:after="160"/>
              <w:jc w:val="left"/>
              <w:rPr/>
            </w:pPr>
            <w:r>
              <w:rPr/>
              <w:t>Maths</w:t>
            </w:r>
          </w:p>
        </w:tc>
      </w:tr>
      <w:tr>
        <w:trPr/>
        <w:tc>
          <w:tcPr>
            <w:tcW w:w="1228" w:type="dxa"/>
            <w:tcBorders>
              <w:top w:val="single" w:sz="2" w:space="0" w:color="000000"/>
            </w:tcBorders>
            <w:shd w:fill="F0F0F0" w:val="clear"/>
            <w:vAlign w:val="center"/>
          </w:tcPr>
          <w:p>
            <w:pPr>
              <w:pStyle w:val="TableContents"/>
              <w:widowControl w:val="false"/>
              <w:spacing w:before="0" w:after="160"/>
              <w:jc w:val="left"/>
              <w:rPr/>
            </w:pPr>
            <w:r>
              <w:rPr/>
              <w:t>111</w:t>
            </w:r>
          </w:p>
        </w:tc>
        <w:tc>
          <w:tcPr>
            <w:tcW w:w="1172" w:type="dxa"/>
            <w:tcBorders>
              <w:top w:val="single" w:sz="2" w:space="0" w:color="000000"/>
            </w:tcBorders>
            <w:shd w:fill="F0F0F0" w:val="clear"/>
            <w:vAlign w:val="center"/>
          </w:tcPr>
          <w:p>
            <w:pPr>
              <w:pStyle w:val="TableContents"/>
              <w:widowControl w:val="false"/>
              <w:spacing w:before="0" w:after="160"/>
              <w:jc w:val="left"/>
              <w:rPr/>
            </w:pPr>
            <w:r>
              <w:rPr/>
              <w:t>Physics</w:t>
            </w:r>
          </w:p>
        </w:tc>
      </w:tr>
      <w:tr>
        <w:trPr/>
        <w:tc>
          <w:tcPr>
            <w:tcW w:w="1228" w:type="dxa"/>
            <w:tcBorders>
              <w:top w:val="single" w:sz="2" w:space="0" w:color="000000"/>
            </w:tcBorders>
            <w:vAlign w:val="center"/>
          </w:tcPr>
          <w:p>
            <w:pPr>
              <w:pStyle w:val="TableContents"/>
              <w:widowControl w:val="false"/>
              <w:spacing w:before="0" w:after="160"/>
              <w:jc w:val="left"/>
              <w:rPr/>
            </w:pPr>
            <w:r>
              <w:rPr/>
              <w:t>222</w:t>
            </w:r>
          </w:p>
        </w:tc>
        <w:tc>
          <w:tcPr>
            <w:tcW w:w="1172" w:type="dxa"/>
            <w:tcBorders>
              <w:top w:val="single" w:sz="2" w:space="0" w:color="000000"/>
            </w:tcBorders>
            <w:vAlign w:val="center"/>
          </w:tcPr>
          <w:p>
            <w:pPr>
              <w:pStyle w:val="TableContents"/>
              <w:widowControl w:val="false"/>
              <w:spacing w:before="0" w:after="160"/>
              <w:jc w:val="left"/>
              <w:rPr/>
            </w:pPr>
            <w:r>
              <w:rPr/>
              <w:t>Biology</w:t>
            </w:r>
          </w:p>
        </w:tc>
      </w:tr>
      <w:tr>
        <w:trPr/>
        <w:tc>
          <w:tcPr>
            <w:tcW w:w="1228" w:type="dxa"/>
            <w:tcBorders>
              <w:top w:val="single" w:sz="2" w:space="0" w:color="000000"/>
            </w:tcBorders>
            <w:shd w:fill="F0F0F0" w:val="clear"/>
            <w:vAlign w:val="center"/>
          </w:tcPr>
          <w:p>
            <w:pPr>
              <w:pStyle w:val="TableContents"/>
              <w:widowControl w:val="false"/>
              <w:spacing w:before="0" w:after="160"/>
              <w:jc w:val="left"/>
              <w:rPr/>
            </w:pPr>
            <w:r>
              <w:rPr/>
              <w:t>333</w:t>
            </w:r>
          </w:p>
        </w:tc>
        <w:tc>
          <w:tcPr>
            <w:tcW w:w="1172" w:type="dxa"/>
            <w:tcBorders>
              <w:top w:val="single" w:sz="2" w:space="0" w:color="000000"/>
            </w:tcBorders>
            <w:shd w:fill="F0F0F0" w:val="clear"/>
            <w:vAlign w:val="center"/>
          </w:tcPr>
          <w:p>
            <w:pPr>
              <w:pStyle w:val="TableContents"/>
              <w:widowControl w:val="false"/>
              <w:spacing w:before="0" w:after="160"/>
              <w:jc w:val="left"/>
              <w:rPr/>
            </w:pPr>
            <w:r>
              <w:rPr/>
              <w:t>Physics</w:t>
            </w:r>
          </w:p>
        </w:tc>
      </w:tr>
      <w:tr>
        <w:trPr/>
        <w:tc>
          <w:tcPr>
            <w:tcW w:w="1228" w:type="dxa"/>
            <w:tcBorders>
              <w:top w:val="single" w:sz="2" w:space="0" w:color="000000"/>
            </w:tcBorders>
            <w:vAlign w:val="center"/>
          </w:tcPr>
          <w:p>
            <w:pPr>
              <w:pStyle w:val="TableContents"/>
              <w:widowControl w:val="false"/>
              <w:spacing w:before="0" w:after="160"/>
              <w:jc w:val="left"/>
              <w:rPr/>
            </w:pPr>
            <w:r>
              <w:rPr/>
              <w:t>333</w:t>
            </w:r>
          </w:p>
        </w:tc>
        <w:tc>
          <w:tcPr>
            <w:tcW w:w="1172" w:type="dxa"/>
            <w:tcBorders>
              <w:top w:val="single" w:sz="2" w:space="0" w:color="000000"/>
            </w:tcBorders>
            <w:vAlign w:val="center"/>
          </w:tcPr>
          <w:p>
            <w:pPr>
              <w:pStyle w:val="TableContents"/>
              <w:widowControl w:val="false"/>
              <w:spacing w:before="0" w:after="160"/>
              <w:jc w:val="left"/>
              <w:rPr/>
            </w:pPr>
            <w:r>
              <w:rPr/>
              <w:t>Chemistry</w:t>
            </w:r>
          </w:p>
        </w:tc>
      </w:tr>
    </w:tbl>
    <w:p>
      <w:pPr>
        <w:pStyle w:val="TextBody"/>
        <w:widowControl/>
        <w:spacing w:before="0" w:after="312"/>
        <w:ind w:left="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Now the tables are in Second normal form (2NF). </w:t>
      </w:r>
    </w:p>
    <w:p>
      <w:pPr>
        <w:pStyle w:val="Heading2"/>
        <w:jc w:val="left"/>
        <w:rPr>
          <w:rFonts w:ascii="PT Sans;Arial;Helvetica Neue;Helvetica;sans-serif" w:hAnsi="PT Sans;Arial;Helvetica Neue;Helvetica;sans-serif"/>
          <w:b w:val="false"/>
          <w:b w:val="false"/>
          <w:i w:val="false"/>
          <w:i w:val="false"/>
          <w:caps w:val="false"/>
          <w:smallCaps w:val="false"/>
          <w:color w:val="444542"/>
          <w:spacing w:val="0"/>
          <w:sz w:val="20"/>
        </w:rPr>
      </w:pPr>
      <w:bookmarkStart w:id="5" w:name="h-third-normal-form-3nf"/>
      <w:bookmarkEnd w:id="5"/>
      <w:r>
        <w:rPr>
          <w:rFonts w:ascii="PT Sans;Arial;Helvetica Neue;Helvetica;sans-serif" w:hAnsi="PT Sans;Arial;Helvetica Neue;Helvetica;sans-serif"/>
          <w:b w:val="false"/>
          <w:i w:val="false"/>
          <w:caps w:val="false"/>
          <w:smallCaps w:val="false"/>
          <w:color w:val="444542"/>
          <w:spacing w:val="0"/>
          <w:sz w:val="20"/>
        </w:rPr>
        <w:t>Third Normal form (3NF)</w:t>
      </w:r>
    </w:p>
    <w:p>
      <w:pPr>
        <w:pStyle w:val="TextBody"/>
        <w:widowControl/>
        <w:spacing w:before="0" w:after="312"/>
        <w:ind w:left="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A table design is said to be in 3NF if both the following conditions hold:</w:t>
      </w:r>
    </w:p>
    <w:p>
      <w:pPr>
        <w:pStyle w:val="TextBody"/>
        <w:widowControl/>
        <w:numPr>
          <w:ilvl w:val="0"/>
          <w:numId w:val="16"/>
        </w:numPr>
        <w:tabs>
          <w:tab w:val="clear" w:pos="720"/>
          <w:tab w:val="left" w:pos="0" w:leader="none"/>
        </w:tabs>
        <w:spacing w:before="0" w:after="312"/>
        <w:ind w:left="48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Table must be in 2NF</w:t>
      </w:r>
    </w:p>
    <w:p>
      <w:pPr>
        <w:pStyle w:val="TextBody"/>
        <w:widowControl/>
        <w:numPr>
          <w:ilvl w:val="0"/>
          <w:numId w:val="16"/>
        </w:numPr>
        <w:tabs>
          <w:tab w:val="clear" w:pos="720"/>
          <w:tab w:val="left" w:pos="0" w:leader="none"/>
        </w:tabs>
        <w:spacing w:before="0" w:after="312"/>
        <w:ind w:left="480" w:hanging="0"/>
        <w:rPr/>
      </w:pPr>
      <w:hyperlink r:id="rId24" w:tgtFrame="_blank">
        <w:r>
          <w:rPr>
            <w:rStyle w:val="InternetLink"/>
            <w:rFonts w:ascii="Roboto;Arial;Helvetica Neue;Helvetica;sans-serif" w:hAnsi="Roboto;Arial;Helvetica Neue;Helvetica;sans-serif"/>
            <w:b/>
            <w:i w:val="false"/>
            <w:caps w:val="false"/>
            <w:smallCaps w:val="false"/>
            <w:strike w:val="false"/>
            <w:dstrike w:val="false"/>
            <w:color w:val="7DC246"/>
            <w:spacing w:val="0"/>
            <w:sz w:val="20"/>
            <w:u w:val="none"/>
            <w:effect w:val="none"/>
          </w:rPr>
          <w:t>Transitive functional dependency</w:t>
        </w:r>
      </w:hyperlink>
      <w:r>
        <w:rPr>
          <w:rFonts w:ascii="Roboto;Arial;Helvetica Neue;Helvetica;sans-serif" w:hAnsi="Roboto;Arial;Helvetica Neue;Helvetica;sans-serif"/>
          <w:b w:val="false"/>
          <w:i w:val="false"/>
          <w:caps w:val="false"/>
          <w:smallCaps w:val="false"/>
          <w:color w:val="222426"/>
          <w:spacing w:val="0"/>
          <w:sz w:val="20"/>
        </w:rPr>
        <w:t> of non-prime attribute on any super key should be removed.</w:t>
      </w:r>
    </w:p>
    <w:p>
      <w:pPr>
        <w:pStyle w:val="TextBody"/>
        <w:widowControl/>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An attribute that is not part of any </w:t>
      </w:r>
      <w:hyperlink r:id="rId25" w:tgtFrame="_blank">
        <w:r>
          <w:rPr>
            <w:rStyle w:val="InternetLink"/>
            <w:rFonts w:ascii="Roboto;Arial;Helvetica Neue;Helvetica;sans-serif" w:hAnsi="Roboto;Arial;Helvetica Neue;Helvetica;sans-serif"/>
            <w:b/>
            <w:i w:val="false"/>
            <w:caps w:val="false"/>
            <w:smallCaps w:val="false"/>
            <w:strike w:val="false"/>
            <w:dstrike w:val="false"/>
            <w:color w:val="7DC246"/>
            <w:spacing w:val="0"/>
            <w:sz w:val="20"/>
            <w:u w:val="none"/>
            <w:effect w:val="none"/>
          </w:rPr>
          <w:t>candidate key</w:t>
        </w:r>
      </w:hyperlink>
      <w:r>
        <w:rPr>
          <w:rFonts w:ascii="Roboto;Arial;Helvetica Neue;Helvetica;sans-serif" w:hAnsi="Roboto;Arial;Helvetica Neue;Helvetica;sans-serif"/>
          <w:b w:val="false"/>
          <w:i w:val="false"/>
          <w:caps w:val="false"/>
          <w:smallCaps w:val="false"/>
          <w:color w:val="222426"/>
          <w:spacing w:val="0"/>
          <w:sz w:val="20"/>
        </w:rPr>
        <w:t> is known as non-prime attribute.</w:t>
      </w:r>
    </w:p>
    <w:p>
      <w:pPr>
        <w:pStyle w:val="TextBody"/>
        <w:widowControl/>
        <w:spacing w:before="0" w:after="312"/>
        <w:ind w:left="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In other words 3NF can be explained like this: A table is in 3NF if it is in 2NF and for each functional dependency X-&gt; Y at least one of the following conditions hold:</w:t>
      </w:r>
    </w:p>
    <w:p>
      <w:pPr>
        <w:pStyle w:val="TextBody"/>
        <w:widowControl/>
        <w:numPr>
          <w:ilvl w:val="0"/>
          <w:numId w:val="17"/>
        </w:numPr>
        <w:tabs>
          <w:tab w:val="clear" w:pos="720"/>
          <w:tab w:val="left" w:pos="0" w:leader="none"/>
        </w:tabs>
        <w:spacing w:before="0" w:after="312"/>
        <w:ind w:left="480" w:right="0" w:hanging="0"/>
        <w:rPr/>
      </w:pPr>
      <w:r>
        <w:rPr>
          <w:rFonts w:ascii="Roboto;Arial;Helvetica Neue;Helvetica;sans-serif" w:hAnsi="Roboto;Arial;Helvetica Neue;Helvetica;sans-serif"/>
          <w:b w:val="false"/>
          <w:i w:val="false"/>
          <w:caps w:val="false"/>
          <w:smallCaps w:val="false"/>
          <w:color w:val="222426"/>
          <w:spacing w:val="0"/>
          <w:sz w:val="20"/>
        </w:rPr>
        <w:t>X is a </w:t>
      </w:r>
      <w:hyperlink r:id="rId26" w:tgtFrame="_blank">
        <w:r>
          <w:rPr>
            <w:rStyle w:val="InternetLink"/>
            <w:rFonts w:ascii="Roboto;Arial;Helvetica Neue;Helvetica;sans-serif" w:hAnsi="Roboto;Arial;Helvetica Neue;Helvetica;sans-serif"/>
            <w:b/>
            <w:i w:val="false"/>
            <w:caps w:val="false"/>
            <w:smallCaps w:val="false"/>
            <w:strike w:val="false"/>
            <w:dstrike w:val="false"/>
            <w:color w:val="7DC246"/>
            <w:spacing w:val="0"/>
            <w:sz w:val="20"/>
            <w:u w:val="none"/>
            <w:effect w:val="none"/>
          </w:rPr>
          <w:t>super key</w:t>
        </w:r>
      </w:hyperlink>
      <w:r>
        <w:rPr>
          <w:rFonts w:ascii="Roboto;Arial;Helvetica Neue;Helvetica;sans-serif" w:hAnsi="Roboto;Arial;Helvetica Neue;Helvetica;sans-serif"/>
          <w:b w:val="false"/>
          <w:i w:val="false"/>
          <w:caps w:val="false"/>
          <w:smallCaps w:val="false"/>
          <w:color w:val="222426"/>
          <w:spacing w:val="0"/>
          <w:sz w:val="20"/>
        </w:rPr>
        <w:t> of table</w:t>
      </w:r>
    </w:p>
    <w:p>
      <w:pPr>
        <w:pStyle w:val="TextBody"/>
        <w:widowControl/>
        <w:numPr>
          <w:ilvl w:val="0"/>
          <w:numId w:val="17"/>
        </w:numPr>
        <w:tabs>
          <w:tab w:val="clear" w:pos="720"/>
          <w:tab w:val="left" w:pos="0" w:leader="none"/>
        </w:tabs>
        <w:spacing w:before="0" w:after="312"/>
        <w:ind w:left="48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Y is a prime attribute of table</w:t>
      </w:r>
    </w:p>
    <w:p>
      <w:pPr>
        <w:pStyle w:val="TextBody"/>
        <w:widowControl/>
        <w:spacing w:before="0" w:after="312"/>
        <w:ind w:left="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An attribute that is a part of one of the candidate keys is known as prime attribute.</w:t>
      </w:r>
    </w:p>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Example</w:t>
      </w:r>
      <w:r>
        <w:rPr>
          <w:rFonts w:ascii="Roboto;Arial;Helvetica Neue;Helvetica;sans-serif" w:hAnsi="Roboto;Arial;Helvetica Neue;Helvetica;sans-serif"/>
          <w:b w:val="false"/>
          <w:i w:val="false"/>
          <w:caps w:val="false"/>
          <w:smallCaps w:val="false"/>
          <w:color w:val="222426"/>
          <w:spacing w:val="0"/>
          <w:sz w:val="20"/>
        </w:rPr>
        <w:t>: Let’s say a company wants to store the complete address of each employee, they create a table named </w:t>
      </w:r>
      <w:r>
        <w:rPr>
          <w:rStyle w:val="SourceText"/>
          <w:rFonts w:ascii="monospace;monospace" w:hAnsi="monospace;monospace"/>
          <w:b w:val="false"/>
          <w:i w:val="false"/>
          <w:caps w:val="false"/>
          <w:smallCaps w:val="false"/>
          <w:color w:val="222426"/>
          <w:spacing w:val="0"/>
          <w:sz w:val="19"/>
          <w:shd w:fill="EEEEEE" w:val="clear"/>
        </w:rPr>
        <w:t>Employee_Details</w:t>
      </w:r>
      <w:r>
        <w:rPr>
          <w:rFonts w:ascii="Roboto;Arial;Helvetica Neue;Helvetica;sans-serif" w:hAnsi="Roboto;Arial;Helvetica Neue;Helvetica;sans-serif"/>
          <w:b w:val="false"/>
          <w:i w:val="false"/>
          <w:caps w:val="false"/>
          <w:smallCaps w:val="false"/>
          <w:color w:val="222426"/>
          <w:spacing w:val="0"/>
          <w:sz w:val="20"/>
        </w:rPr>
        <w:t> that looks like this:</w:t>
      </w:r>
    </w:p>
    <w:tbl>
      <w:tblPr>
        <w:tblW w:w="6726" w:type="dxa"/>
        <w:jc w:val="left"/>
        <w:tblInd w:w="0" w:type="dxa"/>
        <w:tblLayout w:type="fixed"/>
        <w:tblCellMar>
          <w:top w:w="72" w:type="dxa"/>
          <w:left w:w="0" w:type="dxa"/>
          <w:bottom w:w="0" w:type="dxa"/>
          <w:right w:w="0" w:type="dxa"/>
        </w:tblCellMar>
      </w:tblPr>
      <w:tblGrid>
        <w:gridCol w:w="871"/>
        <w:gridCol w:w="1267"/>
        <w:gridCol w:w="968"/>
        <w:gridCol w:w="1169"/>
        <w:gridCol w:w="1031"/>
        <w:gridCol w:w="1419"/>
      </w:tblGrid>
      <w:tr>
        <w:trPr/>
        <w:tc>
          <w:tcPr>
            <w:tcW w:w="871" w:type="dxa"/>
            <w:tcBorders>
              <w:top w:val="single" w:sz="2" w:space="0" w:color="000000"/>
            </w:tcBorders>
            <w:shd w:fill="F0F0F0" w:val="clear"/>
            <w:vAlign w:val="center"/>
          </w:tcPr>
          <w:p>
            <w:pPr>
              <w:pStyle w:val="TableContents"/>
              <w:widowControl w:val="false"/>
              <w:spacing w:before="0" w:after="160"/>
              <w:jc w:val="left"/>
              <w:rPr/>
            </w:pPr>
            <w:r>
              <w:rPr/>
              <w:t>Emp_Id</w:t>
            </w:r>
          </w:p>
        </w:tc>
        <w:tc>
          <w:tcPr>
            <w:tcW w:w="1267" w:type="dxa"/>
            <w:tcBorders>
              <w:top w:val="single" w:sz="2" w:space="0" w:color="000000"/>
            </w:tcBorders>
            <w:shd w:fill="F0F0F0" w:val="clear"/>
            <w:vAlign w:val="center"/>
          </w:tcPr>
          <w:p>
            <w:pPr>
              <w:pStyle w:val="TableContents"/>
              <w:widowControl w:val="false"/>
              <w:spacing w:before="0" w:after="160"/>
              <w:jc w:val="left"/>
              <w:rPr/>
            </w:pPr>
            <w:r>
              <w:rPr/>
              <w:t>Emp_Name</w:t>
            </w:r>
          </w:p>
        </w:tc>
        <w:tc>
          <w:tcPr>
            <w:tcW w:w="968" w:type="dxa"/>
            <w:tcBorders>
              <w:top w:val="single" w:sz="2" w:space="0" w:color="000000"/>
            </w:tcBorders>
            <w:shd w:fill="F0F0F0" w:val="clear"/>
            <w:vAlign w:val="center"/>
          </w:tcPr>
          <w:p>
            <w:pPr>
              <w:pStyle w:val="TableContents"/>
              <w:widowControl w:val="false"/>
              <w:spacing w:before="0" w:after="160"/>
              <w:jc w:val="left"/>
              <w:rPr/>
            </w:pPr>
            <w:r>
              <w:rPr/>
              <w:t>Emp_Zip</w:t>
            </w:r>
          </w:p>
        </w:tc>
        <w:tc>
          <w:tcPr>
            <w:tcW w:w="1169" w:type="dxa"/>
            <w:tcBorders>
              <w:top w:val="single" w:sz="2" w:space="0" w:color="000000"/>
            </w:tcBorders>
            <w:shd w:fill="F0F0F0" w:val="clear"/>
            <w:vAlign w:val="center"/>
          </w:tcPr>
          <w:p>
            <w:pPr>
              <w:pStyle w:val="TableContents"/>
              <w:widowControl w:val="false"/>
              <w:spacing w:before="0" w:after="160"/>
              <w:jc w:val="left"/>
              <w:rPr/>
            </w:pPr>
            <w:r>
              <w:rPr/>
              <w:t>Emp_State</w:t>
            </w:r>
          </w:p>
        </w:tc>
        <w:tc>
          <w:tcPr>
            <w:tcW w:w="1031" w:type="dxa"/>
            <w:tcBorders>
              <w:top w:val="single" w:sz="2" w:space="0" w:color="000000"/>
            </w:tcBorders>
            <w:shd w:fill="F0F0F0" w:val="clear"/>
            <w:vAlign w:val="center"/>
          </w:tcPr>
          <w:p>
            <w:pPr>
              <w:pStyle w:val="TableContents"/>
              <w:widowControl w:val="false"/>
              <w:spacing w:before="0" w:after="160"/>
              <w:jc w:val="left"/>
              <w:rPr/>
            </w:pPr>
            <w:r>
              <w:rPr/>
              <w:t>Emp_City</w:t>
            </w:r>
          </w:p>
        </w:tc>
        <w:tc>
          <w:tcPr>
            <w:tcW w:w="1419" w:type="dxa"/>
            <w:tcBorders>
              <w:top w:val="single" w:sz="2" w:space="0" w:color="000000"/>
            </w:tcBorders>
            <w:shd w:fill="F0F0F0" w:val="clear"/>
            <w:vAlign w:val="center"/>
          </w:tcPr>
          <w:p>
            <w:pPr>
              <w:pStyle w:val="TableContents"/>
              <w:widowControl w:val="false"/>
              <w:spacing w:before="0" w:after="160"/>
              <w:jc w:val="left"/>
              <w:rPr/>
            </w:pPr>
            <w:r>
              <w:rPr/>
              <w:t>Emp_District</w:t>
            </w:r>
          </w:p>
        </w:tc>
      </w:tr>
      <w:tr>
        <w:trPr/>
        <w:tc>
          <w:tcPr>
            <w:tcW w:w="871" w:type="dxa"/>
            <w:tcBorders>
              <w:top w:val="single" w:sz="2" w:space="0" w:color="000000"/>
            </w:tcBorders>
            <w:vAlign w:val="center"/>
          </w:tcPr>
          <w:p>
            <w:pPr>
              <w:pStyle w:val="TableContents"/>
              <w:widowControl w:val="false"/>
              <w:spacing w:before="0" w:after="160"/>
              <w:jc w:val="left"/>
              <w:rPr/>
            </w:pPr>
            <w:r>
              <w:rPr/>
              <w:t>1001</w:t>
            </w:r>
          </w:p>
        </w:tc>
        <w:tc>
          <w:tcPr>
            <w:tcW w:w="1267" w:type="dxa"/>
            <w:tcBorders>
              <w:top w:val="single" w:sz="2" w:space="0" w:color="000000"/>
            </w:tcBorders>
            <w:vAlign w:val="center"/>
          </w:tcPr>
          <w:p>
            <w:pPr>
              <w:pStyle w:val="TableContents"/>
              <w:widowControl w:val="false"/>
              <w:spacing w:before="0" w:after="160"/>
              <w:jc w:val="left"/>
              <w:rPr/>
            </w:pPr>
            <w:r>
              <w:rPr/>
              <w:t>John</w:t>
            </w:r>
          </w:p>
        </w:tc>
        <w:tc>
          <w:tcPr>
            <w:tcW w:w="968" w:type="dxa"/>
            <w:tcBorders>
              <w:top w:val="single" w:sz="2" w:space="0" w:color="000000"/>
            </w:tcBorders>
            <w:vAlign w:val="center"/>
          </w:tcPr>
          <w:p>
            <w:pPr>
              <w:pStyle w:val="TableContents"/>
              <w:widowControl w:val="false"/>
              <w:spacing w:before="0" w:after="160"/>
              <w:jc w:val="left"/>
              <w:rPr/>
            </w:pPr>
            <w:r>
              <w:rPr/>
              <w:t>282005</w:t>
            </w:r>
          </w:p>
        </w:tc>
        <w:tc>
          <w:tcPr>
            <w:tcW w:w="1169" w:type="dxa"/>
            <w:tcBorders>
              <w:top w:val="single" w:sz="2" w:space="0" w:color="000000"/>
            </w:tcBorders>
            <w:vAlign w:val="center"/>
          </w:tcPr>
          <w:p>
            <w:pPr>
              <w:pStyle w:val="TableContents"/>
              <w:widowControl w:val="false"/>
              <w:spacing w:before="0" w:after="160"/>
              <w:jc w:val="left"/>
              <w:rPr/>
            </w:pPr>
            <w:r>
              <w:rPr/>
              <w:t>UP</w:t>
            </w:r>
          </w:p>
        </w:tc>
        <w:tc>
          <w:tcPr>
            <w:tcW w:w="1031" w:type="dxa"/>
            <w:tcBorders>
              <w:top w:val="single" w:sz="2" w:space="0" w:color="000000"/>
            </w:tcBorders>
            <w:vAlign w:val="center"/>
          </w:tcPr>
          <w:p>
            <w:pPr>
              <w:pStyle w:val="TableContents"/>
              <w:widowControl w:val="false"/>
              <w:spacing w:before="0" w:after="160"/>
              <w:jc w:val="left"/>
              <w:rPr/>
            </w:pPr>
            <w:r>
              <w:rPr/>
              <w:t>Agra</w:t>
            </w:r>
          </w:p>
        </w:tc>
        <w:tc>
          <w:tcPr>
            <w:tcW w:w="1419" w:type="dxa"/>
            <w:tcBorders>
              <w:top w:val="single" w:sz="2" w:space="0" w:color="000000"/>
            </w:tcBorders>
            <w:vAlign w:val="center"/>
          </w:tcPr>
          <w:p>
            <w:pPr>
              <w:pStyle w:val="TableContents"/>
              <w:widowControl w:val="false"/>
              <w:spacing w:before="0" w:after="160"/>
              <w:jc w:val="left"/>
              <w:rPr/>
            </w:pPr>
            <w:r>
              <w:rPr/>
              <w:t>Dayal Bagh</w:t>
            </w:r>
          </w:p>
        </w:tc>
      </w:tr>
      <w:tr>
        <w:trPr/>
        <w:tc>
          <w:tcPr>
            <w:tcW w:w="871" w:type="dxa"/>
            <w:tcBorders>
              <w:top w:val="single" w:sz="2" w:space="0" w:color="000000"/>
            </w:tcBorders>
            <w:shd w:fill="F0F0F0" w:val="clear"/>
            <w:vAlign w:val="center"/>
          </w:tcPr>
          <w:p>
            <w:pPr>
              <w:pStyle w:val="TableContents"/>
              <w:widowControl w:val="false"/>
              <w:spacing w:before="0" w:after="160"/>
              <w:jc w:val="left"/>
              <w:rPr/>
            </w:pPr>
            <w:r>
              <w:rPr/>
              <w:t>1002</w:t>
            </w:r>
          </w:p>
        </w:tc>
        <w:tc>
          <w:tcPr>
            <w:tcW w:w="1267" w:type="dxa"/>
            <w:tcBorders>
              <w:top w:val="single" w:sz="2" w:space="0" w:color="000000"/>
            </w:tcBorders>
            <w:shd w:fill="F0F0F0" w:val="clear"/>
            <w:vAlign w:val="center"/>
          </w:tcPr>
          <w:p>
            <w:pPr>
              <w:pStyle w:val="TableContents"/>
              <w:widowControl w:val="false"/>
              <w:spacing w:before="0" w:after="160"/>
              <w:jc w:val="left"/>
              <w:rPr/>
            </w:pPr>
            <w:r>
              <w:rPr/>
              <w:t>Ajeet</w:t>
            </w:r>
          </w:p>
        </w:tc>
        <w:tc>
          <w:tcPr>
            <w:tcW w:w="968" w:type="dxa"/>
            <w:tcBorders>
              <w:top w:val="single" w:sz="2" w:space="0" w:color="000000"/>
            </w:tcBorders>
            <w:shd w:fill="F0F0F0" w:val="clear"/>
            <w:vAlign w:val="center"/>
          </w:tcPr>
          <w:p>
            <w:pPr>
              <w:pStyle w:val="TableContents"/>
              <w:widowControl w:val="false"/>
              <w:spacing w:before="0" w:after="160"/>
              <w:jc w:val="left"/>
              <w:rPr/>
            </w:pPr>
            <w:r>
              <w:rPr/>
              <w:t>222008</w:t>
            </w:r>
          </w:p>
        </w:tc>
        <w:tc>
          <w:tcPr>
            <w:tcW w:w="1169" w:type="dxa"/>
            <w:tcBorders>
              <w:top w:val="single" w:sz="2" w:space="0" w:color="000000"/>
            </w:tcBorders>
            <w:shd w:fill="F0F0F0" w:val="clear"/>
            <w:vAlign w:val="center"/>
          </w:tcPr>
          <w:p>
            <w:pPr>
              <w:pStyle w:val="TableContents"/>
              <w:widowControl w:val="false"/>
              <w:spacing w:before="0" w:after="160"/>
              <w:jc w:val="left"/>
              <w:rPr/>
            </w:pPr>
            <w:r>
              <w:rPr/>
              <w:t>TN</w:t>
            </w:r>
          </w:p>
        </w:tc>
        <w:tc>
          <w:tcPr>
            <w:tcW w:w="1031" w:type="dxa"/>
            <w:tcBorders>
              <w:top w:val="single" w:sz="2" w:space="0" w:color="000000"/>
            </w:tcBorders>
            <w:shd w:fill="F0F0F0" w:val="clear"/>
            <w:vAlign w:val="center"/>
          </w:tcPr>
          <w:p>
            <w:pPr>
              <w:pStyle w:val="TableContents"/>
              <w:widowControl w:val="false"/>
              <w:spacing w:before="0" w:after="160"/>
              <w:jc w:val="left"/>
              <w:rPr/>
            </w:pPr>
            <w:r>
              <w:rPr/>
              <w:t>Chennai</w:t>
            </w:r>
          </w:p>
        </w:tc>
        <w:tc>
          <w:tcPr>
            <w:tcW w:w="1419" w:type="dxa"/>
            <w:tcBorders>
              <w:top w:val="single" w:sz="2" w:space="0" w:color="000000"/>
            </w:tcBorders>
            <w:shd w:fill="F0F0F0" w:val="clear"/>
            <w:vAlign w:val="center"/>
          </w:tcPr>
          <w:p>
            <w:pPr>
              <w:pStyle w:val="TableContents"/>
              <w:widowControl w:val="false"/>
              <w:spacing w:before="0" w:after="160"/>
              <w:jc w:val="left"/>
              <w:rPr/>
            </w:pPr>
            <w:r>
              <w:rPr/>
              <w:t>M-City</w:t>
            </w:r>
          </w:p>
        </w:tc>
      </w:tr>
      <w:tr>
        <w:trPr/>
        <w:tc>
          <w:tcPr>
            <w:tcW w:w="871" w:type="dxa"/>
            <w:tcBorders>
              <w:top w:val="single" w:sz="2" w:space="0" w:color="000000"/>
            </w:tcBorders>
            <w:vAlign w:val="center"/>
          </w:tcPr>
          <w:p>
            <w:pPr>
              <w:pStyle w:val="TableContents"/>
              <w:widowControl w:val="false"/>
              <w:spacing w:before="0" w:after="160"/>
              <w:jc w:val="left"/>
              <w:rPr/>
            </w:pPr>
            <w:r>
              <w:rPr/>
              <w:t>1006</w:t>
            </w:r>
          </w:p>
        </w:tc>
        <w:tc>
          <w:tcPr>
            <w:tcW w:w="1267" w:type="dxa"/>
            <w:tcBorders>
              <w:top w:val="single" w:sz="2" w:space="0" w:color="000000"/>
            </w:tcBorders>
            <w:vAlign w:val="center"/>
          </w:tcPr>
          <w:p>
            <w:pPr>
              <w:pStyle w:val="TableContents"/>
              <w:widowControl w:val="false"/>
              <w:spacing w:before="0" w:after="160"/>
              <w:jc w:val="left"/>
              <w:rPr/>
            </w:pPr>
            <w:r>
              <w:rPr/>
              <w:t>Lora</w:t>
            </w:r>
          </w:p>
        </w:tc>
        <w:tc>
          <w:tcPr>
            <w:tcW w:w="968" w:type="dxa"/>
            <w:tcBorders>
              <w:top w:val="single" w:sz="2" w:space="0" w:color="000000"/>
            </w:tcBorders>
            <w:vAlign w:val="center"/>
          </w:tcPr>
          <w:p>
            <w:pPr>
              <w:pStyle w:val="TableContents"/>
              <w:widowControl w:val="false"/>
              <w:spacing w:before="0" w:after="160"/>
              <w:jc w:val="left"/>
              <w:rPr/>
            </w:pPr>
            <w:r>
              <w:rPr/>
              <w:t>282007</w:t>
            </w:r>
          </w:p>
        </w:tc>
        <w:tc>
          <w:tcPr>
            <w:tcW w:w="1169" w:type="dxa"/>
            <w:tcBorders>
              <w:top w:val="single" w:sz="2" w:space="0" w:color="000000"/>
            </w:tcBorders>
            <w:vAlign w:val="center"/>
          </w:tcPr>
          <w:p>
            <w:pPr>
              <w:pStyle w:val="TableContents"/>
              <w:widowControl w:val="false"/>
              <w:spacing w:before="0" w:after="160"/>
              <w:jc w:val="left"/>
              <w:rPr/>
            </w:pPr>
            <w:r>
              <w:rPr/>
              <w:t>TN</w:t>
            </w:r>
          </w:p>
        </w:tc>
        <w:tc>
          <w:tcPr>
            <w:tcW w:w="1031" w:type="dxa"/>
            <w:tcBorders>
              <w:top w:val="single" w:sz="2" w:space="0" w:color="000000"/>
            </w:tcBorders>
            <w:vAlign w:val="center"/>
          </w:tcPr>
          <w:p>
            <w:pPr>
              <w:pStyle w:val="TableContents"/>
              <w:widowControl w:val="false"/>
              <w:spacing w:before="0" w:after="160"/>
              <w:jc w:val="left"/>
              <w:rPr/>
            </w:pPr>
            <w:r>
              <w:rPr/>
              <w:t>Chennai</w:t>
            </w:r>
          </w:p>
        </w:tc>
        <w:tc>
          <w:tcPr>
            <w:tcW w:w="1419" w:type="dxa"/>
            <w:tcBorders>
              <w:top w:val="single" w:sz="2" w:space="0" w:color="000000"/>
            </w:tcBorders>
            <w:vAlign w:val="center"/>
          </w:tcPr>
          <w:p>
            <w:pPr>
              <w:pStyle w:val="TableContents"/>
              <w:widowControl w:val="false"/>
              <w:spacing w:before="0" w:after="160"/>
              <w:jc w:val="left"/>
              <w:rPr/>
            </w:pPr>
            <w:r>
              <w:rPr/>
              <w:t>Urrapakkam</w:t>
            </w:r>
          </w:p>
        </w:tc>
      </w:tr>
      <w:tr>
        <w:trPr/>
        <w:tc>
          <w:tcPr>
            <w:tcW w:w="871" w:type="dxa"/>
            <w:tcBorders>
              <w:top w:val="single" w:sz="2" w:space="0" w:color="000000"/>
            </w:tcBorders>
            <w:shd w:fill="F0F0F0" w:val="clear"/>
            <w:vAlign w:val="center"/>
          </w:tcPr>
          <w:p>
            <w:pPr>
              <w:pStyle w:val="TableContents"/>
              <w:widowControl w:val="false"/>
              <w:spacing w:before="0" w:after="160"/>
              <w:jc w:val="left"/>
              <w:rPr/>
            </w:pPr>
            <w:r>
              <w:rPr/>
              <w:t>1101</w:t>
            </w:r>
          </w:p>
        </w:tc>
        <w:tc>
          <w:tcPr>
            <w:tcW w:w="1267" w:type="dxa"/>
            <w:tcBorders>
              <w:top w:val="single" w:sz="2" w:space="0" w:color="000000"/>
            </w:tcBorders>
            <w:shd w:fill="F0F0F0" w:val="clear"/>
            <w:vAlign w:val="center"/>
          </w:tcPr>
          <w:p>
            <w:pPr>
              <w:pStyle w:val="TableContents"/>
              <w:widowControl w:val="false"/>
              <w:spacing w:before="0" w:after="160"/>
              <w:jc w:val="left"/>
              <w:rPr/>
            </w:pPr>
            <w:r>
              <w:rPr/>
              <w:t>Lilly</w:t>
            </w:r>
          </w:p>
        </w:tc>
        <w:tc>
          <w:tcPr>
            <w:tcW w:w="968" w:type="dxa"/>
            <w:tcBorders>
              <w:top w:val="single" w:sz="2" w:space="0" w:color="000000"/>
            </w:tcBorders>
            <w:shd w:fill="F0F0F0" w:val="clear"/>
            <w:vAlign w:val="center"/>
          </w:tcPr>
          <w:p>
            <w:pPr>
              <w:pStyle w:val="TableContents"/>
              <w:widowControl w:val="false"/>
              <w:spacing w:before="0" w:after="160"/>
              <w:jc w:val="left"/>
              <w:rPr/>
            </w:pPr>
            <w:r>
              <w:rPr/>
              <w:t>292008</w:t>
            </w:r>
          </w:p>
        </w:tc>
        <w:tc>
          <w:tcPr>
            <w:tcW w:w="1169" w:type="dxa"/>
            <w:tcBorders>
              <w:top w:val="single" w:sz="2" w:space="0" w:color="000000"/>
            </w:tcBorders>
            <w:shd w:fill="F0F0F0" w:val="clear"/>
            <w:vAlign w:val="center"/>
          </w:tcPr>
          <w:p>
            <w:pPr>
              <w:pStyle w:val="TableContents"/>
              <w:widowControl w:val="false"/>
              <w:spacing w:before="0" w:after="160"/>
              <w:jc w:val="left"/>
              <w:rPr/>
            </w:pPr>
            <w:r>
              <w:rPr/>
              <w:t>UK</w:t>
            </w:r>
          </w:p>
        </w:tc>
        <w:tc>
          <w:tcPr>
            <w:tcW w:w="1031" w:type="dxa"/>
            <w:tcBorders>
              <w:top w:val="single" w:sz="2" w:space="0" w:color="000000"/>
            </w:tcBorders>
            <w:shd w:fill="F0F0F0" w:val="clear"/>
            <w:vAlign w:val="center"/>
          </w:tcPr>
          <w:p>
            <w:pPr>
              <w:pStyle w:val="TableContents"/>
              <w:widowControl w:val="false"/>
              <w:spacing w:before="0" w:after="160"/>
              <w:jc w:val="left"/>
              <w:rPr/>
            </w:pPr>
            <w:r>
              <w:rPr/>
              <w:t>Pauri</w:t>
            </w:r>
          </w:p>
        </w:tc>
        <w:tc>
          <w:tcPr>
            <w:tcW w:w="1419" w:type="dxa"/>
            <w:tcBorders>
              <w:top w:val="single" w:sz="2" w:space="0" w:color="000000"/>
            </w:tcBorders>
            <w:shd w:fill="F0F0F0" w:val="clear"/>
            <w:vAlign w:val="center"/>
          </w:tcPr>
          <w:p>
            <w:pPr>
              <w:pStyle w:val="TableContents"/>
              <w:widowControl w:val="false"/>
              <w:spacing w:before="0" w:after="160"/>
              <w:jc w:val="left"/>
              <w:rPr/>
            </w:pPr>
            <w:r>
              <w:rPr/>
              <w:t>Bhagwan</w:t>
            </w:r>
          </w:p>
        </w:tc>
      </w:tr>
      <w:tr>
        <w:trPr/>
        <w:tc>
          <w:tcPr>
            <w:tcW w:w="871" w:type="dxa"/>
            <w:tcBorders>
              <w:top w:val="single" w:sz="2" w:space="0" w:color="000000"/>
            </w:tcBorders>
            <w:vAlign w:val="center"/>
          </w:tcPr>
          <w:p>
            <w:pPr>
              <w:pStyle w:val="TableContents"/>
              <w:widowControl w:val="false"/>
              <w:spacing w:before="0" w:after="160"/>
              <w:jc w:val="left"/>
              <w:rPr/>
            </w:pPr>
            <w:r>
              <w:rPr/>
              <w:t>1201</w:t>
            </w:r>
          </w:p>
        </w:tc>
        <w:tc>
          <w:tcPr>
            <w:tcW w:w="1267" w:type="dxa"/>
            <w:tcBorders>
              <w:top w:val="single" w:sz="2" w:space="0" w:color="000000"/>
            </w:tcBorders>
            <w:vAlign w:val="center"/>
          </w:tcPr>
          <w:p>
            <w:pPr>
              <w:pStyle w:val="TableContents"/>
              <w:widowControl w:val="false"/>
              <w:spacing w:before="0" w:after="160"/>
              <w:jc w:val="left"/>
              <w:rPr/>
            </w:pPr>
            <w:r>
              <w:rPr/>
              <w:t>Steve</w:t>
            </w:r>
          </w:p>
        </w:tc>
        <w:tc>
          <w:tcPr>
            <w:tcW w:w="968" w:type="dxa"/>
            <w:tcBorders>
              <w:top w:val="single" w:sz="2" w:space="0" w:color="000000"/>
            </w:tcBorders>
            <w:vAlign w:val="center"/>
          </w:tcPr>
          <w:p>
            <w:pPr>
              <w:pStyle w:val="TableContents"/>
              <w:widowControl w:val="false"/>
              <w:spacing w:before="0" w:after="160"/>
              <w:jc w:val="left"/>
              <w:rPr/>
            </w:pPr>
            <w:r>
              <w:rPr/>
              <w:t>222999</w:t>
            </w:r>
          </w:p>
        </w:tc>
        <w:tc>
          <w:tcPr>
            <w:tcW w:w="1169" w:type="dxa"/>
            <w:tcBorders>
              <w:top w:val="single" w:sz="2" w:space="0" w:color="000000"/>
            </w:tcBorders>
            <w:vAlign w:val="center"/>
          </w:tcPr>
          <w:p>
            <w:pPr>
              <w:pStyle w:val="TableContents"/>
              <w:widowControl w:val="false"/>
              <w:spacing w:before="0" w:after="160"/>
              <w:jc w:val="left"/>
              <w:rPr/>
            </w:pPr>
            <w:r>
              <w:rPr/>
              <w:t>MP</w:t>
            </w:r>
          </w:p>
        </w:tc>
        <w:tc>
          <w:tcPr>
            <w:tcW w:w="1031" w:type="dxa"/>
            <w:tcBorders>
              <w:top w:val="single" w:sz="2" w:space="0" w:color="000000"/>
            </w:tcBorders>
            <w:vAlign w:val="center"/>
          </w:tcPr>
          <w:p>
            <w:pPr>
              <w:pStyle w:val="TableContents"/>
              <w:widowControl w:val="false"/>
              <w:spacing w:before="0" w:after="160"/>
              <w:jc w:val="left"/>
              <w:rPr/>
            </w:pPr>
            <w:r>
              <w:rPr/>
              <w:t>Gwalior</w:t>
            </w:r>
          </w:p>
        </w:tc>
        <w:tc>
          <w:tcPr>
            <w:tcW w:w="1419" w:type="dxa"/>
            <w:tcBorders>
              <w:top w:val="single" w:sz="2" w:space="0" w:color="000000"/>
            </w:tcBorders>
            <w:vAlign w:val="center"/>
          </w:tcPr>
          <w:p>
            <w:pPr>
              <w:pStyle w:val="TableContents"/>
              <w:widowControl w:val="false"/>
              <w:spacing w:before="0" w:after="160"/>
              <w:jc w:val="left"/>
              <w:rPr/>
            </w:pPr>
            <w:r>
              <w:rPr/>
              <w:t>Ratan</w:t>
            </w:r>
          </w:p>
        </w:tc>
      </w:tr>
    </w:tbl>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Super keys</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Emp_Name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Emp_Name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Emp_Zip</w:t>
      </w:r>
      <w:r>
        <w:rPr>
          <w:rFonts w:ascii="Roboto;Arial;Helvetica Neue;Helvetica;sans-serif" w:hAnsi="Roboto;Arial;Helvetica Neue;Helvetica;sans-serif"/>
          <w:b w:val="false"/>
          <w:i w:val="false"/>
          <w:caps w:val="false"/>
          <w:smallCaps w:val="false"/>
          <w:color w:val="222426"/>
          <w:spacing w:val="0"/>
          <w:sz w:val="20"/>
        </w:rPr>
        <w:t>}…so on</w:t>
        <w:br/>
      </w:r>
      <w:r>
        <w:rPr>
          <w:rStyle w:val="StrongEmphasis"/>
          <w:rFonts w:ascii="Roboto;Arial;Helvetica Neue;Helvetica;sans-serif" w:hAnsi="Roboto;Arial;Helvetica Neue;Helvetica;sans-serif"/>
          <w:b/>
          <w:i w:val="false"/>
          <w:caps w:val="false"/>
          <w:smallCaps w:val="false"/>
          <w:color w:val="222426"/>
          <w:spacing w:val="0"/>
          <w:sz w:val="20"/>
        </w:rPr>
        <w:t>Candidate Keys</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w:t>
        <w:br/>
      </w:r>
      <w:r>
        <w:rPr>
          <w:rStyle w:val="StrongEmphasis"/>
          <w:rFonts w:ascii="Roboto;Arial;Helvetica Neue;Helvetica;sans-serif" w:hAnsi="Roboto;Arial;Helvetica Neue;Helvetica;sans-serif"/>
          <w:b/>
          <w:i w:val="false"/>
          <w:caps w:val="false"/>
          <w:smallCaps w:val="false"/>
          <w:color w:val="222426"/>
          <w:spacing w:val="0"/>
          <w:sz w:val="20"/>
        </w:rPr>
        <w:t>Non-prime attributes</w:t>
      </w:r>
      <w:r>
        <w:rPr>
          <w:rFonts w:ascii="Roboto;Arial;Helvetica Neue;Helvetica;sans-serif" w:hAnsi="Roboto;Arial;Helvetica Neue;Helvetica;sans-serif"/>
          <w:b w:val="false"/>
          <w:i w:val="false"/>
          <w:caps w:val="false"/>
          <w:smallCaps w:val="false"/>
          <w:color w:val="222426"/>
          <w:spacing w:val="0"/>
          <w:sz w:val="20"/>
        </w:rPr>
        <w:t>: all attributes except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are non-prime as they are not part of any candidate keys.</w:t>
      </w:r>
    </w:p>
    <w:p>
      <w:pPr>
        <w:pStyle w:val="TextBody"/>
        <w:widowControl/>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Here, </w:t>
      </w:r>
      <w:r>
        <w:rPr>
          <w:rStyle w:val="SourceText"/>
          <w:rFonts w:ascii="monospace;monospace" w:hAnsi="monospace;monospace"/>
          <w:b w:val="false"/>
          <w:i w:val="false"/>
          <w:caps w:val="false"/>
          <w:smallCaps w:val="false"/>
          <w:color w:val="222426"/>
          <w:spacing w:val="0"/>
          <w:sz w:val="19"/>
          <w:shd w:fill="EEEEEE" w:val="clear"/>
        </w:rPr>
        <w:t>Emp_State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Emp_City</w:t>
      </w:r>
      <w:r>
        <w:rPr>
          <w:rFonts w:ascii="Roboto;Arial;Helvetica Neue;Helvetica;sans-serif" w:hAnsi="Roboto;Arial;Helvetica Neue;Helvetica;sans-serif"/>
          <w:b w:val="false"/>
          <w:i w:val="false"/>
          <w:caps w:val="false"/>
          <w:smallCaps w:val="false"/>
          <w:color w:val="222426"/>
          <w:spacing w:val="0"/>
          <w:sz w:val="20"/>
        </w:rPr>
        <w:t> &amp; </w:t>
      </w:r>
      <w:r>
        <w:rPr>
          <w:rStyle w:val="SourceText"/>
          <w:rFonts w:ascii="monospace;monospace" w:hAnsi="monospace;monospace"/>
          <w:b w:val="false"/>
          <w:i w:val="false"/>
          <w:caps w:val="false"/>
          <w:smallCaps w:val="false"/>
          <w:color w:val="222426"/>
          <w:spacing w:val="0"/>
          <w:sz w:val="19"/>
          <w:shd w:fill="EEEEEE" w:val="clear"/>
        </w:rPr>
        <w:t>Emp_District</w:t>
      </w:r>
      <w:r>
        <w:rPr>
          <w:rFonts w:ascii="Roboto;Arial;Helvetica Neue;Helvetica;sans-serif" w:hAnsi="Roboto;Arial;Helvetica Neue;Helvetica;sans-serif"/>
          <w:b w:val="false"/>
          <w:i w:val="false"/>
          <w:caps w:val="false"/>
          <w:smallCaps w:val="false"/>
          <w:color w:val="222426"/>
          <w:spacing w:val="0"/>
          <w:sz w:val="20"/>
        </w:rPr>
        <w:t> dependent on </w:t>
      </w:r>
      <w:r>
        <w:rPr>
          <w:rStyle w:val="SourceText"/>
          <w:rFonts w:ascii="monospace;monospace" w:hAnsi="monospace;monospace"/>
          <w:b w:val="false"/>
          <w:i w:val="false"/>
          <w:caps w:val="false"/>
          <w:smallCaps w:val="false"/>
          <w:color w:val="222426"/>
          <w:spacing w:val="0"/>
          <w:sz w:val="19"/>
          <w:shd w:fill="EEEEEE" w:val="clear"/>
        </w:rPr>
        <w:t>Emp_Zip</w:t>
      </w:r>
      <w:r>
        <w:rPr>
          <w:rFonts w:ascii="Roboto;Arial;Helvetica Neue;Helvetica;sans-serif" w:hAnsi="Roboto;Arial;Helvetica Neue;Helvetica;sans-serif"/>
          <w:b w:val="false"/>
          <w:i w:val="false"/>
          <w:caps w:val="false"/>
          <w:smallCaps w:val="false"/>
          <w:color w:val="222426"/>
          <w:spacing w:val="0"/>
          <w:sz w:val="20"/>
        </w:rPr>
        <w:t>. Further</w:t>
      </w:r>
      <w:r>
        <w:rPr>
          <w:rStyle w:val="SourceText"/>
          <w:rFonts w:ascii="Roboto;Arial;Helvetica Neue;Helvetica;sans-serif" w:hAnsi="Roboto;Arial;Helvetica Neue;Helvetica;sans-serif"/>
          <w:b w:val="false"/>
          <w:i w:val="false"/>
          <w:caps w:val="false"/>
          <w:smallCaps w:val="false"/>
          <w:color w:val="222426"/>
          <w:spacing w:val="0"/>
          <w:sz w:val="20"/>
          <w:shd w:fill="EEEEEE" w:val="clear"/>
        </w:rPr>
        <w:t> </w:t>
      </w:r>
      <w:r>
        <w:rPr>
          <w:rStyle w:val="SourceText"/>
          <w:rFonts w:ascii="monospace;monospace" w:hAnsi="monospace;monospace"/>
          <w:b w:val="false"/>
          <w:i w:val="false"/>
          <w:caps w:val="false"/>
          <w:smallCaps w:val="false"/>
          <w:color w:val="222426"/>
          <w:spacing w:val="0"/>
          <w:sz w:val="19"/>
          <w:shd w:fill="EEEEEE" w:val="clear"/>
        </w:rPr>
        <w:t>Emp_zip</w:t>
      </w:r>
      <w:r>
        <w:rPr>
          <w:rFonts w:ascii="Roboto;Arial;Helvetica Neue;Helvetica;sans-serif" w:hAnsi="Roboto;Arial;Helvetica Neue;Helvetica;sans-serif"/>
          <w:b w:val="false"/>
          <w:i w:val="false"/>
          <w:caps w:val="false"/>
          <w:smallCaps w:val="false"/>
          <w:color w:val="222426"/>
          <w:spacing w:val="0"/>
          <w:sz w:val="20"/>
        </w:rPr>
        <w:t> is dependent on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that makes non-prime attributes (</w:t>
      </w:r>
      <w:r>
        <w:rPr>
          <w:rStyle w:val="SourceText"/>
          <w:rFonts w:ascii="monospace;monospace" w:hAnsi="monospace;monospace"/>
          <w:b w:val="false"/>
          <w:i w:val="false"/>
          <w:caps w:val="false"/>
          <w:smallCaps w:val="false"/>
          <w:color w:val="222426"/>
          <w:spacing w:val="0"/>
          <w:sz w:val="19"/>
          <w:shd w:fill="EEEEEE" w:val="clear"/>
        </w:rPr>
        <w:t>Emp_State</w:t>
      </w:r>
      <w:r>
        <w:rPr>
          <w:rFonts w:ascii="Roboto;Arial;Helvetica Neue;Helvetica;sans-serif" w:hAnsi="Roboto;Arial;Helvetica Neue;Helvetica;sans-serif"/>
          <w:b w:val="false"/>
          <w:i w:val="false"/>
          <w:caps w:val="false"/>
          <w:smallCaps w:val="false"/>
          <w:color w:val="222426"/>
          <w:spacing w:val="0"/>
          <w:sz w:val="20"/>
        </w:rPr>
        <w:t>,</w:t>
      </w:r>
      <w:r>
        <w:rPr>
          <w:rStyle w:val="SourceText"/>
          <w:rFonts w:ascii="Roboto;Arial;Helvetica Neue;Helvetica;sans-serif" w:hAnsi="Roboto;Arial;Helvetica Neue;Helvetica;sans-serif"/>
          <w:b w:val="false"/>
          <w:i w:val="false"/>
          <w:caps w:val="false"/>
          <w:smallCaps w:val="false"/>
          <w:color w:val="222426"/>
          <w:spacing w:val="0"/>
          <w:sz w:val="20"/>
          <w:shd w:fill="EEEEEE" w:val="clear"/>
        </w:rPr>
        <w:t> </w:t>
      </w:r>
      <w:r>
        <w:rPr>
          <w:rStyle w:val="SourceText"/>
          <w:rFonts w:ascii="monospace;monospace" w:hAnsi="monospace;monospace"/>
          <w:b w:val="false"/>
          <w:i w:val="false"/>
          <w:caps w:val="false"/>
          <w:smallCaps w:val="false"/>
          <w:color w:val="222426"/>
          <w:spacing w:val="0"/>
          <w:sz w:val="19"/>
          <w:shd w:fill="EEEEEE" w:val="clear"/>
        </w:rPr>
        <w:t>Emp_City</w:t>
      </w:r>
      <w:r>
        <w:rPr>
          <w:rFonts w:ascii="Roboto;Arial;Helvetica Neue;Helvetica;sans-serif" w:hAnsi="Roboto;Arial;Helvetica Neue;Helvetica;sans-serif"/>
          <w:b w:val="false"/>
          <w:i w:val="false"/>
          <w:caps w:val="false"/>
          <w:smallCaps w:val="false"/>
          <w:color w:val="222426"/>
          <w:spacing w:val="0"/>
          <w:sz w:val="20"/>
        </w:rPr>
        <w:t> &amp; </w:t>
      </w:r>
      <w:r>
        <w:rPr>
          <w:rStyle w:val="SourceText"/>
          <w:rFonts w:ascii="monospace;monospace" w:hAnsi="monospace;monospace"/>
          <w:b w:val="false"/>
          <w:i w:val="false"/>
          <w:caps w:val="false"/>
          <w:smallCaps w:val="false"/>
          <w:color w:val="222426"/>
          <w:spacing w:val="0"/>
          <w:sz w:val="19"/>
          <w:shd w:fill="EEEEEE" w:val="clear"/>
        </w:rPr>
        <w:t>Emp_District</w:t>
      </w:r>
      <w:r>
        <w:rPr>
          <w:rFonts w:ascii="Roboto;Arial;Helvetica Neue;Helvetica;sans-serif" w:hAnsi="Roboto;Arial;Helvetica Neue;Helvetica;sans-serif"/>
          <w:b w:val="false"/>
          <w:i w:val="false"/>
          <w:caps w:val="false"/>
          <w:smallCaps w:val="false"/>
          <w:color w:val="222426"/>
          <w:spacing w:val="0"/>
          <w:sz w:val="20"/>
        </w:rPr>
        <w:t>) transitively dependent on super key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This violates the rule of 3NF.</w:t>
      </w:r>
    </w:p>
    <w:p>
      <w:pPr>
        <w:pStyle w:val="TextBody"/>
        <w:widowControl/>
        <w:spacing w:before="0" w:after="312"/>
        <w:ind w:left="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To make this table complies with 3NF we have to disintegrate the table into two tables to remove the transitive dependency:</w:t>
      </w:r>
    </w:p>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Employee Table:</w:t>
      </w:r>
    </w:p>
    <w:tbl>
      <w:tblPr>
        <w:tblW w:w="3142" w:type="dxa"/>
        <w:jc w:val="left"/>
        <w:tblInd w:w="0" w:type="dxa"/>
        <w:tblLayout w:type="fixed"/>
        <w:tblCellMar>
          <w:top w:w="72" w:type="dxa"/>
          <w:left w:w="0" w:type="dxa"/>
          <w:bottom w:w="0" w:type="dxa"/>
          <w:right w:w="0" w:type="dxa"/>
        </w:tblCellMar>
      </w:tblPr>
      <w:tblGrid>
        <w:gridCol w:w="870"/>
        <w:gridCol w:w="1269"/>
        <w:gridCol w:w="1003"/>
      </w:tblGrid>
      <w:tr>
        <w:trPr/>
        <w:tc>
          <w:tcPr>
            <w:tcW w:w="870" w:type="dxa"/>
            <w:tcBorders>
              <w:top w:val="single" w:sz="2" w:space="0" w:color="000000"/>
            </w:tcBorders>
            <w:shd w:fill="F0F0F0" w:val="clear"/>
            <w:vAlign w:val="center"/>
          </w:tcPr>
          <w:p>
            <w:pPr>
              <w:pStyle w:val="TableContents"/>
              <w:widowControl w:val="false"/>
              <w:spacing w:before="0" w:after="160"/>
              <w:jc w:val="left"/>
              <w:rPr/>
            </w:pPr>
            <w:r>
              <w:rPr/>
              <w:t>Emp_Id</w:t>
            </w:r>
          </w:p>
        </w:tc>
        <w:tc>
          <w:tcPr>
            <w:tcW w:w="1269" w:type="dxa"/>
            <w:tcBorders>
              <w:top w:val="single" w:sz="2" w:space="0" w:color="000000"/>
            </w:tcBorders>
            <w:shd w:fill="F0F0F0" w:val="clear"/>
            <w:vAlign w:val="center"/>
          </w:tcPr>
          <w:p>
            <w:pPr>
              <w:pStyle w:val="TableContents"/>
              <w:widowControl w:val="false"/>
              <w:spacing w:before="0" w:after="160"/>
              <w:jc w:val="left"/>
              <w:rPr/>
            </w:pPr>
            <w:r>
              <w:rPr/>
              <w:t>Emp_Name</w:t>
            </w:r>
          </w:p>
        </w:tc>
        <w:tc>
          <w:tcPr>
            <w:tcW w:w="1003" w:type="dxa"/>
            <w:tcBorders>
              <w:top w:val="single" w:sz="2" w:space="0" w:color="000000"/>
            </w:tcBorders>
            <w:shd w:fill="F0F0F0" w:val="clear"/>
            <w:vAlign w:val="center"/>
          </w:tcPr>
          <w:p>
            <w:pPr>
              <w:pStyle w:val="TableContents"/>
              <w:widowControl w:val="false"/>
              <w:spacing w:before="0" w:after="160"/>
              <w:jc w:val="left"/>
              <w:rPr/>
            </w:pPr>
            <w:r>
              <w:rPr/>
              <w:t>Emp_Zip</w:t>
            </w:r>
          </w:p>
        </w:tc>
      </w:tr>
      <w:tr>
        <w:trPr/>
        <w:tc>
          <w:tcPr>
            <w:tcW w:w="870" w:type="dxa"/>
            <w:tcBorders>
              <w:top w:val="single" w:sz="2" w:space="0" w:color="000000"/>
            </w:tcBorders>
            <w:vAlign w:val="center"/>
          </w:tcPr>
          <w:p>
            <w:pPr>
              <w:pStyle w:val="TableContents"/>
              <w:widowControl w:val="false"/>
              <w:spacing w:before="0" w:after="160"/>
              <w:jc w:val="left"/>
              <w:rPr/>
            </w:pPr>
            <w:r>
              <w:rPr/>
              <w:t>1001</w:t>
            </w:r>
          </w:p>
        </w:tc>
        <w:tc>
          <w:tcPr>
            <w:tcW w:w="1269" w:type="dxa"/>
            <w:tcBorders>
              <w:top w:val="single" w:sz="2" w:space="0" w:color="000000"/>
            </w:tcBorders>
            <w:vAlign w:val="center"/>
          </w:tcPr>
          <w:p>
            <w:pPr>
              <w:pStyle w:val="TableContents"/>
              <w:widowControl w:val="false"/>
              <w:spacing w:before="0" w:after="160"/>
              <w:jc w:val="left"/>
              <w:rPr/>
            </w:pPr>
            <w:r>
              <w:rPr/>
              <w:t>John</w:t>
            </w:r>
          </w:p>
        </w:tc>
        <w:tc>
          <w:tcPr>
            <w:tcW w:w="1003" w:type="dxa"/>
            <w:tcBorders>
              <w:top w:val="single" w:sz="2" w:space="0" w:color="000000"/>
            </w:tcBorders>
            <w:vAlign w:val="center"/>
          </w:tcPr>
          <w:p>
            <w:pPr>
              <w:pStyle w:val="TableContents"/>
              <w:widowControl w:val="false"/>
              <w:spacing w:before="0" w:after="160"/>
              <w:jc w:val="left"/>
              <w:rPr/>
            </w:pPr>
            <w:r>
              <w:rPr/>
              <w:t>282005</w:t>
            </w:r>
          </w:p>
        </w:tc>
      </w:tr>
      <w:tr>
        <w:trPr/>
        <w:tc>
          <w:tcPr>
            <w:tcW w:w="870" w:type="dxa"/>
            <w:tcBorders>
              <w:top w:val="single" w:sz="2" w:space="0" w:color="000000"/>
            </w:tcBorders>
            <w:shd w:fill="F0F0F0" w:val="clear"/>
            <w:vAlign w:val="center"/>
          </w:tcPr>
          <w:p>
            <w:pPr>
              <w:pStyle w:val="TableContents"/>
              <w:widowControl w:val="false"/>
              <w:spacing w:before="0" w:after="160"/>
              <w:jc w:val="left"/>
              <w:rPr/>
            </w:pPr>
            <w:r>
              <w:rPr/>
              <w:t>1002</w:t>
            </w:r>
          </w:p>
        </w:tc>
        <w:tc>
          <w:tcPr>
            <w:tcW w:w="1269" w:type="dxa"/>
            <w:tcBorders>
              <w:top w:val="single" w:sz="2" w:space="0" w:color="000000"/>
            </w:tcBorders>
            <w:shd w:fill="F0F0F0" w:val="clear"/>
            <w:vAlign w:val="center"/>
          </w:tcPr>
          <w:p>
            <w:pPr>
              <w:pStyle w:val="TableContents"/>
              <w:widowControl w:val="false"/>
              <w:spacing w:before="0" w:after="160"/>
              <w:jc w:val="left"/>
              <w:rPr/>
            </w:pPr>
            <w:r>
              <w:rPr/>
              <w:t>Ajeet</w:t>
            </w:r>
          </w:p>
        </w:tc>
        <w:tc>
          <w:tcPr>
            <w:tcW w:w="1003" w:type="dxa"/>
            <w:tcBorders>
              <w:top w:val="single" w:sz="2" w:space="0" w:color="000000"/>
            </w:tcBorders>
            <w:shd w:fill="F0F0F0" w:val="clear"/>
            <w:vAlign w:val="center"/>
          </w:tcPr>
          <w:p>
            <w:pPr>
              <w:pStyle w:val="TableContents"/>
              <w:widowControl w:val="false"/>
              <w:spacing w:before="0" w:after="160"/>
              <w:jc w:val="left"/>
              <w:rPr/>
            </w:pPr>
            <w:r>
              <w:rPr/>
              <w:t>222008</w:t>
            </w:r>
          </w:p>
        </w:tc>
      </w:tr>
      <w:tr>
        <w:trPr/>
        <w:tc>
          <w:tcPr>
            <w:tcW w:w="870" w:type="dxa"/>
            <w:tcBorders>
              <w:top w:val="single" w:sz="2" w:space="0" w:color="000000"/>
            </w:tcBorders>
            <w:vAlign w:val="center"/>
          </w:tcPr>
          <w:p>
            <w:pPr>
              <w:pStyle w:val="TableContents"/>
              <w:widowControl w:val="false"/>
              <w:spacing w:before="0" w:after="160"/>
              <w:jc w:val="left"/>
              <w:rPr/>
            </w:pPr>
            <w:r>
              <w:rPr/>
              <w:t>1006</w:t>
            </w:r>
          </w:p>
        </w:tc>
        <w:tc>
          <w:tcPr>
            <w:tcW w:w="1269" w:type="dxa"/>
            <w:tcBorders>
              <w:top w:val="single" w:sz="2" w:space="0" w:color="000000"/>
            </w:tcBorders>
            <w:vAlign w:val="center"/>
          </w:tcPr>
          <w:p>
            <w:pPr>
              <w:pStyle w:val="TableContents"/>
              <w:widowControl w:val="false"/>
              <w:spacing w:before="0" w:after="160"/>
              <w:jc w:val="left"/>
              <w:rPr/>
            </w:pPr>
            <w:r>
              <w:rPr/>
              <w:t>Lora</w:t>
            </w:r>
          </w:p>
        </w:tc>
        <w:tc>
          <w:tcPr>
            <w:tcW w:w="1003" w:type="dxa"/>
            <w:tcBorders>
              <w:top w:val="single" w:sz="2" w:space="0" w:color="000000"/>
            </w:tcBorders>
            <w:vAlign w:val="center"/>
          </w:tcPr>
          <w:p>
            <w:pPr>
              <w:pStyle w:val="TableContents"/>
              <w:widowControl w:val="false"/>
              <w:spacing w:before="0" w:after="160"/>
              <w:jc w:val="left"/>
              <w:rPr/>
            </w:pPr>
            <w:r>
              <w:rPr/>
              <w:t>282007</w:t>
            </w:r>
          </w:p>
        </w:tc>
      </w:tr>
      <w:tr>
        <w:trPr/>
        <w:tc>
          <w:tcPr>
            <w:tcW w:w="870" w:type="dxa"/>
            <w:tcBorders>
              <w:top w:val="single" w:sz="2" w:space="0" w:color="000000"/>
            </w:tcBorders>
            <w:shd w:fill="F0F0F0" w:val="clear"/>
            <w:vAlign w:val="center"/>
          </w:tcPr>
          <w:p>
            <w:pPr>
              <w:pStyle w:val="TableContents"/>
              <w:widowControl w:val="false"/>
              <w:spacing w:before="0" w:after="160"/>
              <w:jc w:val="left"/>
              <w:rPr/>
            </w:pPr>
            <w:r>
              <w:rPr/>
              <w:t>1101</w:t>
            </w:r>
          </w:p>
        </w:tc>
        <w:tc>
          <w:tcPr>
            <w:tcW w:w="1269" w:type="dxa"/>
            <w:tcBorders>
              <w:top w:val="single" w:sz="2" w:space="0" w:color="000000"/>
            </w:tcBorders>
            <w:shd w:fill="F0F0F0" w:val="clear"/>
            <w:vAlign w:val="center"/>
          </w:tcPr>
          <w:p>
            <w:pPr>
              <w:pStyle w:val="TableContents"/>
              <w:widowControl w:val="false"/>
              <w:spacing w:before="0" w:after="160"/>
              <w:jc w:val="left"/>
              <w:rPr/>
            </w:pPr>
            <w:r>
              <w:rPr/>
              <w:t>Lilly</w:t>
            </w:r>
          </w:p>
        </w:tc>
        <w:tc>
          <w:tcPr>
            <w:tcW w:w="1003" w:type="dxa"/>
            <w:tcBorders>
              <w:top w:val="single" w:sz="2" w:space="0" w:color="000000"/>
            </w:tcBorders>
            <w:shd w:fill="F0F0F0" w:val="clear"/>
            <w:vAlign w:val="center"/>
          </w:tcPr>
          <w:p>
            <w:pPr>
              <w:pStyle w:val="TableContents"/>
              <w:widowControl w:val="false"/>
              <w:spacing w:before="0" w:after="160"/>
              <w:jc w:val="left"/>
              <w:rPr/>
            </w:pPr>
            <w:r>
              <w:rPr/>
              <w:t>292008</w:t>
            </w:r>
          </w:p>
        </w:tc>
      </w:tr>
      <w:tr>
        <w:trPr/>
        <w:tc>
          <w:tcPr>
            <w:tcW w:w="870" w:type="dxa"/>
            <w:tcBorders>
              <w:top w:val="single" w:sz="2" w:space="0" w:color="000000"/>
            </w:tcBorders>
            <w:vAlign w:val="center"/>
          </w:tcPr>
          <w:p>
            <w:pPr>
              <w:pStyle w:val="TableContents"/>
              <w:widowControl w:val="false"/>
              <w:spacing w:before="0" w:after="160"/>
              <w:jc w:val="left"/>
              <w:rPr/>
            </w:pPr>
            <w:r>
              <w:rPr/>
              <w:t>1201</w:t>
            </w:r>
          </w:p>
        </w:tc>
        <w:tc>
          <w:tcPr>
            <w:tcW w:w="1269" w:type="dxa"/>
            <w:tcBorders>
              <w:top w:val="single" w:sz="2" w:space="0" w:color="000000"/>
            </w:tcBorders>
            <w:vAlign w:val="center"/>
          </w:tcPr>
          <w:p>
            <w:pPr>
              <w:pStyle w:val="TableContents"/>
              <w:widowControl w:val="false"/>
              <w:spacing w:before="0" w:after="160"/>
              <w:jc w:val="left"/>
              <w:rPr/>
            </w:pPr>
            <w:r>
              <w:rPr/>
              <w:t>Steve</w:t>
            </w:r>
          </w:p>
        </w:tc>
        <w:tc>
          <w:tcPr>
            <w:tcW w:w="1003" w:type="dxa"/>
            <w:tcBorders>
              <w:top w:val="single" w:sz="2" w:space="0" w:color="000000"/>
            </w:tcBorders>
            <w:vAlign w:val="center"/>
          </w:tcPr>
          <w:p>
            <w:pPr>
              <w:pStyle w:val="TableContents"/>
              <w:widowControl w:val="false"/>
              <w:spacing w:before="0" w:after="160"/>
              <w:jc w:val="left"/>
              <w:rPr/>
            </w:pPr>
            <w:r>
              <w:rPr/>
              <w:t>222999</w:t>
            </w:r>
          </w:p>
        </w:tc>
      </w:tr>
    </w:tbl>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Employee_Zip table:</w:t>
      </w:r>
    </w:p>
    <w:tbl>
      <w:tblPr>
        <w:tblW w:w="4599" w:type="dxa"/>
        <w:jc w:val="left"/>
        <w:tblInd w:w="0" w:type="dxa"/>
        <w:tblLayout w:type="fixed"/>
        <w:tblCellMar>
          <w:top w:w="72" w:type="dxa"/>
          <w:left w:w="0" w:type="dxa"/>
          <w:bottom w:w="0" w:type="dxa"/>
          <w:right w:w="0" w:type="dxa"/>
        </w:tblCellMar>
      </w:tblPr>
      <w:tblGrid>
        <w:gridCol w:w="979"/>
        <w:gridCol w:w="1169"/>
        <w:gridCol w:w="1032"/>
        <w:gridCol w:w="1418"/>
      </w:tblGrid>
      <w:tr>
        <w:trPr/>
        <w:tc>
          <w:tcPr>
            <w:tcW w:w="979" w:type="dxa"/>
            <w:tcBorders>
              <w:top w:val="single" w:sz="2" w:space="0" w:color="000000"/>
            </w:tcBorders>
            <w:shd w:fill="F0F0F0" w:val="clear"/>
            <w:vAlign w:val="center"/>
          </w:tcPr>
          <w:p>
            <w:pPr>
              <w:pStyle w:val="TableContents"/>
              <w:widowControl w:val="false"/>
              <w:spacing w:before="0" w:after="160"/>
              <w:jc w:val="left"/>
              <w:rPr/>
            </w:pPr>
            <w:r>
              <w:rPr/>
              <w:t>Emp_Zip</w:t>
            </w:r>
          </w:p>
        </w:tc>
        <w:tc>
          <w:tcPr>
            <w:tcW w:w="1169" w:type="dxa"/>
            <w:tcBorders>
              <w:top w:val="single" w:sz="2" w:space="0" w:color="000000"/>
            </w:tcBorders>
            <w:shd w:fill="F0F0F0" w:val="clear"/>
            <w:vAlign w:val="center"/>
          </w:tcPr>
          <w:p>
            <w:pPr>
              <w:pStyle w:val="TableContents"/>
              <w:widowControl w:val="false"/>
              <w:spacing w:before="0" w:after="160"/>
              <w:jc w:val="left"/>
              <w:rPr/>
            </w:pPr>
            <w:r>
              <w:rPr/>
              <w:t>Emp_State</w:t>
            </w:r>
          </w:p>
        </w:tc>
        <w:tc>
          <w:tcPr>
            <w:tcW w:w="1032" w:type="dxa"/>
            <w:tcBorders>
              <w:top w:val="single" w:sz="2" w:space="0" w:color="000000"/>
            </w:tcBorders>
            <w:shd w:fill="F0F0F0" w:val="clear"/>
            <w:vAlign w:val="center"/>
          </w:tcPr>
          <w:p>
            <w:pPr>
              <w:pStyle w:val="TableContents"/>
              <w:widowControl w:val="false"/>
              <w:spacing w:before="0" w:after="160"/>
              <w:jc w:val="left"/>
              <w:rPr/>
            </w:pPr>
            <w:r>
              <w:rPr/>
              <w:t>Emp_City</w:t>
            </w:r>
          </w:p>
        </w:tc>
        <w:tc>
          <w:tcPr>
            <w:tcW w:w="1418" w:type="dxa"/>
            <w:tcBorders>
              <w:top w:val="single" w:sz="2" w:space="0" w:color="000000"/>
            </w:tcBorders>
            <w:shd w:fill="F0F0F0" w:val="clear"/>
            <w:vAlign w:val="center"/>
          </w:tcPr>
          <w:p>
            <w:pPr>
              <w:pStyle w:val="TableContents"/>
              <w:widowControl w:val="false"/>
              <w:spacing w:before="0" w:after="160"/>
              <w:jc w:val="left"/>
              <w:rPr/>
            </w:pPr>
            <w:r>
              <w:rPr/>
              <w:t>Emp_District</w:t>
            </w:r>
          </w:p>
        </w:tc>
      </w:tr>
      <w:tr>
        <w:trPr/>
        <w:tc>
          <w:tcPr>
            <w:tcW w:w="979" w:type="dxa"/>
            <w:tcBorders>
              <w:top w:val="single" w:sz="2" w:space="0" w:color="000000"/>
            </w:tcBorders>
            <w:vAlign w:val="center"/>
          </w:tcPr>
          <w:p>
            <w:pPr>
              <w:pStyle w:val="TableContents"/>
              <w:widowControl w:val="false"/>
              <w:spacing w:before="0" w:after="160"/>
              <w:jc w:val="left"/>
              <w:rPr/>
            </w:pPr>
            <w:r>
              <w:rPr/>
              <w:t>282005</w:t>
            </w:r>
          </w:p>
        </w:tc>
        <w:tc>
          <w:tcPr>
            <w:tcW w:w="1169" w:type="dxa"/>
            <w:tcBorders>
              <w:top w:val="single" w:sz="2" w:space="0" w:color="000000"/>
            </w:tcBorders>
            <w:vAlign w:val="center"/>
          </w:tcPr>
          <w:p>
            <w:pPr>
              <w:pStyle w:val="TableContents"/>
              <w:widowControl w:val="false"/>
              <w:spacing w:before="0" w:after="160"/>
              <w:jc w:val="left"/>
              <w:rPr/>
            </w:pPr>
            <w:r>
              <w:rPr/>
              <w:t>UP</w:t>
            </w:r>
          </w:p>
        </w:tc>
        <w:tc>
          <w:tcPr>
            <w:tcW w:w="1032" w:type="dxa"/>
            <w:tcBorders>
              <w:top w:val="single" w:sz="2" w:space="0" w:color="000000"/>
            </w:tcBorders>
            <w:vAlign w:val="center"/>
          </w:tcPr>
          <w:p>
            <w:pPr>
              <w:pStyle w:val="TableContents"/>
              <w:widowControl w:val="false"/>
              <w:spacing w:before="0" w:after="160"/>
              <w:jc w:val="left"/>
              <w:rPr/>
            </w:pPr>
            <w:r>
              <w:rPr/>
              <w:t>Agra</w:t>
            </w:r>
          </w:p>
        </w:tc>
        <w:tc>
          <w:tcPr>
            <w:tcW w:w="1418" w:type="dxa"/>
            <w:tcBorders>
              <w:top w:val="single" w:sz="2" w:space="0" w:color="000000"/>
            </w:tcBorders>
            <w:vAlign w:val="center"/>
          </w:tcPr>
          <w:p>
            <w:pPr>
              <w:pStyle w:val="TableContents"/>
              <w:widowControl w:val="false"/>
              <w:spacing w:before="0" w:after="160"/>
              <w:jc w:val="left"/>
              <w:rPr/>
            </w:pPr>
            <w:r>
              <w:rPr/>
              <w:t>Dayal Bagh</w:t>
            </w:r>
          </w:p>
        </w:tc>
      </w:tr>
      <w:tr>
        <w:trPr/>
        <w:tc>
          <w:tcPr>
            <w:tcW w:w="979" w:type="dxa"/>
            <w:tcBorders>
              <w:top w:val="single" w:sz="2" w:space="0" w:color="000000"/>
            </w:tcBorders>
            <w:shd w:fill="F0F0F0" w:val="clear"/>
            <w:vAlign w:val="center"/>
          </w:tcPr>
          <w:p>
            <w:pPr>
              <w:pStyle w:val="TableContents"/>
              <w:widowControl w:val="false"/>
              <w:spacing w:before="0" w:after="160"/>
              <w:jc w:val="left"/>
              <w:rPr/>
            </w:pPr>
            <w:r>
              <w:rPr/>
              <w:t>222008</w:t>
            </w:r>
          </w:p>
        </w:tc>
        <w:tc>
          <w:tcPr>
            <w:tcW w:w="1169" w:type="dxa"/>
            <w:tcBorders>
              <w:top w:val="single" w:sz="2" w:space="0" w:color="000000"/>
            </w:tcBorders>
            <w:shd w:fill="F0F0F0" w:val="clear"/>
            <w:vAlign w:val="center"/>
          </w:tcPr>
          <w:p>
            <w:pPr>
              <w:pStyle w:val="TableContents"/>
              <w:widowControl w:val="false"/>
              <w:spacing w:before="0" w:after="160"/>
              <w:jc w:val="left"/>
              <w:rPr/>
            </w:pPr>
            <w:r>
              <w:rPr/>
              <w:t>TN</w:t>
            </w:r>
          </w:p>
        </w:tc>
        <w:tc>
          <w:tcPr>
            <w:tcW w:w="1032" w:type="dxa"/>
            <w:tcBorders>
              <w:top w:val="single" w:sz="2" w:space="0" w:color="000000"/>
            </w:tcBorders>
            <w:shd w:fill="F0F0F0" w:val="clear"/>
            <w:vAlign w:val="center"/>
          </w:tcPr>
          <w:p>
            <w:pPr>
              <w:pStyle w:val="TableContents"/>
              <w:widowControl w:val="false"/>
              <w:spacing w:before="0" w:after="160"/>
              <w:jc w:val="left"/>
              <w:rPr/>
            </w:pPr>
            <w:r>
              <w:rPr/>
              <w:t>Chennai</w:t>
            </w:r>
          </w:p>
        </w:tc>
        <w:tc>
          <w:tcPr>
            <w:tcW w:w="1418" w:type="dxa"/>
            <w:tcBorders>
              <w:top w:val="single" w:sz="2" w:space="0" w:color="000000"/>
            </w:tcBorders>
            <w:shd w:fill="F0F0F0" w:val="clear"/>
            <w:vAlign w:val="center"/>
          </w:tcPr>
          <w:p>
            <w:pPr>
              <w:pStyle w:val="TableContents"/>
              <w:widowControl w:val="false"/>
              <w:spacing w:before="0" w:after="160"/>
              <w:jc w:val="left"/>
              <w:rPr/>
            </w:pPr>
            <w:r>
              <w:rPr/>
              <w:t>M-City</w:t>
            </w:r>
          </w:p>
        </w:tc>
      </w:tr>
      <w:tr>
        <w:trPr/>
        <w:tc>
          <w:tcPr>
            <w:tcW w:w="979" w:type="dxa"/>
            <w:tcBorders>
              <w:top w:val="single" w:sz="2" w:space="0" w:color="000000"/>
            </w:tcBorders>
            <w:vAlign w:val="center"/>
          </w:tcPr>
          <w:p>
            <w:pPr>
              <w:pStyle w:val="TableContents"/>
              <w:widowControl w:val="false"/>
              <w:spacing w:before="0" w:after="160"/>
              <w:jc w:val="left"/>
              <w:rPr/>
            </w:pPr>
            <w:r>
              <w:rPr/>
              <w:t>282007</w:t>
            </w:r>
          </w:p>
        </w:tc>
        <w:tc>
          <w:tcPr>
            <w:tcW w:w="1169" w:type="dxa"/>
            <w:tcBorders>
              <w:top w:val="single" w:sz="2" w:space="0" w:color="000000"/>
            </w:tcBorders>
            <w:vAlign w:val="center"/>
          </w:tcPr>
          <w:p>
            <w:pPr>
              <w:pStyle w:val="TableContents"/>
              <w:widowControl w:val="false"/>
              <w:spacing w:before="0" w:after="160"/>
              <w:jc w:val="left"/>
              <w:rPr/>
            </w:pPr>
            <w:r>
              <w:rPr/>
              <w:t>TN</w:t>
            </w:r>
          </w:p>
        </w:tc>
        <w:tc>
          <w:tcPr>
            <w:tcW w:w="1032" w:type="dxa"/>
            <w:tcBorders>
              <w:top w:val="single" w:sz="2" w:space="0" w:color="000000"/>
            </w:tcBorders>
            <w:vAlign w:val="center"/>
          </w:tcPr>
          <w:p>
            <w:pPr>
              <w:pStyle w:val="TableContents"/>
              <w:widowControl w:val="false"/>
              <w:spacing w:before="0" w:after="160"/>
              <w:jc w:val="left"/>
              <w:rPr/>
            </w:pPr>
            <w:r>
              <w:rPr/>
              <w:t>Chennai</w:t>
            </w:r>
          </w:p>
        </w:tc>
        <w:tc>
          <w:tcPr>
            <w:tcW w:w="1418" w:type="dxa"/>
            <w:tcBorders>
              <w:top w:val="single" w:sz="2" w:space="0" w:color="000000"/>
            </w:tcBorders>
            <w:vAlign w:val="center"/>
          </w:tcPr>
          <w:p>
            <w:pPr>
              <w:pStyle w:val="TableContents"/>
              <w:widowControl w:val="false"/>
              <w:spacing w:before="0" w:after="160"/>
              <w:jc w:val="left"/>
              <w:rPr/>
            </w:pPr>
            <w:r>
              <w:rPr/>
              <w:t>Urrapakkam</w:t>
            </w:r>
          </w:p>
        </w:tc>
      </w:tr>
      <w:tr>
        <w:trPr/>
        <w:tc>
          <w:tcPr>
            <w:tcW w:w="979" w:type="dxa"/>
            <w:tcBorders>
              <w:top w:val="single" w:sz="2" w:space="0" w:color="000000"/>
            </w:tcBorders>
            <w:shd w:fill="F0F0F0" w:val="clear"/>
            <w:vAlign w:val="center"/>
          </w:tcPr>
          <w:p>
            <w:pPr>
              <w:pStyle w:val="TableContents"/>
              <w:widowControl w:val="false"/>
              <w:spacing w:before="0" w:after="160"/>
              <w:jc w:val="left"/>
              <w:rPr/>
            </w:pPr>
            <w:r>
              <w:rPr/>
              <w:t>292008</w:t>
            </w:r>
          </w:p>
        </w:tc>
        <w:tc>
          <w:tcPr>
            <w:tcW w:w="1169" w:type="dxa"/>
            <w:tcBorders>
              <w:top w:val="single" w:sz="2" w:space="0" w:color="000000"/>
            </w:tcBorders>
            <w:shd w:fill="F0F0F0" w:val="clear"/>
            <w:vAlign w:val="center"/>
          </w:tcPr>
          <w:p>
            <w:pPr>
              <w:pStyle w:val="TableContents"/>
              <w:widowControl w:val="false"/>
              <w:spacing w:before="0" w:after="160"/>
              <w:jc w:val="left"/>
              <w:rPr/>
            </w:pPr>
            <w:r>
              <w:rPr/>
              <w:t>UK</w:t>
            </w:r>
          </w:p>
        </w:tc>
        <w:tc>
          <w:tcPr>
            <w:tcW w:w="1032" w:type="dxa"/>
            <w:tcBorders>
              <w:top w:val="single" w:sz="2" w:space="0" w:color="000000"/>
            </w:tcBorders>
            <w:shd w:fill="F0F0F0" w:val="clear"/>
            <w:vAlign w:val="center"/>
          </w:tcPr>
          <w:p>
            <w:pPr>
              <w:pStyle w:val="TableContents"/>
              <w:widowControl w:val="false"/>
              <w:spacing w:before="0" w:after="160"/>
              <w:jc w:val="left"/>
              <w:rPr/>
            </w:pPr>
            <w:r>
              <w:rPr/>
              <w:t>Pauri</w:t>
            </w:r>
          </w:p>
        </w:tc>
        <w:tc>
          <w:tcPr>
            <w:tcW w:w="1418" w:type="dxa"/>
            <w:tcBorders>
              <w:top w:val="single" w:sz="2" w:space="0" w:color="000000"/>
            </w:tcBorders>
            <w:shd w:fill="F0F0F0" w:val="clear"/>
            <w:vAlign w:val="center"/>
          </w:tcPr>
          <w:p>
            <w:pPr>
              <w:pStyle w:val="TableContents"/>
              <w:widowControl w:val="false"/>
              <w:spacing w:before="0" w:after="160"/>
              <w:jc w:val="left"/>
              <w:rPr/>
            </w:pPr>
            <w:r>
              <w:rPr/>
              <w:t>Bhagwan</w:t>
            </w:r>
          </w:p>
        </w:tc>
      </w:tr>
      <w:tr>
        <w:trPr/>
        <w:tc>
          <w:tcPr>
            <w:tcW w:w="979" w:type="dxa"/>
            <w:tcBorders>
              <w:top w:val="single" w:sz="2" w:space="0" w:color="000000"/>
            </w:tcBorders>
            <w:vAlign w:val="center"/>
          </w:tcPr>
          <w:p>
            <w:pPr>
              <w:pStyle w:val="TableContents"/>
              <w:widowControl w:val="false"/>
              <w:spacing w:before="0" w:after="160"/>
              <w:jc w:val="left"/>
              <w:rPr/>
            </w:pPr>
            <w:r>
              <w:rPr/>
              <w:t>222999</w:t>
            </w:r>
          </w:p>
        </w:tc>
        <w:tc>
          <w:tcPr>
            <w:tcW w:w="1169" w:type="dxa"/>
            <w:tcBorders>
              <w:top w:val="single" w:sz="2" w:space="0" w:color="000000"/>
            </w:tcBorders>
            <w:vAlign w:val="center"/>
          </w:tcPr>
          <w:p>
            <w:pPr>
              <w:pStyle w:val="TableContents"/>
              <w:widowControl w:val="false"/>
              <w:spacing w:before="0" w:after="160"/>
              <w:jc w:val="left"/>
              <w:rPr/>
            </w:pPr>
            <w:r>
              <w:rPr/>
              <w:t>MP</w:t>
            </w:r>
          </w:p>
        </w:tc>
        <w:tc>
          <w:tcPr>
            <w:tcW w:w="1032" w:type="dxa"/>
            <w:tcBorders>
              <w:top w:val="single" w:sz="2" w:space="0" w:color="000000"/>
            </w:tcBorders>
            <w:vAlign w:val="center"/>
          </w:tcPr>
          <w:p>
            <w:pPr>
              <w:pStyle w:val="TableContents"/>
              <w:widowControl w:val="false"/>
              <w:spacing w:before="0" w:after="160"/>
              <w:jc w:val="left"/>
              <w:rPr/>
            </w:pPr>
            <w:r>
              <w:rPr/>
              <w:t>Gwalior</w:t>
            </w:r>
          </w:p>
        </w:tc>
        <w:tc>
          <w:tcPr>
            <w:tcW w:w="1418" w:type="dxa"/>
            <w:tcBorders>
              <w:top w:val="single" w:sz="2" w:space="0" w:color="000000"/>
            </w:tcBorders>
            <w:vAlign w:val="center"/>
          </w:tcPr>
          <w:p>
            <w:pPr>
              <w:pStyle w:val="TableContents"/>
              <w:widowControl w:val="false"/>
              <w:spacing w:before="0" w:after="160"/>
              <w:jc w:val="left"/>
              <w:rPr/>
            </w:pPr>
            <w:r>
              <w:rPr/>
              <w:t>Ratan</w:t>
            </w:r>
          </w:p>
        </w:tc>
      </w:tr>
    </w:tbl>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Normal"/>
        <w:jc w:val="left"/>
        <w:rPr>
          <w:rFonts w:ascii="urw-din;sans-serif" w:hAnsi="urw-din;sans-serif"/>
          <w:b w:val="false"/>
          <w:b w:val="false"/>
          <w:i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Heading2"/>
        <w:jc w:val="left"/>
        <w:rPr>
          <w:rFonts w:ascii="PT Sans;Arial;Helvetica Neue;Helvetica;sans-serif" w:hAnsi="PT Sans;Arial;Helvetica Neue;Helvetica;sans-serif"/>
          <w:b w:val="false"/>
          <w:b w:val="false"/>
          <w:i w:val="false"/>
          <w:i w:val="false"/>
          <w:caps w:val="false"/>
          <w:smallCaps w:val="false"/>
          <w:color w:val="444542"/>
          <w:spacing w:val="0"/>
          <w:sz w:val="20"/>
        </w:rPr>
      </w:pPr>
      <w:bookmarkStart w:id="6" w:name="h-boyce-codd-normal-form-bcnf"/>
      <w:bookmarkEnd w:id="6"/>
      <w:r>
        <w:rPr>
          <w:rFonts w:ascii="PT Sans;Arial;Helvetica Neue;Helvetica;sans-serif" w:hAnsi="PT Sans;Arial;Helvetica Neue;Helvetica;sans-serif"/>
          <w:b w:val="false"/>
          <w:i w:val="false"/>
          <w:caps w:val="false"/>
          <w:smallCaps w:val="false"/>
          <w:color w:val="444542"/>
          <w:spacing w:val="0"/>
          <w:sz w:val="20"/>
        </w:rPr>
        <w:t>Boyce Codd normal form (BCNF)</w:t>
      </w:r>
    </w:p>
    <w:p>
      <w:pPr>
        <w:pStyle w:val="TextBody"/>
        <w:widowControl/>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It is an advance version of 3NF that’s why it is also referred as 3.5NF. BCNF is stricter than 3NF. A table complies with BCNF if it is in 3NF and for every </w:t>
      </w:r>
      <w:hyperlink r:id="rId27" w:tgtFrame="_blank">
        <w:r>
          <w:rPr>
            <w:rStyle w:val="InternetLink"/>
            <w:rFonts w:ascii="Roboto;Arial;Helvetica Neue;Helvetica;sans-serif" w:hAnsi="Roboto;Arial;Helvetica Neue;Helvetica;sans-serif"/>
            <w:b/>
            <w:i w:val="false"/>
            <w:caps w:val="false"/>
            <w:smallCaps w:val="false"/>
            <w:strike w:val="false"/>
            <w:dstrike w:val="false"/>
            <w:color w:val="7DC246"/>
            <w:spacing w:val="0"/>
            <w:sz w:val="20"/>
            <w:u w:val="none"/>
            <w:effect w:val="none"/>
          </w:rPr>
          <w:t>functional dependency</w:t>
        </w:r>
      </w:hyperlink>
      <w:r>
        <w:rPr>
          <w:rFonts w:ascii="Roboto;Arial;Helvetica Neue;Helvetica;sans-serif" w:hAnsi="Roboto;Arial;Helvetica Neue;Helvetica;sans-serif"/>
          <w:b w:val="false"/>
          <w:i w:val="false"/>
          <w:caps w:val="false"/>
          <w:smallCaps w:val="false"/>
          <w:color w:val="222426"/>
          <w:spacing w:val="0"/>
          <w:sz w:val="20"/>
        </w:rPr>
        <w:t> X-&gt;Y, X should be the super key of the table.</w:t>
      </w:r>
    </w:p>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Example</w:t>
      </w:r>
      <w:r>
        <w:rPr>
          <w:rFonts w:ascii="Roboto;Arial;Helvetica Neue;Helvetica;sans-serif" w:hAnsi="Roboto;Arial;Helvetica Neue;Helvetica;sans-serif"/>
          <w:b w:val="false"/>
          <w:i w:val="false"/>
          <w:caps w:val="false"/>
          <w:smallCaps w:val="false"/>
          <w:color w:val="222426"/>
          <w:spacing w:val="0"/>
          <w:sz w:val="20"/>
        </w:rPr>
        <w:t>: Suppose there is a company wherein employees work in </w:t>
      </w:r>
      <w:r>
        <w:rPr>
          <w:rStyle w:val="StrongEmphasis"/>
          <w:rFonts w:ascii="Roboto;Arial;Helvetica Neue;Helvetica;sans-serif" w:hAnsi="Roboto;Arial;Helvetica Neue;Helvetica;sans-serif"/>
          <w:b/>
          <w:i w:val="false"/>
          <w:caps w:val="false"/>
          <w:smallCaps w:val="false"/>
          <w:color w:val="222426"/>
          <w:spacing w:val="0"/>
          <w:sz w:val="20"/>
        </w:rPr>
        <w:t>more than one department</w:t>
      </w:r>
      <w:r>
        <w:rPr>
          <w:rFonts w:ascii="Roboto;Arial;Helvetica Neue;Helvetica;sans-serif" w:hAnsi="Roboto;Arial;Helvetica Neue;Helvetica;sans-serif"/>
          <w:b w:val="false"/>
          <w:i w:val="false"/>
          <w:caps w:val="false"/>
          <w:smallCaps w:val="false"/>
          <w:color w:val="222426"/>
          <w:spacing w:val="0"/>
          <w:sz w:val="20"/>
        </w:rPr>
        <w:t>. They store the data like this:</w:t>
      </w:r>
    </w:p>
    <w:tbl>
      <w:tblPr>
        <w:tblW w:w="8802" w:type="dxa"/>
        <w:jc w:val="left"/>
        <w:tblInd w:w="0" w:type="dxa"/>
        <w:tblLayout w:type="fixed"/>
        <w:tblCellMar>
          <w:top w:w="72" w:type="dxa"/>
          <w:left w:w="0" w:type="dxa"/>
          <w:bottom w:w="0" w:type="dxa"/>
          <w:right w:w="0" w:type="dxa"/>
        </w:tblCellMar>
      </w:tblPr>
      <w:tblGrid>
        <w:gridCol w:w="871"/>
        <w:gridCol w:w="1771"/>
        <w:gridCol w:w="3079"/>
        <w:gridCol w:w="1169"/>
        <w:gridCol w:w="1912"/>
      </w:tblGrid>
      <w:tr>
        <w:trPr/>
        <w:tc>
          <w:tcPr>
            <w:tcW w:w="871" w:type="dxa"/>
            <w:tcBorders>
              <w:top w:val="single" w:sz="2" w:space="0" w:color="000000"/>
            </w:tcBorders>
            <w:shd w:fill="F0F0F0" w:val="clear"/>
            <w:vAlign w:val="center"/>
          </w:tcPr>
          <w:p>
            <w:pPr>
              <w:pStyle w:val="TableContents"/>
              <w:widowControl w:val="false"/>
              <w:spacing w:before="0" w:after="160"/>
              <w:jc w:val="left"/>
              <w:rPr/>
            </w:pPr>
            <w:r>
              <w:rPr/>
              <w:t>Emp_Id</w:t>
            </w:r>
          </w:p>
        </w:tc>
        <w:tc>
          <w:tcPr>
            <w:tcW w:w="1771" w:type="dxa"/>
            <w:tcBorders>
              <w:top w:val="single" w:sz="2" w:space="0" w:color="000000"/>
            </w:tcBorders>
            <w:shd w:fill="F0F0F0" w:val="clear"/>
            <w:vAlign w:val="center"/>
          </w:tcPr>
          <w:p>
            <w:pPr>
              <w:pStyle w:val="TableContents"/>
              <w:widowControl w:val="false"/>
              <w:spacing w:before="0" w:after="160"/>
              <w:jc w:val="left"/>
              <w:rPr/>
            </w:pPr>
            <w:r>
              <w:rPr/>
              <w:t>Emp_Nationality</w:t>
            </w:r>
          </w:p>
        </w:tc>
        <w:tc>
          <w:tcPr>
            <w:tcW w:w="3079" w:type="dxa"/>
            <w:tcBorders>
              <w:top w:val="single" w:sz="2" w:space="0" w:color="000000"/>
            </w:tcBorders>
            <w:shd w:fill="F0F0F0" w:val="clear"/>
            <w:vAlign w:val="center"/>
          </w:tcPr>
          <w:p>
            <w:pPr>
              <w:pStyle w:val="TableContents"/>
              <w:widowControl w:val="false"/>
              <w:spacing w:before="0" w:after="160"/>
              <w:jc w:val="left"/>
              <w:rPr/>
            </w:pPr>
            <w:r>
              <w:rPr/>
              <w:t>Emp_Dept</w:t>
            </w:r>
          </w:p>
        </w:tc>
        <w:tc>
          <w:tcPr>
            <w:tcW w:w="1169" w:type="dxa"/>
            <w:tcBorders>
              <w:top w:val="single" w:sz="2" w:space="0" w:color="000000"/>
            </w:tcBorders>
            <w:shd w:fill="F0F0F0" w:val="clear"/>
            <w:vAlign w:val="center"/>
          </w:tcPr>
          <w:p>
            <w:pPr>
              <w:pStyle w:val="TableContents"/>
              <w:widowControl w:val="false"/>
              <w:spacing w:before="0" w:after="160"/>
              <w:jc w:val="left"/>
              <w:rPr/>
            </w:pPr>
            <w:r>
              <w:rPr/>
              <w:t>Dept_Type</w:t>
            </w:r>
          </w:p>
        </w:tc>
        <w:tc>
          <w:tcPr>
            <w:tcW w:w="1912" w:type="dxa"/>
            <w:tcBorders>
              <w:top w:val="single" w:sz="2" w:space="0" w:color="000000"/>
            </w:tcBorders>
            <w:shd w:fill="F0F0F0" w:val="clear"/>
            <w:vAlign w:val="center"/>
          </w:tcPr>
          <w:p>
            <w:pPr>
              <w:pStyle w:val="TableContents"/>
              <w:widowControl w:val="false"/>
              <w:spacing w:before="0" w:after="160"/>
              <w:jc w:val="left"/>
              <w:rPr/>
            </w:pPr>
            <w:r>
              <w:rPr/>
              <w:t>Dept_No_Of_Emp</w:t>
            </w:r>
          </w:p>
        </w:tc>
      </w:tr>
      <w:tr>
        <w:trPr/>
        <w:tc>
          <w:tcPr>
            <w:tcW w:w="871" w:type="dxa"/>
            <w:tcBorders>
              <w:top w:val="single" w:sz="2" w:space="0" w:color="000000"/>
            </w:tcBorders>
            <w:vAlign w:val="center"/>
          </w:tcPr>
          <w:p>
            <w:pPr>
              <w:pStyle w:val="TableContents"/>
              <w:widowControl w:val="false"/>
              <w:spacing w:before="0" w:after="160"/>
              <w:jc w:val="left"/>
              <w:rPr/>
            </w:pPr>
            <w:r>
              <w:rPr/>
              <w:t>1001</w:t>
            </w:r>
          </w:p>
        </w:tc>
        <w:tc>
          <w:tcPr>
            <w:tcW w:w="1771" w:type="dxa"/>
            <w:tcBorders>
              <w:top w:val="single" w:sz="2" w:space="0" w:color="000000"/>
            </w:tcBorders>
            <w:vAlign w:val="center"/>
          </w:tcPr>
          <w:p>
            <w:pPr>
              <w:pStyle w:val="TableContents"/>
              <w:widowControl w:val="false"/>
              <w:spacing w:before="0" w:after="160"/>
              <w:jc w:val="left"/>
              <w:rPr/>
            </w:pPr>
            <w:r>
              <w:rPr/>
              <w:t>Austrian</w:t>
            </w:r>
          </w:p>
        </w:tc>
        <w:tc>
          <w:tcPr>
            <w:tcW w:w="3079" w:type="dxa"/>
            <w:tcBorders>
              <w:top w:val="single" w:sz="2" w:space="0" w:color="000000"/>
            </w:tcBorders>
            <w:vAlign w:val="center"/>
          </w:tcPr>
          <w:p>
            <w:pPr>
              <w:pStyle w:val="TableContents"/>
              <w:widowControl w:val="false"/>
              <w:spacing w:before="0" w:after="160"/>
              <w:jc w:val="left"/>
              <w:rPr/>
            </w:pPr>
            <w:r>
              <w:rPr/>
              <w:t>Production and planning</w:t>
            </w:r>
          </w:p>
        </w:tc>
        <w:tc>
          <w:tcPr>
            <w:tcW w:w="1169" w:type="dxa"/>
            <w:tcBorders>
              <w:top w:val="single" w:sz="2" w:space="0" w:color="000000"/>
            </w:tcBorders>
            <w:vAlign w:val="center"/>
          </w:tcPr>
          <w:p>
            <w:pPr>
              <w:pStyle w:val="TableContents"/>
              <w:widowControl w:val="false"/>
              <w:spacing w:before="0" w:after="160"/>
              <w:jc w:val="left"/>
              <w:rPr/>
            </w:pPr>
            <w:r>
              <w:rPr/>
              <w:t>D001</w:t>
            </w:r>
          </w:p>
        </w:tc>
        <w:tc>
          <w:tcPr>
            <w:tcW w:w="1912" w:type="dxa"/>
            <w:tcBorders>
              <w:top w:val="single" w:sz="2" w:space="0" w:color="000000"/>
            </w:tcBorders>
            <w:vAlign w:val="center"/>
          </w:tcPr>
          <w:p>
            <w:pPr>
              <w:pStyle w:val="TableContents"/>
              <w:widowControl w:val="false"/>
              <w:spacing w:before="0" w:after="160"/>
              <w:jc w:val="left"/>
              <w:rPr/>
            </w:pPr>
            <w:r>
              <w:rPr/>
              <w:t>200</w:t>
            </w:r>
          </w:p>
        </w:tc>
      </w:tr>
      <w:tr>
        <w:trPr/>
        <w:tc>
          <w:tcPr>
            <w:tcW w:w="871" w:type="dxa"/>
            <w:tcBorders>
              <w:top w:val="single" w:sz="2" w:space="0" w:color="000000"/>
            </w:tcBorders>
            <w:shd w:fill="F0F0F0" w:val="clear"/>
            <w:vAlign w:val="center"/>
          </w:tcPr>
          <w:p>
            <w:pPr>
              <w:pStyle w:val="TableContents"/>
              <w:widowControl w:val="false"/>
              <w:spacing w:before="0" w:after="160"/>
              <w:jc w:val="left"/>
              <w:rPr/>
            </w:pPr>
            <w:r>
              <w:rPr/>
              <w:t>1001</w:t>
            </w:r>
          </w:p>
        </w:tc>
        <w:tc>
          <w:tcPr>
            <w:tcW w:w="1771" w:type="dxa"/>
            <w:tcBorders>
              <w:top w:val="single" w:sz="2" w:space="0" w:color="000000"/>
            </w:tcBorders>
            <w:shd w:fill="F0F0F0" w:val="clear"/>
            <w:vAlign w:val="center"/>
          </w:tcPr>
          <w:p>
            <w:pPr>
              <w:pStyle w:val="TableContents"/>
              <w:widowControl w:val="false"/>
              <w:spacing w:before="0" w:after="160"/>
              <w:jc w:val="left"/>
              <w:rPr/>
            </w:pPr>
            <w:r>
              <w:rPr/>
              <w:t>Austrian</w:t>
            </w:r>
          </w:p>
        </w:tc>
        <w:tc>
          <w:tcPr>
            <w:tcW w:w="3079" w:type="dxa"/>
            <w:tcBorders>
              <w:top w:val="single" w:sz="2" w:space="0" w:color="000000"/>
            </w:tcBorders>
            <w:shd w:fill="F0F0F0" w:val="clear"/>
            <w:vAlign w:val="center"/>
          </w:tcPr>
          <w:p>
            <w:pPr>
              <w:pStyle w:val="TableContents"/>
              <w:widowControl w:val="false"/>
              <w:spacing w:before="0" w:after="160"/>
              <w:jc w:val="left"/>
              <w:rPr/>
            </w:pPr>
            <w:r>
              <w:rPr/>
              <w:t>stores</w:t>
            </w:r>
          </w:p>
        </w:tc>
        <w:tc>
          <w:tcPr>
            <w:tcW w:w="1169" w:type="dxa"/>
            <w:tcBorders>
              <w:top w:val="single" w:sz="2" w:space="0" w:color="000000"/>
            </w:tcBorders>
            <w:shd w:fill="F0F0F0" w:val="clear"/>
            <w:vAlign w:val="center"/>
          </w:tcPr>
          <w:p>
            <w:pPr>
              <w:pStyle w:val="TableContents"/>
              <w:widowControl w:val="false"/>
              <w:spacing w:before="0" w:after="160"/>
              <w:jc w:val="left"/>
              <w:rPr/>
            </w:pPr>
            <w:r>
              <w:rPr/>
              <w:t>D001</w:t>
            </w:r>
          </w:p>
        </w:tc>
        <w:tc>
          <w:tcPr>
            <w:tcW w:w="1912" w:type="dxa"/>
            <w:tcBorders>
              <w:top w:val="single" w:sz="2" w:space="0" w:color="000000"/>
            </w:tcBorders>
            <w:shd w:fill="F0F0F0" w:val="clear"/>
            <w:vAlign w:val="center"/>
          </w:tcPr>
          <w:p>
            <w:pPr>
              <w:pStyle w:val="TableContents"/>
              <w:widowControl w:val="false"/>
              <w:spacing w:before="0" w:after="160"/>
              <w:jc w:val="left"/>
              <w:rPr/>
            </w:pPr>
            <w:r>
              <w:rPr/>
              <w:t>250</w:t>
            </w:r>
          </w:p>
        </w:tc>
      </w:tr>
      <w:tr>
        <w:trPr/>
        <w:tc>
          <w:tcPr>
            <w:tcW w:w="871" w:type="dxa"/>
            <w:tcBorders>
              <w:top w:val="single" w:sz="2" w:space="0" w:color="000000"/>
            </w:tcBorders>
            <w:vAlign w:val="center"/>
          </w:tcPr>
          <w:p>
            <w:pPr>
              <w:pStyle w:val="TableContents"/>
              <w:widowControl w:val="false"/>
              <w:spacing w:before="0" w:after="160"/>
              <w:jc w:val="left"/>
              <w:rPr/>
            </w:pPr>
            <w:r>
              <w:rPr/>
              <w:t>1002</w:t>
            </w:r>
          </w:p>
        </w:tc>
        <w:tc>
          <w:tcPr>
            <w:tcW w:w="1771" w:type="dxa"/>
            <w:tcBorders>
              <w:top w:val="single" w:sz="2" w:space="0" w:color="000000"/>
            </w:tcBorders>
            <w:vAlign w:val="center"/>
          </w:tcPr>
          <w:p>
            <w:pPr>
              <w:pStyle w:val="TableContents"/>
              <w:widowControl w:val="false"/>
              <w:spacing w:before="0" w:after="160"/>
              <w:jc w:val="left"/>
              <w:rPr/>
            </w:pPr>
            <w:r>
              <w:rPr/>
              <w:t>American</w:t>
            </w:r>
          </w:p>
        </w:tc>
        <w:tc>
          <w:tcPr>
            <w:tcW w:w="3079" w:type="dxa"/>
            <w:tcBorders>
              <w:top w:val="single" w:sz="2" w:space="0" w:color="000000"/>
            </w:tcBorders>
            <w:vAlign w:val="center"/>
          </w:tcPr>
          <w:p>
            <w:pPr>
              <w:pStyle w:val="TableContents"/>
              <w:widowControl w:val="false"/>
              <w:spacing w:before="0" w:after="160"/>
              <w:jc w:val="left"/>
              <w:rPr/>
            </w:pPr>
            <w:r>
              <w:rPr/>
              <w:t>design and technical support</w:t>
            </w:r>
          </w:p>
        </w:tc>
        <w:tc>
          <w:tcPr>
            <w:tcW w:w="1169" w:type="dxa"/>
            <w:tcBorders>
              <w:top w:val="single" w:sz="2" w:space="0" w:color="000000"/>
            </w:tcBorders>
            <w:vAlign w:val="center"/>
          </w:tcPr>
          <w:p>
            <w:pPr>
              <w:pStyle w:val="TableContents"/>
              <w:widowControl w:val="false"/>
              <w:spacing w:before="0" w:after="160"/>
              <w:jc w:val="left"/>
              <w:rPr/>
            </w:pPr>
            <w:r>
              <w:rPr/>
              <w:t>D134</w:t>
            </w:r>
          </w:p>
        </w:tc>
        <w:tc>
          <w:tcPr>
            <w:tcW w:w="1912" w:type="dxa"/>
            <w:tcBorders>
              <w:top w:val="single" w:sz="2" w:space="0" w:color="000000"/>
            </w:tcBorders>
            <w:vAlign w:val="center"/>
          </w:tcPr>
          <w:p>
            <w:pPr>
              <w:pStyle w:val="TableContents"/>
              <w:widowControl w:val="false"/>
              <w:spacing w:before="0" w:after="160"/>
              <w:jc w:val="left"/>
              <w:rPr/>
            </w:pPr>
            <w:r>
              <w:rPr/>
              <w:t>100</w:t>
            </w:r>
          </w:p>
        </w:tc>
      </w:tr>
      <w:tr>
        <w:trPr/>
        <w:tc>
          <w:tcPr>
            <w:tcW w:w="871" w:type="dxa"/>
            <w:tcBorders>
              <w:top w:val="single" w:sz="2" w:space="0" w:color="000000"/>
            </w:tcBorders>
            <w:shd w:fill="F0F0F0" w:val="clear"/>
            <w:vAlign w:val="center"/>
          </w:tcPr>
          <w:p>
            <w:pPr>
              <w:pStyle w:val="TableContents"/>
              <w:widowControl w:val="false"/>
              <w:spacing w:before="0" w:after="160"/>
              <w:jc w:val="left"/>
              <w:rPr/>
            </w:pPr>
            <w:r>
              <w:rPr/>
              <w:t>1002</w:t>
            </w:r>
          </w:p>
        </w:tc>
        <w:tc>
          <w:tcPr>
            <w:tcW w:w="1771" w:type="dxa"/>
            <w:tcBorders>
              <w:top w:val="single" w:sz="2" w:space="0" w:color="000000"/>
            </w:tcBorders>
            <w:shd w:fill="F0F0F0" w:val="clear"/>
            <w:vAlign w:val="center"/>
          </w:tcPr>
          <w:p>
            <w:pPr>
              <w:pStyle w:val="TableContents"/>
              <w:widowControl w:val="false"/>
              <w:spacing w:before="0" w:after="160"/>
              <w:jc w:val="left"/>
              <w:rPr/>
            </w:pPr>
            <w:r>
              <w:rPr/>
              <w:t>American</w:t>
            </w:r>
          </w:p>
        </w:tc>
        <w:tc>
          <w:tcPr>
            <w:tcW w:w="3079" w:type="dxa"/>
            <w:tcBorders>
              <w:top w:val="single" w:sz="2" w:space="0" w:color="000000"/>
            </w:tcBorders>
            <w:shd w:fill="F0F0F0" w:val="clear"/>
            <w:vAlign w:val="center"/>
          </w:tcPr>
          <w:p>
            <w:pPr>
              <w:pStyle w:val="TableContents"/>
              <w:widowControl w:val="false"/>
              <w:spacing w:before="0" w:after="160"/>
              <w:jc w:val="left"/>
              <w:rPr/>
            </w:pPr>
            <w:r>
              <w:rPr/>
              <w:t>Purchasing department</w:t>
            </w:r>
          </w:p>
        </w:tc>
        <w:tc>
          <w:tcPr>
            <w:tcW w:w="1169" w:type="dxa"/>
            <w:tcBorders>
              <w:top w:val="single" w:sz="2" w:space="0" w:color="000000"/>
            </w:tcBorders>
            <w:shd w:fill="F0F0F0" w:val="clear"/>
            <w:vAlign w:val="center"/>
          </w:tcPr>
          <w:p>
            <w:pPr>
              <w:pStyle w:val="TableContents"/>
              <w:widowControl w:val="false"/>
              <w:spacing w:before="0" w:after="160"/>
              <w:jc w:val="left"/>
              <w:rPr/>
            </w:pPr>
            <w:r>
              <w:rPr/>
              <w:t>D134</w:t>
            </w:r>
          </w:p>
        </w:tc>
        <w:tc>
          <w:tcPr>
            <w:tcW w:w="1912" w:type="dxa"/>
            <w:tcBorders>
              <w:top w:val="single" w:sz="2" w:space="0" w:color="000000"/>
            </w:tcBorders>
            <w:shd w:fill="F0F0F0" w:val="clear"/>
            <w:vAlign w:val="center"/>
          </w:tcPr>
          <w:p>
            <w:pPr>
              <w:pStyle w:val="TableContents"/>
              <w:widowControl w:val="false"/>
              <w:spacing w:before="0" w:after="160"/>
              <w:jc w:val="left"/>
              <w:rPr/>
            </w:pPr>
            <w:r>
              <w:rPr/>
              <w:t>600</w:t>
            </w:r>
          </w:p>
        </w:tc>
      </w:tr>
    </w:tbl>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Functional dependencies in the table above</w:t>
      </w:r>
      <w:r>
        <w:rPr>
          <w:rFonts w:ascii="Roboto;Arial;Helvetica Neue;Helvetica;sans-serif" w:hAnsi="Roboto;Arial;Helvetica Neue;Helvetica;sans-serif"/>
          <w:b w:val="false"/>
          <w:i w:val="false"/>
          <w:caps w:val="false"/>
          <w:smallCaps w:val="false"/>
          <w:color w:val="222426"/>
          <w:spacing w:val="0"/>
          <w:sz w:val="20"/>
        </w:rPr>
        <w:t>:</w:t>
        <w:br/>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-&gt; </w:t>
      </w:r>
      <w:r>
        <w:rPr>
          <w:rStyle w:val="SourceText"/>
          <w:rFonts w:ascii="monospace;monospace" w:hAnsi="monospace;monospace"/>
          <w:b w:val="false"/>
          <w:i w:val="false"/>
          <w:caps w:val="false"/>
          <w:smallCaps w:val="false"/>
          <w:color w:val="222426"/>
          <w:spacing w:val="0"/>
          <w:sz w:val="19"/>
          <w:shd w:fill="EEEEEE" w:val="clear"/>
        </w:rPr>
        <w:t>Emp_Nationality</w:t>
      </w:r>
      <w:r>
        <w:rPr>
          <w:rFonts w:ascii="Roboto;Arial;Helvetica Neue;Helvetica;sans-serif" w:hAnsi="Roboto;Arial;Helvetica Neue;Helvetica;sans-serif"/>
          <w:b w:val="false"/>
          <w:i w:val="false"/>
          <w:caps w:val="false"/>
          <w:smallCaps w:val="false"/>
          <w:color w:val="222426"/>
          <w:spacing w:val="0"/>
          <w:sz w:val="20"/>
        </w:rPr>
        <w:br/>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t> -&gt; {</w:t>
      </w:r>
      <w:r>
        <w:rPr>
          <w:rStyle w:val="SourceText"/>
          <w:rFonts w:ascii="monospace;monospace" w:hAnsi="monospace;monospace"/>
          <w:b w:val="false"/>
          <w:i w:val="false"/>
          <w:caps w:val="false"/>
          <w:smallCaps w:val="false"/>
          <w:color w:val="222426"/>
          <w:spacing w:val="0"/>
          <w:sz w:val="19"/>
          <w:shd w:fill="EEEEEE" w:val="clear"/>
        </w:rPr>
        <w:t>Dept_Type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Dept_No_Of_Emp</w:t>
      </w:r>
      <w:r>
        <w:rPr>
          <w:rFonts w:ascii="Roboto;Arial;Helvetica Neue;Helvetica;sans-serif" w:hAnsi="Roboto;Arial;Helvetica Neue;Helvetica;sans-serif"/>
          <w:b w:val="false"/>
          <w:i w:val="false"/>
          <w:caps w:val="false"/>
          <w:smallCaps w:val="false"/>
          <w:color w:val="222426"/>
          <w:spacing w:val="0"/>
          <w:sz w:val="20"/>
        </w:rPr>
        <w:t>}</w:t>
      </w:r>
    </w:p>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Candidate key</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w:t>
      </w:r>
      <w:r>
        <w:rPr>
          <w:rStyle w:val="SourceText"/>
          <w:rFonts w:ascii="Roboto;Arial;Helvetica Neue;Helvetica;sans-serif" w:hAnsi="Roboto;Arial;Helvetica Neue;Helvetica;sans-serif"/>
          <w:b w:val="false"/>
          <w:i w:val="false"/>
          <w:caps w:val="false"/>
          <w:smallCaps w:val="false"/>
          <w:color w:val="222426"/>
          <w:spacing w:val="0"/>
          <w:sz w:val="20"/>
          <w:shd w:fill="EEEEEE" w:val="clear"/>
        </w:rPr>
        <w:t> </w:t>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t>}</w:t>
      </w:r>
    </w:p>
    <w:p>
      <w:pPr>
        <w:pStyle w:val="TextBody"/>
        <w:widowControl/>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The table is not in BCNF as neither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nor </w:t>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t> alone are keys.</w:t>
      </w:r>
    </w:p>
    <w:p>
      <w:pPr>
        <w:pStyle w:val="TextBody"/>
        <w:widowControl/>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To make the table comply with BCNF we can break the table in three tables like this:</w:t>
        <w:br/>
      </w:r>
      <w:r>
        <w:rPr>
          <w:rStyle w:val="StrongEmphasis"/>
          <w:rFonts w:ascii="Roboto;Arial;Helvetica Neue;Helvetica;sans-serif" w:hAnsi="Roboto;Arial;Helvetica Neue;Helvetica;sans-serif"/>
          <w:b/>
          <w:i w:val="false"/>
          <w:caps w:val="false"/>
          <w:smallCaps w:val="false"/>
          <w:color w:val="222426"/>
          <w:spacing w:val="0"/>
          <w:sz w:val="20"/>
        </w:rPr>
        <w:t>Emp_Nationality table:</w:t>
      </w:r>
    </w:p>
    <w:tbl>
      <w:tblPr>
        <w:tblW w:w="2678" w:type="dxa"/>
        <w:jc w:val="left"/>
        <w:tblInd w:w="0" w:type="dxa"/>
        <w:tblLayout w:type="fixed"/>
        <w:tblCellMar>
          <w:top w:w="72" w:type="dxa"/>
          <w:left w:w="0" w:type="dxa"/>
          <w:bottom w:w="0" w:type="dxa"/>
          <w:right w:w="0" w:type="dxa"/>
        </w:tblCellMar>
      </w:tblPr>
      <w:tblGrid>
        <w:gridCol w:w="870"/>
        <w:gridCol w:w="1807"/>
      </w:tblGrid>
      <w:tr>
        <w:trPr/>
        <w:tc>
          <w:tcPr>
            <w:tcW w:w="870" w:type="dxa"/>
            <w:tcBorders>
              <w:top w:val="single" w:sz="2" w:space="0" w:color="000000"/>
            </w:tcBorders>
            <w:shd w:fill="F0F0F0" w:val="clear"/>
            <w:vAlign w:val="center"/>
          </w:tcPr>
          <w:p>
            <w:pPr>
              <w:pStyle w:val="TableContents"/>
              <w:widowControl w:val="false"/>
              <w:spacing w:before="0" w:after="160"/>
              <w:jc w:val="left"/>
              <w:rPr/>
            </w:pPr>
            <w:r>
              <w:rPr/>
              <w:t>Emp_Id</w:t>
            </w:r>
          </w:p>
        </w:tc>
        <w:tc>
          <w:tcPr>
            <w:tcW w:w="1807" w:type="dxa"/>
            <w:tcBorders>
              <w:top w:val="single" w:sz="2" w:space="0" w:color="000000"/>
            </w:tcBorders>
            <w:shd w:fill="F0F0F0" w:val="clear"/>
            <w:vAlign w:val="center"/>
          </w:tcPr>
          <w:p>
            <w:pPr>
              <w:pStyle w:val="TableContents"/>
              <w:widowControl w:val="false"/>
              <w:spacing w:before="0" w:after="160"/>
              <w:jc w:val="left"/>
              <w:rPr/>
            </w:pPr>
            <w:r>
              <w:rPr/>
              <w:t>Emp_Nationality</w:t>
            </w:r>
          </w:p>
        </w:tc>
      </w:tr>
      <w:tr>
        <w:trPr/>
        <w:tc>
          <w:tcPr>
            <w:tcW w:w="870" w:type="dxa"/>
            <w:tcBorders>
              <w:top w:val="single" w:sz="2" w:space="0" w:color="000000"/>
            </w:tcBorders>
            <w:vAlign w:val="center"/>
          </w:tcPr>
          <w:p>
            <w:pPr>
              <w:pStyle w:val="TableContents"/>
              <w:widowControl w:val="false"/>
              <w:spacing w:before="0" w:after="160"/>
              <w:jc w:val="left"/>
              <w:rPr/>
            </w:pPr>
            <w:r>
              <w:rPr/>
              <w:t>1001</w:t>
            </w:r>
          </w:p>
        </w:tc>
        <w:tc>
          <w:tcPr>
            <w:tcW w:w="1807" w:type="dxa"/>
            <w:tcBorders>
              <w:top w:val="single" w:sz="2" w:space="0" w:color="000000"/>
            </w:tcBorders>
            <w:vAlign w:val="center"/>
          </w:tcPr>
          <w:p>
            <w:pPr>
              <w:pStyle w:val="TableContents"/>
              <w:widowControl w:val="false"/>
              <w:spacing w:before="0" w:after="160"/>
              <w:jc w:val="left"/>
              <w:rPr/>
            </w:pPr>
            <w:r>
              <w:rPr/>
              <w:t>Austrian</w:t>
            </w:r>
          </w:p>
        </w:tc>
      </w:tr>
      <w:tr>
        <w:trPr/>
        <w:tc>
          <w:tcPr>
            <w:tcW w:w="870" w:type="dxa"/>
            <w:tcBorders>
              <w:top w:val="single" w:sz="2" w:space="0" w:color="000000"/>
            </w:tcBorders>
            <w:shd w:fill="F0F0F0" w:val="clear"/>
            <w:vAlign w:val="center"/>
          </w:tcPr>
          <w:p>
            <w:pPr>
              <w:pStyle w:val="TableContents"/>
              <w:widowControl w:val="false"/>
              <w:spacing w:before="0" w:after="160"/>
              <w:jc w:val="left"/>
              <w:rPr/>
            </w:pPr>
            <w:r>
              <w:rPr/>
              <w:t>1002</w:t>
            </w:r>
          </w:p>
        </w:tc>
        <w:tc>
          <w:tcPr>
            <w:tcW w:w="1807" w:type="dxa"/>
            <w:tcBorders>
              <w:top w:val="single" w:sz="2" w:space="0" w:color="000000"/>
            </w:tcBorders>
            <w:shd w:fill="F0F0F0" w:val="clear"/>
            <w:vAlign w:val="center"/>
          </w:tcPr>
          <w:p>
            <w:pPr>
              <w:pStyle w:val="TableContents"/>
              <w:widowControl w:val="false"/>
              <w:spacing w:before="0" w:after="160"/>
              <w:jc w:val="left"/>
              <w:rPr/>
            </w:pPr>
            <w:r>
              <w:rPr/>
              <w:t>American</w:t>
            </w:r>
          </w:p>
        </w:tc>
      </w:tr>
    </w:tbl>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Emp_Dept table:</w:t>
      </w:r>
    </w:p>
    <w:tbl>
      <w:tblPr>
        <w:tblW w:w="6172" w:type="dxa"/>
        <w:jc w:val="left"/>
        <w:tblInd w:w="0" w:type="dxa"/>
        <w:tblLayout w:type="fixed"/>
        <w:tblCellMar>
          <w:top w:w="72" w:type="dxa"/>
          <w:left w:w="0" w:type="dxa"/>
          <w:bottom w:w="0" w:type="dxa"/>
          <w:right w:w="0" w:type="dxa"/>
        </w:tblCellMar>
      </w:tblPr>
      <w:tblGrid>
        <w:gridCol w:w="3090"/>
        <w:gridCol w:w="1169"/>
        <w:gridCol w:w="1913"/>
      </w:tblGrid>
      <w:tr>
        <w:trPr/>
        <w:tc>
          <w:tcPr>
            <w:tcW w:w="3090" w:type="dxa"/>
            <w:tcBorders>
              <w:top w:val="single" w:sz="2" w:space="0" w:color="000000"/>
            </w:tcBorders>
            <w:shd w:fill="F0F0F0" w:val="clear"/>
            <w:vAlign w:val="center"/>
          </w:tcPr>
          <w:p>
            <w:pPr>
              <w:pStyle w:val="TableContents"/>
              <w:widowControl w:val="false"/>
              <w:spacing w:before="0" w:after="160"/>
              <w:jc w:val="left"/>
              <w:rPr/>
            </w:pPr>
            <w:r>
              <w:rPr/>
              <w:t>Emp_Dept</w:t>
            </w:r>
          </w:p>
        </w:tc>
        <w:tc>
          <w:tcPr>
            <w:tcW w:w="1169" w:type="dxa"/>
            <w:tcBorders>
              <w:top w:val="single" w:sz="2" w:space="0" w:color="000000"/>
            </w:tcBorders>
            <w:shd w:fill="F0F0F0" w:val="clear"/>
            <w:vAlign w:val="center"/>
          </w:tcPr>
          <w:p>
            <w:pPr>
              <w:pStyle w:val="TableContents"/>
              <w:widowControl w:val="false"/>
              <w:spacing w:before="0" w:after="160"/>
              <w:jc w:val="left"/>
              <w:rPr/>
            </w:pPr>
            <w:r>
              <w:rPr/>
              <w:t>Dept_Type</w:t>
            </w:r>
          </w:p>
        </w:tc>
        <w:tc>
          <w:tcPr>
            <w:tcW w:w="1913" w:type="dxa"/>
            <w:tcBorders>
              <w:top w:val="single" w:sz="2" w:space="0" w:color="000000"/>
            </w:tcBorders>
            <w:shd w:fill="F0F0F0" w:val="clear"/>
            <w:vAlign w:val="center"/>
          </w:tcPr>
          <w:p>
            <w:pPr>
              <w:pStyle w:val="TableContents"/>
              <w:widowControl w:val="false"/>
              <w:spacing w:before="0" w:after="160"/>
              <w:jc w:val="left"/>
              <w:rPr/>
            </w:pPr>
            <w:r>
              <w:rPr/>
              <w:t>Dept_No_Of_Emp</w:t>
            </w:r>
          </w:p>
        </w:tc>
      </w:tr>
      <w:tr>
        <w:trPr/>
        <w:tc>
          <w:tcPr>
            <w:tcW w:w="3090" w:type="dxa"/>
            <w:tcBorders>
              <w:top w:val="single" w:sz="2" w:space="0" w:color="000000"/>
            </w:tcBorders>
            <w:vAlign w:val="center"/>
          </w:tcPr>
          <w:p>
            <w:pPr>
              <w:pStyle w:val="TableContents"/>
              <w:widowControl w:val="false"/>
              <w:spacing w:before="0" w:after="160"/>
              <w:jc w:val="left"/>
              <w:rPr/>
            </w:pPr>
            <w:r>
              <w:rPr/>
              <w:t>Production and planning</w:t>
            </w:r>
          </w:p>
        </w:tc>
        <w:tc>
          <w:tcPr>
            <w:tcW w:w="1169" w:type="dxa"/>
            <w:tcBorders>
              <w:top w:val="single" w:sz="2" w:space="0" w:color="000000"/>
            </w:tcBorders>
            <w:vAlign w:val="center"/>
          </w:tcPr>
          <w:p>
            <w:pPr>
              <w:pStyle w:val="TableContents"/>
              <w:widowControl w:val="false"/>
              <w:spacing w:before="0" w:after="160"/>
              <w:jc w:val="left"/>
              <w:rPr/>
            </w:pPr>
            <w:r>
              <w:rPr/>
              <w:t>D001</w:t>
            </w:r>
          </w:p>
        </w:tc>
        <w:tc>
          <w:tcPr>
            <w:tcW w:w="1913" w:type="dxa"/>
            <w:tcBorders>
              <w:top w:val="single" w:sz="2" w:space="0" w:color="000000"/>
            </w:tcBorders>
            <w:vAlign w:val="center"/>
          </w:tcPr>
          <w:p>
            <w:pPr>
              <w:pStyle w:val="TableContents"/>
              <w:widowControl w:val="false"/>
              <w:spacing w:before="0" w:after="160"/>
              <w:jc w:val="left"/>
              <w:rPr/>
            </w:pPr>
            <w:r>
              <w:rPr/>
              <w:t>200</w:t>
            </w:r>
          </w:p>
        </w:tc>
      </w:tr>
      <w:tr>
        <w:trPr/>
        <w:tc>
          <w:tcPr>
            <w:tcW w:w="3090" w:type="dxa"/>
            <w:tcBorders>
              <w:top w:val="single" w:sz="2" w:space="0" w:color="000000"/>
            </w:tcBorders>
            <w:shd w:fill="F0F0F0" w:val="clear"/>
            <w:vAlign w:val="center"/>
          </w:tcPr>
          <w:p>
            <w:pPr>
              <w:pStyle w:val="TableContents"/>
              <w:widowControl w:val="false"/>
              <w:spacing w:before="0" w:after="160"/>
              <w:jc w:val="left"/>
              <w:rPr/>
            </w:pPr>
            <w:r>
              <w:rPr/>
              <w:t>stores</w:t>
            </w:r>
          </w:p>
        </w:tc>
        <w:tc>
          <w:tcPr>
            <w:tcW w:w="1169" w:type="dxa"/>
            <w:tcBorders>
              <w:top w:val="single" w:sz="2" w:space="0" w:color="000000"/>
            </w:tcBorders>
            <w:shd w:fill="F0F0F0" w:val="clear"/>
            <w:vAlign w:val="center"/>
          </w:tcPr>
          <w:p>
            <w:pPr>
              <w:pStyle w:val="TableContents"/>
              <w:widowControl w:val="false"/>
              <w:spacing w:before="0" w:after="160"/>
              <w:jc w:val="left"/>
              <w:rPr/>
            </w:pPr>
            <w:r>
              <w:rPr/>
              <w:t>D001</w:t>
            </w:r>
          </w:p>
        </w:tc>
        <w:tc>
          <w:tcPr>
            <w:tcW w:w="1913" w:type="dxa"/>
            <w:tcBorders>
              <w:top w:val="single" w:sz="2" w:space="0" w:color="000000"/>
            </w:tcBorders>
            <w:shd w:fill="F0F0F0" w:val="clear"/>
            <w:vAlign w:val="center"/>
          </w:tcPr>
          <w:p>
            <w:pPr>
              <w:pStyle w:val="TableContents"/>
              <w:widowControl w:val="false"/>
              <w:spacing w:before="0" w:after="160"/>
              <w:jc w:val="left"/>
              <w:rPr/>
            </w:pPr>
            <w:r>
              <w:rPr/>
              <w:t>250</w:t>
            </w:r>
          </w:p>
        </w:tc>
      </w:tr>
      <w:tr>
        <w:trPr/>
        <w:tc>
          <w:tcPr>
            <w:tcW w:w="3090" w:type="dxa"/>
            <w:tcBorders>
              <w:top w:val="single" w:sz="2" w:space="0" w:color="000000"/>
            </w:tcBorders>
            <w:vAlign w:val="center"/>
          </w:tcPr>
          <w:p>
            <w:pPr>
              <w:pStyle w:val="TableContents"/>
              <w:widowControl w:val="false"/>
              <w:spacing w:before="0" w:after="160"/>
              <w:jc w:val="left"/>
              <w:rPr/>
            </w:pPr>
            <w:r>
              <w:rPr/>
              <w:t>design and technical support</w:t>
            </w:r>
          </w:p>
        </w:tc>
        <w:tc>
          <w:tcPr>
            <w:tcW w:w="1169" w:type="dxa"/>
            <w:tcBorders>
              <w:top w:val="single" w:sz="2" w:space="0" w:color="000000"/>
            </w:tcBorders>
            <w:vAlign w:val="center"/>
          </w:tcPr>
          <w:p>
            <w:pPr>
              <w:pStyle w:val="TableContents"/>
              <w:widowControl w:val="false"/>
              <w:spacing w:before="0" w:after="160"/>
              <w:jc w:val="left"/>
              <w:rPr/>
            </w:pPr>
            <w:r>
              <w:rPr/>
              <w:t>D134</w:t>
            </w:r>
          </w:p>
        </w:tc>
        <w:tc>
          <w:tcPr>
            <w:tcW w:w="1913" w:type="dxa"/>
            <w:tcBorders>
              <w:top w:val="single" w:sz="2" w:space="0" w:color="000000"/>
            </w:tcBorders>
            <w:vAlign w:val="center"/>
          </w:tcPr>
          <w:p>
            <w:pPr>
              <w:pStyle w:val="TableContents"/>
              <w:widowControl w:val="false"/>
              <w:spacing w:before="0" w:after="160"/>
              <w:jc w:val="left"/>
              <w:rPr/>
            </w:pPr>
            <w:r>
              <w:rPr/>
              <w:t>100</w:t>
            </w:r>
          </w:p>
        </w:tc>
      </w:tr>
      <w:tr>
        <w:trPr/>
        <w:tc>
          <w:tcPr>
            <w:tcW w:w="3090" w:type="dxa"/>
            <w:tcBorders>
              <w:top w:val="single" w:sz="2" w:space="0" w:color="000000"/>
            </w:tcBorders>
            <w:shd w:fill="F0F0F0" w:val="clear"/>
            <w:vAlign w:val="center"/>
          </w:tcPr>
          <w:p>
            <w:pPr>
              <w:pStyle w:val="TableContents"/>
              <w:widowControl w:val="false"/>
              <w:spacing w:before="0" w:after="160"/>
              <w:jc w:val="left"/>
              <w:rPr/>
            </w:pPr>
            <w:r>
              <w:rPr/>
              <w:t>Purchasing department</w:t>
            </w:r>
          </w:p>
        </w:tc>
        <w:tc>
          <w:tcPr>
            <w:tcW w:w="1169" w:type="dxa"/>
            <w:tcBorders>
              <w:top w:val="single" w:sz="2" w:space="0" w:color="000000"/>
            </w:tcBorders>
            <w:shd w:fill="F0F0F0" w:val="clear"/>
            <w:vAlign w:val="center"/>
          </w:tcPr>
          <w:p>
            <w:pPr>
              <w:pStyle w:val="TableContents"/>
              <w:widowControl w:val="false"/>
              <w:spacing w:before="0" w:after="160"/>
              <w:jc w:val="left"/>
              <w:rPr/>
            </w:pPr>
            <w:r>
              <w:rPr/>
              <w:t>D134</w:t>
            </w:r>
          </w:p>
        </w:tc>
        <w:tc>
          <w:tcPr>
            <w:tcW w:w="1913" w:type="dxa"/>
            <w:tcBorders>
              <w:top w:val="single" w:sz="2" w:space="0" w:color="000000"/>
            </w:tcBorders>
            <w:shd w:fill="F0F0F0" w:val="clear"/>
            <w:vAlign w:val="center"/>
          </w:tcPr>
          <w:p>
            <w:pPr>
              <w:pStyle w:val="TableContents"/>
              <w:widowControl w:val="false"/>
              <w:spacing w:before="0" w:after="160"/>
              <w:jc w:val="left"/>
              <w:rPr/>
            </w:pPr>
            <w:r>
              <w:rPr/>
              <w:t>600</w:t>
            </w:r>
          </w:p>
        </w:tc>
      </w:tr>
    </w:tbl>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Emp_Dept_Mapping table:</w:t>
      </w:r>
    </w:p>
    <w:tbl>
      <w:tblPr>
        <w:tblW w:w="3986" w:type="dxa"/>
        <w:jc w:val="left"/>
        <w:tblInd w:w="0" w:type="dxa"/>
        <w:tblLayout w:type="fixed"/>
        <w:tblCellMar>
          <w:top w:w="72" w:type="dxa"/>
          <w:left w:w="0" w:type="dxa"/>
          <w:bottom w:w="0" w:type="dxa"/>
          <w:right w:w="0" w:type="dxa"/>
        </w:tblCellMar>
      </w:tblPr>
      <w:tblGrid>
        <w:gridCol w:w="870"/>
        <w:gridCol w:w="3115"/>
      </w:tblGrid>
      <w:tr>
        <w:trPr/>
        <w:tc>
          <w:tcPr>
            <w:tcW w:w="870" w:type="dxa"/>
            <w:tcBorders>
              <w:top w:val="single" w:sz="2" w:space="0" w:color="000000"/>
            </w:tcBorders>
            <w:shd w:fill="F0F0F0" w:val="clear"/>
            <w:vAlign w:val="center"/>
          </w:tcPr>
          <w:p>
            <w:pPr>
              <w:pStyle w:val="TableContents"/>
              <w:widowControl w:val="false"/>
              <w:spacing w:before="0" w:after="160"/>
              <w:jc w:val="left"/>
              <w:rPr/>
            </w:pPr>
            <w:r>
              <w:rPr/>
              <w:t>Emp_Id</w:t>
            </w:r>
          </w:p>
        </w:tc>
        <w:tc>
          <w:tcPr>
            <w:tcW w:w="3115" w:type="dxa"/>
            <w:tcBorders>
              <w:top w:val="single" w:sz="2" w:space="0" w:color="000000"/>
            </w:tcBorders>
            <w:shd w:fill="F0F0F0" w:val="clear"/>
            <w:vAlign w:val="center"/>
          </w:tcPr>
          <w:p>
            <w:pPr>
              <w:pStyle w:val="TableContents"/>
              <w:widowControl w:val="false"/>
              <w:spacing w:before="0" w:after="160"/>
              <w:jc w:val="left"/>
              <w:rPr/>
            </w:pPr>
            <w:r>
              <w:rPr/>
              <w:t>Emp_Dept</w:t>
            </w:r>
          </w:p>
        </w:tc>
      </w:tr>
      <w:tr>
        <w:trPr/>
        <w:tc>
          <w:tcPr>
            <w:tcW w:w="870" w:type="dxa"/>
            <w:tcBorders>
              <w:top w:val="single" w:sz="2" w:space="0" w:color="000000"/>
            </w:tcBorders>
            <w:vAlign w:val="center"/>
          </w:tcPr>
          <w:p>
            <w:pPr>
              <w:pStyle w:val="TableContents"/>
              <w:widowControl w:val="false"/>
              <w:spacing w:before="0" w:after="160"/>
              <w:jc w:val="left"/>
              <w:rPr/>
            </w:pPr>
            <w:r>
              <w:rPr/>
              <w:t>1001</w:t>
            </w:r>
          </w:p>
        </w:tc>
        <w:tc>
          <w:tcPr>
            <w:tcW w:w="3115" w:type="dxa"/>
            <w:tcBorders>
              <w:top w:val="single" w:sz="2" w:space="0" w:color="000000"/>
            </w:tcBorders>
            <w:vAlign w:val="center"/>
          </w:tcPr>
          <w:p>
            <w:pPr>
              <w:pStyle w:val="TableContents"/>
              <w:widowControl w:val="false"/>
              <w:spacing w:before="0" w:after="160"/>
              <w:jc w:val="left"/>
              <w:rPr/>
            </w:pPr>
            <w:r>
              <w:rPr/>
              <w:t>Production and planning</w:t>
            </w:r>
          </w:p>
        </w:tc>
      </w:tr>
      <w:tr>
        <w:trPr/>
        <w:tc>
          <w:tcPr>
            <w:tcW w:w="870" w:type="dxa"/>
            <w:tcBorders>
              <w:top w:val="single" w:sz="2" w:space="0" w:color="000000"/>
            </w:tcBorders>
            <w:shd w:fill="F0F0F0" w:val="clear"/>
            <w:vAlign w:val="center"/>
          </w:tcPr>
          <w:p>
            <w:pPr>
              <w:pStyle w:val="TableContents"/>
              <w:widowControl w:val="false"/>
              <w:spacing w:before="0" w:after="160"/>
              <w:jc w:val="left"/>
              <w:rPr/>
            </w:pPr>
            <w:r>
              <w:rPr/>
              <w:t>1001</w:t>
            </w:r>
          </w:p>
        </w:tc>
        <w:tc>
          <w:tcPr>
            <w:tcW w:w="3115" w:type="dxa"/>
            <w:tcBorders>
              <w:top w:val="single" w:sz="2" w:space="0" w:color="000000"/>
            </w:tcBorders>
            <w:shd w:fill="F0F0F0" w:val="clear"/>
            <w:vAlign w:val="center"/>
          </w:tcPr>
          <w:p>
            <w:pPr>
              <w:pStyle w:val="TableContents"/>
              <w:widowControl w:val="false"/>
              <w:spacing w:before="0" w:after="160"/>
              <w:jc w:val="left"/>
              <w:rPr/>
            </w:pPr>
            <w:r>
              <w:rPr/>
              <w:t>stores</w:t>
            </w:r>
          </w:p>
        </w:tc>
      </w:tr>
      <w:tr>
        <w:trPr/>
        <w:tc>
          <w:tcPr>
            <w:tcW w:w="870" w:type="dxa"/>
            <w:tcBorders>
              <w:top w:val="single" w:sz="2" w:space="0" w:color="000000"/>
            </w:tcBorders>
            <w:vAlign w:val="center"/>
          </w:tcPr>
          <w:p>
            <w:pPr>
              <w:pStyle w:val="TableContents"/>
              <w:widowControl w:val="false"/>
              <w:spacing w:before="0" w:after="160"/>
              <w:jc w:val="left"/>
              <w:rPr/>
            </w:pPr>
            <w:r>
              <w:rPr/>
              <w:t>1002</w:t>
            </w:r>
          </w:p>
        </w:tc>
        <w:tc>
          <w:tcPr>
            <w:tcW w:w="3115" w:type="dxa"/>
            <w:tcBorders>
              <w:top w:val="single" w:sz="2" w:space="0" w:color="000000"/>
            </w:tcBorders>
            <w:vAlign w:val="center"/>
          </w:tcPr>
          <w:p>
            <w:pPr>
              <w:pStyle w:val="TableContents"/>
              <w:widowControl w:val="false"/>
              <w:spacing w:before="0" w:after="160"/>
              <w:jc w:val="left"/>
              <w:rPr/>
            </w:pPr>
            <w:r>
              <w:rPr/>
              <w:t>design and technical support</w:t>
            </w:r>
          </w:p>
        </w:tc>
      </w:tr>
      <w:tr>
        <w:trPr/>
        <w:tc>
          <w:tcPr>
            <w:tcW w:w="870" w:type="dxa"/>
            <w:tcBorders>
              <w:top w:val="single" w:sz="2" w:space="0" w:color="000000"/>
            </w:tcBorders>
            <w:shd w:fill="F0F0F0" w:val="clear"/>
            <w:vAlign w:val="center"/>
          </w:tcPr>
          <w:p>
            <w:pPr>
              <w:pStyle w:val="TableContents"/>
              <w:widowControl w:val="false"/>
              <w:spacing w:before="0" w:after="160"/>
              <w:jc w:val="left"/>
              <w:rPr/>
            </w:pPr>
            <w:r>
              <w:rPr/>
              <w:t>1002</w:t>
            </w:r>
          </w:p>
        </w:tc>
        <w:tc>
          <w:tcPr>
            <w:tcW w:w="3115" w:type="dxa"/>
            <w:tcBorders>
              <w:top w:val="single" w:sz="2" w:space="0" w:color="000000"/>
            </w:tcBorders>
            <w:shd w:fill="F0F0F0" w:val="clear"/>
            <w:vAlign w:val="center"/>
          </w:tcPr>
          <w:p>
            <w:pPr>
              <w:pStyle w:val="TableContents"/>
              <w:widowControl w:val="false"/>
              <w:spacing w:before="0" w:after="160"/>
              <w:jc w:val="left"/>
              <w:rPr/>
            </w:pPr>
            <w:r>
              <w:rPr/>
              <w:t>Purchasing department</w:t>
            </w:r>
          </w:p>
        </w:tc>
      </w:tr>
    </w:tbl>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Functional dependencies</w:t>
      </w:r>
      <w:r>
        <w:rPr>
          <w:rFonts w:ascii="Roboto;Arial;Helvetica Neue;Helvetica;sans-serif" w:hAnsi="Roboto;Arial;Helvetica Neue;Helvetica;sans-serif"/>
          <w:b w:val="false"/>
          <w:i w:val="false"/>
          <w:caps w:val="false"/>
          <w:smallCaps w:val="false"/>
          <w:color w:val="222426"/>
          <w:spacing w:val="0"/>
          <w:sz w:val="20"/>
        </w:rPr>
        <w:t>:</w:t>
        <w:br/>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-&gt; </w:t>
      </w:r>
      <w:r>
        <w:rPr>
          <w:rStyle w:val="SourceText"/>
          <w:rFonts w:ascii="monospace;monospace" w:hAnsi="monospace;monospace"/>
          <w:b w:val="false"/>
          <w:i w:val="false"/>
          <w:caps w:val="false"/>
          <w:smallCaps w:val="false"/>
          <w:color w:val="222426"/>
          <w:spacing w:val="0"/>
          <w:sz w:val="19"/>
          <w:shd w:fill="EEEEEE" w:val="clear"/>
        </w:rPr>
        <w:t>Emp_Nationality</w:t>
      </w:r>
      <w:r>
        <w:rPr>
          <w:rFonts w:ascii="Roboto;Arial;Helvetica Neue;Helvetica;sans-serif" w:hAnsi="Roboto;Arial;Helvetica Neue;Helvetica;sans-serif"/>
          <w:b w:val="false"/>
          <w:i w:val="false"/>
          <w:caps w:val="false"/>
          <w:smallCaps w:val="false"/>
          <w:color w:val="222426"/>
          <w:spacing w:val="0"/>
          <w:sz w:val="20"/>
        </w:rPr>
        <w:br/>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t> -&gt; {</w:t>
      </w:r>
      <w:r>
        <w:rPr>
          <w:rStyle w:val="SourceText"/>
          <w:rFonts w:ascii="monospace;monospace" w:hAnsi="monospace;monospace"/>
          <w:b w:val="false"/>
          <w:i w:val="false"/>
          <w:caps w:val="false"/>
          <w:smallCaps w:val="false"/>
          <w:color w:val="222426"/>
          <w:spacing w:val="0"/>
          <w:sz w:val="19"/>
          <w:shd w:fill="EEEEEE" w:val="clear"/>
        </w:rPr>
        <w:t>Dept_Type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Dept_No_Of_Emp</w:t>
      </w:r>
      <w:r>
        <w:rPr>
          <w:rFonts w:ascii="Roboto;Arial;Helvetica Neue;Helvetica;sans-serif" w:hAnsi="Roboto;Arial;Helvetica Neue;Helvetica;sans-serif"/>
          <w:b w:val="false"/>
          <w:i w:val="false"/>
          <w:caps w:val="false"/>
          <w:smallCaps w:val="false"/>
          <w:color w:val="222426"/>
          <w:spacing w:val="0"/>
          <w:sz w:val="20"/>
        </w:rPr>
        <w:t>}</w:t>
      </w:r>
    </w:p>
    <w:p>
      <w:pPr>
        <w:pStyle w:val="TextBody"/>
        <w:widowControl/>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Candidate keys</w:t>
      </w:r>
      <w:r>
        <w:rPr>
          <w:rFonts w:ascii="Roboto;Arial;Helvetica Neue;Helvetica;sans-serif" w:hAnsi="Roboto;Arial;Helvetica Neue;Helvetica;sans-serif"/>
          <w:b w:val="false"/>
          <w:i w:val="false"/>
          <w:caps w:val="false"/>
          <w:smallCaps w:val="false"/>
          <w:color w:val="222426"/>
          <w:spacing w:val="0"/>
          <w:sz w:val="20"/>
        </w:rPr>
        <w:t>:</w:t>
        <w:br/>
        <w:t>For first table: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br/>
        <w:t>For second table: </w:t>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br/>
        <w:t>For third table: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t>}</w:t>
      </w:r>
    </w:p>
    <w:p>
      <w:pPr>
        <w:pStyle w:val="TextBody"/>
        <w:widowControl/>
        <w:spacing w:before="0" w:after="312"/>
        <w:ind w:left="0" w:right="0" w:hanging="0"/>
        <w:rPr>
          <w:rFonts w:ascii="Roboto;Arial;Helvetica Neue;Helvetica;sans-serif" w:hAnsi="Roboto;Arial;Helvetica Neue;Helvetica;sans-serif"/>
          <w:b w:val="false"/>
          <w:b w:val="false"/>
          <w:i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This table is now in BCNF as in both the functional dependencies left side part is a key.</w:t>
      </w:r>
    </w:p>
    <w:p>
      <w:pPr>
        <w:pStyle w:val="Normal"/>
        <w:spacing w:before="0" w:after="160"/>
        <w:jc w:val="left"/>
        <w:rPr>
          <w:rFonts w:ascii="urw-din;sans-serif" w:hAnsi="urw-din;sans-serif"/>
          <w:b w:val="false"/>
          <w:b w:val="false"/>
          <w:i w:val="false"/>
          <w:i w:val="false"/>
          <w:caps w:val="false"/>
          <w:smallCaps w:val="false"/>
          <w:color w:val="273239"/>
          <w:spacing w:val="0"/>
          <w:sz w:val="20"/>
        </w:rPr>
      </w:pPr>
      <w:r>
        <w:rPr/>
      </w:r>
    </w:p>
    <w:sectPr>
      <w:type w:val="continuous"/>
      <w:pgSz w:w="12240" w:h="15840"/>
      <w:pgMar w:left="1440" w:right="1440" w:header="0" w:top="1440"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unito">
    <w:charset w:val="01"/>
    <w:family w:val="roman"/>
    <w:pitch w:val="variable"/>
  </w:font>
  <w:font w:name="Verdana">
    <w:charset w:val="01"/>
    <w:family w:val="roman"/>
    <w:pitch w:val="variable"/>
  </w:font>
  <w:font w:name="Source Sans Pro">
    <w:charset w:val="01"/>
    <w:family w:val="roman"/>
    <w:pitch w:val="variable"/>
  </w:font>
  <w:font w:name="system-ui">
    <w:charset w:val="01"/>
    <w:family w:val="roman"/>
    <w:pitch w:val="variable"/>
  </w:font>
  <w:font w:name="Arial">
    <w:charset w:val="01"/>
    <w:family w:val="roman"/>
    <w:pitch w:val="variable"/>
  </w:font>
  <w:font w:name="Inter">
    <w:altName w:val="system-ui"/>
    <w:charset w:val="01"/>
    <w:family w:val="roman"/>
    <w:pitch w:val="variable"/>
  </w:font>
  <w:font w:name="apple-system">
    <w:altName w:val="system-ui"/>
    <w:charset w:val="01"/>
    <w:family w:val="roman"/>
    <w:pitch w:val="variable"/>
  </w:font>
  <w:font w:name="Nunito">
    <w:altName w:val="sans-serif"/>
    <w:charset w:val="01"/>
    <w:family w:val="roman"/>
    <w:pitch w:val="variable"/>
  </w:font>
  <w:font w:name="Heebo">
    <w:altName w:val="sans-serif"/>
    <w:charset w:val="01"/>
    <w:family w:val="roman"/>
    <w:pitch w:val="variable"/>
  </w:font>
  <w:font w:name="urw-din">
    <w:altName w:val="sans-serif"/>
    <w:charset w:val="01"/>
    <w:family w:val="auto"/>
    <w:pitch w:val="default"/>
  </w:font>
  <w:font w:name="Nunito">
    <w:altName w:val="sans-serif"/>
    <w:charset w:val="01"/>
    <w:family w:val="auto"/>
    <w:pitch w:val="default"/>
  </w:font>
  <w:font w:name="Heebo">
    <w:altName w:val="sans-serif"/>
    <w:charset w:val="01"/>
    <w:family w:val="auto"/>
    <w:pitch w:val="default"/>
  </w:font>
  <w:font w:name="urw-din">
    <w:altName w:val="sans-serif"/>
    <w:charset w:val="01"/>
    <w:family w:val="roman"/>
    <w:pitch w:val="variable"/>
  </w:font>
  <w:font w:name="apple-system">
    <w:altName w:val="BlinkMacSystemFont"/>
    <w:charset w:val="01"/>
    <w:family w:val="roman"/>
    <w:pitch w:val="variable"/>
  </w:font>
  <w:font w:name="Source Sans Pro">
    <w:altName w:val="sans-serif"/>
    <w:charset w:val="01"/>
    <w:family w:val="roman"/>
    <w:pitch w:val="variable"/>
  </w:font>
  <w:font w:name="Trebuchet MS">
    <w:altName w:val="sans-serif"/>
    <w:charset w:val="01"/>
    <w:family w:val="roman"/>
    <w:pitch w:val="variable"/>
  </w:font>
  <w:font w:name="erdana">
    <w:altName w:val="helvetica"/>
    <w:charset w:val="01"/>
    <w:family w:val="roman"/>
    <w:pitch w:val="variable"/>
  </w:font>
  <w:font w:name="inter-regular">
    <w:altName w:val="system-ui"/>
    <w:charset w:val="01"/>
    <w:family w:val="roman"/>
    <w:pitch w:val="variable"/>
  </w:font>
  <w:font w:name="inter-bold">
    <w:altName w:val="system-ui"/>
    <w:charset w:val="01"/>
    <w:family w:val="roman"/>
    <w:pitch w:val="variable"/>
  </w:font>
  <w:font w:name="PT Sans">
    <w:altName w:val="Arial"/>
    <w:charset w:val="01"/>
    <w:family w:val="roman"/>
    <w:pitch w:val="variable"/>
  </w:font>
  <w:font w:name="Roboto">
    <w:altName w:val="Arial"/>
    <w:charset w:val="01"/>
    <w:family w:val="roman"/>
    <w:pitch w:val="variable"/>
  </w:font>
  <w:font w:name="monospace">
    <w:charset w:val="01"/>
    <w:family w:val="roman"/>
    <w:pitch w:val="variable"/>
  </w:font>
  <w:font w:name="Symbol">
    <w:charset w:val="02"/>
    <w:family w:val="auto"/>
    <w:pitch w:val="fixed"/>
  </w:font>
  <w:font w:name="Courier New">
    <w:charset w:val="01"/>
    <w:family w:val="auto"/>
    <w:pitch w:val="default"/>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suff w:val="nothing"/>
      <w:lvlText w:val=""/>
      <w:lvlJc w:val="left"/>
      <w:pPr>
        <w:tabs>
          <w:tab w:val="num" w:pos="0"/>
        </w:tabs>
        <w:ind w:left="54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54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0"/>
        </w:tabs>
        <w:ind w:left="48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48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48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540"/>
        </w:tabs>
        <w:ind w:left="54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540"/>
        </w:tabs>
        <w:ind w:left="54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tabs>
          <w:tab w:val="num" w:pos="540"/>
        </w:tabs>
        <w:ind w:left="54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suff w:val="nothing"/>
      <w:lvlText w:val=""/>
      <w:lvlJc w:val="left"/>
      <w:pPr>
        <w:tabs>
          <w:tab w:val="num" w:pos="540"/>
        </w:tabs>
        <w:ind w:left="540" w:hanging="0"/>
      </w:pPr>
      <w:rPr>
        <w:rFonts w:ascii="Symbol" w:hAnsi="Symbol" w:cs="Symbol" w:hint="default"/>
      </w:rPr>
    </w:lvl>
    <w:lvl w:ilvl="1">
      <w:start w:val="1"/>
      <w:numFmt w:val="bullet"/>
      <w:suff w:val="nothing"/>
      <w:lvlText w:val=""/>
      <w:lvlJc w:val="left"/>
      <w:pPr>
        <w:tabs>
          <w:tab w:val="num" w:pos="1080"/>
        </w:tabs>
        <w:ind w:left="108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suff w:val="nothing"/>
      <w:lvlText w:val=""/>
      <w:lvlJc w:val="left"/>
      <w:pPr>
        <w:tabs>
          <w:tab w:val="num" w:pos="540"/>
        </w:tabs>
        <w:ind w:left="54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Noto Sans"/>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studytonight.com/dbms/er-model-concepts.php" TargetMode="External"/><Relationship Id="rId5" Type="http://schemas.openxmlformats.org/officeDocument/2006/relationships/hyperlink" Target="https://www.studytonight.com/dbms/rdbms-concept.php"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studytonight.com/dbms/er-diagram.php" TargetMode="External"/><Relationship Id="rId9" Type="http://schemas.openxmlformats.org/officeDocument/2006/relationships/image" Target="media/image5.jpeg"/><Relationship Id="rId10" Type="http://schemas.openxmlformats.org/officeDocument/2006/relationships/hyperlink" Target="https://www.studytonight.com/dbms/database-normalization.php" TargetMode="External"/><Relationship Id="rId11" Type="http://schemas.openxmlformats.org/officeDocument/2006/relationships/hyperlink" Target="https://www.studytonight.com/dbms/introduction-to-sql.php"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www.geeksforgeeks.org/concurrency-control-in-dbms/" TargetMode="External"/><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s://beginnersbook.com/2015/04/candidate-key-in-dbms/" TargetMode="External"/><Relationship Id="rId24" Type="http://schemas.openxmlformats.org/officeDocument/2006/relationships/hyperlink" Target="https://beginnersbook.com/2015/04/transitive-dependency-in-dbms/" TargetMode="External"/><Relationship Id="rId25" Type="http://schemas.openxmlformats.org/officeDocument/2006/relationships/hyperlink" Target="https://beginnersbook.com/2015/04/candidate-key-in-dbms/" TargetMode="External"/><Relationship Id="rId26" Type="http://schemas.openxmlformats.org/officeDocument/2006/relationships/hyperlink" Target="https://beginnersbook.com/2015/04/super-key-in-dbms/" TargetMode="External"/><Relationship Id="rId27" Type="http://schemas.openxmlformats.org/officeDocument/2006/relationships/hyperlink" Target="https://beginnersbook.com/2015/04/functional-dependency-in-dbms/"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LibreOffice/7.0.4.2$Linux_X86_64 LibreOffice_project/00$Build-2</Application>
  <AppVersion>15.0000</AppVersion>
  <Pages>34</Pages>
  <Words>6334</Words>
  <Characters>32695</Characters>
  <CharactersWithSpaces>38492</CharactersWithSpaces>
  <Paragraphs>605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2022-07-04T08:40:40Z</dcterms:created>
  <dc:creator>Piyush Yadav</dc:creator>
  <dc:description/>
  <dc:language>en-US</dc:language>
  <cp:lastModifiedBy/>
  <dcterms:modified xsi:type="dcterms:W3CDTF">2022-07-22T15:16:53Z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