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74325" w:rsidR="00E74325" w:rsidP="00E74325" w:rsidRDefault="00E74325" w14:paraId="77F38EE2" w14:textId="30AD461F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Wymagania wstępne</w:t>
      </w:r>
    </w:p>
    <w:p w:rsidRPr="00E74325" w:rsidR="00E74325" w:rsidP="00E74325" w:rsidRDefault="00E74325" w14:paraId="55BD7AA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Przed rozpoczęciem upewnij się, że masz:</w:t>
      </w:r>
    </w:p>
    <w:p w:rsidRPr="00E74325" w:rsidR="00E74325" w:rsidP="00E74325" w:rsidRDefault="00E74325" w14:paraId="6117FB03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Docker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zainstalowany i działający (</w:t>
      </w: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docker --version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)</w:t>
      </w:r>
    </w:p>
    <w:p w:rsidRPr="00E74325" w:rsidR="00E74325" w:rsidP="00E74325" w:rsidRDefault="00E74325" w14:paraId="70059CD2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Docker Compose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(</w:t>
      </w: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docker compose version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)</w:t>
      </w:r>
    </w:p>
    <w:p w:rsidRPr="00E74325" w:rsidR="00E74325" w:rsidP="00E74325" w:rsidRDefault="00E74325" w14:paraId="225E125C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Minimum </w:t>
      </w:r>
      <w:r w:rsidRPr="00E74325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4 GB RAM</w:t>
      </w:r>
    </w:p>
    <w:p w:rsidRPr="00E74325" w:rsidR="00E74325" w:rsidP="00E74325" w:rsidRDefault="00E74325" w14:paraId="0DF326D2" w14:textId="019CC233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E74325" w:rsidR="00E74325" w:rsidP="00E74325" w:rsidRDefault="00E74325" w14:paraId="44250022" w14:textId="4270EF65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Pobranie oficjalnego projektu Airflow</w:t>
      </w:r>
    </w:p>
    <w:p w:rsidRPr="00E74325" w:rsidR="00E74325" w:rsidP="00E74325" w:rsidRDefault="00E74325" w14:paraId="5A82FAE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Przejdź do katalogu roboczego i pobierz oficjalną konfigurację Docker Compose od Apache:</w:t>
      </w:r>
    </w:p>
    <w:p w:rsidRPr="00E74325" w:rsidR="00E74325" w:rsidP="00E74325" w:rsidRDefault="00E74325" w14:paraId="6DDF84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mkdir airflow-docker</w:t>
      </w:r>
    </w:p>
    <w:p w:rsidRPr="00E74325" w:rsidR="00E74325" w:rsidP="00E74325" w:rsidRDefault="00E74325" w14:paraId="32E9DDA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cd airflow-docker</w:t>
      </w:r>
    </w:p>
    <w:p w:rsidRPr="00E74325" w:rsidR="00E74325" w:rsidP="00E74325" w:rsidRDefault="00E74325" w14:paraId="50E9962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curl -LfO 'https://airflow.apache.org/docs/apache-airflow/2.10.2/docker-compose.yaml'</w:t>
      </w:r>
    </w:p>
    <w:p w:rsidRPr="00E74325" w:rsidR="00E74325" w:rsidP="00E74325" w:rsidRDefault="00E74325" w14:paraId="2C32366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i/>
          <w:iCs/>
          <w:kern w:val="0"/>
          <w:lang w:eastAsia="en-GB"/>
          <w14:ligatures w14:val="none"/>
        </w:rPr>
        <w:t xml:space="preserve">(Jeśli </w:t>
      </w:r>
      <w:r w:rsidRPr="00E74325">
        <w:rPr>
          <w:rFonts w:ascii="Courier New" w:hAnsi="Courier New" w:eastAsia="Times New Roman" w:cs="Courier New"/>
          <w:i/>
          <w:iCs/>
          <w:kern w:val="0"/>
          <w:sz w:val="20"/>
          <w:szCs w:val="20"/>
          <w:lang w:eastAsia="en-GB"/>
          <w14:ligatures w14:val="none"/>
        </w:rPr>
        <w:t>curl</w:t>
      </w:r>
      <w:r w:rsidRPr="00E74325">
        <w:rPr>
          <w:rFonts w:ascii="Times New Roman" w:hAnsi="Times New Roman" w:eastAsia="Times New Roman" w:cs="Times New Roman"/>
          <w:i/>
          <w:iCs/>
          <w:kern w:val="0"/>
          <w:lang w:eastAsia="en-GB"/>
          <w14:ligatures w14:val="none"/>
        </w:rPr>
        <w:t xml:space="preserve"> nie działa, możesz też pobrać plik ręcznie z:</w:t>
      </w:r>
      <w:r w:rsidRPr="00E74325">
        <w:rPr>
          <w:rFonts w:ascii="Times New Roman" w:hAnsi="Times New Roman" w:eastAsia="Times New Roman" w:cs="Times New Roman"/>
          <w:i/>
          <w:iCs/>
          <w:kern w:val="0"/>
          <w:lang w:eastAsia="en-GB"/>
          <w14:ligatures w14:val="none"/>
        </w:rPr>
        <w:br/>
      </w:r>
      <w:r w:rsidRPr="00E74325">
        <w:rPr>
          <w:rFonts w:ascii="Apple Color Emoji" w:hAnsi="Apple Color Emoji" w:eastAsia="Times New Roman" w:cs="Apple Color Emoji"/>
          <w:i/>
          <w:iCs/>
          <w:kern w:val="0"/>
          <w:lang w:eastAsia="en-GB"/>
          <w14:ligatures w14:val="none"/>
        </w:rPr>
        <w:t>👉</w:t>
      </w:r>
      <w:r w:rsidRPr="00E74325">
        <w:rPr>
          <w:rFonts w:ascii="Times New Roman" w:hAnsi="Times New Roman" w:eastAsia="Times New Roman" w:cs="Times New Roman"/>
          <w:i/>
          <w:iCs/>
          <w:kern w:val="0"/>
          <w:lang w:eastAsia="en-GB"/>
          <w14:ligatures w14:val="none"/>
        </w:rPr>
        <w:t xml:space="preserve"> https://airflow.apache.org/docs/apache-airflow/stable/howto/docker-compose/index.html)</w:t>
      </w:r>
    </w:p>
    <w:p w:rsidRPr="00E74325" w:rsidR="00E74325" w:rsidP="00E74325" w:rsidRDefault="00E74325" w14:paraId="1D5CE368" w14:textId="78BFF8D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E74325" w:rsidR="00E74325" w:rsidP="00E74325" w:rsidRDefault="00E74325" w14:paraId="0F8CE127" w14:textId="7765000D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Struktura katalogu projektu</w:t>
      </w:r>
    </w:p>
    <w:p w:rsidRPr="00E74325" w:rsidR="00E74325" w:rsidP="00E74325" w:rsidRDefault="00E74325" w14:paraId="2AA65CE0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W katalogu </w:t>
      </w: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airflow-docker/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utwórz strukturę:</w:t>
      </w:r>
    </w:p>
    <w:p w:rsidRPr="00E74325" w:rsidR="00E74325" w:rsidP="00E74325" w:rsidRDefault="00E74325" w14:paraId="4B45D0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mkdir -p ./dags ./logs ./plugins</w:t>
      </w:r>
    </w:p>
    <w:p w:rsidRPr="00E74325" w:rsidR="00E74325" w:rsidP="00E74325" w:rsidRDefault="00E74325" w14:paraId="506415E7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Apple Color Emoji" w:hAnsi="Apple Color Emoji" w:eastAsia="Times New Roman" w:cs="Apple Color Emoji"/>
          <w:kern w:val="0"/>
          <w:lang w:eastAsia="en-GB"/>
          <w14:ligatures w14:val="none"/>
        </w:rPr>
        <w:t>📁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Po utworzeniu wygląda to tak:</w:t>
      </w:r>
    </w:p>
    <w:p w:rsidRPr="00E74325" w:rsidR="00E74325" w:rsidP="00E74325" w:rsidRDefault="00E74325" w14:paraId="2AA9259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airflow-docker/</w:t>
      </w:r>
    </w:p>
    <w:p w:rsidRPr="00E74325" w:rsidR="00E74325" w:rsidP="00E74325" w:rsidRDefault="00E74325" w14:paraId="361326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├── dags/        # tutaj będą nasze skrypty DAG</w:t>
      </w:r>
    </w:p>
    <w:p w:rsidRPr="00E74325" w:rsidR="00E74325" w:rsidP="00E74325" w:rsidRDefault="00E74325" w14:paraId="17A6F2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├── logs/        # logi zadań</w:t>
      </w:r>
    </w:p>
    <w:p w:rsidRPr="00E74325" w:rsidR="00E74325" w:rsidP="00E74325" w:rsidRDefault="00E74325" w14:paraId="7AB1DA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├── plugins/     # opcjonalne wtyczki</w:t>
      </w:r>
    </w:p>
    <w:p w:rsidRPr="00E74325" w:rsidR="00E74325" w:rsidP="00E74325" w:rsidRDefault="00E74325" w14:paraId="14076F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└── docker-compose.yaml</w:t>
      </w:r>
    </w:p>
    <w:p w:rsidRPr="00E74325" w:rsidR="00E74325" w:rsidP="00E74325" w:rsidRDefault="00E74325" w14:paraId="7C41099B" w14:textId="472026D1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E74325" w:rsidR="00E74325" w:rsidP="00E74325" w:rsidRDefault="00E74325" w14:paraId="661A6D9A" w14:textId="34E16D05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Ustaw zmienne środowiskowe</w:t>
      </w:r>
    </w:p>
    <w:p w:rsidRPr="00E74325" w:rsidR="00E74325" w:rsidP="00E74325" w:rsidRDefault="00E74325" w14:paraId="1EEB952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Airflow wymaga ustawienia identyfikatora użytkownika i bazy danych.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Utwórz plik </w:t>
      </w: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.env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(w tym samym katalogu):</w:t>
      </w:r>
    </w:p>
    <w:p w:rsidRPr="00E74325" w:rsidR="00E74325" w:rsidP="00E74325" w:rsidRDefault="00E74325" w14:paraId="4EC685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AIRFLOW_UID=50000</w:t>
      </w:r>
    </w:p>
    <w:p w:rsidRPr="00E74325" w:rsidR="00E74325" w:rsidP="00E74325" w:rsidRDefault="00E74325" w14:paraId="310A30B3" w14:textId="094F651B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E74325" w:rsidR="00E74325" w:rsidP="00E74325" w:rsidRDefault="00E74325" w14:paraId="6EFB0C74" w14:textId="6B0A684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Inicjalizacja bazy Airflow</w:t>
      </w:r>
    </w:p>
    <w:p w:rsidRPr="00E74325" w:rsidR="00E74325" w:rsidP="00E74325" w:rsidRDefault="00E74325" w14:paraId="3019BEA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Airflow musi zainicjować metadane i użytkownika:</w:t>
      </w:r>
    </w:p>
    <w:p w:rsidRPr="00E74325" w:rsidR="00E74325" w:rsidP="00E74325" w:rsidRDefault="00E74325" w14:paraId="66B387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docker compose up airflow-init</w:t>
      </w:r>
    </w:p>
    <w:p w:rsidRPr="00E74325" w:rsidR="00E74325" w:rsidP="00E74325" w:rsidRDefault="00E74325" w14:paraId="10567F67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Apple Color Emoji" w:hAnsi="Apple Color Emoji" w:eastAsia="Times New Roman" w:cs="Apple Color Emoji"/>
          <w:kern w:val="0"/>
          <w:lang w:eastAsia="en-GB"/>
          <w14:ligatures w14:val="none"/>
        </w:rPr>
        <w:t>💡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To polecenie:</w:t>
      </w:r>
    </w:p>
    <w:p w:rsidRPr="00E74325" w:rsidR="00E74325" w:rsidP="00E74325" w:rsidRDefault="00E74325" w14:paraId="61625E05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tworzy bazę danych Postgres,</w:t>
      </w:r>
    </w:p>
    <w:p w:rsidRPr="00E74325" w:rsidR="00E74325" w:rsidP="00E74325" w:rsidRDefault="00E74325" w14:paraId="15BDCA39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konfiguruje Airflow,</w:t>
      </w:r>
    </w:p>
    <w:p w:rsidRPr="00E74325" w:rsidR="00E74325" w:rsidP="00E74325" w:rsidRDefault="00E74325" w14:paraId="2D03AF78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tworzy użytkownika admina: </w:t>
      </w: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airflow / airflow</w:t>
      </w:r>
    </w:p>
    <w:p w:rsidRPr="00E74325" w:rsidR="00E74325" w:rsidP="00E74325" w:rsidRDefault="00E74325" w14:paraId="016F625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Po zakończeniu zobaczysz komunikat:</w:t>
      </w:r>
    </w:p>
    <w:p w:rsidRPr="00E74325" w:rsidR="00E74325" w:rsidP="00E74325" w:rsidRDefault="00E74325" w14:paraId="291D667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Airflow is initialized successfully!</w:t>
      </w:r>
    </w:p>
    <w:p w:rsidRPr="00E74325" w:rsidR="00E74325" w:rsidP="00E74325" w:rsidRDefault="00E74325" w14:paraId="67F0FDE2" w14:textId="4DC86441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E74325" w:rsidR="00E74325" w:rsidP="00E74325" w:rsidRDefault="00E74325" w14:paraId="2348A8D9" w14:textId="24CC543D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Uruchomienie Airflow</w:t>
      </w:r>
    </w:p>
    <w:p w:rsidRPr="00E74325" w:rsidR="00E74325" w:rsidP="00E74325" w:rsidRDefault="00E74325" w14:paraId="3582519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Teraz uruchom cały zestaw usług:</w:t>
      </w:r>
    </w:p>
    <w:p w:rsidRPr="00E74325" w:rsidR="00E74325" w:rsidP="00E74325" w:rsidRDefault="00E74325" w14:paraId="6381EA7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docker compose up</w:t>
      </w:r>
    </w:p>
    <w:p w:rsidRPr="00E74325" w:rsidR="00E74325" w:rsidP="00E74325" w:rsidRDefault="00E74325" w14:paraId="0A0DEAA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Lub w tle (daemon mode):</w:t>
      </w:r>
    </w:p>
    <w:p w:rsidRPr="00E74325" w:rsidR="00E74325" w:rsidP="00E74325" w:rsidRDefault="00E74325" w14:paraId="52EF93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docker compose up -d</w:t>
      </w:r>
    </w:p>
    <w:p w:rsidRPr="00E74325" w:rsidR="00E74325" w:rsidP="00E74325" w:rsidRDefault="00E74325" w14:paraId="4C0CEE6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To uruchomi:</w:t>
      </w:r>
    </w:p>
    <w:p w:rsidRPr="00E74325" w:rsidR="00E74325" w:rsidP="00E74325" w:rsidRDefault="00E74325" w14:paraId="2723E188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webserver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(UI Airflow),</w:t>
      </w:r>
    </w:p>
    <w:p w:rsidRPr="00E74325" w:rsidR="00E74325" w:rsidP="00E74325" w:rsidRDefault="00E74325" w14:paraId="268FE3A4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scheduler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(planowanie zadań),</w:t>
      </w:r>
    </w:p>
    <w:p w:rsidRPr="00E74325" w:rsidR="00E74325" w:rsidP="00E74325" w:rsidRDefault="00E74325" w14:paraId="791CDE1F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postgres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(baza danych),</w:t>
      </w:r>
    </w:p>
    <w:p w:rsidRPr="00E74325" w:rsidR="00E74325" w:rsidP="00E74325" w:rsidRDefault="00E74325" w14:paraId="63823968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worker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, </w:t>
      </w:r>
      <w:r w:rsidRPr="00E74325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triggerer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itd.</w:t>
      </w:r>
    </w:p>
    <w:p w:rsidRPr="00E74325" w:rsidR="00E74325" w:rsidP="005A6581" w:rsidRDefault="00E74325" w14:paraId="15E12513" w14:textId="3B3D3D30" w14:noSpellErr="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ourier New" w:hAnsi="Courier New" w:eastAsia="Times New Roman" w:cs="Courier New"/>
          <w:sz w:val="20"/>
          <w:szCs w:val="20"/>
          <w:lang w:eastAsia="en-GB"/>
        </w:rPr>
      </w:pPr>
    </w:p>
    <w:p w:rsidRPr="00E74325" w:rsidR="00E74325" w:rsidP="00E74325" w:rsidRDefault="00E74325" w14:paraId="7957F8A8" w14:textId="4A3DADB1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Otwórz interfejs Airflow</w:t>
      </w:r>
    </w:p>
    <w:p w:rsidRPr="00E74325" w:rsidR="00E74325" w:rsidP="00E74325" w:rsidRDefault="00E74325" w14:paraId="3EEB2C0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W przeglądarce:</w:t>
      </w:r>
    </w:p>
    <w:p w:rsidRPr="00E74325" w:rsidR="00E74325" w:rsidP="00E74325" w:rsidRDefault="00E74325" w14:paraId="5F060B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http://localhost:8080</w:t>
      </w:r>
    </w:p>
    <w:p w:rsidRPr="00E74325" w:rsidR="00E74325" w:rsidP="00E74325" w:rsidRDefault="00E74325" w14:paraId="0607199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Apple Color Emoji" w:hAnsi="Apple Color Emoji" w:eastAsia="Times New Roman" w:cs="Apple Color Emoji"/>
          <w:kern w:val="0"/>
          <w:lang w:eastAsia="en-GB"/>
          <w14:ligatures w14:val="none"/>
        </w:rPr>
        <w:t>🔑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Login:</w:t>
      </w:r>
    </w:p>
    <w:p w:rsidRPr="00E74325" w:rsidR="00E74325" w:rsidP="00E74325" w:rsidRDefault="00E74325" w14:paraId="596D9B8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user: airflow</w:t>
      </w:r>
    </w:p>
    <w:p w:rsidRPr="00E74325" w:rsidR="00E74325" w:rsidP="00E74325" w:rsidRDefault="00E74325" w14:paraId="5CF49C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pass: airflow</w:t>
      </w:r>
    </w:p>
    <w:p w:rsidRPr="00E74325" w:rsidR="00E74325" w:rsidP="00E74325" w:rsidRDefault="00E74325" w14:paraId="2F34245C" w14:textId="22C3915E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E74325" w:rsidR="00E74325" w:rsidP="00E74325" w:rsidRDefault="00E74325" w14:paraId="7E639A1C" w14:textId="61F8D8F6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Twój pierwszy DAG w Dockerze</w:t>
      </w:r>
    </w:p>
    <w:p w:rsidRPr="00E74325" w:rsidR="00E74325" w:rsidP="00E74325" w:rsidRDefault="00E74325" w14:paraId="4E1C295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Utwórz plik: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dags/first_dag.py</w:t>
      </w:r>
    </w:p>
    <w:p w:rsidRPr="00E74325" w:rsidR="00E74325" w:rsidP="00E74325" w:rsidRDefault="00E74325" w14:paraId="296A00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from airflow import DAG</w:t>
      </w:r>
    </w:p>
    <w:p w:rsidRPr="00E74325" w:rsidR="00E74325" w:rsidP="00E74325" w:rsidRDefault="00E74325" w14:paraId="629228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from airflow.operators.bash import BashOperator</w:t>
      </w:r>
    </w:p>
    <w:p w:rsidRPr="00E74325" w:rsidR="00E74325" w:rsidP="00E74325" w:rsidRDefault="00E74325" w14:paraId="1C3808C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from datetime import datetime</w:t>
      </w:r>
    </w:p>
    <w:p w:rsidRPr="00E74325" w:rsidR="00E74325" w:rsidP="00E74325" w:rsidRDefault="00E74325" w14:paraId="2CB477A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:rsidRPr="00E74325" w:rsidR="00E74325" w:rsidP="00E74325" w:rsidRDefault="00E74325" w14:paraId="225E39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with DAG(</w:t>
      </w:r>
    </w:p>
    <w:p w:rsidRPr="00E74325" w:rsidR="00E74325" w:rsidP="00E74325" w:rsidRDefault="00E74325" w14:paraId="13C062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dag_id='hello_docker_airflow',</w:t>
      </w:r>
    </w:p>
    <w:p w:rsidRPr="00E74325" w:rsidR="00E74325" w:rsidP="00E74325" w:rsidRDefault="00E74325" w14:paraId="56981E5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schedule_interval='@daily',</w:t>
      </w:r>
    </w:p>
    <w:p w:rsidRPr="00E74325" w:rsidR="00E74325" w:rsidP="00E74325" w:rsidRDefault="00E74325" w14:paraId="24D190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start_date=datetime(2025, 1, 1),</w:t>
      </w:r>
    </w:p>
    <w:p w:rsidRPr="00E74325" w:rsidR="00E74325" w:rsidP="00E74325" w:rsidRDefault="00E74325" w14:paraId="169CB4B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catchup=False</w:t>
      </w:r>
    </w:p>
    <w:p w:rsidRPr="00E74325" w:rsidR="00E74325" w:rsidP="00E74325" w:rsidRDefault="00E74325" w14:paraId="14CE15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) as dag:</w:t>
      </w:r>
    </w:p>
    <w:p w:rsidRPr="00E74325" w:rsidR="00E74325" w:rsidP="00E74325" w:rsidRDefault="00E74325" w14:paraId="410C05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:rsidRPr="00E74325" w:rsidR="00E74325" w:rsidP="00E74325" w:rsidRDefault="00E74325" w14:paraId="052F3F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task_1 = BashOperator(</w:t>
      </w:r>
    </w:p>
    <w:p w:rsidRPr="00E74325" w:rsidR="00E74325" w:rsidP="00E74325" w:rsidRDefault="00E74325" w14:paraId="00A210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task_id='say_hello',</w:t>
      </w:r>
    </w:p>
    <w:p w:rsidRPr="00E74325" w:rsidR="00E74325" w:rsidP="00E74325" w:rsidRDefault="00E74325" w14:paraId="64522E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bash_command='echo "Hello from Airflow in Docker!"'</w:t>
      </w:r>
    </w:p>
    <w:p w:rsidRPr="00E74325" w:rsidR="00E74325" w:rsidP="00E74325" w:rsidRDefault="00E74325" w14:paraId="3FCD489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:rsidRPr="00E74325" w:rsidR="00E74325" w:rsidP="00E74325" w:rsidRDefault="00E74325" w14:paraId="4166F1D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:rsidRPr="00E74325" w:rsidR="00E74325" w:rsidP="00E74325" w:rsidRDefault="00E74325" w14:paraId="2557CFC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task_2 = BashOperator(</w:t>
      </w:r>
    </w:p>
    <w:p w:rsidRPr="00E74325" w:rsidR="00E74325" w:rsidP="00E74325" w:rsidRDefault="00E74325" w14:paraId="34CA81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task_id='show_date',</w:t>
      </w:r>
    </w:p>
    <w:p w:rsidRPr="00E74325" w:rsidR="00E74325" w:rsidP="00E74325" w:rsidRDefault="00E74325" w14:paraId="57CA4F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bash_command='date'</w:t>
      </w:r>
    </w:p>
    <w:p w:rsidRPr="00E74325" w:rsidR="00E74325" w:rsidP="00E74325" w:rsidRDefault="00E74325" w14:paraId="074D25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:rsidRPr="00E74325" w:rsidR="00E74325" w:rsidP="00E74325" w:rsidRDefault="00E74325" w14:paraId="35AB48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:rsidRPr="00E74325" w:rsidR="00E74325" w:rsidP="00E74325" w:rsidRDefault="00E74325" w14:paraId="071C2EB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task_1 &gt;&gt; task_2</w:t>
      </w:r>
    </w:p>
    <w:p w:rsidRPr="00E74325" w:rsidR="00E74325" w:rsidP="00E74325" w:rsidRDefault="00E74325" w14:paraId="5F39C2C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Zapisz plik — Docker automatycznie wykryje go w katalogu </w:t>
      </w: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dags/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.</w:t>
      </w:r>
    </w:p>
    <w:p w:rsidRPr="00E74325" w:rsidR="00E74325" w:rsidP="00E74325" w:rsidRDefault="00E74325" w14:paraId="45F330E0" w14:textId="7883AB2C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E74325" w:rsidR="00E74325" w:rsidP="00E74325" w:rsidRDefault="00E74325" w14:paraId="1DA6EBA0" w14:textId="0DF48449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Uruchomienie DAG-a</w:t>
      </w:r>
    </w:p>
    <w:p w:rsidRPr="00E74325" w:rsidR="00E74325" w:rsidP="00E74325" w:rsidRDefault="00E74325" w14:paraId="27AA2255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Otwórz UI: </w:t>
      </w:r>
      <w:hyperlink w:tgtFrame="_new" w:history="1" r:id="rId5">
        <w:r w:rsidRPr="00E74325">
          <w:rPr>
            <w:rFonts w:ascii="Times New Roman" w:hAnsi="Times New Roman" w:eastAsia="Times New Roman" w:cs="Times New Roman"/>
            <w:color w:val="0000FF"/>
            <w:kern w:val="0"/>
            <w:u w:val="single"/>
            <w:lang w:eastAsia="en-GB"/>
            <w14:ligatures w14:val="none"/>
          </w:rPr>
          <w:t>http://localhost:8080</w:t>
        </w:r>
      </w:hyperlink>
    </w:p>
    <w:p w:rsidRPr="00E74325" w:rsidR="00E74325" w:rsidP="00E74325" w:rsidRDefault="00E74325" w14:paraId="44F3DC1D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Włącz </w:t>
      </w:r>
      <w:r w:rsidRPr="00E74325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hello_docker_airflow</w:t>
      </w:r>
    </w:p>
    <w:p w:rsidRPr="00E74325" w:rsidR="00E74325" w:rsidP="00E74325" w:rsidRDefault="00E74325" w14:paraId="5A501814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Kliknij </w:t>
      </w:r>
      <w:r w:rsidRPr="00E74325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Run DAG</w:t>
      </w:r>
    </w:p>
    <w:p w:rsidRPr="00E74325" w:rsidR="00E74325" w:rsidP="00E74325" w:rsidRDefault="00E74325" w14:paraId="4DB8A569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Wejdź w task → „Log” → zobacz wyniki poleceń </w:t>
      </w: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echo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i </w:t>
      </w:r>
      <w:r w:rsidRPr="00E74325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date</w:t>
      </w:r>
    </w:p>
    <w:p w:rsidRPr="00E74325" w:rsidR="00E74325" w:rsidP="00E74325" w:rsidRDefault="00E74325" w14:paraId="3FAE876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E74325">
        <w:rPr>
          <w:rFonts w:ascii="Apple Color Emoji" w:hAnsi="Apple Color Emoji" w:eastAsia="Times New Roman" w:cs="Apple Color Emoji"/>
          <w:kern w:val="0"/>
          <w:lang w:eastAsia="en-GB"/>
          <w14:ligatures w14:val="none"/>
        </w:rPr>
        <w:t>🎉</w:t>
      </w:r>
      <w:r w:rsidRPr="00E74325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Gratulacje! Twój pierwszy DAG działa w środowisku Dockerowym!</w:t>
      </w:r>
    </w:p>
    <w:p w:rsidRPr="00E74325" w:rsidR="00E74325" w:rsidP="00E74325" w:rsidRDefault="00E74325" w14:paraId="258E8272" w14:textId="6E4AC233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E74325" w:rsidR="00E74325" w:rsidP="00E74325" w:rsidRDefault="00E74325" w14:paraId="672F1013" w14:textId="06FB9F91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432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Przydatne polecenia Dockera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4174"/>
      </w:tblGrid>
      <w:tr w:rsidRPr="00E74325" w:rsidR="00E74325" w14:paraId="6ABD8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74325" w:rsidR="00E74325" w:rsidP="00E74325" w:rsidRDefault="00E74325" w14:paraId="13889FBE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4325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Polecenie</w:t>
            </w:r>
          </w:p>
        </w:tc>
        <w:tc>
          <w:tcPr>
            <w:tcW w:w="0" w:type="auto"/>
            <w:vAlign w:val="center"/>
            <w:hideMark/>
          </w:tcPr>
          <w:p w:rsidRPr="00E74325" w:rsidR="00E74325" w:rsidP="00E74325" w:rsidRDefault="00E74325" w14:paraId="7B64F2A5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4325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Opis</w:t>
            </w:r>
          </w:p>
        </w:tc>
      </w:tr>
      <w:tr w:rsidRPr="00E74325" w:rsidR="00E74325" w14:paraId="407BA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74325" w:rsidR="00E74325" w:rsidP="00E74325" w:rsidRDefault="00E74325" w14:paraId="04F377C9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E74325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docker compose ps</w:t>
            </w:r>
          </w:p>
        </w:tc>
        <w:tc>
          <w:tcPr>
            <w:tcW w:w="0" w:type="auto"/>
            <w:vAlign w:val="center"/>
            <w:hideMark/>
          </w:tcPr>
          <w:p w:rsidRPr="00E74325" w:rsidR="00E74325" w:rsidP="00E74325" w:rsidRDefault="00E74325" w14:paraId="0B47119F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E74325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pokazuje działające kontenery</w:t>
            </w:r>
          </w:p>
        </w:tc>
      </w:tr>
      <w:tr w:rsidRPr="00E74325" w:rsidR="00E74325" w14:paraId="2FB2B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74325" w:rsidR="00E74325" w:rsidP="00E74325" w:rsidRDefault="00E74325" w14:paraId="6376A893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E74325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docker compose logs -f</w:t>
            </w:r>
          </w:p>
        </w:tc>
        <w:tc>
          <w:tcPr>
            <w:tcW w:w="0" w:type="auto"/>
            <w:vAlign w:val="center"/>
            <w:hideMark/>
          </w:tcPr>
          <w:p w:rsidRPr="00E74325" w:rsidR="00E74325" w:rsidP="00E74325" w:rsidRDefault="00E74325" w14:paraId="5A2DF23B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E74325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logi wszystkich usług</w:t>
            </w:r>
          </w:p>
        </w:tc>
      </w:tr>
      <w:tr w:rsidRPr="00E74325" w:rsidR="00E74325" w14:paraId="6ACCA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74325" w:rsidR="00E74325" w:rsidP="00E74325" w:rsidRDefault="00E74325" w14:paraId="7557176E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E74325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docker compose down</w:t>
            </w:r>
          </w:p>
        </w:tc>
        <w:tc>
          <w:tcPr>
            <w:tcW w:w="0" w:type="auto"/>
            <w:vAlign w:val="center"/>
            <w:hideMark/>
          </w:tcPr>
          <w:p w:rsidRPr="00E74325" w:rsidR="00E74325" w:rsidP="00E74325" w:rsidRDefault="00E74325" w14:paraId="292AD225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E74325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zatrzymuje Airflow</w:t>
            </w:r>
          </w:p>
        </w:tc>
      </w:tr>
      <w:tr w:rsidRPr="00E74325" w:rsidR="00E74325" w14:paraId="27078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74325" w:rsidR="00E74325" w:rsidP="00E74325" w:rsidRDefault="00E74325" w14:paraId="4739C82D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E74325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docker compose restart</w:t>
            </w:r>
          </w:p>
        </w:tc>
        <w:tc>
          <w:tcPr>
            <w:tcW w:w="0" w:type="auto"/>
            <w:vAlign w:val="center"/>
            <w:hideMark/>
          </w:tcPr>
          <w:p w:rsidRPr="00E74325" w:rsidR="00E74325" w:rsidP="00E74325" w:rsidRDefault="00E74325" w14:paraId="0EC141D7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E74325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restart usług</w:t>
            </w:r>
          </w:p>
        </w:tc>
      </w:tr>
      <w:tr w:rsidRPr="00E74325" w:rsidR="00E74325" w14:paraId="1CBF8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74325" w:rsidR="00E74325" w:rsidP="00E74325" w:rsidRDefault="00E74325" w14:paraId="65D07C27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E74325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docker exec -it &lt;container_id&gt; bash</w:t>
            </w:r>
          </w:p>
        </w:tc>
        <w:tc>
          <w:tcPr>
            <w:tcW w:w="0" w:type="auto"/>
            <w:vAlign w:val="center"/>
            <w:hideMark/>
          </w:tcPr>
          <w:p w:rsidRPr="00E74325" w:rsidR="00E74325" w:rsidP="00E74325" w:rsidRDefault="00E74325" w14:paraId="0A37E101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E74325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wejście do kontenera</w:t>
            </w:r>
          </w:p>
        </w:tc>
      </w:tr>
      <w:tr w:rsidRPr="00E74325" w:rsidR="00E74325" w14:paraId="6DF21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74325" w:rsidR="00E74325" w:rsidP="00E74325" w:rsidRDefault="00E74325" w14:paraId="7AD16161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E74325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docker compose down -v</w:t>
            </w:r>
          </w:p>
        </w:tc>
        <w:tc>
          <w:tcPr>
            <w:tcW w:w="0" w:type="auto"/>
            <w:vAlign w:val="center"/>
            <w:hideMark/>
          </w:tcPr>
          <w:p w:rsidRPr="00E74325" w:rsidR="00E74325" w:rsidP="00E74325" w:rsidRDefault="00E74325" w14:paraId="4D91D055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E74325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usuwa kontenery i wolumeny (pełny reset)</w:t>
            </w:r>
          </w:p>
        </w:tc>
      </w:tr>
    </w:tbl>
    <w:p w:rsidR="00453F3D" w:rsidRDefault="00453F3D" w14:paraId="30612706" w14:textId="77777777"/>
    <w:sectPr w:rsidR="00453F3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EE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EE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4057D"/>
    <w:multiLevelType w:val="multilevel"/>
    <w:tmpl w:val="88D4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D053C81"/>
    <w:multiLevelType w:val="multilevel"/>
    <w:tmpl w:val="A736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34ADF"/>
    <w:multiLevelType w:val="multilevel"/>
    <w:tmpl w:val="4954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5B156C0"/>
    <w:multiLevelType w:val="multilevel"/>
    <w:tmpl w:val="895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68996713">
    <w:abstractNumId w:val="2"/>
  </w:num>
  <w:num w:numId="2" w16cid:durableId="379673522">
    <w:abstractNumId w:val="0"/>
  </w:num>
  <w:num w:numId="3" w16cid:durableId="1452241261">
    <w:abstractNumId w:val="3"/>
  </w:num>
  <w:num w:numId="4" w16cid:durableId="139057087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25"/>
    <w:rsid w:val="00453F3D"/>
    <w:rsid w:val="005A6581"/>
    <w:rsid w:val="00604DB4"/>
    <w:rsid w:val="00691F93"/>
    <w:rsid w:val="00A2069D"/>
    <w:rsid w:val="00CC5FD7"/>
    <w:rsid w:val="00DD4DB3"/>
    <w:rsid w:val="00E7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4686CA"/>
  <w15:chartTrackingRefBased/>
  <w15:docId w15:val="{0786C7F1-9904-044E-B621-F69EA94B9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3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3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3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3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3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3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43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743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43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43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43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43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43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43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4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32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43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3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325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4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3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4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3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4325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743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4325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3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74325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ljs-builtin" w:customStyle="1">
    <w:name w:val="hljs-built_in"/>
    <w:basedOn w:val="DefaultParagraphFont"/>
    <w:rsid w:val="00E74325"/>
  </w:style>
  <w:style w:type="character" w:styleId="hljs-string" w:customStyle="1">
    <w:name w:val="hljs-string"/>
    <w:basedOn w:val="DefaultParagraphFont"/>
    <w:rsid w:val="00E74325"/>
  </w:style>
  <w:style w:type="character" w:styleId="Emphasis">
    <w:name w:val="Emphasis"/>
    <w:basedOn w:val="DefaultParagraphFont"/>
    <w:uiPriority w:val="20"/>
    <w:qFormat/>
    <w:rsid w:val="00E74325"/>
    <w:rPr>
      <w:i/>
      <w:iCs/>
    </w:rPr>
  </w:style>
  <w:style w:type="character" w:styleId="hljs-meta" w:customStyle="1">
    <w:name w:val="hljs-meta"/>
    <w:basedOn w:val="DefaultParagraphFont"/>
    <w:rsid w:val="00E74325"/>
  </w:style>
  <w:style w:type="character" w:styleId="hljs-comment" w:customStyle="1">
    <w:name w:val="hljs-comment"/>
    <w:basedOn w:val="DefaultParagraphFont"/>
    <w:rsid w:val="00E74325"/>
  </w:style>
  <w:style w:type="character" w:styleId="hljs-section" w:customStyle="1">
    <w:name w:val="hljs-section"/>
    <w:basedOn w:val="DefaultParagraphFont"/>
    <w:rsid w:val="00E74325"/>
  </w:style>
  <w:style w:type="character" w:styleId="hljs-keyword" w:customStyle="1">
    <w:name w:val="hljs-keyword"/>
    <w:basedOn w:val="DefaultParagraphFont"/>
    <w:rsid w:val="00E74325"/>
  </w:style>
  <w:style w:type="character" w:styleId="hljs-number" w:customStyle="1">
    <w:name w:val="hljs-number"/>
    <w:basedOn w:val="DefaultParagraphFont"/>
    <w:rsid w:val="00E74325"/>
  </w:style>
  <w:style w:type="character" w:styleId="hljs-literal" w:customStyle="1">
    <w:name w:val="hljs-literal"/>
    <w:basedOn w:val="DefaultParagraphFont"/>
    <w:rsid w:val="00E74325"/>
  </w:style>
  <w:style w:type="character" w:styleId="Hyperlink">
    <w:name w:val="Hyperlink"/>
    <w:basedOn w:val="DefaultParagraphFont"/>
    <w:uiPriority w:val="99"/>
    <w:semiHidden/>
    <w:unhideWhenUsed/>
    <w:rsid w:val="00E743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://localhost:8080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F85CA91CBE5A04A98B3EABED47C01F4" ma:contentTypeVersion="3" ma:contentTypeDescription="Utwórz nowy dokument." ma:contentTypeScope="" ma:versionID="ed9a55ead98c8ffa95b16016081b4449">
  <xsd:schema xmlns:xsd="http://www.w3.org/2001/XMLSchema" xmlns:xs="http://www.w3.org/2001/XMLSchema" xmlns:p="http://schemas.microsoft.com/office/2006/metadata/properties" xmlns:ns2="c9d74a0b-2f55-4a58-80ca-27c2af706ce1" targetNamespace="http://schemas.microsoft.com/office/2006/metadata/properties" ma:root="true" ma:fieldsID="e4548d2cf9b3a424b056994d68f9b8e5" ns2:_="">
    <xsd:import namespace="c9d74a0b-2f55-4a58-80ca-27c2af706c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d74a0b-2f55-4a58-80ca-27c2af706c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F76BBF-8DF7-4024-874D-FCED99B754A1}"/>
</file>

<file path=customXml/itemProps2.xml><?xml version="1.0" encoding="utf-8"?>
<ds:datastoreItem xmlns:ds="http://schemas.openxmlformats.org/officeDocument/2006/customXml" ds:itemID="{78A19F32-AC23-406A-B222-D6CFEBE934B4}"/>
</file>

<file path=customXml/itemProps3.xml><?xml version="1.0" encoding="utf-8"?>
<ds:datastoreItem xmlns:ds="http://schemas.openxmlformats.org/officeDocument/2006/customXml" ds:itemID="{4E2517E5-635C-4C66-91C6-004616210CA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Mateusz Żbikowski</dc:creator>
  <keywords/>
  <dc:description/>
  <lastModifiedBy>Jarosław Fijałkowski</lastModifiedBy>
  <revision>3</revision>
  <dcterms:created xsi:type="dcterms:W3CDTF">2025-10-10T12:10:00.0000000Z</dcterms:created>
  <dcterms:modified xsi:type="dcterms:W3CDTF">2025-10-15T14:34:30.4329434Z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0x0101008F85CA91CBE5A04A98B3EABED47C01F4</vt:lpwstr>
  </property>
</Properties>
</file>