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59BD45ED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>No- I</w:t>
      </w:r>
      <w:r w:rsidR="00386DC4">
        <w:rPr>
          <w:b/>
          <w:bCs/>
          <w:lang w:val="en-US"/>
        </w:rPr>
        <w:t>I</w:t>
      </w:r>
    </w:p>
    <w:p w14:paraId="57EBA2D0" w14:textId="7208457F" w:rsidR="00D11E5E" w:rsidRDefault="006F6DE6" w:rsidP="0040158B">
      <w:pPr>
        <w:jc w:val="center"/>
        <w:rPr>
          <w:lang w:val="en-US"/>
        </w:rPr>
      </w:pPr>
      <w:r>
        <w:rPr>
          <w:lang w:val="en-US"/>
        </w:rPr>
        <w:t xml:space="preserve">(Prescribed under Rule 21(4) of Minimum </w:t>
      </w:r>
      <w:proofErr w:type="gramStart"/>
      <w:r>
        <w:rPr>
          <w:lang w:val="en-US"/>
        </w:rPr>
        <w:t>Wages(</w:t>
      </w:r>
      <w:proofErr w:type="gramEnd"/>
      <w:r>
        <w:rPr>
          <w:lang w:val="en-US"/>
        </w:rPr>
        <w:t>Tamil Nadu) Rules, 19</w:t>
      </w:r>
      <w:r w:rsidR="003C2ED7">
        <w:rPr>
          <w:lang w:val="en-US"/>
        </w:rPr>
        <w:t>6</w:t>
      </w:r>
      <w:r>
        <w:rPr>
          <w:lang w:val="en-US"/>
        </w:rPr>
        <w:t>3)</w:t>
      </w:r>
    </w:p>
    <w:p w14:paraId="4ED01F0F" w14:textId="36A84412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386DC4">
        <w:rPr>
          <w:b/>
          <w:bCs/>
          <w:lang w:val="en-US"/>
        </w:rPr>
        <w:t>Deductions, for Damage or Loss Caused to the Employer by the Neglect of Default of the Employed Persons</w:t>
      </w:r>
    </w:p>
    <w:p w14:paraId="59A88DA2" w14:textId="77777777" w:rsidR="009F3BFD" w:rsidRPr="00A92B66" w:rsidRDefault="009F3BFD" w:rsidP="0040158B">
      <w:pPr>
        <w:jc w:val="center"/>
        <w:rPr>
          <w:b/>
          <w:bCs/>
          <w:lang w:val="en-US"/>
        </w:rPr>
      </w:pPr>
    </w:p>
    <w:p w14:paraId="333C6DCD" w14:textId="0B58B19C" w:rsidR="00D11E5E" w:rsidRDefault="00D11E5E" w:rsidP="0040158B">
      <w:pPr>
        <w:rPr>
          <w:lang w:val="en-US"/>
        </w:rPr>
      </w:pPr>
      <w:r>
        <w:rPr>
          <w:lang w:val="en-US"/>
        </w:rPr>
        <w:t xml:space="preserve">Name </w:t>
      </w:r>
      <w:r w:rsidR="004F3AD6">
        <w:rPr>
          <w:lang w:val="en-US"/>
        </w:rPr>
        <w:t>and Address of the Establishment:                                                                                    Name and Address of the Employer:</w:t>
      </w:r>
      <w:r w:rsidR="004F3AD6">
        <w:rPr>
          <w:lang w:val="en-US"/>
        </w:rPr>
        <w:br/>
        <w:t>Name of the Manager/In charge:</w:t>
      </w:r>
      <w:r w:rsidR="00A8220D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  <w:t xml:space="preserve">           Registration Certificate No:</w:t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</w:p>
    <w:p w14:paraId="03ED604D" w14:textId="77777777" w:rsidR="009F3BFD" w:rsidRDefault="009F3BFD" w:rsidP="00386DC4">
      <w:pPr>
        <w:rPr>
          <w:lang w:val="en-US"/>
        </w:rPr>
      </w:pPr>
    </w:p>
    <w:p w14:paraId="57A92326" w14:textId="77777777" w:rsidR="000C644F" w:rsidRDefault="000C644F" w:rsidP="00386DC4">
      <w:pPr>
        <w:rPr>
          <w:lang w:val="en-US"/>
        </w:rPr>
      </w:pPr>
    </w:p>
    <w:tbl>
      <w:tblPr>
        <w:tblStyle w:val="TableGrid"/>
        <w:tblW w:w="15155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760"/>
        <w:gridCol w:w="1505"/>
        <w:gridCol w:w="1297"/>
        <w:gridCol w:w="638"/>
        <w:gridCol w:w="1252"/>
        <w:gridCol w:w="1566"/>
        <w:gridCol w:w="1565"/>
        <w:gridCol w:w="2000"/>
        <w:gridCol w:w="1003"/>
        <w:gridCol w:w="1146"/>
        <w:gridCol w:w="1290"/>
        <w:gridCol w:w="1133"/>
      </w:tblGrid>
      <w:tr w:rsidR="006F6DE6" w14:paraId="5A11D00C" w14:textId="77777777" w:rsidTr="006F6DE6">
        <w:trPr>
          <w:trHeight w:val="437"/>
        </w:trPr>
        <w:tc>
          <w:tcPr>
            <w:tcW w:w="760" w:type="dxa"/>
          </w:tcPr>
          <w:p w14:paraId="612E57F8" w14:textId="5637D4D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505" w:type="dxa"/>
          </w:tcPr>
          <w:p w14:paraId="49F19CC2" w14:textId="76CD6FD8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97" w:type="dxa"/>
          </w:tcPr>
          <w:p w14:paraId="5517AC3F" w14:textId="12786776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Father’s/ </w:t>
            </w:r>
            <w:proofErr w:type="spellStart"/>
            <w:r>
              <w:rPr>
                <w:lang w:val="en-US"/>
              </w:rPr>
              <w:t>Husband’sName</w:t>
            </w:r>
            <w:proofErr w:type="spellEnd"/>
          </w:p>
        </w:tc>
        <w:tc>
          <w:tcPr>
            <w:tcW w:w="638" w:type="dxa"/>
          </w:tcPr>
          <w:p w14:paraId="0837CAB3" w14:textId="514A40F1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1252" w:type="dxa"/>
          </w:tcPr>
          <w:p w14:paraId="5F67F863" w14:textId="2D2AB76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1566" w:type="dxa"/>
          </w:tcPr>
          <w:p w14:paraId="32B0D31F" w14:textId="45672114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Damage or Loss Caused with Date</w:t>
            </w:r>
          </w:p>
        </w:tc>
        <w:tc>
          <w:tcPr>
            <w:tcW w:w="1565" w:type="dxa"/>
          </w:tcPr>
          <w:p w14:paraId="44A007FB" w14:textId="7F7913A1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Whether worker showed cause against deduction if </w:t>
            </w:r>
            <w:proofErr w:type="gramStart"/>
            <w:r>
              <w:rPr>
                <w:lang w:val="en-US"/>
              </w:rPr>
              <w:t>so</w:t>
            </w:r>
            <w:proofErr w:type="gramEnd"/>
            <w:r>
              <w:rPr>
                <w:lang w:val="en-US"/>
              </w:rPr>
              <w:t xml:space="preserve"> enter date</w:t>
            </w:r>
          </w:p>
        </w:tc>
        <w:tc>
          <w:tcPr>
            <w:tcW w:w="2000" w:type="dxa"/>
          </w:tcPr>
          <w:p w14:paraId="4A5EF91B" w14:textId="743B0FED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Deduction imposed</w:t>
            </w:r>
          </w:p>
        </w:tc>
        <w:tc>
          <w:tcPr>
            <w:tcW w:w="1003" w:type="dxa"/>
          </w:tcPr>
          <w:p w14:paraId="3887613E" w14:textId="48FFA536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of Deduction imposed</w:t>
            </w:r>
          </w:p>
        </w:tc>
        <w:tc>
          <w:tcPr>
            <w:tcW w:w="1146" w:type="dxa"/>
          </w:tcPr>
          <w:p w14:paraId="3CAA5899" w14:textId="403DEAA5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installments if any</w:t>
            </w:r>
          </w:p>
        </w:tc>
        <w:tc>
          <w:tcPr>
            <w:tcW w:w="1290" w:type="dxa"/>
          </w:tcPr>
          <w:p w14:paraId="6E15AD96" w14:textId="638AAA89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total amount realized</w:t>
            </w:r>
          </w:p>
        </w:tc>
        <w:tc>
          <w:tcPr>
            <w:tcW w:w="1133" w:type="dxa"/>
          </w:tcPr>
          <w:p w14:paraId="50B142AF" w14:textId="758CC673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6F6DE6" w14:paraId="28465679" w14:textId="77777777" w:rsidTr="006F6DE6">
        <w:trPr>
          <w:trHeight w:val="437"/>
        </w:trPr>
        <w:tc>
          <w:tcPr>
            <w:tcW w:w="760" w:type="dxa"/>
          </w:tcPr>
          <w:p w14:paraId="0DB823F2" w14:textId="6542A39E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505" w:type="dxa"/>
          </w:tcPr>
          <w:p w14:paraId="6C47AB77" w14:textId="0F4BD1FB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1297" w:type="dxa"/>
          </w:tcPr>
          <w:p w14:paraId="1489E90C" w14:textId="21332D8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638" w:type="dxa"/>
          </w:tcPr>
          <w:p w14:paraId="09BE2BBB" w14:textId="36545A3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252" w:type="dxa"/>
          </w:tcPr>
          <w:p w14:paraId="5FA06B84" w14:textId="5BF9C79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566" w:type="dxa"/>
          </w:tcPr>
          <w:p w14:paraId="284984D7" w14:textId="42EAD149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565" w:type="dxa"/>
          </w:tcPr>
          <w:p w14:paraId="2779F670" w14:textId="4DC6234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2000" w:type="dxa"/>
          </w:tcPr>
          <w:p w14:paraId="0CEFE15C" w14:textId="46C884C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003" w:type="dxa"/>
          </w:tcPr>
          <w:p w14:paraId="6A2B15FA" w14:textId="1670153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1146" w:type="dxa"/>
          </w:tcPr>
          <w:p w14:paraId="3B2566B0" w14:textId="5415654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290" w:type="dxa"/>
          </w:tcPr>
          <w:p w14:paraId="69A54283" w14:textId="4742D32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1133" w:type="dxa"/>
          </w:tcPr>
          <w:p w14:paraId="03F58F5C" w14:textId="58718DC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</w:tr>
      <w:tr w:rsidR="006F6DE6" w14:paraId="3D2F03FA" w14:textId="77777777" w:rsidTr="006F6DE6">
        <w:trPr>
          <w:trHeight w:val="437"/>
        </w:trPr>
        <w:tc>
          <w:tcPr>
            <w:tcW w:w="760" w:type="dxa"/>
          </w:tcPr>
          <w:p w14:paraId="2D701A1A" w14:textId="08502510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5" w:type="dxa"/>
          </w:tcPr>
          <w:p w14:paraId="40A62F7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4278924C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269136D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2BF0B52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4C62B97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0270EBD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411424A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4BEC17A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6F74C704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3CCF893E" w14:textId="24E139D8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00D0E73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02E134BD" w14:textId="77777777" w:rsidTr="006F6DE6">
        <w:trPr>
          <w:trHeight w:val="437"/>
        </w:trPr>
        <w:tc>
          <w:tcPr>
            <w:tcW w:w="760" w:type="dxa"/>
          </w:tcPr>
          <w:p w14:paraId="4FB85646" w14:textId="05AA86E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5" w:type="dxa"/>
          </w:tcPr>
          <w:p w14:paraId="6DD2AE1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466CBEEE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54E59AE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0775A0F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46ABD00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4859A41E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31F9F67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57E6E544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2639D4D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5D718F85" w14:textId="6E03E374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689BBC0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2F43A74C" w14:textId="77777777" w:rsidTr="006F6DE6">
        <w:trPr>
          <w:trHeight w:val="437"/>
        </w:trPr>
        <w:tc>
          <w:tcPr>
            <w:tcW w:w="760" w:type="dxa"/>
          </w:tcPr>
          <w:p w14:paraId="14B0EB90" w14:textId="7A06B05F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05" w:type="dxa"/>
          </w:tcPr>
          <w:p w14:paraId="6249AFEE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3FEF2C4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5582926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0D3882B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4BFB90E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0CF1DEE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3600411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33CD1B6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16E0396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42CE0A03" w14:textId="13A75E7A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7562FC3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439E75AD" w14:textId="77777777" w:rsidTr="006F6DE6">
        <w:trPr>
          <w:trHeight w:val="437"/>
        </w:trPr>
        <w:tc>
          <w:tcPr>
            <w:tcW w:w="760" w:type="dxa"/>
          </w:tcPr>
          <w:p w14:paraId="5175E3CD" w14:textId="6DA925E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05" w:type="dxa"/>
          </w:tcPr>
          <w:p w14:paraId="32B11D7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4FC450F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3962314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070930B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069E674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05ECA1E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620BDA9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3DC2F395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289AFD9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7BCE5548" w14:textId="3306D80B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35AA975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7CA3C428" w14:textId="77777777" w:rsidTr="006F6DE6">
        <w:trPr>
          <w:trHeight w:val="469"/>
        </w:trPr>
        <w:tc>
          <w:tcPr>
            <w:tcW w:w="760" w:type="dxa"/>
          </w:tcPr>
          <w:p w14:paraId="31154A16" w14:textId="0D1FA5ED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05" w:type="dxa"/>
          </w:tcPr>
          <w:p w14:paraId="18C7F87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4A94029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2B33288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64A6913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651CEFF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222E0D6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5BC3FC6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68589D2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6251FB7A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08B613A5" w14:textId="5CFFF474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4C1C64D3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3129E4C3" w14:textId="77777777" w:rsidTr="006F6DE6">
        <w:trPr>
          <w:trHeight w:val="437"/>
        </w:trPr>
        <w:tc>
          <w:tcPr>
            <w:tcW w:w="760" w:type="dxa"/>
          </w:tcPr>
          <w:p w14:paraId="31A92B51" w14:textId="122D1F96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05" w:type="dxa"/>
          </w:tcPr>
          <w:p w14:paraId="41EF94C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1F2B3B4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588F153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042D14A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507E1D5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11376D5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16697B7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5B12887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14B085D3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67B16EAC" w14:textId="7E296264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1CEFA76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01D64250" w14:textId="77777777" w:rsidTr="006F6DE6">
        <w:trPr>
          <w:trHeight w:val="437"/>
        </w:trPr>
        <w:tc>
          <w:tcPr>
            <w:tcW w:w="760" w:type="dxa"/>
          </w:tcPr>
          <w:p w14:paraId="2F39C88F" w14:textId="6821709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05" w:type="dxa"/>
          </w:tcPr>
          <w:p w14:paraId="56CFE6D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00D8D973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1A1ABB7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0E97726C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630D4733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0F716D4C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0D7ABED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5DB698BA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5BBEE80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38F85430" w14:textId="530AADEB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29C2889C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6B93AD75" w14:textId="77777777" w:rsidTr="006F6DE6">
        <w:trPr>
          <w:trHeight w:val="437"/>
        </w:trPr>
        <w:tc>
          <w:tcPr>
            <w:tcW w:w="760" w:type="dxa"/>
          </w:tcPr>
          <w:p w14:paraId="13BA98A2" w14:textId="65E94C69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05" w:type="dxa"/>
          </w:tcPr>
          <w:p w14:paraId="787E40B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1E85905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04FFF83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6AE1DA7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75875043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631F015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378443B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4FDED03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1FF4507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6825E79E" w14:textId="45D88F0A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11337E14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2CA9EA16" w14:textId="77777777" w:rsidTr="006F6DE6">
        <w:trPr>
          <w:trHeight w:val="437"/>
        </w:trPr>
        <w:tc>
          <w:tcPr>
            <w:tcW w:w="760" w:type="dxa"/>
          </w:tcPr>
          <w:p w14:paraId="1B7247B5" w14:textId="4225462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05" w:type="dxa"/>
          </w:tcPr>
          <w:p w14:paraId="0A35BB4E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4A5F5CE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477CD5C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1B21F96E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016AA50A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734A2D5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7FB9A7E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7409AB4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08F4D91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106C7EE1" w14:textId="7ABEE8C5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2D4C256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04A85440" w14:textId="77777777" w:rsidTr="006F6DE6">
        <w:trPr>
          <w:trHeight w:val="437"/>
        </w:trPr>
        <w:tc>
          <w:tcPr>
            <w:tcW w:w="760" w:type="dxa"/>
          </w:tcPr>
          <w:p w14:paraId="0D862A4F" w14:textId="51F11C5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05" w:type="dxa"/>
          </w:tcPr>
          <w:p w14:paraId="6F11C3C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1790BA8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264FC174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5CBD49C5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64C3E11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499FC125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10C1775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43ACFD9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0478030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690C28B5" w14:textId="3438DCB6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12829B5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1C7EB787" w14:textId="77777777" w:rsidTr="006F6DE6">
        <w:trPr>
          <w:trHeight w:val="469"/>
        </w:trPr>
        <w:tc>
          <w:tcPr>
            <w:tcW w:w="760" w:type="dxa"/>
          </w:tcPr>
          <w:p w14:paraId="48B4D1DF" w14:textId="6C50CFB1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05" w:type="dxa"/>
          </w:tcPr>
          <w:p w14:paraId="5BE441C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5EBD8E5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2909BDC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75C1400B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11C2E946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7D7BDEE5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1422E770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7C602F9A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6AF9983F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1A156AEA" w14:textId="0B197712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42B3417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  <w:tr w:rsidR="006F6DE6" w14:paraId="01FF1F01" w14:textId="77777777" w:rsidTr="006F6DE6">
        <w:trPr>
          <w:trHeight w:val="437"/>
        </w:trPr>
        <w:tc>
          <w:tcPr>
            <w:tcW w:w="760" w:type="dxa"/>
          </w:tcPr>
          <w:p w14:paraId="445381A5" w14:textId="76CB937A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05" w:type="dxa"/>
          </w:tcPr>
          <w:p w14:paraId="52A17B5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7" w:type="dxa"/>
          </w:tcPr>
          <w:p w14:paraId="1805C81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638" w:type="dxa"/>
          </w:tcPr>
          <w:p w14:paraId="30DA147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52" w:type="dxa"/>
          </w:tcPr>
          <w:p w14:paraId="3950DC19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6" w:type="dxa"/>
          </w:tcPr>
          <w:p w14:paraId="6E18790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565" w:type="dxa"/>
          </w:tcPr>
          <w:p w14:paraId="3BE717F8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2000" w:type="dxa"/>
          </w:tcPr>
          <w:p w14:paraId="2B8F61A2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003" w:type="dxa"/>
          </w:tcPr>
          <w:p w14:paraId="0B8EE34D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14:paraId="6F8187E1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290" w:type="dxa"/>
          </w:tcPr>
          <w:p w14:paraId="36A143D7" w14:textId="04529743" w:rsidR="006F6DE6" w:rsidRDefault="006F6DE6" w:rsidP="000C644F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</w:tcPr>
          <w:p w14:paraId="63B46D97" w14:textId="77777777" w:rsidR="006F6DE6" w:rsidRDefault="006F6DE6" w:rsidP="000C644F">
            <w:pPr>
              <w:jc w:val="center"/>
              <w:rPr>
                <w:lang w:val="en-US"/>
              </w:rPr>
            </w:pPr>
          </w:p>
        </w:tc>
      </w:tr>
    </w:tbl>
    <w:p w14:paraId="7AA91F00" w14:textId="791D4CFC" w:rsidR="0040158B" w:rsidRPr="00D11E5E" w:rsidRDefault="0040158B" w:rsidP="006F6DE6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C644F"/>
    <w:rsid w:val="00386DC4"/>
    <w:rsid w:val="003C2ED7"/>
    <w:rsid w:val="0040158B"/>
    <w:rsid w:val="004F3AD6"/>
    <w:rsid w:val="00576F66"/>
    <w:rsid w:val="00605328"/>
    <w:rsid w:val="006F6DE6"/>
    <w:rsid w:val="00773F5D"/>
    <w:rsid w:val="00877F4E"/>
    <w:rsid w:val="009312BD"/>
    <w:rsid w:val="009F3BFD"/>
    <w:rsid w:val="00A8220D"/>
    <w:rsid w:val="00A92B66"/>
    <w:rsid w:val="00B87591"/>
    <w:rsid w:val="00D11E5E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23</cp:revision>
  <dcterms:created xsi:type="dcterms:W3CDTF">2023-10-02T05:09:00Z</dcterms:created>
  <dcterms:modified xsi:type="dcterms:W3CDTF">2023-10-02T11:38:00Z</dcterms:modified>
</cp:coreProperties>
</file>