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0F489" w14:textId="471F604C" w:rsidR="007B0638" w:rsidRPr="0006584F" w:rsidRDefault="5D7232C3" w:rsidP="004F5D7E">
      <w:pPr>
        <w:pStyle w:val="Titre"/>
        <w:spacing w:after="0"/>
        <w:rPr>
          <w:sz w:val="36"/>
          <w:szCs w:val="36"/>
        </w:rPr>
      </w:pPr>
      <w:r w:rsidRPr="712AD483">
        <w:rPr>
          <w:sz w:val="36"/>
          <w:szCs w:val="36"/>
        </w:rPr>
        <w:t>Custom Solutions</w:t>
      </w:r>
      <w:r w:rsidR="13F079C6" w:rsidRPr="712AD483">
        <w:rPr>
          <w:sz w:val="36"/>
          <w:szCs w:val="36"/>
        </w:rPr>
        <w:t xml:space="preserve"> </w:t>
      </w:r>
      <w:r w:rsidR="70E1ECEC" w:rsidRPr="712AD483">
        <w:rPr>
          <w:sz w:val="36"/>
          <w:szCs w:val="36"/>
        </w:rPr>
        <w:t>Responsible AI Impact Assessment for [System Name]</w:t>
      </w:r>
    </w:p>
    <w:p w14:paraId="50C2FFE3" w14:textId="6DC93E37" w:rsidR="00E6751B" w:rsidRDefault="06952E28" w:rsidP="00F942A9">
      <w:pPr>
        <w:pStyle w:val="Sectioninstructions"/>
      </w:pPr>
      <w:r>
        <w:t xml:space="preserve">This impact assessment template is for custom solutions, as defined in </w:t>
      </w:r>
      <w:hyperlink r:id="rId11">
        <w:r w:rsidRPr="712AD483">
          <w:rPr>
            <w:rStyle w:val="Lienhypertexte"/>
          </w:rPr>
          <w:t>this guidance document</w:t>
        </w:r>
      </w:hyperlink>
      <w:r>
        <w:t xml:space="preserve">. If your project does not meet the definition of a custom solution, please complete an impact assessment using the appropriate template: </w:t>
      </w:r>
    </w:p>
    <w:p w14:paraId="0E5D761E" w14:textId="41BD42AC" w:rsidR="00E6751B" w:rsidRDefault="0099261D" w:rsidP="712AD483">
      <w:pPr>
        <w:pStyle w:val="Sectioninstructions"/>
        <w:numPr>
          <w:ilvl w:val="0"/>
          <w:numId w:val="1"/>
        </w:numPr>
      </w:pPr>
      <w:hyperlink r:id="rId12">
        <w:r w:rsidR="06952E28" w:rsidRPr="712AD483">
          <w:rPr>
            <w:rStyle w:val="Lienhypertexte"/>
          </w:rPr>
          <w:t>Responsible AI Impact Assessment for Microsoft owned and operated AI systems</w:t>
        </w:r>
      </w:hyperlink>
    </w:p>
    <w:p w14:paraId="748B7758" w14:textId="33C28F50" w:rsidR="00E6751B" w:rsidRDefault="0099261D" w:rsidP="712AD483">
      <w:pPr>
        <w:pStyle w:val="Sectioninstructions"/>
        <w:numPr>
          <w:ilvl w:val="0"/>
          <w:numId w:val="1"/>
        </w:numPr>
        <w:rPr>
          <w:rStyle w:val="Lienhypertexte"/>
        </w:rPr>
      </w:pPr>
      <w:hyperlink r:id="rId13">
        <w:r w:rsidR="06952E28" w:rsidRPr="712AD483">
          <w:rPr>
            <w:rStyle w:val="Lienhypertexte"/>
          </w:rPr>
          <w:t>Responsible AI Impact Assessment for the organization Technology and Research (T&amp;R)</w:t>
        </w:r>
      </w:hyperlink>
    </w:p>
    <w:p w14:paraId="343A84A1" w14:textId="3A510184" w:rsidR="00E6751B" w:rsidRDefault="00E6751B" w:rsidP="00F942A9">
      <w:pPr>
        <w:pStyle w:val="Sectioninstructions"/>
      </w:pPr>
    </w:p>
    <w:p w14:paraId="7AA0D66F" w14:textId="165030AE" w:rsidR="00E6751B" w:rsidRDefault="1DFC6467" w:rsidP="00F942A9">
      <w:pPr>
        <w:pStyle w:val="Sectioninstructions"/>
      </w:pPr>
      <w:r>
        <w:t>An Impact Assessment must be completed to</w:t>
      </w:r>
      <w:r w:rsidR="20EEF6C7">
        <w:t xml:space="preserve"> </w:t>
      </w:r>
      <w:r w:rsidR="6420C57E">
        <w:t xml:space="preserve">comply with the </w:t>
      </w:r>
      <w:hyperlink r:id="rId14">
        <w:r w:rsidR="6420C57E" w:rsidRPr="712AD483">
          <w:rPr>
            <w:rStyle w:val="Lienhypertexte"/>
            <w:b/>
          </w:rPr>
          <w:t>Responsible AI Standard</w:t>
        </w:r>
        <w:r w:rsidR="0077584C" w:rsidRPr="712AD483">
          <w:rPr>
            <w:rStyle w:val="Lienhypertexte"/>
            <w:b/>
          </w:rPr>
          <w:t xml:space="preserve"> for custom</w:t>
        </w:r>
        <w:r w:rsidR="37C4E8F8" w:rsidRPr="712AD483">
          <w:rPr>
            <w:rStyle w:val="Lienhypertexte"/>
            <w:b/>
          </w:rPr>
          <w:t xml:space="preserve"> solution</w:t>
        </w:r>
        <w:r w:rsidR="0077584C" w:rsidRPr="712AD483">
          <w:rPr>
            <w:rStyle w:val="Lienhypertexte"/>
            <w:b/>
          </w:rPr>
          <w:t>s</w:t>
        </w:r>
        <w:r w:rsidR="00A210AE" w:rsidRPr="712AD483">
          <w:rPr>
            <w:rStyle w:val="Lienhypertexte"/>
            <w:b/>
          </w:rPr>
          <w:t>.</w:t>
        </w:r>
      </w:hyperlink>
      <w:r w:rsidR="3E5B7628">
        <w:t xml:space="preserve"> </w:t>
      </w:r>
      <w:r w:rsidR="479CC6F5">
        <w:t>In the Impact Assessment you will</w:t>
      </w:r>
      <w:r w:rsidR="6420C57E">
        <w:t xml:space="preserve"> </w:t>
      </w:r>
      <w:r w:rsidR="20EEF6C7">
        <w:t>i</w:t>
      </w:r>
      <w:r>
        <w:t>dentify the potential impact of an AI system on people, organizations, and society</w:t>
      </w:r>
      <w:r w:rsidR="20EEF6C7">
        <w:t>; a</w:t>
      </w:r>
      <w:r>
        <w:t>ssess whether a Sensitive Uses review is necessary</w:t>
      </w:r>
      <w:r w:rsidR="072D15B1">
        <w:t xml:space="preserve">; </w:t>
      </w:r>
      <w:r w:rsidR="224D3CE3">
        <w:t xml:space="preserve">and </w:t>
      </w:r>
      <w:r w:rsidR="0D0F0C10">
        <w:t>determine</w:t>
      </w:r>
      <w:r>
        <w:t xml:space="preserve"> which Goals of the Responsible AI Standard apply to the system.</w:t>
      </w:r>
      <w:r w:rsidR="2F684806">
        <w:t xml:space="preserve"> </w:t>
      </w:r>
      <w:r>
        <w:t xml:space="preserve">This template supports the Impact Assessment requirement defined in the </w:t>
      </w:r>
      <w:r w:rsidR="668B4B19">
        <w:t>Responsible AI Standard</w:t>
      </w:r>
      <w:r>
        <w:t>.</w:t>
      </w:r>
      <w:r w:rsidR="0AFB9E81">
        <w:t xml:space="preserve"> </w:t>
      </w:r>
      <w:r w:rsidR="740C373F">
        <w:t>When you complete or update the Impact Assessment, ensure that the individuals required by your organization and named below have reviewed the document. If you have a</w:t>
      </w:r>
      <w:r w:rsidR="00922CE6" w:rsidRPr="712AD483">
        <w:rPr>
          <w:u w:val="single"/>
        </w:rPr>
        <w:t xml:space="preserve"> </w:t>
      </w:r>
      <w:hyperlink r:id="rId15">
        <w:r w:rsidR="00922CE6" w:rsidRPr="712AD483">
          <w:rPr>
            <w:rStyle w:val="Lienhypertexte"/>
            <w:b/>
            <w:color w:val="0070C0"/>
          </w:rPr>
          <w:t>Lead Responsible AI</w:t>
        </w:r>
      </w:hyperlink>
      <w:bookmarkStart w:id="0" w:name="_Int_HqF9HefB"/>
      <w:r w:rsidR="740C373F" w:rsidRPr="712AD483">
        <w:rPr>
          <w:rStyle w:val="Lienhypertexte"/>
          <w:b/>
          <w:color w:val="0070C0"/>
        </w:rPr>
        <w:t xml:space="preserve"> </w:t>
      </w:r>
      <w:proofErr w:type="gramStart"/>
      <w:r w:rsidR="740C373F" w:rsidRPr="712AD483">
        <w:rPr>
          <w:rStyle w:val="Lienhypertexte"/>
          <w:b/>
          <w:color w:val="0070C0"/>
        </w:rPr>
        <w:t>Champ</w:t>
      </w:r>
      <w:bookmarkEnd w:id="0"/>
      <w:proofErr w:type="gramEnd"/>
      <w:r w:rsidR="740C373F">
        <w:t xml:space="preserve"> contact them for more information.</w:t>
      </w:r>
      <w:r w:rsidR="5B146D26">
        <w:t xml:space="preserve"> </w:t>
      </w:r>
      <w:r w:rsidR="7E70D194">
        <w:t xml:space="preserve">For additional information, please refer to the resources on the </w:t>
      </w:r>
      <w:hyperlink r:id="rId16">
        <w:r w:rsidR="7E70D194" w:rsidRPr="712AD483">
          <w:rPr>
            <w:rStyle w:val="Lienhypertexte"/>
            <w:b/>
            <w:color w:val="0070C0"/>
          </w:rPr>
          <w:t>Impact Assessment homepage</w:t>
        </w:r>
      </w:hyperlink>
      <w:r w:rsidR="7E70D194" w:rsidRPr="712AD483">
        <w:rPr>
          <w:b/>
          <w:u w:val="single"/>
        </w:rPr>
        <w:t>.</w:t>
      </w:r>
      <w:r w:rsidR="7E70D194">
        <w:t xml:space="preserve"> </w:t>
      </w:r>
      <w:r w:rsidR="00FB6646">
        <w:t xml:space="preserve">For questions about specific sections within the Impact Assessment, please refer to the </w:t>
      </w:r>
      <w:hyperlink r:id="rId17">
        <w:r w:rsidR="00E9094A" w:rsidRPr="712AD483">
          <w:rPr>
            <w:rStyle w:val="Lienhypertexte"/>
            <w:b/>
            <w:color w:val="0070C0"/>
          </w:rPr>
          <w:t>g</w:t>
        </w:r>
        <w:r w:rsidR="00FB6646" w:rsidRPr="712AD483">
          <w:rPr>
            <w:rStyle w:val="Lienhypertexte"/>
            <w:b/>
            <w:color w:val="0070C0"/>
          </w:rPr>
          <w:t xml:space="preserve">uidance </w:t>
        </w:r>
        <w:r w:rsidR="00E9094A" w:rsidRPr="712AD483">
          <w:rPr>
            <w:rStyle w:val="Lienhypertexte"/>
            <w:b/>
            <w:color w:val="0070C0"/>
          </w:rPr>
          <w:t>&amp;</w:t>
        </w:r>
        <w:r w:rsidR="00FB6646" w:rsidRPr="712AD483">
          <w:rPr>
            <w:rStyle w:val="Lienhypertexte"/>
            <w:b/>
            <w:color w:val="0070C0"/>
          </w:rPr>
          <w:t xml:space="preserve"> </w:t>
        </w:r>
        <w:r w:rsidR="005D690D" w:rsidRPr="712AD483">
          <w:rPr>
            <w:rStyle w:val="Lienhypertexte"/>
            <w:b/>
            <w:color w:val="0070C0"/>
          </w:rPr>
          <w:t>a</w:t>
        </w:r>
        <w:r w:rsidR="00FB6646" w:rsidRPr="712AD483">
          <w:rPr>
            <w:rStyle w:val="Lienhypertexte"/>
            <w:b/>
            <w:color w:val="0070C0"/>
          </w:rPr>
          <w:t xml:space="preserve">ctivities </w:t>
        </w:r>
        <w:r w:rsidR="005D690D" w:rsidRPr="712AD483">
          <w:rPr>
            <w:rStyle w:val="Lienhypertexte"/>
            <w:b/>
            <w:color w:val="0070C0"/>
          </w:rPr>
          <w:t>d</w:t>
        </w:r>
        <w:r w:rsidR="00FB6646" w:rsidRPr="712AD483">
          <w:rPr>
            <w:rStyle w:val="Lienhypertexte"/>
            <w:b/>
            <w:color w:val="0070C0"/>
          </w:rPr>
          <w:t>eck</w:t>
        </w:r>
      </w:hyperlink>
      <w:r w:rsidR="00FB6646">
        <w:t xml:space="preserve">. </w:t>
      </w:r>
    </w:p>
    <w:p w14:paraId="4ED69883" w14:textId="37F81389" w:rsidR="712AD483" w:rsidRDefault="712AD483" w:rsidP="712AD483">
      <w:pPr>
        <w:pStyle w:val="Sectioninstructions"/>
      </w:pPr>
    </w:p>
    <w:p w14:paraId="5B8AE25C" w14:textId="31D63DC6" w:rsidR="009A1236" w:rsidRPr="000651F6" w:rsidRDefault="00922CE6" w:rsidP="092A5F14">
      <w:pPr>
        <w:pStyle w:val="Sectioninstructions"/>
      </w:pPr>
      <w:r>
        <w:t xml:space="preserve">Guidance for Custom Solutions: </w:t>
      </w:r>
      <w:r w:rsidR="00B96D2D">
        <w:t xml:space="preserve">Some </w:t>
      </w:r>
      <w:r>
        <w:t>Custom Solutions</w:t>
      </w:r>
      <w:r w:rsidR="00B96D2D">
        <w:t xml:space="preserve"> may not need to complete</w:t>
      </w:r>
      <w:r w:rsidR="00716B92">
        <w:t xml:space="preserve"> a full </w:t>
      </w:r>
      <w:r w:rsidR="003538D1">
        <w:t>I</w:t>
      </w:r>
      <w:r w:rsidR="00716B92">
        <w:t xml:space="preserve">mpact </w:t>
      </w:r>
      <w:r w:rsidR="003538D1">
        <w:t>A</w:t>
      </w:r>
      <w:r w:rsidR="00716B92">
        <w:t>ssessment</w:t>
      </w:r>
      <w:r w:rsidR="00FA0DC7">
        <w:t xml:space="preserve"> during </w:t>
      </w:r>
      <w:r w:rsidR="004B7E35">
        <w:t>the initial pass</w:t>
      </w:r>
      <w:r w:rsidR="006B1EE2">
        <w:t xml:space="preserve"> (only completing the </w:t>
      </w:r>
      <w:r w:rsidR="009C04A4">
        <w:t>I</w:t>
      </w:r>
      <w:r w:rsidR="006B1EE2">
        <w:t xml:space="preserve">mpact </w:t>
      </w:r>
      <w:r w:rsidR="009C04A4">
        <w:t>A</w:t>
      </w:r>
      <w:r w:rsidR="006B1EE2">
        <w:t xml:space="preserve">ssessment in full if the project moves </w:t>
      </w:r>
      <w:r w:rsidR="00591625">
        <w:t>past a certain threshold)</w:t>
      </w:r>
      <w:r w:rsidR="00716B92">
        <w:t>.</w:t>
      </w:r>
      <w:r w:rsidR="00591625">
        <w:t xml:space="preserve"> </w:t>
      </w:r>
      <w:r w:rsidR="007B3E23">
        <w:t>This template</w:t>
      </w:r>
      <w:r w:rsidR="00591625">
        <w:t xml:space="preserve"> k</w:t>
      </w:r>
      <w:r w:rsidR="009A1236">
        <w:t>eep</w:t>
      </w:r>
      <w:r w:rsidR="007B3E23">
        <w:t>s</w:t>
      </w:r>
      <w:r w:rsidR="009A1236">
        <w:t xml:space="preserve"> the original structure </w:t>
      </w:r>
      <w:r w:rsidR="00033B20">
        <w:t>of</w:t>
      </w:r>
      <w:r w:rsidR="009A1236">
        <w:t xml:space="preserve"> the I</w:t>
      </w:r>
      <w:r w:rsidR="00F40C5C">
        <w:t xml:space="preserve">mpact </w:t>
      </w:r>
      <w:r w:rsidR="009A1236">
        <w:t>A</w:t>
      </w:r>
      <w:r w:rsidR="00F40C5C">
        <w:t>ssessment</w:t>
      </w:r>
      <w:r w:rsidR="006E3776">
        <w:t xml:space="preserve"> </w:t>
      </w:r>
      <w:r w:rsidR="00A37417">
        <w:t xml:space="preserve">while </w:t>
      </w:r>
      <w:r w:rsidR="00D13521">
        <w:t>provid</w:t>
      </w:r>
      <w:r w:rsidR="00A37417">
        <w:t>ing</w:t>
      </w:r>
      <w:r w:rsidR="006E3776">
        <w:t xml:space="preserve"> implementation guidance </w:t>
      </w:r>
      <w:r w:rsidR="005521AE">
        <w:t>specifying</w:t>
      </w:r>
      <w:r w:rsidR="006E3776">
        <w:t xml:space="preserve"> which questions need to be answered first and which can wait for a second pass. </w:t>
      </w:r>
      <w:r w:rsidR="007B3E23" w:rsidRPr="712AD483">
        <w:rPr>
          <w:b/>
          <w:u w:val="single"/>
        </w:rPr>
        <w:t>Q</w:t>
      </w:r>
      <w:r w:rsidR="00790324" w:rsidRPr="712AD483">
        <w:rPr>
          <w:b/>
          <w:u w:val="single"/>
        </w:rPr>
        <w:t xml:space="preserve">uestions marked “A” should be completed in the first pass </w:t>
      </w:r>
      <w:r w:rsidR="005555EB" w:rsidRPr="712AD483">
        <w:rPr>
          <w:b/>
          <w:u w:val="single"/>
        </w:rPr>
        <w:t xml:space="preserve">(to assess whether the contract should be pursued and if a </w:t>
      </w:r>
      <w:r w:rsidR="00466CAE" w:rsidRPr="712AD483">
        <w:rPr>
          <w:b/>
          <w:u w:val="single"/>
        </w:rPr>
        <w:t>S</w:t>
      </w:r>
      <w:r w:rsidR="005555EB" w:rsidRPr="712AD483">
        <w:rPr>
          <w:b/>
          <w:u w:val="single"/>
        </w:rPr>
        <w:t xml:space="preserve">ensitive </w:t>
      </w:r>
      <w:r w:rsidR="00466CAE" w:rsidRPr="712AD483">
        <w:rPr>
          <w:b/>
          <w:u w:val="single"/>
        </w:rPr>
        <w:t>U</w:t>
      </w:r>
      <w:r w:rsidR="005555EB" w:rsidRPr="712AD483">
        <w:rPr>
          <w:b/>
          <w:u w:val="single"/>
        </w:rPr>
        <w:t>se review needs to be conducted)</w:t>
      </w:r>
      <w:r w:rsidR="005555EB" w:rsidRPr="712AD483">
        <w:rPr>
          <w:b/>
        </w:rPr>
        <w:t xml:space="preserve"> </w:t>
      </w:r>
      <w:r w:rsidR="00790324">
        <w:t xml:space="preserve">and questions marked “B” </w:t>
      </w:r>
      <w:r w:rsidR="00BD36FB">
        <w:t>can</w:t>
      </w:r>
      <w:r w:rsidR="00790324">
        <w:t xml:space="preserve"> be completed </w:t>
      </w:r>
      <w:r w:rsidR="00F942A9">
        <w:t>on a second pass if the project proceeds past initial stages</w:t>
      </w:r>
      <w:r w:rsidR="00790324">
        <w:t xml:space="preserve">. </w:t>
      </w:r>
    </w:p>
    <w:p w14:paraId="0744BD1E" w14:textId="4E7C00DE" w:rsidR="003C78AD" w:rsidRPr="0006584F" w:rsidRDefault="00815F6A" w:rsidP="00815F6A">
      <w:pPr>
        <w:pStyle w:val="Titre1"/>
        <w:spacing w:before="240"/>
      </w:pPr>
      <w:r w:rsidRPr="0006584F">
        <w:t xml:space="preserve">Section 1: </w:t>
      </w:r>
      <w:r w:rsidR="00482FD1" w:rsidRPr="0006584F">
        <w:t xml:space="preserve">System </w:t>
      </w:r>
      <w:r w:rsidR="00C92C29" w:rsidRPr="0006584F">
        <w:t>Information</w:t>
      </w:r>
    </w:p>
    <w:p w14:paraId="45D43943" w14:textId="11B9F607" w:rsidR="00FD7711" w:rsidRPr="00274E13" w:rsidRDefault="00482FD1" w:rsidP="002F0417">
      <w:pPr>
        <w:pStyle w:val="Titre2"/>
      </w:pPr>
      <w:r w:rsidRPr="00274E13">
        <w:t xml:space="preserve">System </w:t>
      </w:r>
      <w:r w:rsidR="00E23A75" w:rsidRPr="00274E13">
        <w:t>p</w:t>
      </w:r>
      <w:r w:rsidR="00FD7711" w:rsidRPr="00274E13">
        <w:t>rofile</w:t>
      </w:r>
      <w:r w:rsidR="00790324">
        <w:t xml:space="preserve"> -</w:t>
      </w:r>
      <w:r w:rsidR="00E43F88">
        <w:t xml:space="preserve"> </w:t>
      </w:r>
      <w:r w:rsidR="00790324">
        <w:t>A</w:t>
      </w:r>
    </w:p>
    <w:p w14:paraId="5B2D5DE4" w14:textId="70DAFDCA" w:rsidR="009B762C" w:rsidRPr="00274E13" w:rsidRDefault="004D53D8" w:rsidP="00F942A9">
      <w:pPr>
        <w:pStyle w:val="Sectioninstructions"/>
      </w:pPr>
      <w:r w:rsidRPr="00274E13">
        <w:rPr>
          <w:b/>
        </w:rPr>
        <w:t>1.1</w:t>
      </w:r>
      <w:r w:rsidR="000E499C" w:rsidRPr="00274E13">
        <w:t xml:space="preserve"> </w:t>
      </w:r>
      <w:r w:rsidR="00E537F7" w:rsidRPr="00274E13">
        <w:t xml:space="preserve">Complete the </w:t>
      </w:r>
      <w:r w:rsidR="00482FD1" w:rsidRPr="00274E13">
        <w:t>system</w:t>
      </w:r>
      <w:r w:rsidR="00E537F7" w:rsidRPr="00274E13">
        <w:t xml:space="preserve"> information below.</w:t>
      </w:r>
    </w:p>
    <w:tbl>
      <w:tblPr>
        <w:tblStyle w:val="Grilledutableau"/>
        <w:tblW w:w="0" w:type="auto"/>
        <w:tblLook w:val="04A0" w:firstRow="1" w:lastRow="0" w:firstColumn="1" w:lastColumn="0" w:noHBand="0" w:noVBand="1"/>
      </w:tblPr>
      <w:tblGrid>
        <w:gridCol w:w="2848"/>
        <w:gridCol w:w="7222"/>
      </w:tblGrid>
      <w:tr w:rsidR="007B0638" w:rsidRPr="00274E13" w14:paraId="73EE0D06" w14:textId="77777777" w:rsidTr="351EA7FD">
        <w:tc>
          <w:tcPr>
            <w:tcW w:w="2848" w:type="dxa"/>
            <w:tcBorders>
              <w:bottom w:val="single" w:sz="4" w:space="0" w:color="FFFFFF" w:themeColor="background1"/>
            </w:tcBorders>
            <w:shd w:val="clear" w:color="auto" w:fill="002060"/>
          </w:tcPr>
          <w:p w14:paraId="79EE33DC" w14:textId="65B6FFEC" w:rsidR="007B0638" w:rsidRPr="00274E13" w:rsidRDefault="00C22BEB" w:rsidP="004F5D7E">
            <w:pPr>
              <w:pStyle w:val="Tableheading"/>
              <w:rPr>
                <w:sz w:val="20"/>
                <w:szCs w:val="20"/>
              </w:rPr>
            </w:pPr>
            <w:r w:rsidRPr="00274E13">
              <w:rPr>
                <w:sz w:val="20"/>
                <w:szCs w:val="20"/>
              </w:rPr>
              <w:t>System</w:t>
            </w:r>
            <w:r w:rsidR="0079293B">
              <w:rPr>
                <w:sz w:val="20"/>
                <w:szCs w:val="20"/>
              </w:rPr>
              <w:t>/Project</w:t>
            </w:r>
            <w:r w:rsidRPr="00274E13">
              <w:rPr>
                <w:sz w:val="20"/>
                <w:szCs w:val="20"/>
              </w:rPr>
              <w:t xml:space="preserve"> Name</w:t>
            </w:r>
          </w:p>
        </w:tc>
        <w:tc>
          <w:tcPr>
            <w:tcW w:w="7222" w:type="dxa"/>
          </w:tcPr>
          <w:p w14:paraId="42488A4A" w14:textId="4F378760" w:rsidR="007B0638" w:rsidRPr="00274E13" w:rsidRDefault="00092D5C" w:rsidP="004F5D7E">
            <w:pPr>
              <w:rPr>
                <w:sz w:val="20"/>
                <w:szCs w:val="20"/>
              </w:rPr>
            </w:pPr>
            <w:r>
              <w:rPr>
                <w:sz w:val="20"/>
                <w:szCs w:val="20"/>
              </w:rPr>
              <w:t>##SOLUTION_NAME</w:t>
            </w:r>
          </w:p>
        </w:tc>
      </w:tr>
      <w:tr w:rsidR="007B0638" w:rsidRPr="00274E13" w14:paraId="730BA33D" w14:textId="77777777" w:rsidTr="351EA7FD">
        <w:tc>
          <w:tcPr>
            <w:tcW w:w="2848" w:type="dxa"/>
            <w:tcBorders>
              <w:top w:val="single" w:sz="4" w:space="0" w:color="FFFFFF" w:themeColor="background1"/>
              <w:bottom w:val="single" w:sz="4" w:space="0" w:color="FFFFFF" w:themeColor="background1"/>
            </w:tcBorders>
            <w:shd w:val="clear" w:color="auto" w:fill="002060"/>
          </w:tcPr>
          <w:p w14:paraId="7FA6EA9E" w14:textId="4A6D5FAD" w:rsidR="007B0638" w:rsidRPr="00F803EE" w:rsidRDefault="00F803EE" w:rsidP="004F5D7E">
            <w:pPr>
              <w:pStyle w:val="Tableheading"/>
              <w:rPr>
                <w:sz w:val="20"/>
                <w:szCs w:val="20"/>
              </w:rPr>
            </w:pPr>
            <w:r w:rsidRPr="00F803EE">
              <w:rPr>
                <w:sz w:val="20"/>
                <w:szCs w:val="20"/>
              </w:rPr>
              <w:t>Project ID</w:t>
            </w:r>
          </w:p>
        </w:tc>
        <w:tc>
          <w:tcPr>
            <w:tcW w:w="7222" w:type="dxa"/>
          </w:tcPr>
          <w:p w14:paraId="4183A988" w14:textId="788DFCFE" w:rsidR="007B0638" w:rsidRPr="008B6E58" w:rsidRDefault="007B0638" w:rsidP="004F5D7E">
            <w:pPr>
              <w:rPr>
                <w:strike/>
                <w:sz w:val="20"/>
                <w:szCs w:val="20"/>
              </w:rPr>
            </w:pPr>
          </w:p>
        </w:tc>
      </w:tr>
      <w:tr w:rsidR="007B0638" w:rsidRPr="00274E13" w14:paraId="3677DCAF" w14:textId="77777777" w:rsidTr="351EA7FD">
        <w:tc>
          <w:tcPr>
            <w:tcW w:w="2848" w:type="dxa"/>
            <w:tcBorders>
              <w:top w:val="single" w:sz="4" w:space="0" w:color="FFFFFF" w:themeColor="background1"/>
            </w:tcBorders>
            <w:shd w:val="clear" w:color="auto" w:fill="002060"/>
          </w:tcPr>
          <w:p w14:paraId="20825D63" w14:textId="5805092B" w:rsidR="007B0638" w:rsidRPr="00274E13" w:rsidRDefault="00C22BEB" w:rsidP="004F5D7E">
            <w:pPr>
              <w:pStyle w:val="Tableheading"/>
              <w:rPr>
                <w:sz w:val="20"/>
                <w:szCs w:val="20"/>
              </w:rPr>
            </w:pPr>
            <w:r w:rsidRPr="00274E13">
              <w:rPr>
                <w:sz w:val="20"/>
                <w:szCs w:val="20"/>
              </w:rPr>
              <w:t>Team name</w:t>
            </w:r>
          </w:p>
        </w:tc>
        <w:tc>
          <w:tcPr>
            <w:tcW w:w="7222" w:type="dxa"/>
          </w:tcPr>
          <w:p w14:paraId="44456D1D" w14:textId="1D88E291" w:rsidR="007B0638" w:rsidRPr="00274E13" w:rsidRDefault="007B0638" w:rsidP="004F5D7E">
            <w:pPr>
              <w:rPr>
                <w:sz w:val="20"/>
                <w:szCs w:val="20"/>
              </w:rPr>
            </w:pPr>
          </w:p>
        </w:tc>
      </w:tr>
    </w:tbl>
    <w:p w14:paraId="64C8B504" w14:textId="18231C5C" w:rsidR="00046C81" w:rsidRPr="00274E13" w:rsidRDefault="00E537F7" w:rsidP="00F942A9">
      <w:pPr>
        <w:pStyle w:val="Sectioninstructions"/>
      </w:pPr>
      <w:r w:rsidRPr="00274E13">
        <w:t xml:space="preserve">Track </w:t>
      </w:r>
      <w:r w:rsidR="00EC40DA" w:rsidRPr="00274E13">
        <w:t xml:space="preserve">revision history below. </w:t>
      </w:r>
    </w:p>
    <w:tbl>
      <w:tblPr>
        <w:tblStyle w:val="Grilledutableau"/>
        <w:tblW w:w="0" w:type="auto"/>
        <w:tblLook w:val="04A0" w:firstRow="1" w:lastRow="0" w:firstColumn="1" w:lastColumn="0" w:noHBand="0" w:noVBand="1"/>
      </w:tblPr>
      <w:tblGrid>
        <w:gridCol w:w="2848"/>
        <w:gridCol w:w="7222"/>
      </w:tblGrid>
      <w:tr w:rsidR="00046C81" w:rsidRPr="00274E13" w14:paraId="15600CF8" w14:textId="77777777" w:rsidTr="351EA7FD">
        <w:trPr>
          <w:trHeight w:val="530"/>
        </w:trPr>
        <w:tc>
          <w:tcPr>
            <w:tcW w:w="2848" w:type="dxa"/>
            <w:tcBorders>
              <w:bottom w:val="single" w:sz="4" w:space="0" w:color="FFFFFF" w:themeColor="background1"/>
            </w:tcBorders>
            <w:shd w:val="clear" w:color="auto" w:fill="002060"/>
          </w:tcPr>
          <w:p w14:paraId="5104D78C" w14:textId="00DA40D2" w:rsidR="00046C81" w:rsidRPr="00274E13" w:rsidRDefault="00046C81" w:rsidP="004F5D7E">
            <w:pPr>
              <w:pStyle w:val="Tableheading"/>
              <w:rPr>
                <w:sz w:val="20"/>
                <w:szCs w:val="20"/>
              </w:rPr>
            </w:pPr>
            <w:r w:rsidRPr="00274E13">
              <w:rPr>
                <w:sz w:val="20"/>
                <w:szCs w:val="20"/>
              </w:rPr>
              <w:t>Authors</w:t>
            </w:r>
          </w:p>
        </w:tc>
        <w:tc>
          <w:tcPr>
            <w:tcW w:w="7222" w:type="dxa"/>
          </w:tcPr>
          <w:p w14:paraId="41CDF5EB" w14:textId="4F007DFA" w:rsidR="00046C81" w:rsidRPr="00274E13" w:rsidRDefault="00046C81" w:rsidP="004F5D7E">
            <w:pPr>
              <w:rPr>
                <w:sz w:val="20"/>
                <w:szCs w:val="20"/>
              </w:rPr>
            </w:pPr>
          </w:p>
        </w:tc>
      </w:tr>
      <w:tr w:rsidR="00046C81" w:rsidRPr="00274E13" w14:paraId="72EBD875" w14:textId="77777777" w:rsidTr="351EA7FD">
        <w:tc>
          <w:tcPr>
            <w:tcW w:w="2848" w:type="dxa"/>
            <w:tcBorders>
              <w:top w:val="single" w:sz="4" w:space="0" w:color="FFFFFF" w:themeColor="background1"/>
              <w:bottom w:val="single" w:sz="4" w:space="0" w:color="FFFFFF" w:themeColor="background1"/>
            </w:tcBorders>
            <w:shd w:val="clear" w:color="auto" w:fill="002060"/>
          </w:tcPr>
          <w:p w14:paraId="20DE3C58" w14:textId="48DAD20D" w:rsidR="00046C81" w:rsidRPr="00E13747" w:rsidRDefault="00046C81" w:rsidP="004F5D7E">
            <w:pPr>
              <w:pStyle w:val="Tableheading"/>
              <w:rPr>
                <w:sz w:val="20"/>
                <w:szCs w:val="20"/>
              </w:rPr>
            </w:pPr>
            <w:r w:rsidRPr="00E13747">
              <w:rPr>
                <w:sz w:val="20"/>
                <w:szCs w:val="20"/>
              </w:rPr>
              <w:t>Last updated</w:t>
            </w:r>
          </w:p>
        </w:tc>
        <w:tc>
          <w:tcPr>
            <w:tcW w:w="7222" w:type="dxa"/>
          </w:tcPr>
          <w:p w14:paraId="08BDC2EE" w14:textId="1731D6BF" w:rsidR="00046C81" w:rsidRPr="008B6E58" w:rsidRDefault="00046C81" w:rsidP="004F5D7E">
            <w:pPr>
              <w:rPr>
                <w:strike/>
                <w:sz w:val="20"/>
                <w:szCs w:val="20"/>
              </w:rPr>
            </w:pPr>
          </w:p>
        </w:tc>
      </w:tr>
    </w:tbl>
    <w:p w14:paraId="69C16A11" w14:textId="0C932DF2" w:rsidR="00046C81" w:rsidRPr="00274E13" w:rsidRDefault="0064709C" w:rsidP="00F942A9">
      <w:pPr>
        <w:pStyle w:val="Sectioninstructions"/>
      </w:pPr>
      <w:r w:rsidRPr="00274E13">
        <w:t>Identify</w:t>
      </w:r>
      <w:r w:rsidR="00461DF6" w:rsidRPr="00274E13">
        <w:t xml:space="preserve"> the individuals who will review your Impact Assessment when it is completed. </w:t>
      </w:r>
    </w:p>
    <w:tbl>
      <w:tblPr>
        <w:tblStyle w:val="Grilledutableau"/>
        <w:tblW w:w="0" w:type="auto"/>
        <w:tblLook w:val="04A0" w:firstRow="1" w:lastRow="0" w:firstColumn="1" w:lastColumn="0" w:noHBand="0" w:noVBand="1"/>
      </w:tblPr>
      <w:tblGrid>
        <w:gridCol w:w="2848"/>
        <w:gridCol w:w="7222"/>
      </w:tblGrid>
      <w:tr w:rsidR="00046C81" w:rsidRPr="00274E13" w14:paraId="5AE469A8" w14:textId="77777777" w:rsidTr="15056754">
        <w:tc>
          <w:tcPr>
            <w:tcW w:w="2848" w:type="dxa"/>
            <w:tcBorders>
              <w:bottom w:val="single" w:sz="4" w:space="0" w:color="FFFFFF" w:themeColor="background1"/>
            </w:tcBorders>
            <w:shd w:val="clear" w:color="auto" w:fill="002060"/>
          </w:tcPr>
          <w:p w14:paraId="3C0EF07B" w14:textId="7D4991F8" w:rsidR="00046C81" w:rsidRPr="00274E13" w:rsidRDefault="00B36D97" w:rsidP="004F5D7E">
            <w:pPr>
              <w:pStyle w:val="Tableheading"/>
              <w:rPr>
                <w:sz w:val="20"/>
                <w:szCs w:val="20"/>
              </w:rPr>
            </w:pPr>
            <w:r w:rsidRPr="00274E13">
              <w:rPr>
                <w:sz w:val="20"/>
                <w:szCs w:val="20"/>
              </w:rPr>
              <w:t>Program Manager (PM)</w:t>
            </w:r>
          </w:p>
        </w:tc>
        <w:tc>
          <w:tcPr>
            <w:tcW w:w="7222" w:type="dxa"/>
          </w:tcPr>
          <w:p w14:paraId="242C8483" w14:textId="66B6B0B9" w:rsidR="00046C81" w:rsidRPr="00274E13" w:rsidRDefault="00046C81" w:rsidP="004F5D7E">
            <w:pPr>
              <w:rPr>
                <w:sz w:val="20"/>
                <w:szCs w:val="20"/>
              </w:rPr>
            </w:pPr>
          </w:p>
        </w:tc>
      </w:tr>
      <w:tr w:rsidR="00046C81" w:rsidRPr="00274E13" w14:paraId="15673923" w14:textId="77777777" w:rsidTr="15056754">
        <w:tc>
          <w:tcPr>
            <w:tcW w:w="2848" w:type="dxa"/>
            <w:tcBorders>
              <w:top w:val="single" w:sz="4" w:space="0" w:color="FFFFFF" w:themeColor="background1"/>
              <w:bottom w:val="single" w:sz="4" w:space="0" w:color="FFFFFF" w:themeColor="background1"/>
            </w:tcBorders>
            <w:shd w:val="clear" w:color="auto" w:fill="002060"/>
          </w:tcPr>
          <w:p w14:paraId="07B64A98" w14:textId="051C2162" w:rsidR="00046C81" w:rsidRPr="00274E13" w:rsidRDefault="15056754" w:rsidP="004F5D7E">
            <w:pPr>
              <w:pStyle w:val="Tableheading"/>
              <w:rPr>
                <w:sz w:val="20"/>
                <w:szCs w:val="20"/>
              </w:rPr>
            </w:pPr>
            <w:r w:rsidRPr="15056754">
              <w:rPr>
                <w:sz w:val="20"/>
                <w:szCs w:val="20"/>
              </w:rPr>
              <w:t xml:space="preserve">RAI Champ </w:t>
            </w:r>
          </w:p>
        </w:tc>
        <w:tc>
          <w:tcPr>
            <w:tcW w:w="7222" w:type="dxa"/>
          </w:tcPr>
          <w:p w14:paraId="775866A8" w14:textId="50C1E2A8" w:rsidR="00046C81" w:rsidRPr="00274E13" w:rsidRDefault="00046C81" w:rsidP="004F5D7E">
            <w:pPr>
              <w:rPr>
                <w:sz w:val="20"/>
                <w:szCs w:val="20"/>
              </w:rPr>
            </w:pPr>
          </w:p>
        </w:tc>
      </w:tr>
      <w:tr w:rsidR="00046C81" w:rsidRPr="00274E13" w14:paraId="1BD9E7FD" w14:textId="77777777" w:rsidTr="15056754">
        <w:trPr>
          <w:trHeight w:val="809"/>
        </w:trPr>
        <w:tc>
          <w:tcPr>
            <w:tcW w:w="2848" w:type="dxa"/>
            <w:tcBorders>
              <w:top w:val="single" w:sz="4" w:space="0" w:color="FFFFFF" w:themeColor="background1"/>
              <w:bottom w:val="single" w:sz="4" w:space="0" w:color="FFFFFF" w:themeColor="background1"/>
            </w:tcBorders>
            <w:shd w:val="clear" w:color="auto" w:fill="002060"/>
          </w:tcPr>
          <w:p w14:paraId="3407C22A" w14:textId="4CDBBD91" w:rsidR="00046C81" w:rsidRPr="00274E13" w:rsidRDefault="00B156A4" w:rsidP="004F5D7E">
            <w:pPr>
              <w:pStyle w:val="Tableheading"/>
              <w:rPr>
                <w:sz w:val="20"/>
                <w:szCs w:val="20"/>
              </w:rPr>
            </w:pPr>
            <w:r w:rsidRPr="00274E13">
              <w:rPr>
                <w:sz w:val="20"/>
                <w:szCs w:val="20"/>
              </w:rPr>
              <w:lastRenderedPageBreak/>
              <w:t>Key team members</w:t>
            </w:r>
          </w:p>
        </w:tc>
        <w:tc>
          <w:tcPr>
            <w:tcW w:w="7222" w:type="dxa"/>
          </w:tcPr>
          <w:p w14:paraId="28B0A5EB" w14:textId="3F6974E3" w:rsidR="00046C81" w:rsidRPr="00274E13" w:rsidRDefault="00046C81" w:rsidP="004F5D7E">
            <w:pPr>
              <w:rPr>
                <w:sz w:val="20"/>
                <w:szCs w:val="20"/>
              </w:rPr>
            </w:pPr>
          </w:p>
        </w:tc>
      </w:tr>
      <w:tr w:rsidR="00B156A4" w:rsidRPr="00274E13" w14:paraId="665EA473" w14:textId="77777777" w:rsidTr="15056754">
        <w:trPr>
          <w:trHeight w:val="800"/>
        </w:trPr>
        <w:tc>
          <w:tcPr>
            <w:tcW w:w="2848" w:type="dxa"/>
            <w:tcBorders>
              <w:top w:val="single" w:sz="4" w:space="0" w:color="FFFFFF" w:themeColor="background1"/>
            </w:tcBorders>
            <w:shd w:val="clear" w:color="auto" w:fill="002060"/>
          </w:tcPr>
          <w:p w14:paraId="0E5F89F7" w14:textId="0FE7B13F" w:rsidR="00B156A4" w:rsidRPr="00274E13" w:rsidRDefault="00B156A4" w:rsidP="004F5D7E">
            <w:pPr>
              <w:pStyle w:val="Tableheading"/>
              <w:rPr>
                <w:sz w:val="20"/>
                <w:szCs w:val="20"/>
              </w:rPr>
            </w:pPr>
            <w:r w:rsidRPr="00274E13">
              <w:rPr>
                <w:sz w:val="20"/>
                <w:szCs w:val="20"/>
              </w:rPr>
              <w:t>Others designated by your organization</w:t>
            </w:r>
          </w:p>
        </w:tc>
        <w:tc>
          <w:tcPr>
            <w:tcW w:w="7222" w:type="dxa"/>
          </w:tcPr>
          <w:p w14:paraId="023C8248" w14:textId="4C93392A" w:rsidR="00B156A4" w:rsidRPr="00274E13" w:rsidRDefault="00B156A4" w:rsidP="004F5D7E">
            <w:pPr>
              <w:rPr>
                <w:sz w:val="20"/>
                <w:szCs w:val="20"/>
              </w:rPr>
            </w:pPr>
          </w:p>
        </w:tc>
      </w:tr>
    </w:tbl>
    <w:p w14:paraId="1A7B2E10" w14:textId="18AF88E9" w:rsidR="003842D7" w:rsidRPr="00C24521" w:rsidRDefault="003842D7">
      <w:pPr>
        <w:rPr>
          <w:rFonts w:asciiTheme="majorHAnsi" w:eastAsiaTheme="majorEastAsia" w:hAnsiTheme="majorHAnsi" w:cstheme="majorBidi"/>
          <w:b/>
          <w:bCs/>
          <w:color w:val="0038A8"/>
          <w:sz w:val="26"/>
          <w:szCs w:val="26"/>
          <w:highlight w:val="yellow"/>
        </w:rPr>
      </w:pPr>
    </w:p>
    <w:p w14:paraId="79230B26" w14:textId="59BFB53A" w:rsidR="000406F1" w:rsidRPr="00274E13" w:rsidRDefault="05D98632" w:rsidP="002F0417">
      <w:pPr>
        <w:pStyle w:val="Titre2"/>
      </w:pPr>
      <w:r>
        <w:t>Type of engagement</w:t>
      </w:r>
      <w:r w:rsidR="5F2554BA">
        <w:t xml:space="preserve"> - A</w:t>
      </w:r>
    </w:p>
    <w:p w14:paraId="2BAF10FD" w14:textId="622EA6C0" w:rsidR="00C937B7" w:rsidRPr="00274E13" w:rsidRDefault="004D53D8" w:rsidP="00F942A9">
      <w:pPr>
        <w:pStyle w:val="Sectioninstructions"/>
      </w:pPr>
      <w:r w:rsidRPr="00274E13">
        <w:rPr>
          <w:b/>
        </w:rPr>
        <w:t>1.2</w:t>
      </w:r>
      <w:r w:rsidRPr="00274E13">
        <w:t xml:space="preserve"> </w:t>
      </w:r>
      <w:r w:rsidR="00BB70DD" w:rsidRPr="00274E13">
        <w:t xml:space="preserve">Indicate the </w:t>
      </w:r>
      <w:r w:rsidR="004775EB">
        <w:t>type of engagement</w:t>
      </w:r>
      <w:r w:rsidR="009D31C1">
        <w:t xml:space="preserve"> below.</w:t>
      </w:r>
    </w:p>
    <w:tbl>
      <w:tblPr>
        <w:tblStyle w:val="Grilledutableau"/>
        <w:tblW w:w="0" w:type="auto"/>
        <w:tblLook w:val="04A0" w:firstRow="1" w:lastRow="0" w:firstColumn="1" w:lastColumn="0" w:noHBand="0" w:noVBand="1"/>
      </w:tblPr>
      <w:tblGrid>
        <w:gridCol w:w="1345"/>
        <w:gridCol w:w="8725"/>
      </w:tblGrid>
      <w:tr w:rsidR="006E47B7" w:rsidRPr="00274E13" w14:paraId="02CD4B05" w14:textId="77777777" w:rsidTr="092A5F14">
        <w:tc>
          <w:tcPr>
            <w:tcW w:w="1345" w:type="dxa"/>
            <w:tcBorders>
              <w:right w:val="single" w:sz="4" w:space="0" w:color="FFFFFF" w:themeColor="background1"/>
            </w:tcBorders>
            <w:shd w:val="clear" w:color="auto" w:fill="002060"/>
          </w:tcPr>
          <w:p w14:paraId="7CF69A30" w14:textId="619BB153" w:rsidR="006E47B7" w:rsidRPr="00274E13" w:rsidRDefault="006E47B7" w:rsidP="004F5D7E">
            <w:pPr>
              <w:pStyle w:val="Tableheading"/>
              <w:rPr>
                <w:sz w:val="20"/>
                <w:szCs w:val="20"/>
              </w:rPr>
            </w:pPr>
            <w:r w:rsidRPr="00274E13">
              <w:rPr>
                <w:sz w:val="20"/>
                <w:szCs w:val="20"/>
              </w:rPr>
              <w:t>Date</w:t>
            </w:r>
          </w:p>
        </w:tc>
        <w:tc>
          <w:tcPr>
            <w:tcW w:w="8725" w:type="dxa"/>
            <w:tcBorders>
              <w:left w:val="single" w:sz="4" w:space="0" w:color="FFFFFF" w:themeColor="background1"/>
            </w:tcBorders>
            <w:shd w:val="clear" w:color="auto" w:fill="002060"/>
          </w:tcPr>
          <w:p w14:paraId="1B861B2D" w14:textId="12F53968" w:rsidR="006E47B7" w:rsidRPr="00274E13" w:rsidRDefault="006E47B7" w:rsidP="004F5D7E">
            <w:pPr>
              <w:pStyle w:val="Tableheading"/>
              <w:rPr>
                <w:sz w:val="20"/>
                <w:szCs w:val="20"/>
              </w:rPr>
            </w:pPr>
            <w:r w:rsidRPr="00274E13">
              <w:rPr>
                <w:sz w:val="20"/>
                <w:szCs w:val="20"/>
              </w:rPr>
              <w:t>Lifecycle Stage</w:t>
            </w:r>
          </w:p>
        </w:tc>
      </w:tr>
      <w:tr w:rsidR="001A1908" w:rsidRPr="00274E13" w14:paraId="51480A4D" w14:textId="77777777" w:rsidTr="092A5F14">
        <w:tc>
          <w:tcPr>
            <w:tcW w:w="1345" w:type="dxa"/>
          </w:tcPr>
          <w:p w14:paraId="18C39EBD" w14:textId="69BF667A" w:rsidR="001A1908" w:rsidRPr="00274E13" w:rsidRDefault="001A1908" w:rsidP="004F5D7E">
            <w:pPr>
              <w:rPr>
                <w:sz w:val="20"/>
                <w:szCs w:val="20"/>
              </w:rPr>
            </w:pPr>
          </w:p>
        </w:tc>
        <w:tc>
          <w:tcPr>
            <w:tcW w:w="8725" w:type="dxa"/>
          </w:tcPr>
          <w:p w14:paraId="23AD7AAD" w14:textId="2DC32F3E" w:rsidR="001A1908" w:rsidRPr="00274E13" w:rsidRDefault="009D31C1" w:rsidP="004F5D7E">
            <w:pPr>
              <w:rPr>
                <w:sz w:val="20"/>
                <w:szCs w:val="20"/>
              </w:rPr>
            </w:pPr>
            <w:r>
              <w:rPr>
                <w:rFonts w:ascii="Segoe UI" w:hAnsi="Segoe UI" w:cs="Segoe UI"/>
                <w:b/>
                <w:bCs/>
                <w:color w:val="000000" w:themeColor="text1"/>
                <w:kern w:val="24"/>
                <w:sz w:val="20"/>
                <w:szCs w:val="20"/>
                <w:lang w:val="en-GB"/>
              </w:rPr>
              <w:t>Pr</w:t>
            </w:r>
            <w:r w:rsidR="001A1908" w:rsidRPr="00274E13">
              <w:rPr>
                <w:rFonts w:ascii="Segoe UI" w:hAnsi="Segoe UI" w:cs="Segoe UI"/>
                <w:b/>
                <w:bCs/>
                <w:color w:val="000000" w:themeColor="text1"/>
                <w:kern w:val="24"/>
                <w:sz w:val="20"/>
                <w:szCs w:val="20"/>
                <w:lang w:val="en-GB"/>
              </w:rPr>
              <w:t>e</w:t>
            </w:r>
            <w:r>
              <w:rPr>
                <w:rFonts w:ascii="Segoe UI" w:hAnsi="Segoe UI" w:cs="Segoe UI"/>
                <w:b/>
                <w:bCs/>
                <w:color w:val="000000" w:themeColor="text1"/>
                <w:kern w:val="24"/>
                <w:sz w:val="20"/>
                <w:szCs w:val="20"/>
                <w:lang w:val="en-GB"/>
              </w:rPr>
              <w:t xml:space="preserve">-sales </w:t>
            </w:r>
            <w:r w:rsidR="001A1908" w:rsidRPr="00274E13">
              <w:rPr>
                <w:rFonts w:ascii="Segoe UI" w:hAnsi="Segoe UI" w:cs="Segoe UI"/>
                <w:b/>
                <w:bCs/>
                <w:color w:val="000000" w:themeColor="text1"/>
                <w:kern w:val="24"/>
                <w:sz w:val="20"/>
                <w:szCs w:val="20"/>
                <w:lang w:val="en-GB"/>
              </w:rPr>
              <w:t xml:space="preserve">Proof of concept (POC). </w:t>
            </w:r>
          </w:p>
        </w:tc>
      </w:tr>
      <w:tr w:rsidR="001A1908" w:rsidRPr="00274E13" w14:paraId="5FB3101B" w14:textId="77777777" w:rsidTr="092A5F14">
        <w:tc>
          <w:tcPr>
            <w:tcW w:w="1345" w:type="dxa"/>
          </w:tcPr>
          <w:p w14:paraId="53C00270" w14:textId="0401983F" w:rsidR="001A1908" w:rsidRPr="00274E13" w:rsidRDefault="001A1908" w:rsidP="004F5D7E">
            <w:pPr>
              <w:rPr>
                <w:sz w:val="20"/>
                <w:szCs w:val="20"/>
              </w:rPr>
            </w:pPr>
          </w:p>
        </w:tc>
        <w:tc>
          <w:tcPr>
            <w:tcW w:w="8725" w:type="dxa"/>
          </w:tcPr>
          <w:p w14:paraId="082A740F" w14:textId="1C4F9555" w:rsidR="001A1908" w:rsidRPr="00274E13" w:rsidRDefault="6F5531AB" w:rsidP="00142E5F">
            <w:pPr>
              <w:spacing w:after="200" w:line="276" w:lineRule="auto"/>
              <w:rPr>
                <w:rFonts w:ascii="Segoe UI" w:hAnsi="Segoe UI" w:cs="Segoe UI"/>
                <w:b/>
                <w:bCs/>
                <w:color w:val="000000" w:themeColor="text1"/>
                <w:sz w:val="20"/>
                <w:szCs w:val="20"/>
                <w:lang w:val="en-GB"/>
              </w:rPr>
            </w:pPr>
            <w:r w:rsidRPr="0F8BBE7F">
              <w:rPr>
                <w:rFonts w:ascii="Segoe UI" w:hAnsi="Segoe UI" w:cs="Segoe UI"/>
                <w:b/>
                <w:bCs/>
                <w:color w:val="000000" w:themeColor="text1"/>
                <w:sz w:val="20"/>
                <w:szCs w:val="20"/>
                <w:lang w:val="en-GB"/>
              </w:rPr>
              <w:t>Pilot</w:t>
            </w:r>
            <w:r w:rsidR="23AB97E2" w:rsidRPr="0F8BBE7F">
              <w:rPr>
                <w:rFonts w:ascii="Segoe UI" w:hAnsi="Segoe UI" w:cs="Segoe UI"/>
                <w:b/>
                <w:bCs/>
                <w:color w:val="000000" w:themeColor="text1"/>
                <w:sz w:val="20"/>
                <w:szCs w:val="20"/>
                <w:lang w:val="en-GB"/>
              </w:rPr>
              <w:t>.</w:t>
            </w:r>
          </w:p>
        </w:tc>
      </w:tr>
      <w:tr w:rsidR="001A1908" w:rsidRPr="00274E13" w14:paraId="73CC53ED" w14:textId="77777777" w:rsidTr="092A5F14">
        <w:tc>
          <w:tcPr>
            <w:tcW w:w="1345" w:type="dxa"/>
          </w:tcPr>
          <w:p w14:paraId="737DBF89" w14:textId="6A10F4ED" w:rsidR="001A1908" w:rsidRPr="00274E13" w:rsidRDefault="001A1908" w:rsidP="004F5D7E">
            <w:pPr>
              <w:rPr>
                <w:sz w:val="20"/>
                <w:szCs w:val="20"/>
              </w:rPr>
            </w:pPr>
          </w:p>
        </w:tc>
        <w:tc>
          <w:tcPr>
            <w:tcW w:w="8725" w:type="dxa"/>
          </w:tcPr>
          <w:p w14:paraId="3A29E1E8" w14:textId="3DF97AB7" w:rsidR="001A1908" w:rsidRPr="00274E13" w:rsidRDefault="6F5531AB" w:rsidP="092A5F14">
            <w:pPr>
              <w:rPr>
                <w:b/>
                <w:bCs/>
                <w:sz w:val="20"/>
                <w:szCs w:val="20"/>
              </w:rPr>
            </w:pPr>
            <w:r w:rsidRPr="092A5F14">
              <w:rPr>
                <w:b/>
                <w:bCs/>
                <w:sz w:val="20"/>
                <w:szCs w:val="20"/>
              </w:rPr>
              <w:t>MVP</w:t>
            </w:r>
            <w:r w:rsidR="41445FAD" w:rsidRPr="092A5F14">
              <w:rPr>
                <w:b/>
                <w:bCs/>
                <w:sz w:val="20"/>
                <w:szCs w:val="20"/>
              </w:rPr>
              <w:t>.</w:t>
            </w:r>
          </w:p>
        </w:tc>
      </w:tr>
      <w:tr w:rsidR="001A1908" w:rsidRPr="00274E13" w14:paraId="124FE77C" w14:textId="77777777" w:rsidTr="092A5F14">
        <w:tc>
          <w:tcPr>
            <w:tcW w:w="1345" w:type="dxa"/>
          </w:tcPr>
          <w:p w14:paraId="00BC925A" w14:textId="4D0FD1E6" w:rsidR="001A1908" w:rsidRPr="00274E13" w:rsidRDefault="001A1908" w:rsidP="004F5D7E">
            <w:pPr>
              <w:rPr>
                <w:sz w:val="20"/>
                <w:szCs w:val="20"/>
              </w:rPr>
            </w:pPr>
          </w:p>
        </w:tc>
        <w:tc>
          <w:tcPr>
            <w:tcW w:w="8725" w:type="dxa"/>
          </w:tcPr>
          <w:p w14:paraId="5D4745DC" w14:textId="46645DE2" w:rsidR="001A1908" w:rsidRPr="00274E13" w:rsidRDefault="6F5531AB" w:rsidP="092A5F14">
            <w:pPr>
              <w:rPr>
                <w:b/>
                <w:bCs/>
                <w:sz w:val="20"/>
                <w:szCs w:val="20"/>
              </w:rPr>
            </w:pPr>
            <w:r w:rsidRPr="092A5F14">
              <w:rPr>
                <w:b/>
                <w:bCs/>
                <w:sz w:val="20"/>
                <w:szCs w:val="20"/>
              </w:rPr>
              <w:t>Phase 1 of a committed project.</w:t>
            </w:r>
          </w:p>
        </w:tc>
      </w:tr>
      <w:tr w:rsidR="001A1908" w:rsidRPr="00274E13" w14:paraId="5D7B0774" w14:textId="77777777" w:rsidTr="092A5F14">
        <w:tc>
          <w:tcPr>
            <w:tcW w:w="1345" w:type="dxa"/>
          </w:tcPr>
          <w:p w14:paraId="1E7047D5" w14:textId="19F634BC" w:rsidR="001A1908" w:rsidRPr="00274E13" w:rsidRDefault="001A1908" w:rsidP="004F5D7E">
            <w:pPr>
              <w:rPr>
                <w:sz w:val="20"/>
                <w:szCs w:val="20"/>
              </w:rPr>
            </w:pPr>
          </w:p>
        </w:tc>
        <w:tc>
          <w:tcPr>
            <w:tcW w:w="8725" w:type="dxa"/>
          </w:tcPr>
          <w:p w14:paraId="54806A4E" w14:textId="45F862E6" w:rsidR="001A1908" w:rsidRPr="00274E13" w:rsidRDefault="68BB87F9" w:rsidP="092A5F14">
            <w:pPr>
              <w:rPr>
                <w:b/>
                <w:bCs/>
                <w:sz w:val="20"/>
                <w:szCs w:val="20"/>
              </w:rPr>
            </w:pPr>
            <w:r w:rsidRPr="092A5F14">
              <w:rPr>
                <w:b/>
                <w:bCs/>
                <w:sz w:val="20"/>
                <w:szCs w:val="20"/>
              </w:rPr>
              <w:t>Co-innovation engagement.</w:t>
            </w:r>
          </w:p>
        </w:tc>
      </w:tr>
      <w:tr w:rsidR="001A1908" w:rsidRPr="00274E13" w14:paraId="5DD6769F" w14:textId="77777777" w:rsidTr="092A5F14">
        <w:tc>
          <w:tcPr>
            <w:tcW w:w="1345" w:type="dxa"/>
          </w:tcPr>
          <w:p w14:paraId="1C0F31D3" w14:textId="7FADF804" w:rsidR="001A1908" w:rsidRPr="00274E13" w:rsidRDefault="001A1908" w:rsidP="004F5D7E">
            <w:pPr>
              <w:rPr>
                <w:sz w:val="20"/>
                <w:szCs w:val="20"/>
              </w:rPr>
            </w:pPr>
          </w:p>
        </w:tc>
        <w:tc>
          <w:tcPr>
            <w:tcW w:w="8725" w:type="dxa"/>
          </w:tcPr>
          <w:p w14:paraId="0DF7286C" w14:textId="3DF7702E" w:rsidR="001A1908" w:rsidRPr="00274E13" w:rsidRDefault="68BB87F9" w:rsidP="092A5F14">
            <w:pPr>
              <w:rPr>
                <w:b/>
                <w:bCs/>
                <w:sz w:val="20"/>
                <w:szCs w:val="20"/>
              </w:rPr>
            </w:pPr>
            <w:r w:rsidRPr="092A5F14">
              <w:rPr>
                <w:b/>
                <w:bCs/>
                <w:sz w:val="20"/>
                <w:szCs w:val="20"/>
              </w:rPr>
              <w:t xml:space="preserve">Other: </w:t>
            </w:r>
          </w:p>
        </w:tc>
      </w:tr>
    </w:tbl>
    <w:p w14:paraId="660ADA6B" w14:textId="0C22E308" w:rsidR="5BE9E6AF" w:rsidRPr="006449B9" w:rsidRDefault="5BE9E6AF" w:rsidP="007A1698">
      <w:pPr>
        <w:rPr>
          <w:szCs w:val="20"/>
        </w:rPr>
      </w:pPr>
      <w:r w:rsidRPr="0F8BBE7F">
        <w:rPr>
          <w:i/>
          <w:iCs/>
          <w:color w:val="0070C0"/>
          <w:sz w:val="20"/>
          <w:szCs w:val="20"/>
        </w:rPr>
        <w:t>Select the description</w:t>
      </w:r>
      <w:r w:rsidR="4AFBB811" w:rsidRPr="0F8BBE7F">
        <w:rPr>
          <w:i/>
          <w:iCs/>
          <w:color w:val="0070C0"/>
          <w:sz w:val="20"/>
          <w:szCs w:val="20"/>
        </w:rPr>
        <w:t>(s)</w:t>
      </w:r>
      <w:r w:rsidRPr="0F8BBE7F">
        <w:rPr>
          <w:i/>
          <w:iCs/>
          <w:color w:val="0070C0"/>
          <w:sz w:val="20"/>
          <w:szCs w:val="20"/>
        </w:rPr>
        <w:t xml:space="preserve"> which best describes the en</w:t>
      </w:r>
      <w:r w:rsidR="6F5531AB" w:rsidRPr="007A1698">
        <w:rPr>
          <w:i/>
          <w:iCs/>
          <w:color w:val="0070C0"/>
          <w:sz w:val="20"/>
          <w:szCs w:val="20"/>
        </w:rPr>
        <w:t>gagement below</w:t>
      </w:r>
      <w:r w:rsidR="6DA67CED" w:rsidRPr="0F8BBE7F">
        <w:rPr>
          <w:i/>
          <w:iCs/>
          <w:color w:val="0070C0"/>
          <w:sz w:val="20"/>
          <w:szCs w:val="20"/>
        </w:rPr>
        <w:t>:</w:t>
      </w:r>
    </w:p>
    <w:tbl>
      <w:tblPr>
        <w:tblStyle w:val="Grilledutableau"/>
        <w:tblW w:w="0" w:type="auto"/>
        <w:tblLook w:val="04A0" w:firstRow="1" w:lastRow="0" w:firstColumn="1" w:lastColumn="0" w:noHBand="0" w:noVBand="1"/>
      </w:tblPr>
      <w:tblGrid>
        <w:gridCol w:w="1345"/>
        <w:gridCol w:w="8725"/>
      </w:tblGrid>
      <w:tr w:rsidR="0F8BBE7F" w14:paraId="59DAFBB0" w14:textId="77777777" w:rsidTr="0F8BBE7F">
        <w:trPr>
          <w:trHeight w:val="300"/>
        </w:trPr>
        <w:tc>
          <w:tcPr>
            <w:tcW w:w="1345" w:type="dxa"/>
            <w:tcBorders>
              <w:right w:val="single" w:sz="4" w:space="0" w:color="FFFFFF" w:themeColor="background1"/>
            </w:tcBorders>
            <w:shd w:val="clear" w:color="auto" w:fill="002060"/>
          </w:tcPr>
          <w:p w14:paraId="72FAC3B3" w14:textId="47B28866" w:rsidR="0F5D2F99" w:rsidRDefault="0F5D2F99" w:rsidP="007A1698">
            <w:pPr>
              <w:pStyle w:val="Tableheading"/>
              <w:rPr>
                <w:sz w:val="20"/>
                <w:szCs w:val="20"/>
              </w:rPr>
            </w:pPr>
            <w:r w:rsidRPr="0F8BBE7F">
              <w:rPr>
                <w:sz w:val="20"/>
                <w:szCs w:val="20"/>
              </w:rPr>
              <w:t>Check all that apply</w:t>
            </w:r>
          </w:p>
        </w:tc>
        <w:tc>
          <w:tcPr>
            <w:tcW w:w="8725" w:type="dxa"/>
            <w:tcBorders>
              <w:left w:val="single" w:sz="4" w:space="0" w:color="FFFFFF" w:themeColor="background1"/>
            </w:tcBorders>
            <w:shd w:val="clear" w:color="auto" w:fill="002060"/>
          </w:tcPr>
          <w:p w14:paraId="7E44FA08" w14:textId="7AE39BA7" w:rsidR="3D5030F6" w:rsidRDefault="3D5030F6" w:rsidP="0F8BBE7F">
            <w:pPr>
              <w:pStyle w:val="Tableheading"/>
              <w:rPr>
                <w:sz w:val="20"/>
                <w:szCs w:val="20"/>
              </w:rPr>
            </w:pPr>
            <w:r w:rsidRPr="0F8BBE7F">
              <w:rPr>
                <w:sz w:val="20"/>
                <w:szCs w:val="20"/>
              </w:rPr>
              <w:t>Type of Engagement</w:t>
            </w:r>
          </w:p>
        </w:tc>
      </w:tr>
      <w:tr w:rsidR="0F8BBE7F" w14:paraId="2E4F62B5" w14:textId="77777777" w:rsidTr="0F8BBE7F">
        <w:trPr>
          <w:trHeight w:val="300"/>
        </w:trPr>
        <w:tc>
          <w:tcPr>
            <w:tcW w:w="1345" w:type="dxa"/>
          </w:tcPr>
          <w:p w14:paraId="312BC0E1" w14:textId="69BF667A" w:rsidR="0F8BBE7F" w:rsidRDefault="0F8BBE7F" w:rsidP="0F8BBE7F">
            <w:pPr>
              <w:rPr>
                <w:sz w:val="20"/>
                <w:szCs w:val="20"/>
              </w:rPr>
            </w:pPr>
          </w:p>
        </w:tc>
        <w:tc>
          <w:tcPr>
            <w:tcW w:w="8725" w:type="dxa"/>
          </w:tcPr>
          <w:p w14:paraId="1FA92209" w14:textId="6E223419" w:rsidR="242FCA04" w:rsidRDefault="242FCA04" w:rsidP="007A1698">
            <w:pPr>
              <w:spacing w:after="200" w:line="276" w:lineRule="auto"/>
              <w:rPr>
                <w:rFonts w:ascii="Segoe UI" w:hAnsi="Segoe UI" w:cs="Segoe UI"/>
                <w:b/>
                <w:bCs/>
                <w:color w:val="000000" w:themeColor="text1"/>
                <w:sz w:val="20"/>
                <w:szCs w:val="20"/>
                <w:lang w:val="en-GB"/>
              </w:rPr>
            </w:pPr>
            <w:r w:rsidRPr="0F8BBE7F">
              <w:rPr>
                <w:rFonts w:ascii="Segoe UI" w:hAnsi="Segoe UI" w:cs="Segoe UI"/>
                <w:b/>
                <w:bCs/>
                <w:color w:val="000000" w:themeColor="text1"/>
                <w:sz w:val="20"/>
                <w:szCs w:val="20"/>
                <w:lang w:val="en-GB"/>
              </w:rPr>
              <w:t>Partner led</w:t>
            </w:r>
            <w:r w:rsidR="6633C9CD" w:rsidRPr="0F8BBE7F">
              <w:rPr>
                <w:rFonts w:ascii="Segoe UI" w:hAnsi="Segoe UI" w:cs="Segoe UI"/>
                <w:b/>
                <w:bCs/>
                <w:color w:val="000000" w:themeColor="text1"/>
                <w:sz w:val="20"/>
                <w:szCs w:val="20"/>
                <w:lang w:val="en-GB"/>
              </w:rPr>
              <w:t>.</w:t>
            </w:r>
          </w:p>
        </w:tc>
      </w:tr>
      <w:tr w:rsidR="0F8BBE7F" w14:paraId="23708399" w14:textId="77777777" w:rsidTr="0F8BBE7F">
        <w:trPr>
          <w:trHeight w:val="300"/>
        </w:trPr>
        <w:tc>
          <w:tcPr>
            <w:tcW w:w="1345" w:type="dxa"/>
          </w:tcPr>
          <w:p w14:paraId="3A94162E" w14:textId="0401983F" w:rsidR="0F8BBE7F" w:rsidRDefault="0F8BBE7F" w:rsidP="0F8BBE7F">
            <w:pPr>
              <w:rPr>
                <w:sz w:val="20"/>
                <w:szCs w:val="20"/>
              </w:rPr>
            </w:pPr>
          </w:p>
        </w:tc>
        <w:tc>
          <w:tcPr>
            <w:tcW w:w="8725" w:type="dxa"/>
          </w:tcPr>
          <w:p w14:paraId="26838C6C" w14:textId="556D624E" w:rsidR="242FCA04" w:rsidRDefault="242FCA04" w:rsidP="0F8BBE7F">
            <w:pPr>
              <w:spacing w:after="200" w:line="276" w:lineRule="auto"/>
              <w:rPr>
                <w:rFonts w:ascii="Segoe UI" w:hAnsi="Segoe UI" w:cs="Segoe UI"/>
                <w:b/>
                <w:bCs/>
                <w:color w:val="000000" w:themeColor="text1"/>
                <w:sz w:val="20"/>
                <w:szCs w:val="20"/>
                <w:lang w:val="en-GB"/>
              </w:rPr>
            </w:pPr>
            <w:r w:rsidRPr="0F8BBE7F">
              <w:rPr>
                <w:rFonts w:ascii="Segoe UI" w:hAnsi="Segoe UI" w:cs="Segoe UI"/>
                <w:b/>
                <w:bCs/>
                <w:color w:val="000000" w:themeColor="text1"/>
                <w:sz w:val="20"/>
                <w:szCs w:val="20"/>
                <w:lang w:val="en-GB"/>
              </w:rPr>
              <w:t>ISD led</w:t>
            </w:r>
            <w:r w:rsidR="6633C9CD" w:rsidRPr="0F8BBE7F">
              <w:rPr>
                <w:rFonts w:ascii="Segoe UI" w:hAnsi="Segoe UI" w:cs="Segoe UI"/>
                <w:b/>
                <w:bCs/>
                <w:color w:val="000000" w:themeColor="text1"/>
                <w:sz w:val="20"/>
                <w:szCs w:val="20"/>
                <w:lang w:val="en-GB"/>
              </w:rPr>
              <w:t>.</w:t>
            </w:r>
          </w:p>
        </w:tc>
      </w:tr>
      <w:tr w:rsidR="0F8BBE7F" w14:paraId="50F71A26" w14:textId="77777777" w:rsidTr="0F8BBE7F">
        <w:trPr>
          <w:trHeight w:val="300"/>
        </w:trPr>
        <w:tc>
          <w:tcPr>
            <w:tcW w:w="1345" w:type="dxa"/>
          </w:tcPr>
          <w:p w14:paraId="36B191B7" w14:textId="6A10F4ED" w:rsidR="0F8BBE7F" w:rsidRDefault="0F8BBE7F" w:rsidP="0F8BBE7F">
            <w:pPr>
              <w:rPr>
                <w:sz w:val="20"/>
                <w:szCs w:val="20"/>
              </w:rPr>
            </w:pPr>
          </w:p>
        </w:tc>
        <w:tc>
          <w:tcPr>
            <w:tcW w:w="8725" w:type="dxa"/>
          </w:tcPr>
          <w:p w14:paraId="2A4A3CFB" w14:textId="0CED7694" w:rsidR="242FCA04" w:rsidRPr="007A1698" w:rsidRDefault="242FCA04" w:rsidP="007A1698">
            <w:pPr>
              <w:spacing w:after="200" w:line="276" w:lineRule="auto"/>
              <w:rPr>
                <w:b/>
                <w:bCs/>
                <w:sz w:val="20"/>
                <w:szCs w:val="20"/>
              </w:rPr>
            </w:pPr>
            <w:r w:rsidRPr="007A1698">
              <w:rPr>
                <w:b/>
                <w:bCs/>
                <w:sz w:val="20"/>
                <w:szCs w:val="20"/>
              </w:rPr>
              <w:t>Funded</w:t>
            </w:r>
            <w:r w:rsidR="5CBF7288" w:rsidRPr="0F8BBE7F">
              <w:rPr>
                <w:b/>
                <w:bCs/>
                <w:sz w:val="20"/>
                <w:szCs w:val="20"/>
              </w:rPr>
              <w:t>.</w:t>
            </w:r>
          </w:p>
        </w:tc>
      </w:tr>
      <w:tr w:rsidR="0F8BBE7F" w14:paraId="5D076589" w14:textId="77777777" w:rsidTr="0F8BBE7F">
        <w:trPr>
          <w:trHeight w:val="300"/>
        </w:trPr>
        <w:tc>
          <w:tcPr>
            <w:tcW w:w="1345" w:type="dxa"/>
          </w:tcPr>
          <w:p w14:paraId="7AB03215" w14:textId="4D0FD1E6" w:rsidR="0F8BBE7F" w:rsidRDefault="0F8BBE7F" w:rsidP="0F8BBE7F">
            <w:pPr>
              <w:rPr>
                <w:sz w:val="20"/>
                <w:szCs w:val="20"/>
              </w:rPr>
            </w:pPr>
          </w:p>
        </w:tc>
        <w:tc>
          <w:tcPr>
            <w:tcW w:w="8725" w:type="dxa"/>
          </w:tcPr>
          <w:p w14:paraId="1032D892" w14:textId="505DA2DF" w:rsidR="242FCA04" w:rsidRPr="007A1698" w:rsidRDefault="242FCA04" w:rsidP="007A1698">
            <w:pPr>
              <w:spacing w:after="200" w:line="276" w:lineRule="auto"/>
              <w:rPr>
                <w:b/>
                <w:bCs/>
                <w:sz w:val="20"/>
                <w:szCs w:val="20"/>
              </w:rPr>
            </w:pPr>
            <w:r w:rsidRPr="007A1698">
              <w:rPr>
                <w:b/>
                <w:bCs/>
                <w:sz w:val="20"/>
                <w:szCs w:val="20"/>
              </w:rPr>
              <w:t>Unfunded</w:t>
            </w:r>
            <w:r w:rsidR="525FD35E" w:rsidRPr="0F8BBE7F">
              <w:rPr>
                <w:b/>
                <w:bCs/>
                <w:sz w:val="20"/>
                <w:szCs w:val="20"/>
              </w:rPr>
              <w:t>.</w:t>
            </w:r>
          </w:p>
        </w:tc>
      </w:tr>
    </w:tbl>
    <w:p w14:paraId="3F9DF646" w14:textId="4C07750C" w:rsidR="0F8BBE7F" w:rsidRDefault="0F8BBE7F"/>
    <w:p w14:paraId="30B4D79B" w14:textId="5B608B91" w:rsidR="0F8BBE7F" w:rsidRDefault="0F8BBE7F" w:rsidP="0F8BBE7F"/>
    <w:p w14:paraId="1BBC1F13" w14:textId="0D77AE82" w:rsidR="000304A7" w:rsidRPr="00195CD2" w:rsidRDefault="000304A7" w:rsidP="002F0417">
      <w:pPr>
        <w:pStyle w:val="Titre2"/>
      </w:pPr>
      <w:r w:rsidRPr="00195CD2">
        <w:t>System description</w:t>
      </w:r>
      <w:r w:rsidR="008B6E58">
        <w:t xml:space="preserve"> &amp; purpose</w:t>
      </w:r>
      <w:r w:rsidR="00790324">
        <w:t xml:space="preserve"> - A</w:t>
      </w:r>
    </w:p>
    <w:p w14:paraId="47C7006E" w14:textId="4C62D405" w:rsidR="001F5216" w:rsidRPr="00195CD2" w:rsidRDefault="00A04C25" w:rsidP="00F942A9">
      <w:pPr>
        <w:pStyle w:val="Sectioninstructions"/>
      </w:pPr>
      <w:r w:rsidRPr="00195CD2">
        <w:rPr>
          <w:b/>
        </w:rPr>
        <w:t>1.3</w:t>
      </w:r>
      <w:r w:rsidRPr="00195CD2">
        <w:t xml:space="preserve"> </w:t>
      </w:r>
      <w:r w:rsidR="001F5216" w:rsidRPr="00195CD2">
        <w:t>Briefly explain</w:t>
      </w:r>
      <w:r w:rsidR="00FF09CB" w:rsidRPr="00195CD2">
        <w:t>,</w:t>
      </w:r>
      <w:r w:rsidR="001F5216" w:rsidRPr="00195CD2">
        <w:t xml:space="preserve"> in plain language, what you’re building. This will give</w:t>
      </w:r>
      <w:r w:rsidR="008639B4" w:rsidRPr="00195CD2">
        <w:t xml:space="preserve"> potential</w:t>
      </w:r>
      <w:r w:rsidR="001F5216" w:rsidRPr="00195CD2">
        <w:t xml:space="preserve"> reviewers the necessary context to understand the system and the environment in which it operates. </w:t>
      </w:r>
      <w:r w:rsidR="008B6E58" w:rsidRPr="00195CD2">
        <w:t>Briefly describe the purpose of the system and system features, focusing on how the system will address customer needs. Explain how the AI technology contributes to achieving these objectives.</w:t>
      </w:r>
    </w:p>
    <w:tbl>
      <w:tblPr>
        <w:tblStyle w:val="Grilledutableau"/>
        <w:tblW w:w="0" w:type="auto"/>
        <w:tblLook w:val="04A0" w:firstRow="1" w:lastRow="0" w:firstColumn="1" w:lastColumn="0" w:noHBand="0" w:noVBand="1"/>
      </w:tblPr>
      <w:tblGrid>
        <w:gridCol w:w="10070"/>
      </w:tblGrid>
      <w:tr w:rsidR="00053659" w:rsidRPr="00195CD2" w14:paraId="1EA30EF4" w14:textId="77777777" w:rsidTr="351EA7FD">
        <w:tc>
          <w:tcPr>
            <w:tcW w:w="10070" w:type="dxa"/>
            <w:shd w:val="clear" w:color="auto" w:fill="002060"/>
          </w:tcPr>
          <w:p w14:paraId="1A0A77CF" w14:textId="4CCD1069" w:rsidR="00053659" w:rsidRPr="00195CD2" w:rsidRDefault="00053659" w:rsidP="004F5D7E">
            <w:pPr>
              <w:pStyle w:val="Tableheading"/>
              <w:rPr>
                <w:sz w:val="20"/>
                <w:szCs w:val="20"/>
              </w:rPr>
            </w:pPr>
            <w:r w:rsidRPr="00195CD2">
              <w:rPr>
                <w:sz w:val="20"/>
                <w:szCs w:val="20"/>
              </w:rPr>
              <w:t>S</w:t>
            </w:r>
            <w:r w:rsidR="008639B4" w:rsidRPr="00195CD2">
              <w:rPr>
                <w:sz w:val="20"/>
                <w:szCs w:val="20"/>
              </w:rPr>
              <w:t>ystem description</w:t>
            </w:r>
          </w:p>
        </w:tc>
      </w:tr>
      <w:tr w:rsidR="008639B4" w:rsidRPr="00195CD2" w14:paraId="61D42FDC" w14:textId="77777777" w:rsidTr="351EA7FD">
        <w:trPr>
          <w:trHeight w:val="1673"/>
        </w:trPr>
        <w:tc>
          <w:tcPr>
            <w:tcW w:w="10070" w:type="dxa"/>
          </w:tcPr>
          <w:p w14:paraId="2CDE28E9" w14:textId="469E2303" w:rsidR="008639B4" w:rsidRPr="00195CD2" w:rsidRDefault="00D35EBE" w:rsidP="004F5D7E">
            <w:pPr>
              <w:rPr>
                <w:sz w:val="20"/>
                <w:szCs w:val="20"/>
              </w:rPr>
            </w:pPr>
            <w:r w:rsidRPr="00D35EBE">
              <w:rPr>
                <w:sz w:val="20"/>
                <w:szCs w:val="20"/>
              </w:rPr>
              <w:lastRenderedPageBreak/>
              <w:t>##SOLUTION_DESCRIPTION</w:t>
            </w:r>
          </w:p>
        </w:tc>
      </w:tr>
    </w:tbl>
    <w:p w14:paraId="4C06AF60" w14:textId="0979BE24" w:rsidR="00DA1F63" w:rsidRPr="00195CD2" w:rsidRDefault="00195CD2" w:rsidP="00F942A9">
      <w:pPr>
        <w:pStyle w:val="Sectioninstructions"/>
      </w:pPr>
      <w:r w:rsidRPr="00195CD2">
        <w:t>If you have links to any supplementary information on the system such as demos, specs, decks, or system architecture diagrams, please include links below.</w:t>
      </w:r>
    </w:p>
    <w:tbl>
      <w:tblPr>
        <w:tblStyle w:val="Grilledutableau"/>
        <w:tblW w:w="0" w:type="auto"/>
        <w:tblLook w:val="04A0" w:firstRow="1" w:lastRow="0" w:firstColumn="1" w:lastColumn="0" w:noHBand="0" w:noVBand="1"/>
      </w:tblPr>
      <w:tblGrid>
        <w:gridCol w:w="4135"/>
        <w:gridCol w:w="5935"/>
      </w:tblGrid>
      <w:tr w:rsidR="00DA1F63" w:rsidRPr="00195CD2" w14:paraId="2285EE85" w14:textId="77777777" w:rsidTr="351EA7FD">
        <w:tc>
          <w:tcPr>
            <w:tcW w:w="4135" w:type="dxa"/>
            <w:tcBorders>
              <w:right w:val="single" w:sz="4" w:space="0" w:color="FFFFFF" w:themeColor="background1"/>
            </w:tcBorders>
            <w:shd w:val="clear" w:color="auto" w:fill="002060"/>
          </w:tcPr>
          <w:p w14:paraId="15C8D40C" w14:textId="1A21F41D" w:rsidR="00DA1F63" w:rsidRPr="00195CD2" w:rsidRDefault="00DA1F63" w:rsidP="00D63118">
            <w:pPr>
              <w:pStyle w:val="Tableheading"/>
              <w:rPr>
                <w:sz w:val="20"/>
                <w:szCs w:val="20"/>
              </w:rPr>
            </w:pPr>
            <w:r w:rsidRPr="00195CD2">
              <w:rPr>
                <w:sz w:val="20"/>
                <w:szCs w:val="20"/>
              </w:rPr>
              <w:t>Description</w:t>
            </w:r>
            <w:r w:rsidR="0068337B" w:rsidRPr="00195CD2">
              <w:rPr>
                <w:sz w:val="20"/>
                <w:szCs w:val="20"/>
              </w:rPr>
              <w:t xml:space="preserve"> of supplementary information</w:t>
            </w:r>
          </w:p>
        </w:tc>
        <w:tc>
          <w:tcPr>
            <w:tcW w:w="5935" w:type="dxa"/>
            <w:tcBorders>
              <w:left w:val="single" w:sz="4" w:space="0" w:color="FFFFFF" w:themeColor="background1"/>
            </w:tcBorders>
            <w:shd w:val="clear" w:color="auto" w:fill="002060"/>
          </w:tcPr>
          <w:p w14:paraId="547B8ABA" w14:textId="3415BCED" w:rsidR="00DA1F63" w:rsidRPr="00195CD2" w:rsidRDefault="00DA1F63" w:rsidP="00D63118">
            <w:pPr>
              <w:pStyle w:val="Tableheading"/>
              <w:rPr>
                <w:sz w:val="20"/>
                <w:szCs w:val="20"/>
              </w:rPr>
            </w:pPr>
            <w:r w:rsidRPr="00195CD2">
              <w:rPr>
                <w:sz w:val="20"/>
                <w:szCs w:val="20"/>
              </w:rPr>
              <w:t>Link</w:t>
            </w:r>
          </w:p>
        </w:tc>
      </w:tr>
      <w:tr w:rsidR="00092D5C" w:rsidRPr="00C24521" w14:paraId="22C3705C" w14:textId="77777777" w:rsidTr="351EA7FD">
        <w:tc>
          <w:tcPr>
            <w:tcW w:w="4135" w:type="dxa"/>
          </w:tcPr>
          <w:p w14:paraId="071C1BD8" w14:textId="7FDF77A0" w:rsidR="00092D5C" w:rsidRPr="00C24521" w:rsidRDefault="00092D5C" w:rsidP="00092D5C">
            <w:pPr>
              <w:rPr>
                <w:sz w:val="20"/>
                <w:szCs w:val="20"/>
              </w:rPr>
            </w:pPr>
            <w:r>
              <w:rPr>
                <w:sz w:val="20"/>
                <w:szCs w:val="20"/>
              </w:rPr>
              <w:t>##SUPPLEMENTARY_INFORMATION_01</w:t>
            </w:r>
          </w:p>
        </w:tc>
        <w:tc>
          <w:tcPr>
            <w:tcW w:w="5935" w:type="dxa"/>
          </w:tcPr>
          <w:p w14:paraId="5C64D16F" w14:textId="20581D8C" w:rsidR="00092D5C" w:rsidRPr="00C24521" w:rsidRDefault="00092D5C" w:rsidP="00092D5C">
            <w:pPr>
              <w:rPr>
                <w:sz w:val="20"/>
                <w:szCs w:val="20"/>
              </w:rPr>
            </w:pPr>
            <w:r>
              <w:rPr>
                <w:sz w:val="20"/>
                <w:szCs w:val="20"/>
              </w:rPr>
              <w:t>##SUPPLEMENTARY_INFORMATION_LINK_01</w:t>
            </w:r>
          </w:p>
        </w:tc>
      </w:tr>
      <w:tr w:rsidR="00092D5C" w:rsidRPr="00C24521" w14:paraId="63244C25" w14:textId="77777777" w:rsidTr="351EA7FD">
        <w:tc>
          <w:tcPr>
            <w:tcW w:w="4135" w:type="dxa"/>
          </w:tcPr>
          <w:p w14:paraId="7B6A522A" w14:textId="5A6F72A0" w:rsidR="00092D5C" w:rsidRPr="00C24521" w:rsidRDefault="00092D5C" w:rsidP="00092D5C">
            <w:pPr>
              <w:rPr>
                <w:sz w:val="20"/>
                <w:szCs w:val="20"/>
              </w:rPr>
            </w:pPr>
            <w:r>
              <w:rPr>
                <w:sz w:val="20"/>
                <w:szCs w:val="20"/>
              </w:rPr>
              <w:t>##SUPPLEMENTARY_INFORMATION_02</w:t>
            </w:r>
          </w:p>
        </w:tc>
        <w:tc>
          <w:tcPr>
            <w:tcW w:w="5935" w:type="dxa"/>
          </w:tcPr>
          <w:p w14:paraId="38DF21E6" w14:textId="2F562795" w:rsidR="00092D5C" w:rsidRPr="00C24521" w:rsidRDefault="00092D5C" w:rsidP="00092D5C">
            <w:pPr>
              <w:rPr>
                <w:sz w:val="20"/>
                <w:szCs w:val="20"/>
              </w:rPr>
            </w:pPr>
            <w:r>
              <w:rPr>
                <w:sz w:val="20"/>
                <w:szCs w:val="20"/>
              </w:rPr>
              <w:t>##SUPPLEMENTARY_INFORMATION_LINK_02</w:t>
            </w:r>
          </w:p>
        </w:tc>
      </w:tr>
      <w:tr w:rsidR="00092D5C" w:rsidRPr="00C24521" w14:paraId="44A6F9A3" w14:textId="77777777" w:rsidTr="351EA7FD">
        <w:tc>
          <w:tcPr>
            <w:tcW w:w="4135" w:type="dxa"/>
          </w:tcPr>
          <w:p w14:paraId="196F457F" w14:textId="0D731B24" w:rsidR="00092D5C" w:rsidRPr="00C24521" w:rsidRDefault="00092D5C" w:rsidP="00092D5C">
            <w:pPr>
              <w:rPr>
                <w:sz w:val="20"/>
                <w:szCs w:val="20"/>
              </w:rPr>
            </w:pPr>
            <w:r>
              <w:rPr>
                <w:sz w:val="20"/>
                <w:szCs w:val="20"/>
              </w:rPr>
              <w:t>##SUPPLEMENTARY_INFORMATION_03</w:t>
            </w:r>
          </w:p>
        </w:tc>
        <w:tc>
          <w:tcPr>
            <w:tcW w:w="5935" w:type="dxa"/>
          </w:tcPr>
          <w:p w14:paraId="5CC9CC14" w14:textId="7F618A49" w:rsidR="00092D5C" w:rsidRPr="00C24521" w:rsidRDefault="00092D5C" w:rsidP="00092D5C">
            <w:pPr>
              <w:rPr>
                <w:sz w:val="20"/>
                <w:szCs w:val="20"/>
              </w:rPr>
            </w:pPr>
            <w:r>
              <w:rPr>
                <w:sz w:val="20"/>
                <w:szCs w:val="20"/>
              </w:rPr>
              <w:t>##SUPPLEMENTARY_INFORMATION_LINK_03</w:t>
            </w:r>
          </w:p>
        </w:tc>
      </w:tr>
      <w:tr w:rsidR="00092D5C" w:rsidRPr="00C24521" w14:paraId="10632CE4" w14:textId="77777777" w:rsidTr="351EA7FD">
        <w:tc>
          <w:tcPr>
            <w:tcW w:w="4135" w:type="dxa"/>
          </w:tcPr>
          <w:p w14:paraId="3EBA3584" w14:textId="5037DCE3" w:rsidR="00092D5C" w:rsidRPr="00C24521" w:rsidRDefault="00092D5C" w:rsidP="00092D5C">
            <w:pPr>
              <w:rPr>
                <w:sz w:val="20"/>
                <w:szCs w:val="20"/>
              </w:rPr>
            </w:pPr>
            <w:r>
              <w:rPr>
                <w:sz w:val="20"/>
                <w:szCs w:val="20"/>
              </w:rPr>
              <w:t>##SUPPLEMENTARY_INFORMATION_04</w:t>
            </w:r>
          </w:p>
        </w:tc>
        <w:tc>
          <w:tcPr>
            <w:tcW w:w="5935" w:type="dxa"/>
          </w:tcPr>
          <w:p w14:paraId="08A3D65C" w14:textId="7AF26BF8" w:rsidR="00092D5C" w:rsidRPr="00C24521" w:rsidRDefault="00092D5C" w:rsidP="00092D5C">
            <w:pPr>
              <w:rPr>
                <w:sz w:val="20"/>
                <w:szCs w:val="20"/>
              </w:rPr>
            </w:pPr>
            <w:r>
              <w:rPr>
                <w:sz w:val="20"/>
                <w:szCs w:val="20"/>
              </w:rPr>
              <w:t>##SUPPLEMENTARY_INFORMATION_LINK_04</w:t>
            </w:r>
          </w:p>
        </w:tc>
      </w:tr>
      <w:tr w:rsidR="00092D5C" w:rsidRPr="00C24521" w14:paraId="18F47C2D" w14:textId="77777777" w:rsidTr="351EA7FD">
        <w:tc>
          <w:tcPr>
            <w:tcW w:w="4135" w:type="dxa"/>
          </w:tcPr>
          <w:p w14:paraId="47BDD369" w14:textId="4C948CEE" w:rsidR="00092D5C" w:rsidRPr="00C24521" w:rsidRDefault="00092D5C" w:rsidP="00092D5C">
            <w:pPr>
              <w:rPr>
                <w:sz w:val="20"/>
                <w:szCs w:val="20"/>
              </w:rPr>
            </w:pPr>
            <w:r>
              <w:rPr>
                <w:sz w:val="20"/>
                <w:szCs w:val="20"/>
              </w:rPr>
              <w:t>##SUPPLEMENTARY_INFORMATION_05</w:t>
            </w:r>
          </w:p>
        </w:tc>
        <w:tc>
          <w:tcPr>
            <w:tcW w:w="5935" w:type="dxa"/>
          </w:tcPr>
          <w:p w14:paraId="58643FE8" w14:textId="468EC703" w:rsidR="00092D5C" w:rsidRPr="00C24521" w:rsidRDefault="00092D5C" w:rsidP="00092D5C">
            <w:pPr>
              <w:rPr>
                <w:sz w:val="20"/>
                <w:szCs w:val="20"/>
              </w:rPr>
            </w:pPr>
            <w:r>
              <w:rPr>
                <w:sz w:val="20"/>
                <w:szCs w:val="20"/>
              </w:rPr>
              <w:t>##SUPPLEMENTARY_INFORMATION_LINK_05</w:t>
            </w:r>
          </w:p>
        </w:tc>
      </w:tr>
    </w:tbl>
    <w:p w14:paraId="28FACEC9" w14:textId="7AA54558" w:rsidR="00351DA4" w:rsidRPr="00195CD2" w:rsidRDefault="00351DA4" w:rsidP="002F0417">
      <w:pPr>
        <w:pStyle w:val="Titre2"/>
      </w:pPr>
      <w:r w:rsidRPr="00195CD2">
        <w:t>System features</w:t>
      </w:r>
      <w:r w:rsidR="00790324">
        <w:t xml:space="preserve"> - A</w:t>
      </w:r>
    </w:p>
    <w:p w14:paraId="38DBB695" w14:textId="5F67C27A" w:rsidR="00351DA4" w:rsidRPr="00195CD2" w:rsidRDefault="008A2E0E" w:rsidP="00F942A9">
      <w:pPr>
        <w:pStyle w:val="Sectioninstructions"/>
      </w:pPr>
      <w:r w:rsidRPr="00195CD2">
        <w:rPr>
          <w:b/>
        </w:rPr>
        <w:t>1.5</w:t>
      </w:r>
      <w:r w:rsidRPr="00195CD2">
        <w:t xml:space="preserve"> </w:t>
      </w:r>
      <w:r w:rsidR="00C219DE" w:rsidRPr="00195CD2">
        <w:t>Focusing on the whole system, briefly describe the system features or high-level feature areas that already exist and those planned for the upcoming release.</w:t>
      </w:r>
    </w:p>
    <w:tbl>
      <w:tblPr>
        <w:tblStyle w:val="Grilledutableau"/>
        <w:tblW w:w="10080" w:type="dxa"/>
        <w:tblLayout w:type="fixed"/>
        <w:tblLook w:val="04A0" w:firstRow="1" w:lastRow="0" w:firstColumn="1" w:lastColumn="0" w:noHBand="0" w:noVBand="1"/>
      </w:tblPr>
      <w:tblGrid>
        <w:gridCol w:w="5040"/>
        <w:gridCol w:w="5040"/>
      </w:tblGrid>
      <w:tr w:rsidR="00D906EA" w:rsidRPr="00195CD2" w14:paraId="53285F08" w14:textId="3D2316DA" w:rsidTr="00092D5C">
        <w:tc>
          <w:tcPr>
            <w:tcW w:w="5040" w:type="dxa"/>
            <w:tcBorders>
              <w:right w:val="single" w:sz="4" w:space="0" w:color="FFFFFF" w:themeColor="background1"/>
            </w:tcBorders>
            <w:shd w:val="clear" w:color="auto" w:fill="002060"/>
          </w:tcPr>
          <w:p w14:paraId="5FF8497E" w14:textId="20BF93BC" w:rsidR="00D906EA" w:rsidRPr="00195CD2" w:rsidRDefault="00D906EA" w:rsidP="00230B22">
            <w:pPr>
              <w:pStyle w:val="Tableheading"/>
              <w:tabs>
                <w:tab w:val="left" w:pos="3587"/>
              </w:tabs>
              <w:rPr>
                <w:sz w:val="20"/>
                <w:szCs w:val="20"/>
              </w:rPr>
            </w:pPr>
            <w:r w:rsidRPr="00195CD2">
              <w:rPr>
                <w:sz w:val="20"/>
                <w:szCs w:val="20"/>
              </w:rPr>
              <w:t>Existing system features</w:t>
            </w:r>
            <w:r w:rsidR="00230B22" w:rsidRPr="00195CD2">
              <w:rPr>
                <w:sz w:val="20"/>
                <w:szCs w:val="20"/>
              </w:rPr>
              <w:tab/>
            </w:r>
          </w:p>
        </w:tc>
        <w:tc>
          <w:tcPr>
            <w:tcW w:w="5040" w:type="dxa"/>
            <w:tcBorders>
              <w:left w:val="single" w:sz="4" w:space="0" w:color="FFFFFF" w:themeColor="background1"/>
            </w:tcBorders>
            <w:shd w:val="clear" w:color="auto" w:fill="002060"/>
          </w:tcPr>
          <w:p w14:paraId="063087C2" w14:textId="196D1498" w:rsidR="00D906EA" w:rsidRPr="00195CD2" w:rsidRDefault="00FE04EE" w:rsidP="004F5D7E">
            <w:pPr>
              <w:pStyle w:val="Tableheading"/>
              <w:rPr>
                <w:sz w:val="20"/>
                <w:szCs w:val="20"/>
              </w:rPr>
            </w:pPr>
            <w:r w:rsidRPr="00195CD2">
              <w:rPr>
                <w:sz w:val="20"/>
                <w:szCs w:val="20"/>
              </w:rPr>
              <w:t>System f</w:t>
            </w:r>
            <w:r w:rsidR="009B7703" w:rsidRPr="00195CD2">
              <w:rPr>
                <w:sz w:val="20"/>
                <w:szCs w:val="20"/>
              </w:rPr>
              <w:t>eatures planned for the upcoming release</w:t>
            </w:r>
          </w:p>
        </w:tc>
      </w:tr>
      <w:tr w:rsidR="00D906EA" w:rsidRPr="00195CD2" w14:paraId="01F220C2" w14:textId="17B18F8E" w:rsidTr="00092D5C">
        <w:tc>
          <w:tcPr>
            <w:tcW w:w="5040" w:type="dxa"/>
          </w:tcPr>
          <w:p w14:paraId="4ED2A433" w14:textId="1BA3BA05" w:rsidR="00D906EA" w:rsidRPr="00195CD2" w:rsidRDefault="00092D5C" w:rsidP="004F5D7E">
            <w:pPr>
              <w:rPr>
                <w:sz w:val="20"/>
                <w:szCs w:val="20"/>
              </w:rPr>
            </w:pPr>
            <w:r>
              <w:rPr>
                <w:sz w:val="20"/>
                <w:szCs w:val="20"/>
              </w:rPr>
              <w:t>##EXISTING_FEATURE_01</w:t>
            </w:r>
          </w:p>
        </w:tc>
        <w:tc>
          <w:tcPr>
            <w:tcW w:w="5040" w:type="dxa"/>
          </w:tcPr>
          <w:p w14:paraId="11DCE84C" w14:textId="2BE039B3" w:rsidR="00D906EA" w:rsidRPr="00195CD2" w:rsidRDefault="00092D5C" w:rsidP="004F5D7E">
            <w:pPr>
              <w:rPr>
                <w:sz w:val="20"/>
                <w:szCs w:val="20"/>
              </w:rPr>
            </w:pPr>
            <w:r>
              <w:rPr>
                <w:sz w:val="20"/>
                <w:szCs w:val="20"/>
              </w:rPr>
              <w:t>##UPCOMING_FEATURE_01</w:t>
            </w:r>
          </w:p>
        </w:tc>
      </w:tr>
      <w:tr w:rsidR="00092D5C" w:rsidRPr="00195CD2" w14:paraId="19EF63A5" w14:textId="77777777" w:rsidTr="00092D5C">
        <w:tc>
          <w:tcPr>
            <w:tcW w:w="5040" w:type="dxa"/>
          </w:tcPr>
          <w:p w14:paraId="24CB8ACF" w14:textId="65EDD925" w:rsidR="00092D5C" w:rsidRPr="00195CD2" w:rsidRDefault="00092D5C" w:rsidP="00092D5C">
            <w:pPr>
              <w:rPr>
                <w:sz w:val="20"/>
                <w:szCs w:val="20"/>
              </w:rPr>
            </w:pPr>
            <w:r>
              <w:rPr>
                <w:sz w:val="20"/>
                <w:szCs w:val="20"/>
              </w:rPr>
              <w:t>##EXISTING_FEATURE_02</w:t>
            </w:r>
          </w:p>
        </w:tc>
        <w:tc>
          <w:tcPr>
            <w:tcW w:w="5040" w:type="dxa"/>
          </w:tcPr>
          <w:p w14:paraId="2F98F4AD" w14:textId="3F0A349A" w:rsidR="00092D5C" w:rsidRPr="00195CD2" w:rsidRDefault="00092D5C" w:rsidP="00092D5C">
            <w:pPr>
              <w:rPr>
                <w:sz w:val="20"/>
                <w:szCs w:val="20"/>
              </w:rPr>
            </w:pPr>
            <w:r>
              <w:rPr>
                <w:sz w:val="20"/>
                <w:szCs w:val="20"/>
              </w:rPr>
              <w:t>##UPCOMING_FEATURE_02</w:t>
            </w:r>
          </w:p>
        </w:tc>
      </w:tr>
      <w:tr w:rsidR="00092D5C" w:rsidRPr="00195CD2" w14:paraId="506E765F" w14:textId="77777777" w:rsidTr="00092D5C">
        <w:tc>
          <w:tcPr>
            <w:tcW w:w="5040" w:type="dxa"/>
          </w:tcPr>
          <w:p w14:paraId="5C3E5DFA" w14:textId="38F9F14E" w:rsidR="00092D5C" w:rsidRPr="00195CD2" w:rsidRDefault="00092D5C" w:rsidP="00092D5C">
            <w:pPr>
              <w:rPr>
                <w:sz w:val="20"/>
                <w:szCs w:val="20"/>
              </w:rPr>
            </w:pPr>
            <w:r>
              <w:rPr>
                <w:sz w:val="20"/>
                <w:szCs w:val="20"/>
              </w:rPr>
              <w:t>##EXISTING_FEATURE_03</w:t>
            </w:r>
          </w:p>
        </w:tc>
        <w:tc>
          <w:tcPr>
            <w:tcW w:w="5040" w:type="dxa"/>
          </w:tcPr>
          <w:p w14:paraId="5FA823B3" w14:textId="21FA849B" w:rsidR="00092D5C" w:rsidRPr="00195CD2" w:rsidRDefault="00092D5C" w:rsidP="00092D5C">
            <w:pPr>
              <w:rPr>
                <w:sz w:val="20"/>
                <w:szCs w:val="20"/>
              </w:rPr>
            </w:pPr>
            <w:r>
              <w:rPr>
                <w:sz w:val="20"/>
                <w:szCs w:val="20"/>
              </w:rPr>
              <w:t>##UPCOMING_FEATURE_03</w:t>
            </w:r>
          </w:p>
        </w:tc>
      </w:tr>
      <w:tr w:rsidR="00092D5C" w:rsidRPr="00195CD2" w14:paraId="7E73FF6A" w14:textId="77777777" w:rsidTr="00092D5C">
        <w:tc>
          <w:tcPr>
            <w:tcW w:w="5040" w:type="dxa"/>
          </w:tcPr>
          <w:p w14:paraId="0CF60106" w14:textId="2806FDA5" w:rsidR="00092D5C" w:rsidRPr="00195CD2" w:rsidRDefault="00092D5C" w:rsidP="00092D5C">
            <w:pPr>
              <w:rPr>
                <w:sz w:val="20"/>
                <w:szCs w:val="20"/>
              </w:rPr>
            </w:pPr>
            <w:r>
              <w:rPr>
                <w:sz w:val="20"/>
                <w:szCs w:val="20"/>
              </w:rPr>
              <w:t>##EXISTING_FEATURE_04</w:t>
            </w:r>
          </w:p>
        </w:tc>
        <w:tc>
          <w:tcPr>
            <w:tcW w:w="5040" w:type="dxa"/>
          </w:tcPr>
          <w:p w14:paraId="5491F515" w14:textId="6A6623DC" w:rsidR="00092D5C" w:rsidRPr="00195CD2" w:rsidRDefault="00092D5C" w:rsidP="00092D5C">
            <w:pPr>
              <w:rPr>
                <w:sz w:val="20"/>
                <w:szCs w:val="20"/>
              </w:rPr>
            </w:pPr>
            <w:r>
              <w:rPr>
                <w:sz w:val="20"/>
                <w:szCs w:val="20"/>
              </w:rPr>
              <w:t>##UPCOMING_FEATURE_04</w:t>
            </w:r>
          </w:p>
        </w:tc>
      </w:tr>
      <w:tr w:rsidR="00092D5C" w:rsidRPr="00195CD2" w14:paraId="383857DC" w14:textId="77777777" w:rsidTr="00092D5C">
        <w:tc>
          <w:tcPr>
            <w:tcW w:w="5040" w:type="dxa"/>
          </w:tcPr>
          <w:p w14:paraId="4AE34ECB" w14:textId="61C9BA47" w:rsidR="00092D5C" w:rsidRPr="00195CD2" w:rsidRDefault="00092D5C" w:rsidP="00092D5C">
            <w:pPr>
              <w:rPr>
                <w:sz w:val="20"/>
                <w:szCs w:val="20"/>
              </w:rPr>
            </w:pPr>
            <w:r>
              <w:rPr>
                <w:sz w:val="20"/>
                <w:szCs w:val="20"/>
              </w:rPr>
              <w:t>##EXISTING_FEATURE_05</w:t>
            </w:r>
          </w:p>
        </w:tc>
        <w:tc>
          <w:tcPr>
            <w:tcW w:w="5040" w:type="dxa"/>
          </w:tcPr>
          <w:p w14:paraId="0D52B00B" w14:textId="5B9A7BEF" w:rsidR="00092D5C" w:rsidRPr="00195CD2" w:rsidRDefault="00092D5C" w:rsidP="00092D5C">
            <w:pPr>
              <w:rPr>
                <w:sz w:val="20"/>
                <w:szCs w:val="20"/>
              </w:rPr>
            </w:pPr>
            <w:r>
              <w:rPr>
                <w:sz w:val="20"/>
                <w:szCs w:val="20"/>
              </w:rPr>
              <w:t>##UPCOMING_FEATURE_05</w:t>
            </w:r>
          </w:p>
        </w:tc>
      </w:tr>
      <w:tr w:rsidR="00092D5C" w:rsidRPr="00195CD2" w14:paraId="355D0410" w14:textId="77777777" w:rsidTr="00092D5C">
        <w:tc>
          <w:tcPr>
            <w:tcW w:w="5040" w:type="dxa"/>
          </w:tcPr>
          <w:p w14:paraId="1CA459E6" w14:textId="6FD5D322" w:rsidR="00092D5C" w:rsidRPr="00195CD2" w:rsidRDefault="00092D5C" w:rsidP="00092D5C">
            <w:pPr>
              <w:rPr>
                <w:sz w:val="20"/>
                <w:szCs w:val="20"/>
              </w:rPr>
            </w:pPr>
            <w:r>
              <w:rPr>
                <w:sz w:val="20"/>
                <w:szCs w:val="20"/>
              </w:rPr>
              <w:t>##EXISTING_FEATURE_06</w:t>
            </w:r>
          </w:p>
        </w:tc>
        <w:tc>
          <w:tcPr>
            <w:tcW w:w="5040" w:type="dxa"/>
          </w:tcPr>
          <w:p w14:paraId="68198054" w14:textId="76EF74F9" w:rsidR="00092D5C" w:rsidRPr="00195CD2" w:rsidRDefault="00092D5C" w:rsidP="00092D5C">
            <w:pPr>
              <w:rPr>
                <w:sz w:val="20"/>
                <w:szCs w:val="20"/>
              </w:rPr>
            </w:pPr>
            <w:r>
              <w:rPr>
                <w:sz w:val="20"/>
                <w:szCs w:val="20"/>
              </w:rPr>
              <w:t>##UPCOMING_FEATURE_06</w:t>
            </w:r>
          </w:p>
        </w:tc>
      </w:tr>
      <w:tr w:rsidR="00092D5C" w:rsidRPr="00195CD2" w14:paraId="5ED209A5" w14:textId="77777777" w:rsidTr="00092D5C">
        <w:tc>
          <w:tcPr>
            <w:tcW w:w="5040" w:type="dxa"/>
          </w:tcPr>
          <w:p w14:paraId="3F2C6AB5" w14:textId="39CEB23F" w:rsidR="00092D5C" w:rsidRPr="00195CD2" w:rsidRDefault="00092D5C" w:rsidP="00092D5C">
            <w:pPr>
              <w:rPr>
                <w:sz w:val="20"/>
                <w:szCs w:val="20"/>
              </w:rPr>
            </w:pPr>
            <w:r>
              <w:rPr>
                <w:sz w:val="20"/>
                <w:szCs w:val="20"/>
              </w:rPr>
              <w:t>##EXISTING_FEATURE_07</w:t>
            </w:r>
          </w:p>
        </w:tc>
        <w:tc>
          <w:tcPr>
            <w:tcW w:w="5040" w:type="dxa"/>
          </w:tcPr>
          <w:p w14:paraId="2606680A" w14:textId="2A581020" w:rsidR="00092D5C" w:rsidRPr="00195CD2" w:rsidRDefault="00092D5C" w:rsidP="00092D5C">
            <w:pPr>
              <w:rPr>
                <w:sz w:val="20"/>
                <w:szCs w:val="20"/>
              </w:rPr>
            </w:pPr>
            <w:r>
              <w:rPr>
                <w:sz w:val="20"/>
                <w:szCs w:val="20"/>
              </w:rPr>
              <w:t>##UPCOMING_FEATURE_07</w:t>
            </w:r>
          </w:p>
        </w:tc>
      </w:tr>
      <w:tr w:rsidR="00092D5C" w:rsidRPr="00195CD2" w14:paraId="00B0B1C8" w14:textId="77777777" w:rsidTr="00092D5C">
        <w:tc>
          <w:tcPr>
            <w:tcW w:w="5040" w:type="dxa"/>
          </w:tcPr>
          <w:p w14:paraId="045DCA7D" w14:textId="0AC0A2F4" w:rsidR="00092D5C" w:rsidRPr="00195CD2" w:rsidRDefault="00092D5C" w:rsidP="00092D5C">
            <w:pPr>
              <w:rPr>
                <w:sz w:val="20"/>
                <w:szCs w:val="20"/>
              </w:rPr>
            </w:pPr>
            <w:r>
              <w:rPr>
                <w:sz w:val="20"/>
                <w:szCs w:val="20"/>
              </w:rPr>
              <w:t>##EXISTING_FEATURE_08</w:t>
            </w:r>
          </w:p>
        </w:tc>
        <w:tc>
          <w:tcPr>
            <w:tcW w:w="5040" w:type="dxa"/>
          </w:tcPr>
          <w:p w14:paraId="1D2DCA25" w14:textId="41CF09D8" w:rsidR="00092D5C" w:rsidRPr="00195CD2" w:rsidRDefault="00092D5C" w:rsidP="00092D5C">
            <w:pPr>
              <w:rPr>
                <w:sz w:val="20"/>
                <w:szCs w:val="20"/>
              </w:rPr>
            </w:pPr>
            <w:r>
              <w:rPr>
                <w:sz w:val="20"/>
                <w:szCs w:val="20"/>
              </w:rPr>
              <w:t>##UPCOMING_FEATURE_08</w:t>
            </w:r>
          </w:p>
        </w:tc>
      </w:tr>
      <w:tr w:rsidR="00092D5C" w:rsidRPr="00195CD2" w14:paraId="02E23EAB" w14:textId="77777777" w:rsidTr="00092D5C">
        <w:tc>
          <w:tcPr>
            <w:tcW w:w="5040" w:type="dxa"/>
          </w:tcPr>
          <w:p w14:paraId="631B8150" w14:textId="69C3691D" w:rsidR="00092D5C" w:rsidRPr="00195CD2" w:rsidRDefault="00092D5C" w:rsidP="00092D5C">
            <w:pPr>
              <w:rPr>
                <w:sz w:val="20"/>
                <w:szCs w:val="20"/>
              </w:rPr>
            </w:pPr>
            <w:r>
              <w:rPr>
                <w:sz w:val="20"/>
                <w:szCs w:val="20"/>
              </w:rPr>
              <w:t>##EXISTING_FEATURE_09</w:t>
            </w:r>
          </w:p>
        </w:tc>
        <w:tc>
          <w:tcPr>
            <w:tcW w:w="5040" w:type="dxa"/>
          </w:tcPr>
          <w:p w14:paraId="313CC1C4" w14:textId="6ABBCBE1" w:rsidR="00092D5C" w:rsidRPr="00195CD2" w:rsidRDefault="00092D5C" w:rsidP="00092D5C">
            <w:pPr>
              <w:rPr>
                <w:sz w:val="20"/>
                <w:szCs w:val="20"/>
              </w:rPr>
            </w:pPr>
            <w:r>
              <w:rPr>
                <w:sz w:val="20"/>
                <w:szCs w:val="20"/>
              </w:rPr>
              <w:t>##UPCOMING_FEATURE_09</w:t>
            </w:r>
          </w:p>
        </w:tc>
      </w:tr>
      <w:tr w:rsidR="00092D5C" w:rsidRPr="00195CD2" w14:paraId="085F22D1" w14:textId="77777777" w:rsidTr="00092D5C">
        <w:tc>
          <w:tcPr>
            <w:tcW w:w="5040" w:type="dxa"/>
          </w:tcPr>
          <w:p w14:paraId="21E0D98F" w14:textId="0F97991B" w:rsidR="00092D5C" w:rsidRPr="00195CD2" w:rsidRDefault="00092D5C" w:rsidP="00092D5C">
            <w:pPr>
              <w:rPr>
                <w:sz w:val="20"/>
                <w:szCs w:val="20"/>
              </w:rPr>
            </w:pPr>
            <w:r>
              <w:rPr>
                <w:sz w:val="20"/>
                <w:szCs w:val="20"/>
              </w:rPr>
              <w:t>##EXISTING_FEATURE_10</w:t>
            </w:r>
          </w:p>
        </w:tc>
        <w:tc>
          <w:tcPr>
            <w:tcW w:w="5040" w:type="dxa"/>
          </w:tcPr>
          <w:p w14:paraId="4A06F7D9" w14:textId="67E96752" w:rsidR="00092D5C" w:rsidRPr="00195CD2" w:rsidRDefault="00092D5C" w:rsidP="00092D5C">
            <w:pPr>
              <w:rPr>
                <w:sz w:val="20"/>
                <w:szCs w:val="20"/>
              </w:rPr>
            </w:pPr>
            <w:r>
              <w:rPr>
                <w:sz w:val="20"/>
                <w:szCs w:val="20"/>
              </w:rPr>
              <w:t>##UPCOMING_FEATURE_10</w:t>
            </w:r>
          </w:p>
        </w:tc>
      </w:tr>
    </w:tbl>
    <w:p w14:paraId="65566ACE" w14:textId="5C18F5B2" w:rsidR="008A376C" w:rsidRPr="00195CD2" w:rsidRDefault="008A376C" w:rsidP="00F942A9">
      <w:pPr>
        <w:pStyle w:val="Sectioninstructions"/>
      </w:pPr>
      <w:r w:rsidRPr="00195CD2">
        <w:t xml:space="preserve">Briefly describe how this system relates to other systems or products. For example, describe if the system includes </w:t>
      </w:r>
      <w:r w:rsidR="00580CA7" w:rsidRPr="00195CD2">
        <w:t>models from</w:t>
      </w:r>
      <w:r w:rsidRPr="00195CD2">
        <w:t xml:space="preserve"> other </w:t>
      </w:r>
      <w:r w:rsidR="003B1038" w:rsidRPr="00195CD2">
        <w:t>systems.</w:t>
      </w:r>
    </w:p>
    <w:tbl>
      <w:tblPr>
        <w:tblStyle w:val="Grilledutableau"/>
        <w:tblW w:w="0" w:type="auto"/>
        <w:tblLook w:val="04A0" w:firstRow="1" w:lastRow="0" w:firstColumn="1" w:lastColumn="0" w:noHBand="0" w:noVBand="1"/>
      </w:tblPr>
      <w:tblGrid>
        <w:gridCol w:w="10070"/>
      </w:tblGrid>
      <w:tr w:rsidR="00EC532D" w:rsidRPr="00195CD2" w14:paraId="48A45D05" w14:textId="77777777" w:rsidTr="351EA7FD">
        <w:tc>
          <w:tcPr>
            <w:tcW w:w="10070" w:type="dxa"/>
            <w:shd w:val="clear" w:color="auto" w:fill="002060"/>
          </w:tcPr>
          <w:p w14:paraId="66EDB778" w14:textId="2F83A15B" w:rsidR="00EC532D" w:rsidRPr="00195CD2" w:rsidRDefault="00EC532D" w:rsidP="004F5D7E">
            <w:pPr>
              <w:pStyle w:val="Tableheading"/>
              <w:rPr>
                <w:sz w:val="20"/>
                <w:szCs w:val="20"/>
              </w:rPr>
            </w:pPr>
            <w:r w:rsidRPr="00195CD2">
              <w:rPr>
                <w:sz w:val="20"/>
                <w:szCs w:val="20"/>
              </w:rPr>
              <w:t>Relation to other product/features</w:t>
            </w:r>
          </w:p>
        </w:tc>
      </w:tr>
      <w:tr w:rsidR="00EC532D" w:rsidRPr="00195CD2" w14:paraId="49CB27D5" w14:textId="77777777" w:rsidTr="351EA7FD">
        <w:trPr>
          <w:trHeight w:val="926"/>
        </w:trPr>
        <w:tc>
          <w:tcPr>
            <w:tcW w:w="10070" w:type="dxa"/>
          </w:tcPr>
          <w:p w14:paraId="3A4024A9" w14:textId="76ADFB6F" w:rsidR="00EC532D" w:rsidRPr="00195CD2" w:rsidRDefault="00092D5C" w:rsidP="004F5D7E">
            <w:pPr>
              <w:rPr>
                <w:sz w:val="20"/>
                <w:szCs w:val="20"/>
              </w:rPr>
            </w:pPr>
            <w:r>
              <w:rPr>
                <w:sz w:val="20"/>
                <w:szCs w:val="20"/>
              </w:rPr>
              <w:t>##RELATION_TO_OTHER_FEATURES</w:t>
            </w:r>
          </w:p>
        </w:tc>
      </w:tr>
    </w:tbl>
    <w:p w14:paraId="3552DEC4" w14:textId="374B3E1C" w:rsidR="000D1423" w:rsidRPr="00BB16D9" w:rsidRDefault="000D1423" w:rsidP="002F0417">
      <w:pPr>
        <w:pStyle w:val="Titre2"/>
      </w:pPr>
      <w:r w:rsidRPr="00BB16D9">
        <w:t>Geographic areas and languages</w:t>
      </w:r>
      <w:r w:rsidR="00790324">
        <w:t xml:space="preserve"> - A</w:t>
      </w:r>
    </w:p>
    <w:p w14:paraId="7712613C" w14:textId="755467FE" w:rsidR="0033708B" w:rsidRPr="00BB16D9" w:rsidRDefault="000C6E91" w:rsidP="00F942A9">
      <w:pPr>
        <w:pStyle w:val="Sectioninstructions"/>
      </w:pPr>
      <w:r w:rsidRPr="00BB16D9">
        <w:rPr>
          <w:b/>
        </w:rPr>
        <w:t>1.</w:t>
      </w:r>
      <w:r w:rsidR="003F6D24" w:rsidRPr="00BB16D9">
        <w:rPr>
          <w:b/>
        </w:rPr>
        <w:t>6</w:t>
      </w:r>
      <w:r w:rsidRPr="00BB16D9">
        <w:t xml:space="preserve"> </w:t>
      </w:r>
      <w:r w:rsidR="0033708B" w:rsidRPr="00BB16D9">
        <w:t>Describe where the system will or might be deployed to identify special considerations for language, laws, and culture.</w:t>
      </w:r>
    </w:p>
    <w:tbl>
      <w:tblPr>
        <w:tblStyle w:val="Grilledutableau"/>
        <w:tblW w:w="0" w:type="auto"/>
        <w:tblLook w:val="04A0" w:firstRow="1" w:lastRow="0" w:firstColumn="1" w:lastColumn="0" w:noHBand="0" w:noVBand="1"/>
      </w:tblPr>
      <w:tblGrid>
        <w:gridCol w:w="5266"/>
        <w:gridCol w:w="4804"/>
      </w:tblGrid>
      <w:tr w:rsidR="0033708B" w:rsidRPr="00BB16D9" w14:paraId="38A0A1F3" w14:textId="77777777" w:rsidTr="1F3BC7AA">
        <w:tc>
          <w:tcPr>
            <w:tcW w:w="5279" w:type="dxa"/>
            <w:tcBorders>
              <w:bottom w:val="single" w:sz="4" w:space="0" w:color="FFFFFF" w:themeColor="background1"/>
            </w:tcBorders>
            <w:shd w:val="clear" w:color="auto" w:fill="002060"/>
          </w:tcPr>
          <w:p w14:paraId="6CDFAE82" w14:textId="45091963" w:rsidR="0033708B" w:rsidRPr="00BB16D9" w:rsidRDefault="0033708B" w:rsidP="004F5D7E">
            <w:pPr>
              <w:pStyle w:val="Tableheading"/>
              <w:rPr>
                <w:sz w:val="20"/>
                <w:szCs w:val="20"/>
              </w:rPr>
            </w:pPr>
            <w:r w:rsidRPr="00BB16D9">
              <w:rPr>
                <w:sz w:val="20"/>
                <w:szCs w:val="20"/>
              </w:rPr>
              <w:t>The system is currently deployed to:</w:t>
            </w:r>
          </w:p>
        </w:tc>
        <w:tc>
          <w:tcPr>
            <w:tcW w:w="4791" w:type="dxa"/>
          </w:tcPr>
          <w:p w14:paraId="5C36AD3B" w14:textId="11FA7E70" w:rsidR="0033708B" w:rsidRPr="00BB16D9" w:rsidRDefault="00D31B09" w:rsidP="004F5D7E">
            <w:pPr>
              <w:rPr>
                <w:sz w:val="20"/>
                <w:szCs w:val="20"/>
              </w:rPr>
            </w:pPr>
            <w:r>
              <w:rPr>
                <w:sz w:val="20"/>
                <w:szCs w:val="20"/>
              </w:rPr>
              <w:t>##</w:t>
            </w:r>
            <w:r w:rsidR="009366AD" w:rsidRPr="009366AD">
              <w:rPr>
                <w:sz w:val="20"/>
                <w:szCs w:val="20"/>
              </w:rPr>
              <w:t>CURRENT_DEPLOYMENT_LOCATION</w:t>
            </w:r>
          </w:p>
        </w:tc>
      </w:tr>
      <w:tr w:rsidR="0033708B" w:rsidRPr="00BB16D9" w14:paraId="2F3B9F0B" w14:textId="77777777" w:rsidTr="1F3BC7AA">
        <w:tc>
          <w:tcPr>
            <w:tcW w:w="5279" w:type="dxa"/>
            <w:tcBorders>
              <w:top w:val="single" w:sz="4" w:space="0" w:color="FFFFFF" w:themeColor="background1"/>
              <w:bottom w:val="single" w:sz="4" w:space="0" w:color="FFFFFF" w:themeColor="background1"/>
            </w:tcBorders>
            <w:shd w:val="clear" w:color="auto" w:fill="002060"/>
          </w:tcPr>
          <w:p w14:paraId="0571C83D" w14:textId="6C623D82" w:rsidR="0033708B" w:rsidRPr="00BB16D9" w:rsidRDefault="0033708B" w:rsidP="004F5D7E">
            <w:pPr>
              <w:pStyle w:val="Tableheading"/>
              <w:rPr>
                <w:sz w:val="20"/>
                <w:szCs w:val="20"/>
              </w:rPr>
            </w:pPr>
            <w:r w:rsidRPr="00BB16D9">
              <w:rPr>
                <w:sz w:val="20"/>
                <w:szCs w:val="20"/>
              </w:rPr>
              <w:t xml:space="preserve">In the </w:t>
            </w:r>
            <w:r w:rsidR="003B1038" w:rsidRPr="00BB16D9">
              <w:rPr>
                <w:sz w:val="20"/>
                <w:szCs w:val="20"/>
              </w:rPr>
              <w:t>upcoming release</w:t>
            </w:r>
            <w:r w:rsidRPr="00BB16D9">
              <w:rPr>
                <w:sz w:val="20"/>
                <w:szCs w:val="20"/>
              </w:rPr>
              <w:t>, the system will be deployed to:</w:t>
            </w:r>
          </w:p>
        </w:tc>
        <w:tc>
          <w:tcPr>
            <w:tcW w:w="4791" w:type="dxa"/>
          </w:tcPr>
          <w:p w14:paraId="791B8148" w14:textId="51D15472" w:rsidR="0033708B" w:rsidRPr="00BB16D9" w:rsidRDefault="00D31B09" w:rsidP="004F5D7E">
            <w:pPr>
              <w:rPr>
                <w:sz w:val="20"/>
                <w:szCs w:val="20"/>
              </w:rPr>
            </w:pPr>
            <w:r>
              <w:rPr>
                <w:sz w:val="20"/>
                <w:szCs w:val="20"/>
              </w:rPr>
              <w:t>##</w:t>
            </w:r>
            <w:r w:rsidR="009366AD" w:rsidRPr="009366AD">
              <w:rPr>
                <w:sz w:val="20"/>
                <w:szCs w:val="20"/>
              </w:rPr>
              <w:t>UPCOMING_RELEASE_DEPLOYMENT_LOCATIONS</w:t>
            </w:r>
          </w:p>
        </w:tc>
      </w:tr>
      <w:tr w:rsidR="0033708B" w:rsidRPr="00BB16D9" w14:paraId="2FD499E4" w14:textId="77777777" w:rsidTr="1F3BC7AA">
        <w:tc>
          <w:tcPr>
            <w:tcW w:w="5279" w:type="dxa"/>
            <w:tcBorders>
              <w:top w:val="single" w:sz="4" w:space="0" w:color="FFFFFF" w:themeColor="background1"/>
            </w:tcBorders>
            <w:shd w:val="clear" w:color="auto" w:fill="002060"/>
          </w:tcPr>
          <w:p w14:paraId="1D513474" w14:textId="23D6589D" w:rsidR="0033708B" w:rsidRPr="00BB16D9" w:rsidRDefault="0033708B" w:rsidP="004F5D7E">
            <w:pPr>
              <w:pStyle w:val="Tableheading"/>
              <w:rPr>
                <w:sz w:val="20"/>
                <w:szCs w:val="20"/>
              </w:rPr>
            </w:pPr>
            <w:r w:rsidRPr="00BB16D9">
              <w:rPr>
                <w:sz w:val="20"/>
                <w:szCs w:val="20"/>
              </w:rPr>
              <w:t>In the future, the system might be deployed to:</w:t>
            </w:r>
          </w:p>
        </w:tc>
        <w:tc>
          <w:tcPr>
            <w:tcW w:w="4791" w:type="dxa"/>
          </w:tcPr>
          <w:p w14:paraId="4F55F63E" w14:textId="66A1775F" w:rsidR="0033708B" w:rsidRPr="00BB16D9" w:rsidRDefault="00D31B09" w:rsidP="004F5D7E">
            <w:pPr>
              <w:rPr>
                <w:sz w:val="20"/>
                <w:szCs w:val="20"/>
              </w:rPr>
            </w:pPr>
            <w:r>
              <w:rPr>
                <w:sz w:val="20"/>
                <w:szCs w:val="20"/>
              </w:rPr>
              <w:t>##</w:t>
            </w:r>
            <w:r w:rsidR="009366AD" w:rsidRPr="009366AD">
              <w:rPr>
                <w:sz w:val="20"/>
                <w:szCs w:val="20"/>
              </w:rPr>
              <w:t>FUTURE_DEPLOYMENT_LOCATIONS</w:t>
            </w:r>
          </w:p>
        </w:tc>
      </w:tr>
    </w:tbl>
    <w:p w14:paraId="242F8AAF" w14:textId="77777777" w:rsidR="00FA6593" w:rsidRPr="00BB16D9" w:rsidRDefault="00FA6593" w:rsidP="00F942A9">
      <w:pPr>
        <w:pStyle w:val="Sectioninstructions"/>
      </w:pPr>
    </w:p>
    <w:p w14:paraId="49ADE1A5" w14:textId="648A2EBA" w:rsidR="000D1423" w:rsidRPr="00BB16D9" w:rsidRDefault="004A5871" w:rsidP="00F942A9">
      <w:pPr>
        <w:pStyle w:val="Sectioninstructions"/>
      </w:pPr>
      <w:r w:rsidRPr="00BB16D9">
        <w:lastRenderedPageBreak/>
        <w:t>For natural language processing systems, describe supported languages:</w:t>
      </w:r>
    </w:p>
    <w:tbl>
      <w:tblPr>
        <w:tblStyle w:val="Grilledutableau"/>
        <w:tblW w:w="0" w:type="auto"/>
        <w:tblLook w:val="04A0" w:firstRow="1" w:lastRow="0" w:firstColumn="1" w:lastColumn="0" w:noHBand="0" w:noVBand="1"/>
      </w:tblPr>
      <w:tblGrid>
        <w:gridCol w:w="5279"/>
        <w:gridCol w:w="4791"/>
      </w:tblGrid>
      <w:tr w:rsidR="004A5871" w:rsidRPr="00BB16D9" w14:paraId="29B9DCF8" w14:textId="77777777" w:rsidTr="1F3BC7AA">
        <w:tc>
          <w:tcPr>
            <w:tcW w:w="5279" w:type="dxa"/>
            <w:tcBorders>
              <w:bottom w:val="single" w:sz="4" w:space="0" w:color="FFFFFF" w:themeColor="background1"/>
            </w:tcBorders>
            <w:shd w:val="clear" w:color="auto" w:fill="002060"/>
          </w:tcPr>
          <w:p w14:paraId="071B40AE" w14:textId="65616458" w:rsidR="004A5871" w:rsidRPr="00BB16D9" w:rsidRDefault="004A5871" w:rsidP="004F5D7E">
            <w:pPr>
              <w:pStyle w:val="Tableheading"/>
              <w:rPr>
                <w:sz w:val="20"/>
                <w:szCs w:val="20"/>
              </w:rPr>
            </w:pPr>
            <w:r w:rsidRPr="00BB16D9">
              <w:rPr>
                <w:sz w:val="20"/>
                <w:szCs w:val="20"/>
              </w:rPr>
              <w:t>The system currently supports:</w:t>
            </w:r>
          </w:p>
        </w:tc>
        <w:tc>
          <w:tcPr>
            <w:tcW w:w="4791" w:type="dxa"/>
          </w:tcPr>
          <w:p w14:paraId="3B8CF5AE" w14:textId="5B6D6F2C" w:rsidR="004A5871" w:rsidRPr="00BB16D9" w:rsidRDefault="00D31B09" w:rsidP="004F5D7E">
            <w:pPr>
              <w:rPr>
                <w:sz w:val="20"/>
                <w:szCs w:val="20"/>
              </w:rPr>
            </w:pPr>
            <w:r>
              <w:rPr>
                <w:sz w:val="20"/>
                <w:szCs w:val="20"/>
              </w:rPr>
              <w:t>##</w:t>
            </w:r>
            <w:r w:rsidR="009366AD" w:rsidRPr="009366AD">
              <w:rPr>
                <w:sz w:val="20"/>
                <w:szCs w:val="20"/>
              </w:rPr>
              <w:t>CURRENT_SUPPORTED_LANGUAGES</w:t>
            </w:r>
          </w:p>
        </w:tc>
      </w:tr>
      <w:tr w:rsidR="004A5871" w:rsidRPr="00BB16D9" w14:paraId="49889B9F" w14:textId="77777777" w:rsidTr="1F3BC7AA">
        <w:tc>
          <w:tcPr>
            <w:tcW w:w="5279" w:type="dxa"/>
            <w:tcBorders>
              <w:top w:val="single" w:sz="4" w:space="0" w:color="FFFFFF" w:themeColor="background1"/>
              <w:bottom w:val="single" w:sz="4" w:space="0" w:color="FFFFFF" w:themeColor="background1"/>
            </w:tcBorders>
            <w:shd w:val="clear" w:color="auto" w:fill="002060"/>
          </w:tcPr>
          <w:p w14:paraId="5A5ED7E1" w14:textId="68F29D54" w:rsidR="004A5871" w:rsidRPr="00BB16D9" w:rsidRDefault="004A5871" w:rsidP="004F5D7E">
            <w:pPr>
              <w:pStyle w:val="Tableheading"/>
              <w:rPr>
                <w:sz w:val="20"/>
                <w:szCs w:val="20"/>
              </w:rPr>
            </w:pPr>
            <w:r w:rsidRPr="00BB16D9">
              <w:rPr>
                <w:sz w:val="20"/>
                <w:szCs w:val="20"/>
              </w:rPr>
              <w:t xml:space="preserve">In the </w:t>
            </w:r>
            <w:r w:rsidR="006B7F8C" w:rsidRPr="00BB16D9">
              <w:rPr>
                <w:sz w:val="20"/>
                <w:szCs w:val="20"/>
              </w:rPr>
              <w:t>upcoming release</w:t>
            </w:r>
            <w:r w:rsidRPr="00BB16D9">
              <w:rPr>
                <w:sz w:val="20"/>
                <w:szCs w:val="20"/>
              </w:rPr>
              <w:t>, the system will support:</w:t>
            </w:r>
          </w:p>
        </w:tc>
        <w:tc>
          <w:tcPr>
            <w:tcW w:w="4791" w:type="dxa"/>
          </w:tcPr>
          <w:p w14:paraId="038CBF04" w14:textId="6F0011E2" w:rsidR="004A5871" w:rsidRPr="00BB16D9" w:rsidRDefault="00D31B09" w:rsidP="004F5D7E">
            <w:pPr>
              <w:rPr>
                <w:sz w:val="20"/>
                <w:szCs w:val="20"/>
              </w:rPr>
            </w:pPr>
            <w:r>
              <w:rPr>
                <w:sz w:val="20"/>
                <w:szCs w:val="20"/>
              </w:rPr>
              <w:t>##</w:t>
            </w:r>
            <w:r w:rsidR="009366AD">
              <w:rPr>
                <w:sz w:val="20"/>
                <w:szCs w:val="20"/>
              </w:rPr>
              <w:t>UPCOMING_RELEASE_SUPPORTED</w:t>
            </w:r>
            <w:r>
              <w:rPr>
                <w:sz w:val="20"/>
                <w:szCs w:val="20"/>
              </w:rPr>
              <w:t>_LANGUAGES</w:t>
            </w:r>
          </w:p>
        </w:tc>
      </w:tr>
      <w:tr w:rsidR="004A5871" w:rsidRPr="00BB16D9" w14:paraId="3AABB44D" w14:textId="77777777" w:rsidTr="1F3BC7AA">
        <w:tc>
          <w:tcPr>
            <w:tcW w:w="5279" w:type="dxa"/>
            <w:tcBorders>
              <w:top w:val="single" w:sz="4" w:space="0" w:color="FFFFFF" w:themeColor="background1"/>
            </w:tcBorders>
            <w:shd w:val="clear" w:color="auto" w:fill="002060"/>
          </w:tcPr>
          <w:p w14:paraId="18C7122F" w14:textId="27EECB49" w:rsidR="004A5871" w:rsidRPr="00BB16D9" w:rsidRDefault="004A5871" w:rsidP="004F5D7E">
            <w:pPr>
              <w:pStyle w:val="Tableheading"/>
              <w:rPr>
                <w:sz w:val="20"/>
                <w:szCs w:val="20"/>
              </w:rPr>
            </w:pPr>
            <w:r w:rsidRPr="00BB16D9">
              <w:rPr>
                <w:sz w:val="20"/>
                <w:szCs w:val="20"/>
              </w:rPr>
              <w:t>In the future, the system might support:</w:t>
            </w:r>
          </w:p>
        </w:tc>
        <w:tc>
          <w:tcPr>
            <w:tcW w:w="4791" w:type="dxa"/>
          </w:tcPr>
          <w:p w14:paraId="28114C60" w14:textId="1C6D96AB" w:rsidR="004A5871" w:rsidRPr="00BB16D9" w:rsidRDefault="00D31B09" w:rsidP="004F5D7E">
            <w:pPr>
              <w:rPr>
                <w:sz w:val="20"/>
                <w:szCs w:val="20"/>
              </w:rPr>
            </w:pPr>
            <w:r>
              <w:rPr>
                <w:sz w:val="20"/>
                <w:szCs w:val="20"/>
              </w:rPr>
              <w:t>##FUTURE_</w:t>
            </w:r>
            <w:r w:rsidR="009366AD">
              <w:rPr>
                <w:sz w:val="20"/>
                <w:szCs w:val="20"/>
              </w:rPr>
              <w:t>SUPPORTED_</w:t>
            </w:r>
            <w:r>
              <w:rPr>
                <w:sz w:val="20"/>
                <w:szCs w:val="20"/>
              </w:rPr>
              <w:t>LANGUAGES</w:t>
            </w:r>
          </w:p>
        </w:tc>
      </w:tr>
    </w:tbl>
    <w:p w14:paraId="42BB8A0E" w14:textId="30C8D10C" w:rsidR="1F3BC7AA" w:rsidRDefault="1F3BC7AA"/>
    <w:p w14:paraId="0B805A77" w14:textId="3DC08C5E" w:rsidR="009143CF" w:rsidRPr="00D159B2" w:rsidRDefault="3A950B5D" w:rsidP="002F0417">
      <w:pPr>
        <w:pStyle w:val="Titre2"/>
      </w:pPr>
      <w:r>
        <w:t>Deployment mode</w:t>
      </w:r>
      <w:r w:rsidR="31806D6E">
        <w:t xml:space="preserve"> - A</w:t>
      </w:r>
    </w:p>
    <w:p w14:paraId="6E741A3E" w14:textId="56EC0534" w:rsidR="009143CF" w:rsidRPr="00D159B2" w:rsidRDefault="000C6E91" w:rsidP="00F942A9">
      <w:pPr>
        <w:pStyle w:val="Sectioninstructions"/>
      </w:pPr>
      <w:r w:rsidRPr="00D159B2">
        <w:rPr>
          <w:b/>
        </w:rPr>
        <w:t>1.</w:t>
      </w:r>
      <w:r w:rsidR="003F6D24" w:rsidRPr="00D159B2">
        <w:rPr>
          <w:b/>
        </w:rPr>
        <w:t>7</w:t>
      </w:r>
      <w:r w:rsidRPr="00D159B2">
        <w:t xml:space="preserve"> </w:t>
      </w:r>
      <w:r w:rsidR="00523AC3" w:rsidRPr="00D159B2">
        <w:t>Document each way that this system might be deployed.</w:t>
      </w:r>
    </w:p>
    <w:tbl>
      <w:tblPr>
        <w:tblStyle w:val="Grilledutableau"/>
        <w:tblW w:w="0" w:type="auto"/>
        <w:tblLook w:val="04A0" w:firstRow="1" w:lastRow="0" w:firstColumn="1" w:lastColumn="0" w:noHBand="0" w:noVBand="1"/>
      </w:tblPr>
      <w:tblGrid>
        <w:gridCol w:w="4479"/>
        <w:gridCol w:w="5591"/>
      </w:tblGrid>
      <w:tr w:rsidR="00523AC3" w:rsidRPr="00D159B2" w14:paraId="60E9CABD" w14:textId="77777777" w:rsidTr="1F3BC7AA">
        <w:tc>
          <w:tcPr>
            <w:tcW w:w="5279" w:type="dxa"/>
            <w:tcBorders>
              <w:bottom w:val="single" w:sz="4" w:space="0" w:color="FFFFFF" w:themeColor="background1"/>
            </w:tcBorders>
            <w:shd w:val="clear" w:color="auto" w:fill="002060"/>
          </w:tcPr>
          <w:p w14:paraId="771FA439" w14:textId="31B6CCEA" w:rsidR="00523AC3" w:rsidRPr="00D159B2" w:rsidRDefault="00523AC3" w:rsidP="004F5D7E">
            <w:pPr>
              <w:pStyle w:val="Tableheading"/>
              <w:rPr>
                <w:sz w:val="20"/>
                <w:szCs w:val="20"/>
              </w:rPr>
            </w:pPr>
            <w:r w:rsidRPr="00D159B2">
              <w:rPr>
                <w:sz w:val="20"/>
                <w:szCs w:val="20"/>
              </w:rPr>
              <w:t>How is the system currently deployed?</w:t>
            </w:r>
          </w:p>
        </w:tc>
        <w:tc>
          <w:tcPr>
            <w:tcW w:w="4791" w:type="dxa"/>
          </w:tcPr>
          <w:p w14:paraId="13EC0789" w14:textId="104EC7E6" w:rsidR="00523AC3" w:rsidRPr="00D159B2" w:rsidRDefault="00D31B09" w:rsidP="004F5D7E">
            <w:pPr>
              <w:rPr>
                <w:sz w:val="20"/>
                <w:szCs w:val="20"/>
              </w:rPr>
            </w:pPr>
            <w:r>
              <w:rPr>
                <w:sz w:val="20"/>
                <w:szCs w:val="20"/>
              </w:rPr>
              <w:t>##</w:t>
            </w:r>
            <w:r w:rsidR="009366AD" w:rsidRPr="009366AD">
              <w:rPr>
                <w:sz w:val="20"/>
                <w:szCs w:val="20"/>
              </w:rPr>
              <w:t>CURRENT_SOLUTION_DEPLOYMENT_METHOD</w:t>
            </w:r>
          </w:p>
        </w:tc>
      </w:tr>
      <w:tr w:rsidR="00523AC3" w:rsidRPr="00D159B2" w14:paraId="7D6F1EFE" w14:textId="77777777" w:rsidTr="1F3BC7AA">
        <w:tc>
          <w:tcPr>
            <w:tcW w:w="5279" w:type="dxa"/>
            <w:tcBorders>
              <w:top w:val="single" w:sz="4" w:space="0" w:color="FFFFFF" w:themeColor="background1"/>
              <w:bottom w:val="single" w:sz="4" w:space="0" w:color="FFFFFF" w:themeColor="background1"/>
            </w:tcBorders>
            <w:shd w:val="clear" w:color="auto" w:fill="002060"/>
          </w:tcPr>
          <w:p w14:paraId="0413A8CE" w14:textId="4AF879F5" w:rsidR="00523AC3" w:rsidRPr="00D159B2" w:rsidRDefault="00523AC3" w:rsidP="004F5D7E">
            <w:pPr>
              <w:pStyle w:val="Tableheading"/>
              <w:rPr>
                <w:sz w:val="20"/>
                <w:szCs w:val="20"/>
              </w:rPr>
            </w:pPr>
            <w:r w:rsidRPr="00D159B2">
              <w:rPr>
                <w:sz w:val="20"/>
                <w:szCs w:val="20"/>
              </w:rPr>
              <w:t xml:space="preserve">Will the deployment mode change in the </w:t>
            </w:r>
            <w:r w:rsidR="00F033B9" w:rsidRPr="00D159B2">
              <w:rPr>
                <w:sz w:val="20"/>
                <w:szCs w:val="20"/>
              </w:rPr>
              <w:t>u</w:t>
            </w:r>
            <w:r w:rsidR="006B7F8C" w:rsidRPr="00D159B2">
              <w:rPr>
                <w:sz w:val="20"/>
                <w:szCs w:val="20"/>
              </w:rPr>
              <w:t xml:space="preserve">pcoming release? </w:t>
            </w:r>
            <w:r w:rsidRPr="00D159B2">
              <w:rPr>
                <w:sz w:val="20"/>
                <w:szCs w:val="20"/>
              </w:rPr>
              <w:t>If so, how?</w:t>
            </w:r>
          </w:p>
        </w:tc>
        <w:tc>
          <w:tcPr>
            <w:tcW w:w="4791" w:type="dxa"/>
          </w:tcPr>
          <w:p w14:paraId="013F88C8" w14:textId="39577F06" w:rsidR="00523AC3" w:rsidRPr="00D159B2" w:rsidRDefault="00D31B09" w:rsidP="004F5D7E">
            <w:pPr>
              <w:rPr>
                <w:sz w:val="20"/>
                <w:szCs w:val="20"/>
              </w:rPr>
            </w:pPr>
            <w:r w:rsidRPr="00D31B09">
              <w:rPr>
                <w:sz w:val="20"/>
                <w:szCs w:val="20"/>
              </w:rPr>
              <w:t>##</w:t>
            </w:r>
            <w:r w:rsidR="009366AD" w:rsidRPr="009366AD">
              <w:rPr>
                <w:sz w:val="20"/>
                <w:szCs w:val="20"/>
              </w:rPr>
              <w:t>UPCOMING_RELEASE_SOLUTION_DEPLOYMENT_METHOD</w:t>
            </w:r>
          </w:p>
        </w:tc>
      </w:tr>
      <w:tr w:rsidR="00523AC3" w:rsidRPr="00D159B2" w14:paraId="2110299F" w14:textId="77777777" w:rsidTr="1F3BC7AA">
        <w:tc>
          <w:tcPr>
            <w:tcW w:w="5279" w:type="dxa"/>
            <w:tcBorders>
              <w:top w:val="single" w:sz="4" w:space="0" w:color="FFFFFF" w:themeColor="background1"/>
            </w:tcBorders>
            <w:shd w:val="clear" w:color="auto" w:fill="002060"/>
          </w:tcPr>
          <w:p w14:paraId="2B04FB46" w14:textId="3ED657FF" w:rsidR="00523AC3" w:rsidRPr="00D159B2" w:rsidRDefault="00523AC3" w:rsidP="004F5D7E">
            <w:pPr>
              <w:pStyle w:val="Tableheading"/>
              <w:rPr>
                <w:sz w:val="20"/>
                <w:szCs w:val="20"/>
              </w:rPr>
            </w:pPr>
            <w:r w:rsidRPr="00D159B2">
              <w:rPr>
                <w:sz w:val="20"/>
                <w:szCs w:val="20"/>
              </w:rPr>
              <w:t>Note where the cloud may not be Azure.</w:t>
            </w:r>
          </w:p>
        </w:tc>
        <w:tc>
          <w:tcPr>
            <w:tcW w:w="4791" w:type="dxa"/>
          </w:tcPr>
          <w:p w14:paraId="79287B53" w14:textId="6CB0D30E" w:rsidR="00523AC3" w:rsidRPr="00D159B2" w:rsidRDefault="00D31B09" w:rsidP="004F5D7E">
            <w:pPr>
              <w:rPr>
                <w:sz w:val="20"/>
                <w:szCs w:val="20"/>
              </w:rPr>
            </w:pPr>
            <w:r w:rsidRPr="00D31B09">
              <w:rPr>
                <w:sz w:val="20"/>
                <w:szCs w:val="20"/>
              </w:rPr>
              <w:t>##</w:t>
            </w:r>
            <w:r w:rsidR="009366AD" w:rsidRPr="009366AD">
              <w:rPr>
                <w:sz w:val="20"/>
                <w:szCs w:val="20"/>
              </w:rPr>
              <w:t>CLOUD_PLATFORM</w:t>
            </w:r>
          </w:p>
        </w:tc>
      </w:tr>
    </w:tbl>
    <w:p w14:paraId="47A60ECB" w14:textId="41D95008" w:rsidR="1F3BC7AA" w:rsidRDefault="1F3BC7AA"/>
    <w:p w14:paraId="5983B7DE" w14:textId="3F0E33D2" w:rsidR="00DF0FCC" w:rsidRPr="003C25CA" w:rsidRDefault="00AF419C" w:rsidP="002F0417">
      <w:pPr>
        <w:pStyle w:val="Titre2"/>
      </w:pPr>
      <w:r w:rsidRPr="003C25CA">
        <w:t>I</w:t>
      </w:r>
      <w:r w:rsidR="00DF0FCC" w:rsidRPr="003C25CA">
        <w:t>ntended uses</w:t>
      </w:r>
      <w:r w:rsidR="00790324">
        <w:t xml:space="preserve"> - A</w:t>
      </w:r>
    </w:p>
    <w:p w14:paraId="5636DEE3" w14:textId="01CB9C32" w:rsidR="00F42D7D" w:rsidRPr="003C25CA" w:rsidRDefault="000C6E91" w:rsidP="00F942A9">
      <w:pPr>
        <w:pStyle w:val="Sectioninstructions"/>
      </w:pPr>
      <w:r w:rsidRPr="003C25CA">
        <w:rPr>
          <w:b/>
        </w:rPr>
        <w:t>1.</w:t>
      </w:r>
      <w:r w:rsidR="003F6D24" w:rsidRPr="003C25CA">
        <w:rPr>
          <w:b/>
        </w:rPr>
        <w:t>8</w:t>
      </w:r>
      <w:r w:rsidRPr="003C25CA">
        <w:t xml:space="preserve"> </w:t>
      </w:r>
      <w:r w:rsidR="00A73C8C" w:rsidRPr="003C25CA">
        <w:t xml:space="preserve">Intended uses are the uses of the system your team is designing and testing for. </w:t>
      </w:r>
      <w:r w:rsidR="00D6432D" w:rsidRPr="003C25CA">
        <w:t xml:space="preserve">An intended use is a description of who will use the system, for what task or purpose, and where they are when using the system. </w:t>
      </w:r>
      <w:r w:rsidR="00A73C8C" w:rsidRPr="003C25CA">
        <w:t>They are not the same as system features. Fill in the table with</w:t>
      </w:r>
      <w:r w:rsidR="002E75EF" w:rsidRPr="003C25CA">
        <w:t xml:space="preserve"> </w:t>
      </w:r>
      <w:r w:rsidR="0028193B" w:rsidRPr="003C25CA">
        <w:t xml:space="preserve">a </w:t>
      </w:r>
      <w:r w:rsidR="002E75EF" w:rsidRPr="003C25CA">
        <w:t>description of</w:t>
      </w:r>
      <w:r w:rsidR="00A73C8C" w:rsidRPr="003C25CA">
        <w:t xml:space="preserve"> the system’s intended use(s).</w:t>
      </w:r>
    </w:p>
    <w:tbl>
      <w:tblPr>
        <w:tblStyle w:val="Grilledutableau"/>
        <w:tblW w:w="0" w:type="auto"/>
        <w:tblLook w:val="04A0" w:firstRow="1" w:lastRow="0" w:firstColumn="1" w:lastColumn="0" w:noHBand="0" w:noVBand="1"/>
      </w:tblPr>
      <w:tblGrid>
        <w:gridCol w:w="2515"/>
        <w:gridCol w:w="7555"/>
      </w:tblGrid>
      <w:tr w:rsidR="003C25CA" w:rsidRPr="003C25CA" w14:paraId="5F1054ED" w14:textId="77777777" w:rsidTr="1F3BC7AA">
        <w:tc>
          <w:tcPr>
            <w:tcW w:w="2515" w:type="dxa"/>
            <w:shd w:val="clear" w:color="auto" w:fill="002060"/>
          </w:tcPr>
          <w:p w14:paraId="42B210AB" w14:textId="4091D2C8" w:rsidR="003C25CA" w:rsidRPr="003C25CA" w:rsidRDefault="003C25CA" w:rsidP="004F5D7E">
            <w:pPr>
              <w:pStyle w:val="Tableheading"/>
              <w:rPr>
                <w:sz w:val="20"/>
                <w:szCs w:val="20"/>
              </w:rPr>
            </w:pPr>
            <w:r>
              <w:rPr>
                <w:sz w:val="20"/>
                <w:szCs w:val="20"/>
              </w:rPr>
              <w:t>Name of intended use(s)</w:t>
            </w:r>
          </w:p>
        </w:tc>
        <w:tc>
          <w:tcPr>
            <w:tcW w:w="7555" w:type="dxa"/>
            <w:shd w:val="clear" w:color="auto" w:fill="002060"/>
          </w:tcPr>
          <w:p w14:paraId="54ABD4D2" w14:textId="15A3A9B4" w:rsidR="003C25CA" w:rsidRPr="003C25CA" w:rsidRDefault="003C25CA" w:rsidP="004F5D7E">
            <w:pPr>
              <w:pStyle w:val="Tableheading"/>
              <w:rPr>
                <w:sz w:val="20"/>
                <w:szCs w:val="20"/>
              </w:rPr>
            </w:pPr>
            <w:r w:rsidRPr="003C25CA">
              <w:rPr>
                <w:sz w:val="20"/>
                <w:szCs w:val="20"/>
              </w:rPr>
              <w:t>Description of intended use(s)</w:t>
            </w:r>
          </w:p>
        </w:tc>
      </w:tr>
      <w:tr w:rsidR="003C25CA" w:rsidRPr="003C25CA" w14:paraId="0C76EB89" w14:textId="77777777" w:rsidTr="1F3BC7AA">
        <w:tc>
          <w:tcPr>
            <w:tcW w:w="2515" w:type="dxa"/>
          </w:tcPr>
          <w:p w14:paraId="4997C109" w14:textId="066DE9EE" w:rsidR="003C25CA" w:rsidRPr="003C25CA" w:rsidRDefault="351EA7FD" w:rsidP="351EA7FD">
            <w:pPr>
              <w:rPr>
                <w:sz w:val="20"/>
                <w:szCs w:val="20"/>
              </w:rPr>
            </w:pPr>
            <w:r w:rsidRPr="351EA7FD">
              <w:rPr>
                <w:sz w:val="20"/>
                <w:szCs w:val="20"/>
              </w:rPr>
              <w:t>1.</w:t>
            </w:r>
            <w:r w:rsidR="00937375">
              <w:rPr>
                <w:sz w:val="20"/>
                <w:szCs w:val="20"/>
              </w:rPr>
              <w:t xml:space="preserve"> </w:t>
            </w:r>
            <w:r w:rsidR="007668F4">
              <w:rPr>
                <w:sz w:val="20"/>
                <w:szCs w:val="20"/>
              </w:rPr>
              <w:t>##</w:t>
            </w:r>
            <w:r w:rsidR="00A25600">
              <w:rPr>
                <w:sz w:val="20"/>
                <w:szCs w:val="20"/>
              </w:rPr>
              <w:t>INTENDED</w:t>
            </w:r>
            <w:r w:rsidR="007668F4">
              <w:rPr>
                <w:sz w:val="20"/>
                <w:szCs w:val="20"/>
              </w:rPr>
              <w:t>_USE</w:t>
            </w:r>
            <w:r w:rsidR="00D31B09">
              <w:rPr>
                <w:sz w:val="20"/>
                <w:szCs w:val="20"/>
              </w:rPr>
              <w:t>_</w:t>
            </w:r>
            <w:r w:rsidR="00B87440">
              <w:rPr>
                <w:sz w:val="20"/>
                <w:szCs w:val="20"/>
              </w:rPr>
              <w:t>0</w:t>
            </w:r>
            <w:r w:rsidR="00D31B09">
              <w:rPr>
                <w:sz w:val="20"/>
                <w:szCs w:val="20"/>
              </w:rPr>
              <w:t>1</w:t>
            </w:r>
          </w:p>
        </w:tc>
        <w:tc>
          <w:tcPr>
            <w:tcW w:w="7555" w:type="dxa"/>
          </w:tcPr>
          <w:p w14:paraId="109703BC" w14:textId="33ECAB53" w:rsidR="003C25CA" w:rsidRPr="003C25CA" w:rsidRDefault="007668F4" w:rsidP="351EA7FD">
            <w:pPr>
              <w:pStyle w:val="Paragraphedeliste"/>
              <w:ind w:left="0"/>
              <w:rPr>
                <w:sz w:val="20"/>
                <w:szCs w:val="20"/>
              </w:rPr>
            </w:pPr>
            <w:r>
              <w:rPr>
                <w:sz w:val="20"/>
                <w:szCs w:val="20"/>
              </w:rPr>
              <w:t>##</w:t>
            </w:r>
            <w:r w:rsidR="00A25600">
              <w:rPr>
                <w:sz w:val="20"/>
                <w:szCs w:val="20"/>
              </w:rPr>
              <w:t>INTENDED</w:t>
            </w:r>
            <w:r>
              <w:rPr>
                <w:sz w:val="20"/>
                <w:szCs w:val="20"/>
              </w:rPr>
              <w:t>_USE</w:t>
            </w:r>
            <w:r w:rsidR="00D31B09">
              <w:rPr>
                <w:sz w:val="20"/>
                <w:szCs w:val="20"/>
              </w:rPr>
              <w:t>_DESCRIPTION_</w:t>
            </w:r>
            <w:r w:rsidR="00B87440">
              <w:rPr>
                <w:sz w:val="20"/>
                <w:szCs w:val="20"/>
              </w:rPr>
              <w:t>0</w:t>
            </w:r>
            <w:r w:rsidR="00D31B09">
              <w:rPr>
                <w:sz w:val="20"/>
                <w:szCs w:val="20"/>
              </w:rPr>
              <w:t>1</w:t>
            </w:r>
          </w:p>
        </w:tc>
      </w:tr>
      <w:tr w:rsidR="003C25CA" w:rsidRPr="003C25CA" w14:paraId="51E470BC" w14:textId="77777777" w:rsidTr="1F3BC7AA">
        <w:tc>
          <w:tcPr>
            <w:tcW w:w="2515" w:type="dxa"/>
          </w:tcPr>
          <w:p w14:paraId="317AF447" w14:textId="450DCF31" w:rsidR="003C25CA" w:rsidRPr="003C25CA" w:rsidRDefault="351EA7FD" w:rsidP="351EA7FD">
            <w:pPr>
              <w:rPr>
                <w:sz w:val="20"/>
                <w:szCs w:val="20"/>
              </w:rPr>
            </w:pPr>
            <w:r w:rsidRPr="351EA7FD">
              <w:rPr>
                <w:sz w:val="20"/>
                <w:szCs w:val="20"/>
              </w:rPr>
              <w:t>2.</w:t>
            </w:r>
            <w:r w:rsidR="00D31B09" w:rsidRPr="351EA7FD">
              <w:rPr>
                <w:sz w:val="20"/>
                <w:szCs w:val="20"/>
              </w:rPr>
              <w:t xml:space="preserve"> </w:t>
            </w:r>
            <w:r w:rsidR="007668F4">
              <w:rPr>
                <w:sz w:val="20"/>
                <w:szCs w:val="20"/>
              </w:rPr>
              <w:t>##</w:t>
            </w:r>
            <w:r w:rsidR="00A25600">
              <w:rPr>
                <w:sz w:val="20"/>
                <w:szCs w:val="20"/>
              </w:rPr>
              <w:t>INTENDED</w:t>
            </w:r>
            <w:r w:rsidR="007668F4">
              <w:rPr>
                <w:sz w:val="20"/>
                <w:szCs w:val="20"/>
              </w:rPr>
              <w:t>_USE</w:t>
            </w:r>
            <w:r w:rsidR="00D31B09">
              <w:rPr>
                <w:sz w:val="20"/>
                <w:szCs w:val="20"/>
              </w:rPr>
              <w:t>_</w:t>
            </w:r>
            <w:r w:rsidR="00B87440">
              <w:rPr>
                <w:sz w:val="20"/>
                <w:szCs w:val="20"/>
              </w:rPr>
              <w:t>0</w:t>
            </w:r>
            <w:r w:rsidR="00D31B09">
              <w:rPr>
                <w:sz w:val="20"/>
                <w:szCs w:val="20"/>
              </w:rPr>
              <w:t>2</w:t>
            </w:r>
          </w:p>
        </w:tc>
        <w:tc>
          <w:tcPr>
            <w:tcW w:w="7555" w:type="dxa"/>
          </w:tcPr>
          <w:p w14:paraId="4936AF00" w14:textId="4AFE7E2A" w:rsidR="003C25CA" w:rsidRPr="003C25CA" w:rsidRDefault="007668F4" w:rsidP="351EA7FD">
            <w:pPr>
              <w:pStyle w:val="Paragraphedeliste"/>
              <w:ind w:left="0"/>
              <w:rPr>
                <w:sz w:val="20"/>
                <w:szCs w:val="20"/>
              </w:rPr>
            </w:pPr>
            <w:r>
              <w:rPr>
                <w:sz w:val="20"/>
                <w:szCs w:val="20"/>
              </w:rPr>
              <w:t>##</w:t>
            </w:r>
            <w:r w:rsidR="00A25600">
              <w:rPr>
                <w:sz w:val="20"/>
                <w:szCs w:val="20"/>
              </w:rPr>
              <w:t>INTENDED</w:t>
            </w:r>
            <w:r>
              <w:rPr>
                <w:sz w:val="20"/>
                <w:szCs w:val="20"/>
              </w:rPr>
              <w:t>_USE</w:t>
            </w:r>
            <w:r w:rsidR="00D31B09">
              <w:rPr>
                <w:sz w:val="20"/>
                <w:szCs w:val="20"/>
              </w:rPr>
              <w:t>_DESCRIPTION_</w:t>
            </w:r>
            <w:r w:rsidR="00B87440">
              <w:rPr>
                <w:sz w:val="20"/>
                <w:szCs w:val="20"/>
              </w:rPr>
              <w:t>0</w:t>
            </w:r>
            <w:r w:rsidR="00D31B09">
              <w:rPr>
                <w:sz w:val="20"/>
                <w:szCs w:val="20"/>
              </w:rPr>
              <w:t>2</w:t>
            </w:r>
          </w:p>
        </w:tc>
      </w:tr>
      <w:tr w:rsidR="003C25CA" w:rsidRPr="003C25CA" w14:paraId="143F3F00" w14:textId="77777777" w:rsidTr="1F3BC7AA">
        <w:tc>
          <w:tcPr>
            <w:tcW w:w="2515" w:type="dxa"/>
          </w:tcPr>
          <w:p w14:paraId="4E71C58D" w14:textId="0FC16B1A" w:rsidR="003C25CA" w:rsidRPr="003C25CA" w:rsidRDefault="351EA7FD" w:rsidP="351EA7FD">
            <w:pPr>
              <w:rPr>
                <w:sz w:val="20"/>
                <w:szCs w:val="20"/>
              </w:rPr>
            </w:pPr>
            <w:r w:rsidRPr="351EA7FD">
              <w:rPr>
                <w:sz w:val="20"/>
                <w:szCs w:val="20"/>
              </w:rPr>
              <w:t>3</w:t>
            </w:r>
            <w:r w:rsidR="00D31B09" w:rsidRPr="351EA7FD">
              <w:rPr>
                <w:sz w:val="20"/>
                <w:szCs w:val="20"/>
              </w:rPr>
              <w:t>.</w:t>
            </w:r>
            <w:r w:rsidR="00937375">
              <w:rPr>
                <w:sz w:val="20"/>
                <w:szCs w:val="20"/>
              </w:rPr>
              <w:t xml:space="preserve"> </w:t>
            </w:r>
            <w:r w:rsidR="007668F4">
              <w:rPr>
                <w:sz w:val="20"/>
                <w:szCs w:val="20"/>
              </w:rPr>
              <w:t>##</w:t>
            </w:r>
            <w:r w:rsidR="00A25600">
              <w:rPr>
                <w:sz w:val="20"/>
                <w:szCs w:val="20"/>
              </w:rPr>
              <w:t>INTENDED</w:t>
            </w:r>
            <w:r w:rsidR="007668F4">
              <w:rPr>
                <w:sz w:val="20"/>
                <w:szCs w:val="20"/>
              </w:rPr>
              <w:t>_USE</w:t>
            </w:r>
            <w:r w:rsidR="00D31B09">
              <w:rPr>
                <w:sz w:val="20"/>
                <w:szCs w:val="20"/>
              </w:rPr>
              <w:t>_</w:t>
            </w:r>
            <w:r w:rsidR="00B87440">
              <w:rPr>
                <w:sz w:val="20"/>
                <w:szCs w:val="20"/>
              </w:rPr>
              <w:t>0</w:t>
            </w:r>
            <w:r w:rsidR="00D31B09">
              <w:rPr>
                <w:sz w:val="20"/>
                <w:szCs w:val="20"/>
              </w:rPr>
              <w:t>3</w:t>
            </w:r>
          </w:p>
        </w:tc>
        <w:tc>
          <w:tcPr>
            <w:tcW w:w="7555" w:type="dxa"/>
          </w:tcPr>
          <w:p w14:paraId="43C5BF0D" w14:textId="6755A263" w:rsidR="003C25CA" w:rsidRPr="003C25CA" w:rsidRDefault="007668F4" w:rsidP="351EA7FD">
            <w:pPr>
              <w:pStyle w:val="Paragraphedeliste"/>
              <w:ind w:left="0"/>
              <w:rPr>
                <w:sz w:val="20"/>
                <w:szCs w:val="20"/>
              </w:rPr>
            </w:pPr>
            <w:r>
              <w:rPr>
                <w:sz w:val="20"/>
                <w:szCs w:val="20"/>
              </w:rPr>
              <w:t>##</w:t>
            </w:r>
            <w:r w:rsidR="00A25600">
              <w:rPr>
                <w:sz w:val="20"/>
                <w:szCs w:val="20"/>
              </w:rPr>
              <w:t>INTENDED</w:t>
            </w:r>
            <w:r>
              <w:rPr>
                <w:sz w:val="20"/>
                <w:szCs w:val="20"/>
              </w:rPr>
              <w:t>_USE</w:t>
            </w:r>
            <w:r w:rsidR="00D31B09">
              <w:rPr>
                <w:sz w:val="20"/>
                <w:szCs w:val="20"/>
              </w:rPr>
              <w:t>_DESCRIPTION_</w:t>
            </w:r>
            <w:r w:rsidR="00B87440">
              <w:rPr>
                <w:sz w:val="20"/>
                <w:szCs w:val="20"/>
              </w:rPr>
              <w:t>0</w:t>
            </w:r>
            <w:r w:rsidR="00D31B09">
              <w:rPr>
                <w:sz w:val="20"/>
                <w:szCs w:val="20"/>
              </w:rPr>
              <w:t>3</w:t>
            </w:r>
          </w:p>
        </w:tc>
      </w:tr>
      <w:tr w:rsidR="003C25CA" w:rsidRPr="003C25CA" w14:paraId="6AA76A69" w14:textId="77777777" w:rsidTr="1F3BC7AA">
        <w:tc>
          <w:tcPr>
            <w:tcW w:w="2515" w:type="dxa"/>
          </w:tcPr>
          <w:p w14:paraId="15B92807" w14:textId="4AED5FC8" w:rsidR="003C25CA" w:rsidRPr="003C25CA" w:rsidRDefault="351EA7FD" w:rsidP="351EA7FD">
            <w:pPr>
              <w:rPr>
                <w:sz w:val="20"/>
                <w:szCs w:val="20"/>
              </w:rPr>
            </w:pPr>
            <w:r w:rsidRPr="351EA7FD">
              <w:rPr>
                <w:sz w:val="20"/>
                <w:szCs w:val="20"/>
              </w:rPr>
              <w:t>4.</w:t>
            </w:r>
            <w:r w:rsidR="00D31B09" w:rsidRPr="351EA7FD">
              <w:rPr>
                <w:sz w:val="20"/>
                <w:szCs w:val="20"/>
              </w:rPr>
              <w:t xml:space="preserve"> </w:t>
            </w:r>
            <w:r w:rsidR="007668F4">
              <w:rPr>
                <w:sz w:val="20"/>
                <w:szCs w:val="20"/>
              </w:rPr>
              <w:t>##</w:t>
            </w:r>
            <w:r w:rsidR="00A25600">
              <w:rPr>
                <w:sz w:val="20"/>
                <w:szCs w:val="20"/>
              </w:rPr>
              <w:t>INTENDED</w:t>
            </w:r>
            <w:r w:rsidR="007668F4">
              <w:rPr>
                <w:sz w:val="20"/>
                <w:szCs w:val="20"/>
              </w:rPr>
              <w:t>_USE</w:t>
            </w:r>
            <w:r w:rsidR="00D31B09">
              <w:rPr>
                <w:sz w:val="20"/>
                <w:szCs w:val="20"/>
              </w:rPr>
              <w:t>_</w:t>
            </w:r>
            <w:r w:rsidR="00B87440">
              <w:rPr>
                <w:sz w:val="20"/>
                <w:szCs w:val="20"/>
              </w:rPr>
              <w:t>0</w:t>
            </w:r>
            <w:r w:rsidR="00D31B09">
              <w:rPr>
                <w:sz w:val="20"/>
                <w:szCs w:val="20"/>
              </w:rPr>
              <w:t>4</w:t>
            </w:r>
          </w:p>
        </w:tc>
        <w:tc>
          <w:tcPr>
            <w:tcW w:w="7555" w:type="dxa"/>
          </w:tcPr>
          <w:p w14:paraId="59609E58" w14:textId="49067EB0" w:rsidR="003C25CA" w:rsidRPr="003C25CA" w:rsidRDefault="007668F4" w:rsidP="351EA7FD">
            <w:pPr>
              <w:pStyle w:val="Paragraphedeliste"/>
              <w:ind w:left="0"/>
              <w:rPr>
                <w:sz w:val="20"/>
                <w:szCs w:val="20"/>
              </w:rPr>
            </w:pPr>
            <w:r>
              <w:rPr>
                <w:sz w:val="20"/>
                <w:szCs w:val="20"/>
              </w:rPr>
              <w:t>##</w:t>
            </w:r>
            <w:r w:rsidR="00A25600">
              <w:rPr>
                <w:sz w:val="20"/>
                <w:szCs w:val="20"/>
              </w:rPr>
              <w:t>INTENDED</w:t>
            </w:r>
            <w:r>
              <w:rPr>
                <w:sz w:val="20"/>
                <w:szCs w:val="20"/>
              </w:rPr>
              <w:t>_USE</w:t>
            </w:r>
            <w:r w:rsidR="00D31B09">
              <w:rPr>
                <w:sz w:val="20"/>
                <w:szCs w:val="20"/>
              </w:rPr>
              <w:t>_DESCRIPTION_</w:t>
            </w:r>
            <w:r w:rsidR="00B87440">
              <w:rPr>
                <w:sz w:val="20"/>
                <w:szCs w:val="20"/>
              </w:rPr>
              <w:t>0</w:t>
            </w:r>
            <w:r w:rsidR="00D31B09">
              <w:rPr>
                <w:sz w:val="20"/>
                <w:szCs w:val="20"/>
              </w:rPr>
              <w:t>4</w:t>
            </w:r>
          </w:p>
        </w:tc>
      </w:tr>
      <w:tr w:rsidR="00D31B09" w:rsidRPr="003C25CA" w14:paraId="5EBE0B1B" w14:textId="77777777" w:rsidTr="1F3BC7AA">
        <w:tc>
          <w:tcPr>
            <w:tcW w:w="2515" w:type="dxa"/>
          </w:tcPr>
          <w:p w14:paraId="4C0DBA6B" w14:textId="6F35B8FF" w:rsidR="00D31B09" w:rsidRPr="351EA7FD" w:rsidRDefault="00D31B09" w:rsidP="351EA7FD">
            <w:pPr>
              <w:rPr>
                <w:sz w:val="20"/>
                <w:szCs w:val="20"/>
              </w:rPr>
            </w:pPr>
            <w:r>
              <w:rPr>
                <w:sz w:val="20"/>
                <w:szCs w:val="20"/>
              </w:rPr>
              <w:t>5.</w:t>
            </w:r>
            <w:r w:rsidR="00937375">
              <w:rPr>
                <w:sz w:val="20"/>
                <w:szCs w:val="20"/>
              </w:rPr>
              <w:t xml:space="preserve"> </w:t>
            </w:r>
            <w:r w:rsidR="007668F4">
              <w:rPr>
                <w:sz w:val="20"/>
                <w:szCs w:val="20"/>
              </w:rPr>
              <w:t>##</w:t>
            </w:r>
            <w:r w:rsidR="00A25600">
              <w:rPr>
                <w:sz w:val="20"/>
                <w:szCs w:val="20"/>
              </w:rPr>
              <w:t>INTENDED</w:t>
            </w:r>
            <w:r w:rsidR="007668F4">
              <w:rPr>
                <w:sz w:val="20"/>
                <w:szCs w:val="20"/>
              </w:rPr>
              <w:t>_USE</w:t>
            </w:r>
            <w:r>
              <w:rPr>
                <w:sz w:val="20"/>
                <w:szCs w:val="20"/>
              </w:rPr>
              <w:t>_</w:t>
            </w:r>
            <w:r w:rsidR="00B87440">
              <w:rPr>
                <w:sz w:val="20"/>
                <w:szCs w:val="20"/>
              </w:rPr>
              <w:t>0</w:t>
            </w:r>
            <w:r>
              <w:rPr>
                <w:sz w:val="20"/>
                <w:szCs w:val="20"/>
              </w:rPr>
              <w:t>5</w:t>
            </w:r>
          </w:p>
        </w:tc>
        <w:tc>
          <w:tcPr>
            <w:tcW w:w="7555" w:type="dxa"/>
          </w:tcPr>
          <w:p w14:paraId="45B57E60" w14:textId="554A8876" w:rsidR="00D31B09" w:rsidRPr="003C25CA" w:rsidRDefault="007668F4" w:rsidP="351EA7FD">
            <w:pPr>
              <w:pStyle w:val="Paragraphedeliste"/>
              <w:ind w:left="0"/>
              <w:rPr>
                <w:sz w:val="20"/>
                <w:szCs w:val="20"/>
              </w:rPr>
            </w:pPr>
            <w:r>
              <w:rPr>
                <w:sz w:val="20"/>
                <w:szCs w:val="20"/>
              </w:rPr>
              <w:t>##</w:t>
            </w:r>
            <w:r w:rsidR="00A25600">
              <w:rPr>
                <w:sz w:val="20"/>
                <w:szCs w:val="20"/>
              </w:rPr>
              <w:t>INTENDED</w:t>
            </w:r>
            <w:r>
              <w:rPr>
                <w:sz w:val="20"/>
                <w:szCs w:val="20"/>
              </w:rPr>
              <w:t>_USE</w:t>
            </w:r>
            <w:r w:rsidR="00D31B09">
              <w:rPr>
                <w:sz w:val="20"/>
                <w:szCs w:val="20"/>
              </w:rPr>
              <w:t>_DESCRIPTION_</w:t>
            </w:r>
            <w:r w:rsidR="00B87440">
              <w:rPr>
                <w:sz w:val="20"/>
                <w:szCs w:val="20"/>
              </w:rPr>
              <w:t>0</w:t>
            </w:r>
            <w:r w:rsidR="00D31B09">
              <w:rPr>
                <w:sz w:val="20"/>
                <w:szCs w:val="20"/>
              </w:rPr>
              <w:t>5</w:t>
            </w:r>
          </w:p>
        </w:tc>
      </w:tr>
      <w:tr w:rsidR="00D31B09" w:rsidRPr="003C25CA" w14:paraId="196221F2" w14:textId="77777777" w:rsidTr="1F3BC7AA">
        <w:tc>
          <w:tcPr>
            <w:tcW w:w="2515" w:type="dxa"/>
          </w:tcPr>
          <w:p w14:paraId="643A57E2" w14:textId="72CC67E4" w:rsidR="00D31B09" w:rsidRPr="351EA7FD" w:rsidRDefault="00D31B09" w:rsidP="351EA7FD">
            <w:pPr>
              <w:rPr>
                <w:sz w:val="20"/>
                <w:szCs w:val="20"/>
              </w:rPr>
            </w:pPr>
            <w:r>
              <w:rPr>
                <w:sz w:val="20"/>
                <w:szCs w:val="20"/>
              </w:rPr>
              <w:t>6.</w:t>
            </w:r>
            <w:r w:rsidRPr="351EA7FD">
              <w:rPr>
                <w:sz w:val="20"/>
                <w:szCs w:val="20"/>
              </w:rPr>
              <w:t xml:space="preserve"> </w:t>
            </w:r>
            <w:r w:rsidR="007668F4">
              <w:rPr>
                <w:sz w:val="20"/>
                <w:szCs w:val="20"/>
              </w:rPr>
              <w:t>##</w:t>
            </w:r>
            <w:r w:rsidR="00A25600">
              <w:rPr>
                <w:sz w:val="20"/>
                <w:szCs w:val="20"/>
              </w:rPr>
              <w:t>INTENDED</w:t>
            </w:r>
            <w:r w:rsidR="007668F4">
              <w:rPr>
                <w:sz w:val="20"/>
                <w:szCs w:val="20"/>
              </w:rPr>
              <w:t>_USE</w:t>
            </w:r>
            <w:r>
              <w:rPr>
                <w:sz w:val="20"/>
                <w:szCs w:val="20"/>
              </w:rPr>
              <w:t>_</w:t>
            </w:r>
            <w:r w:rsidR="00B87440">
              <w:rPr>
                <w:sz w:val="20"/>
                <w:szCs w:val="20"/>
              </w:rPr>
              <w:t>0</w:t>
            </w:r>
            <w:r>
              <w:rPr>
                <w:sz w:val="20"/>
                <w:szCs w:val="20"/>
              </w:rPr>
              <w:t>6</w:t>
            </w:r>
          </w:p>
        </w:tc>
        <w:tc>
          <w:tcPr>
            <w:tcW w:w="7555" w:type="dxa"/>
          </w:tcPr>
          <w:p w14:paraId="2D4A606E" w14:textId="5B6BAD12" w:rsidR="00D31B09" w:rsidRPr="003C25CA" w:rsidRDefault="007668F4" w:rsidP="351EA7FD">
            <w:pPr>
              <w:pStyle w:val="Paragraphedeliste"/>
              <w:ind w:left="0"/>
              <w:rPr>
                <w:sz w:val="20"/>
                <w:szCs w:val="20"/>
              </w:rPr>
            </w:pPr>
            <w:r>
              <w:rPr>
                <w:sz w:val="20"/>
                <w:szCs w:val="20"/>
              </w:rPr>
              <w:t>##</w:t>
            </w:r>
            <w:r w:rsidR="00A25600">
              <w:rPr>
                <w:sz w:val="20"/>
                <w:szCs w:val="20"/>
              </w:rPr>
              <w:t>INTENDED</w:t>
            </w:r>
            <w:r>
              <w:rPr>
                <w:sz w:val="20"/>
                <w:szCs w:val="20"/>
              </w:rPr>
              <w:t>_USE</w:t>
            </w:r>
            <w:r w:rsidR="00D31B09">
              <w:rPr>
                <w:sz w:val="20"/>
                <w:szCs w:val="20"/>
              </w:rPr>
              <w:t>_DESCRIPTION_</w:t>
            </w:r>
            <w:r w:rsidR="00B87440">
              <w:rPr>
                <w:sz w:val="20"/>
                <w:szCs w:val="20"/>
              </w:rPr>
              <w:t>0</w:t>
            </w:r>
            <w:r w:rsidR="00D31B09">
              <w:rPr>
                <w:sz w:val="20"/>
                <w:szCs w:val="20"/>
              </w:rPr>
              <w:t>6</w:t>
            </w:r>
          </w:p>
        </w:tc>
      </w:tr>
      <w:tr w:rsidR="00D31B09" w:rsidRPr="003C25CA" w14:paraId="29450D96" w14:textId="77777777" w:rsidTr="1F3BC7AA">
        <w:tc>
          <w:tcPr>
            <w:tcW w:w="2515" w:type="dxa"/>
          </w:tcPr>
          <w:p w14:paraId="19186AE0" w14:textId="1A201124" w:rsidR="00D31B09" w:rsidRPr="351EA7FD" w:rsidRDefault="00D31B09" w:rsidP="351EA7FD">
            <w:pPr>
              <w:rPr>
                <w:sz w:val="20"/>
                <w:szCs w:val="20"/>
              </w:rPr>
            </w:pPr>
            <w:r>
              <w:rPr>
                <w:sz w:val="20"/>
                <w:szCs w:val="20"/>
              </w:rPr>
              <w:t>7.</w:t>
            </w:r>
            <w:r w:rsidRPr="351EA7FD">
              <w:rPr>
                <w:sz w:val="20"/>
                <w:szCs w:val="20"/>
              </w:rPr>
              <w:t xml:space="preserve"> </w:t>
            </w:r>
            <w:r w:rsidR="007668F4">
              <w:rPr>
                <w:sz w:val="20"/>
                <w:szCs w:val="20"/>
              </w:rPr>
              <w:t>##</w:t>
            </w:r>
            <w:r w:rsidR="00A25600">
              <w:rPr>
                <w:sz w:val="20"/>
                <w:szCs w:val="20"/>
              </w:rPr>
              <w:t>INTENDED</w:t>
            </w:r>
            <w:r w:rsidR="007668F4">
              <w:rPr>
                <w:sz w:val="20"/>
                <w:szCs w:val="20"/>
              </w:rPr>
              <w:t>_USE</w:t>
            </w:r>
            <w:r>
              <w:rPr>
                <w:sz w:val="20"/>
                <w:szCs w:val="20"/>
              </w:rPr>
              <w:t>_</w:t>
            </w:r>
            <w:r w:rsidR="00B87440">
              <w:rPr>
                <w:sz w:val="20"/>
                <w:szCs w:val="20"/>
              </w:rPr>
              <w:t>0</w:t>
            </w:r>
            <w:r>
              <w:rPr>
                <w:sz w:val="20"/>
                <w:szCs w:val="20"/>
              </w:rPr>
              <w:t>7</w:t>
            </w:r>
          </w:p>
        </w:tc>
        <w:tc>
          <w:tcPr>
            <w:tcW w:w="7555" w:type="dxa"/>
          </w:tcPr>
          <w:p w14:paraId="58C8C547" w14:textId="0351D879" w:rsidR="00D31B09" w:rsidRPr="003C25CA" w:rsidRDefault="007668F4" w:rsidP="351EA7FD">
            <w:pPr>
              <w:pStyle w:val="Paragraphedeliste"/>
              <w:ind w:left="0"/>
              <w:rPr>
                <w:sz w:val="20"/>
                <w:szCs w:val="20"/>
              </w:rPr>
            </w:pPr>
            <w:r>
              <w:rPr>
                <w:sz w:val="20"/>
                <w:szCs w:val="20"/>
              </w:rPr>
              <w:t>##</w:t>
            </w:r>
            <w:r w:rsidR="00A25600">
              <w:rPr>
                <w:sz w:val="20"/>
                <w:szCs w:val="20"/>
              </w:rPr>
              <w:t>INTENDED</w:t>
            </w:r>
            <w:r>
              <w:rPr>
                <w:sz w:val="20"/>
                <w:szCs w:val="20"/>
              </w:rPr>
              <w:t>_USE</w:t>
            </w:r>
            <w:r w:rsidR="00D31B09">
              <w:rPr>
                <w:sz w:val="20"/>
                <w:szCs w:val="20"/>
              </w:rPr>
              <w:t>_DESCRIPTION_</w:t>
            </w:r>
            <w:r w:rsidR="00B87440">
              <w:rPr>
                <w:sz w:val="20"/>
                <w:szCs w:val="20"/>
              </w:rPr>
              <w:t>0</w:t>
            </w:r>
            <w:r w:rsidR="00D31B09">
              <w:rPr>
                <w:sz w:val="20"/>
                <w:szCs w:val="20"/>
              </w:rPr>
              <w:t>7</w:t>
            </w:r>
          </w:p>
        </w:tc>
      </w:tr>
      <w:tr w:rsidR="00D31B09" w:rsidRPr="003C25CA" w14:paraId="678DD04A" w14:textId="77777777" w:rsidTr="1F3BC7AA">
        <w:tc>
          <w:tcPr>
            <w:tcW w:w="2515" w:type="dxa"/>
          </w:tcPr>
          <w:p w14:paraId="114EB1EE" w14:textId="368A2571" w:rsidR="00D31B09" w:rsidRPr="351EA7FD" w:rsidRDefault="00D31B09" w:rsidP="351EA7FD">
            <w:pPr>
              <w:rPr>
                <w:sz w:val="20"/>
                <w:szCs w:val="20"/>
              </w:rPr>
            </w:pPr>
            <w:r>
              <w:rPr>
                <w:sz w:val="20"/>
                <w:szCs w:val="20"/>
              </w:rPr>
              <w:t>8.</w:t>
            </w:r>
            <w:r w:rsidRPr="351EA7FD">
              <w:rPr>
                <w:sz w:val="20"/>
                <w:szCs w:val="20"/>
              </w:rPr>
              <w:t xml:space="preserve"> </w:t>
            </w:r>
            <w:r w:rsidR="007668F4">
              <w:rPr>
                <w:sz w:val="20"/>
                <w:szCs w:val="20"/>
              </w:rPr>
              <w:t>##</w:t>
            </w:r>
            <w:r w:rsidR="00A25600">
              <w:rPr>
                <w:sz w:val="20"/>
                <w:szCs w:val="20"/>
              </w:rPr>
              <w:t>INTENDED</w:t>
            </w:r>
            <w:r w:rsidR="007668F4">
              <w:rPr>
                <w:sz w:val="20"/>
                <w:szCs w:val="20"/>
              </w:rPr>
              <w:t>_USE</w:t>
            </w:r>
            <w:r>
              <w:rPr>
                <w:sz w:val="20"/>
                <w:szCs w:val="20"/>
              </w:rPr>
              <w:t>_</w:t>
            </w:r>
            <w:r w:rsidR="00B87440">
              <w:rPr>
                <w:sz w:val="20"/>
                <w:szCs w:val="20"/>
              </w:rPr>
              <w:t>0</w:t>
            </w:r>
            <w:r>
              <w:rPr>
                <w:sz w:val="20"/>
                <w:szCs w:val="20"/>
              </w:rPr>
              <w:t>8</w:t>
            </w:r>
          </w:p>
        </w:tc>
        <w:tc>
          <w:tcPr>
            <w:tcW w:w="7555" w:type="dxa"/>
          </w:tcPr>
          <w:p w14:paraId="130CA7CB" w14:textId="4AD7B8BE" w:rsidR="00D31B09" w:rsidRPr="003C25CA" w:rsidRDefault="007668F4" w:rsidP="351EA7FD">
            <w:pPr>
              <w:pStyle w:val="Paragraphedeliste"/>
              <w:ind w:left="0"/>
              <w:rPr>
                <w:sz w:val="20"/>
                <w:szCs w:val="20"/>
              </w:rPr>
            </w:pPr>
            <w:r>
              <w:rPr>
                <w:sz w:val="20"/>
                <w:szCs w:val="20"/>
              </w:rPr>
              <w:t>##</w:t>
            </w:r>
            <w:r w:rsidR="00A25600">
              <w:rPr>
                <w:sz w:val="20"/>
                <w:szCs w:val="20"/>
              </w:rPr>
              <w:t>INTENDED</w:t>
            </w:r>
            <w:r>
              <w:rPr>
                <w:sz w:val="20"/>
                <w:szCs w:val="20"/>
              </w:rPr>
              <w:t>_USE</w:t>
            </w:r>
            <w:r w:rsidR="00D31B09">
              <w:rPr>
                <w:sz w:val="20"/>
                <w:szCs w:val="20"/>
              </w:rPr>
              <w:t>_DESCRIPTION_</w:t>
            </w:r>
            <w:r w:rsidR="00B87440">
              <w:rPr>
                <w:sz w:val="20"/>
                <w:szCs w:val="20"/>
              </w:rPr>
              <w:t>0</w:t>
            </w:r>
            <w:r w:rsidR="00D31B09">
              <w:rPr>
                <w:sz w:val="20"/>
                <w:szCs w:val="20"/>
              </w:rPr>
              <w:t>8</w:t>
            </w:r>
          </w:p>
        </w:tc>
      </w:tr>
      <w:tr w:rsidR="00D31B09" w:rsidRPr="003C25CA" w14:paraId="303B3332" w14:textId="77777777" w:rsidTr="1F3BC7AA">
        <w:tc>
          <w:tcPr>
            <w:tcW w:w="2515" w:type="dxa"/>
          </w:tcPr>
          <w:p w14:paraId="060F1724" w14:textId="699FB170" w:rsidR="00D31B09" w:rsidRPr="351EA7FD" w:rsidRDefault="00D31B09" w:rsidP="351EA7FD">
            <w:pPr>
              <w:rPr>
                <w:sz w:val="20"/>
                <w:szCs w:val="20"/>
              </w:rPr>
            </w:pPr>
            <w:r>
              <w:rPr>
                <w:sz w:val="20"/>
                <w:szCs w:val="20"/>
              </w:rPr>
              <w:t>9</w:t>
            </w:r>
            <w:r w:rsidRPr="351EA7FD">
              <w:rPr>
                <w:sz w:val="20"/>
                <w:szCs w:val="20"/>
              </w:rPr>
              <w:t>.</w:t>
            </w:r>
            <w:r w:rsidR="00937375">
              <w:rPr>
                <w:sz w:val="20"/>
                <w:szCs w:val="20"/>
              </w:rPr>
              <w:t xml:space="preserve"> </w:t>
            </w:r>
            <w:r w:rsidR="007668F4">
              <w:rPr>
                <w:sz w:val="20"/>
                <w:szCs w:val="20"/>
              </w:rPr>
              <w:t>##</w:t>
            </w:r>
            <w:r w:rsidR="00A25600">
              <w:rPr>
                <w:sz w:val="20"/>
                <w:szCs w:val="20"/>
              </w:rPr>
              <w:t>INTENDED</w:t>
            </w:r>
            <w:r w:rsidR="007668F4">
              <w:rPr>
                <w:sz w:val="20"/>
                <w:szCs w:val="20"/>
              </w:rPr>
              <w:t>_USE</w:t>
            </w:r>
            <w:r>
              <w:rPr>
                <w:sz w:val="20"/>
                <w:szCs w:val="20"/>
              </w:rPr>
              <w:t>_</w:t>
            </w:r>
            <w:r w:rsidR="00B87440">
              <w:rPr>
                <w:sz w:val="20"/>
                <w:szCs w:val="20"/>
              </w:rPr>
              <w:t>0</w:t>
            </w:r>
            <w:r>
              <w:rPr>
                <w:sz w:val="20"/>
                <w:szCs w:val="20"/>
              </w:rPr>
              <w:t>9</w:t>
            </w:r>
          </w:p>
        </w:tc>
        <w:tc>
          <w:tcPr>
            <w:tcW w:w="7555" w:type="dxa"/>
          </w:tcPr>
          <w:p w14:paraId="0BF77B20" w14:textId="4135FABA" w:rsidR="00D31B09" w:rsidRPr="003C25CA" w:rsidRDefault="007668F4" w:rsidP="351EA7FD">
            <w:pPr>
              <w:pStyle w:val="Paragraphedeliste"/>
              <w:ind w:left="0"/>
              <w:rPr>
                <w:sz w:val="20"/>
                <w:szCs w:val="20"/>
              </w:rPr>
            </w:pPr>
            <w:r>
              <w:rPr>
                <w:sz w:val="20"/>
                <w:szCs w:val="20"/>
              </w:rPr>
              <w:t>##</w:t>
            </w:r>
            <w:r w:rsidR="00A25600">
              <w:rPr>
                <w:sz w:val="20"/>
                <w:szCs w:val="20"/>
              </w:rPr>
              <w:t>INTENDED</w:t>
            </w:r>
            <w:r>
              <w:rPr>
                <w:sz w:val="20"/>
                <w:szCs w:val="20"/>
              </w:rPr>
              <w:t>_USE</w:t>
            </w:r>
            <w:r w:rsidR="00D31B09">
              <w:rPr>
                <w:sz w:val="20"/>
                <w:szCs w:val="20"/>
              </w:rPr>
              <w:t>_DESCRIPTION_</w:t>
            </w:r>
            <w:r w:rsidR="00B87440">
              <w:rPr>
                <w:sz w:val="20"/>
                <w:szCs w:val="20"/>
              </w:rPr>
              <w:t>0</w:t>
            </w:r>
            <w:r w:rsidR="00D31B09">
              <w:rPr>
                <w:sz w:val="20"/>
                <w:szCs w:val="20"/>
              </w:rPr>
              <w:t>9</w:t>
            </w:r>
          </w:p>
        </w:tc>
      </w:tr>
      <w:tr w:rsidR="00D31B09" w:rsidRPr="003C25CA" w14:paraId="24D680B7" w14:textId="77777777" w:rsidTr="1F3BC7AA">
        <w:tc>
          <w:tcPr>
            <w:tcW w:w="2515" w:type="dxa"/>
          </w:tcPr>
          <w:p w14:paraId="1B0CBFE6" w14:textId="18D7FB3B" w:rsidR="00D31B09" w:rsidRPr="351EA7FD" w:rsidRDefault="00D31B09" w:rsidP="351EA7FD">
            <w:pPr>
              <w:rPr>
                <w:sz w:val="20"/>
                <w:szCs w:val="20"/>
              </w:rPr>
            </w:pPr>
            <w:r>
              <w:rPr>
                <w:sz w:val="20"/>
                <w:szCs w:val="20"/>
              </w:rPr>
              <w:t>10.</w:t>
            </w:r>
            <w:r w:rsidR="00937375">
              <w:rPr>
                <w:sz w:val="20"/>
                <w:szCs w:val="20"/>
              </w:rPr>
              <w:t xml:space="preserve"> </w:t>
            </w:r>
            <w:r w:rsidR="007668F4">
              <w:rPr>
                <w:sz w:val="20"/>
                <w:szCs w:val="20"/>
              </w:rPr>
              <w:t>##</w:t>
            </w:r>
            <w:r w:rsidR="00A25600">
              <w:rPr>
                <w:sz w:val="20"/>
                <w:szCs w:val="20"/>
              </w:rPr>
              <w:t>INTENDED</w:t>
            </w:r>
            <w:r w:rsidR="007668F4">
              <w:rPr>
                <w:sz w:val="20"/>
                <w:szCs w:val="20"/>
              </w:rPr>
              <w:t>_USE</w:t>
            </w:r>
            <w:r>
              <w:rPr>
                <w:sz w:val="20"/>
                <w:szCs w:val="20"/>
              </w:rPr>
              <w:t>_10</w:t>
            </w:r>
          </w:p>
        </w:tc>
        <w:tc>
          <w:tcPr>
            <w:tcW w:w="7555" w:type="dxa"/>
          </w:tcPr>
          <w:p w14:paraId="532A9D04" w14:textId="618F983A" w:rsidR="00D31B09" w:rsidRPr="003C25CA" w:rsidRDefault="007668F4" w:rsidP="351EA7FD">
            <w:pPr>
              <w:pStyle w:val="Paragraphedeliste"/>
              <w:ind w:left="0"/>
              <w:rPr>
                <w:sz w:val="20"/>
                <w:szCs w:val="20"/>
              </w:rPr>
            </w:pPr>
            <w:r>
              <w:rPr>
                <w:sz w:val="20"/>
                <w:szCs w:val="20"/>
              </w:rPr>
              <w:t>##</w:t>
            </w:r>
            <w:r w:rsidR="00A25600">
              <w:rPr>
                <w:sz w:val="20"/>
                <w:szCs w:val="20"/>
              </w:rPr>
              <w:t>INTENDED</w:t>
            </w:r>
            <w:r>
              <w:rPr>
                <w:sz w:val="20"/>
                <w:szCs w:val="20"/>
              </w:rPr>
              <w:t>_USE</w:t>
            </w:r>
            <w:r w:rsidR="00D31B09">
              <w:rPr>
                <w:sz w:val="20"/>
                <w:szCs w:val="20"/>
              </w:rPr>
              <w:t>_DESCRIPTION_10</w:t>
            </w:r>
          </w:p>
        </w:tc>
      </w:tr>
    </w:tbl>
    <w:p w14:paraId="2521A126" w14:textId="2F2C8D19" w:rsidR="00E27DAE" w:rsidRPr="003A0C14" w:rsidRDefault="00D90890" w:rsidP="00D90890">
      <w:pPr>
        <w:pStyle w:val="Titre1"/>
      </w:pPr>
      <w:r w:rsidRPr="003A0C14">
        <w:t>Section 2</w:t>
      </w:r>
      <w:r w:rsidR="00E27DAE" w:rsidRPr="003A0C14">
        <w:t xml:space="preserve">: </w:t>
      </w:r>
      <w:r w:rsidR="003C78AD" w:rsidRPr="003A0C14">
        <w:t>Intended Uses</w:t>
      </w:r>
      <w:r w:rsidR="00B930C7" w:rsidRPr="003A0C14">
        <w:t xml:space="preserve"> </w:t>
      </w:r>
    </w:p>
    <w:p w14:paraId="3A75BF76" w14:textId="2A4FAC7D" w:rsidR="00CE7A57" w:rsidRPr="003A0C14" w:rsidRDefault="00CE7A57" w:rsidP="002F0417">
      <w:pPr>
        <w:pStyle w:val="Titre2"/>
      </w:pPr>
      <w:r w:rsidRPr="003A0C14">
        <w:t xml:space="preserve">Intended </w:t>
      </w:r>
      <w:r w:rsidR="003C25CA">
        <w:t>u</w:t>
      </w:r>
      <w:r w:rsidRPr="003A0C14">
        <w:t xml:space="preserve">se #1: </w:t>
      </w:r>
      <w:r w:rsidR="00E148C7">
        <w:t>##</w:t>
      </w:r>
      <w:r w:rsidR="00A25600">
        <w:t>INTENDED</w:t>
      </w:r>
      <w:r w:rsidR="00E148C7">
        <w:t>_USE_NAME_01</w:t>
      </w:r>
    </w:p>
    <w:p w14:paraId="5EEA8F66" w14:textId="4406C885" w:rsidR="00F70391" w:rsidRPr="00D96764" w:rsidRDefault="00F70391" w:rsidP="00F70391">
      <w:pPr>
        <w:pStyle w:val="Titre3"/>
      </w:pPr>
      <w:r w:rsidRPr="00D96764">
        <w:t>Assessment of fitness for purpose</w:t>
      </w:r>
      <w:r w:rsidR="00790324">
        <w:t xml:space="preserve"> - </w:t>
      </w:r>
      <w:r w:rsidR="00DF4B58">
        <w:t>A</w:t>
      </w:r>
    </w:p>
    <w:p w14:paraId="678C3643" w14:textId="77777777" w:rsidR="00F70391" w:rsidRPr="002217EE" w:rsidRDefault="00F70391" w:rsidP="00F942A9">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F70391" w:rsidRPr="00195CD2" w14:paraId="74A97F70" w14:textId="77777777">
        <w:tc>
          <w:tcPr>
            <w:tcW w:w="10070" w:type="dxa"/>
            <w:shd w:val="clear" w:color="auto" w:fill="002060"/>
          </w:tcPr>
          <w:p w14:paraId="090A8C00" w14:textId="77777777" w:rsidR="00F70391" w:rsidRPr="00195CD2" w:rsidRDefault="00F70391">
            <w:pPr>
              <w:pStyle w:val="Tableheading"/>
              <w:rPr>
                <w:sz w:val="20"/>
                <w:szCs w:val="20"/>
              </w:rPr>
            </w:pPr>
            <w:r>
              <w:rPr>
                <w:sz w:val="20"/>
                <w:szCs w:val="20"/>
              </w:rPr>
              <w:t>Assessment of fitness for purpose</w:t>
            </w:r>
          </w:p>
        </w:tc>
      </w:tr>
      <w:tr w:rsidR="00F70391" w:rsidRPr="00195CD2" w14:paraId="5D0CC10F" w14:textId="77777777">
        <w:trPr>
          <w:trHeight w:val="926"/>
        </w:trPr>
        <w:tc>
          <w:tcPr>
            <w:tcW w:w="10070" w:type="dxa"/>
          </w:tcPr>
          <w:p w14:paraId="258AE8AB" w14:textId="2756057D" w:rsidR="00F70391" w:rsidRPr="00195CD2" w:rsidRDefault="007668F4">
            <w:pPr>
              <w:rPr>
                <w:sz w:val="20"/>
                <w:szCs w:val="20"/>
              </w:rPr>
            </w:pPr>
            <w:r>
              <w:rPr>
                <w:sz w:val="20"/>
                <w:szCs w:val="20"/>
              </w:rPr>
              <w:t>##ASSESSMENT_OF_FITNESS_FOR_PURPOSE</w:t>
            </w:r>
            <w:r w:rsidR="00E148C7">
              <w:rPr>
                <w:sz w:val="20"/>
                <w:szCs w:val="20"/>
              </w:rPr>
              <w:t>_IU01</w:t>
            </w:r>
          </w:p>
        </w:tc>
      </w:tr>
    </w:tbl>
    <w:p w14:paraId="1247D03D" w14:textId="603C09A4" w:rsidR="00CE7A57" w:rsidRPr="00851033" w:rsidRDefault="00CE7A57" w:rsidP="004F5D7E">
      <w:pPr>
        <w:pStyle w:val="Titre3"/>
      </w:pPr>
      <w:r w:rsidRPr="00851033">
        <w:lastRenderedPageBreak/>
        <w:t>Stakeholders, potential benefits, and potential harms</w:t>
      </w:r>
      <w:r w:rsidR="00790324">
        <w:t xml:space="preserve"> - A</w:t>
      </w:r>
    </w:p>
    <w:p w14:paraId="680C74F9" w14:textId="21B31B60" w:rsidR="00CE7A57" w:rsidRPr="00851033" w:rsidRDefault="00832804" w:rsidP="00F942A9">
      <w:pPr>
        <w:pStyle w:val="Sectioninstructions"/>
      </w:pPr>
      <w:r w:rsidRPr="00851033">
        <w:rPr>
          <w:b/>
        </w:rPr>
        <w:t>2.2</w:t>
      </w:r>
      <w:r w:rsidRPr="00851033">
        <w:t xml:space="preserve"> </w:t>
      </w:r>
      <w:r w:rsidR="00CE7A57" w:rsidRPr="00851033">
        <w:t>Identify the system’s stakeholders</w:t>
      </w:r>
      <w:r w:rsidR="00093729" w:rsidRPr="00851033">
        <w:t xml:space="preserve"> for this intended use</w:t>
      </w:r>
      <w:r w:rsidR="00CE7A57" w:rsidRPr="00851033">
        <w:t xml:space="preserve">. Then, for each stakeholder, document the potential benefits and potential harms. For more information, including prompts, see the </w:t>
      </w:r>
      <w:hyperlink r:id="rId18" w:history="1">
        <w:r w:rsidR="00774274" w:rsidRPr="00851033">
          <w:rPr>
            <w:rStyle w:val="Lienhypertexte"/>
            <w:b/>
            <w:bCs w:val="0"/>
            <w:color w:val="0070C0"/>
          </w:rPr>
          <w:t>g</w:t>
        </w:r>
        <w:r w:rsidR="00CE7A57" w:rsidRPr="00851033">
          <w:rPr>
            <w:rStyle w:val="Lienhypertexte"/>
            <w:b/>
            <w:bCs w:val="0"/>
            <w:color w:val="0070C0"/>
          </w:rPr>
          <w:t xml:space="preserve">uidance </w:t>
        </w:r>
        <w:r w:rsidR="00B13BA9" w:rsidRPr="00851033">
          <w:rPr>
            <w:rStyle w:val="Lienhypertexte"/>
            <w:b/>
            <w:bCs w:val="0"/>
            <w:color w:val="0070C0"/>
          </w:rPr>
          <w:t>&amp;</w:t>
        </w:r>
        <w:r w:rsidR="00CE7A57" w:rsidRPr="00851033">
          <w:rPr>
            <w:rStyle w:val="Lienhypertexte"/>
            <w:b/>
            <w:bCs w:val="0"/>
            <w:color w:val="0070C0"/>
          </w:rPr>
          <w:t xml:space="preserve"> </w:t>
        </w:r>
        <w:r w:rsidR="00F32419" w:rsidRPr="00851033">
          <w:rPr>
            <w:rStyle w:val="Lienhypertexte"/>
            <w:b/>
            <w:bCs w:val="0"/>
            <w:color w:val="0070C0"/>
          </w:rPr>
          <w:t>activities deck</w:t>
        </w:r>
      </w:hyperlink>
      <w:r w:rsidR="00E673FA" w:rsidRPr="00851033">
        <w:t>.</w:t>
      </w:r>
    </w:p>
    <w:tbl>
      <w:tblPr>
        <w:tblStyle w:val="Grilledutableau"/>
        <w:tblW w:w="0" w:type="auto"/>
        <w:tblLook w:val="04A0" w:firstRow="1" w:lastRow="0" w:firstColumn="1" w:lastColumn="0" w:noHBand="0" w:noVBand="1"/>
      </w:tblPr>
      <w:tblGrid>
        <w:gridCol w:w="2546"/>
        <w:gridCol w:w="4201"/>
        <w:gridCol w:w="3323"/>
      </w:tblGrid>
      <w:tr w:rsidR="00E148C7" w:rsidRPr="00851033" w14:paraId="39DD3F74" w14:textId="77777777" w:rsidTr="00E148C7">
        <w:tc>
          <w:tcPr>
            <w:tcW w:w="2057" w:type="dxa"/>
            <w:shd w:val="clear" w:color="auto" w:fill="002060"/>
          </w:tcPr>
          <w:p w14:paraId="40F052DE" w14:textId="77777777" w:rsidR="00CE7A57" w:rsidRPr="00851033" w:rsidRDefault="00CE7A57" w:rsidP="004F5D7E">
            <w:pPr>
              <w:pStyle w:val="Tableheading"/>
              <w:rPr>
                <w:sz w:val="20"/>
                <w:szCs w:val="20"/>
              </w:rPr>
            </w:pPr>
            <w:r w:rsidRPr="00851033">
              <w:rPr>
                <w:sz w:val="20"/>
                <w:szCs w:val="20"/>
              </w:rPr>
              <w:t>Stakeholders</w:t>
            </w:r>
          </w:p>
        </w:tc>
        <w:tc>
          <w:tcPr>
            <w:tcW w:w="4678" w:type="dxa"/>
            <w:shd w:val="clear" w:color="auto" w:fill="002060"/>
          </w:tcPr>
          <w:p w14:paraId="5EA7E364" w14:textId="77777777" w:rsidR="00CE7A57" w:rsidRPr="00851033" w:rsidRDefault="00CE7A57" w:rsidP="004F5D7E">
            <w:pPr>
              <w:pStyle w:val="Tableheading"/>
              <w:rPr>
                <w:sz w:val="20"/>
                <w:szCs w:val="20"/>
              </w:rPr>
            </w:pPr>
            <w:r w:rsidRPr="00851033">
              <w:rPr>
                <w:sz w:val="20"/>
                <w:szCs w:val="20"/>
              </w:rPr>
              <w:t>Potential system benefits</w:t>
            </w:r>
          </w:p>
        </w:tc>
        <w:tc>
          <w:tcPr>
            <w:tcW w:w="3335" w:type="dxa"/>
            <w:shd w:val="clear" w:color="auto" w:fill="002060"/>
          </w:tcPr>
          <w:p w14:paraId="69CB5DE0" w14:textId="77777777" w:rsidR="00CE7A57" w:rsidRPr="00851033" w:rsidRDefault="00CE7A57" w:rsidP="004F5D7E">
            <w:pPr>
              <w:pStyle w:val="Tableheading"/>
              <w:rPr>
                <w:sz w:val="20"/>
                <w:szCs w:val="20"/>
              </w:rPr>
            </w:pPr>
            <w:r w:rsidRPr="00851033">
              <w:rPr>
                <w:sz w:val="20"/>
                <w:szCs w:val="20"/>
              </w:rPr>
              <w:t>Potential system harms</w:t>
            </w:r>
          </w:p>
        </w:tc>
      </w:tr>
      <w:tr w:rsidR="00E148C7" w:rsidRPr="00851033" w14:paraId="0A8F21D3" w14:textId="77777777" w:rsidTr="00E148C7">
        <w:tc>
          <w:tcPr>
            <w:tcW w:w="2057" w:type="dxa"/>
          </w:tcPr>
          <w:p w14:paraId="77D82040" w14:textId="376F1A81" w:rsidR="00E148C7" w:rsidRPr="00851033" w:rsidRDefault="00E148C7" w:rsidP="00E148C7">
            <w:pPr>
              <w:rPr>
                <w:sz w:val="20"/>
                <w:szCs w:val="20"/>
              </w:rPr>
            </w:pPr>
            <w:r w:rsidRPr="351EA7FD">
              <w:rPr>
                <w:sz w:val="20"/>
                <w:szCs w:val="20"/>
              </w:rPr>
              <w:t>1.</w:t>
            </w:r>
            <w:r>
              <w:rPr>
                <w:sz w:val="20"/>
                <w:szCs w:val="20"/>
              </w:rPr>
              <w:t xml:space="preserve"> ##STAKEHOLDER_01_IU01</w:t>
            </w:r>
          </w:p>
        </w:tc>
        <w:tc>
          <w:tcPr>
            <w:tcW w:w="4678" w:type="dxa"/>
          </w:tcPr>
          <w:p w14:paraId="395A32A8" w14:textId="3157CC19" w:rsidR="00E148C7" w:rsidRPr="00851033" w:rsidRDefault="00E148C7" w:rsidP="00E148C7">
            <w:pPr>
              <w:rPr>
                <w:sz w:val="20"/>
                <w:szCs w:val="20"/>
              </w:rPr>
            </w:pPr>
            <w:r>
              <w:rPr>
                <w:sz w:val="20"/>
                <w:szCs w:val="20"/>
              </w:rPr>
              <w:t>##STAKEHOLDER_BENEFITS_01_IU01</w:t>
            </w:r>
          </w:p>
        </w:tc>
        <w:tc>
          <w:tcPr>
            <w:tcW w:w="3335" w:type="dxa"/>
          </w:tcPr>
          <w:p w14:paraId="5456372A" w14:textId="3C5E40A5" w:rsidR="00E148C7" w:rsidRPr="00851033" w:rsidRDefault="00E148C7" w:rsidP="00E148C7">
            <w:pPr>
              <w:rPr>
                <w:sz w:val="20"/>
                <w:szCs w:val="20"/>
              </w:rPr>
            </w:pPr>
            <w:r>
              <w:rPr>
                <w:sz w:val="20"/>
                <w:szCs w:val="20"/>
              </w:rPr>
              <w:t>##STAKEHOLDER_HARMS_01_IU01</w:t>
            </w:r>
          </w:p>
        </w:tc>
      </w:tr>
      <w:tr w:rsidR="00E148C7" w:rsidRPr="00851033" w14:paraId="552AEB98" w14:textId="77777777" w:rsidTr="00E148C7">
        <w:tc>
          <w:tcPr>
            <w:tcW w:w="2057" w:type="dxa"/>
          </w:tcPr>
          <w:p w14:paraId="30114DC8" w14:textId="62AD3640" w:rsidR="00E148C7" w:rsidRPr="00851033" w:rsidRDefault="00E148C7" w:rsidP="00E148C7">
            <w:pPr>
              <w:rPr>
                <w:sz w:val="20"/>
                <w:szCs w:val="20"/>
              </w:rPr>
            </w:pPr>
            <w:r w:rsidRPr="351EA7FD">
              <w:rPr>
                <w:sz w:val="20"/>
                <w:szCs w:val="20"/>
              </w:rPr>
              <w:t xml:space="preserve">2. </w:t>
            </w:r>
            <w:r>
              <w:rPr>
                <w:sz w:val="20"/>
                <w:szCs w:val="20"/>
              </w:rPr>
              <w:t>##</w:t>
            </w:r>
            <w:proofErr w:type="gramStart"/>
            <w:r>
              <w:rPr>
                <w:sz w:val="20"/>
                <w:szCs w:val="20"/>
              </w:rPr>
              <w:t>STAKEHOLDER</w:t>
            </w:r>
            <w:proofErr w:type="gramEnd"/>
            <w:r>
              <w:rPr>
                <w:sz w:val="20"/>
                <w:szCs w:val="20"/>
              </w:rPr>
              <w:t>_02_IU01</w:t>
            </w:r>
          </w:p>
        </w:tc>
        <w:tc>
          <w:tcPr>
            <w:tcW w:w="4678" w:type="dxa"/>
          </w:tcPr>
          <w:p w14:paraId="22E1B8FD" w14:textId="02BED021" w:rsidR="00E148C7" w:rsidRPr="00851033" w:rsidRDefault="00E148C7" w:rsidP="00E148C7">
            <w:pPr>
              <w:rPr>
                <w:sz w:val="20"/>
                <w:szCs w:val="20"/>
              </w:rPr>
            </w:pPr>
            <w:r>
              <w:rPr>
                <w:sz w:val="20"/>
                <w:szCs w:val="20"/>
              </w:rPr>
              <w:t>##STAKEHOLDER_BENEFITS_02_IU01</w:t>
            </w:r>
          </w:p>
        </w:tc>
        <w:tc>
          <w:tcPr>
            <w:tcW w:w="3335" w:type="dxa"/>
          </w:tcPr>
          <w:p w14:paraId="488298C0" w14:textId="32031416" w:rsidR="00E148C7" w:rsidRPr="00851033" w:rsidRDefault="00E148C7" w:rsidP="00E148C7">
            <w:pPr>
              <w:rPr>
                <w:sz w:val="20"/>
                <w:szCs w:val="20"/>
              </w:rPr>
            </w:pPr>
            <w:r w:rsidRPr="00F7063F">
              <w:rPr>
                <w:sz w:val="20"/>
                <w:szCs w:val="20"/>
              </w:rPr>
              <w:t>##STAKEHOLDER_HARMS_0</w:t>
            </w:r>
            <w:r>
              <w:rPr>
                <w:sz w:val="20"/>
                <w:szCs w:val="20"/>
              </w:rPr>
              <w:t>2_IU01</w:t>
            </w:r>
          </w:p>
        </w:tc>
      </w:tr>
      <w:tr w:rsidR="00E148C7" w:rsidRPr="00851033" w14:paraId="352CB17F" w14:textId="77777777" w:rsidTr="00E148C7">
        <w:tc>
          <w:tcPr>
            <w:tcW w:w="2057" w:type="dxa"/>
          </w:tcPr>
          <w:p w14:paraId="6A9D0AFF" w14:textId="7B2F25EC" w:rsidR="00E148C7" w:rsidRPr="00851033" w:rsidRDefault="00E148C7" w:rsidP="00E148C7">
            <w:pPr>
              <w:rPr>
                <w:sz w:val="20"/>
                <w:szCs w:val="20"/>
              </w:rPr>
            </w:pPr>
            <w:r w:rsidRPr="351EA7FD">
              <w:rPr>
                <w:sz w:val="20"/>
                <w:szCs w:val="20"/>
              </w:rPr>
              <w:t>3.</w:t>
            </w:r>
            <w:r>
              <w:rPr>
                <w:sz w:val="20"/>
                <w:szCs w:val="20"/>
              </w:rPr>
              <w:t xml:space="preserve"> ##</w:t>
            </w:r>
            <w:proofErr w:type="gramStart"/>
            <w:r>
              <w:rPr>
                <w:sz w:val="20"/>
                <w:szCs w:val="20"/>
              </w:rPr>
              <w:t>STAKEHOLDER</w:t>
            </w:r>
            <w:proofErr w:type="gramEnd"/>
            <w:r>
              <w:rPr>
                <w:sz w:val="20"/>
                <w:szCs w:val="20"/>
              </w:rPr>
              <w:t>_03_IU01</w:t>
            </w:r>
          </w:p>
        </w:tc>
        <w:tc>
          <w:tcPr>
            <w:tcW w:w="4678" w:type="dxa"/>
          </w:tcPr>
          <w:p w14:paraId="25BBBE3E" w14:textId="68C82999" w:rsidR="00E148C7" w:rsidRPr="00851033" w:rsidRDefault="00E148C7" w:rsidP="00E148C7">
            <w:pPr>
              <w:rPr>
                <w:sz w:val="20"/>
                <w:szCs w:val="20"/>
              </w:rPr>
            </w:pPr>
            <w:r>
              <w:rPr>
                <w:sz w:val="20"/>
                <w:szCs w:val="20"/>
              </w:rPr>
              <w:t>##STAKEHOLDER_BENEFITS_03_IU01</w:t>
            </w:r>
          </w:p>
        </w:tc>
        <w:tc>
          <w:tcPr>
            <w:tcW w:w="3335" w:type="dxa"/>
          </w:tcPr>
          <w:p w14:paraId="2E7E0FB0" w14:textId="74BF0A75" w:rsidR="00E148C7" w:rsidRPr="00851033" w:rsidRDefault="00E148C7" w:rsidP="00E148C7">
            <w:pPr>
              <w:rPr>
                <w:sz w:val="20"/>
                <w:szCs w:val="20"/>
              </w:rPr>
            </w:pPr>
            <w:r w:rsidRPr="00F7063F">
              <w:rPr>
                <w:sz w:val="20"/>
                <w:szCs w:val="20"/>
              </w:rPr>
              <w:t>##STAKEHOLDER_HARMS_0</w:t>
            </w:r>
            <w:r>
              <w:rPr>
                <w:sz w:val="20"/>
                <w:szCs w:val="20"/>
              </w:rPr>
              <w:t>3_IU01</w:t>
            </w:r>
          </w:p>
        </w:tc>
      </w:tr>
      <w:tr w:rsidR="00E148C7" w:rsidRPr="00851033" w14:paraId="49466E69" w14:textId="77777777" w:rsidTr="00E148C7">
        <w:tc>
          <w:tcPr>
            <w:tcW w:w="2057" w:type="dxa"/>
          </w:tcPr>
          <w:p w14:paraId="0EA237D2" w14:textId="764BAD3D" w:rsidR="00E148C7" w:rsidRPr="00851033" w:rsidRDefault="00E148C7" w:rsidP="00E148C7">
            <w:pPr>
              <w:rPr>
                <w:sz w:val="20"/>
                <w:szCs w:val="20"/>
              </w:rPr>
            </w:pPr>
            <w:r w:rsidRPr="351EA7FD">
              <w:rPr>
                <w:sz w:val="20"/>
                <w:szCs w:val="20"/>
              </w:rPr>
              <w:t xml:space="preserve">4. </w:t>
            </w:r>
            <w:r>
              <w:rPr>
                <w:sz w:val="20"/>
                <w:szCs w:val="20"/>
              </w:rPr>
              <w:t>##</w:t>
            </w:r>
            <w:proofErr w:type="gramStart"/>
            <w:r>
              <w:rPr>
                <w:sz w:val="20"/>
                <w:szCs w:val="20"/>
              </w:rPr>
              <w:t>STAKEHOLDER</w:t>
            </w:r>
            <w:proofErr w:type="gramEnd"/>
            <w:r>
              <w:rPr>
                <w:sz w:val="20"/>
                <w:szCs w:val="20"/>
              </w:rPr>
              <w:t>_04_IU01</w:t>
            </w:r>
          </w:p>
        </w:tc>
        <w:tc>
          <w:tcPr>
            <w:tcW w:w="4678" w:type="dxa"/>
          </w:tcPr>
          <w:p w14:paraId="00442F3C" w14:textId="62704A27" w:rsidR="00E148C7" w:rsidRPr="00851033" w:rsidRDefault="00E148C7" w:rsidP="00E148C7">
            <w:pPr>
              <w:rPr>
                <w:sz w:val="20"/>
                <w:szCs w:val="20"/>
              </w:rPr>
            </w:pPr>
            <w:r>
              <w:rPr>
                <w:sz w:val="20"/>
                <w:szCs w:val="20"/>
              </w:rPr>
              <w:t>##STAKEHOLDER_BENEFITS_04_IU01</w:t>
            </w:r>
          </w:p>
        </w:tc>
        <w:tc>
          <w:tcPr>
            <w:tcW w:w="3335" w:type="dxa"/>
          </w:tcPr>
          <w:p w14:paraId="52D4D043" w14:textId="74D713F2" w:rsidR="00E148C7" w:rsidRPr="00851033" w:rsidRDefault="00E148C7" w:rsidP="00E148C7">
            <w:pPr>
              <w:rPr>
                <w:sz w:val="20"/>
                <w:szCs w:val="20"/>
              </w:rPr>
            </w:pPr>
            <w:r w:rsidRPr="00F7063F">
              <w:rPr>
                <w:sz w:val="20"/>
                <w:szCs w:val="20"/>
              </w:rPr>
              <w:t>##STAKEHOLDER_HARMS_0</w:t>
            </w:r>
            <w:r>
              <w:rPr>
                <w:sz w:val="20"/>
                <w:szCs w:val="20"/>
              </w:rPr>
              <w:t>4_IU01</w:t>
            </w:r>
          </w:p>
        </w:tc>
      </w:tr>
      <w:tr w:rsidR="00E148C7" w:rsidRPr="00851033" w14:paraId="333309C6" w14:textId="77777777" w:rsidTr="00E148C7">
        <w:tc>
          <w:tcPr>
            <w:tcW w:w="2057" w:type="dxa"/>
          </w:tcPr>
          <w:p w14:paraId="2E0692BB" w14:textId="36742EB0" w:rsidR="00E148C7" w:rsidRPr="00851033" w:rsidRDefault="00E148C7" w:rsidP="00E148C7">
            <w:pPr>
              <w:spacing w:after="200" w:line="276" w:lineRule="auto"/>
              <w:rPr>
                <w:sz w:val="20"/>
                <w:szCs w:val="20"/>
              </w:rPr>
            </w:pPr>
            <w:r>
              <w:rPr>
                <w:sz w:val="20"/>
                <w:szCs w:val="20"/>
              </w:rPr>
              <w:t>5. ##</w:t>
            </w:r>
            <w:proofErr w:type="gramStart"/>
            <w:r>
              <w:rPr>
                <w:sz w:val="20"/>
                <w:szCs w:val="20"/>
              </w:rPr>
              <w:t>STAKEHOLDER</w:t>
            </w:r>
            <w:proofErr w:type="gramEnd"/>
            <w:r>
              <w:rPr>
                <w:sz w:val="20"/>
                <w:szCs w:val="20"/>
              </w:rPr>
              <w:t>_05_IU01</w:t>
            </w:r>
          </w:p>
        </w:tc>
        <w:tc>
          <w:tcPr>
            <w:tcW w:w="4678" w:type="dxa"/>
          </w:tcPr>
          <w:p w14:paraId="4D37C894" w14:textId="5D4989F1" w:rsidR="00E148C7" w:rsidRPr="00851033" w:rsidRDefault="00E148C7" w:rsidP="00E148C7">
            <w:pPr>
              <w:rPr>
                <w:sz w:val="20"/>
                <w:szCs w:val="20"/>
              </w:rPr>
            </w:pPr>
            <w:r>
              <w:rPr>
                <w:sz w:val="20"/>
                <w:szCs w:val="20"/>
              </w:rPr>
              <w:t>##STAKEHOLDER_BENEFITS_05_IU01</w:t>
            </w:r>
          </w:p>
        </w:tc>
        <w:tc>
          <w:tcPr>
            <w:tcW w:w="3335" w:type="dxa"/>
          </w:tcPr>
          <w:p w14:paraId="7016BBE4" w14:textId="50424F7C" w:rsidR="00E148C7" w:rsidRPr="00851033" w:rsidRDefault="00E148C7" w:rsidP="00E148C7">
            <w:pPr>
              <w:rPr>
                <w:sz w:val="20"/>
                <w:szCs w:val="20"/>
              </w:rPr>
            </w:pPr>
            <w:r w:rsidRPr="00F7063F">
              <w:rPr>
                <w:sz w:val="20"/>
                <w:szCs w:val="20"/>
              </w:rPr>
              <w:t>##STAKEHOLDER_HARMS_0</w:t>
            </w:r>
            <w:r>
              <w:rPr>
                <w:sz w:val="20"/>
                <w:szCs w:val="20"/>
              </w:rPr>
              <w:t>5_IU01</w:t>
            </w:r>
          </w:p>
        </w:tc>
      </w:tr>
      <w:tr w:rsidR="00E148C7" w:rsidRPr="00851033" w14:paraId="69C7D88F" w14:textId="77777777" w:rsidTr="00E148C7">
        <w:tc>
          <w:tcPr>
            <w:tcW w:w="2057" w:type="dxa"/>
          </w:tcPr>
          <w:p w14:paraId="480AB2CB" w14:textId="3D4E6801" w:rsidR="00E148C7" w:rsidRPr="00851033" w:rsidRDefault="00E148C7" w:rsidP="00E148C7">
            <w:pPr>
              <w:rPr>
                <w:sz w:val="20"/>
                <w:szCs w:val="20"/>
              </w:rPr>
            </w:pPr>
            <w:r>
              <w:rPr>
                <w:sz w:val="20"/>
                <w:szCs w:val="20"/>
              </w:rPr>
              <w:t>6.</w:t>
            </w:r>
            <w:r w:rsidRPr="351EA7FD">
              <w:rPr>
                <w:sz w:val="20"/>
                <w:szCs w:val="20"/>
              </w:rPr>
              <w:t xml:space="preserve"> </w:t>
            </w:r>
            <w:r>
              <w:rPr>
                <w:sz w:val="20"/>
                <w:szCs w:val="20"/>
              </w:rPr>
              <w:t>##</w:t>
            </w:r>
            <w:proofErr w:type="gramStart"/>
            <w:r>
              <w:rPr>
                <w:sz w:val="20"/>
                <w:szCs w:val="20"/>
              </w:rPr>
              <w:t>STAKEHOLDER</w:t>
            </w:r>
            <w:proofErr w:type="gramEnd"/>
            <w:r>
              <w:rPr>
                <w:sz w:val="20"/>
                <w:szCs w:val="20"/>
              </w:rPr>
              <w:t>_06_IU01</w:t>
            </w:r>
          </w:p>
        </w:tc>
        <w:tc>
          <w:tcPr>
            <w:tcW w:w="4678" w:type="dxa"/>
          </w:tcPr>
          <w:p w14:paraId="5D79E29F" w14:textId="5420943C" w:rsidR="00E148C7" w:rsidRPr="00851033" w:rsidRDefault="00E148C7" w:rsidP="00E148C7">
            <w:pPr>
              <w:rPr>
                <w:sz w:val="20"/>
                <w:szCs w:val="20"/>
              </w:rPr>
            </w:pPr>
            <w:r>
              <w:rPr>
                <w:sz w:val="20"/>
                <w:szCs w:val="20"/>
              </w:rPr>
              <w:t>##STAKEHOLDER_BENEFITS_06_IU01</w:t>
            </w:r>
          </w:p>
        </w:tc>
        <w:tc>
          <w:tcPr>
            <w:tcW w:w="3335" w:type="dxa"/>
          </w:tcPr>
          <w:p w14:paraId="27F7D58A" w14:textId="487CD4E9" w:rsidR="00E148C7" w:rsidRPr="00851033" w:rsidRDefault="00E148C7" w:rsidP="00E148C7">
            <w:pPr>
              <w:rPr>
                <w:sz w:val="20"/>
                <w:szCs w:val="20"/>
              </w:rPr>
            </w:pPr>
            <w:r w:rsidRPr="00F7063F">
              <w:rPr>
                <w:sz w:val="20"/>
                <w:szCs w:val="20"/>
              </w:rPr>
              <w:t>##STAKEHOLDER_HARMS_0</w:t>
            </w:r>
            <w:r>
              <w:rPr>
                <w:sz w:val="20"/>
                <w:szCs w:val="20"/>
              </w:rPr>
              <w:t>6_IU01</w:t>
            </w:r>
          </w:p>
        </w:tc>
      </w:tr>
      <w:tr w:rsidR="00E148C7" w:rsidRPr="00851033" w14:paraId="334D732D" w14:textId="77777777" w:rsidTr="00E148C7">
        <w:tc>
          <w:tcPr>
            <w:tcW w:w="2057" w:type="dxa"/>
          </w:tcPr>
          <w:p w14:paraId="32CBE674" w14:textId="51B58080" w:rsidR="00E148C7" w:rsidRPr="00851033" w:rsidRDefault="00E148C7" w:rsidP="00E148C7">
            <w:pPr>
              <w:rPr>
                <w:sz w:val="20"/>
                <w:szCs w:val="20"/>
              </w:rPr>
            </w:pPr>
            <w:r>
              <w:rPr>
                <w:sz w:val="20"/>
                <w:szCs w:val="20"/>
              </w:rPr>
              <w:t>7.</w:t>
            </w:r>
            <w:r w:rsidRPr="351EA7FD">
              <w:rPr>
                <w:sz w:val="20"/>
                <w:szCs w:val="20"/>
              </w:rPr>
              <w:t xml:space="preserve"> </w:t>
            </w:r>
            <w:r>
              <w:rPr>
                <w:sz w:val="20"/>
                <w:szCs w:val="20"/>
              </w:rPr>
              <w:t>##</w:t>
            </w:r>
            <w:proofErr w:type="gramStart"/>
            <w:r>
              <w:rPr>
                <w:sz w:val="20"/>
                <w:szCs w:val="20"/>
              </w:rPr>
              <w:t>STAKEHOLDER</w:t>
            </w:r>
            <w:proofErr w:type="gramEnd"/>
            <w:r>
              <w:rPr>
                <w:sz w:val="20"/>
                <w:szCs w:val="20"/>
              </w:rPr>
              <w:t>_07_IU01</w:t>
            </w:r>
          </w:p>
        </w:tc>
        <w:tc>
          <w:tcPr>
            <w:tcW w:w="4678" w:type="dxa"/>
          </w:tcPr>
          <w:p w14:paraId="5354B752" w14:textId="3C86C6EF" w:rsidR="00E148C7" w:rsidRPr="00851033" w:rsidRDefault="00E148C7" w:rsidP="00E148C7">
            <w:pPr>
              <w:rPr>
                <w:sz w:val="20"/>
                <w:szCs w:val="20"/>
              </w:rPr>
            </w:pPr>
            <w:r>
              <w:rPr>
                <w:sz w:val="20"/>
                <w:szCs w:val="20"/>
              </w:rPr>
              <w:t>##STAKEHOLDER_BENEFITS_07_IU01</w:t>
            </w:r>
          </w:p>
        </w:tc>
        <w:tc>
          <w:tcPr>
            <w:tcW w:w="3335" w:type="dxa"/>
          </w:tcPr>
          <w:p w14:paraId="7409B40E" w14:textId="5A3E4C83" w:rsidR="00E148C7" w:rsidRPr="00851033" w:rsidRDefault="00E148C7" w:rsidP="00E148C7">
            <w:pPr>
              <w:rPr>
                <w:sz w:val="20"/>
                <w:szCs w:val="20"/>
              </w:rPr>
            </w:pPr>
            <w:r w:rsidRPr="00F7063F">
              <w:rPr>
                <w:sz w:val="20"/>
                <w:szCs w:val="20"/>
              </w:rPr>
              <w:t>##STAKEHOLDER_HARMS_0</w:t>
            </w:r>
            <w:r>
              <w:rPr>
                <w:sz w:val="20"/>
                <w:szCs w:val="20"/>
              </w:rPr>
              <w:t>7_IU01</w:t>
            </w:r>
          </w:p>
        </w:tc>
      </w:tr>
      <w:tr w:rsidR="00E148C7" w:rsidRPr="00851033" w14:paraId="6F6ECB4B" w14:textId="77777777" w:rsidTr="00E148C7">
        <w:tc>
          <w:tcPr>
            <w:tcW w:w="2057" w:type="dxa"/>
          </w:tcPr>
          <w:p w14:paraId="3D484304" w14:textId="0D6C0192" w:rsidR="00E148C7" w:rsidRPr="00851033" w:rsidRDefault="00E148C7" w:rsidP="00E148C7">
            <w:pPr>
              <w:rPr>
                <w:sz w:val="20"/>
                <w:szCs w:val="20"/>
              </w:rPr>
            </w:pPr>
            <w:r>
              <w:rPr>
                <w:sz w:val="20"/>
                <w:szCs w:val="20"/>
              </w:rPr>
              <w:t>8.</w:t>
            </w:r>
            <w:r w:rsidRPr="351EA7FD">
              <w:rPr>
                <w:sz w:val="20"/>
                <w:szCs w:val="20"/>
              </w:rPr>
              <w:t xml:space="preserve"> </w:t>
            </w:r>
            <w:r>
              <w:rPr>
                <w:sz w:val="20"/>
                <w:szCs w:val="20"/>
              </w:rPr>
              <w:t>##</w:t>
            </w:r>
            <w:proofErr w:type="gramStart"/>
            <w:r>
              <w:rPr>
                <w:sz w:val="20"/>
                <w:szCs w:val="20"/>
              </w:rPr>
              <w:t>STAKEHOLDER</w:t>
            </w:r>
            <w:proofErr w:type="gramEnd"/>
            <w:r>
              <w:rPr>
                <w:sz w:val="20"/>
                <w:szCs w:val="20"/>
              </w:rPr>
              <w:t>_08_IU01</w:t>
            </w:r>
          </w:p>
        </w:tc>
        <w:tc>
          <w:tcPr>
            <w:tcW w:w="4678" w:type="dxa"/>
          </w:tcPr>
          <w:p w14:paraId="183FB6BD" w14:textId="6F59F3C5" w:rsidR="00E148C7" w:rsidRPr="00851033" w:rsidRDefault="00E148C7" w:rsidP="00E148C7">
            <w:pPr>
              <w:rPr>
                <w:sz w:val="20"/>
                <w:szCs w:val="20"/>
              </w:rPr>
            </w:pPr>
            <w:r>
              <w:rPr>
                <w:sz w:val="20"/>
                <w:szCs w:val="20"/>
              </w:rPr>
              <w:t>##STAKEHOLDER_BENEFITS_08_IU01</w:t>
            </w:r>
          </w:p>
        </w:tc>
        <w:tc>
          <w:tcPr>
            <w:tcW w:w="3335" w:type="dxa"/>
          </w:tcPr>
          <w:p w14:paraId="5F5232AC" w14:textId="499AB006" w:rsidR="00E148C7" w:rsidRPr="00851033" w:rsidRDefault="00E148C7" w:rsidP="00E148C7">
            <w:pPr>
              <w:rPr>
                <w:sz w:val="20"/>
                <w:szCs w:val="20"/>
              </w:rPr>
            </w:pPr>
            <w:r w:rsidRPr="00F7063F">
              <w:rPr>
                <w:sz w:val="20"/>
                <w:szCs w:val="20"/>
              </w:rPr>
              <w:t>##STAKEHOLDER_HARMS_0</w:t>
            </w:r>
            <w:r>
              <w:rPr>
                <w:sz w:val="20"/>
                <w:szCs w:val="20"/>
              </w:rPr>
              <w:t>8_IU01</w:t>
            </w:r>
          </w:p>
        </w:tc>
      </w:tr>
      <w:tr w:rsidR="00E148C7" w:rsidRPr="00851033" w14:paraId="2D803B26" w14:textId="77777777" w:rsidTr="00E148C7">
        <w:tc>
          <w:tcPr>
            <w:tcW w:w="2057" w:type="dxa"/>
          </w:tcPr>
          <w:p w14:paraId="087A0226" w14:textId="4EE827F9" w:rsidR="00E148C7" w:rsidRPr="00851033" w:rsidRDefault="00E148C7" w:rsidP="00E148C7">
            <w:pPr>
              <w:rPr>
                <w:sz w:val="20"/>
                <w:szCs w:val="20"/>
              </w:rPr>
            </w:pPr>
            <w:r>
              <w:rPr>
                <w:sz w:val="20"/>
                <w:szCs w:val="20"/>
              </w:rPr>
              <w:t>9</w:t>
            </w:r>
            <w:r w:rsidRPr="351EA7FD">
              <w:rPr>
                <w:sz w:val="20"/>
                <w:szCs w:val="20"/>
              </w:rPr>
              <w:t>.</w:t>
            </w:r>
            <w:r>
              <w:rPr>
                <w:sz w:val="20"/>
                <w:szCs w:val="20"/>
              </w:rPr>
              <w:t xml:space="preserve"> ##</w:t>
            </w:r>
            <w:proofErr w:type="gramStart"/>
            <w:r>
              <w:rPr>
                <w:sz w:val="20"/>
                <w:szCs w:val="20"/>
              </w:rPr>
              <w:t>STAKEHOLDER</w:t>
            </w:r>
            <w:proofErr w:type="gramEnd"/>
            <w:r>
              <w:rPr>
                <w:sz w:val="20"/>
                <w:szCs w:val="20"/>
              </w:rPr>
              <w:t>_09_IU01</w:t>
            </w:r>
          </w:p>
        </w:tc>
        <w:tc>
          <w:tcPr>
            <w:tcW w:w="4678" w:type="dxa"/>
          </w:tcPr>
          <w:p w14:paraId="4BB10FB2" w14:textId="4AFA0D45" w:rsidR="00E148C7" w:rsidRPr="00851033" w:rsidRDefault="00E148C7" w:rsidP="00E148C7">
            <w:pPr>
              <w:rPr>
                <w:sz w:val="20"/>
                <w:szCs w:val="20"/>
              </w:rPr>
            </w:pPr>
            <w:r>
              <w:rPr>
                <w:sz w:val="20"/>
                <w:szCs w:val="20"/>
              </w:rPr>
              <w:t>##STAKEHOLDER_BENEFITS_09_IU01</w:t>
            </w:r>
          </w:p>
        </w:tc>
        <w:tc>
          <w:tcPr>
            <w:tcW w:w="3335" w:type="dxa"/>
          </w:tcPr>
          <w:p w14:paraId="62B3F9BA" w14:textId="0B8F8EB8" w:rsidR="00E148C7" w:rsidRPr="00851033" w:rsidRDefault="00E148C7" w:rsidP="00E148C7">
            <w:pPr>
              <w:spacing w:after="200" w:line="276" w:lineRule="auto"/>
              <w:rPr>
                <w:sz w:val="20"/>
                <w:szCs w:val="20"/>
              </w:rPr>
            </w:pPr>
            <w:r w:rsidRPr="00F7063F">
              <w:rPr>
                <w:sz w:val="20"/>
                <w:szCs w:val="20"/>
              </w:rPr>
              <w:t>##STAKEHOLDER_HARMS_0</w:t>
            </w:r>
            <w:r>
              <w:rPr>
                <w:sz w:val="20"/>
                <w:szCs w:val="20"/>
              </w:rPr>
              <w:t>9_IU01</w:t>
            </w:r>
          </w:p>
        </w:tc>
      </w:tr>
      <w:tr w:rsidR="00E148C7" w:rsidRPr="00851033" w14:paraId="19157627" w14:textId="77777777" w:rsidTr="00E148C7">
        <w:tc>
          <w:tcPr>
            <w:tcW w:w="2057" w:type="dxa"/>
          </w:tcPr>
          <w:p w14:paraId="2B69EDD5" w14:textId="6CBA64DF" w:rsidR="00E148C7" w:rsidRPr="00851033" w:rsidRDefault="00E148C7" w:rsidP="00E148C7">
            <w:pPr>
              <w:rPr>
                <w:sz w:val="20"/>
                <w:szCs w:val="20"/>
              </w:rPr>
            </w:pPr>
            <w:r>
              <w:rPr>
                <w:sz w:val="20"/>
                <w:szCs w:val="20"/>
              </w:rPr>
              <w:t>10. ##</w:t>
            </w:r>
            <w:proofErr w:type="gramStart"/>
            <w:r>
              <w:rPr>
                <w:sz w:val="20"/>
                <w:szCs w:val="20"/>
              </w:rPr>
              <w:t>STAKEHOLDER</w:t>
            </w:r>
            <w:proofErr w:type="gramEnd"/>
            <w:r>
              <w:rPr>
                <w:sz w:val="20"/>
                <w:szCs w:val="20"/>
              </w:rPr>
              <w:t>_10_IU01</w:t>
            </w:r>
          </w:p>
        </w:tc>
        <w:tc>
          <w:tcPr>
            <w:tcW w:w="4678" w:type="dxa"/>
          </w:tcPr>
          <w:p w14:paraId="19D5D3BB" w14:textId="15F83AEB" w:rsidR="00E148C7" w:rsidRPr="00851033" w:rsidRDefault="00E148C7" w:rsidP="00E148C7">
            <w:pPr>
              <w:rPr>
                <w:sz w:val="20"/>
                <w:szCs w:val="20"/>
              </w:rPr>
            </w:pPr>
            <w:r>
              <w:rPr>
                <w:sz w:val="20"/>
                <w:szCs w:val="20"/>
              </w:rPr>
              <w:t>##STAKEHOLDER_BENEFITS_10_IU01</w:t>
            </w:r>
          </w:p>
        </w:tc>
        <w:tc>
          <w:tcPr>
            <w:tcW w:w="3335" w:type="dxa"/>
          </w:tcPr>
          <w:p w14:paraId="3B286E1F" w14:textId="679E1987" w:rsidR="00E148C7" w:rsidRPr="00851033" w:rsidRDefault="00E148C7" w:rsidP="00E148C7">
            <w:pPr>
              <w:rPr>
                <w:sz w:val="20"/>
                <w:szCs w:val="20"/>
              </w:rPr>
            </w:pPr>
            <w:r w:rsidRPr="00F7063F">
              <w:rPr>
                <w:sz w:val="20"/>
                <w:szCs w:val="20"/>
              </w:rPr>
              <w:t>##STAKEHOLDER_HARMS_</w:t>
            </w:r>
            <w:r>
              <w:rPr>
                <w:sz w:val="20"/>
                <w:szCs w:val="20"/>
              </w:rPr>
              <w:t>1</w:t>
            </w:r>
            <w:r w:rsidRPr="00F7063F">
              <w:rPr>
                <w:sz w:val="20"/>
                <w:szCs w:val="20"/>
              </w:rPr>
              <w:t>0</w:t>
            </w:r>
            <w:r>
              <w:rPr>
                <w:sz w:val="20"/>
                <w:szCs w:val="20"/>
              </w:rPr>
              <w:t>_IU01</w:t>
            </w:r>
          </w:p>
        </w:tc>
      </w:tr>
    </w:tbl>
    <w:p w14:paraId="1AF898AF" w14:textId="77777777" w:rsidR="00CE7A57" w:rsidRPr="00C24521" w:rsidRDefault="00CE7A57" w:rsidP="004F5D7E">
      <w:pPr>
        <w:spacing w:after="0"/>
        <w:rPr>
          <w:highlight w:val="yellow"/>
        </w:rPr>
      </w:pPr>
    </w:p>
    <w:p w14:paraId="6706F285" w14:textId="38046707" w:rsidR="00F70391" w:rsidRPr="00925FE7" w:rsidRDefault="00F70391" w:rsidP="00F70391">
      <w:pPr>
        <w:pStyle w:val="Titre3"/>
      </w:pPr>
      <w:r w:rsidRPr="00925FE7">
        <w:t>Stakeholders for Goal-driven requirements from the Responsible AI Standard</w:t>
      </w:r>
      <w:r w:rsidR="00790324">
        <w:t xml:space="preserve"> - B</w:t>
      </w:r>
    </w:p>
    <w:p w14:paraId="1092D826" w14:textId="77777777" w:rsidR="00F70391" w:rsidRPr="00925FE7" w:rsidRDefault="00F70391" w:rsidP="00F942A9">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6C7AD8A2" w14:textId="77777777" w:rsidR="00F70391" w:rsidRPr="00050618" w:rsidRDefault="00F70391" w:rsidP="00F70391">
      <w:pPr>
        <w:pStyle w:val="Titre4"/>
        <w:rPr>
          <w:lang w:val="en-GB"/>
        </w:rPr>
      </w:pPr>
      <w:r w:rsidRPr="00050618">
        <w:rPr>
          <w:lang w:val="en-GB"/>
        </w:rPr>
        <w:t>Goal A5: Human oversight and control</w:t>
      </w:r>
    </w:p>
    <w:p w14:paraId="3FD5ACD9" w14:textId="77777777" w:rsidR="00F70391" w:rsidRPr="00050618" w:rsidRDefault="00F70391" w:rsidP="00F942A9">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F70391" w:rsidRPr="00050618" w14:paraId="11B6C59B" w14:textId="77777777">
        <w:tc>
          <w:tcPr>
            <w:tcW w:w="5305" w:type="dxa"/>
            <w:tcBorders>
              <w:right w:val="single" w:sz="4" w:space="0" w:color="FFFFFF" w:themeColor="background1"/>
            </w:tcBorders>
            <w:shd w:val="clear" w:color="auto" w:fill="002060"/>
          </w:tcPr>
          <w:p w14:paraId="0354CD30" w14:textId="77777777" w:rsidR="00F70391" w:rsidRPr="00050618" w:rsidRDefault="00F70391">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6750616F" w14:textId="77777777" w:rsidR="00F70391" w:rsidRPr="00050618" w:rsidRDefault="00F70391">
            <w:pPr>
              <w:pStyle w:val="Tableheading"/>
              <w:rPr>
                <w:sz w:val="20"/>
                <w:szCs w:val="20"/>
              </w:rPr>
            </w:pPr>
            <w:r w:rsidRPr="00050618">
              <w:rPr>
                <w:rFonts w:cstheme="minorHAnsi"/>
                <w:sz w:val="20"/>
                <w:szCs w:val="20"/>
              </w:rPr>
              <w:t>For these stakeholders, identify their oversight and control responsibilities.</w:t>
            </w:r>
          </w:p>
        </w:tc>
      </w:tr>
      <w:tr w:rsidR="00F70391" w:rsidRPr="00050618" w14:paraId="66F2A783" w14:textId="77777777">
        <w:trPr>
          <w:trHeight w:val="53"/>
        </w:trPr>
        <w:tc>
          <w:tcPr>
            <w:tcW w:w="5305" w:type="dxa"/>
          </w:tcPr>
          <w:p w14:paraId="2BC79377" w14:textId="096D19A7" w:rsidR="00F70391" w:rsidRPr="00050618" w:rsidRDefault="00E72451">
            <w:pPr>
              <w:rPr>
                <w:sz w:val="20"/>
                <w:szCs w:val="20"/>
              </w:rPr>
            </w:pPr>
            <w:r>
              <w:rPr>
                <w:sz w:val="20"/>
                <w:szCs w:val="20"/>
              </w:rPr>
              <w:t>##HUMAN_OVERSIGHT_IU01</w:t>
            </w:r>
          </w:p>
        </w:tc>
        <w:tc>
          <w:tcPr>
            <w:tcW w:w="4950" w:type="dxa"/>
          </w:tcPr>
          <w:p w14:paraId="22711300" w14:textId="38ABE12B" w:rsidR="00F70391" w:rsidRPr="00050618" w:rsidRDefault="00E72451">
            <w:pPr>
              <w:rPr>
                <w:sz w:val="20"/>
                <w:szCs w:val="20"/>
              </w:rPr>
            </w:pPr>
            <w:r>
              <w:rPr>
                <w:sz w:val="20"/>
                <w:szCs w:val="20"/>
              </w:rPr>
              <w:t>##HUMAN_RESPONSIBILITIES_IU01</w:t>
            </w:r>
          </w:p>
        </w:tc>
      </w:tr>
    </w:tbl>
    <w:p w14:paraId="0611357E" w14:textId="77777777" w:rsidR="00F70391" w:rsidRPr="0080227B" w:rsidRDefault="00F70391" w:rsidP="00F70391">
      <w:pPr>
        <w:pStyle w:val="Titre4"/>
        <w:rPr>
          <w:lang w:val="en-GB"/>
        </w:rPr>
      </w:pPr>
      <w:r w:rsidRPr="0080227B">
        <w:rPr>
          <w:lang w:val="en-GB"/>
        </w:rPr>
        <w:t>Goal T3: Disclosure of AI interaction</w:t>
      </w:r>
    </w:p>
    <w:p w14:paraId="5D3DE1A3" w14:textId="77777777" w:rsidR="00F70391" w:rsidRPr="0080227B" w:rsidRDefault="00F70391" w:rsidP="00F942A9">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F70391" w:rsidRPr="0080227B" w14:paraId="461DE481" w14:textId="77777777">
        <w:tc>
          <w:tcPr>
            <w:tcW w:w="10165" w:type="dxa"/>
            <w:shd w:val="clear" w:color="auto" w:fill="002060"/>
          </w:tcPr>
          <w:p w14:paraId="2A061344" w14:textId="77777777" w:rsidR="00F70391" w:rsidRPr="0080227B" w:rsidRDefault="00F70391">
            <w:pPr>
              <w:pStyle w:val="Tableheading"/>
              <w:rPr>
                <w:sz w:val="20"/>
                <w:szCs w:val="20"/>
              </w:rPr>
            </w:pPr>
            <w:r w:rsidRPr="0080227B">
              <w:rPr>
                <w:sz w:val="20"/>
                <w:szCs w:val="20"/>
              </w:rPr>
              <w:t>Who will use or be exposed to the system?</w:t>
            </w:r>
          </w:p>
        </w:tc>
      </w:tr>
      <w:tr w:rsidR="00F70391" w:rsidRPr="00C24521" w14:paraId="7883D908" w14:textId="77777777">
        <w:trPr>
          <w:trHeight w:val="620"/>
        </w:trPr>
        <w:tc>
          <w:tcPr>
            <w:tcW w:w="10165" w:type="dxa"/>
          </w:tcPr>
          <w:p w14:paraId="03D409AD" w14:textId="38BA3B1A" w:rsidR="00F70391" w:rsidRPr="00C24521" w:rsidRDefault="00E72451">
            <w:pPr>
              <w:rPr>
                <w:sz w:val="20"/>
                <w:szCs w:val="20"/>
              </w:rPr>
            </w:pPr>
            <w:r>
              <w:rPr>
                <w:sz w:val="20"/>
                <w:szCs w:val="20"/>
              </w:rPr>
              <w:lastRenderedPageBreak/>
              <w:t>##DISCLOSURE_AND_AI_INTERACTION_IU01</w:t>
            </w:r>
          </w:p>
        </w:tc>
      </w:tr>
    </w:tbl>
    <w:p w14:paraId="68830C1F" w14:textId="2ACC0451" w:rsidR="00F70391" w:rsidRDefault="00F70391" w:rsidP="001E349D">
      <w:pPr>
        <w:pStyle w:val="Tableheading"/>
        <w:rPr>
          <w:b/>
          <w:i/>
          <w:color w:val="0038A8"/>
          <w:sz w:val="28"/>
          <w:szCs w:val="28"/>
          <w:u w:val="single"/>
        </w:rPr>
      </w:pPr>
    </w:p>
    <w:p w14:paraId="1BA8218F" w14:textId="02E029C8" w:rsidR="00F70391" w:rsidRPr="00031BCE" w:rsidRDefault="00F70391" w:rsidP="00F70391">
      <w:pPr>
        <w:pStyle w:val="Titre3"/>
      </w:pPr>
      <w:r>
        <w:t>Technology readiness assessment</w:t>
      </w:r>
      <w:r w:rsidR="00790324">
        <w:t xml:space="preserve"> - B</w:t>
      </w:r>
    </w:p>
    <w:p w14:paraId="1C1C2C37" w14:textId="45F9E919" w:rsidR="00F70391" w:rsidRPr="00031BCE" w:rsidRDefault="00F70391" w:rsidP="00F942A9">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F70391" w:rsidRPr="00031BCE" w14:paraId="692FA11C" w14:textId="77777777">
        <w:tc>
          <w:tcPr>
            <w:tcW w:w="1435" w:type="dxa"/>
            <w:tcBorders>
              <w:right w:val="single" w:sz="4" w:space="0" w:color="FFFFFF" w:themeColor="background1"/>
            </w:tcBorders>
            <w:shd w:val="clear" w:color="auto" w:fill="002060"/>
          </w:tcPr>
          <w:p w14:paraId="7FD8F578" w14:textId="77777777" w:rsidR="00F70391" w:rsidRPr="00031BCE" w:rsidRDefault="00F70391">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414E0557" w14:textId="77777777" w:rsidR="00F70391" w:rsidRPr="00031BCE" w:rsidRDefault="00F70391">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F70391" w:rsidRPr="00031BCE" w14:paraId="6821FD83" w14:textId="77777777" w:rsidTr="00EA744A">
        <w:tc>
          <w:tcPr>
            <w:tcW w:w="1435" w:type="dxa"/>
            <w:vAlign w:val="center"/>
          </w:tcPr>
          <w:p w14:paraId="6344AC73" w14:textId="6DD84530" w:rsidR="00F70391" w:rsidRPr="00031BCE" w:rsidRDefault="00E72451" w:rsidP="0099261D">
            <w:pPr>
              <w:jc w:val="center"/>
              <w:rPr>
                <w:sz w:val="20"/>
                <w:szCs w:val="20"/>
              </w:rPr>
            </w:pPr>
            <w:r>
              <w:rPr>
                <w:sz w:val="20"/>
                <w:szCs w:val="20"/>
              </w:rPr>
              <w:t>##</w:t>
            </w:r>
            <w:r w:rsidR="00AA3CED">
              <w:rPr>
                <w:sz w:val="20"/>
                <w:szCs w:val="20"/>
              </w:rPr>
              <w:t>TECH_ASSESSMENT_</w:t>
            </w:r>
            <w:r>
              <w:rPr>
                <w:sz w:val="20"/>
                <w:szCs w:val="20"/>
              </w:rPr>
              <w:t>01_IU01</w:t>
            </w:r>
          </w:p>
        </w:tc>
        <w:tc>
          <w:tcPr>
            <w:tcW w:w="8635" w:type="dxa"/>
          </w:tcPr>
          <w:p w14:paraId="5C98AC97" w14:textId="77777777" w:rsidR="00F70391" w:rsidRPr="00031BCE" w:rsidRDefault="00F70391">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F70391" w:rsidRPr="00031BCE" w14:paraId="40689F87" w14:textId="77777777" w:rsidTr="00EA744A">
        <w:tc>
          <w:tcPr>
            <w:tcW w:w="1435" w:type="dxa"/>
            <w:vAlign w:val="center"/>
          </w:tcPr>
          <w:p w14:paraId="7B077090" w14:textId="51F12865" w:rsidR="00F70391" w:rsidRPr="00031BCE" w:rsidRDefault="00E72451" w:rsidP="0099261D">
            <w:pPr>
              <w:jc w:val="center"/>
              <w:rPr>
                <w:sz w:val="20"/>
                <w:szCs w:val="20"/>
              </w:rPr>
            </w:pPr>
            <w:r>
              <w:rPr>
                <w:sz w:val="20"/>
                <w:szCs w:val="20"/>
              </w:rPr>
              <w:t>##</w:t>
            </w:r>
            <w:r w:rsidR="00AA3CED">
              <w:rPr>
                <w:sz w:val="20"/>
                <w:szCs w:val="20"/>
              </w:rPr>
              <w:t>TECH_ASSESSMENT_</w:t>
            </w:r>
            <w:r>
              <w:rPr>
                <w:sz w:val="20"/>
                <w:szCs w:val="20"/>
              </w:rPr>
              <w:t>02_IU01</w:t>
            </w:r>
          </w:p>
        </w:tc>
        <w:tc>
          <w:tcPr>
            <w:tcW w:w="8635" w:type="dxa"/>
          </w:tcPr>
          <w:p w14:paraId="67764CAE"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F70391" w:rsidRPr="00031BCE" w14:paraId="326F0DAF" w14:textId="77777777" w:rsidTr="00EA744A">
        <w:tc>
          <w:tcPr>
            <w:tcW w:w="1435" w:type="dxa"/>
            <w:vAlign w:val="center"/>
          </w:tcPr>
          <w:p w14:paraId="08BCE29A" w14:textId="56E72C4E" w:rsidR="00F70391" w:rsidRPr="00031BCE" w:rsidRDefault="00E72451" w:rsidP="0099261D">
            <w:pPr>
              <w:jc w:val="center"/>
              <w:rPr>
                <w:sz w:val="20"/>
                <w:szCs w:val="20"/>
              </w:rPr>
            </w:pPr>
            <w:r>
              <w:rPr>
                <w:sz w:val="20"/>
                <w:szCs w:val="20"/>
              </w:rPr>
              <w:t>##</w:t>
            </w:r>
            <w:r w:rsidR="00AA3CED">
              <w:rPr>
                <w:sz w:val="20"/>
                <w:szCs w:val="20"/>
              </w:rPr>
              <w:t>TECH_ASSESSMENT_</w:t>
            </w:r>
            <w:r>
              <w:rPr>
                <w:sz w:val="20"/>
                <w:szCs w:val="20"/>
              </w:rPr>
              <w:t>03_IU01</w:t>
            </w:r>
          </w:p>
        </w:tc>
        <w:tc>
          <w:tcPr>
            <w:tcW w:w="8635" w:type="dxa"/>
          </w:tcPr>
          <w:p w14:paraId="514DD847"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F70391" w:rsidRPr="00031BCE" w14:paraId="317528DA" w14:textId="77777777" w:rsidTr="00EA744A">
        <w:tc>
          <w:tcPr>
            <w:tcW w:w="1435" w:type="dxa"/>
            <w:vAlign w:val="center"/>
          </w:tcPr>
          <w:p w14:paraId="696CD002" w14:textId="56C9EC3A" w:rsidR="00F70391" w:rsidRPr="00031BCE" w:rsidRDefault="00E72451" w:rsidP="0099261D">
            <w:pPr>
              <w:jc w:val="center"/>
              <w:rPr>
                <w:sz w:val="20"/>
                <w:szCs w:val="20"/>
              </w:rPr>
            </w:pPr>
            <w:r>
              <w:rPr>
                <w:sz w:val="20"/>
                <w:szCs w:val="20"/>
              </w:rPr>
              <w:t>##</w:t>
            </w:r>
            <w:r w:rsidR="00AA3CED">
              <w:rPr>
                <w:sz w:val="20"/>
                <w:szCs w:val="20"/>
              </w:rPr>
              <w:t>TECH_ASSESSMENT_</w:t>
            </w:r>
            <w:r>
              <w:rPr>
                <w:sz w:val="20"/>
                <w:szCs w:val="20"/>
              </w:rPr>
              <w:t>04_IU01</w:t>
            </w:r>
          </w:p>
        </w:tc>
        <w:tc>
          <w:tcPr>
            <w:tcW w:w="8635" w:type="dxa"/>
          </w:tcPr>
          <w:p w14:paraId="0E74C9FA"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F70391" w:rsidRPr="00031BCE" w14:paraId="4A6B96B9" w14:textId="77777777" w:rsidTr="00EA744A">
        <w:tc>
          <w:tcPr>
            <w:tcW w:w="1435" w:type="dxa"/>
            <w:vAlign w:val="center"/>
          </w:tcPr>
          <w:p w14:paraId="76AD1366" w14:textId="73E88069" w:rsidR="00F70391" w:rsidRPr="00031BCE" w:rsidRDefault="00E72451" w:rsidP="0099261D">
            <w:pPr>
              <w:jc w:val="center"/>
              <w:rPr>
                <w:sz w:val="20"/>
                <w:szCs w:val="20"/>
              </w:rPr>
            </w:pPr>
            <w:r>
              <w:rPr>
                <w:sz w:val="20"/>
                <w:szCs w:val="20"/>
              </w:rPr>
              <w:t>##</w:t>
            </w:r>
            <w:r w:rsidR="00AA3CED">
              <w:rPr>
                <w:sz w:val="20"/>
                <w:szCs w:val="20"/>
              </w:rPr>
              <w:t>TECH_ASSESSMENT_</w:t>
            </w:r>
            <w:r>
              <w:rPr>
                <w:sz w:val="20"/>
                <w:szCs w:val="20"/>
              </w:rPr>
              <w:t>05_IU01</w:t>
            </w:r>
          </w:p>
        </w:tc>
        <w:tc>
          <w:tcPr>
            <w:tcW w:w="8635" w:type="dxa"/>
          </w:tcPr>
          <w:p w14:paraId="68CE38F2"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1C8205E2" w14:textId="308A1F0D" w:rsidR="00F70391" w:rsidRPr="00031BCE" w:rsidRDefault="00F70391" w:rsidP="00F70391">
      <w:pPr>
        <w:pStyle w:val="Titre3"/>
      </w:pPr>
      <w:r w:rsidRPr="00031BCE">
        <w:t>Task complexity</w:t>
      </w:r>
      <w:r w:rsidR="00790324">
        <w:t xml:space="preserve"> - B</w:t>
      </w:r>
    </w:p>
    <w:p w14:paraId="43287E4D" w14:textId="30F00DCE" w:rsidR="00F70391" w:rsidRPr="00031BCE" w:rsidRDefault="00F70391" w:rsidP="00F942A9">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E72451" w:rsidRPr="00031BCE" w14:paraId="2742B384" w14:textId="77777777">
        <w:tc>
          <w:tcPr>
            <w:tcW w:w="1435" w:type="dxa"/>
            <w:tcBorders>
              <w:right w:val="single" w:sz="4" w:space="0" w:color="FFFFFF" w:themeColor="background1"/>
            </w:tcBorders>
            <w:shd w:val="clear" w:color="auto" w:fill="002060"/>
          </w:tcPr>
          <w:p w14:paraId="03822997" w14:textId="77777777" w:rsidR="00F70391" w:rsidRPr="00031BCE" w:rsidRDefault="00F70391">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338242A0" w14:textId="77777777" w:rsidR="00F70391" w:rsidRPr="00031BCE" w:rsidRDefault="00F70391">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E72451" w:rsidRPr="00031BCE" w14:paraId="15BEA1DA" w14:textId="77777777" w:rsidTr="00EA744A">
        <w:tc>
          <w:tcPr>
            <w:tcW w:w="1435" w:type="dxa"/>
            <w:vAlign w:val="center"/>
          </w:tcPr>
          <w:p w14:paraId="44ED9C0E" w14:textId="44994546" w:rsidR="00F70391" w:rsidRPr="00031BCE" w:rsidRDefault="00E72451" w:rsidP="0099261D">
            <w:pPr>
              <w:jc w:val="center"/>
              <w:rPr>
                <w:sz w:val="20"/>
                <w:szCs w:val="20"/>
              </w:rPr>
            </w:pPr>
            <w:r>
              <w:rPr>
                <w:sz w:val="20"/>
                <w:szCs w:val="20"/>
              </w:rPr>
              <w:t>##TASK_</w:t>
            </w:r>
            <w:r w:rsidR="00960FF3">
              <w:rPr>
                <w:sz w:val="20"/>
                <w:szCs w:val="20"/>
              </w:rPr>
              <w:t>COMPLEXITY_01</w:t>
            </w:r>
            <w:r>
              <w:rPr>
                <w:sz w:val="20"/>
                <w:szCs w:val="20"/>
              </w:rPr>
              <w:t>_IU01</w:t>
            </w:r>
          </w:p>
        </w:tc>
        <w:tc>
          <w:tcPr>
            <w:tcW w:w="8635" w:type="dxa"/>
          </w:tcPr>
          <w:p w14:paraId="6A889B67" w14:textId="77777777" w:rsidR="00F70391" w:rsidRPr="00031BCE" w:rsidRDefault="00F70391">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E72451" w:rsidRPr="00031BCE" w14:paraId="6667DED7" w14:textId="77777777" w:rsidTr="00EA744A">
        <w:tc>
          <w:tcPr>
            <w:tcW w:w="1435" w:type="dxa"/>
            <w:vAlign w:val="center"/>
          </w:tcPr>
          <w:p w14:paraId="4D53DD18" w14:textId="51F1BBEB" w:rsidR="00F70391" w:rsidRPr="00031BCE" w:rsidRDefault="00E72451" w:rsidP="0099261D">
            <w:pPr>
              <w:jc w:val="center"/>
              <w:rPr>
                <w:sz w:val="20"/>
                <w:szCs w:val="20"/>
              </w:rPr>
            </w:pPr>
            <w:r>
              <w:rPr>
                <w:sz w:val="20"/>
                <w:szCs w:val="20"/>
              </w:rPr>
              <w:t>##TASK_</w:t>
            </w:r>
            <w:r w:rsidR="00960FF3">
              <w:rPr>
                <w:sz w:val="20"/>
                <w:szCs w:val="20"/>
              </w:rPr>
              <w:t>COMPLEXITY_02</w:t>
            </w:r>
            <w:r>
              <w:rPr>
                <w:sz w:val="20"/>
                <w:szCs w:val="20"/>
              </w:rPr>
              <w:t>_IU01</w:t>
            </w:r>
          </w:p>
        </w:tc>
        <w:tc>
          <w:tcPr>
            <w:tcW w:w="8635" w:type="dxa"/>
          </w:tcPr>
          <w:p w14:paraId="2555C4B3"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E72451" w:rsidRPr="00031BCE" w14:paraId="63CF9A76" w14:textId="77777777" w:rsidTr="00EA744A">
        <w:tc>
          <w:tcPr>
            <w:tcW w:w="1435" w:type="dxa"/>
            <w:vAlign w:val="center"/>
          </w:tcPr>
          <w:p w14:paraId="39DCD9D0" w14:textId="42EC6626" w:rsidR="00F70391" w:rsidRPr="00031BCE" w:rsidRDefault="00E72451" w:rsidP="0099261D">
            <w:pPr>
              <w:jc w:val="center"/>
              <w:rPr>
                <w:sz w:val="20"/>
                <w:szCs w:val="20"/>
              </w:rPr>
            </w:pPr>
            <w:r>
              <w:rPr>
                <w:sz w:val="20"/>
                <w:szCs w:val="20"/>
              </w:rPr>
              <w:t>##TASK_</w:t>
            </w:r>
            <w:r w:rsidR="00960FF3">
              <w:rPr>
                <w:sz w:val="20"/>
                <w:szCs w:val="20"/>
              </w:rPr>
              <w:t>COMPLEXITY_03</w:t>
            </w:r>
            <w:r>
              <w:rPr>
                <w:sz w:val="20"/>
                <w:szCs w:val="20"/>
              </w:rPr>
              <w:t>_IU01</w:t>
            </w:r>
          </w:p>
        </w:tc>
        <w:tc>
          <w:tcPr>
            <w:tcW w:w="8635" w:type="dxa"/>
          </w:tcPr>
          <w:p w14:paraId="689CD621"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2E657EFB" w14:textId="56FD860C" w:rsidR="00F70391" w:rsidRPr="00031BCE" w:rsidRDefault="00F70391" w:rsidP="00F70391">
      <w:pPr>
        <w:pStyle w:val="Titre3"/>
      </w:pPr>
      <w:r w:rsidRPr="00031BCE">
        <w:t>Role of humans</w:t>
      </w:r>
      <w:r w:rsidR="00790324">
        <w:t xml:space="preserve"> - B</w:t>
      </w:r>
    </w:p>
    <w:p w14:paraId="06C51C0F" w14:textId="4BB481D6" w:rsidR="00F70391" w:rsidRPr="00031BCE" w:rsidRDefault="00F70391" w:rsidP="00F942A9">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F70391" w:rsidRPr="00031BCE" w14:paraId="787C437F" w14:textId="77777777">
        <w:tc>
          <w:tcPr>
            <w:tcW w:w="1435" w:type="dxa"/>
            <w:tcBorders>
              <w:right w:val="single" w:sz="4" w:space="0" w:color="FFFFFF" w:themeColor="background1"/>
            </w:tcBorders>
            <w:shd w:val="clear" w:color="auto" w:fill="002060"/>
          </w:tcPr>
          <w:p w14:paraId="52D219C1" w14:textId="77777777" w:rsidR="00F70391" w:rsidRPr="00031BCE" w:rsidRDefault="00F70391">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6132E4B1" w14:textId="77777777" w:rsidR="00F70391" w:rsidRPr="00031BCE" w:rsidRDefault="00F70391">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F70391" w:rsidRPr="00031BCE" w14:paraId="072179BF" w14:textId="77777777">
        <w:tc>
          <w:tcPr>
            <w:tcW w:w="1435" w:type="dxa"/>
          </w:tcPr>
          <w:p w14:paraId="5236603D" w14:textId="2019740F" w:rsidR="00F70391" w:rsidRPr="00031BCE" w:rsidRDefault="00A90ADA" w:rsidP="0099261D">
            <w:pPr>
              <w:jc w:val="center"/>
              <w:rPr>
                <w:sz w:val="20"/>
                <w:szCs w:val="20"/>
              </w:rPr>
            </w:pPr>
            <w:r>
              <w:rPr>
                <w:sz w:val="20"/>
                <w:szCs w:val="20"/>
              </w:rPr>
              <w:t>##ROLE_OF_HUMAN_01_IU01</w:t>
            </w:r>
          </w:p>
        </w:tc>
        <w:tc>
          <w:tcPr>
            <w:tcW w:w="8635" w:type="dxa"/>
          </w:tcPr>
          <w:p w14:paraId="0B16DCCE" w14:textId="77777777" w:rsidR="00F70391" w:rsidRPr="00031BCE" w:rsidRDefault="00F70391">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w:t>
            </w:r>
            <w:r w:rsidRPr="00031BCE">
              <w:rPr>
                <w:rFonts w:ascii="Segoe UI" w:eastAsia="Segoe UI" w:hAnsi="Segoe UI"/>
                <w:i/>
                <w:iCs/>
                <w:color w:val="000000" w:themeColor="text1"/>
                <w:kern w:val="24"/>
                <w:sz w:val="20"/>
                <w:szCs w:val="20"/>
              </w:rPr>
              <w:lastRenderedPageBreak/>
              <w:t xml:space="preserve">application processing system that only alerts the operator in case of issues like missing data fields. </w:t>
            </w:r>
          </w:p>
        </w:tc>
      </w:tr>
      <w:tr w:rsidR="00F70391" w:rsidRPr="00031BCE" w14:paraId="374416CB" w14:textId="77777777" w:rsidTr="00EA744A">
        <w:tc>
          <w:tcPr>
            <w:tcW w:w="1435" w:type="dxa"/>
            <w:vAlign w:val="center"/>
          </w:tcPr>
          <w:p w14:paraId="2A483CA0" w14:textId="5C74BE7D" w:rsidR="00F70391" w:rsidRPr="00031BCE" w:rsidRDefault="00A90ADA" w:rsidP="0099261D">
            <w:pPr>
              <w:jc w:val="center"/>
              <w:rPr>
                <w:sz w:val="20"/>
                <w:szCs w:val="20"/>
              </w:rPr>
            </w:pPr>
            <w:r>
              <w:rPr>
                <w:sz w:val="20"/>
                <w:szCs w:val="20"/>
              </w:rPr>
              <w:lastRenderedPageBreak/>
              <w:t>##ROLE_OF_HUMAN_02_IU01</w:t>
            </w:r>
          </w:p>
        </w:tc>
        <w:tc>
          <w:tcPr>
            <w:tcW w:w="8635" w:type="dxa"/>
          </w:tcPr>
          <w:p w14:paraId="304A8E5B"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F70391" w:rsidRPr="00031BCE" w14:paraId="205794A3" w14:textId="77777777" w:rsidTr="00EA744A">
        <w:tc>
          <w:tcPr>
            <w:tcW w:w="1435" w:type="dxa"/>
            <w:vAlign w:val="center"/>
          </w:tcPr>
          <w:p w14:paraId="4A2B4C80" w14:textId="7E930391" w:rsidR="00F70391" w:rsidRPr="00031BCE" w:rsidRDefault="00A90ADA" w:rsidP="0099261D">
            <w:pPr>
              <w:jc w:val="center"/>
              <w:rPr>
                <w:sz w:val="20"/>
                <w:szCs w:val="20"/>
              </w:rPr>
            </w:pPr>
            <w:r>
              <w:rPr>
                <w:sz w:val="20"/>
                <w:szCs w:val="20"/>
              </w:rPr>
              <w:t>##ROLE_OF_HUMAN_03_IU01</w:t>
            </w:r>
          </w:p>
        </w:tc>
        <w:tc>
          <w:tcPr>
            <w:tcW w:w="8635" w:type="dxa"/>
          </w:tcPr>
          <w:p w14:paraId="7A22B3C5" w14:textId="77777777" w:rsidR="00F70391" w:rsidRPr="00031BCE" w:rsidRDefault="00F70391">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F70391" w:rsidRPr="00031BCE" w14:paraId="7A88C8BC" w14:textId="77777777" w:rsidTr="00EA744A">
        <w:tc>
          <w:tcPr>
            <w:tcW w:w="1435" w:type="dxa"/>
            <w:vAlign w:val="center"/>
          </w:tcPr>
          <w:p w14:paraId="5AEE05A8" w14:textId="462EF4EF" w:rsidR="00F70391" w:rsidRPr="00031BCE" w:rsidRDefault="00A90ADA" w:rsidP="0099261D">
            <w:pPr>
              <w:jc w:val="center"/>
              <w:rPr>
                <w:sz w:val="20"/>
                <w:szCs w:val="20"/>
              </w:rPr>
            </w:pPr>
            <w:r>
              <w:rPr>
                <w:sz w:val="20"/>
                <w:szCs w:val="20"/>
              </w:rPr>
              <w:t>##ROLE_OF_HUMAN_04_IU01</w:t>
            </w:r>
          </w:p>
        </w:tc>
        <w:tc>
          <w:tcPr>
            <w:tcW w:w="8635" w:type="dxa"/>
          </w:tcPr>
          <w:p w14:paraId="785BF311" w14:textId="77777777" w:rsidR="00F70391" w:rsidRPr="00031BCE" w:rsidRDefault="00F70391">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F70391" w:rsidRPr="00031BCE" w14:paraId="7EE4F189" w14:textId="77777777" w:rsidTr="00EA744A">
        <w:tc>
          <w:tcPr>
            <w:tcW w:w="1435" w:type="dxa"/>
            <w:vAlign w:val="center"/>
          </w:tcPr>
          <w:p w14:paraId="6C89D459" w14:textId="05624953" w:rsidR="00F70391" w:rsidRPr="00031BCE" w:rsidRDefault="00A90ADA" w:rsidP="0099261D">
            <w:pPr>
              <w:jc w:val="center"/>
              <w:rPr>
                <w:sz w:val="20"/>
                <w:szCs w:val="20"/>
              </w:rPr>
            </w:pPr>
            <w:r>
              <w:rPr>
                <w:sz w:val="20"/>
                <w:szCs w:val="20"/>
              </w:rPr>
              <w:t>##ROLE_OF_HUMAN_05_IU01</w:t>
            </w:r>
          </w:p>
        </w:tc>
        <w:tc>
          <w:tcPr>
            <w:tcW w:w="8635" w:type="dxa"/>
          </w:tcPr>
          <w:p w14:paraId="7EA44480" w14:textId="77777777" w:rsidR="00F70391" w:rsidRPr="00031BCE" w:rsidRDefault="00F70391">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30130B88" w14:textId="0E1864F0" w:rsidR="00F70391" w:rsidRPr="00031BCE" w:rsidRDefault="00F70391" w:rsidP="00F70391">
      <w:pPr>
        <w:pStyle w:val="Titre3"/>
      </w:pPr>
      <w:r w:rsidRPr="00031BCE">
        <w:t>Deployment environment complexity</w:t>
      </w:r>
      <w:r w:rsidR="00790324">
        <w:t xml:space="preserve"> - B</w:t>
      </w:r>
    </w:p>
    <w:p w14:paraId="65AE367F" w14:textId="18E806D2" w:rsidR="00F70391" w:rsidRPr="00031BCE" w:rsidRDefault="00F70391" w:rsidP="00F942A9">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F70391" w:rsidRPr="00031BCE" w14:paraId="40F724D5" w14:textId="77777777">
        <w:tc>
          <w:tcPr>
            <w:tcW w:w="1345" w:type="dxa"/>
            <w:tcBorders>
              <w:right w:val="single" w:sz="4" w:space="0" w:color="FFFFFF" w:themeColor="background1"/>
            </w:tcBorders>
            <w:shd w:val="clear" w:color="auto" w:fill="002060"/>
          </w:tcPr>
          <w:p w14:paraId="676D9B06" w14:textId="77777777" w:rsidR="00F70391" w:rsidRPr="00031BCE" w:rsidRDefault="00F70391">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411AECB1" w14:textId="3150593A" w:rsidR="00F70391" w:rsidRPr="00031BCE" w:rsidRDefault="00F70391" w:rsidP="003A3C8C">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F70391" w:rsidRPr="00031BCE" w14:paraId="093D3FD4" w14:textId="77777777" w:rsidTr="00EA744A">
        <w:tc>
          <w:tcPr>
            <w:tcW w:w="1345" w:type="dxa"/>
            <w:vAlign w:val="center"/>
          </w:tcPr>
          <w:p w14:paraId="644CD3BF" w14:textId="71DF738F" w:rsidR="00F70391" w:rsidRPr="00031BCE" w:rsidRDefault="00A90ADA" w:rsidP="0099261D">
            <w:pPr>
              <w:jc w:val="center"/>
              <w:rPr>
                <w:sz w:val="20"/>
                <w:szCs w:val="20"/>
              </w:rPr>
            </w:pPr>
            <w:r>
              <w:rPr>
                <w:sz w:val="20"/>
                <w:szCs w:val="20"/>
              </w:rPr>
              <w:t>##DEPLOYMENT_COMPLEXITY_01_IU01</w:t>
            </w:r>
          </w:p>
        </w:tc>
        <w:tc>
          <w:tcPr>
            <w:tcW w:w="8725" w:type="dxa"/>
          </w:tcPr>
          <w:p w14:paraId="72643474" w14:textId="77777777" w:rsidR="00F70391" w:rsidRPr="00031BCE" w:rsidRDefault="00F70391">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F70391" w:rsidRPr="00031BCE" w14:paraId="5EED19AD" w14:textId="77777777" w:rsidTr="00EA744A">
        <w:tc>
          <w:tcPr>
            <w:tcW w:w="1345" w:type="dxa"/>
            <w:vAlign w:val="center"/>
          </w:tcPr>
          <w:p w14:paraId="0DC65AE5" w14:textId="70C956E6" w:rsidR="00F70391" w:rsidRPr="00031BCE" w:rsidRDefault="00A90ADA" w:rsidP="0099261D">
            <w:pPr>
              <w:jc w:val="center"/>
              <w:rPr>
                <w:sz w:val="20"/>
                <w:szCs w:val="20"/>
              </w:rPr>
            </w:pPr>
            <w:r>
              <w:rPr>
                <w:sz w:val="20"/>
                <w:szCs w:val="20"/>
              </w:rPr>
              <w:t>##DEPLOYMENT_COMPLEXITY_02_IU01</w:t>
            </w:r>
          </w:p>
        </w:tc>
        <w:tc>
          <w:tcPr>
            <w:tcW w:w="8725" w:type="dxa"/>
          </w:tcPr>
          <w:p w14:paraId="0D99C37C" w14:textId="77777777" w:rsidR="00F70391" w:rsidRPr="00031BCE" w:rsidRDefault="00F70391">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F70391" w:rsidRPr="00031BCE" w14:paraId="33A11967" w14:textId="77777777" w:rsidTr="00EA744A">
        <w:tc>
          <w:tcPr>
            <w:tcW w:w="1345" w:type="dxa"/>
            <w:vAlign w:val="center"/>
          </w:tcPr>
          <w:p w14:paraId="48FEF370" w14:textId="61D2FA2C" w:rsidR="00F70391" w:rsidRPr="00031BCE" w:rsidRDefault="00A90ADA" w:rsidP="0099261D">
            <w:pPr>
              <w:jc w:val="center"/>
              <w:rPr>
                <w:sz w:val="20"/>
                <w:szCs w:val="20"/>
              </w:rPr>
            </w:pPr>
            <w:r>
              <w:rPr>
                <w:sz w:val="20"/>
                <w:szCs w:val="20"/>
              </w:rPr>
              <w:t>##DEPLOYMENT_COMPLEXITY_03_IU01</w:t>
            </w:r>
          </w:p>
        </w:tc>
        <w:tc>
          <w:tcPr>
            <w:tcW w:w="8725" w:type="dxa"/>
          </w:tcPr>
          <w:p w14:paraId="77CDF79C" w14:textId="77777777" w:rsidR="00F70391" w:rsidRPr="00031BCE" w:rsidRDefault="00F70391">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3D5C5EA8" w14:textId="77777777" w:rsidR="00F70391" w:rsidRDefault="00F70391" w:rsidP="001E349D">
      <w:pPr>
        <w:pStyle w:val="Tableheading"/>
        <w:rPr>
          <w:b/>
          <w:i/>
          <w:color w:val="0038A8"/>
          <w:sz w:val="28"/>
          <w:szCs w:val="28"/>
          <w:u w:val="single"/>
        </w:rPr>
      </w:pPr>
    </w:p>
    <w:p w14:paraId="526BF776" w14:textId="0334E191" w:rsidR="00A90ADA" w:rsidRPr="003A0C14" w:rsidRDefault="00A90ADA" w:rsidP="00A90ADA">
      <w:pPr>
        <w:pStyle w:val="Titre2"/>
      </w:pPr>
      <w:r w:rsidRPr="003A0C14">
        <w:lastRenderedPageBreak/>
        <w:t xml:space="preserve">Intended </w:t>
      </w:r>
      <w:r>
        <w:t>u</w:t>
      </w:r>
      <w:r w:rsidRPr="003A0C14">
        <w:t>se #</w:t>
      </w:r>
      <w:r w:rsidR="000521E1">
        <w:t>2</w:t>
      </w:r>
      <w:r w:rsidRPr="003A0C14">
        <w:t xml:space="preserve">: </w:t>
      </w:r>
      <w:r>
        <w:t>##</w:t>
      </w:r>
      <w:r w:rsidR="00A25600">
        <w:t>INTENDED</w:t>
      </w:r>
      <w:r>
        <w:t>_USE_NAME_0</w:t>
      </w:r>
      <w:r w:rsidR="000521E1">
        <w:t>2</w:t>
      </w:r>
    </w:p>
    <w:p w14:paraId="13014296" w14:textId="77777777" w:rsidR="00A90ADA" w:rsidRPr="00D96764" w:rsidRDefault="00A90ADA" w:rsidP="00A90ADA">
      <w:pPr>
        <w:pStyle w:val="Titre3"/>
      </w:pPr>
      <w:r w:rsidRPr="00D96764">
        <w:t>Assessment of fitness for purpose</w:t>
      </w:r>
      <w:r>
        <w:t xml:space="preserve"> - A</w:t>
      </w:r>
    </w:p>
    <w:p w14:paraId="32642A5E"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4ACF4318" w14:textId="77777777" w:rsidTr="008150AD">
        <w:tc>
          <w:tcPr>
            <w:tcW w:w="10070" w:type="dxa"/>
            <w:shd w:val="clear" w:color="auto" w:fill="002060"/>
          </w:tcPr>
          <w:p w14:paraId="47BA22A1"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1F48A3FA" w14:textId="77777777" w:rsidTr="008150AD">
        <w:trPr>
          <w:trHeight w:val="926"/>
        </w:trPr>
        <w:tc>
          <w:tcPr>
            <w:tcW w:w="10070" w:type="dxa"/>
          </w:tcPr>
          <w:p w14:paraId="0C4DC9F0" w14:textId="5BA3A3D9" w:rsidR="00A90ADA" w:rsidRPr="00195CD2" w:rsidRDefault="00A90ADA" w:rsidP="008150AD">
            <w:pPr>
              <w:rPr>
                <w:sz w:val="20"/>
                <w:szCs w:val="20"/>
              </w:rPr>
            </w:pPr>
            <w:r>
              <w:rPr>
                <w:sz w:val="20"/>
                <w:szCs w:val="20"/>
              </w:rPr>
              <w:t>##ASSESSMENT_OF_FITNESS_FOR_PURPOSE</w:t>
            </w:r>
            <w:r w:rsidR="000521E1">
              <w:rPr>
                <w:sz w:val="20"/>
                <w:szCs w:val="20"/>
              </w:rPr>
              <w:t>_IU02</w:t>
            </w:r>
          </w:p>
        </w:tc>
      </w:tr>
    </w:tbl>
    <w:p w14:paraId="40C7729B" w14:textId="77777777" w:rsidR="00A90ADA" w:rsidRPr="00851033" w:rsidRDefault="00A90ADA" w:rsidP="00A90ADA">
      <w:pPr>
        <w:pStyle w:val="Titre3"/>
      </w:pPr>
      <w:r w:rsidRPr="00851033">
        <w:t>Stakeholders, potential benefits, and potential harms</w:t>
      </w:r>
      <w:r>
        <w:t xml:space="preserve"> - A</w:t>
      </w:r>
    </w:p>
    <w:p w14:paraId="3E847468"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19"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035617A0" w14:textId="77777777" w:rsidTr="008150AD">
        <w:tc>
          <w:tcPr>
            <w:tcW w:w="2057" w:type="dxa"/>
            <w:shd w:val="clear" w:color="auto" w:fill="002060"/>
          </w:tcPr>
          <w:p w14:paraId="7A729A49"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1995E0ED"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25E2A80F"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683DBB82" w14:textId="77777777" w:rsidTr="008150AD">
        <w:tc>
          <w:tcPr>
            <w:tcW w:w="2057" w:type="dxa"/>
          </w:tcPr>
          <w:p w14:paraId="18D5163E" w14:textId="1B3601CF" w:rsidR="00A90ADA" w:rsidRPr="00851033" w:rsidRDefault="00A90ADA" w:rsidP="008150AD">
            <w:pPr>
              <w:rPr>
                <w:sz w:val="20"/>
                <w:szCs w:val="20"/>
              </w:rPr>
            </w:pPr>
            <w:r w:rsidRPr="351EA7FD">
              <w:rPr>
                <w:sz w:val="20"/>
                <w:szCs w:val="20"/>
              </w:rPr>
              <w:t>1.</w:t>
            </w:r>
            <w:r>
              <w:rPr>
                <w:sz w:val="20"/>
                <w:szCs w:val="20"/>
              </w:rPr>
              <w:t xml:space="preserve"> ##STAKEHOLDER_01</w:t>
            </w:r>
            <w:r w:rsidR="000521E1">
              <w:rPr>
                <w:sz w:val="20"/>
                <w:szCs w:val="20"/>
              </w:rPr>
              <w:t>_IU02</w:t>
            </w:r>
          </w:p>
        </w:tc>
        <w:tc>
          <w:tcPr>
            <w:tcW w:w="4678" w:type="dxa"/>
          </w:tcPr>
          <w:p w14:paraId="41C2F614" w14:textId="728D9EBE" w:rsidR="00A90ADA" w:rsidRPr="00851033" w:rsidRDefault="00A90ADA" w:rsidP="008150AD">
            <w:pPr>
              <w:rPr>
                <w:sz w:val="20"/>
                <w:szCs w:val="20"/>
              </w:rPr>
            </w:pPr>
            <w:r>
              <w:rPr>
                <w:sz w:val="20"/>
                <w:szCs w:val="20"/>
              </w:rPr>
              <w:t>##STAKEHOLDER_BENEFITS_01</w:t>
            </w:r>
            <w:r w:rsidR="000521E1">
              <w:rPr>
                <w:sz w:val="20"/>
                <w:szCs w:val="20"/>
              </w:rPr>
              <w:t>_IU02</w:t>
            </w:r>
          </w:p>
        </w:tc>
        <w:tc>
          <w:tcPr>
            <w:tcW w:w="3335" w:type="dxa"/>
          </w:tcPr>
          <w:p w14:paraId="6F6747E3" w14:textId="7E2DC832" w:rsidR="00A90ADA" w:rsidRPr="00851033" w:rsidRDefault="00A90ADA" w:rsidP="008150AD">
            <w:pPr>
              <w:rPr>
                <w:sz w:val="20"/>
                <w:szCs w:val="20"/>
              </w:rPr>
            </w:pPr>
            <w:r>
              <w:rPr>
                <w:sz w:val="20"/>
                <w:szCs w:val="20"/>
              </w:rPr>
              <w:t>##STAKEHOLDER_HARMS_01</w:t>
            </w:r>
            <w:r w:rsidR="000521E1">
              <w:rPr>
                <w:sz w:val="20"/>
                <w:szCs w:val="20"/>
              </w:rPr>
              <w:t>_IU02</w:t>
            </w:r>
          </w:p>
        </w:tc>
      </w:tr>
      <w:tr w:rsidR="00A90ADA" w:rsidRPr="00851033" w14:paraId="7BCEF872" w14:textId="77777777" w:rsidTr="008150AD">
        <w:tc>
          <w:tcPr>
            <w:tcW w:w="2057" w:type="dxa"/>
          </w:tcPr>
          <w:p w14:paraId="234F67BC" w14:textId="11F7A00A" w:rsidR="00A90ADA" w:rsidRPr="00851033" w:rsidRDefault="00A90ADA" w:rsidP="008150AD">
            <w:pPr>
              <w:rPr>
                <w:sz w:val="20"/>
                <w:szCs w:val="20"/>
              </w:rPr>
            </w:pPr>
            <w:r w:rsidRPr="351EA7FD">
              <w:rPr>
                <w:sz w:val="20"/>
                <w:szCs w:val="20"/>
              </w:rPr>
              <w:t xml:space="preserve">2. </w:t>
            </w:r>
            <w:r>
              <w:rPr>
                <w:sz w:val="20"/>
                <w:szCs w:val="20"/>
              </w:rPr>
              <w:t>##</w:t>
            </w:r>
            <w:proofErr w:type="gramStart"/>
            <w:r>
              <w:rPr>
                <w:sz w:val="20"/>
                <w:szCs w:val="20"/>
              </w:rPr>
              <w:t>STAKEHOLDER</w:t>
            </w:r>
            <w:proofErr w:type="gramEnd"/>
            <w:r>
              <w:rPr>
                <w:sz w:val="20"/>
                <w:szCs w:val="20"/>
              </w:rPr>
              <w:t>_02</w:t>
            </w:r>
            <w:r w:rsidR="000521E1">
              <w:rPr>
                <w:sz w:val="20"/>
                <w:szCs w:val="20"/>
              </w:rPr>
              <w:t>_IU02</w:t>
            </w:r>
          </w:p>
        </w:tc>
        <w:tc>
          <w:tcPr>
            <w:tcW w:w="4678" w:type="dxa"/>
          </w:tcPr>
          <w:p w14:paraId="384B544A" w14:textId="5A12AB6B" w:rsidR="00A90ADA" w:rsidRPr="00851033" w:rsidRDefault="00A90ADA" w:rsidP="008150AD">
            <w:pPr>
              <w:rPr>
                <w:sz w:val="20"/>
                <w:szCs w:val="20"/>
              </w:rPr>
            </w:pPr>
            <w:r>
              <w:rPr>
                <w:sz w:val="20"/>
                <w:szCs w:val="20"/>
              </w:rPr>
              <w:t>##STAKEHOLDER_BENEFITS_02</w:t>
            </w:r>
            <w:r w:rsidR="000521E1">
              <w:rPr>
                <w:sz w:val="20"/>
                <w:szCs w:val="20"/>
              </w:rPr>
              <w:t>_IU02</w:t>
            </w:r>
          </w:p>
        </w:tc>
        <w:tc>
          <w:tcPr>
            <w:tcW w:w="3335" w:type="dxa"/>
          </w:tcPr>
          <w:p w14:paraId="3CED6F2D" w14:textId="536FDC6B" w:rsidR="00A90ADA" w:rsidRPr="00851033" w:rsidRDefault="00A90ADA" w:rsidP="008150AD">
            <w:pPr>
              <w:rPr>
                <w:sz w:val="20"/>
                <w:szCs w:val="20"/>
              </w:rPr>
            </w:pPr>
            <w:r w:rsidRPr="00F7063F">
              <w:rPr>
                <w:sz w:val="20"/>
                <w:szCs w:val="20"/>
              </w:rPr>
              <w:t>##STAKEHOLDER_HARMS_0</w:t>
            </w:r>
            <w:r>
              <w:rPr>
                <w:sz w:val="20"/>
                <w:szCs w:val="20"/>
              </w:rPr>
              <w:t>2</w:t>
            </w:r>
            <w:r w:rsidR="000521E1">
              <w:rPr>
                <w:sz w:val="20"/>
                <w:szCs w:val="20"/>
              </w:rPr>
              <w:t>_IU02</w:t>
            </w:r>
          </w:p>
        </w:tc>
      </w:tr>
      <w:tr w:rsidR="00A90ADA" w:rsidRPr="00851033" w14:paraId="765DF33C" w14:textId="77777777" w:rsidTr="008150AD">
        <w:tc>
          <w:tcPr>
            <w:tcW w:w="2057" w:type="dxa"/>
          </w:tcPr>
          <w:p w14:paraId="4E1E2B38" w14:textId="7C51F830" w:rsidR="00A90ADA" w:rsidRPr="00851033" w:rsidRDefault="00A90ADA" w:rsidP="008150AD">
            <w:pPr>
              <w:rPr>
                <w:sz w:val="20"/>
                <w:szCs w:val="20"/>
              </w:rPr>
            </w:pPr>
            <w:r w:rsidRPr="351EA7FD">
              <w:rPr>
                <w:sz w:val="20"/>
                <w:szCs w:val="20"/>
              </w:rPr>
              <w:t>3.</w:t>
            </w:r>
            <w:r>
              <w:rPr>
                <w:sz w:val="20"/>
                <w:szCs w:val="20"/>
              </w:rPr>
              <w:t xml:space="preserve"> ##</w:t>
            </w:r>
            <w:proofErr w:type="gramStart"/>
            <w:r>
              <w:rPr>
                <w:sz w:val="20"/>
                <w:szCs w:val="20"/>
              </w:rPr>
              <w:t>STAKEHOLDER</w:t>
            </w:r>
            <w:proofErr w:type="gramEnd"/>
            <w:r>
              <w:rPr>
                <w:sz w:val="20"/>
                <w:szCs w:val="20"/>
              </w:rPr>
              <w:t>_03</w:t>
            </w:r>
            <w:r w:rsidR="000521E1">
              <w:rPr>
                <w:sz w:val="20"/>
                <w:szCs w:val="20"/>
              </w:rPr>
              <w:t>_IU02</w:t>
            </w:r>
          </w:p>
        </w:tc>
        <w:tc>
          <w:tcPr>
            <w:tcW w:w="4678" w:type="dxa"/>
          </w:tcPr>
          <w:p w14:paraId="766CDC48" w14:textId="197CC705" w:rsidR="00A90ADA" w:rsidRPr="00851033" w:rsidRDefault="00A90ADA" w:rsidP="008150AD">
            <w:pPr>
              <w:rPr>
                <w:sz w:val="20"/>
                <w:szCs w:val="20"/>
              </w:rPr>
            </w:pPr>
            <w:r>
              <w:rPr>
                <w:sz w:val="20"/>
                <w:szCs w:val="20"/>
              </w:rPr>
              <w:t>##STAKEHOLDER_BENEFITS_03</w:t>
            </w:r>
            <w:r w:rsidR="000521E1">
              <w:rPr>
                <w:sz w:val="20"/>
                <w:szCs w:val="20"/>
              </w:rPr>
              <w:t>_IU02</w:t>
            </w:r>
          </w:p>
        </w:tc>
        <w:tc>
          <w:tcPr>
            <w:tcW w:w="3335" w:type="dxa"/>
          </w:tcPr>
          <w:p w14:paraId="494BA74C" w14:textId="0AB080BF" w:rsidR="00A90ADA" w:rsidRPr="00851033" w:rsidRDefault="00A90ADA" w:rsidP="008150AD">
            <w:pPr>
              <w:rPr>
                <w:sz w:val="20"/>
                <w:szCs w:val="20"/>
              </w:rPr>
            </w:pPr>
            <w:r w:rsidRPr="00F7063F">
              <w:rPr>
                <w:sz w:val="20"/>
                <w:szCs w:val="20"/>
              </w:rPr>
              <w:t>##STAKEHOLDER_HARMS_0</w:t>
            </w:r>
            <w:r>
              <w:rPr>
                <w:sz w:val="20"/>
                <w:szCs w:val="20"/>
              </w:rPr>
              <w:t>3</w:t>
            </w:r>
            <w:r w:rsidR="000521E1">
              <w:rPr>
                <w:sz w:val="20"/>
                <w:szCs w:val="20"/>
              </w:rPr>
              <w:t>_IU02</w:t>
            </w:r>
          </w:p>
        </w:tc>
      </w:tr>
      <w:tr w:rsidR="00A90ADA" w:rsidRPr="00851033" w14:paraId="326B5281" w14:textId="77777777" w:rsidTr="008150AD">
        <w:tc>
          <w:tcPr>
            <w:tcW w:w="2057" w:type="dxa"/>
          </w:tcPr>
          <w:p w14:paraId="0D4942D4" w14:textId="4FC46AB2" w:rsidR="00A90ADA" w:rsidRPr="00851033" w:rsidRDefault="00A90ADA" w:rsidP="008150AD">
            <w:pPr>
              <w:rPr>
                <w:sz w:val="20"/>
                <w:szCs w:val="20"/>
              </w:rPr>
            </w:pPr>
            <w:r w:rsidRPr="351EA7FD">
              <w:rPr>
                <w:sz w:val="20"/>
                <w:szCs w:val="20"/>
              </w:rPr>
              <w:t xml:space="preserve">4. </w:t>
            </w:r>
            <w:r>
              <w:rPr>
                <w:sz w:val="20"/>
                <w:szCs w:val="20"/>
              </w:rPr>
              <w:t>##</w:t>
            </w:r>
            <w:proofErr w:type="gramStart"/>
            <w:r>
              <w:rPr>
                <w:sz w:val="20"/>
                <w:szCs w:val="20"/>
              </w:rPr>
              <w:t>STAKEHOLDER</w:t>
            </w:r>
            <w:proofErr w:type="gramEnd"/>
            <w:r>
              <w:rPr>
                <w:sz w:val="20"/>
                <w:szCs w:val="20"/>
              </w:rPr>
              <w:t>_04</w:t>
            </w:r>
            <w:r w:rsidR="000521E1">
              <w:rPr>
                <w:sz w:val="20"/>
                <w:szCs w:val="20"/>
              </w:rPr>
              <w:t>_IU02</w:t>
            </w:r>
          </w:p>
        </w:tc>
        <w:tc>
          <w:tcPr>
            <w:tcW w:w="4678" w:type="dxa"/>
          </w:tcPr>
          <w:p w14:paraId="4E958692" w14:textId="11A4F9D9" w:rsidR="00A90ADA" w:rsidRPr="00851033" w:rsidRDefault="00A90ADA" w:rsidP="008150AD">
            <w:pPr>
              <w:rPr>
                <w:sz w:val="20"/>
                <w:szCs w:val="20"/>
              </w:rPr>
            </w:pPr>
            <w:r>
              <w:rPr>
                <w:sz w:val="20"/>
                <w:szCs w:val="20"/>
              </w:rPr>
              <w:t>##STAKEHOLDER_BENEFITS_04</w:t>
            </w:r>
            <w:r w:rsidR="000521E1">
              <w:rPr>
                <w:sz w:val="20"/>
                <w:szCs w:val="20"/>
              </w:rPr>
              <w:t>_IU02</w:t>
            </w:r>
          </w:p>
        </w:tc>
        <w:tc>
          <w:tcPr>
            <w:tcW w:w="3335" w:type="dxa"/>
          </w:tcPr>
          <w:p w14:paraId="59587AC9" w14:textId="1D0D4E91" w:rsidR="00A90ADA" w:rsidRPr="00851033" w:rsidRDefault="00A90ADA" w:rsidP="008150AD">
            <w:pPr>
              <w:rPr>
                <w:sz w:val="20"/>
                <w:szCs w:val="20"/>
              </w:rPr>
            </w:pPr>
            <w:r w:rsidRPr="00F7063F">
              <w:rPr>
                <w:sz w:val="20"/>
                <w:szCs w:val="20"/>
              </w:rPr>
              <w:t>##STAKEHOLDER_HARMS_0</w:t>
            </w:r>
            <w:r>
              <w:rPr>
                <w:sz w:val="20"/>
                <w:szCs w:val="20"/>
              </w:rPr>
              <w:t>4</w:t>
            </w:r>
            <w:r w:rsidR="000521E1">
              <w:rPr>
                <w:sz w:val="20"/>
                <w:szCs w:val="20"/>
              </w:rPr>
              <w:t>_IU02</w:t>
            </w:r>
          </w:p>
        </w:tc>
      </w:tr>
      <w:tr w:rsidR="00A90ADA" w:rsidRPr="00851033" w14:paraId="02A0BFF3" w14:textId="77777777" w:rsidTr="008150AD">
        <w:tc>
          <w:tcPr>
            <w:tcW w:w="2057" w:type="dxa"/>
          </w:tcPr>
          <w:p w14:paraId="5A48DE67" w14:textId="66A06CF6" w:rsidR="00A90ADA" w:rsidRPr="00851033" w:rsidRDefault="00A90ADA" w:rsidP="008150AD">
            <w:pPr>
              <w:spacing w:after="200" w:line="276" w:lineRule="auto"/>
              <w:rPr>
                <w:sz w:val="20"/>
                <w:szCs w:val="20"/>
              </w:rPr>
            </w:pPr>
            <w:r>
              <w:rPr>
                <w:sz w:val="20"/>
                <w:szCs w:val="20"/>
              </w:rPr>
              <w:t>5. ##</w:t>
            </w:r>
            <w:proofErr w:type="gramStart"/>
            <w:r>
              <w:rPr>
                <w:sz w:val="20"/>
                <w:szCs w:val="20"/>
              </w:rPr>
              <w:t>STAKEHOLDER</w:t>
            </w:r>
            <w:proofErr w:type="gramEnd"/>
            <w:r>
              <w:rPr>
                <w:sz w:val="20"/>
                <w:szCs w:val="20"/>
              </w:rPr>
              <w:t>_05</w:t>
            </w:r>
            <w:r w:rsidR="000521E1">
              <w:rPr>
                <w:sz w:val="20"/>
                <w:szCs w:val="20"/>
              </w:rPr>
              <w:t>_IU02</w:t>
            </w:r>
          </w:p>
        </w:tc>
        <w:tc>
          <w:tcPr>
            <w:tcW w:w="4678" w:type="dxa"/>
          </w:tcPr>
          <w:p w14:paraId="3888F075" w14:textId="772B40F0" w:rsidR="00A90ADA" w:rsidRPr="00851033" w:rsidRDefault="00A90ADA" w:rsidP="008150AD">
            <w:pPr>
              <w:rPr>
                <w:sz w:val="20"/>
                <w:szCs w:val="20"/>
              </w:rPr>
            </w:pPr>
            <w:r>
              <w:rPr>
                <w:sz w:val="20"/>
                <w:szCs w:val="20"/>
              </w:rPr>
              <w:t>##STAKEHOLDER_BENEFITS_05</w:t>
            </w:r>
            <w:r w:rsidR="000521E1">
              <w:rPr>
                <w:sz w:val="20"/>
                <w:szCs w:val="20"/>
              </w:rPr>
              <w:t>_IU02</w:t>
            </w:r>
          </w:p>
        </w:tc>
        <w:tc>
          <w:tcPr>
            <w:tcW w:w="3335" w:type="dxa"/>
          </w:tcPr>
          <w:p w14:paraId="787D8693" w14:textId="7BB437E3" w:rsidR="00A90ADA" w:rsidRPr="00851033" w:rsidRDefault="00A90ADA" w:rsidP="008150AD">
            <w:pPr>
              <w:rPr>
                <w:sz w:val="20"/>
                <w:szCs w:val="20"/>
              </w:rPr>
            </w:pPr>
            <w:r w:rsidRPr="00F7063F">
              <w:rPr>
                <w:sz w:val="20"/>
                <w:szCs w:val="20"/>
              </w:rPr>
              <w:t>##STAKEHOLDER_HARMS_0</w:t>
            </w:r>
            <w:r>
              <w:rPr>
                <w:sz w:val="20"/>
                <w:szCs w:val="20"/>
              </w:rPr>
              <w:t>5</w:t>
            </w:r>
            <w:r w:rsidR="000521E1">
              <w:rPr>
                <w:sz w:val="20"/>
                <w:szCs w:val="20"/>
              </w:rPr>
              <w:t>_IU02</w:t>
            </w:r>
          </w:p>
        </w:tc>
      </w:tr>
      <w:tr w:rsidR="00A90ADA" w:rsidRPr="00851033" w14:paraId="10EFB089" w14:textId="77777777" w:rsidTr="008150AD">
        <w:tc>
          <w:tcPr>
            <w:tcW w:w="2057" w:type="dxa"/>
          </w:tcPr>
          <w:p w14:paraId="6BF07B35" w14:textId="2C40710B" w:rsidR="00A90ADA" w:rsidRPr="00851033" w:rsidRDefault="00A90ADA" w:rsidP="008150AD">
            <w:pPr>
              <w:rPr>
                <w:sz w:val="20"/>
                <w:szCs w:val="20"/>
              </w:rPr>
            </w:pPr>
            <w:r>
              <w:rPr>
                <w:sz w:val="20"/>
                <w:szCs w:val="20"/>
              </w:rPr>
              <w:t>6.</w:t>
            </w:r>
            <w:r w:rsidRPr="351EA7FD">
              <w:rPr>
                <w:sz w:val="20"/>
                <w:szCs w:val="20"/>
              </w:rPr>
              <w:t xml:space="preserve"> </w:t>
            </w:r>
            <w:r>
              <w:rPr>
                <w:sz w:val="20"/>
                <w:szCs w:val="20"/>
              </w:rPr>
              <w:t>##</w:t>
            </w:r>
            <w:proofErr w:type="gramStart"/>
            <w:r>
              <w:rPr>
                <w:sz w:val="20"/>
                <w:szCs w:val="20"/>
              </w:rPr>
              <w:t>STAKEHOLDER</w:t>
            </w:r>
            <w:proofErr w:type="gramEnd"/>
            <w:r>
              <w:rPr>
                <w:sz w:val="20"/>
                <w:szCs w:val="20"/>
              </w:rPr>
              <w:t>_06</w:t>
            </w:r>
            <w:r w:rsidR="000521E1">
              <w:rPr>
                <w:sz w:val="20"/>
                <w:szCs w:val="20"/>
              </w:rPr>
              <w:t>_IU02</w:t>
            </w:r>
          </w:p>
        </w:tc>
        <w:tc>
          <w:tcPr>
            <w:tcW w:w="4678" w:type="dxa"/>
          </w:tcPr>
          <w:p w14:paraId="03B3875D" w14:textId="3695E7D2" w:rsidR="00A90ADA" w:rsidRPr="00851033" w:rsidRDefault="00A90ADA" w:rsidP="008150AD">
            <w:pPr>
              <w:rPr>
                <w:sz w:val="20"/>
                <w:szCs w:val="20"/>
              </w:rPr>
            </w:pPr>
            <w:r>
              <w:rPr>
                <w:sz w:val="20"/>
                <w:szCs w:val="20"/>
              </w:rPr>
              <w:t>##STAKEHOLDER_BENEFITS_06</w:t>
            </w:r>
            <w:r w:rsidR="000521E1">
              <w:rPr>
                <w:sz w:val="20"/>
                <w:szCs w:val="20"/>
              </w:rPr>
              <w:t>_IU02</w:t>
            </w:r>
          </w:p>
        </w:tc>
        <w:tc>
          <w:tcPr>
            <w:tcW w:w="3335" w:type="dxa"/>
          </w:tcPr>
          <w:p w14:paraId="195C9C95" w14:textId="6E69CE99" w:rsidR="00A90ADA" w:rsidRPr="00851033" w:rsidRDefault="00A90ADA" w:rsidP="008150AD">
            <w:pPr>
              <w:rPr>
                <w:sz w:val="20"/>
                <w:szCs w:val="20"/>
              </w:rPr>
            </w:pPr>
            <w:r w:rsidRPr="00F7063F">
              <w:rPr>
                <w:sz w:val="20"/>
                <w:szCs w:val="20"/>
              </w:rPr>
              <w:t>##STAKEHOLDER_HARMS_0</w:t>
            </w:r>
            <w:r>
              <w:rPr>
                <w:sz w:val="20"/>
                <w:szCs w:val="20"/>
              </w:rPr>
              <w:t>6</w:t>
            </w:r>
            <w:r w:rsidR="000521E1">
              <w:rPr>
                <w:sz w:val="20"/>
                <w:szCs w:val="20"/>
              </w:rPr>
              <w:t>_IU02</w:t>
            </w:r>
          </w:p>
        </w:tc>
      </w:tr>
      <w:tr w:rsidR="00A90ADA" w:rsidRPr="00851033" w14:paraId="1E66CF30" w14:textId="77777777" w:rsidTr="008150AD">
        <w:tc>
          <w:tcPr>
            <w:tcW w:w="2057" w:type="dxa"/>
          </w:tcPr>
          <w:p w14:paraId="56543848" w14:textId="4A41825A" w:rsidR="00A90ADA" w:rsidRPr="00851033" w:rsidRDefault="00A90ADA" w:rsidP="008150AD">
            <w:pPr>
              <w:rPr>
                <w:sz w:val="20"/>
                <w:szCs w:val="20"/>
              </w:rPr>
            </w:pPr>
            <w:r>
              <w:rPr>
                <w:sz w:val="20"/>
                <w:szCs w:val="20"/>
              </w:rPr>
              <w:t>7.</w:t>
            </w:r>
            <w:r w:rsidRPr="351EA7FD">
              <w:rPr>
                <w:sz w:val="20"/>
                <w:szCs w:val="20"/>
              </w:rPr>
              <w:t xml:space="preserve"> </w:t>
            </w:r>
            <w:r>
              <w:rPr>
                <w:sz w:val="20"/>
                <w:szCs w:val="20"/>
              </w:rPr>
              <w:t>##</w:t>
            </w:r>
            <w:proofErr w:type="gramStart"/>
            <w:r>
              <w:rPr>
                <w:sz w:val="20"/>
                <w:szCs w:val="20"/>
              </w:rPr>
              <w:t>STAKEHOLDER</w:t>
            </w:r>
            <w:proofErr w:type="gramEnd"/>
            <w:r>
              <w:rPr>
                <w:sz w:val="20"/>
                <w:szCs w:val="20"/>
              </w:rPr>
              <w:t>_07</w:t>
            </w:r>
            <w:r w:rsidR="000521E1">
              <w:rPr>
                <w:sz w:val="20"/>
                <w:szCs w:val="20"/>
              </w:rPr>
              <w:t>_IU02</w:t>
            </w:r>
          </w:p>
        </w:tc>
        <w:tc>
          <w:tcPr>
            <w:tcW w:w="4678" w:type="dxa"/>
          </w:tcPr>
          <w:p w14:paraId="78000B0E" w14:textId="0707909D" w:rsidR="00A90ADA" w:rsidRPr="00851033" w:rsidRDefault="00A90ADA" w:rsidP="008150AD">
            <w:pPr>
              <w:rPr>
                <w:sz w:val="20"/>
                <w:szCs w:val="20"/>
              </w:rPr>
            </w:pPr>
            <w:r>
              <w:rPr>
                <w:sz w:val="20"/>
                <w:szCs w:val="20"/>
              </w:rPr>
              <w:t>##STAKEHOLDER_BENEFITS_07</w:t>
            </w:r>
            <w:r w:rsidR="000521E1">
              <w:rPr>
                <w:sz w:val="20"/>
                <w:szCs w:val="20"/>
              </w:rPr>
              <w:t>_IU02</w:t>
            </w:r>
          </w:p>
        </w:tc>
        <w:tc>
          <w:tcPr>
            <w:tcW w:w="3335" w:type="dxa"/>
          </w:tcPr>
          <w:p w14:paraId="34B4FD51" w14:textId="643C3D35" w:rsidR="00A90ADA" w:rsidRPr="00851033" w:rsidRDefault="00A90ADA" w:rsidP="008150AD">
            <w:pPr>
              <w:rPr>
                <w:sz w:val="20"/>
                <w:szCs w:val="20"/>
              </w:rPr>
            </w:pPr>
            <w:r w:rsidRPr="00F7063F">
              <w:rPr>
                <w:sz w:val="20"/>
                <w:szCs w:val="20"/>
              </w:rPr>
              <w:t>##STAKEHOLDER_HARMS_0</w:t>
            </w:r>
            <w:r>
              <w:rPr>
                <w:sz w:val="20"/>
                <w:szCs w:val="20"/>
              </w:rPr>
              <w:t>7</w:t>
            </w:r>
            <w:r w:rsidR="000521E1">
              <w:rPr>
                <w:sz w:val="20"/>
                <w:szCs w:val="20"/>
              </w:rPr>
              <w:t>_IU02</w:t>
            </w:r>
          </w:p>
        </w:tc>
      </w:tr>
      <w:tr w:rsidR="00A90ADA" w:rsidRPr="00851033" w14:paraId="29F88A90" w14:textId="77777777" w:rsidTr="008150AD">
        <w:tc>
          <w:tcPr>
            <w:tcW w:w="2057" w:type="dxa"/>
          </w:tcPr>
          <w:p w14:paraId="69273835" w14:textId="37208DE0" w:rsidR="00A90ADA" w:rsidRPr="00851033" w:rsidRDefault="00A90ADA" w:rsidP="008150AD">
            <w:pPr>
              <w:rPr>
                <w:sz w:val="20"/>
                <w:szCs w:val="20"/>
              </w:rPr>
            </w:pPr>
            <w:r>
              <w:rPr>
                <w:sz w:val="20"/>
                <w:szCs w:val="20"/>
              </w:rPr>
              <w:t>8.</w:t>
            </w:r>
            <w:r w:rsidRPr="351EA7FD">
              <w:rPr>
                <w:sz w:val="20"/>
                <w:szCs w:val="20"/>
              </w:rPr>
              <w:t xml:space="preserve"> </w:t>
            </w:r>
            <w:r>
              <w:rPr>
                <w:sz w:val="20"/>
                <w:szCs w:val="20"/>
              </w:rPr>
              <w:t>##</w:t>
            </w:r>
            <w:proofErr w:type="gramStart"/>
            <w:r>
              <w:rPr>
                <w:sz w:val="20"/>
                <w:szCs w:val="20"/>
              </w:rPr>
              <w:t>STAKEHOLDER</w:t>
            </w:r>
            <w:proofErr w:type="gramEnd"/>
            <w:r>
              <w:rPr>
                <w:sz w:val="20"/>
                <w:szCs w:val="20"/>
              </w:rPr>
              <w:t>_08</w:t>
            </w:r>
            <w:r w:rsidR="000521E1">
              <w:rPr>
                <w:sz w:val="20"/>
                <w:szCs w:val="20"/>
              </w:rPr>
              <w:t>_IU02</w:t>
            </w:r>
          </w:p>
        </w:tc>
        <w:tc>
          <w:tcPr>
            <w:tcW w:w="4678" w:type="dxa"/>
          </w:tcPr>
          <w:p w14:paraId="20A425F1" w14:textId="5FF7C09F" w:rsidR="00A90ADA" w:rsidRPr="00851033" w:rsidRDefault="00A90ADA" w:rsidP="008150AD">
            <w:pPr>
              <w:rPr>
                <w:sz w:val="20"/>
                <w:szCs w:val="20"/>
              </w:rPr>
            </w:pPr>
            <w:r>
              <w:rPr>
                <w:sz w:val="20"/>
                <w:szCs w:val="20"/>
              </w:rPr>
              <w:t>##STAKEHOLDER_BENEFITS_08</w:t>
            </w:r>
            <w:r w:rsidR="000521E1">
              <w:rPr>
                <w:sz w:val="20"/>
                <w:szCs w:val="20"/>
              </w:rPr>
              <w:t>_IU02</w:t>
            </w:r>
          </w:p>
        </w:tc>
        <w:tc>
          <w:tcPr>
            <w:tcW w:w="3335" w:type="dxa"/>
          </w:tcPr>
          <w:p w14:paraId="54505C7A" w14:textId="6BBAFAFE" w:rsidR="00A90ADA" w:rsidRPr="00851033" w:rsidRDefault="00A90ADA" w:rsidP="008150AD">
            <w:pPr>
              <w:rPr>
                <w:sz w:val="20"/>
                <w:szCs w:val="20"/>
              </w:rPr>
            </w:pPr>
            <w:r w:rsidRPr="00F7063F">
              <w:rPr>
                <w:sz w:val="20"/>
                <w:szCs w:val="20"/>
              </w:rPr>
              <w:t>##STAKEHOLDER_HARMS_0</w:t>
            </w:r>
            <w:r>
              <w:rPr>
                <w:sz w:val="20"/>
                <w:szCs w:val="20"/>
              </w:rPr>
              <w:t>8</w:t>
            </w:r>
            <w:r w:rsidR="000521E1">
              <w:rPr>
                <w:sz w:val="20"/>
                <w:szCs w:val="20"/>
              </w:rPr>
              <w:t>_IU02</w:t>
            </w:r>
          </w:p>
        </w:tc>
      </w:tr>
      <w:tr w:rsidR="00A90ADA" w:rsidRPr="00851033" w14:paraId="58EA7B75" w14:textId="77777777" w:rsidTr="008150AD">
        <w:tc>
          <w:tcPr>
            <w:tcW w:w="2057" w:type="dxa"/>
          </w:tcPr>
          <w:p w14:paraId="3EE892C6" w14:textId="374F755C" w:rsidR="00A90ADA" w:rsidRPr="00851033" w:rsidRDefault="00A90ADA" w:rsidP="008150AD">
            <w:pPr>
              <w:rPr>
                <w:sz w:val="20"/>
                <w:szCs w:val="20"/>
              </w:rPr>
            </w:pPr>
            <w:r>
              <w:rPr>
                <w:sz w:val="20"/>
                <w:szCs w:val="20"/>
              </w:rPr>
              <w:t>9</w:t>
            </w:r>
            <w:r w:rsidRPr="351EA7FD">
              <w:rPr>
                <w:sz w:val="20"/>
                <w:szCs w:val="20"/>
              </w:rPr>
              <w:t>.</w:t>
            </w:r>
            <w:r>
              <w:rPr>
                <w:sz w:val="20"/>
                <w:szCs w:val="20"/>
              </w:rPr>
              <w:t xml:space="preserve"> ##</w:t>
            </w:r>
            <w:proofErr w:type="gramStart"/>
            <w:r>
              <w:rPr>
                <w:sz w:val="20"/>
                <w:szCs w:val="20"/>
              </w:rPr>
              <w:t>STAKEHOLDER</w:t>
            </w:r>
            <w:proofErr w:type="gramEnd"/>
            <w:r>
              <w:rPr>
                <w:sz w:val="20"/>
                <w:szCs w:val="20"/>
              </w:rPr>
              <w:t>_09</w:t>
            </w:r>
            <w:r w:rsidR="000521E1">
              <w:rPr>
                <w:sz w:val="20"/>
                <w:szCs w:val="20"/>
              </w:rPr>
              <w:t>_IU02</w:t>
            </w:r>
          </w:p>
        </w:tc>
        <w:tc>
          <w:tcPr>
            <w:tcW w:w="4678" w:type="dxa"/>
          </w:tcPr>
          <w:p w14:paraId="7B53954F" w14:textId="4B241FB7" w:rsidR="00A90ADA" w:rsidRPr="00851033" w:rsidRDefault="00A90ADA" w:rsidP="008150AD">
            <w:pPr>
              <w:rPr>
                <w:sz w:val="20"/>
                <w:szCs w:val="20"/>
              </w:rPr>
            </w:pPr>
            <w:r>
              <w:rPr>
                <w:sz w:val="20"/>
                <w:szCs w:val="20"/>
              </w:rPr>
              <w:t>##STAKEHOLDER_BENEFITS_09</w:t>
            </w:r>
            <w:r w:rsidR="000521E1">
              <w:rPr>
                <w:sz w:val="20"/>
                <w:szCs w:val="20"/>
              </w:rPr>
              <w:t>_IU02</w:t>
            </w:r>
          </w:p>
        </w:tc>
        <w:tc>
          <w:tcPr>
            <w:tcW w:w="3335" w:type="dxa"/>
          </w:tcPr>
          <w:p w14:paraId="509400AB" w14:textId="40F8C275" w:rsidR="00A90ADA" w:rsidRPr="00851033" w:rsidRDefault="00A90ADA" w:rsidP="008150AD">
            <w:pPr>
              <w:spacing w:after="200" w:line="276" w:lineRule="auto"/>
              <w:rPr>
                <w:sz w:val="20"/>
                <w:szCs w:val="20"/>
              </w:rPr>
            </w:pPr>
            <w:r w:rsidRPr="00F7063F">
              <w:rPr>
                <w:sz w:val="20"/>
                <w:szCs w:val="20"/>
              </w:rPr>
              <w:t>##STAKEHOLDER_HARMS_0</w:t>
            </w:r>
            <w:r>
              <w:rPr>
                <w:sz w:val="20"/>
                <w:szCs w:val="20"/>
              </w:rPr>
              <w:t>9</w:t>
            </w:r>
            <w:r w:rsidR="000521E1">
              <w:rPr>
                <w:sz w:val="20"/>
                <w:szCs w:val="20"/>
              </w:rPr>
              <w:t>_IU02</w:t>
            </w:r>
          </w:p>
        </w:tc>
      </w:tr>
      <w:tr w:rsidR="00A90ADA" w:rsidRPr="00851033" w14:paraId="5D24ADEA" w14:textId="77777777" w:rsidTr="008150AD">
        <w:tc>
          <w:tcPr>
            <w:tcW w:w="2057" w:type="dxa"/>
          </w:tcPr>
          <w:p w14:paraId="368F2174" w14:textId="609BA93E" w:rsidR="00A90ADA" w:rsidRPr="00851033" w:rsidRDefault="00A90ADA" w:rsidP="008150AD">
            <w:pPr>
              <w:rPr>
                <w:sz w:val="20"/>
                <w:szCs w:val="20"/>
              </w:rPr>
            </w:pPr>
            <w:r>
              <w:rPr>
                <w:sz w:val="20"/>
                <w:szCs w:val="20"/>
              </w:rPr>
              <w:t>10. ##</w:t>
            </w:r>
            <w:proofErr w:type="gramStart"/>
            <w:r>
              <w:rPr>
                <w:sz w:val="20"/>
                <w:szCs w:val="20"/>
              </w:rPr>
              <w:t>STAKEHOLDER</w:t>
            </w:r>
            <w:proofErr w:type="gramEnd"/>
            <w:r>
              <w:rPr>
                <w:sz w:val="20"/>
                <w:szCs w:val="20"/>
              </w:rPr>
              <w:t>_10</w:t>
            </w:r>
            <w:r w:rsidR="000521E1">
              <w:rPr>
                <w:sz w:val="20"/>
                <w:szCs w:val="20"/>
              </w:rPr>
              <w:t>_IU02</w:t>
            </w:r>
          </w:p>
        </w:tc>
        <w:tc>
          <w:tcPr>
            <w:tcW w:w="4678" w:type="dxa"/>
          </w:tcPr>
          <w:p w14:paraId="2C0332D6" w14:textId="1A68F037" w:rsidR="00A90ADA" w:rsidRPr="00851033" w:rsidRDefault="00A90ADA" w:rsidP="008150AD">
            <w:pPr>
              <w:rPr>
                <w:sz w:val="20"/>
                <w:szCs w:val="20"/>
              </w:rPr>
            </w:pPr>
            <w:r>
              <w:rPr>
                <w:sz w:val="20"/>
                <w:szCs w:val="20"/>
              </w:rPr>
              <w:t>##STAKEHOLDER_BENEFITS_10</w:t>
            </w:r>
            <w:r w:rsidR="000521E1">
              <w:rPr>
                <w:sz w:val="20"/>
                <w:szCs w:val="20"/>
              </w:rPr>
              <w:t>_IU02</w:t>
            </w:r>
          </w:p>
        </w:tc>
        <w:tc>
          <w:tcPr>
            <w:tcW w:w="3335" w:type="dxa"/>
          </w:tcPr>
          <w:p w14:paraId="11C21177" w14:textId="5605754B" w:rsidR="00A90ADA" w:rsidRPr="00851033" w:rsidRDefault="00A90ADA" w:rsidP="008150AD">
            <w:pPr>
              <w:rPr>
                <w:sz w:val="20"/>
                <w:szCs w:val="20"/>
              </w:rPr>
            </w:pPr>
            <w:r w:rsidRPr="00F7063F">
              <w:rPr>
                <w:sz w:val="20"/>
                <w:szCs w:val="20"/>
              </w:rPr>
              <w:t>##STAKEHOLDER_HARMS_</w:t>
            </w:r>
            <w:r>
              <w:rPr>
                <w:sz w:val="20"/>
                <w:szCs w:val="20"/>
              </w:rPr>
              <w:t>1</w:t>
            </w:r>
            <w:r w:rsidRPr="00F7063F">
              <w:rPr>
                <w:sz w:val="20"/>
                <w:szCs w:val="20"/>
              </w:rPr>
              <w:t>0</w:t>
            </w:r>
            <w:r w:rsidR="000521E1">
              <w:rPr>
                <w:sz w:val="20"/>
                <w:szCs w:val="20"/>
              </w:rPr>
              <w:t>_IU02</w:t>
            </w:r>
          </w:p>
        </w:tc>
      </w:tr>
    </w:tbl>
    <w:p w14:paraId="6330BFE0" w14:textId="77777777" w:rsidR="00A90ADA" w:rsidRPr="00C24521" w:rsidRDefault="00A90ADA" w:rsidP="00A90ADA">
      <w:pPr>
        <w:spacing w:after="0"/>
        <w:rPr>
          <w:highlight w:val="yellow"/>
        </w:rPr>
      </w:pPr>
    </w:p>
    <w:p w14:paraId="603DD45B" w14:textId="77777777" w:rsidR="00A90ADA" w:rsidRPr="00925FE7" w:rsidRDefault="00A90ADA" w:rsidP="00A90ADA">
      <w:pPr>
        <w:pStyle w:val="Titre3"/>
      </w:pPr>
      <w:r w:rsidRPr="00925FE7">
        <w:t>Stakeholders for Goal-driven requirements from the Responsible AI Standard</w:t>
      </w:r>
      <w:r>
        <w:t xml:space="preserve"> - B</w:t>
      </w:r>
    </w:p>
    <w:p w14:paraId="3F089B0C"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4830FC17" w14:textId="77777777" w:rsidR="00A90ADA" w:rsidRPr="00050618" w:rsidRDefault="00A90ADA" w:rsidP="00A90ADA">
      <w:pPr>
        <w:pStyle w:val="Titre4"/>
        <w:rPr>
          <w:lang w:val="en-GB"/>
        </w:rPr>
      </w:pPr>
      <w:r w:rsidRPr="00050618">
        <w:rPr>
          <w:lang w:val="en-GB"/>
        </w:rPr>
        <w:t>Goal A5: Human oversight and control</w:t>
      </w:r>
    </w:p>
    <w:p w14:paraId="1A43EB4E"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2CA16849" w14:textId="77777777" w:rsidTr="008150AD">
        <w:tc>
          <w:tcPr>
            <w:tcW w:w="5305" w:type="dxa"/>
            <w:tcBorders>
              <w:right w:val="single" w:sz="4" w:space="0" w:color="FFFFFF" w:themeColor="background1"/>
            </w:tcBorders>
            <w:shd w:val="clear" w:color="auto" w:fill="002060"/>
          </w:tcPr>
          <w:p w14:paraId="3AA6C6DC" w14:textId="77777777" w:rsidR="00A90ADA" w:rsidRPr="00050618" w:rsidRDefault="00A90ADA" w:rsidP="008150AD">
            <w:pPr>
              <w:pStyle w:val="Tableheading"/>
              <w:rPr>
                <w:sz w:val="20"/>
                <w:szCs w:val="20"/>
              </w:rPr>
            </w:pPr>
            <w:r w:rsidRPr="00050618">
              <w:rPr>
                <w:sz w:val="20"/>
                <w:szCs w:val="20"/>
              </w:rPr>
              <w:lastRenderedPageBreak/>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2B27B041"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1FC12C84" w14:textId="77777777" w:rsidTr="008150AD">
        <w:trPr>
          <w:trHeight w:val="53"/>
        </w:trPr>
        <w:tc>
          <w:tcPr>
            <w:tcW w:w="5305" w:type="dxa"/>
          </w:tcPr>
          <w:p w14:paraId="472A749D" w14:textId="61FE6002" w:rsidR="00A90ADA" w:rsidRPr="00050618" w:rsidRDefault="00A90ADA" w:rsidP="008150AD">
            <w:pPr>
              <w:rPr>
                <w:sz w:val="20"/>
                <w:szCs w:val="20"/>
              </w:rPr>
            </w:pPr>
            <w:r>
              <w:rPr>
                <w:sz w:val="20"/>
                <w:szCs w:val="20"/>
              </w:rPr>
              <w:t>##HUMAN_OVERSIGHT</w:t>
            </w:r>
            <w:r w:rsidR="000521E1">
              <w:rPr>
                <w:sz w:val="20"/>
                <w:szCs w:val="20"/>
              </w:rPr>
              <w:t>_IU02</w:t>
            </w:r>
          </w:p>
        </w:tc>
        <w:tc>
          <w:tcPr>
            <w:tcW w:w="4950" w:type="dxa"/>
          </w:tcPr>
          <w:p w14:paraId="42C87870" w14:textId="437F53CF" w:rsidR="00A90ADA" w:rsidRPr="00050618" w:rsidRDefault="00A90ADA" w:rsidP="008150AD">
            <w:pPr>
              <w:rPr>
                <w:sz w:val="20"/>
                <w:szCs w:val="20"/>
              </w:rPr>
            </w:pPr>
            <w:r>
              <w:rPr>
                <w:sz w:val="20"/>
                <w:szCs w:val="20"/>
              </w:rPr>
              <w:t>##HUMAN_RESPONSIBILITIES</w:t>
            </w:r>
            <w:r w:rsidR="000521E1">
              <w:rPr>
                <w:sz w:val="20"/>
                <w:szCs w:val="20"/>
              </w:rPr>
              <w:t>_IU02</w:t>
            </w:r>
          </w:p>
        </w:tc>
      </w:tr>
    </w:tbl>
    <w:p w14:paraId="50D596E6" w14:textId="77777777" w:rsidR="00A90ADA" w:rsidRPr="0080227B" w:rsidRDefault="00A90ADA" w:rsidP="00A90ADA">
      <w:pPr>
        <w:pStyle w:val="Titre4"/>
        <w:rPr>
          <w:lang w:val="en-GB"/>
        </w:rPr>
      </w:pPr>
      <w:r w:rsidRPr="0080227B">
        <w:rPr>
          <w:lang w:val="en-GB"/>
        </w:rPr>
        <w:t>Goal T3: Disclosure of AI interaction</w:t>
      </w:r>
    </w:p>
    <w:p w14:paraId="2D0AD251"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308415E9" w14:textId="77777777" w:rsidTr="008150AD">
        <w:tc>
          <w:tcPr>
            <w:tcW w:w="10165" w:type="dxa"/>
            <w:shd w:val="clear" w:color="auto" w:fill="002060"/>
          </w:tcPr>
          <w:p w14:paraId="13334253"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593A128B" w14:textId="77777777" w:rsidTr="008150AD">
        <w:trPr>
          <w:trHeight w:val="620"/>
        </w:trPr>
        <w:tc>
          <w:tcPr>
            <w:tcW w:w="10165" w:type="dxa"/>
          </w:tcPr>
          <w:p w14:paraId="5649687B" w14:textId="693500DB" w:rsidR="00A90ADA" w:rsidRPr="00C24521" w:rsidRDefault="00A90ADA" w:rsidP="008150AD">
            <w:pPr>
              <w:rPr>
                <w:sz w:val="20"/>
                <w:szCs w:val="20"/>
              </w:rPr>
            </w:pPr>
            <w:r>
              <w:rPr>
                <w:sz w:val="20"/>
                <w:szCs w:val="20"/>
              </w:rPr>
              <w:t>##DISCLOSURE_AND_AI_INTERACTION</w:t>
            </w:r>
            <w:r w:rsidR="000521E1">
              <w:rPr>
                <w:sz w:val="20"/>
                <w:szCs w:val="20"/>
              </w:rPr>
              <w:t>_IU02</w:t>
            </w:r>
          </w:p>
        </w:tc>
      </w:tr>
    </w:tbl>
    <w:p w14:paraId="23E652DD" w14:textId="77777777" w:rsidR="00A90ADA" w:rsidRDefault="00A90ADA" w:rsidP="00A90ADA">
      <w:pPr>
        <w:pStyle w:val="Tableheading"/>
        <w:rPr>
          <w:b/>
          <w:i/>
          <w:color w:val="0038A8"/>
          <w:sz w:val="28"/>
          <w:szCs w:val="28"/>
          <w:u w:val="single"/>
        </w:rPr>
      </w:pPr>
    </w:p>
    <w:p w14:paraId="56059F22" w14:textId="77777777" w:rsidR="00A90ADA" w:rsidRPr="00031BCE" w:rsidRDefault="00A90ADA" w:rsidP="00A90ADA">
      <w:pPr>
        <w:pStyle w:val="Titre3"/>
      </w:pPr>
      <w:r>
        <w:t>Technology readiness assessment - B</w:t>
      </w:r>
    </w:p>
    <w:p w14:paraId="30B6B3B1"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68B9C993" w14:textId="77777777" w:rsidTr="008150AD">
        <w:tc>
          <w:tcPr>
            <w:tcW w:w="1435" w:type="dxa"/>
            <w:tcBorders>
              <w:right w:val="single" w:sz="4" w:space="0" w:color="FFFFFF" w:themeColor="background1"/>
            </w:tcBorders>
            <w:shd w:val="clear" w:color="auto" w:fill="002060"/>
          </w:tcPr>
          <w:p w14:paraId="6C186D0F"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001CB78A"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772CBE50" w14:textId="77777777" w:rsidTr="008150AD">
        <w:tc>
          <w:tcPr>
            <w:tcW w:w="1435" w:type="dxa"/>
          </w:tcPr>
          <w:p w14:paraId="3A76FF32" w14:textId="618D27EC"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01</w:t>
            </w:r>
            <w:r w:rsidR="000521E1">
              <w:rPr>
                <w:sz w:val="20"/>
                <w:szCs w:val="20"/>
              </w:rPr>
              <w:t>_IU02</w:t>
            </w:r>
          </w:p>
        </w:tc>
        <w:tc>
          <w:tcPr>
            <w:tcW w:w="8635" w:type="dxa"/>
          </w:tcPr>
          <w:p w14:paraId="0228ED85"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33C1AB65" w14:textId="77777777" w:rsidTr="008150AD">
        <w:tc>
          <w:tcPr>
            <w:tcW w:w="1435" w:type="dxa"/>
          </w:tcPr>
          <w:p w14:paraId="0A8DE958" w14:textId="0AD9CE4B"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02</w:t>
            </w:r>
            <w:r w:rsidR="000521E1">
              <w:rPr>
                <w:sz w:val="20"/>
                <w:szCs w:val="20"/>
              </w:rPr>
              <w:t>_IU02</w:t>
            </w:r>
          </w:p>
        </w:tc>
        <w:tc>
          <w:tcPr>
            <w:tcW w:w="8635" w:type="dxa"/>
          </w:tcPr>
          <w:p w14:paraId="013D9D21"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03D7FFC3" w14:textId="77777777" w:rsidTr="008150AD">
        <w:tc>
          <w:tcPr>
            <w:tcW w:w="1435" w:type="dxa"/>
          </w:tcPr>
          <w:p w14:paraId="27D90235" w14:textId="04AA77D9"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03</w:t>
            </w:r>
            <w:r w:rsidR="000521E1">
              <w:rPr>
                <w:sz w:val="20"/>
                <w:szCs w:val="20"/>
              </w:rPr>
              <w:t>_IU02</w:t>
            </w:r>
          </w:p>
        </w:tc>
        <w:tc>
          <w:tcPr>
            <w:tcW w:w="8635" w:type="dxa"/>
          </w:tcPr>
          <w:p w14:paraId="4B36794B"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099253A0" w14:textId="77777777" w:rsidTr="008150AD">
        <w:tc>
          <w:tcPr>
            <w:tcW w:w="1435" w:type="dxa"/>
          </w:tcPr>
          <w:p w14:paraId="107B9EFB" w14:textId="7E4626D5"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04</w:t>
            </w:r>
            <w:r w:rsidR="000521E1">
              <w:rPr>
                <w:sz w:val="20"/>
                <w:szCs w:val="20"/>
              </w:rPr>
              <w:t>_IU02</w:t>
            </w:r>
          </w:p>
        </w:tc>
        <w:tc>
          <w:tcPr>
            <w:tcW w:w="8635" w:type="dxa"/>
          </w:tcPr>
          <w:p w14:paraId="718EAD11"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4F169238" w14:textId="77777777" w:rsidTr="008150AD">
        <w:tc>
          <w:tcPr>
            <w:tcW w:w="1435" w:type="dxa"/>
          </w:tcPr>
          <w:p w14:paraId="4D9ECAB6" w14:textId="6DE2E199"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05</w:t>
            </w:r>
            <w:r w:rsidR="000521E1">
              <w:rPr>
                <w:sz w:val="20"/>
                <w:szCs w:val="20"/>
              </w:rPr>
              <w:t>_IU02</w:t>
            </w:r>
          </w:p>
        </w:tc>
        <w:tc>
          <w:tcPr>
            <w:tcW w:w="8635" w:type="dxa"/>
          </w:tcPr>
          <w:p w14:paraId="5FD37AB0"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2FF457D8" w14:textId="77777777" w:rsidR="00A90ADA" w:rsidRPr="00031BCE" w:rsidRDefault="00A90ADA" w:rsidP="00A90ADA">
      <w:pPr>
        <w:pStyle w:val="Titre3"/>
      </w:pPr>
      <w:r w:rsidRPr="00031BCE">
        <w:t>Task complexity</w:t>
      </w:r>
      <w:r>
        <w:t xml:space="preserve"> - B</w:t>
      </w:r>
    </w:p>
    <w:p w14:paraId="4BDAC9B7"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7E7DFA2F" w14:textId="77777777" w:rsidTr="008150AD">
        <w:tc>
          <w:tcPr>
            <w:tcW w:w="1435" w:type="dxa"/>
            <w:tcBorders>
              <w:right w:val="single" w:sz="4" w:space="0" w:color="FFFFFF" w:themeColor="background1"/>
            </w:tcBorders>
            <w:shd w:val="clear" w:color="auto" w:fill="002060"/>
          </w:tcPr>
          <w:p w14:paraId="23795FED"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0261D6E6"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14FF3F7D" w14:textId="77777777" w:rsidTr="00EA744A">
        <w:tc>
          <w:tcPr>
            <w:tcW w:w="1435" w:type="dxa"/>
            <w:vAlign w:val="center"/>
          </w:tcPr>
          <w:p w14:paraId="41F3EBF7" w14:textId="67CF9BBB" w:rsidR="00A90ADA" w:rsidRPr="00031BCE" w:rsidRDefault="00A90ADA" w:rsidP="0099261D">
            <w:pPr>
              <w:jc w:val="center"/>
              <w:rPr>
                <w:sz w:val="20"/>
                <w:szCs w:val="20"/>
              </w:rPr>
            </w:pPr>
            <w:r>
              <w:rPr>
                <w:sz w:val="20"/>
                <w:szCs w:val="20"/>
              </w:rPr>
              <w:t>##TASK_</w:t>
            </w:r>
            <w:r w:rsidR="00960FF3">
              <w:rPr>
                <w:sz w:val="20"/>
                <w:szCs w:val="20"/>
              </w:rPr>
              <w:t>COMPLEXITY_01</w:t>
            </w:r>
            <w:r w:rsidR="000521E1">
              <w:rPr>
                <w:sz w:val="20"/>
                <w:szCs w:val="20"/>
              </w:rPr>
              <w:t>_IU02</w:t>
            </w:r>
          </w:p>
        </w:tc>
        <w:tc>
          <w:tcPr>
            <w:tcW w:w="8635" w:type="dxa"/>
          </w:tcPr>
          <w:p w14:paraId="45B03C1F"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A90ADA" w:rsidRPr="00031BCE" w14:paraId="510F73AE" w14:textId="77777777" w:rsidTr="00EA744A">
        <w:tc>
          <w:tcPr>
            <w:tcW w:w="1435" w:type="dxa"/>
            <w:vAlign w:val="center"/>
          </w:tcPr>
          <w:p w14:paraId="1F336A2A" w14:textId="74CE7C8A" w:rsidR="00A90ADA" w:rsidRPr="00031BCE" w:rsidRDefault="00A90ADA" w:rsidP="0099261D">
            <w:pPr>
              <w:jc w:val="center"/>
              <w:rPr>
                <w:sz w:val="20"/>
                <w:szCs w:val="20"/>
              </w:rPr>
            </w:pPr>
            <w:r>
              <w:rPr>
                <w:sz w:val="20"/>
                <w:szCs w:val="20"/>
              </w:rPr>
              <w:t>##TASK_</w:t>
            </w:r>
            <w:r w:rsidR="00960FF3">
              <w:rPr>
                <w:sz w:val="20"/>
                <w:szCs w:val="20"/>
              </w:rPr>
              <w:t>COMPLEXITY_02</w:t>
            </w:r>
            <w:r w:rsidR="000521E1">
              <w:rPr>
                <w:sz w:val="20"/>
                <w:szCs w:val="20"/>
              </w:rPr>
              <w:t>_IU02</w:t>
            </w:r>
          </w:p>
        </w:tc>
        <w:tc>
          <w:tcPr>
            <w:tcW w:w="8635" w:type="dxa"/>
          </w:tcPr>
          <w:p w14:paraId="127C993D"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5CB825D8" w14:textId="77777777" w:rsidTr="00EA744A">
        <w:tc>
          <w:tcPr>
            <w:tcW w:w="1435" w:type="dxa"/>
            <w:vAlign w:val="center"/>
          </w:tcPr>
          <w:p w14:paraId="58D5AEBB" w14:textId="5F233877" w:rsidR="00A90ADA" w:rsidRPr="00031BCE" w:rsidRDefault="00A90ADA" w:rsidP="0099261D">
            <w:pPr>
              <w:jc w:val="center"/>
              <w:rPr>
                <w:sz w:val="20"/>
                <w:szCs w:val="20"/>
              </w:rPr>
            </w:pPr>
            <w:r>
              <w:rPr>
                <w:sz w:val="20"/>
                <w:szCs w:val="20"/>
              </w:rPr>
              <w:t>##TASK_</w:t>
            </w:r>
            <w:r w:rsidR="00960FF3">
              <w:rPr>
                <w:sz w:val="20"/>
                <w:szCs w:val="20"/>
              </w:rPr>
              <w:t>COMPLEXITY_03</w:t>
            </w:r>
            <w:r w:rsidR="000521E1">
              <w:rPr>
                <w:sz w:val="20"/>
                <w:szCs w:val="20"/>
              </w:rPr>
              <w:t>_IU02</w:t>
            </w:r>
          </w:p>
        </w:tc>
        <w:tc>
          <w:tcPr>
            <w:tcW w:w="8635" w:type="dxa"/>
          </w:tcPr>
          <w:p w14:paraId="189D1194"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w:t>
            </w:r>
            <w:r w:rsidRPr="00031BCE">
              <w:rPr>
                <w:rFonts w:ascii="Segoe UI" w:eastAsia="Segoe UI" w:hAnsi="Segoe UI" w:cs="Segoe UI"/>
                <w:color w:val="000000" w:themeColor="text1"/>
                <w:kern w:val="24"/>
                <w:sz w:val="20"/>
                <w:szCs w:val="20"/>
              </w:rPr>
              <w:lastRenderedPageBreak/>
              <w:t xml:space="preserve">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1F90A976" w14:textId="77777777" w:rsidR="00A90ADA" w:rsidRPr="00031BCE" w:rsidRDefault="00A90ADA" w:rsidP="00A90ADA">
      <w:pPr>
        <w:pStyle w:val="Titre3"/>
      </w:pPr>
      <w:r w:rsidRPr="00031BCE">
        <w:lastRenderedPageBreak/>
        <w:t>Role of humans</w:t>
      </w:r>
      <w:r>
        <w:t xml:space="preserve"> - B</w:t>
      </w:r>
    </w:p>
    <w:p w14:paraId="0BC1CD1E"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602EFFEE" w14:textId="77777777" w:rsidTr="008150AD">
        <w:tc>
          <w:tcPr>
            <w:tcW w:w="1435" w:type="dxa"/>
            <w:tcBorders>
              <w:right w:val="single" w:sz="4" w:space="0" w:color="FFFFFF" w:themeColor="background1"/>
            </w:tcBorders>
            <w:shd w:val="clear" w:color="auto" w:fill="002060"/>
          </w:tcPr>
          <w:p w14:paraId="24E6A2AF"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3EFBE28D"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79ACCBBB" w14:textId="77777777" w:rsidTr="00EA744A">
        <w:tc>
          <w:tcPr>
            <w:tcW w:w="1435" w:type="dxa"/>
            <w:vAlign w:val="center"/>
          </w:tcPr>
          <w:p w14:paraId="061D3CF5" w14:textId="7B1A9375" w:rsidR="00A90ADA" w:rsidRPr="00031BCE" w:rsidRDefault="00A90ADA" w:rsidP="0099261D">
            <w:pPr>
              <w:jc w:val="center"/>
              <w:rPr>
                <w:sz w:val="20"/>
                <w:szCs w:val="20"/>
              </w:rPr>
            </w:pPr>
            <w:r>
              <w:rPr>
                <w:sz w:val="20"/>
                <w:szCs w:val="20"/>
              </w:rPr>
              <w:t>##ROLE_OF_HUMAN_01</w:t>
            </w:r>
            <w:r w:rsidR="000521E1">
              <w:rPr>
                <w:sz w:val="20"/>
                <w:szCs w:val="20"/>
              </w:rPr>
              <w:t>_IU02</w:t>
            </w:r>
          </w:p>
        </w:tc>
        <w:tc>
          <w:tcPr>
            <w:tcW w:w="8635" w:type="dxa"/>
          </w:tcPr>
          <w:p w14:paraId="2AB84145"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6E004B32" w14:textId="77777777" w:rsidTr="00EA744A">
        <w:tc>
          <w:tcPr>
            <w:tcW w:w="1435" w:type="dxa"/>
            <w:vAlign w:val="center"/>
          </w:tcPr>
          <w:p w14:paraId="7510B2B3" w14:textId="71831C89" w:rsidR="00A90ADA" w:rsidRPr="00031BCE" w:rsidRDefault="00A90ADA" w:rsidP="0099261D">
            <w:pPr>
              <w:jc w:val="center"/>
              <w:rPr>
                <w:sz w:val="20"/>
                <w:szCs w:val="20"/>
              </w:rPr>
            </w:pPr>
            <w:r>
              <w:rPr>
                <w:sz w:val="20"/>
                <w:szCs w:val="20"/>
              </w:rPr>
              <w:t>##ROLE_OF_HUMAN_02</w:t>
            </w:r>
            <w:r w:rsidR="000521E1">
              <w:rPr>
                <w:sz w:val="20"/>
                <w:szCs w:val="20"/>
              </w:rPr>
              <w:t>_IU02</w:t>
            </w:r>
          </w:p>
        </w:tc>
        <w:tc>
          <w:tcPr>
            <w:tcW w:w="8635" w:type="dxa"/>
          </w:tcPr>
          <w:p w14:paraId="1CA48147"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671B06FE" w14:textId="77777777" w:rsidTr="00EA744A">
        <w:tc>
          <w:tcPr>
            <w:tcW w:w="1435" w:type="dxa"/>
            <w:vAlign w:val="center"/>
          </w:tcPr>
          <w:p w14:paraId="1C51A52B" w14:textId="3CC86EA8" w:rsidR="00A90ADA" w:rsidRPr="00031BCE" w:rsidRDefault="00A90ADA" w:rsidP="0099261D">
            <w:pPr>
              <w:jc w:val="center"/>
              <w:rPr>
                <w:sz w:val="20"/>
                <w:szCs w:val="20"/>
              </w:rPr>
            </w:pPr>
            <w:r>
              <w:rPr>
                <w:sz w:val="20"/>
                <w:szCs w:val="20"/>
              </w:rPr>
              <w:t>##ROLE_OF_HUMAN_03</w:t>
            </w:r>
            <w:r w:rsidR="000521E1">
              <w:rPr>
                <w:sz w:val="20"/>
                <w:szCs w:val="20"/>
              </w:rPr>
              <w:t>_IU02</w:t>
            </w:r>
          </w:p>
        </w:tc>
        <w:tc>
          <w:tcPr>
            <w:tcW w:w="8635" w:type="dxa"/>
          </w:tcPr>
          <w:p w14:paraId="033A1A99"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5A695A8B" w14:textId="77777777" w:rsidTr="00EA744A">
        <w:tc>
          <w:tcPr>
            <w:tcW w:w="1435" w:type="dxa"/>
            <w:vAlign w:val="center"/>
          </w:tcPr>
          <w:p w14:paraId="12E82CF3" w14:textId="5DFE90A5" w:rsidR="00A90ADA" w:rsidRPr="00031BCE" w:rsidRDefault="00A90ADA" w:rsidP="0099261D">
            <w:pPr>
              <w:jc w:val="center"/>
              <w:rPr>
                <w:sz w:val="20"/>
                <w:szCs w:val="20"/>
              </w:rPr>
            </w:pPr>
            <w:r>
              <w:rPr>
                <w:sz w:val="20"/>
                <w:szCs w:val="20"/>
              </w:rPr>
              <w:t>##ROLE_OF_HUMAN_04</w:t>
            </w:r>
            <w:r w:rsidR="000521E1">
              <w:rPr>
                <w:sz w:val="20"/>
                <w:szCs w:val="20"/>
              </w:rPr>
              <w:t>_IU02</w:t>
            </w:r>
          </w:p>
        </w:tc>
        <w:tc>
          <w:tcPr>
            <w:tcW w:w="8635" w:type="dxa"/>
          </w:tcPr>
          <w:p w14:paraId="70111541"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7F2155E7" w14:textId="77777777" w:rsidTr="00EA744A">
        <w:tc>
          <w:tcPr>
            <w:tcW w:w="1435" w:type="dxa"/>
            <w:vAlign w:val="center"/>
          </w:tcPr>
          <w:p w14:paraId="16C3711F" w14:textId="39E0752C" w:rsidR="00A90ADA" w:rsidRPr="00031BCE" w:rsidRDefault="00A90ADA" w:rsidP="0099261D">
            <w:pPr>
              <w:jc w:val="center"/>
              <w:rPr>
                <w:sz w:val="20"/>
                <w:szCs w:val="20"/>
              </w:rPr>
            </w:pPr>
            <w:r>
              <w:rPr>
                <w:sz w:val="20"/>
                <w:szCs w:val="20"/>
              </w:rPr>
              <w:t>##ROLE_OF_HUMAN_05</w:t>
            </w:r>
            <w:r w:rsidR="000521E1">
              <w:rPr>
                <w:sz w:val="20"/>
                <w:szCs w:val="20"/>
              </w:rPr>
              <w:t>_IU02</w:t>
            </w:r>
          </w:p>
        </w:tc>
        <w:tc>
          <w:tcPr>
            <w:tcW w:w="8635" w:type="dxa"/>
          </w:tcPr>
          <w:p w14:paraId="62D777F1"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3CE97AB3" w14:textId="77777777" w:rsidR="00A90ADA" w:rsidRPr="00031BCE" w:rsidRDefault="00A90ADA" w:rsidP="00A90ADA">
      <w:pPr>
        <w:pStyle w:val="Titre3"/>
      </w:pPr>
      <w:r w:rsidRPr="00031BCE">
        <w:t>Deployment environment complexity</w:t>
      </w:r>
      <w:r>
        <w:t xml:space="preserve"> - B</w:t>
      </w:r>
    </w:p>
    <w:p w14:paraId="64150190"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2168ED3D" w14:textId="77777777" w:rsidTr="008150AD">
        <w:tc>
          <w:tcPr>
            <w:tcW w:w="1345" w:type="dxa"/>
            <w:tcBorders>
              <w:right w:val="single" w:sz="4" w:space="0" w:color="FFFFFF" w:themeColor="background1"/>
            </w:tcBorders>
            <w:shd w:val="clear" w:color="auto" w:fill="002060"/>
          </w:tcPr>
          <w:p w14:paraId="14E9D7AB"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6A03733D"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2135517D" w14:textId="77777777" w:rsidTr="00EA744A">
        <w:tc>
          <w:tcPr>
            <w:tcW w:w="1345" w:type="dxa"/>
            <w:vAlign w:val="center"/>
          </w:tcPr>
          <w:p w14:paraId="5161FD39" w14:textId="45FE6191" w:rsidR="00A90ADA" w:rsidRPr="00031BCE" w:rsidRDefault="00A90ADA" w:rsidP="0099261D">
            <w:pPr>
              <w:jc w:val="center"/>
              <w:rPr>
                <w:sz w:val="20"/>
                <w:szCs w:val="20"/>
              </w:rPr>
            </w:pPr>
            <w:r>
              <w:rPr>
                <w:sz w:val="20"/>
                <w:szCs w:val="20"/>
              </w:rPr>
              <w:t>##DEPLOYMENT_COMPLEXITY_01</w:t>
            </w:r>
            <w:r w:rsidR="000521E1">
              <w:rPr>
                <w:sz w:val="20"/>
                <w:szCs w:val="20"/>
              </w:rPr>
              <w:t>_IU02</w:t>
            </w:r>
          </w:p>
        </w:tc>
        <w:tc>
          <w:tcPr>
            <w:tcW w:w="8725" w:type="dxa"/>
          </w:tcPr>
          <w:p w14:paraId="373C5929"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16A55831" w14:textId="77777777" w:rsidTr="00EA744A">
        <w:tc>
          <w:tcPr>
            <w:tcW w:w="1345" w:type="dxa"/>
            <w:vAlign w:val="center"/>
          </w:tcPr>
          <w:p w14:paraId="1583E8DA" w14:textId="3A0B061C" w:rsidR="00A90ADA" w:rsidRPr="00031BCE" w:rsidRDefault="00A90ADA" w:rsidP="0099261D">
            <w:pPr>
              <w:jc w:val="center"/>
              <w:rPr>
                <w:sz w:val="20"/>
                <w:szCs w:val="20"/>
              </w:rPr>
            </w:pPr>
            <w:r>
              <w:rPr>
                <w:sz w:val="20"/>
                <w:szCs w:val="20"/>
              </w:rPr>
              <w:t>##DEPLOYMENT_COMPLEXITY_02</w:t>
            </w:r>
            <w:r w:rsidR="000521E1">
              <w:rPr>
                <w:sz w:val="20"/>
                <w:szCs w:val="20"/>
              </w:rPr>
              <w:t>_IU02</w:t>
            </w:r>
          </w:p>
        </w:tc>
        <w:tc>
          <w:tcPr>
            <w:tcW w:w="8725" w:type="dxa"/>
          </w:tcPr>
          <w:p w14:paraId="0088AEC4"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2407AD16" w14:textId="77777777" w:rsidTr="00EA744A">
        <w:tc>
          <w:tcPr>
            <w:tcW w:w="1345" w:type="dxa"/>
            <w:vAlign w:val="center"/>
          </w:tcPr>
          <w:p w14:paraId="6035121D" w14:textId="2592B3FE" w:rsidR="00A90ADA" w:rsidRPr="00031BCE" w:rsidRDefault="00A90ADA" w:rsidP="0099261D">
            <w:pPr>
              <w:jc w:val="center"/>
              <w:rPr>
                <w:sz w:val="20"/>
                <w:szCs w:val="20"/>
              </w:rPr>
            </w:pPr>
            <w:r>
              <w:rPr>
                <w:sz w:val="20"/>
                <w:szCs w:val="20"/>
              </w:rPr>
              <w:t>##DEPLOYMENT_COMPLEXITY_03</w:t>
            </w:r>
            <w:r w:rsidR="000521E1">
              <w:rPr>
                <w:sz w:val="20"/>
                <w:szCs w:val="20"/>
              </w:rPr>
              <w:t>_IU02</w:t>
            </w:r>
          </w:p>
        </w:tc>
        <w:tc>
          <w:tcPr>
            <w:tcW w:w="8725" w:type="dxa"/>
          </w:tcPr>
          <w:p w14:paraId="6F04BE5B"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w:t>
            </w:r>
            <w:r w:rsidRPr="00031BCE">
              <w:rPr>
                <w:rFonts w:ascii="Segoe UI" w:eastAsia="Segoe UI" w:hAnsi="Segoe UI" w:cs="Segoe UI"/>
                <w:color w:val="000000" w:themeColor="text1"/>
                <w:kern w:val="24"/>
                <w:sz w:val="20"/>
                <w:szCs w:val="20"/>
              </w:rPr>
              <w:lastRenderedPageBreak/>
              <w:t>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19BF13EC" w14:textId="77777777" w:rsidR="00A90ADA" w:rsidRDefault="00A90ADA" w:rsidP="001E349D">
      <w:pPr>
        <w:pStyle w:val="Tableheading"/>
        <w:rPr>
          <w:b/>
          <w:i/>
          <w:color w:val="0038A8"/>
          <w:sz w:val="28"/>
          <w:szCs w:val="28"/>
          <w:u w:val="single"/>
          <w:lang w:val="en-US"/>
        </w:rPr>
      </w:pPr>
    </w:p>
    <w:p w14:paraId="006A1AD9" w14:textId="7E905F9A" w:rsidR="00A90ADA" w:rsidRPr="003A0C14" w:rsidRDefault="00A90ADA" w:rsidP="00A90ADA">
      <w:pPr>
        <w:pStyle w:val="Titre2"/>
      </w:pPr>
      <w:r w:rsidRPr="003A0C14">
        <w:t xml:space="preserve">Intended </w:t>
      </w:r>
      <w:r>
        <w:t>u</w:t>
      </w:r>
      <w:r w:rsidRPr="003A0C14">
        <w:t>se #</w:t>
      </w:r>
      <w:r w:rsidR="000521E1">
        <w:t>3</w:t>
      </w:r>
      <w:r w:rsidRPr="003A0C14">
        <w:t xml:space="preserve">: </w:t>
      </w:r>
      <w:r>
        <w:t>##</w:t>
      </w:r>
      <w:r w:rsidR="00A25600">
        <w:t>INTENDED</w:t>
      </w:r>
      <w:r>
        <w:t>_USE_NAME_0</w:t>
      </w:r>
      <w:r w:rsidR="000521E1">
        <w:t>3</w:t>
      </w:r>
    </w:p>
    <w:p w14:paraId="019499C1" w14:textId="77777777" w:rsidR="00A90ADA" w:rsidRPr="00D96764" w:rsidRDefault="00A90ADA" w:rsidP="00A90ADA">
      <w:pPr>
        <w:pStyle w:val="Titre3"/>
      </w:pPr>
      <w:r w:rsidRPr="00D96764">
        <w:t>Assessment of fitness for purpose</w:t>
      </w:r>
      <w:r>
        <w:t xml:space="preserve"> - A</w:t>
      </w:r>
    </w:p>
    <w:p w14:paraId="3CDB26F4"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3F172F84" w14:textId="77777777" w:rsidTr="008150AD">
        <w:tc>
          <w:tcPr>
            <w:tcW w:w="10070" w:type="dxa"/>
            <w:shd w:val="clear" w:color="auto" w:fill="002060"/>
          </w:tcPr>
          <w:p w14:paraId="3E723990"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046E3175" w14:textId="77777777" w:rsidTr="008150AD">
        <w:trPr>
          <w:trHeight w:val="926"/>
        </w:trPr>
        <w:tc>
          <w:tcPr>
            <w:tcW w:w="10070" w:type="dxa"/>
          </w:tcPr>
          <w:p w14:paraId="7786AB7F" w14:textId="71B33407" w:rsidR="00A90ADA" w:rsidRPr="00195CD2" w:rsidRDefault="00A90ADA" w:rsidP="008150AD">
            <w:pPr>
              <w:rPr>
                <w:sz w:val="20"/>
                <w:szCs w:val="20"/>
              </w:rPr>
            </w:pPr>
            <w:r>
              <w:rPr>
                <w:sz w:val="20"/>
                <w:szCs w:val="20"/>
              </w:rPr>
              <w:t>##ASSESSMENT_OF_FITNESS_FOR_PURPOSE</w:t>
            </w:r>
            <w:r w:rsidR="000521E1">
              <w:rPr>
                <w:sz w:val="20"/>
                <w:szCs w:val="20"/>
              </w:rPr>
              <w:t>_IU03</w:t>
            </w:r>
          </w:p>
        </w:tc>
      </w:tr>
    </w:tbl>
    <w:p w14:paraId="126C14F9" w14:textId="77777777" w:rsidR="00A90ADA" w:rsidRPr="00851033" w:rsidRDefault="00A90ADA" w:rsidP="00A90ADA">
      <w:pPr>
        <w:pStyle w:val="Titre3"/>
      </w:pPr>
      <w:r w:rsidRPr="00851033">
        <w:t>Stakeholders, potential benefits, and potential harms</w:t>
      </w:r>
      <w:r>
        <w:t xml:space="preserve"> - A</w:t>
      </w:r>
    </w:p>
    <w:p w14:paraId="576D422A"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20"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577C6A68" w14:textId="77777777" w:rsidTr="008150AD">
        <w:tc>
          <w:tcPr>
            <w:tcW w:w="2057" w:type="dxa"/>
            <w:shd w:val="clear" w:color="auto" w:fill="002060"/>
          </w:tcPr>
          <w:p w14:paraId="15901775"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53E0A0F2"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6B8B3BA7"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44352BB5" w14:textId="77777777" w:rsidTr="008150AD">
        <w:tc>
          <w:tcPr>
            <w:tcW w:w="2057" w:type="dxa"/>
          </w:tcPr>
          <w:p w14:paraId="5B0AF19E" w14:textId="6320ECC5" w:rsidR="00A90ADA" w:rsidRPr="00851033" w:rsidRDefault="00A90ADA" w:rsidP="008150AD">
            <w:pPr>
              <w:rPr>
                <w:sz w:val="20"/>
                <w:szCs w:val="20"/>
              </w:rPr>
            </w:pPr>
            <w:r w:rsidRPr="351EA7FD">
              <w:rPr>
                <w:sz w:val="20"/>
                <w:szCs w:val="20"/>
              </w:rPr>
              <w:t>1.</w:t>
            </w:r>
            <w:r>
              <w:rPr>
                <w:sz w:val="20"/>
                <w:szCs w:val="20"/>
              </w:rPr>
              <w:t xml:space="preserve"> ##STAKEHOLDER_01</w:t>
            </w:r>
            <w:r w:rsidR="000521E1">
              <w:rPr>
                <w:sz w:val="20"/>
                <w:szCs w:val="20"/>
              </w:rPr>
              <w:t>_IU03</w:t>
            </w:r>
          </w:p>
        </w:tc>
        <w:tc>
          <w:tcPr>
            <w:tcW w:w="4678" w:type="dxa"/>
          </w:tcPr>
          <w:p w14:paraId="4DE4326F" w14:textId="7F8175F9" w:rsidR="00A90ADA" w:rsidRPr="00851033" w:rsidRDefault="00A90ADA" w:rsidP="008150AD">
            <w:pPr>
              <w:rPr>
                <w:sz w:val="20"/>
                <w:szCs w:val="20"/>
              </w:rPr>
            </w:pPr>
            <w:r>
              <w:rPr>
                <w:sz w:val="20"/>
                <w:szCs w:val="20"/>
              </w:rPr>
              <w:t>##STAKEHOLDER_BENEFITS_01</w:t>
            </w:r>
            <w:r w:rsidR="000521E1">
              <w:rPr>
                <w:sz w:val="20"/>
                <w:szCs w:val="20"/>
              </w:rPr>
              <w:t>_IU03</w:t>
            </w:r>
          </w:p>
        </w:tc>
        <w:tc>
          <w:tcPr>
            <w:tcW w:w="3335" w:type="dxa"/>
          </w:tcPr>
          <w:p w14:paraId="466FA5B7" w14:textId="6D6A73AA" w:rsidR="00A90ADA" w:rsidRPr="00851033" w:rsidRDefault="00A90ADA" w:rsidP="008150AD">
            <w:pPr>
              <w:rPr>
                <w:sz w:val="20"/>
                <w:szCs w:val="20"/>
              </w:rPr>
            </w:pPr>
            <w:r>
              <w:rPr>
                <w:sz w:val="20"/>
                <w:szCs w:val="20"/>
              </w:rPr>
              <w:t>##STAKEHOLDER_HARMS_01</w:t>
            </w:r>
            <w:r w:rsidR="000521E1">
              <w:rPr>
                <w:sz w:val="20"/>
                <w:szCs w:val="20"/>
              </w:rPr>
              <w:t>_IU03</w:t>
            </w:r>
          </w:p>
        </w:tc>
      </w:tr>
      <w:tr w:rsidR="00A90ADA" w:rsidRPr="00851033" w14:paraId="78E61072" w14:textId="77777777" w:rsidTr="008150AD">
        <w:tc>
          <w:tcPr>
            <w:tcW w:w="2057" w:type="dxa"/>
          </w:tcPr>
          <w:p w14:paraId="46DA8A82" w14:textId="773036A1" w:rsidR="00A90ADA" w:rsidRPr="00851033" w:rsidRDefault="00A90ADA" w:rsidP="008150AD">
            <w:pPr>
              <w:rPr>
                <w:sz w:val="20"/>
                <w:szCs w:val="20"/>
              </w:rPr>
            </w:pPr>
            <w:r w:rsidRPr="351EA7FD">
              <w:rPr>
                <w:sz w:val="20"/>
                <w:szCs w:val="20"/>
              </w:rPr>
              <w:t xml:space="preserve">2. </w:t>
            </w:r>
            <w:r>
              <w:rPr>
                <w:sz w:val="20"/>
                <w:szCs w:val="20"/>
              </w:rPr>
              <w:t>##</w:t>
            </w:r>
            <w:proofErr w:type="gramStart"/>
            <w:r>
              <w:rPr>
                <w:sz w:val="20"/>
                <w:szCs w:val="20"/>
              </w:rPr>
              <w:t>STAKEHOLDER</w:t>
            </w:r>
            <w:proofErr w:type="gramEnd"/>
            <w:r>
              <w:rPr>
                <w:sz w:val="20"/>
                <w:szCs w:val="20"/>
              </w:rPr>
              <w:t>_02</w:t>
            </w:r>
            <w:r w:rsidR="000521E1">
              <w:rPr>
                <w:sz w:val="20"/>
                <w:szCs w:val="20"/>
              </w:rPr>
              <w:t>_IU03</w:t>
            </w:r>
          </w:p>
        </w:tc>
        <w:tc>
          <w:tcPr>
            <w:tcW w:w="4678" w:type="dxa"/>
          </w:tcPr>
          <w:p w14:paraId="49006934" w14:textId="71C5F67D" w:rsidR="00A90ADA" w:rsidRPr="00851033" w:rsidRDefault="00A90ADA" w:rsidP="008150AD">
            <w:pPr>
              <w:rPr>
                <w:sz w:val="20"/>
                <w:szCs w:val="20"/>
              </w:rPr>
            </w:pPr>
            <w:r>
              <w:rPr>
                <w:sz w:val="20"/>
                <w:szCs w:val="20"/>
              </w:rPr>
              <w:t>##STAKEHOLDER_BENEFITS_02</w:t>
            </w:r>
            <w:r w:rsidR="000521E1">
              <w:rPr>
                <w:sz w:val="20"/>
                <w:szCs w:val="20"/>
              </w:rPr>
              <w:t>_IU03</w:t>
            </w:r>
          </w:p>
        </w:tc>
        <w:tc>
          <w:tcPr>
            <w:tcW w:w="3335" w:type="dxa"/>
          </w:tcPr>
          <w:p w14:paraId="2FD0D0C6" w14:textId="308D8CF4" w:rsidR="00A90ADA" w:rsidRPr="00851033" w:rsidRDefault="00A90ADA" w:rsidP="008150AD">
            <w:pPr>
              <w:rPr>
                <w:sz w:val="20"/>
                <w:szCs w:val="20"/>
              </w:rPr>
            </w:pPr>
            <w:r w:rsidRPr="00F7063F">
              <w:rPr>
                <w:sz w:val="20"/>
                <w:szCs w:val="20"/>
              </w:rPr>
              <w:t>##STAKEHOLDER_HARMS_0</w:t>
            </w:r>
            <w:r>
              <w:rPr>
                <w:sz w:val="20"/>
                <w:szCs w:val="20"/>
              </w:rPr>
              <w:t>2</w:t>
            </w:r>
            <w:r w:rsidR="000521E1">
              <w:rPr>
                <w:sz w:val="20"/>
                <w:szCs w:val="20"/>
              </w:rPr>
              <w:t>_IU03</w:t>
            </w:r>
          </w:p>
        </w:tc>
      </w:tr>
      <w:tr w:rsidR="00A90ADA" w:rsidRPr="00851033" w14:paraId="11B9063A" w14:textId="77777777" w:rsidTr="008150AD">
        <w:tc>
          <w:tcPr>
            <w:tcW w:w="2057" w:type="dxa"/>
          </w:tcPr>
          <w:p w14:paraId="2D11E16C" w14:textId="630068DE" w:rsidR="00A90ADA" w:rsidRPr="00851033" w:rsidRDefault="00A90ADA" w:rsidP="008150AD">
            <w:pPr>
              <w:rPr>
                <w:sz w:val="20"/>
                <w:szCs w:val="20"/>
              </w:rPr>
            </w:pPr>
            <w:r w:rsidRPr="351EA7FD">
              <w:rPr>
                <w:sz w:val="20"/>
                <w:szCs w:val="20"/>
              </w:rPr>
              <w:t>3.</w:t>
            </w:r>
            <w:r>
              <w:rPr>
                <w:sz w:val="20"/>
                <w:szCs w:val="20"/>
              </w:rPr>
              <w:t xml:space="preserve"> ##</w:t>
            </w:r>
            <w:proofErr w:type="gramStart"/>
            <w:r>
              <w:rPr>
                <w:sz w:val="20"/>
                <w:szCs w:val="20"/>
              </w:rPr>
              <w:t>STAKEHOLDER</w:t>
            </w:r>
            <w:proofErr w:type="gramEnd"/>
            <w:r>
              <w:rPr>
                <w:sz w:val="20"/>
                <w:szCs w:val="20"/>
              </w:rPr>
              <w:t>_03</w:t>
            </w:r>
            <w:r w:rsidR="000521E1">
              <w:rPr>
                <w:sz w:val="20"/>
                <w:szCs w:val="20"/>
              </w:rPr>
              <w:t>_IU03</w:t>
            </w:r>
          </w:p>
        </w:tc>
        <w:tc>
          <w:tcPr>
            <w:tcW w:w="4678" w:type="dxa"/>
          </w:tcPr>
          <w:p w14:paraId="2201B764" w14:textId="737C7A6F" w:rsidR="00A90ADA" w:rsidRPr="00851033" w:rsidRDefault="00A90ADA" w:rsidP="008150AD">
            <w:pPr>
              <w:rPr>
                <w:sz w:val="20"/>
                <w:szCs w:val="20"/>
              </w:rPr>
            </w:pPr>
            <w:r>
              <w:rPr>
                <w:sz w:val="20"/>
                <w:szCs w:val="20"/>
              </w:rPr>
              <w:t>##STAKEHOLDER_BENEFITS_03</w:t>
            </w:r>
            <w:r w:rsidR="000521E1">
              <w:rPr>
                <w:sz w:val="20"/>
                <w:szCs w:val="20"/>
              </w:rPr>
              <w:t>_IU03</w:t>
            </w:r>
          </w:p>
        </w:tc>
        <w:tc>
          <w:tcPr>
            <w:tcW w:w="3335" w:type="dxa"/>
          </w:tcPr>
          <w:p w14:paraId="36E531EC" w14:textId="7096F534" w:rsidR="00A90ADA" w:rsidRPr="00851033" w:rsidRDefault="00A90ADA" w:rsidP="008150AD">
            <w:pPr>
              <w:rPr>
                <w:sz w:val="20"/>
                <w:szCs w:val="20"/>
              </w:rPr>
            </w:pPr>
            <w:r w:rsidRPr="00F7063F">
              <w:rPr>
                <w:sz w:val="20"/>
                <w:szCs w:val="20"/>
              </w:rPr>
              <w:t>##STAKEHOLDER_HARMS_0</w:t>
            </w:r>
            <w:r>
              <w:rPr>
                <w:sz w:val="20"/>
                <w:szCs w:val="20"/>
              </w:rPr>
              <w:t>3</w:t>
            </w:r>
            <w:r w:rsidR="000521E1">
              <w:rPr>
                <w:sz w:val="20"/>
                <w:szCs w:val="20"/>
              </w:rPr>
              <w:t>_IU03</w:t>
            </w:r>
          </w:p>
        </w:tc>
      </w:tr>
      <w:tr w:rsidR="00A90ADA" w:rsidRPr="00851033" w14:paraId="3EEAC8D5" w14:textId="77777777" w:rsidTr="008150AD">
        <w:tc>
          <w:tcPr>
            <w:tcW w:w="2057" w:type="dxa"/>
          </w:tcPr>
          <w:p w14:paraId="02308A3C" w14:textId="297E4531" w:rsidR="00A90ADA" w:rsidRPr="00851033" w:rsidRDefault="00A90ADA" w:rsidP="008150AD">
            <w:pPr>
              <w:rPr>
                <w:sz w:val="20"/>
                <w:szCs w:val="20"/>
              </w:rPr>
            </w:pPr>
            <w:r w:rsidRPr="351EA7FD">
              <w:rPr>
                <w:sz w:val="20"/>
                <w:szCs w:val="20"/>
              </w:rPr>
              <w:t xml:space="preserve">4. </w:t>
            </w:r>
            <w:r>
              <w:rPr>
                <w:sz w:val="20"/>
                <w:szCs w:val="20"/>
              </w:rPr>
              <w:t>##</w:t>
            </w:r>
            <w:proofErr w:type="gramStart"/>
            <w:r>
              <w:rPr>
                <w:sz w:val="20"/>
                <w:szCs w:val="20"/>
              </w:rPr>
              <w:t>STAKEHOLDER</w:t>
            </w:r>
            <w:proofErr w:type="gramEnd"/>
            <w:r>
              <w:rPr>
                <w:sz w:val="20"/>
                <w:szCs w:val="20"/>
              </w:rPr>
              <w:t>_04</w:t>
            </w:r>
            <w:r w:rsidR="000521E1">
              <w:rPr>
                <w:sz w:val="20"/>
                <w:szCs w:val="20"/>
              </w:rPr>
              <w:t>_IU03</w:t>
            </w:r>
          </w:p>
        </w:tc>
        <w:tc>
          <w:tcPr>
            <w:tcW w:w="4678" w:type="dxa"/>
          </w:tcPr>
          <w:p w14:paraId="1B33C4E4" w14:textId="37BF8BCC" w:rsidR="00A90ADA" w:rsidRPr="00851033" w:rsidRDefault="00A90ADA" w:rsidP="008150AD">
            <w:pPr>
              <w:rPr>
                <w:sz w:val="20"/>
                <w:szCs w:val="20"/>
              </w:rPr>
            </w:pPr>
            <w:r>
              <w:rPr>
                <w:sz w:val="20"/>
                <w:szCs w:val="20"/>
              </w:rPr>
              <w:t>##STAKEHOLDER_BENEFITS_04</w:t>
            </w:r>
            <w:r w:rsidR="000521E1">
              <w:rPr>
                <w:sz w:val="20"/>
                <w:szCs w:val="20"/>
              </w:rPr>
              <w:t>_IU03</w:t>
            </w:r>
          </w:p>
        </w:tc>
        <w:tc>
          <w:tcPr>
            <w:tcW w:w="3335" w:type="dxa"/>
          </w:tcPr>
          <w:p w14:paraId="2C150EF0" w14:textId="4C782501" w:rsidR="00A90ADA" w:rsidRPr="00851033" w:rsidRDefault="00A90ADA" w:rsidP="008150AD">
            <w:pPr>
              <w:rPr>
                <w:sz w:val="20"/>
                <w:szCs w:val="20"/>
              </w:rPr>
            </w:pPr>
            <w:r w:rsidRPr="00F7063F">
              <w:rPr>
                <w:sz w:val="20"/>
                <w:szCs w:val="20"/>
              </w:rPr>
              <w:t>##STAKEHOLDER_HARMS_0</w:t>
            </w:r>
            <w:r>
              <w:rPr>
                <w:sz w:val="20"/>
                <w:szCs w:val="20"/>
              </w:rPr>
              <w:t>4</w:t>
            </w:r>
            <w:r w:rsidR="000521E1">
              <w:rPr>
                <w:sz w:val="20"/>
                <w:szCs w:val="20"/>
              </w:rPr>
              <w:t>_IU03</w:t>
            </w:r>
          </w:p>
        </w:tc>
      </w:tr>
      <w:tr w:rsidR="00A90ADA" w:rsidRPr="00851033" w14:paraId="1E3BB2B6" w14:textId="77777777" w:rsidTr="008150AD">
        <w:tc>
          <w:tcPr>
            <w:tcW w:w="2057" w:type="dxa"/>
          </w:tcPr>
          <w:p w14:paraId="50275D55" w14:textId="37EC0D1D" w:rsidR="00A90ADA" w:rsidRPr="00851033" w:rsidRDefault="00A90ADA" w:rsidP="008150AD">
            <w:pPr>
              <w:spacing w:after="200" w:line="276" w:lineRule="auto"/>
              <w:rPr>
                <w:sz w:val="20"/>
                <w:szCs w:val="20"/>
              </w:rPr>
            </w:pPr>
            <w:r>
              <w:rPr>
                <w:sz w:val="20"/>
                <w:szCs w:val="20"/>
              </w:rPr>
              <w:t>5. ##</w:t>
            </w:r>
            <w:proofErr w:type="gramStart"/>
            <w:r>
              <w:rPr>
                <w:sz w:val="20"/>
                <w:szCs w:val="20"/>
              </w:rPr>
              <w:t>STAKEHOLDER</w:t>
            </w:r>
            <w:proofErr w:type="gramEnd"/>
            <w:r>
              <w:rPr>
                <w:sz w:val="20"/>
                <w:szCs w:val="20"/>
              </w:rPr>
              <w:t>_05</w:t>
            </w:r>
            <w:r w:rsidR="000521E1">
              <w:rPr>
                <w:sz w:val="20"/>
                <w:szCs w:val="20"/>
              </w:rPr>
              <w:t>_IU03</w:t>
            </w:r>
          </w:p>
        </w:tc>
        <w:tc>
          <w:tcPr>
            <w:tcW w:w="4678" w:type="dxa"/>
          </w:tcPr>
          <w:p w14:paraId="11346A70" w14:textId="5B00FE39" w:rsidR="00A90ADA" w:rsidRPr="00851033" w:rsidRDefault="00A90ADA" w:rsidP="008150AD">
            <w:pPr>
              <w:rPr>
                <w:sz w:val="20"/>
                <w:szCs w:val="20"/>
              </w:rPr>
            </w:pPr>
            <w:r>
              <w:rPr>
                <w:sz w:val="20"/>
                <w:szCs w:val="20"/>
              </w:rPr>
              <w:t>##STAKEHOLDER_BENEFITS_05</w:t>
            </w:r>
            <w:r w:rsidR="000521E1">
              <w:rPr>
                <w:sz w:val="20"/>
                <w:szCs w:val="20"/>
              </w:rPr>
              <w:t>_IU03</w:t>
            </w:r>
          </w:p>
        </w:tc>
        <w:tc>
          <w:tcPr>
            <w:tcW w:w="3335" w:type="dxa"/>
          </w:tcPr>
          <w:p w14:paraId="22E3F506" w14:textId="52907190" w:rsidR="00A90ADA" w:rsidRPr="00851033" w:rsidRDefault="00A90ADA" w:rsidP="008150AD">
            <w:pPr>
              <w:rPr>
                <w:sz w:val="20"/>
                <w:szCs w:val="20"/>
              </w:rPr>
            </w:pPr>
            <w:r w:rsidRPr="00F7063F">
              <w:rPr>
                <w:sz w:val="20"/>
                <w:szCs w:val="20"/>
              </w:rPr>
              <w:t>##STAKEHOLDER_HARMS_0</w:t>
            </w:r>
            <w:r>
              <w:rPr>
                <w:sz w:val="20"/>
                <w:szCs w:val="20"/>
              </w:rPr>
              <w:t>5</w:t>
            </w:r>
            <w:r w:rsidR="000521E1">
              <w:rPr>
                <w:sz w:val="20"/>
                <w:szCs w:val="20"/>
              </w:rPr>
              <w:t>_IU03</w:t>
            </w:r>
          </w:p>
        </w:tc>
      </w:tr>
      <w:tr w:rsidR="00A90ADA" w:rsidRPr="00851033" w14:paraId="02EAF70C" w14:textId="77777777" w:rsidTr="008150AD">
        <w:tc>
          <w:tcPr>
            <w:tcW w:w="2057" w:type="dxa"/>
          </w:tcPr>
          <w:p w14:paraId="7343A730" w14:textId="58511DC1" w:rsidR="00A90ADA" w:rsidRPr="00851033" w:rsidRDefault="00A90ADA" w:rsidP="008150AD">
            <w:pPr>
              <w:rPr>
                <w:sz w:val="20"/>
                <w:szCs w:val="20"/>
              </w:rPr>
            </w:pPr>
            <w:r>
              <w:rPr>
                <w:sz w:val="20"/>
                <w:szCs w:val="20"/>
              </w:rPr>
              <w:t>6.</w:t>
            </w:r>
            <w:r w:rsidRPr="351EA7FD">
              <w:rPr>
                <w:sz w:val="20"/>
                <w:szCs w:val="20"/>
              </w:rPr>
              <w:t xml:space="preserve"> </w:t>
            </w:r>
            <w:r>
              <w:rPr>
                <w:sz w:val="20"/>
                <w:szCs w:val="20"/>
              </w:rPr>
              <w:t>##</w:t>
            </w:r>
            <w:proofErr w:type="gramStart"/>
            <w:r>
              <w:rPr>
                <w:sz w:val="20"/>
                <w:szCs w:val="20"/>
              </w:rPr>
              <w:t>STAKEHOLDER</w:t>
            </w:r>
            <w:proofErr w:type="gramEnd"/>
            <w:r>
              <w:rPr>
                <w:sz w:val="20"/>
                <w:szCs w:val="20"/>
              </w:rPr>
              <w:t>_06</w:t>
            </w:r>
            <w:r w:rsidR="000521E1">
              <w:rPr>
                <w:sz w:val="20"/>
                <w:szCs w:val="20"/>
              </w:rPr>
              <w:t>_IU03</w:t>
            </w:r>
          </w:p>
        </w:tc>
        <w:tc>
          <w:tcPr>
            <w:tcW w:w="4678" w:type="dxa"/>
          </w:tcPr>
          <w:p w14:paraId="0571C9B0" w14:textId="0A1C33A9" w:rsidR="00A90ADA" w:rsidRPr="00851033" w:rsidRDefault="00A90ADA" w:rsidP="008150AD">
            <w:pPr>
              <w:rPr>
                <w:sz w:val="20"/>
                <w:szCs w:val="20"/>
              </w:rPr>
            </w:pPr>
            <w:r>
              <w:rPr>
                <w:sz w:val="20"/>
                <w:szCs w:val="20"/>
              </w:rPr>
              <w:t>##STAKEHOLDER_BENEFITS_06</w:t>
            </w:r>
            <w:r w:rsidR="000521E1">
              <w:rPr>
                <w:sz w:val="20"/>
                <w:szCs w:val="20"/>
              </w:rPr>
              <w:t>_IU03</w:t>
            </w:r>
          </w:p>
        </w:tc>
        <w:tc>
          <w:tcPr>
            <w:tcW w:w="3335" w:type="dxa"/>
          </w:tcPr>
          <w:p w14:paraId="7953121E" w14:textId="6C5FADAA" w:rsidR="00A90ADA" w:rsidRPr="00851033" w:rsidRDefault="00A90ADA" w:rsidP="008150AD">
            <w:pPr>
              <w:rPr>
                <w:sz w:val="20"/>
                <w:szCs w:val="20"/>
              </w:rPr>
            </w:pPr>
            <w:r w:rsidRPr="00F7063F">
              <w:rPr>
                <w:sz w:val="20"/>
                <w:szCs w:val="20"/>
              </w:rPr>
              <w:t>##STAKEHOLDER_HARMS_0</w:t>
            </w:r>
            <w:r>
              <w:rPr>
                <w:sz w:val="20"/>
                <w:szCs w:val="20"/>
              </w:rPr>
              <w:t>6</w:t>
            </w:r>
            <w:r w:rsidR="000521E1">
              <w:rPr>
                <w:sz w:val="20"/>
                <w:szCs w:val="20"/>
              </w:rPr>
              <w:t>_IU03</w:t>
            </w:r>
          </w:p>
        </w:tc>
      </w:tr>
      <w:tr w:rsidR="00A90ADA" w:rsidRPr="00851033" w14:paraId="7FC02FB9" w14:textId="77777777" w:rsidTr="008150AD">
        <w:tc>
          <w:tcPr>
            <w:tcW w:w="2057" w:type="dxa"/>
          </w:tcPr>
          <w:p w14:paraId="0B143B70" w14:textId="771CA599" w:rsidR="00A90ADA" w:rsidRPr="00851033" w:rsidRDefault="00A90ADA" w:rsidP="008150AD">
            <w:pPr>
              <w:rPr>
                <w:sz w:val="20"/>
                <w:szCs w:val="20"/>
              </w:rPr>
            </w:pPr>
            <w:r>
              <w:rPr>
                <w:sz w:val="20"/>
                <w:szCs w:val="20"/>
              </w:rPr>
              <w:t>7.</w:t>
            </w:r>
            <w:r w:rsidRPr="351EA7FD">
              <w:rPr>
                <w:sz w:val="20"/>
                <w:szCs w:val="20"/>
              </w:rPr>
              <w:t xml:space="preserve"> </w:t>
            </w:r>
            <w:r>
              <w:rPr>
                <w:sz w:val="20"/>
                <w:szCs w:val="20"/>
              </w:rPr>
              <w:t>##</w:t>
            </w:r>
            <w:proofErr w:type="gramStart"/>
            <w:r>
              <w:rPr>
                <w:sz w:val="20"/>
                <w:szCs w:val="20"/>
              </w:rPr>
              <w:t>STAKEHOLDER</w:t>
            </w:r>
            <w:proofErr w:type="gramEnd"/>
            <w:r>
              <w:rPr>
                <w:sz w:val="20"/>
                <w:szCs w:val="20"/>
              </w:rPr>
              <w:t>_07</w:t>
            </w:r>
            <w:r w:rsidR="000521E1">
              <w:rPr>
                <w:sz w:val="20"/>
                <w:szCs w:val="20"/>
              </w:rPr>
              <w:t>_IU03</w:t>
            </w:r>
          </w:p>
        </w:tc>
        <w:tc>
          <w:tcPr>
            <w:tcW w:w="4678" w:type="dxa"/>
          </w:tcPr>
          <w:p w14:paraId="2238F462" w14:textId="1369AEB2" w:rsidR="00A90ADA" w:rsidRPr="00851033" w:rsidRDefault="00A90ADA" w:rsidP="008150AD">
            <w:pPr>
              <w:rPr>
                <w:sz w:val="20"/>
                <w:szCs w:val="20"/>
              </w:rPr>
            </w:pPr>
            <w:r>
              <w:rPr>
                <w:sz w:val="20"/>
                <w:szCs w:val="20"/>
              </w:rPr>
              <w:t>##STAKEHOLDER_BENEFITS_07</w:t>
            </w:r>
            <w:r w:rsidR="000521E1">
              <w:rPr>
                <w:sz w:val="20"/>
                <w:szCs w:val="20"/>
              </w:rPr>
              <w:t>_IU03</w:t>
            </w:r>
          </w:p>
        </w:tc>
        <w:tc>
          <w:tcPr>
            <w:tcW w:w="3335" w:type="dxa"/>
          </w:tcPr>
          <w:p w14:paraId="7E042303" w14:textId="696B2E14" w:rsidR="00A90ADA" w:rsidRPr="00851033" w:rsidRDefault="00A90ADA" w:rsidP="008150AD">
            <w:pPr>
              <w:rPr>
                <w:sz w:val="20"/>
                <w:szCs w:val="20"/>
              </w:rPr>
            </w:pPr>
            <w:r w:rsidRPr="00F7063F">
              <w:rPr>
                <w:sz w:val="20"/>
                <w:szCs w:val="20"/>
              </w:rPr>
              <w:t>##STAKEHOLDER_HARMS_0</w:t>
            </w:r>
            <w:r>
              <w:rPr>
                <w:sz w:val="20"/>
                <w:szCs w:val="20"/>
              </w:rPr>
              <w:t>7</w:t>
            </w:r>
            <w:r w:rsidR="000521E1">
              <w:rPr>
                <w:sz w:val="20"/>
                <w:szCs w:val="20"/>
              </w:rPr>
              <w:t>_IU03</w:t>
            </w:r>
          </w:p>
        </w:tc>
      </w:tr>
      <w:tr w:rsidR="00A90ADA" w:rsidRPr="00851033" w14:paraId="4494932C" w14:textId="77777777" w:rsidTr="008150AD">
        <w:tc>
          <w:tcPr>
            <w:tcW w:w="2057" w:type="dxa"/>
          </w:tcPr>
          <w:p w14:paraId="0AF3B795" w14:textId="0724F6EF" w:rsidR="00A90ADA" w:rsidRPr="00851033" w:rsidRDefault="00A90ADA" w:rsidP="008150AD">
            <w:pPr>
              <w:rPr>
                <w:sz w:val="20"/>
                <w:szCs w:val="20"/>
              </w:rPr>
            </w:pPr>
            <w:r>
              <w:rPr>
                <w:sz w:val="20"/>
                <w:szCs w:val="20"/>
              </w:rPr>
              <w:t>8.</w:t>
            </w:r>
            <w:r w:rsidRPr="351EA7FD">
              <w:rPr>
                <w:sz w:val="20"/>
                <w:szCs w:val="20"/>
              </w:rPr>
              <w:t xml:space="preserve"> </w:t>
            </w:r>
            <w:r>
              <w:rPr>
                <w:sz w:val="20"/>
                <w:szCs w:val="20"/>
              </w:rPr>
              <w:t>##</w:t>
            </w:r>
            <w:proofErr w:type="gramStart"/>
            <w:r>
              <w:rPr>
                <w:sz w:val="20"/>
                <w:szCs w:val="20"/>
              </w:rPr>
              <w:t>STAKEHOLDER</w:t>
            </w:r>
            <w:proofErr w:type="gramEnd"/>
            <w:r>
              <w:rPr>
                <w:sz w:val="20"/>
                <w:szCs w:val="20"/>
              </w:rPr>
              <w:t>_08</w:t>
            </w:r>
            <w:r w:rsidR="000521E1">
              <w:rPr>
                <w:sz w:val="20"/>
                <w:szCs w:val="20"/>
              </w:rPr>
              <w:t>_IU03</w:t>
            </w:r>
          </w:p>
        </w:tc>
        <w:tc>
          <w:tcPr>
            <w:tcW w:w="4678" w:type="dxa"/>
          </w:tcPr>
          <w:p w14:paraId="42D68DD8" w14:textId="2004895C" w:rsidR="00A90ADA" w:rsidRPr="00851033" w:rsidRDefault="00A90ADA" w:rsidP="008150AD">
            <w:pPr>
              <w:rPr>
                <w:sz w:val="20"/>
                <w:szCs w:val="20"/>
              </w:rPr>
            </w:pPr>
            <w:r>
              <w:rPr>
                <w:sz w:val="20"/>
                <w:szCs w:val="20"/>
              </w:rPr>
              <w:t>##STAKEHOLDER_BENEFITS_08</w:t>
            </w:r>
            <w:r w:rsidR="000521E1">
              <w:rPr>
                <w:sz w:val="20"/>
                <w:szCs w:val="20"/>
              </w:rPr>
              <w:t>_IU03</w:t>
            </w:r>
          </w:p>
        </w:tc>
        <w:tc>
          <w:tcPr>
            <w:tcW w:w="3335" w:type="dxa"/>
          </w:tcPr>
          <w:p w14:paraId="3C0C7295" w14:textId="1A6B925F" w:rsidR="00A90ADA" w:rsidRPr="00851033" w:rsidRDefault="00A90ADA" w:rsidP="008150AD">
            <w:pPr>
              <w:rPr>
                <w:sz w:val="20"/>
                <w:szCs w:val="20"/>
              </w:rPr>
            </w:pPr>
            <w:r w:rsidRPr="00F7063F">
              <w:rPr>
                <w:sz w:val="20"/>
                <w:szCs w:val="20"/>
              </w:rPr>
              <w:t>##STAKEHOLDER_HARMS_0</w:t>
            </w:r>
            <w:r>
              <w:rPr>
                <w:sz w:val="20"/>
                <w:szCs w:val="20"/>
              </w:rPr>
              <w:t>8</w:t>
            </w:r>
            <w:r w:rsidR="000521E1">
              <w:rPr>
                <w:sz w:val="20"/>
                <w:szCs w:val="20"/>
              </w:rPr>
              <w:t>_IU03</w:t>
            </w:r>
          </w:p>
        </w:tc>
      </w:tr>
      <w:tr w:rsidR="00A90ADA" w:rsidRPr="00851033" w14:paraId="7993508C" w14:textId="77777777" w:rsidTr="008150AD">
        <w:tc>
          <w:tcPr>
            <w:tcW w:w="2057" w:type="dxa"/>
          </w:tcPr>
          <w:p w14:paraId="12DEDF0C" w14:textId="0A33D668" w:rsidR="00A90ADA" w:rsidRPr="00851033" w:rsidRDefault="00A90ADA" w:rsidP="008150AD">
            <w:pPr>
              <w:rPr>
                <w:sz w:val="20"/>
                <w:szCs w:val="20"/>
              </w:rPr>
            </w:pPr>
            <w:r>
              <w:rPr>
                <w:sz w:val="20"/>
                <w:szCs w:val="20"/>
              </w:rPr>
              <w:t>9</w:t>
            </w:r>
            <w:r w:rsidRPr="351EA7FD">
              <w:rPr>
                <w:sz w:val="20"/>
                <w:szCs w:val="20"/>
              </w:rPr>
              <w:t>.</w:t>
            </w:r>
            <w:r>
              <w:rPr>
                <w:sz w:val="20"/>
                <w:szCs w:val="20"/>
              </w:rPr>
              <w:t xml:space="preserve"> ##</w:t>
            </w:r>
            <w:proofErr w:type="gramStart"/>
            <w:r>
              <w:rPr>
                <w:sz w:val="20"/>
                <w:szCs w:val="20"/>
              </w:rPr>
              <w:t>STAKEHOLDER</w:t>
            </w:r>
            <w:proofErr w:type="gramEnd"/>
            <w:r>
              <w:rPr>
                <w:sz w:val="20"/>
                <w:szCs w:val="20"/>
              </w:rPr>
              <w:t>_09</w:t>
            </w:r>
            <w:r w:rsidR="000521E1">
              <w:rPr>
                <w:sz w:val="20"/>
                <w:szCs w:val="20"/>
              </w:rPr>
              <w:t>_IU03</w:t>
            </w:r>
          </w:p>
        </w:tc>
        <w:tc>
          <w:tcPr>
            <w:tcW w:w="4678" w:type="dxa"/>
          </w:tcPr>
          <w:p w14:paraId="0B1F7D98" w14:textId="17DEAC6B" w:rsidR="00A90ADA" w:rsidRPr="00851033" w:rsidRDefault="00A90ADA" w:rsidP="008150AD">
            <w:pPr>
              <w:rPr>
                <w:sz w:val="20"/>
                <w:szCs w:val="20"/>
              </w:rPr>
            </w:pPr>
            <w:r>
              <w:rPr>
                <w:sz w:val="20"/>
                <w:szCs w:val="20"/>
              </w:rPr>
              <w:t>##STAKEHOLDER_BENEFITS_09</w:t>
            </w:r>
            <w:r w:rsidR="000521E1">
              <w:rPr>
                <w:sz w:val="20"/>
                <w:szCs w:val="20"/>
              </w:rPr>
              <w:t>_IU03</w:t>
            </w:r>
          </w:p>
        </w:tc>
        <w:tc>
          <w:tcPr>
            <w:tcW w:w="3335" w:type="dxa"/>
          </w:tcPr>
          <w:p w14:paraId="5221E677" w14:textId="33A78471" w:rsidR="00A90ADA" w:rsidRPr="00851033" w:rsidRDefault="00A90ADA" w:rsidP="008150AD">
            <w:pPr>
              <w:spacing w:after="200" w:line="276" w:lineRule="auto"/>
              <w:rPr>
                <w:sz w:val="20"/>
                <w:szCs w:val="20"/>
              </w:rPr>
            </w:pPr>
            <w:r w:rsidRPr="00F7063F">
              <w:rPr>
                <w:sz w:val="20"/>
                <w:szCs w:val="20"/>
              </w:rPr>
              <w:t>##STAKEHOLDER_HARMS_0</w:t>
            </w:r>
            <w:r>
              <w:rPr>
                <w:sz w:val="20"/>
                <w:szCs w:val="20"/>
              </w:rPr>
              <w:t>9</w:t>
            </w:r>
            <w:r w:rsidR="000521E1">
              <w:rPr>
                <w:sz w:val="20"/>
                <w:szCs w:val="20"/>
              </w:rPr>
              <w:t>_IU03</w:t>
            </w:r>
          </w:p>
        </w:tc>
      </w:tr>
      <w:tr w:rsidR="00A90ADA" w:rsidRPr="00851033" w14:paraId="1242F81E" w14:textId="77777777" w:rsidTr="008150AD">
        <w:tc>
          <w:tcPr>
            <w:tcW w:w="2057" w:type="dxa"/>
          </w:tcPr>
          <w:p w14:paraId="23860B97" w14:textId="163B590E" w:rsidR="00A90ADA" w:rsidRPr="00851033" w:rsidRDefault="00A90ADA" w:rsidP="008150AD">
            <w:pPr>
              <w:rPr>
                <w:sz w:val="20"/>
                <w:szCs w:val="20"/>
              </w:rPr>
            </w:pPr>
            <w:r>
              <w:rPr>
                <w:sz w:val="20"/>
                <w:szCs w:val="20"/>
              </w:rPr>
              <w:t>10. ##</w:t>
            </w:r>
            <w:proofErr w:type="gramStart"/>
            <w:r>
              <w:rPr>
                <w:sz w:val="20"/>
                <w:szCs w:val="20"/>
              </w:rPr>
              <w:t>STAKEHOLDER</w:t>
            </w:r>
            <w:proofErr w:type="gramEnd"/>
            <w:r>
              <w:rPr>
                <w:sz w:val="20"/>
                <w:szCs w:val="20"/>
              </w:rPr>
              <w:t>_10</w:t>
            </w:r>
            <w:r w:rsidR="000521E1">
              <w:rPr>
                <w:sz w:val="20"/>
                <w:szCs w:val="20"/>
              </w:rPr>
              <w:t>_IU03</w:t>
            </w:r>
          </w:p>
        </w:tc>
        <w:tc>
          <w:tcPr>
            <w:tcW w:w="4678" w:type="dxa"/>
          </w:tcPr>
          <w:p w14:paraId="687755BA" w14:textId="5256F219" w:rsidR="00A90ADA" w:rsidRPr="00851033" w:rsidRDefault="00A90ADA" w:rsidP="008150AD">
            <w:pPr>
              <w:rPr>
                <w:sz w:val="20"/>
                <w:szCs w:val="20"/>
              </w:rPr>
            </w:pPr>
            <w:r>
              <w:rPr>
                <w:sz w:val="20"/>
                <w:szCs w:val="20"/>
              </w:rPr>
              <w:t>##STAKEHOLDER_BENEFITS_10</w:t>
            </w:r>
            <w:r w:rsidR="000521E1">
              <w:rPr>
                <w:sz w:val="20"/>
                <w:szCs w:val="20"/>
              </w:rPr>
              <w:t>_IU03</w:t>
            </w:r>
          </w:p>
        </w:tc>
        <w:tc>
          <w:tcPr>
            <w:tcW w:w="3335" w:type="dxa"/>
          </w:tcPr>
          <w:p w14:paraId="4520B16A" w14:textId="4DE8D00F" w:rsidR="00A90ADA" w:rsidRPr="00851033" w:rsidRDefault="00A90ADA" w:rsidP="008150AD">
            <w:pPr>
              <w:rPr>
                <w:sz w:val="20"/>
                <w:szCs w:val="20"/>
              </w:rPr>
            </w:pPr>
            <w:r w:rsidRPr="00F7063F">
              <w:rPr>
                <w:sz w:val="20"/>
                <w:szCs w:val="20"/>
              </w:rPr>
              <w:t>##STAKEHOLDER_HARMS_</w:t>
            </w:r>
            <w:r>
              <w:rPr>
                <w:sz w:val="20"/>
                <w:szCs w:val="20"/>
              </w:rPr>
              <w:t>1</w:t>
            </w:r>
            <w:r w:rsidRPr="00F7063F">
              <w:rPr>
                <w:sz w:val="20"/>
                <w:szCs w:val="20"/>
              </w:rPr>
              <w:t>0</w:t>
            </w:r>
            <w:r w:rsidR="000521E1">
              <w:rPr>
                <w:sz w:val="20"/>
                <w:szCs w:val="20"/>
              </w:rPr>
              <w:t>_IU03</w:t>
            </w:r>
          </w:p>
        </w:tc>
      </w:tr>
    </w:tbl>
    <w:p w14:paraId="2E354AC0" w14:textId="77777777" w:rsidR="00A90ADA" w:rsidRPr="00C24521" w:rsidRDefault="00A90ADA" w:rsidP="00A90ADA">
      <w:pPr>
        <w:spacing w:after="0"/>
        <w:rPr>
          <w:highlight w:val="yellow"/>
        </w:rPr>
      </w:pPr>
    </w:p>
    <w:p w14:paraId="4D8175E6" w14:textId="77777777" w:rsidR="00A90ADA" w:rsidRPr="00925FE7" w:rsidRDefault="00A90ADA" w:rsidP="00A90ADA">
      <w:pPr>
        <w:pStyle w:val="Titre3"/>
      </w:pPr>
      <w:r w:rsidRPr="00925FE7">
        <w:lastRenderedPageBreak/>
        <w:t>Stakeholders for Goal-driven requirements from the Responsible AI Standard</w:t>
      </w:r>
      <w:r>
        <w:t xml:space="preserve"> - B</w:t>
      </w:r>
    </w:p>
    <w:p w14:paraId="7A94E3B3"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3CF0407D" w14:textId="77777777" w:rsidR="00A90ADA" w:rsidRPr="00050618" w:rsidRDefault="00A90ADA" w:rsidP="00A90ADA">
      <w:pPr>
        <w:pStyle w:val="Titre4"/>
        <w:rPr>
          <w:lang w:val="en-GB"/>
        </w:rPr>
      </w:pPr>
      <w:r w:rsidRPr="00050618">
        <w:rPr>
          <w:lang w:val="en-GB"/>
        </w:rPr>
        <w:t>Goal A5: Human oversight and control</w:t>
      </w:r>
    </w:p>
    <w:p w14:paraId="67E6DBFE"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20DD981A" w14:textId="77777777" w:rsidTr="008150AD">
        <w:tc>
          <w:tcPr>
            <w:tcW w:w="5305" w:type="dxa"/>
            <w:tcBorders>
              <w:right w:val="single" w:sz="4" w:space="0" w:color="FFFFFF" w:themeColor="background1"/>
            </w:tcBorders>
            <w:shd w:val="clear" w:color="auto" w:fill="002060"/>
          </w:tcPr>
          <w:p w14:paraId="1E927E49" w14:textId="77777777" w:rsidR="00A90ADA" w:rsidRPr="00050618" w:rsidRDefault="00A90ADA" w:rsidP="008150AD">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75037648"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4ABA3D54" w14:textId="77777777" w:rsidTr="008150AD">
        <w:trPr>
          <w:trHeight w:val="53"/>
        </w:trPr>
        <w:tc>
          <w:tcPr>
            <w:tcW w:w="5305" w:type="dxa"/>
          </w:tcPr>
          <w:p w14:paraId="7020DF4E" w14:textId="6A4951B1" w:rsidR="00A90ADA" w:rsidRPr="00050618" w:rsidRDefault="00A90ADA" w:rsidP="008150AD">
            <w:pPr>
              <w:rPr>
                <w:sz w:val="20"/>
                <w:szCs w:val="20"/>
              </w:rPr>
            </w:pPr>
            <w:r>
              <w:rPr>
                <w:sz w:val="20"/>
                <w:szCs w:val="20"/>
              </w:rPr>
              <w:t>##HUMAN_OVERSIGHT</w:t>
            </w:r>
            <w:r w:rsidR="000521E1">
              <w:rPr>
                <w:sz w:val="20"/>
                <w:szCs w:val="20"/>
              </w:rPr>
              <w:t>_IU03</w:t>
            </w:r>
          </w:p>
        </w:tc>
        <w:tc>
          <w:tcPr>
            <w:tcW w:w="4950" w:type="dxa"/>
          </w:tcPr>
          <w:p w14:paraId="3823A694" w14:textId="5676134C" w:rsidR="00A90ADA" w:rsidRPr="00050618" w:rsidRDefault="00A90ADA" w:rsidP="008150AD">
            <w:pPr>
              <w:rPr>
                <w:sz w:val="20"/>
                <w:szCs w:val="20"/>
              </w:rPr>
            </w:pPr>
            <w:r>
              <w:rPr>
                <w:sz w:val="20"/>
                <w:szCs w:val="20"/>
              </w:rPr>
              <w:t>##HUMAN_RESPONSIBILITIES</w:t>
            </w:r>
            <w:r w:rsidR="000521E1">
              <w:rPr>
                <w:sz w:val="20"/>
                <w:szCs w:val="20"/>
              </w:rPr>
              <w:t>_IU03</w:t>
            </w:r>
          </w:p>
        </w:tc>
      </w:tr>
    </w:tbl>
    <w:p w14:paraId="65CF96E1" w14:textId="77777777" w:rsidR="00A90ADA" w:rsidRPr="0080227B" w:rsidRDefault="00A90ADA" w:rsidP="00A90ADA">
      <w:pPr>
        <w:pStyle w:val="Titre4"/>
        <w:rPr>
          <w:lang w:val="en-GB"/>
        </w:rPr>
      </w:pPr>
      <w:r w:rsidRPr="0080227B">
        <w:rPr>
          <w:lang w:val="en-GB"/>
        </w:rPr>
        <w:t>Goal T3: Disclosure of AI interaction</w:t>
      </w:r>
    </w:p>
    <w:p w14:paraId="67DC2DFF"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4034FBB0" w14:textId="77777777" w:rsidTr="008150AD">
        <w:tc>
          <w:tcPr>
            <w:tcW w:w="10165" w:type="dxa"/>
            <w:shd w:val="clear" w:color="auto" w:fill="002060"/>
          </w:tcPr>
          <w:p w14:paraId="04DD7DEF"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14D72257" w14:textId="77777777" w:rsidTr="008150AD">
        <w:trPr>
          <w:trHeight w:val="620"/>
        </w:trPr>
        <w:tc>
          <w:tcPr>
            <w:tcW w:w="10165" w:type="dxa"/>
          </w:tcPr>
          <w:p w14:paraId="4BA85BD0" w14:textId="49C149E9" w:rsidR="00A90ADA" w:rsidRPr="00C24521" w:rsidRDefault="00A90ADA" w:rsidP="008150AD">
            <w:pPr>
              <w:rPr>
                <w:sz w:val="20"/>
                <w:szCs w:val="20"/>
              </w:rPr>
            </w:pPr>
            <w:r>
              <w:rPr>
                <w:sz w:val="20"/>
                <w:szCs w:val="20"/>
              </w:rPr>
              <w:t>##DISCLOSURE_AND_AI_INTERACTION</w:t>
            </w:r>
            <w:r w:rsidR="000521E1">
              <w:rPr>
                <w:sz w:val="20"/>
                <w:szCs w:val="20"/>
              </w:rPr>
              <w:t>_IU03</w:t>
            </w:r>
          </w:p>
        </w:tc>
      </w:tr>
    </w:tbl>
    <w:p w14:paraId="1C4D2D0A" w14:textId="77777777" w:rsidR="00A90ADA" w:rsidRDefault="00A90ADA" w:rsidP="00A90ADA">
      <w:pPr>
        <w:pStyle w:val="Tableheading"/>
        <w:rPr>
          <w:b/>
          <w:i/>
          <w:color w:val="0038A8"/>
          <w:sz w:val="28"/>
          <w:szCs w:val="28"/>
          <w:u w:val="single"/>
        </w:rPr>
      </w:pPr>
    </w:p>
    <w:p w14:paraId="57C58C68" w14:textId="77777777" w:rsidR="00A90ADA" w:rsidRPr="00031BCE" w:rsidRDefault="00A90ADA" w:rsidP="00A90ADA">
      <w:pPr>
        <w:pStyle w:val="Titre3"/>
      </w:pPr>
      <w:r>
        <w:t>Technology readiness assessment - B</w:t>
      </w:r>
    </w:p>
    <w:p w14:paraId="50A85F53"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0FFE5309" w14:textId="77777777" w:rsidTr="008150AD">
        <w:tc>
          <w:tcPr>
            <w:tcW w:w="1435" w:type="dxa"/>
            <w:tcBorders>
              <w:right w:val="single" w:sz="4" w:space="0" w:color="FFFFFF" w:themeColor="background1"/>
            </w:tcBorders>
            <w:shd w:val="clear" w:color="auto" w:fill="002060"/>
          </w:tcPr>
          <w:p w14:paraId="665DE26B"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3AC418F5"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39A00365" w14:textId="77777777" w:rsidTr="00EA744A">
        <w:tc>
          <w:tcPr>
            <w:tcW w:w="1435" w:type="dxa"/>
            <w:vAlign w:val="center"/>
          </w:tcPr>
          <w:p w14:paraId="2AC4468E" w14:textId="713E6301"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01</w:t>
            </w:r>
            <w:r w:rsidR="000521E1">
              <w:rPr>
                <w:sz w:val="20"/>
                <w:szCs w:val="20"/>
              </w:rPr>
              <w:t>_IU03</w:t>
            </w:r>
          </w:p>
        </w:tc>
        <w:tc>
          <w:tcPr>
            <w:tcW w:w="8635" w:type="dxa"/>
          </w:tcPr>
          <w:p w14:paraId="46D37799"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3215BA59" w14:textId="77777777" w:rsidTr="00EA744A">
        <w:tc>
          <w:tcPr>
            <w:tcW w:w="1435" w:type="dxa"/>
            <w:vAlign w:val="center"/>
          </w:tcPr>
          <w:p w14:paraId="4AAF193A" w14:textId="375B441D"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02</w:t>
            </w:r>
            <w:r w:rsidR="000521E1">
              <w:rPr>
                <w:sz w:val="20"/>
                <w:szCs w:val="20"/>
              </w:rPr>
              <w:t>_IU03</w:t>
            </w:r>
          </w:p>
        </w:tc>
        <w:tc>
          <w:tcPr>
            <w:tcW w:w="8635" w:type="dxa"/>
          </w:tcPr>
          <w:p w14:paraId="3A679040"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6094C6CC" w14:textId="77777777" w:rsidTr="00EA744A">
        <w:tc>
          <w:tcPr>
            <w:tcW w:w="1435" w:type="dxa"/>
            <w:vAlign w:val="center"/>
          </w:tcPr>
          <w:p w14:paraId="069AACAC" w14:textId="0EB48FC5"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03</w:t>
            </w:r>
            <w:r w:rsidR="000521E1">
              <w:rPr>
                <w:sz w:val="20"/>
                <w:szCs w:val="20"/>
              </w:rPr>
              <w:t>_IU03</w:t>
            </w:r>
          </w:p>
        </w:tc>
        <w:tc>
          <w:tcPr>
            <w:tcW w:w="8635" w:type="dxa"/>
          </w:tcPr>
          <w:p w14:paraId="76DEE8C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7909D95E" w14:textId="77777777" w:rsidTr="00EA744A">
        <w:tc>
          <w:tcPr>
            <w:tcW w:w="1435" w:type="dxa"/>
            <w:vAlign w:val="center"/>
          </w:tcPr>
          <w:p w14:paraId="469B7C6A" w14:textId="47243FD3"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04</w:t>
            </w:r>
            <w:r w:rsidR="000521E1">
              <w:rPr>
                <w:sz w:val="20"/>
                <w:szCs w:val="20"/>
              </w:rPr>
              <w:t>_IU03</w:t>
            </w:r>
          </w:p>
        </w:tc>
        <w:tc>
          <w:tcPr>
            <w:tcW w:w="8635" w:type="dxa"/>
          </w:tcPr>
          <w:p w14:paraId="5600D57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3F26E7EF" w14:textId="77777777" w:rsidTr="00EA744A">
        <w:tc>
          <w:tcPr>
            <w:tcW w:w="1435" w:type="dxa"/>
            <w:vAlign w:val="center"/>
          </w:tcPr>
          <w:p w14:paraId="09E4F29F" w14:textId="338E3CC2"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05</w:t>
            </w:r>
            <w:r w:rsidR="000521E1">
              <w:rPr>
                <w:sz w:val="20"/>
                <w:szCs w:val="20"/>
              </w:rPr>
              <w:t>_IU03</w:t>
            </w:r>
          </w:p>
        </w:tc>
        <w:tc>
          <w:tcPr>
            <w:tcW w:w="8635" w:type="dxa"/>
          </w:tcPr>
          <w:p w14:paraId="2F3C80D3"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529C8807" w14:textId="77777777" w:rsidR="00A90ADA" w:rsidRPr="00031BCE" w:rsidRDefault="00A90ADA" w:rsidP="00A90ADA">
      <w:pPr>
        <w:pStyle w:val="Titre3"/>
      </w:pPr>
      <w:r w:rsidRPr="00031BCE">
        <w:t>Task complexity</w:t>
      </w:r>
      <w:r>
        <w:t xml:space="preserve"> - B</w:t>
      </w:r>
    </w:p>
    <w:p w14:paraId="5A1B43F7"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5648C754" w14:textId="77777777" w:rsidTr="008150AD">
        <w:tc>
          <w:tcPr>
            <w:tcW w:w="1435" w:type="dxa"/>
            <w:tcBorders>
              <w:right w:val="single" w:sz="4" w:space="0" w:color="FFFFFF" w:themeColor="background1"/>
            </w:tcBorders>
            <w:shd w:val="clear" w:color="auto" w:fill="002060"/>
          </w:tcPr>
          <w:p w14:paraId="630B493F"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4305F304"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24D2FA59" w14:textId="77777777" w:rsidTr="00EA744A">
        <w:tc>
          <w:tcPr>
            <w:tcW w:w="1435" w:type="dxa"/>
            <w:vAlign w:val="center"/>
          </w:tcPr>
          <w:p w14:paraId="4113CA6A" w14:textId="773C8BB6" w:rsidR="00A90ADA" w:rsidRPr="00031BCE" w:rsidRDefault="00A90ADA" w:rsidP="0099261D">
            <w:pPr>
              <w:jc w:val="center"/>
              <w:rPr>
                <w:sz w:val="20"/>
                <w:szCs w:val="20"/>
              </w:rPr>
            </w:pPr>
            <w:r>
              <w:rPr>
                <w:sz w:val="20"/>
                <w:szCs w:val="20"/>
              </w:rPr>
              <w:t>##TASK_</w:t>
            </w:r>
            <w:r w:rsidR="00960FF3">
              <w:rPr>
                <w:sz w:val="20"/>
                <w:szCs w:val="20"/>
              </w:rPr>
              <w:t>COMPLEXITY_01</w:t>
            </w:r>
            <w:r w:rsidR="000521E1">
              <w:rPr>
                <w:sz w:val="20"/>
                <w:szCs w:val="20"/>
              </w:rPr>
              <w:t>_IU03</w:t>
            </w:r>
          </w:p>
        </w:tc>
        <w:tc>
          <w:tcPr>
            <w:tcW w:w="8635" w:type="dxa"/>
          </w:tcPr>
          <w:p w14:paraId="2F4929BD"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 xml:space="preserve">For </w:t>
            </w:r>
            <w:r w:rsidRPr="00031BCE">
              <w:rPr>
                <w:rFonts w:ascii="Segoe UI" w:eastAsia="Segoe UI" w:hAnsi="Segoe UI" w:cs="Segoe UI"/>
                <w:i/>
                <w:iCs/>
                <w:color w:val="000000" w:themeColor="text1"/>
                <w:kern w:val="24"/>
                <w:sz w:val="20"/>
                <w:szCs w:val="20"/>
              </w:rPr>
              <w:lastRenderedPageBreak/>
              <w:t>example, a natural language processing system that checks spelling in documents.</w:t>
            </w:r>
          </w:p>
        </w:tc>
      </w:tr>
      <w:tr w:rsidR="00A90ADA" w:rsidRPr="00031BCE" w14:paraId="655BC472" w14:textId="77777777" w:rsidTr="00EA744A">
        <w:tc>
          <w:tcPr>
            <w:tcW w:w="1435" w:type="dxa"/>
            <w:vAlign w:val="center"/>
          </w:tcPr>
          <w:p w14:paraId="4CDAF522" w14:textId="20CCD2E4" w:rsidR="00A90ADA" w:rsidRPr="00031BCE" w:rsidRDefault="00A90ADA" w:rsidP="0099261D">
            <w:pPr>
              <w:jc w:val="center"/>
              <w:rPr>
                <w:sz w:val="20"/>
                <w:szCs w:val="20"/>
              </w:rPr>
            </w:pPr>
            <w:r>
              <w:rPr>
                <w:sz w:val="20"/>
                <w:szCs w:val="20"/>
              </w:rPr>
              <w:lastRenderedPageBreak/>
              <w:t>##TASK_</w:t>
            </w:r>
            <w:r w:rsidR="00960FF3">
              <w:rPr>
                <w:sz w:val="20"/>
                <w:szCs w:val="20"/>
              </w:rPr>
              <w:t>COMPLEXITY_02</w:t>
            </w:r>
            <w:r w:rsidR="000521E1">
              <w:rPr>
                <w:sz w:val="20"/>
                <w:szCs w:val="20"/>
              </w:rPr>
              <w:t>_IU03</w:t>
            </w:r>
          </w:p>
        </w:tc>
        <w:tc>
          <w:tcPr>
            <w:tcW w:w="8635" w:type="dxa"/>
          </w:tcPr>
          <w:p w14:paraId="06FAFA2A"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4A1BCE05" w14:textId="77777777" w:rsidTr="00EA744A">
        <w:tc>
          <w:tcPr>
            <w:tcW w:w="1435" w:type="dxa"/>
            <w:vAlign w:val="center"/>
          </w:tcPr>
          <w:p w14:paraId="0C8C232E" w14:textId="7F72F799" w:rsidR="00A90ADA" w:rsidRPr="00031BCE" w:rsidRDefault="00A90ADA" w:rsidP="0099261D">
            <w:pPr>
              <w:jc w:val="center"/>
              <w:rPr>
                <w:sz w:val="20"/>
                <w:szCs w:val="20"/>
              </w:rPr>
            </w:pPr>
            <w:r>
              <w:rPr>
                <w:sz w:val="20"/>
                <w:szCs w:val="20"/>
              </w:rPr>
              <w:t>##TASK_</w:t>
            </w:r>
            <w:r w:rsidR="00960FF3">
              <w:rPr>
                <w:sz w:val="20"/>
                <w:szCs w:val="20"/>
              </w:rPr>
              <w:t>COMPLEXITY_03</w:t>
            </w:r>
            <w:r w:rsidR="000521E1">
              <w:rPr>
                <w:sz w:val="20"/>
                <w:szCs w:val="20"/>
              </w:rPr>
              <w:t>_IU03</w:t>
            </w:r>
          </w:p>
        </w:tc>
        <w:tc>
          <w:tcPr>
            <w:tcW w:w="8635" w:type="dxa"/>
          </w:tcPr>
          <w:p w14:paraId="772E6669"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27BB63AB" w14:textId="77777777" w:rsidR="00A90ADA" w:rsidRPr="00031BCE" w:rsidRDefault="00A90ADA" w:rsidP="00A90ADA">
      <w:pPr>
        <w:pStyle w:val="Titre3"/>
      </w:pPr>
      <w:r w:rsidRPr="00031BCE">
        <w:t>Role of humans</w:t>
      </w:r>
      <w:r>
        <w:t xml:space="preserve"> - B</w:t>
      </w:r>
    </w:p>
    <w:p w14:paraId="5AEB6665"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5EC073D0" w14:textId="77777777" w:rsidTr="008150AD">
        <w:tc>
          <w:tcPr>
            <w:tcW w:w="1435" w:type="dxa"/>
            <w:tcBorders>
              <w:right w:val="single" w:sz="4" w:space="0" w:color="FFFFFF" w:themeColor="background1"/>
            </w:tcBorders>
            <w:shd w:val="clear" w:color="auto" w:fill="002060"/>
          </w:tcPr>
          <w:p w14:paraId="13C41147"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63D78970"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45F91A7E" w14:textId="77777777" w:rsidTr="00EA744A">
        <w:tc>
          <w:tcPr>
            <w:tcW w:w="1435" w:type="dxa"/>
            <w:vAlign w:val="center"/>
          </w:tcPr>
          <w:p w14:paraId="1827E282" w14:textId="13247E18" w:rsidR="00A90ADA" w:rsidRPr="00031BCE" w:rsidRDefault="00A90ADA" w:rsidP="0099261D">
            <w:pPr>
              <w:jc w:val="center"/>
              <w:rPr>
                <w:sz w:val="20"/>
                <w:szCs w:val="20"/>
              </w:rPr>
            </w:pPr>
            <w:r>
              <w:rPr>
                <w:sz w:val="20"/>
                <w:szCs w:val="20"/>
              </w:rPr>
              <w:t>##ROLE_OF_HUMAN_01</w:t>
            </w:r>
            <w:r w:rsidR="000521E1">
              <w:rPr>
                <w:sz w:val="20"/>
                <w:szCs w:val="20"/>
              </w:rPr>
              <w:t>_IU03</w:t>
            </w:r>
          </w:p>
        </w:tc>
        <w:tc>
          <w:tcPr>
            <w:tcW w:w="8635" w:type="dxa"/>
          </w:tcPr>
          <w:p w14:paraId="4D2956F0"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7728EDC2" w14:textId="77777777" w:rsidTr="00EA744A">
        <w:tc>
          <w:tcPr>
            <w:tcW w:w="1435" w:type="dxa"/>
            <w:vAlign w:val="center"/>
          </w:tcPr>
          <w:p w14:paraId="007A1D6F" w14:textId="59BAAE62" w:rsidR="00A90ADA" w:rsidRPr="00031BCE" w:rsidRDefault="00A90ADA" w:rsidP="0099261D">
            <w:pPr>
              <w:jc w:val="center"/>
              <w:rPr>
                <w:sz w:val="20"/>
                <w:szCs w:val="20"/>
              </w:rPr>
            </w:pPr>
            <w:r>
              <w:rPr>
                <w:sz w:val="20"/>
                <w:szCs w:val="20"/>
              </w:rPr>
              <w:t>##ROLE_OF_HUMAN_02</w:t>
            </w:r>
            <w:r w:rsidR="000521E1">
              <w:rPr>
                <w:sz w:val="20"/>
                <w:szCs w:val="20"/>
              </w:rPr>
              <w:t>_IU03</w:t>
            </w:r>
          </w:p>
        </w:tc>
        <w:tc>
          <w:tcPr>
            <w:tcW w:w="8635" w:type="dxa"/>
          </w:tcPr>
          <w:p w14:paraId="67C7CDA4"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377D30C7" w14:textId="77777777" w:rsidTr="00EA744A">
        <w:tc>
          <w:tcPr>
            <w:tcW w:w="1435" w:type="dxa"/>
            <w:vAlign w:val="center"/>
          </w:tcPr>
          <w:p w14:paraId="78362754" w14:textId="21E7AA73" w:rsidR="00A90ADA" w:rsidRPr="00031BCE" w:rsidRDefault="00A90ADA" w:rsidP="0099261D">
            <w:pPr>
              <w:jc w:val="center"/>
              <w:rPr>
                <w:sz w:val="20"/>
                <w:szCs w:val="20"/>
              </w:rPr>
            </w:pPr>
            <w:r>
              <w:rPr>
                <w:sz w:val="20"/>
                <w:szCs w:val="20"/>
              </w:rPr>
              <w:t>##ROLE_OF_HUMAN_03</w:t>
            </w:r>
            <w:r w:rsidR="000521E1">
              <w:rPr>
                <w:sz w:val="20"/>
                <w:szCs w:val="20"/>
              </w:rPr>
              <w:t>_IU03</w:t>
            </w:r>
          </w:p>
        </w:tc>
        <w:tc>
          <w:tcPr>
            <w:tcW w:w="8635" w:type="dxa"/>
          </w:tcPr>
          <w:p w14:paraId="508FCB7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709C2C16" w14:textId="77777777" w:rsidTr="00EA744A">
        <w:tc>
          <w:tcPr>
            <w:tcW w:w="1435" w:type="dxa"/>
            <w:vAlign w:val="center"/>
          </w:tcPr>
          <w:p w14:paraId="58C52400" w14:textId="6723F643" w:rsidR="00A90ADA" w:rsidRPr="00031BCE" w:rsidRDefault="00A90ADA" w:rsidP="0099261D">
            <w:pPr>
              <w:jc w:val="center"/>
              <w:rPr>
                <w:sz w:val="20"/>
                <w:szCs w:val="20"/>
              </w:rPr>
            </w:pPr>
            <w:r>
              <w:rPr>
                <w:sz w:val="20"/>
                <w:szCs w:val="20"/>
              </w:rPr>
              <w:t>##ROLE_OF_HUMAN_04</w:t>
            </w:r>
            <w:r w:rsidR="000521E1">
              <w:rPr>
                <w:sz w:val="20"/>
                <w:szCs w:val="20"/>
              </w:rPr>
              <w:t>_IU03</w:t>
            </w:r>
          </w:p>
        </w:tc>
        <w:tc>
          <w:tcPr>
            <w:tcW w:w="8635" w:type="dxa"/>
          </w:tcPr>
          <w:p w14:paraId="1E02E872"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3F904987" w14:textId="77777777" w:rsidTr="00EA744A">
        <w:tc>
          <w:tcPr>
            <w:tcW w:w="1435" w:type="dxa"/>
            <w:vAlign w:val="center"/>
          </w:tcPr>
          <w:p w14:paraId="32543D8E" w14:textId="6C6C957B" w:rsidR="00A90ADA" w:rsidRPr="00031BCE" w:rsidRDefault="00A90ADA" w:rsidP="0099261D">
            <w:pPr>
              <w:jc w:val="center"/>
              <w:rPr>
                <w:sz w:val="20"/>
                <w:szCs w:val="20"/>
              </w:rPr>
            </w:pPr>
            <w:r>
              <w:rPr>
                <w:sz w:val="20"/>
                <w:szCs w:val="20"/>
              </w:rPr>
              <w:t>##ROLE_OF_HUMAN_05</w:t>
            </w:r>
            <w:r w:rsidR="000521E1">
              <w:rPr>
                <w:sz w:val="20"/>
                <w:szCs w:val="20"/>
              </w:rPr>
              <w:t>_IU03</w:t>
            </w:r>
          </w:p>
        </w:tc>
        <w:tc>
          <w:tcPr>
            <w:tcW w:w="8635" w:type="dxa"/>
          </w:tcPr>
          <w:p w14:paraId="64CA4A46"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1D61A1AD" w14:textId="77777777" w:rsidR="00A90ADA" w:rsidRPr="00031BCE" w:rsidRDefault="00A90ADA" w:rsidP="00A90ADA">
      <w:pPr>
        <w:pStyle w:val="Titre3"/>
      </w:pPr>
      <w:r w:rsidRPr="00031BCE">
        <w:t>Deployment environment complexity</w:t>
      </w:r>
      <w:r>
        <w:t xml:space="preserve"> - B</w:t>
      </w:r>
    </w:p>
    <w:p w14:paraId="45843753"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70845C94" w14:textId="77777777" w:rsidTr="008150AD">
        <w:tc>
          <w:tcPr>
            <w:tcW w:w="1345" w:type="dxa"/>
            <w:tcBorders>
              <w:right w:val="single" w:sz="4" w:space="0" w:color="FFFFFF" w:themeColor="background1"/>
            </w:tcBorders>
            <w:shd w:val="clear" w:color="auto" w:fill="002060"/>
          </w:tcPr>
          <w:p w14:paraId="7C4B3DF2"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6D946219"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711614B5" w14:textId="77777777" w:rsidTr="00EA744A">
        <w:tc>
          <w:tcPr>
            <w:tcW w:w="1345" w:type="dxa"/>
            <w:vAlign w:val="center"/>
          </w:tcPr>
          <w:p w14:paraId="20E09194" w14:textId="1424A0C0" w:rsidR="00A90ADA" w:rsidRPr="00031BCE" w:rsidRDefault="00A90ADA" w:rsidP="0099261D">
            <w:pPr>
              <w:jc w:val="center"/>
              <w:rPr>
                <w:sz w:val="20"/>
                <w:szCs w:val="20"/>
              </w:rPr>
            </w:pPr>
            <w:r>
              <w:rPr>
                <w:sz w:val="20"/>
                <w:szCs w:val="20"/>
              </w:rPr>
              <w:t>##DEPLOYMENT_COMPLEXITY_01</w:t>
            </w:r>
            <w:r w:rsidR="000521E1">
              <w:rPr>
                <w:sz w:val="20"/>
                <w:szCs w:val="20"/>
              </w:rPr>
              <w:t>_IU03</w:t>
            </w:r>
          </w:p>
        </w:tc>
        <w:tc>
          <w:tcPr>
            <w:tcW w:w="8725" w:type="dxa"/>
          </w:tcPr>
          <w:p w14:paraId="623D9F53"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36D31164" w14:textId="77777777" w:rsidTr="00EA744A">
        <w:tc>
          <w:tcPr>
            <w:tcW w:w="1345" w:type="dxa"/>
            <w:vAlign w:val="center"/>
          </w:tcPr>
          <w:p w14:paraId="7725509F" w14:textId="6022C805" w:rsidR="00A90ADA" w:rsidRPr="00031BCE" w:rsidRDefault="00A90ADA" w:rsidP="0099261D">
            <w:pPr>
              <w:jc w:val="center"/>
              <w:rPr>
                <w:sz w:val="20"/>
                <w:szCs w:val="20"/>
              </w:rPr>
            </w:pPr>
            <w:r>
              <w:rPr>
                <w:sz w:val="20"/>
                <w:szCs w:val="20"/>
              </w:rPr>
              <w:t>##DEPLOYMENT_COMPLEXITY_02</w:t>
            </w:r>
            <w:r w:rsidR="000521E1">
              <w:rPr>
                <w:sz w:val="20"/>
                <w:szCs w:val="20"/>
              </w:rPr>
              <w:t>_IU03</w:t>
            </w:r>
          </w:p>
        </w:tc>
        <w:tc>
          <w:tcPr>
            <w:tcW w:w="8725" w:type="dxa"/>
          </w:tcPr>
          <w:p w14:paraId="6D92E11D"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w:t>
            </w:r>
            <w:r w:rsidRPr="00031BCE">
              <w:rPr>
                <w:rFonts w:ascii="Segoe UI" w:eastAsia="Segoe UI" w:hAnsi="Segoe UI" w:cs="Segoe UI"/>
                <w:color w:val="000000" w:themeColor="text1"/>
                <w:kern w:val="24"/>
                <w:sz w:val="20"/>
                <w:szCs w:val="20"/>
              </w:rPr>
              <w:lastRenderedPageBreak/>
              <w:t xml:space="preserve">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470B8E6C" w14:textId="77777777" w:rsidTr="00EA744A">
        <w:tc>
          <w:tcPr>
            <w:tcW w:w="1345" w:type="dxa"/>
            <w:vAlign w:val="center"/>
          </w:tcPr>
          <w:p w14:paraId="5A4F0CE8" w14:textId="56C6248D" w:rsidR="00A90ADA" w:rsidRPr="00031BCE" w:rsidRDefault="00A90ADA" w:rsidP="0099261D">
            <w:pPr>
              <w:jc w:val="center"/>
              <w:rPr>
                <w:sz w:val="20"/>
                <w:szCs w:val="20"/>
              </w:rPr>
            </w:pPr>
            <w:r>
              <w:rPr>
                <w:sz w:val="20"/>
                <w:szCs w:val="20"/>
              </w:rPr>
              <w:lastRenderedPageBreak/>
              <w:t>##DEPLOYMENT_COMPLEXITY_03</w:t>
            </w:r>
            <w:r w:rsidR="000521E1">
              <w:rPr>
                <w:sz w:val="20"/>
                <w:szCs w:val="20"/>
              </w:rPr>
              <w:t>_IU03</w:t>
            </w:r>
          </w:p>
        </w:tc>
        <w:tc>
          <w:tcPr>
            <w:tcW w:w="8725" w:type="dxa"/>
          </w:tcPr>
          <w:p w14:paraId="25AF097C"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15E4AA68" w14:textId="77777777" w:rsidR="00A90ADA" w:rsidRDefault="00A90ADA" w:rsidP="001E349D">
      <w:pPr>
        <w:pStyle w:val="Tableheading"/>
        <w:rPr>
          <w:b/>
          <w:i/>
          <w:color w:val="0038A8"/>
          <w:sz w:val="28"/>
          <w:szCs w:val="28"/>
          <w:u w:val="single"/>
          <w:lang w:val="en-US"/>
        </w:rPr>
      </w:pPr>
    </w:p>
    <w:p w14:paraId="3C080147" w14:textId="25BADFF9" w:rsidR="00A90ADA" w:rsidRPr="003A0C14" w:rsidRDefault="00A90ADA" w:rsidP="00A90ADA">
      <w:pPr>
        <w:pStyle w:val="Titre2"/>
      </w:pPr>
      <w:r w:rsidRPr="003A0C14">
        <w:t xml:space="preserve">Intended </w:t>
      </w:r>
      <w:r>
        <w:t>u</w:t>
      </w:r>
      <w:r w:rsidRPr="003A0C14">
        <w:t>se #</w:t>
      </w:r>
      <w:r w:rsidR="000521E1">
        <w:t>4</w:t>
      </w:r>
      <w:r w:rsidRPr="003A0C14">
        <w:t xml:space="preserve">: </w:t>
      </w:r>
      <w:r>
        <w:t>##</w:t>
      </w:r>
      <w:r w:rsidR="00A25600">
        <w:t>INTENDED</w:t>
      </w:r>
      <w:r>
        <w:t>_USE_NAME_0</w:t>
      </w:r>
      <w:r w:rsidR="000521E1">
        <w:t>4</w:t>
      </w:r>
    </w:p>
    <w:p w14:paraId="1A25C97A" w14:textId="77777777" w:rsidR="00A90ADA" w:rsidRPr="00D96764" w:rsidRDefault="00A90ADA" w:rsidP="00A90ADA">
      <w:pPr>
        <w:pStyle w:val="Titre3"/>
      </w:pPr>
      <w:r w:rsidRPr="00D96764">
        <w:t>Assessment of fitness for purpose</w:t>
      </w:r>
      <w:r>
        <w:t xml:space="preserve"> - A</w:t>
      </w:r>
    </w:p>
    <w:p w14:paraId="36AF0824"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43FB5255" w14:textId="77777777" w:rsidTr="008150AD">
        <w:tc>
          <w:tcPr>
            <w:tcW w:w="10070" w:type="dxa"/>
            <w:shd w:val="clear" w:color="auto" w:fill="002060"/>
          </w:tcPr>
          <w:p w14:paraId="73D8171B"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579B5B47" w14:textId="77777777" w:rsidTr="008150AD">
        <w:trPr>
          <w:trHeight w:val="926"/>
        </w:trPr>
        <w:tc>
          <w:tcPr>
            <w:tcW w:w="10070" w:type="dxa"/>
          </w:tcPr>
          <w:p w14:paraId="1B925388" w14:textId="530E516C" w:rsidR="00A90ADA" w:rsidRPr="00195CD2" w:rsidRDefault="00A90ADA" w:rsidP="008150AD">
            <w:pPr>
              <w:rPr>
                <w:sz w:val="20"/>
                <w:szCs w:val="20"/>
              </w:rPr>
            </w:pPr>
            <w:r>
              <w:rPr>
                <w:sz w:val="20"/>
                <w:szCs w:val="20"/>
              </w:rPr>
              <w:t>##ASSESSMENT_OF_FITNESS_FOR_PURPOSE</w:t>
            </w:r>
            <w:r w:rsidR="000521E1">
              <w:rPr>
                <w:sz w:val="20"/>
                <w:szCs w:val="20"/>
              </w:rPr>
              <w:t>_IU04</w:t>
            </w:r>
          </w:p>
        </w:tc>
      </w:tr>
    </w:tbl>
    <w:p w14:paraId="7E098895" w14:textId="77777777" w:rsidR="00A90ADA" w:rsidRPr="00851033" w:rsidRDefault="00A90ADA" w:rsidP="00A90ADA">
      <w:pPr>
        <w:pStyle w:val="Titre3"/>
      </w:pPr>
      <w:r w:rsidRPr="00851033">
        <w:t>Stakeholders, potential benefits, and potential harms</w:t>
      </w:r>
      <w:r>
        <w:t xml:space="preserve"> - A</w:t>
      </w:r>
    </w:p>
    <w:p w14:paraId="4EC9BB82"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21"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0204020A" w14:textId="77777777" w:rsidTr="008150AD">
        <w:tc>
          <w:tcPr>
            <w:tcW w:w="2057" w:type="dxa"/>
            <w:shd w:val="clear" w:color="auto" w:fill="002060"/>
          </w:tcPr>
          <w:p w14:paraId="2C2B3BFA"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11A89FD1"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0D07DF09"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6DD66645" w14:textId="77777777" w:rsidTr="008150AD">
        <w:tc>
          <w:tcPr>
            <w:tcW w:w="2057" w:type="dxa"/>
          </w:tcPr>
          <w:p w14:paraId="6ECEDBB9" w14:textId="7C021CCD" w:rsidR="00A90ADA" w:rsidRPr="00851033" w:rsidRDefault="00A90ADA" w:rsidP="008150AD">
            <w:pPr>
              <w:rPr>
                <w:sz w:val="20"/>
                <w:szCs w:val="20"/>
              </w:rPr>
            </w:pPr>
            <w:r w:rsidRPr="351EA7FD">
              <w:rPr>
                <w:sz w:val="20"/>
                <w:szCs w:val="20"/>
              </w:rPr>
              <w:t>1.</w:t>
            </w:r>
            <w:r>
              <w:rPr>
                <w:sz w:val="20"/>
                <w:szCs w:val="20"/>
              </w:rPr>
              <w:t xml:space="preserve"> ##STAKEHOLDER_01</w:t>
            </w:r>
            <w:r w:rsidR="000521E1">
              <w:rPr>
                <w:sz w:val="20"/>
                <w:szCs w:val="20"/>
              </w:rPr>
              <w:t>_IU04</w:t>
            </w:r>
          </w:p>
        </w:tc>
        <w:tc>
          <w:tcPr>
            <w:tcW w:w="4678" w:type="dxa"/>
          </w:tcPr>
          <w:p w14:paraId="10D03ADA" w14:textId="48E5E46C" w:rsidR="00A90ADA" w:rsidRPr="00851033" w:rsidRDefault="00A90ADA" w:rsidP="008150AD">
            <w:pPr>
              <w:rPr>
                <w:sz w:val="20"/>
                <w:szCs w:val="20"/>
              </w:rPr>
            </w:pPr>
            <w:r>
              <w:rPr>
                <w:sz w:val="20"/>
                <w:szCs w:val="20"/>
              </w:rPr>
              <w:t>##STAKEHOLDER_BENEFITS_01</w:t>
            </w:r>
            <w:r w:rsidR="000521E1">
              <w:rPr>
                <w:sz w:val="20"/>
                <w:szCs w:val="20"/>
              </w:rPr>
              <w:t>_IU04</w:t>
            </w:r>
          </w:p>
        </w:tc>
        <w:tc>
          <w:tcPr>
            <w:tcW w:w="3335" w:type="dxa"/>
          </w:tcPr>
          <w:p w14:paraId="1F6E844E" w14:textId="5763E0F3" w:rsidR="00A90ADA" w:rsidRPr="00851033" w:rsidRDefault="00A90ADA" w:rsidP="008150AD">
            <w:pPr>
              <w:rPr>
                <w:sz w:val="20"/>
                <w:szCs w:val="20"/>
              </w:rPr>
            </w:pPr>
            <w:r>
              <w:rPr>
                <w:sz w:val="20"/>
                <w:szCs w:val="20"/>
              </w:rPr>
              <w:t>##STAKEHOLDER_HARMS_01</w:t>
            </w:r>
            <w:r w:rsidR="000521E1">
              <w:rPr>
                <w:sz w:val="20"/>
                <w:szCs w:val="20"/>
              </w:rPr>
              <w:t>_IU04</w:t>
            </w:r>
          </w:p>
        </w:tc>
      </w:tr>
      <w:tr w:rsidR="00A90ADA" w:rsidRPr="00851033" w14:paraId="592F779E" w14:textId="77777777" w:rsidTr="008150AD">
        <w:tc>
          <w:tcPr>
            <w:tcW w:w="2057" w:type="dxa"/>
          </w:tcPr>
          <w:p w14:paraId="551E5F46" w14:textId="48D6822B" w:rsidR="00A90ADA" w:rsidRPr="00851033" w:rsidRDefault="00A90ADA" w:rsidP="008150AD">
            <w:pPr>
              <w:rPr>
                <w:sz w:val="20"/>
                <w:szCs w:val="20"/>
              </w:rPr>
            </w:pPr>
            <w:r w:rsidRPr="351EA7FD">
              <w:rPr>
                <w:sz w:val="20"/>
                <w:szCs w:val="20"/>
              </w:rPr>
              <w:t xml:space="preserve">2. </w:t>
            </w:r>
            <w:r>
              <w:rPr>
                <w:sz w:val="20"/>
                <w:szCs w:val="20"/>
              </w:rPr>
              <w:t>##</w:t>
            </w:r>
            <w:proofErr w:type="gramStart"/>
            <w:r>
              <w:rPr>
                <w:sz w:val="20"/>
                <w:szCs w:val="20"/>
              </w:rPr>
              <w:t>STAKEHOLDER</w:t>
            </w:r>
            <w:proofErr w:type="gramEnd"/>
            <w:r>
              <w:rPr>
                <w:sz w:val="20"/>
                <w:szCs w:val="20"/>
              </w:rPr>
              <w:t>_02</w:t>
            </w:r>
            <w:r w:rsidR="000521E1">
              <w:rPr>
                <w:sz w:val="20"/>
                <w:szCs w:val="20"/>
              </w:rPr>
              <w:t>_IU04</w:t>
            </w:r>
          </w:p>
        </w:tc>
        <w:tc>
          <w:tcPr>
            <w:tcW w:w="4678" w:type="dxa"/>
          </w:tcPr>
          <w:p w14:paraId="0939E42A" w14:textId="5D0A361F" w:rsidR="00A90ADA" w:rsidRPr="00851033" w:rsidRDefault="00A90ADA" w:rsidP="008150AD">
            <w:pPr>
              <w:rPr>
                <w:sz w:val="20"/>
                <w:szCs w:val="20"/>
              </w:rPr>
            </w:pPr>
            <w:r>
              <w:rPr>
                <w:sz w:val="20"/>
                <w:szCs w:val="20"/>
              </w:rPr>
              <w:t>##STAKEHOLDER_BENEFITS_02</w:t>
            </w:r>
            <w:r w:rsidR="000521E1">
              <w:rPr>
                <w:sz w:val="20"/>
                <w:szCs w:val="20"/>
              </w:rPr>
              <w:t>_IU04</w:t>
            </w:r>
          </w:p>
        </w:tc>
        <w:tc>
          <w:tcPr>
            <w:tcW w:w="3335" w:type="dxa"/>
          </w:tcPr>
          <w:p w14:paraId="0CF2C9AC" w14:textId="6B6471E4" w:rsidR="00A90ADA" w:rsidRPr="00851033" w:rsidRDefault="00A90ADA" w:rsidP="008150AD">
            <w:pPr>
              <w:rPr>
                <w:sz w:val="20"/>
                <w:szCs w:val="20"/>
              </w:rPr>
            </w:pPr>
            <w:r w:rsidRPr="00F7063F">
              <w:rPr>
                <w:sz w:val="20"/>
                <w:szCs w:val="20"/>
              </w:rPr>
              <w:t>##STAKEHOLDER_HARMS_0</w:t>
            </w:r>
            <w:r>
              <w:rPr>
                <w:sz w:val="20"/>
                <w:szCs w:val="20"/>
              </w:rPr>
              <w:t>2</w:t>
            </w:r>
            <w:r w:rsidR="000521E1">
              <w:rPr>
                <w:sz w:val="20"/>
                <w:szCs w:val="20"/>
              </w:rPr>
              <w:t>_IU04</w:t>
            </w:r>
          </w:p>
        </w:tc>
      </w:tr>
      <w:tr w:rsidR="00A90ADA" w:rsidRPr="00851033" w14:paraId="6C5D7D5F" w14:textId="77777777" w:rsidTr="008150AD">
        <w:tc>
          <w:tcPr>
            <w:tcW w:w="2057" w:type="dxa"/>
          </w:tcPr>
          <w:p w14:paraId="0D0CC1B7" w14:textId="3F19937D" w:rsidR="00A90ADA" w:rsidRPr="00851033" w:rsidRDefault="00A90ADA" w:rsidP="008150AD">
            <w:pPr>
              <w:rPr>
                <w:sz w:val="20"/>
                <w:szCs w:val="20"/>
              </w:rPr>
            </w:pPr>
            <w:r w:rsidRPr="351EA7FD">
              <w:rPr>
                <w:sz w:val="20"/>
                <w:szCs w:val="20"/>
              </w:rPr>
              <w:t>3.</w:t>
            </w:r>
            <w:r>
              <w:rPr>
                <w:sz w:val="20"/>
                <w:szCs w:val="20"/>
              </w:rPr>
              <w:t xml:space="preserve"> ##</w:t>
            </w:r>
            <w:proofErr w:type="gramStart"/>
            <w:r>
              <w:rPr>
                <w:sz w:val="20"/>
                <w:szCs w:val="20"/>
              </w:rPr>
              <w:t>STAKEHOLDER</w:t>
            </w:r>
            <w:proofErr w:type="gramEnd"/>
            <w:r>
              <w:rPr>
                <w:sz w:val="20"/>
                <w:szCs w:val="20"/>
              </w:rPr>
              <w:t>_03</w:t>
            </w:r>
            <w:r w:rsidR="000521E1">
              <w:rPr>
                <w:sz w:val="20"/>
                <w:szCs w:val="20"/>
              </w:rPr>
              <w:t>_IU04</w:t>
            </w:r>
          </w:p>
        </w:tc>
        <w:tc>
          <w:tcPr>
            <w:tcW w:w="4678" w:type="dxa"/>
          </w:tcPr>
          <w:p w14:paraId="3D7050BD" w14:textId="3DA827AD" w:rsidR="00A90ADA" w:rsidRPr="00851033" w:rsidRDefault="00A90ADA" w:rsidP="008150AD">
            <w:pPr>
              <w:rPr>
                <w:sz w:val="20"/>
                <w:szCs w:val="20"/>
              </w:rPr>
            </w:pPr>
            <w:r>
              <w:rPr>
                <w:sz w:val="20"/>
                <w:szCs w:val="20"/>
              </w:rPr>
              <w:t>##STAKEHOLDER_BENEFITS_03</w:t>
            </w:r>
            <w:r w:rsidR="000521E1">
              <w:rPr>
                <w:sz w:val="20"/>
                <w:szCs w:val="20"/>
              </w:rPr>
              <w:t>_IU04</w:t>
            </w:r>
          </w:p>
        </w:tc>
        <w:tc>
          <w:tcPr>
            <w:tcW w:w="3335" w:type="dxa"/>
          </w:tcPr>
          <w:p w14:paraId="18D63289" w14:textId="5DF1BB73" w:rsidR="00A90ADA" w:rsidRPr="00851033" w:rsidRDefault="00A90ADA" w:rsidP="008150AD">
            <w:pPr>
              <w:rPr>
                <w:sz w:val="20"/>
                <w:szCs w:val="20"/>
              </w:rPr>
            </w:pPr>
            <w:r w:rsidRPr="00F7063F">
              <w:rPr>
                <w:sz w:val="20"/>
                <w:szCs w:val="20"/>
              </w:rPr>
              <w:t>##STAKEHOLDER_HARMS_0</w:t>
            </w:r>
            <w:r>
              <w:rPr>
                <w:sz w:val="20"/>
                <w:szCs w:val="20"/>
              </w:rPr>
              <w:t>3</w:t>
            </w:r>
            <w:r w:rsidR="000521E1">
              <w:rPr>
                <w:sz w:val="20"/>
                <w:szCs w:val="20"/>
              </w:rPr>
              <w:t>_IU04</w:t>
            </w:r>
          </w:p>
        </w:tc>
      </w:tr>
      <w:tr w:rsidR="00A90ADA" w:rsidRPr="00851033" w14:paraId="31FF34F3" w14:textId="77777777" w:rsidTr="008150AD">
        <w:tc>
          <w:tcPr>
            <w:tcW w:w="2057" w:type="dxa"/>
          </w:tcPr>
          <w:p w14:paraId="599F89EA" w14:textId="2ABA76B1" w:rsidR="00A90ADA" w:rsidRPr="00851033" w:rsidRDefault="00A90ADA" w:rsidP="008150AD">
            <w:pPr>
              <w:rPr>
                <w:sz w:val="20"/>
                <w:szCs w:val="20"/>
              </w:rPr>
            </w:pPr>
            <w:r w:rsidRPr="351EA7FD">
              <w:rPr>
                <w:sz w:val="20"/>
                <w:szCs w:val="20"/>
              </w:rPr>
              <w:t xml:space="preserve">4. </w:t>
            </w:r>
            <w:r>
              <w:rPr>
                <w:sz w:val="20"/>
                <w:szCs w:val="20"/>
              </w:rPr>
              <w:t>##</w:t>
            </w:r>
            <w:proofErr w:type="gramStart"/>
            <w:r>
              <w:rPr>
                <w:sz w:val="20"/>
                <w:szCs w:val="20"/>
              </w:rPr>
              <w:t>STAKEHOLDER</w:t>
            </w:r>
            <w:proofErr w:type="gramEnd"/>
            <w:r>
              <w:rPr>
                <w:sz w:val="20"/>
                <w:szCs w:val="20"/>
              </w:rPr>
              <w:t>_04</w:t>
            </w:r>
            <w:r w:rsidR="000521E1">
              <w:rPr>
                <w:sz w:val="20"/>
                <w:szCs w:val="20"/>
              </w:rPr>
              <w:t>_IU04</w:t>
            </w:r>
          </w:p>
        </w:tc>
        <w:tc>
          <w:tcPr>
            <w:tcW w:w="4678" w:type="dxa"/>
          </w:tcPr>
          <w:p w14:paraId="587ABF22" w14:textId="101EFD03" w:rsidR="00A90ADA" w:rsidRPr="00851033" w:rsidRDefault="00A90ADA" w:rsidP="008150AD">
            <w:pPr>
              <w:rPr>
                <w:sz w:val="20"/>
                <w:szCs w:val="20"/>
              </w:rPr>
            </w:pPr>
            <w:r>
              <w:rPr>
                <w:sz w:val="20"/>
                <w:szCs w:val="20"/>
              </w:rPr>
              <w:t>##STAKEHOLDER_BENEFITS_04</w:t>
            </w:r>
            <w:r w:rsidR="000521E1">
              <w:rPr>
                <w:sz w:val="20"/>
                <w:szCs w:val="20"/>
              </w:rPr>
              <w:t>_IU04</w:t>
            </w:r>
          </w:p>
        </w:tc>
        <w:tc>
          <w:tcPr>
            <w:tcW w:w="3335" w:type="dxa"/>
          </w:tcPr>
          <w:p w14:paraId="78034F1E" w14:textId="2FD5F1E6" w:rsidR="00A90ADA" w:rsidRPr="00851033" w:rsidRDefault="00A90ADA" w:rsidP="008150AD">
            <w:pPr>
              <w:rPr>
                <w:sz w:val="20"/>
                <w:szCs w:val="20"/>
              </w:rPr>
            </w:pPr>
            <w:r w:rsidRPr="00F7063F">
              <w:rPr>
                <w:sz w:val="20"/>
                <w:szCs w:val="20"/>
              </w:rPr>
              <w:t>##STAKEHOLDER_HARMS_0</w:t>
            </w:r>
            <w:r>
              <w:rPr>
                <w:sz w:val="20"/>
                <w:szCs w:val="20"/>
              </w:rPr>
              <w:t>4</w:t>
            </w:r>
            <w:r w:rsidR="000521E1">
              <w:rPr>
                <w:sz w:val="20"/>
                <w:szCs w:val="20"/>
              </w:rPr>
              <w:t>_IU04</w:t>
            </w:r>
          </w:p>
        </w:tc>
      </w:tr>
      <w:tr w:rsidR="00A90ADA" w:rsidRPr="00851033" w14:paraId="5E40F426" w14:textId="77777777" w:rsidTr="008150AD">
        <w:tc>
          <w:tcPr>
            <w:tcW w:w="2057" w:type="dxa"/>
          </w:tcPr>
          <w:p w14:paraId="269F1C48" w14:textId="512B6685" w:rsidR="00A90ADA" w:rsidRPr="00851033" w:rsidRDefault="00A90ADA" w:rsidP="008150AD">
            <w:pPr>
              <w:spacing w:after="200" w:line="276" w:lineRule="auto"/>
              <w:rPr>
                <w:sz w:val="20"/>
                <w:szCs w:val="20"/>
              </w:rPr>
            </w:pPr>
            <w:r>
              <w:rPr>
                <w:sz w:val="20"/>
                <w:szCs w:val="20"/>
              </w:rPr>
              <w:t>5. ##</w:t>
            </w:r>
            <w:proofErr w:type="gramStart"/>
            <w:r>
              <w:rPr>
                <w:sz w:val="20"/>
                <w:szCs w:val="20"/>
              </w:rPr>
              <w:t>STAKEHOLDER</w:t>
            </w:r>
            <w:proofErr w:type="gramEnd"/>
            <w:r>
              <w:rPr>
                <w:sz w:val="20"/>
                <w:szCs w:val="20"/>
              </w:rPr>
              <w:t>_05</w:t>
            </w:r>
            <w:r w:rsidR="000521E1">
              <w:rPr>
                <w:sz w:val="20"/>
                <w:szCs w:val="20"/>
              </w:rPr>
              <w:t>_IU04</w:t>
            </w:r>
          </w:p>
        </w:tc>
        <w:tc>
          <w:tcPr>
            <w:tcW w:w="4678" w:type="dxa"/>
          </w:tcPr>
          <w:p w14:paraId="410CAD01" w14:textId="338B0884" w:rsidR="00A90ADA" w:rsidRPr="00851033" w:rsidRDefault="00A90ADA" w:rsidP="008150AD">
            <w:pPr>
              <w:rPr>
                <w:sz w:val="20"/>
                <w:szCs w:val="20"/>
              </w:rPr>
            </w:pPr>
            <w:r>
              <w:rPr>
                <w:sz w:val="20"/>
                <w:szCs w:val="20"/>
              </w:rPr>
              <w:t>##STAKEHOLDER_BENEFITS_05</w:t>
            </w:r>
            <w:r w:rsidR="000521E1">
              <w:rPr>
                <w:sz w:val="20"/>
                <w:szCs w:val="20"/>
              </w:rPr>
              <w:t>_IU04</w:t>
            </w:r>
          </w:p>
        </w:tc>
        <w:tc>
          <w:tcPr>
            <w:tcW w:w="3335" w:type="dxa"/>
          </w:tcPr>
          <w:p w14:paraId="1E55D7B5" w14:textId="5EBE734D" w:rsidR="00A90ADA" w:rsidRPr="00851033" w:rsidRDefault="00A90ADA" w:rsidP="008150AD">
            <w:pPr>
              <w:rPr>
                <w:sz w:val="20"/>
                <w:szCs w:val="20"/>
              </w:rPr>
            </w:pPr>
            <w:r w:rsidRPr="00F7063F">
              <w:rPr>
                <w:sz w:val="20"/>
                <w:szCs w:val="20"/>
              </w:rPr>
              <w:t>##STAKEHOLDER_HARMS_0</w:t>
            </w:r>
            <w:r>
              <w:rPr>
                <w:sz w:val="20"/>
                <w:szCs w:val="20"/>
              </w:rPr>
              <w:t>5</w:t>
            </w:r>
            <w:r w:rsidR="000521E1">
              <w:rPr>
                <w:sz w:val="20"/>
                <w:szCs w:val="20"/>
              </w:rPr>
              <w:t>_IU04</w:t>
            </w:r>
          </w:p>
        </w:tc>
      </w:tr>
      <w:tr w:rsidR="00A90ADA" w:rsidRPr="00851033" w14:paraId="2BB30005" w14:textId="77777777" w:rsidTr="008150AD">
        <w:tc>
          <w:tcPr>
            <w:tcW w:w="2057" w:type="dxa"/>
          </w:tcPr>
          <w:p w14:paraId="7CE334E3" w14:textId="609317EB" w:rsidR="00A90ADA" w:rsidRPr="00851033" w:rsidRDefault="00A90ADA" w:rsidP="008150AD">
            <w:pPr>
              <w:rPr>
                <w:sz w:val="20"/>
                <w:szCs w:val="20"/>
              </w:rPr>
            </w:pPr>
            <w:r>
              <w:rPr>
                <w:sz w:val="20"/>
                <w:szCs w:val="20"/>
              </w:rPr>
              <w:t>6.</w:t>
            </w:r>
            <w:r w:rsidRPr="351EA7FD">
              <w:rPr>
                <w:sz w:val="20"/>
                <w:szCs w:val="20"/>
              </w:rPr>
              <w:t xml:space="preserve"> </w:t>
            </w:r>
            <w:r>
              <w:rPr>
                <w:sz w:val="20"/>
                <w:szCs w:val="20"/>
              </w:rPr>
              <w:t>##</w:t>
            </w:r>
            <w:proofErr w:type="gramStart"/>
            <w:r>
              <w:rPr>
                <w:sz w:val="20"/>
                <w:szCs w:val="20"/>
              </w:rPr>
              <w:t>STAKEHOLDER</w:t>
            </w:r>
            <w:proofErr w:type="gramEnd"/>
            <w:r>
              <w:rPr>
                <w:sz w:val="20"/>
                <w:szCs w:val="20"/>
              </w:rPr>
              <w:t>_06</w:t>
            </w:r>
            <w:r w:rsidR="000521E1">
              <w:rPr>
                <w:sz w:val="20"/>
                <w:szCs w:val="20"/>
              </w:rPr>
              <w:t>_IU04</w:t>
            </w:r>
          </w:p>
        </w:tc>
        <w:tc>
          <w:tcPr>
            <w:tcW w:w="4678" w:type="dxa"/>
          </w:tcPr>
          <w:p w14:paraId="3370D590" w14:textId="3471CF4E" w:rsidR="00A90ADA" w:rsidRPr="00851033" w:rsidRDefault="00A90ADA" w:rsidP="008150AD">
            <w:pPr>
              <w:rPr>
                <w:sz w:val="20"/>
                <w:szCs w:val="20"/>
              </w:rPr>
            </w:pPr>
            <w:r>
              <w:rPr>
                <w:sz w:val="20"/>
                <w:szCs w:val="20"/>
              </w:rPr>
              <w:t>##STAKEHOLDER_BENEFITS_06</w:t>
            </w:r>
            <w:r w:rsidR="000521E1">
              <w:rPr>
                <w:sz w:val="20"/>
                <w:szCs w:val="20"/>
              </w:rPr>
              <w:t>_IU04</w:t>
            </w:r>
          </w:p>
        </w:tc>
        <w:tc>
          <w:tcPr>
            <w:tcW w:w="3335" w:type="dxa"/>
          </w:tcPr>
          <w:p w14:paraId="0ABDBAC6" w14:textId="3A15CB20" w:rsidR="00A90ADA" w:rsidRPr="00851033" w:rsidRDefault="00A90ADA" w:rsidP="008150AD">
            <w:pPr>
              <w:rPr>
                <w:sz w:val="20"/>
                <w:szCs w:val="20"/>
              </w:rPr>
            </w:pPr>
            <w:r w:rsidRPr="00F7063F">
              <w:rPr>
                <w:sz w:val="20"/>
                <w:szCs w:val="20"/>
              </w:rPr>
              <w:t>##STAKEHOLDER_HARMS_0</w:t>
            </w:r>
            <w:r>
              <w:rPr>
                <w:sz w:val="20"/>
                <w:szCs w:val="20"/>
              </w:rPr>
              <w:t>6</w:t>
            </w:r>
            <w:r w:rsidR="000521E1">
              <w:rPr>
                <w:sz w:val="20"/>
                <w:szCs w:val="20"/>
              </w:rPr>
              <w:t>_IU04</w:t>
            </w:r>
          </w:p>
        </w:tc>
      </w:tr>
      <w:tr w:rsidR="00A90ADA" w:rsidRPr="00851033" w14:paraId="7A10498E" w14:textId="77777777" w:rsidTr="008150AD">
        <w:tc>
          <w:tcPr>
            <w:tcW w:w="2057" w:type="dxa"/>
          </w:tcPr>
          <w:p w14:paraId="0D147B3D" w14:textId="36293918" w:rsidR="00A90ADA" w:rsidRPr="00851033" w:rsidRDefault="00A90ADA" w:rsidP="008150AD">
            <w:pPr>
              <w:rPr>
                <w:sz w:val="20"/>
                <w:szCs w:val="20"/>
              </w:rPr>
            </w:pPr>
            <w:r>
              <w:rPr>
                <w:sz w:val="20"/>
                <w:szCs w:val="20"/>
              </w:rPr>
              <w:t>7.</w:t>
            </w:r>
            <w:r w:rsidRPr="351EA7FD">
              <w:rPr>
                <w:sz w:val="20"/>
                <w:szCs w:val="20"/>
              </w:rPr>
              <w:t xml:space="preserve"> </w:t>
            </w:r>
            <w:r>
              <w:rPr>
                <w:sz w:val="20"/>
                <w:szCs w:val="20"/>
              </w:rPr>
              <w:t>##</w:t>
            </w:r>
            <w:proofErr w:type="gramStart"/>
            <w:r>
              <w:rPr>
                <w:sz w:val="20"/>
                <w:szCs w:val="20"/>
              </w:rPr>
              <w:t>STAKEHOLDER</w:t>
            </w:r>
            <w:proofErr w:type="gramEnd"/>
            <w:r>
              <w:rPr>
                <w:sz w:val="20"/>
                <w:szCs w:val="20"/>
              </w:rPr>
              <w:t>_07</w:t>
            </w:r>
            <w:r w:rsidR="000521E1">
              <w:rPr>
                <w:sz w:val="20"/>
                <w:szCs w:val="20"/>
              </w:rPr>
              <w:t>_IU04</w:t>
            </w:r>
          </w:p>
        </w:tc>
        <w:tc>
          <w:tcPr>
            <w:tcW w:w="4678" w:type="dxa"/>
          </w:tcPr>
          <w:p w14:paraId="65C88835" w14:textId="5A838CC3" w:rsidR="00A90ADA" w:rsidRPr="00851033" w:rsidRDefault="00A90ADA" w:rsidP="008150AD">
            <w:pPr>
              <w:rPr>
                <w:sz w:val="20"/>
                <w:szCs w:val="20"/>
              </w:rPr>
            </w:pPr>
            <w:r>
              <w:rPr>
                <w:sz w:val="20"/>
                <w:szCs w:val="20"/>
              </w:rPr>
              <w:t>##STAKEHOLDER_BENEFITS_07</w:t>
            </w:r>
            <w:r w:rsidR="000521E1">
              <w:rPr>
                <w:sz w:val="20"/>
                <w:szCs w:val="20"/>
              </w:rPr>
              <w:t>_IU04</w:t>
            </w:r>
          </w:p>
        </w:tc>
        <w:tc>
          <w:tcPr>
            <w:tcW w:w="3335" w:type="dxa"/>
          </w:tcPr>
          <w:p w14:paraId="591E4A2B" w14:textId="5DC003DC" w:rsidR="00A90ADA" w:rsidRPr="00851033" w:rsidRDefault="00A90ADA" w:rsidP="008150AD">
            <w:pPr>
              <w:rPr>
                <w:sz w:val="20"/>
                <w:szCs w:val="20"/>
              </w:rPr>
            </w:pPr>
            <w:r w:rsidRPr="00F7063F">
              <w:rPr>
                <w:sz w:val="20"/>
                <w:szCs w:val="20"/>
              </w:rPr>
              <w:t>##STAKEHOLDER_HARMS_0</w:t>
            </w:r>
            <w:r>
              <w:rPr>
                <w:sz w:val="20"/>
                <w:szCs w:val="20"/>
              </w:rPr>
              <w:t>7</w:t>
            </w:r>
            <w:r w:rsidR="000521E1">
              <w:rPr>
                <w:sz w:val="20"/>
                <w:szCs w:val="20"/>
              </w:rPr>
              <w:t>_IU04</w:t>
            </w:r>
          </w:p>
        </w:tc>
      </w:tr>
      <w:tr w:rsidR="00A90ADA" w:rsidRPr="00851033" w14:paraId="6775CB4C" w14:textId="77777777" w:rsidTr="008150AD">
        <w:tc>
          <w:tcPr>
            <w:tcW w:w="2057" w:type="dxa"/>
          </w:tcPr>
          <w:p w14:paraId="5DE2C90A" w14:textId="67CA9917" w:rsidR="00A90ADA" w:rsidRPr="00851033" w:rsidRDefault="00A90ADA" w:rsidP="008150AD">
            <w:pPr>
              <w:rPr>
                <w:sz w:val="20"/>
                <w:szCs w:val="20"/>
              </w:rPr>
            </w:pPr>
            <w:r>
              <w:rPr>
                <w:sz w:val="20"/>
                <w:szCs w:val="20"/>
              </w:rPr>
              <w:lastRenderedPageBreak/>
              <w:t>8.</w:t>
            </w:r>
            <w:r w:rsidRPr="351EA7FD">
              <w:rPr>
                <w:sz w:val="20"/>
                <w:szCs w:val="20"/>
              </w:rPr>
              <w:t xml:space="preserve"> </w:t>
            </w:r>
            <w:r>
              <w:rPr>
                <w:sz w:val="20"/>
                <w:szCs w:val="20"/>
              </w:rPr>
              <w:t>##</w:t>
            </w:r>
            <w:proofErr w:type="gramStart"/>
            <w:r>
              <w:rPr>
                <w:sz w:val="20"/>
                <w:szCs w:val="20"/>
              </w:rPr>
              <w:t>STAKEHOLDER</w:t>
            </w:r>
            <w:proofErr w:type="gramEnd"/>
            <w:r>
              <w:rPr>
                <w:sz w:val="20"/>
                <w:szCs w:val="20"/>
              </w:rPr>
              <w:t>_08</w:t>
            </w:r>
            <w:r w:rsidR="000521E1">
              <w:rPr>
                <w:sz w:val="20"/>
                <w:szCs w:val="20"/>
              </w:rPr>
              <w:t>_IU04</w:t>
            </w:r>
          </w:p>
        </w:tc>
        <w:tc>
          <w:tcPr>
            <w:tcW w:w="4678" w:type="dxa"/>
          </w:tcPr>
          <w:p w14:paraId="60477998" w14:textId="14FE3971" w:rsidR="00A90ADA" w:rsidRPr="00851033" w:rsidRDefault="00A90ADA" w:rsidP="008150AD">
            <w:pPr>
              <w:rPr>
                <w:sz w:val="20"/>
                <w:szCs w:val="20"/>
              </w:rPr>
            </w:pPr>
            <w:r>
              <w:rPr>
                <w:sz w:val="20"/>
                <w:szCs w:val="20"/>
              </w:rPr>
              <w:t>##STAKEHOLDER_BENEFITS_08</w:t>
            </w:r>
            <w:r w:rsidR="000521E1">
              <w:rPr>
                <w:sz w:val="20"/>
                <w:szCs w:val="20"/>
              </w:rPr>
              <w:t>_IU04</w:t>
            </w:r>
          </w:p>
        </w:tc>
        <w:tc>
          <w:tcPr>
            <w:tcW w:w="3335" w:type="dxa"/>
          </w:tcPr>
          <w:p w14:paraId="3110AAD0" w14:textId="0CE8AFFF" w:rsidR="00A90ADA" w:rsidRPr="00851033" w:rsidRDefault="00A90ADA" w:rsidP="008150AD">
            <w:pPr>
              <w:rPr>
                <w:sz w:val="20"/>
                <w:szCs w:val="20"/>
              </w:rPr>
            </w:pPr>
            <w:r w:rsidRPr="00F7063F">
              <w:rPr>
                <w:sz w:val="20"/>
                <w:szCs w:val="20"/>
              </w:rPr>
              <w:t>##STAKEHOLDER_HARMS_0</w:t>
            </w:r>
            <w:r>
              <w:rPr>
                <w:sz w:val="20"/>
                <w:szCs w:val="20"/>
              </w:rPr>
              <w:t>8</w:t>
            </w:r>
            <w:r w:rsidR="000521E1">
              <w:rPr>
                <w:sz w:val="20"/>
                <w:szCs w:val="20"/>
              </w:rPr>
              <w:t>_IU04</w:t>
            </w:r>
          </w:p>
        </w:tc>
      </w:tr>
      <w:tr w:rsidR="00A90ADA" w:rsidRPr="00851033" w14:paraId="1BC249FA" w14:textId="77777777" w:rsidTr="008150AD">
        <w:tc>
          <w:tcPr>
            <w:tcW w:w="2057" w:type="dxa"/>
          </w:tcPr>
          <w:p w14:paraId="2D05055E" w14:textId="076D1C01" w:rsidR="00A90ADA" w:rsidRPr="00851033" w:rsidRDefault="00A90ADA" w:rsidP="008150AD">
            <w:pPr>
              <w:rPr>
                <w:sz w:val="20"/>
                <w:szCs w:val="20"/>
              </w:rPr>
            </w:pPr>
            <w:r>
              <w:rPr>
                <w:sz w:val="20"/>
                <w:szCs w:val="20"/>
              </w:rPr>
              <w:t>9</w:t>
            </w:r>
            <w:r w:rsidRPr="351EA7FD">
              <w:rPr>
                <w:sz w:val="20"/>
                <w:szCs w:val="20"/>
              </w:rPr>
              <w:t>.</w:t>
            </w:r>
            <w:r>
              <w:rPr>
                <w:sz w:val="20"/>
                <w:szCs w:val="20"/>
              </w:rPr>
              <w:t xml:space="preserve"> ##</w:t>
            </w:r>
            <w:proofErr w:type="gramStart"/>
            <w:r>
              <w:rPr>
                <w:sz w:val="20"/>
                <w:szCs w:val="20"/>
              </w:rPr>
              <w:t>STAKEHOLDER</w:t>
            </w:r>
            <w:proofErr w:type="gramEnd"/>
            <w:r>
              <w:rPr>
                <w:sz w:val="20"/>
                <w:szCs w:val="20"/>
              </w:rPr>
              <w:t>_09</w:t>
            </w:r>
            <w:r w:rsidR="000521E1">
              <w:rPr>
                <w:sz w:val="20"/>
                <w:szCs w:val="20"/>
              </w:rPr>
              <w:t>_IU04</w:t>
            </w:r>
          </w:p>
        </w:tc>
        <w:tc>
          <w:tcPr>
            <w:tcW w:w="4678" w:type="dxa"/>
          </w:tcPr>
          <w:p w14:paraId="34ABAA0F" w14:textId="1F140761" w:rsidR="00A90ADA" w:rsidRPr="00851033" w:rsidRDefault="00A90ADA" w:rsidP="008150AD">
            <w:pPr>
              <w:rPr>
                <w:sz w:val="20"/>
                <w:szCs w:val="20"/>
              </w:rPr>
            </w:pPr>
            <w:r>
              <w:rPr>
                <w:sz w:val="20"/>
                <w:szCs w:val="20"/>
              </w:rPr>
              <w:t>##STAKEHOLDER_BENEFITS_09</w:t>
            </w:r>
            <w:r w:rsidR="000521E1">
              <w:rPr>
                <w:sz w:val="20"/>
                <w:szCs w:val="20"/>
              </w:rPr>
              <w:t>_IU04</w:t>
            </w:r>
          </w:p>
        </w:tc>
        <w:tc>
          <w:tcPr>
            <w:tcW w:w="3335" w:type="dxa"/>
          </w:tcPr>
          <w:p w14:paraId="38A7E328" w14:textId="6CE14F36" w:rsidR="00A90ADA" w:rsidRPr="00851033" w:rsidRDefault="00A90ADA" w:rsidP="008150AD">
            <w:pPr>
              <w:spacing w:after="200" w:line="276" w:lineRule="auto"/>
              <w:rPr>
                <w:sz w:val="20"/>
                <w:szCs w:val="20"/>
              </w:rPr>
            </w:pPr>
            <w:r w:rsidRPr="00F7063F">
              <w:rPr>
                <w:sz w:val="20"/>
                <w:szCs w:val="20"/>
              </w:rPr>
              <w:t>##STAKEHOLDER_HARMS_0</w:t>
            </w:r>
            <w:r>
              <w:rPr>
                <w:sz w:val="20"/>
                <w:szCs w:val="20"/>
              </w:rPr>
              <w:t>9</w:t>
            </w:r>
            <w:r w:rsidR="000521E1">
              <w:rPr>
                <w:sz w:val="20"/>
                <w:szCs w:val="20"/>
              </w:rPr>
              <w:t>_IU04</w:t>
            </w:r>
          </w:p>
        </w:tc>
      </w:tr>
      <w:tr w:rsidR="00A90ADA" w:rsidRPr="00851033" w14:paraId="1E09C1B1" w14:textId="77777777" w:rsidTr="008150AD">
        <w:tc>
          <w:tcPr>
            <w:tcW w:w="2057" w:type="dxa"/>
          </w:tcPr>
          <w:p w14:paraId="079CCA80" w14:textId="57B07516" w:rsidR="00A90ADA" w:rsidRPr="00851033" w:rsidRDefault="00A90ADA" w:rsidP="008150AD">
            <w:pPr>
              <w:rPr>
                <w:sz w:val="20"/>
                <w:szCs w:val="20"/>
              </w:rPr>
            </w:pPr>
            <w:r>
              <w:rPr>
                <w:sz w:val="20"/>
                <w:szCs w:val="20"/>
              </w:rPr>
              <w:t>10. ##</w:t>
            </w:r>
            <w:proofErr w:type="gramStart"/>
            <w:r>
              <w:rPr>
                <w:sz w:val="20"/>
                <w:szCs w:val="20"/>
              </w:rPr>
              <w:t>STAKEHOLDER</w:t>
            </w:r>
            <w:proofErr w:type="gramEnd"/>
            <w:r>
              <w:rPr>
                <w:sz w:val="20"/>
                <w:szCs w:val="20"/>
              </w:rPr>
              <w:t>_10</w:t>
            </w:r>
            <w:r w:rsidR="000521E1">
              <w:rPr>
                <w:sz w:val="20"/>
                <w:szCs w:val="20"/>
              </w:rPr>
              <w:t>_IU04</w:t>
            </w:r>
          </w:p>
        </w:tc>
        <w:tc>
          <w:tcPr>
            <w:tcW w:w="4678" w:type="dxa"/>
          </w:tcPr>
          <w:p w14:paraId="25113957" w14:textId="446BBD66" w:rsidR="00A90ADA" w:rsidRPr="00851033" w:rsidRDefault="00A90ADA" w:rsidP="008150AD">
            <w:pPr>
              <w:rPr>
                <w:sz w:val="20"/>
                <w:szCs w:val="20"/>
              </w:rPr>
            </w:pPr>
            <w:r>
              <w:rPr>
                <w:sz w:val="20"/>
                <w:szCs w:val="20"/>
              </w:rPr>
              <w:t>##STAKEHOLDER_BENEFITS_10</w:t>
            </w:r>
            <w:r w:rsidR="000521E1">
              <w:rPr>
                <w:sz w:val="20"/>
                <w:szCs w:val="20"/>
              </w:rPr>
              <w:t>_IU04</w:t>
            </w:r>
          </w:p>
        </w:tc>
        <w:tc>
          <w:tcPr>
            <w:tcW w:w="3335" w:type="dxa"/>
          </w:tcPr>
          <w:p w14:paraId="20D171DC" w14:textId="67F87D56" w:rsidR="00A90ADA" w:rsidRPr="00851033" w:rsidRDefault="00A90ADA" w:rsidP="008150AD">
            <w:pPr>
              <w:rPr>
                <w:sz w:val="20"/>
                <w:szCs w:val="20"/>
              </w:rPr>
            </w:pPr>
            <w:r w:rsidRPr="00F7063F">
              <w:rPr>
                <w:sz w:val="20"/>
                <w:szCs w:val="20"/>
              </w:rPr>
              <w:t>##STAKEHOLDER_HARMS_</w:t>
            </w:r>
            <w:r>
              <w:rPr>
                <w:sz w:val="20"/>
                <w:szCs w:val="20"/>
              </w:rPr>
              <w:t>1</w:t>
            </w:r>
            <w:r w:rsidRPr="00F7063F">
              <w:rPr>
                <w:sz w:val="20"/>
                <w:szCs w:val="20"/>
              </w:rPr>
              <w:t>0</w:t>
            </w:r>
            <w:r w:rsidR="000521E1">
              <w:rPr>
                <w:sz w:val="20"/>
                <w:szCs w:val="20"/>
              </w:rPr>
              <w:t>_IU04</w:t>
            </w:r>
          </w:p>
        </w:tc>
      </w:tr>
    </w:tbl>
    <w:p w14:paraId="775862B0" w14:textId="77777777" w:rsidR="00A90ADA" w:rsidRPr="00C24521" w:rsidRDefault="00A90ADA" w:rsidP="00A90ADA">
      <w:pPr>
        <w:spacing w:after="0"/>
        <w:rPr>
          <w:highlight w:val="yellow"/>
        </w:rPr>
      </w:pPr>
    </w:p>
    <w:p w14:paraId="14CEED68" w14:textId="77777777" w:rsidR="00A90ADA" w:rsidRPr="00925FE7" w:rsidRDefault="00A90ADA" w:rsidP="00A90ADA">
      <w:pPr>
        <w:pStyle w:val="Titre3"/>
      </w:pPr>
      <w:r w:rsidRPr="00925FE7">
        <w:t>Stakeholders for Goal-driven requirements from the Responsible AI Standard</w:t>
      </w:r>
      <w:r>
        <w:t xml:space="preserve"> - B</w:t>
      </w:r>
    </w:p>
    <w:p w14:paraId="61765ECF"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1520159A" w14:textId="77777777" w:rsidR="00A90ADA" w:rsidRPr="00050618" w:rsidRDefault="00A90ADA" w:rsidP="00A90ADA">
      <w:pPr>
        <w:pStyle w:val="Titre4"/>
        <w:rPr>
          <w:lang w:val="en-GB"/>
        </w:rPr>
      </w:pPr>
      <w:r w:rsidRPr="00050618">
        <w:rPr>
          <w:lang w:val="en-GB"/>
        </w:rPr>
        <w:t>Goal A5: Human oversight and control</w:t>
      </w:r>
    </w:p>
    <w:p w14:paraId="0AE965BA"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10995E6A" w14:textId="77777777" w:rsidTr="008150AD">
        <w:tc>
          <w:tcPr>
            <w:tcW w:w="5305" w:type="dxa"/>
            <w:tcBorders>
              <w:right w:val="single" w:sz="4" w:space="0" w:color="FFFFFF" w:themeColor="background1"/>
            </w:tcBorders>
            <w:shd w:val="clear" w:color="auto" w:fill="002060"/>
          </w:tcPr>
          <w:p w14:paraId="36F04D90" w14:textId="77777777" w:rsidR="00A90ADA" w:rsidRPr="00050618" w:rsidRDefault="00A90ADA" w:rsidP="008150AD">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3BDC619B"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62A6F53B" w14:textId="77777777" w:rsidTr="008150AD">
        <w:trPr>
          <w:trHeight w:val="53"/>
        </w:trPr>
        <w:tc>
          <w:tcPr>
            <w:tcW w:w="5305" w:type="dxa"/>
          </w:tcPr>
          <w:p w14:paraId="66C7B995" w14:textId="24666287" w:rsidR="00A90ADA" w:rsidRPr="00050618" w:rsidRDefault="00A90ADA" w:rsidP="008150AD">
            <w:pPr>
              <w:rPr>
                <w:sz w:val="20"/>
                <w:szCs w:val="20"/>
              </w:rPr>
            </w:pPr>
            <w:r>
              <w:rPr>
                <w:sz w:val="20"/>
                <w:szCs w:val="20"/>
              </w:rPr>
              <w:t>##HUMAN_OVERSIGHT</w:t>
            </w:r>
            <w:r w:rsidR="000521E1">
              <w:rPr>
                <w:sz w:val="20"/>
                <w:szCs w:val="20"/>
              </w:rPr>
              <w:t>_IU04</w:t>
            </w:r>
          </w:p>
        </w:tc>
        <w:tc>
          <w:tcPr>
            <w:tcW w:w="4950" w:type="dxa"/>
          </w:tcPr>
          <w:p w14:paraId="1727885C" w14:textId="222997ED" w:rsidR="00A90ADA" w:rsidRPr="00050618" w:rsidRDefault="00A90ADA" w:rsidP="008150AD">
            <w:pPr>
              <w:rPr>
                <w:sz w:val="20"/>
                <w:szCs w:val="20"/>
              </w:rPr>
            </w:pPr>
            <w:r>
              <w:rPr>
                <w:sz w:val="20"/>
                <w:szCs w:val="20"/>
              </w:rPr>
              <w:t>##HUMAN_RESPONSIBILITIES</w:t>
            </w:r>
            <w:r w:rsidR="000521E1">
              <w:rPr>
                <w:sz w:val="20"/>
                <w:szCs w:val="20"/>
              </w:rPr>
              <w:t>_IU04</w:t>
            </w:r>
          </w:p>
        </w:tc>
      </w:tr>
    </w:tbl>
    <w:p w14:paraId="3A1AC109" w14:textId="77777777" w:rsidR="00A90ADA" w:rsidRPr="0080227B" w:rsidRDefault="00A90ADA" w:rsidP="00A90ADA">
      <w:pPr>
        <w:pStyle w:val="Titre4"/>
        <w:rPr>
          <w:lang w:val="en-GB"/>
        </w:rPr>
      </w:pPr>
      <w:r w:rsidRPr="0080227B">
        <w:rPr>
          <w:lang w:val="en-GB"/>
        </w:rPr>
        <w:t>Goal T3: Disclosure of AI interaction</w:t>
      </w:r>
    </w:p>
    <w:p w14:paraId="2F6C3FA0"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15651EEA" w14:textId="77777777" w:rsidTr="008150AD">
        <w:tc>
          <w:tcPr>
            <w:tcW w:w="10165" w:type="dxa"/>
            <w:shd w:val="clear" w:color="auto" w:fill="002060"/>
          </w:tcPr>
          <w:p w14:paraId="66D1B04B"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6B43E460" w14:textId="77777777" w:rsidTr="008150AD">
        <w:trPr>
          <w:trHeight w:val="620"/>
        </w:trPr>
        <w:tc>
          <w:tcPr>
            <w:tcW w:w="10165" w:type="dxa"/>
          </w:tcPr>
          <w:p w14:paraId="635FBF89" w14:textId="5672F64C" w:rsidR="00A90ADA" w:rsidRPr="00C24521" w:rsidRDefault="00A90ADA" w:rsidP="008150AD">
            <w:pPr>
              <w:rPr>
                <w:sz w:val="20"/>
                <w:szCs w:val="20"/>
              </w:rPr>
            </w:pPr>
            <w:r>
              <w:rPr>
                <w:sz w:val="20"/>
                <w:szCs w:val="20"/>
              </w:rPr>
              <w:t>##DISCLOSURE_AND_AI_INTERACTION</w:t>
            </w:r>
            <w:r w:rsidR="000521E1">
              <w:rPr>
                <w:sz w:val="20"/>
                <w:szCs w:val="20"/>
              </w:rPr>
              <w:t>_IU04</w:t>
            </w:r>
          </w:p>
        </w:tc>
      </w:tr>
    </w:tbl>
    <w:p w14:paraId="269D2F83" w14:textId="77777777" w:rsidR="00A90ADA" w:rsidRDefault="00A90ADA" w:rsidP="00A90ADA">
      <w:pPr>
        <w:pStyle w:val="Tableheading"/>
        <w:rPr>
          <w:b/>
          <w:i/>
          <w:color w:val="0038A8"/>
          <w:sz w:val="28"/>
          <w:szCs w:val="28"/>
          <w:u w:val="single"/>
        </w:rPr>
      </w:pPr>
    </w:p>
    <w:p w14:paraId="77347925" w14:textId="77777777" w:rsidR="00A90ADA" w:rsidRPr="00031BCE" w:rsidRDefault="00A90ADA" w:rsidP="00A90ADA">
      <w:pPr>
        <w:pStyle w:val="Titre3"/>
      </w:pPr>
      <w:r>
        <w:t>Technology readiness assessment - B</w:t>
      </w:r>
    </w:p>
    <w:p w14:paraId="3318885D"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6E68BF7D" w14:textId="77777777" w:rsidTr="008150AD">
        <w:tc>
          <w:tcPr>
            <w:tcW w:w="1435" w:type="dxa"/>
            <w:tcBorders>
              <w:right w:val="single" w:sz="4" w:space="0" w:color="FFFFFF" w:themeColor="background1"/>
            </w:tcBorders>
            <w:shd w:val="clear" w:color="auto" w:fill="002060"/>
          </w:tcPr>
          <w:p w14:paraId="4F341E71"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1D80B9E8"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799C7E14" w14:textId="77777777" w:rsidTr="00EA744A">
        <w:tc>
          <w:tcPr>
            <w:tcW w:w="1435" w:type="dxa"/>
            <w:vAlign w:val="center"/>
          </w:tcPr>
          <w:p w14:paraId="4386FFD1" w14:textId="6F163DFB"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01</w:t>
            </w:r>
            <w:r w:rsidR="000521E1">
              <w:rPr>
                <w:sz w:val="20"/>
                <w:szCs w:val="20"/>
              </w:rPr>
              <w:t>_IU04</w:t>
            </w:r>
          </w:p>
        </w:tc>
        <w:tc>
          <w:tcPr>
            <w:tcW w:w="8635" w:type="dxa"/>
          </w:tcPr>
          <w:p w14:paraId="2D10D3DD"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0B7A0DAE" w14:textId="77777777" w:rsidTr="00EA744A">
        <w:tc>
          <w:tcPr>
            <w:tcW w:w="1435" w:type="dxa"/>
            <w:vAlign w:val="center"/>
          </w:tcPr>
          <w:p w14:paraId="039DB955" w14:textId="23F5B09D"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02</w:t>
            </w:r>
            <w:r w:rsidR="000521E1">
              <w:rPr>
                <w:sz w:val="20"/>
                <w:szCs w:val="20"/>
              </w:rPr>
              <w:t>_IU04</w:t>
            </w:r>
          </w:p>
        </w:tc>
        <w:tc>
          <w:tcPr>
            <w:tcW w:w="8635" w:type="dxa"/>
          </w:tcPr>
          <w:p w14:paraId="54DBB34A"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78EA659F" w14:textId="77777777" w:rsidTr="00EA744A">
        <w:tc>
          <w:tcPr>
            <w:tcW w:w="1435" w:type="dxa"/>
            <w:vAlign w:val="center"/>
          </w:tcPr>
          <w:p w14:paraId="646B7FFC" w14:textId="49B0B340"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03</w:t>
            </w:r>
            <w:r w:rsidR="000521E1">
              <w:rPr>
                <w:sz w:val="20"/>
                <w:szCs w:val="20"/>
              </w:rPr>
              <w:t>_IU04</w:t>
            </w:r>
          </w:p>
        </w:tc>
        <w:tc>
          <w:tcPr>
            <w:tcW w:w="8635" w:type="dxa"/>
          </w:tcPr>
          <w:p w14:paraId="0B19D418"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61DF7691" w14:textId="77777777" w:rsidTr="00EA744A">
        <w:tc>
          <w:tcPr>
            <w:tcW w:w="1435" w:type="dxa"/>
            <w:vAlign w:val="center"/>
          </w:tcPr>
          <w:p w14:paraId="53497AD9" w14:textId="225CCD7D"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04</w:t>
            </w:r>
            <w:r w:rsidR="000521E1">
              <w:rPr>
                <w:sz w:val="20"/>
                <w:szCs w:val="20"/>
              </w:rPr>
              <w:t>_IU04</w:t>
            </w:r>
          </w:p>
        </w:tc>
        <w:tc>
          <w:tcPr>
            <w:tcW w:w="8635" w:type="dxa"/>
          </w:tcPr>
          <w:p w14:paraId="44FABADC"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5F06294D" w14:textId="77777777" w:rsidTr="008150AD">
        <w:tc>
          <w:tcPr>
            <w:tcW w:w="1435" w:type="dxa"/>
          </w:tcPr>
          <w:p w14:paraId="54D4810D" w14:textId="13F540AE" w:rsidR="00A90ADA" w:rsidRPr="00031BCE" w:rsidRDefault="00A90ADA" w:rsidP="0099261D">
            <w:pPr>
              <w:jc w:val="center"/>
              <w:rPr>
                <w:sz w:val="20"/>
                <w:szCs w:val="20"/>
              </w:rPr>
            </w:pPr>
            <w:r>
              <w:rPr>
                <w:sz w:val="20"/>
                <w:szCs w:val="20"/>
              </w:rPr>
              <w:lastRenderedPageBreak/>
              <w:t>##</w:t>
            </w:r>
            <w:r w:rsidR="00AA3CED">
              <w:rPr>
                <w:sz w:val="20"/>
                <w:szCs w:val="20"/>
              </w:rPr>
              <w:t>TECH_ASSESSMENT_</w:t>
            </w:r>
            <w:r>
              <w:rPr>
                <w:sz w:val="20"/>
                <w:szCs w:val="20"/>
              </w:rPr>
              <w:t>05</w:t>
            </w:r>
            <w:r w:rsidR="000521E1">
              <w:rPr>
                <w:sz w:val="20"/>
                <w:szCs w:val="20"/>
              </w:rPr>
              <w:t>_IU04</w:t>
            </w:r>
          </w:p>
        </w:tc>
        <w:tc>
          <w:tcPr>
            <w:tcW w:w="8635" w:type="dxa"/>
          </w:tcPr>
          <w:p w14:paraId="7767AA88"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0A6B5F98" w14:textId="77777777" w:rsidR="00A90ADA" w:rsidRPr="00031BCE" w:rsidRDefault="00A90ADA" w:rsidP="00A90ADA">
      <w:pPr>
        <w:pStyle w:val="Titre3"/>
      </w:pPr>
      <w:r w:rsidRPr="00031BCE">
        <w:t>Task complexity</w:t>
      </w:r>
      <w:r>
        <w:t xml:space="preserve"> - B</w:t>
      </w:r>
    </w:p>
    <w:p w14:paraId="543EFDEB"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2D3630B0" w14:textId="77777777" w:rsidTr="008150AD">
        <w:tc>
          <w:tcPr>
            <w:tcW w:w="1435" w:type="dxa"/>
            <w:tcBorders>
              <w:right w:val="single" w:sz="4" w:space="0" w:color="FFFFFF" w:themeColor="background1"/>
            </w:tcBorders>
            <w:shd w:val="clear" w:color="auto" w:fill="002060"/>
          </w:tcPr>
          <w:p w14:paraId="0FA006F4"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0937654F"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2AD2AF18" w14:textId="77777777" w:rsidTr="00EA744A">
        <w:tc>
          <w:tcPr>
            <w:tcW w:w="1435" w:type="dxa"/>
            <w:vAlign w:val="center"/>
          </w:tcPr>
          <w:p w14:paraId="12F69121" w14:textId="7607F1FC" w:rsidR="00A90ADA" w:rsidRPr="00031BCE" w:rsidRDefault="00A90ADA" w:rsidP="0099261D">
            <w:pPr>
              <w:jc w:val="center"/>
              <w:rPr>
                <w:sz w:val="20"/>
                <w:szCs w:val="20"/>
              </w:rPr>
            </w:pPr>
            <w:r>
              <w:rPr>
                <w:sz w:val="20"/>
                <w:szCs w:val="20"/>
              </w:rPr>
              <w:t>##TASK_</w:t>
            </w:r>
            <w:r w:rsidR="00960FF3">
              <w:rPr>
                <w:sz w:val="20"/>
                <w:szCs w:val="20"/>
              </w:rPr>
              <w:t>COMPLEXITY_01</w:t>
            </w:r>
            <w:r w:rsidR="000521E1">
              <w:rPr>
                <w:sz w:val="20"/>
                <w:szCs w:val="20"/>
              </w:rPr>
              <w:t>_IU04</w:t>
            </w:r>
          </w:p>
        </w:tc>
        <w:tc>
          <w:tcPr>
            <w:tcW w:w="8635" w:type="dxa"/>
          </w:tcPr>
          <w:p w14:paraId="182A5384"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A90ADA" w:rsidRPr="00031BCE" w14:paraId="713B4A2A" w14:textId="77777777" w:rsidTr="00EA744A">
        <w:tc>
          <w:tcPr>
            <w:tcW w:w="1435" w:type="dxa"/>
            <w:vAlign w:val="center"/>
          </w:tcPr>
          <w:p w14:paraId="6F93F1C6" w14:textId="163BA685" w:rsidR="00A90ADA" w:rsidRPr="00031BCE" w:rsidRDefault="00A90ADA" w:rsidP="0099261D">
            <w:pPr>
              <w:jc w:val="center"/>
              <w:rPr>
                <w:sz w:val="20"/>
                <w:szCs w:val="20"/>
              </w:rPr>
            </w:pPr>
            <w:r>
              <w:rPr>
                <w:sz w:val="20"/>
                <w:szCs w:val="20"/>
              </w:rPr>
              <w:t>##TASK_</w:t>
            </w:r>
            <w:r w:rsidR="00960FF3">
              <w:rPr>
                <w:sz w:val="20"/>
                <w:szCs w:val="20"/>
              </w:rPr>
              <w:t>COMPLEXITY_02</w:t>
            </w:r>
            <w:r w:rsidR="000521E1">
              <w:rPr>
                <w:sz w:val="20"/>
                <w:szCs w:val="20"/>
              </w:rPr>
              <w:t>_IU04</w:t>
            </w:r>
          </w:p>
        </w:tc>
        <w:tc>
          <w:tcPr>
            <w:tcW w:w="8635" w:type="dxa"/>
          </w:tcPr>
          <w:p w14:paraId="19AF32C4"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50D57F3D" w14:textId="77777777" w:rsidTr="00EA744A">
        <w:tc>
          <w:tcPr>
            <w:tcW w:w="1435" w:type="dxa"/>
            <w:vAlign w:val="center"/>
          </w:tcPr>
          <w:p w14:paraId="0A99199C" w14:textId="04CBD260" w:rsidR="00A90ADA" w:rsidRPr="00031BCE" w:rsidRDefault="00A90ADA" w:rsidP="0099261D">
            <w:pPr>
              <w:jc w:val="center"/>
              <w:rPr>
                <w:sz w:val="20"/>
                <w:szCs w:val="20"/>
              </w:rPr>
            </w:pPr>
            <w:r>
              <w:rPr>
                <w:sz w:val="20"/>
                <w:szCs w:val="20"/>
              </w:rPr>
              <w:t>##TASK_</w:t>
            </w:r>
            <w:r w:rsidR="00960FF3">
              <w:rPr>
                <w:sz w:val="20"/>
                <w:szCs w:val="20"/>
              </w:rPr>
              <w:t>COMPLEXITY_03</w:t>
            </w:r>
            <w:r w:rsidR="000521E1">
              <w:rPr>
                <w:sz w:val="20"/>
                <w:szCs w:val="20"/>
              </w:rPr>
              <w:t>_IU04</w:t>
            </w:r>
          </w:p>
        </w:tc>
        <w:tc>
          <w:tcPr>
            <w:tcW w:w="8635" w:type="dxa"/>
          </w:tcPr>
          <w:p w14:paraId="2E781BF6"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297F1CF4" w14:textId="77777777" w:rsidR="00A90ADA" w:rsidRPr="00031BCE" w:rsidRDefault="00A90ADA" w:rsidP="00A90ADA">
      <w:pPr>
        <w:pStyle w:val="Titre3"/>
      </w:pPr>
      <w:r w:rsidRPr="00031BCE">
        <w:t>Role of humans</w:t>
      </w:r>
      <w:r>
        <w:t xml:space="preserve"> - B</w:t>
      </w:r>
    </w:p>
    <w:p w14:paraId="0C8695A9"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6177D1C5" w14:textId="77777777" w:rsidTr="008150AD">
        <w:tc>
          <w:tcPr>
            <w:tcW w:w="1435" w:type="dxa"/>
            <w:tcBorders>
              <w:right w:val="single" w:sz="4" w:space="0" w:color="FFFFFF" w:themeColor="background1"/>
            </w:tcBorders>
            <w:shd w:val="clear" w:color="auto" w:fill="002060"/>
          </w:tcPr>
          <w:p w14:paraId="22281FC8"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7857F5A6"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1584D274" w14:textId="77777777" w:rsidTr="00EA744A">
        <w:tc>
          <w:tcPr>
            <w:tcW w:w="1435" w:type="dxa"/>
            <w:vAlign w:val="center"/>
          </w:tcPr>
          <w:p w14:paraId="4CB76522" w14:textId="18A18F9F" w:rsidR="00A90ADA" w:rsidRPr="00031BCE" w:rsidRDefault="00A90ADA" w:rsidP="0099261D">
            <w:pPr>
              <w:jc w:val="center"/>
              <w:rPr>
                <w:sz w:val="20"/>
                <w:szCs w:val="20"/>
              </w:rPr>
            </w:pPr>
            <w:r>
              <w:rPr>
                <w:sz w:val="20"/>
                <w:szCs w:val="20"/>
              </w:rPr>
              <w:t>##ROLE_OF_HUMAN_01</w:t>
            </w:r>
            <w:r w:rsidR="000521E1">
              <w:rPr>
                <w:sz w:val="20"/>
                <w:szCs w:val="20"/>
              </w:rPr>
              <w:t>_IU04</w:t>
            </w:r>
          </w:p>
        </w:tc>
        <w:tc>
          <w:tcPr>
            <w:tcW w:w="8635" w:type="dxa"/>
          </w:tcPr>
          <w:p w14:paraId="32AF98C7"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29AC506A" w14:textId="77777777" w:rsidTr="00EA744A">
        <w:tc>
          <w:tcPr>
            <w:tcW w:w="1435" w:type="dxa"/>
            <w:vAlign w:val="center"/>
          </w:tcPr>
          <w:p w14:paraId="238A5C8C" w14:textId="34638A38" w:rsidR="00A90ADA" w:rsidRPr="00031BCE" w:rsidRDefault="00A90ADA" w:rsidP="0099261D">
            <w:pPr>
              <w:jc w:val="center"/>
              <w:rPr>
                <w:sz w:val="20"/>
                <w:szCs w:val="20"/>
              </w:rPr>
            </w:pPr>
            <w:r>
              <w:rPr>
                <w:sz w:val="20"/>
                <w:szCs w:val="20"/>
              </w:rPr>
              <w:t>##ROLE_OF_HUMAN_02</w:t>
            </w:r>
            <w:r w:rsidR="000521E1">
              <w:rPr>
                <w:sz w:val="20"/>
                <w:szCs w:val="20"/>
              </w:rPr>
              <w:t>_IU04</w:t>
            </w:r>
          </w:p>
        </w:tc>
        <w:tc>
          <w:tcPr>
            <w:tcW w:w="8635" w:type="dxa"/>
          </w:tcPr>
          <w:p w14:paraId="0E0D2760"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65B1CB1D" w14:textId="77777777" w:rsidTr="00EA744A">
        <w:tc>
          <w:tcPr>
            <w:tcW w:w="1435" w:type="dxa"/>
            <w:vAlign w:val="center"/>
          </w:tcPr>
          <w:p w14:paraId="5295B15F" w14:textId="2A85053A" w:rsidR="00A90ADA" w:rsidRPr="00031BCE" w:rsidRDefault="00A90ADA" w:rsidP="0099261D">
            <w:pPr>
              <w:jc w:val="center"/>
              <w:rPr>
                <w:sz w:val="20"/>
                <w:szCs w:val="20"/>
              </w:rPr>
            </w:pPr>
            <w:r>
              <w:rPr>
                <w:sz w:val="20"/>
                <w:szCs w:val="20"/>
              </w:rPr>
              <w:t>##ROLE_OF_HUMAN_03</w:t>
            </w:r>
            <w:r w:rsidR="000521E1">
              <w:rPr>
                <w:sz w:val="20"/>
                <w:szCs w:val="20"/>
              </w:rPr>
              <w:t>_IU04</w:t>
            </w:r>
          </w:p>
        </w:tc>
        <w:tc>
          <w:tcPr>
            <w:tcW w:w="8635" w:type="dxa"/>
          </w:tcPr>
          <w:p w14:paraId="53C2728F"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01CB6929" w14:textId="77777777" w:rsidTr="00EA744A">
        <w:tc>
          <w:tcPr>
            <w:tcW w:w="1435" w:type="dxa"/>
            <w:vAlign w:val="center"/>
          </w:tcPr>
          <w:p w14:paraId="70C9F857" w14:textId="7464C50D" w:rsidR="00A90ADA" w:rsidRPr="00031BCE" w:rsidRDefault="00A90ADA" w:rsidP="0099261D">
            <w:pPr>
              <w:jc w:val="center"/>
              <w:rPr>
                <w:sz w:val="20"/>
                <w:szCs w:val="20"/>
              </w:rPr>
            </w:pPr>
            <w:r>
              <w:rPr>
                <w:sz w:val="20"/>
                <w:szCs w:val="20"/>
              </w:rPr>
              <w:t>##ROLE_OF_HUMAN_04</w:t>
            </w:r>
            <w:r w:rsidR="000521E1">
              <w:rPr>
                <w:sz w:val="20"/>
                <w:szCs w:val="20"/>
              </w:rPr>
              <w:t>_IU04</w:t>
            </w:r>
          </w:p>
        </w:tc>
        <w:tc>
          <w:tcPr>
            <w:tcW w:w="8635" w:type="dxa"/>
          </w:tcPr>
          <w:p w14:paraId="0F491586"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5545A062" w14:textId="77777777" w:rsidTr="00EA744A">
        <w:tc>
          <w:tcPr>
            <w:tcW w:w="1435" w:type="dxa"/>
            <w:vAlign w:val="center"/>
          </w:tcPr>
          <w:p w14:paraId="738DF533" w14:textId="6773B6F3" w:rsidR="00A90ADA" w:rsidRPr="00031BCE" w:rsidRDefault="00A90ADA" w:rsidP="0099261D">
            <w:pPr>
              <w:jc w:val="center"/>
              <w:rPr>
                <w:sz w:val="20"/>
                <w:szCs w:val="20"/>
              </w:rPr>
            </w:pPr>
            <w:r>
              <w:rPr>
                <w:sz w:val="20"/>
                <w:szCs w:val="20"/>
              </w:rPr>
              <w:t>##ROLE_OF_HUMAN_05</w:t>
            </w:r>
            <w:r w:rsidR="000521E1">
              <w:rPr>
                <w:sz w:val="20"/>
                <w:szCs w:val="20"/>
              </w:rPr>
              <w:t>_IU04</w:t>
            </w:r>
          </w:p>
        </w:tc>
        <w:tc>
          <w:tcPr>
            <w:tcW w:w="8635" w:type="dxa"/>
          </w:tcPr>
          <w:p w14:paraId="2804A549"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6B26B8A6" w14:textId="77777777" w:rsidR="00A90ADA" w:rsidRPr="00031BCE" w:rsidRDefault="00A90ADA" w:rsidP="00A90ADA">
      <w:pPr>
        <w:pStyle w:val="Titre3"/>
      </w:pPr>
      <w:r w:rsidRPr="00031BCE">
        <w:lastRenderedPageBreak/>
        <w:t>Deployment environment complexity</w:t>
      </w:r>
      <w:r>
        <w:t xml:space="preserve"> - B</w:t>
      </w:r>
    </w:p>
    <w:p w14:paraId="4786AB78"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57824CBF" w14:textId="77777777" w:rsidTr="008150AD">
        <w:tc>
          <w:tcPr>
            <w:tcW w:w="1345" w:type="dxa"/>
            <w:tcBorders>
              <w:right w:val="single" w:sz="4" w:space="0" w:color="FFFFFF" w:themeColor="background1"/>
            </w:tcBorders>
            <w:shd w:val="clear" w:color="auto" w:fill="002060"/>
          </w:tcPr>
          <w:p w14:paraId="146CFB7B"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33F84BD7"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31BA54F9" w14:textId="77777777" w:rsidTr="00EA744A">
        <w:tc>
          <w:tcPr>
            <w:tcW w:w="1345" w:type="dxa"/>
            <w:vAlign w:val="center"/>
          </w:tcPr>
          <w:p w14:paraId="3CC72CD4" w14:textId="3ECAF91D" w:rsidR="00A90ADA" w:rsidRPr="00031BCE" w:rsidRDefault="00A90ADA" w:rsidP="0099261D">
            <w:pPr>
              <w:jc w:val="center"/>
              <w:rPr>
                <w:sz w:val="20"/>
                <w:szCs w:val="20"/>
              </w:rPr>
            </w:pPr>
            <w:r>
              <w:rPr>
                <w:sz w:val="20"/>
                <w:szCs w:val="20"/>
              </w:rPr>
              <w:t>##DEPLOYMENT_COMPLEXITY_01</w:t>
            </w:r>
            <w:r w:rsidR="000521E1">
              <w:rPr>
                <w:sz w:val="20"/>
                <w:szCs w:val="20"/>
              </w:rPr>
              <w:t>_IU04</w:t>
            </w:r>
          </w:p>
        </w:tc>
        <w:tc>
          <w:tcPr>
            <w:tcW w:w="8725" w:type="dxa"/>
          </w:tcPr>
          <w:p w14:paraId="400F9B01"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1281873B" w14:textId="77777777" w:rsidTr="00EA744A">
        <w:tc>
          <w:tcPr>
            <w:tcW w:w="1345" w:type="dxa"/>
            <w:vAlign w:val="center"/>
          </w:tcPr>
          <w:p w14:paraId="545AA59A" w14:textId="6904E18F" w:rsidR="00A90ADA" w:rsidRPr="00031BCE" w:rsidRDefault="00A90ADA" w:rsidP="0099261D">
            <w:pPr>
              <w:jc w:val="center"/>
              <w:rPr>
                <w:sz w:val="20"/>
                <w:szCs w:val="20"/>
              </w:rPr>
            </w:pPr>
            <w:r>
              <w:rPr>
                <w:sz w:val="20"/>
                <w:szCs w:val="20"/>
              </w:rPr>
              <w:t>##DEPLOYMENT_COMPLEXITY_02</w:t>
            </w:r>
            <w:r w:rsidR="000521E1">
              <w:rPr>
                <w:sz w:val="20"/>
                <w:szCs w:val="20"/>
              </w:rPr>
              <w:t>_IU04</w:t>
            </w:r>
          </w:p>
        </w:tc>
        <w:tc>
          <w:tcPr>
            <w:tcW w:w="8725" w:type="dxa"/>
          </w:tcPr>
          <w:p w14:paraId="348FFA49"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02A0D039" w14:textId="77777777" w:rsidTr="00EA744A">
        <w:tc>
          <w:tcPr>
            <w:tcW w:w="1345" w:type="dxa"/>
            <w:vAlign w:val="center"/>
          </w:tcPr>
          <w:p w14:paraId="0E2DAB91" w14:textId="7C7C1B25" w:rsidR="00A90ADA" w:rsidRPr="00031BCE" w:rsidRDefault="00A90ADA" w:rsidP="0099261D">
            <w:pPr>
              <w:jc w:val="center"/>
              <w:rPr>
                <w:sz w:val="20"/>
                <w:szCs w:val="20"/>
              </w:rPr>
            </w:pPr>
            <w:r>
              <w:rPr>
                <w:sz w:val="20"/>
                <w:szCs w:val="20"/>
              </w:rPr>
              <w:t>##DEPLOYMENT_COMPLEXITY_03</w:t>
            </w:r>
            <w:r w:rsidR="000521E1">
              <w:rPr>
                <w:sz w:val="20"/>
                <w:szCs w:val="20"/>
              </w:rPr>
              <w:t>_IU04</w:t>
            </w:r>
          </w:p>
        </w:tc>
        <w:tc>
          <w:tcPr>
            <w:tcW w:w="8725" w:type="dxa"/>
          </w:tcPr>
          <w:p w14:paraId="091B97F2"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5F2F7E2A" w14:textId="77777777" w:rsidR="00A90ADA" w:rsidRDefault="00A90ADA" w:rsidP="001E349D">
      <w:pPr>
        <w:pStyle w:val="Tableheading"/>
        <w:rPr>
          <w:b/>
          <w:i/>
          <w:color w:val="0038A8"/>
          <w:sz w:val="28"/>
          <w:szCs w:val="28"/>
          <w:u w:val="single"/>
          <w:lang w:val="en-US"/>
        </w:rPr>
      </w:pPr>
    </w:p>
    <w:p w14:paraId="27EAD115" w14:textId="64D2BAD3" w:rsidR="00A90ADA" w:rsidRPr="003A0C14" w:rsidRDefault="00A90ADA" w:rsidP="00A90ADA">
      <w:pPr>
        <w:pStyle w:val="Titre2"/>
      </w:pPr>
      <w:r w:rsidRPr="003A0C14">
        <w:t xml:space="preserve">Intended </w:t>
      </w:r>
      <w:r>
        <w:t>u</w:t>
      </w:r>
      <w:r w:rsidRPr="003A0C14">
        <w:t>se #</w:t>
      </w:r>
      <w:r w:rsidR="000521E1">
        <w:t>5</w:t>
      </w:r>
      <w:r w:rsidRPr="003A0C14">
        <w:t xml:space="preserve">: </w:t>
      </w:r>
      <w:r>
        <w:t>##</w:t>
      </w:r>
      <w:r w:rsidR="00A25600">
        <w:t>INTENDED</w:t>
      </w:r>
      <w:r>
        <w:t>_USE_NAME_0</w:t>
      </w:r>
      <w:r w:rsidR="000521E1">
        <w:t>5</w:t>
      </w:r>
    </w:p>
    <w:p w14:paraId="7663E44C" w14:textId="77777777" w:rsidR="00A90ADA" w:rsidRPr="00D96764" w:rsidRDefault="00A90ADA" w:rsidP="00A90ADA">
      <w:pPr>
        <w:pStyle w:val="Titre3"/>
      </w:pPr>
      <w:r w:rsidRPr="00D96764">
        <w:t>Assessment of fitness for purpose</w:t>
      </w:r>
      <w:r>
        <w:t xml:space="preserve"> - A</w:t>
      </w:r>
    </w:p>
    <w:p w14:paraId="713A375C"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564B53C9" w14:textId="77777777" w:rsidTr="008150AD">
        <w:tc>
          <w:tcPr>
            <w:tcW w:w="10070" w:type="dxa"/>
            <w:shd w:val="clear" w:color="auto" w:fill="002060"/>
          </w:tcPr>
          <w:p w14:paraId="616AB915"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291E3D64" w14:textId="77777777" w:rsidTr="008150AD">
        <w:trPr>
          <w:trHeight w:val="926"/>
        </w:trPr>
        <w:tc>
          <w:tcPr>
            <w:tcW w:w="10070" w:type="dxa"/>
          </w:tcPr>
          <w:p w14:paraId="22DA3B36" w14:textId="7CFC46DC" w:rsidR="00A90ADA" w:rsidRPr="00195CD2" w:rsidRDefault="00A90ADA" w:rsidP="008150AD">
            <w:pPr>
              <w:rPr>
                <w:sz w:val="20"/>
                <w:szCs w:val="20"/>
              </w:rPr>
            </w:pPr>
            <w:r>
              <w:rPr>
                <w:sz w:val="20"/>
                <w:szCs w:val="20"/>
              </w:rPr>
              <w:t>##ASSESSMENT_OF_FITNESS_FOR_PURPOSE</w:t>
            </w:r>
            <w:r w:rsidR="000521E1">
              <w:rPr>
                <w:sz w:val="20"/>
                <w:szCs w:val="20"/>
              </w:rPr>
              <w:t>_IU05</w:t>
            </w:r>
          </w:p>
        </w:tc>
      </w:tr>
    </w:tbl>
    <w:p w14:paraId="0825F6B4" w14:textId="77777777" w:rsidR="00A90ADA" w:rsidRPr="00851033" w:rsidRDefault="00A90ADA" w:rsidP="00A90ADA">
      <w:pPr>
        <w:pStyle w:val="Titre3"/>
      </w:pPr>
      <w:r w:rsidRPr="00851033">
        <w:t>Stakeholders, potential benefits, and potential harms</w:t>
      </w:r>
      <w:r>
        <w:t xml:space="preserve"> - A</w:t>
      </w:r>
    </w:p>
    <w:p w14:paraId="337614E8"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22"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35033B63" w14:textId="77777777" w:rsidTr="008150AD">
        <w:tc>
          <w:tcPr>
            <w:tcW w:w="2057" w:type="dxa"/>
            <w:shd w:val="clear" w:color="auto" w:fill="002060"/>
          </w:tcPr>
          <w:p w14:paraId="540CE6FD"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0E066888"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26E4DD1C"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4E4132F3" w14:textId="77777777" w:rsidTr="008150AD">
        <w:tc>
          <w:tcPr>
            <w:tcW w:w="2057" w:type="dxa"/>
          </w:tcPr>
          <w:p w14:paraId="580A11FD" w14:textId="66F166FE" w:rsidR="00A90ADA" w:rsidRPr="00851033" w:rsidRDefault="00A90ADA" w:rsidP="008150AD">
            <w:pPr>
              <w:rPr>
                <w:sz w:val="20"/>
                <w:szCs w:val="20"/>
              </w:rPr>
            </w:pPr>
            <w:r w:rsidRPr="351EA7FD">
              <w:rPr>
                <w:sz w:val="20"/>
                <w:szCs w:val="20"/>
              </w:rPr>
              <w:t>1.</w:t>
            </w:r>
            <w:r>
              <w:rPr>
                <w:sz w:val="20"/>
                <w:szCs w:val="20"/>
              </w:rPr>
              <w:t xml:space="preserve"> ##STAKEHOLDER_01</w:t>
            </w:r>
            <w:r w:rsidR="000521E1">
              <w:rPr>
                <w:sz w:val="20"/>
                <w:szCs w:val="20"/>
              </w:rPr>
              <w:t>_IU05</w:t>
            </w:r>
          </w:p>
        </w:tc>
        <w:tc>
          <w:tcPr>
            <w:tcW w:w="4678" w:type="dxa"/>
          </w:tcPr>
          <w:p w14:paraId="15610CA0" w14:textId="327C32B0" w:rsidR="00A90ADA" w:rsidRPr="00851033" w:rsidRDefault="00A90ADA" w:rsidP="008150AD">
            <w:pPr>
              <w:rPr>
                <w:sz w:val="20"/>
                <w:szCs w:val="20"/>
              </w:rPr>
            </w:pPr>
            <w:r>
              <w:rPr>
                <w:sz w:val="20"/>
                <w:szCs w:val="20"/>
              </w:rPr>
              <w:t>##STAKEHOLDER_BENEFITS_01</w:t>
            </w:r>
            <w:r w:rsidR="000521E1">
              <w:rPr>
                <w:sz w:val="20"/>
                <w:szCs w:val="20"/>
              </w:rPr>
              <w:t>_IU05</w:t>
            </w:r>
          </w:p>
        </w:tc>
        <w:tc>
          <w:tcPr>
            <w:tcW w:w="3335" w:type="dxa"/>
          </w:tcPr>
          <w:p w14:paraId="472E1750" w14:textId="6DDD547F" w:rsidR="00A90ADA" w:rsidRPr="00851033" w:rsidRDefault="00A90ADA" w:rsidP="008150AD">
            <w:pPr>
              <w:rPr>
                <w:sz w:val="20"/>
                <w:szCs w:val="20"/>
              </w:rPr>
            </w:pPr>
            <w:r>
              <w:rPr>
                <w:sz w:val="20"/>
                <w:szCs w:val="20"/>
              </w:rPr>
              <w:t>##STAKEHOLDER_HARMS_01</w:t>
            </w:r>
            <w:r w:rsidR="000521E1">
              <w:rPr>
                <w:sz w:val="20"/>
                <w:szCs w:val="20"/>
              </w:rPr>
              <w:t>_IU05</w:t>
            </w:r>
          </w:p>
        </w:tc>
      </w:tr>
      <w:tr w:rsidR="00A90ADA" w:rsidRPr="00851033" w14:paraId="73CDC473" w14:textId="77777777" w:rsidTr="008150AD">
        <w:tc>
          <w:tcPr>
            <w:tcW w:w="2057" w:type="dxa"/>
          </w:tcPr>
          <w:p w14:paraId="364C7AC8" w14:textId="0A8450B4" w:rsidR="00A90ADA" w:rsidRPr="00851033" w:rsidRDefault="00A90ADA" w:rsidP="008150AD">
            <w:pPr>
              <w:rPr>
                <w:sz w:val="20"/>
                <w:szCs w:val="20"/>
              </w:rPr>
            </w:pPr>
            <w:r w:rsidRPr="351EA7FD">
              <w:rPr>
                <w:sz w:val="20"/>
                <w:szCs w:val="20"/>
              </w:rPr>
              <w:t xml:space="preserve">2. </w:t>
            </w:r>
            <w:r>
              <w:rPr>
                <w:sz w:val="20"/>
                <w:szCs w:val="20"/>
              </w:rPr>
              <w:t>##</w:t>
            </w:r>
            <w:proofErr w:type="gramStart"/>
            <w:r>
              <w:rPr>
                <w:sz w:val="20"/>
                <w:szCs w:val="20"/>
              </w:rPr>
              <w:t>STAKEHOLDER</w:t>
            </w:r>
            <w:proofErr w:type="gramEnd"/>
            <w:r>
              <w:rPr>
                <w:sz w:val="20"/>
                <w:szCs w:val="20"/>
              </w:rPr>
              <w:t>_02</w:t>
            </w:r>
            <w:r w:rsidR="000521E1">
              <w:rPr>
                <w:sz w:val="20"/>
                <w:szCs w:val="20"/>
              </w:rPr>
              <w:t>_IU05</w:t>
            </w:r>
          </w:p>
        </w:tc>
        <w:tc>
          <w:tcPr>
            <w:tcW w:w="4678" w:type="dxa"/>
          </w:tcPr>
          <w:p w14:paraId="2F0F10B7" w14:textId="7E5CF372" w:rsidR="00A90ADA" w:rsidRPr="00851033" w:rsidRDefault="00A90ADA" w:rsidP="008150AD">
            <w:pPr>
              <w:rPr>
                <w:sz w:val="20"/>
                <w:szCs w:val="20"/>
              </w:rPr>
            </w:pPr>
            <w:r>
              <w:rPr>
                <w:sz w:val="20"/>
                <w:szCs w:val="20"/>
              </w:rPr>
              <w:t>##STAKEHOLDER_BENEFITS_02</w:t>
            </w:r>
            <w:r w:rsidR="000521E1">
              <w:rPr>
                <w:sz w:val="20"/>
                <w:szCs w:val="20"/>
              </w:rPr>
              <w:t>_IU05</w:t>
            </w:r>
          </w:p>
        </w:tc>
        <w:tc>
          <w:tcPr>
            <w:tcW w:w="3335" w:type="dxa"/>
          </w:tcPr>
          <w:p w14:paraId="70010FF3" w14:textId="0D786342" w:rsidR="00A90ADA" w:rsidRPr="00851033" w:rsidRDefault="00A90ADA" w:rsidP="008150AD">
            <w:pPr>
              <w:rPr>
                <w:sz w:val="20"/>
                <w:szCs w:val="20"/>
              </w:rPr>
            </w:pPr>
            <w:r w:rsidRPr="00F7063F">
              <w:rPr>
                <w:sz w:val="20"/>
                <w:szCs w:val="20"/>
              </w:rPr>
              <w:t>##STAKEHOLDER_HARMS_0</w:t>
            </w:r>
            <w:r>
              <w:rPr>
                <w:sz w:val="20"/>
                <w:szCs w:val="20"/>
              </w:rPr>
              <w:t>2</w:t>
            </w:r>
            <w:r w:rsidR="000521E1">
              <w:rPr>
                <w:sz w:val="20"/>
                <w:szCs w:val="20"/>
              </w:rPr>
              <w:t>_IU05</w:t>
            </w:r>
          </w:p>
        </w:tc>
      </w:tr>
      <w:tr w:rsidR="00A90ADA" w:rsidRPr="00851033" w14:paraId="401C59F7" w14:textId="77777777" w:rsidTr="008150AD">
        <w:tc>
          <w:tcPr>
            <w:tcW w:w="2057" w:type="dxa"/>
          </w:tcPr>
          <w:p w14:paraId="37F674A0" w14:textId="1EC9E4C5" w:rsidR="00A90ADA" w:rsidRPr="00851033" w:rsidRDefault="00A90ADA" w:rsidP="008150AD">
            <w:pPr>
              <w:rPr>
                <w:sz w:val="20"/>
                <w:szCs w:val="20"/>
              </w:rPr>
            </w:pPr>
            <w:r w:rsidRPr="351EA7FD">
              <w:rPr>
                <w:sz w:val="20"/>
                <w:szCs w:val="20"/>
              </w:rPr>
              <w:t>3.</w:t>
            </w:r>
            <w:r>
              <w:rPr>
                <w:sz w:val="20"/>
                <w:szCs w:val="20"/>
              </w:rPr>
              <w:t xml:space="preserve"> ##</w:t>
            </w:r>
            <w:proofErr w:type="gramStart"/>
            <w:r>
              <w:rPr>
                <w:sz w:val="20"/>
                <w:szCs w:val="20"/>
              </w:rPr>
              <w:t>STAKEHOLDER</w:t>
            </w:r>
            <w:proofErr w:type="gramEnd"/>
            <w:r>
              <w:rPr>
                <w:sz w:val="20"/>
                <w:szCs w:val="20"/>
              </w:rPr>
              <w:t>_03</w:t>
            </w:r>
            <w:r w:rsidR="000521E1">
              <w:rPr>
                <w:sz w:val="20"/>
                <w:szCs w:val="20"/>
              </w:rPr>
              <w:t>_IU05</w:t>
            </w:r>
          </w:p>
        </w:tc>
        <w:tc>
          <w:tcPr>
            <w:tcW w:w="4678" w:type="dxa"/>
          </w:tcPr>
          <w:p w14:paraId="04E4F9EB" w14:textId="184ADBC7" w:rsidR="00A90ADA" w:rsidRPr="00851033" w:rsidRDefault="00A90ADA" w:rsidP="008150AD">
            <w:pPr>
              <w:rPr>
                <w:sz w:val="20"/>
                <w:szCs w:val="20"/>
              </w:rPr>
            </w:pPr>
            <w:r>
              <w:rPr>
                <w:sz w:val="20"/>
                <w:szCs w:val="20"/>
              </w:rPr>
              <w:t>##STAKEHOLDER_BENEFITS_03</w:t>
            </w:r>
            <w:r w:rsidR="000521E1">
              <w:rPr>
                <w:sz w:val="20"/>
                <w:szCs w:val="20"/>
              </w:rPr>
              <w:t>_IU05</w:t>
            </w:r>
          </w:p>
        </w:tc>
        <w:tc>
          <w:tcPr>
            <w:tcW w:w="3335" w:type="dxa"/>
          </w:tcPr>
          <w:p w14:paraId="5F544D0A" w14:textId="051D37C0" w:rsidR="00A90ADA" w:rsidRPr="00851033" w:rsidRDefault="00A90ADA" w:rsidP="008150AD">
            <w:pPr>
              <w:rPr>
                <w:sz w:val="20"/>
                <w:szCs w:val="20"/>
              </w:rPr>
            </w:pPr>
            <w:r w:rsidRPr="00F7063F">
              <w:rPr>
                <w:sz w:val="20"/>
                <w:szCs w:val="20"/>
              </w:rPr>
              <w:t>##STAKEHOLDER_HARMS_0</w:t>
            </w:r>
            <w:r>
              <w:rPr>
                <w:sz w:val="20"/>
                <w:szCs w:val="20"/>
              </w:rPr>
              <w:t>3</w:t>
            </w:r>
            <w:r w:rsidR="000521E1">
              <w:rPr>
                <w:sz w:val="20"/>
                <w:szCs w:val="20"/>
              </w:rPr>
              <w:t>_IU05</w:t>
            </w:r>
          </w:p>
        </w:tc>
      </w:tr>
      <w:tr w:rsidR="00A90ADA" w:rsidRPr="00851033" w14:paraId="57167362" w14:textId="77777777" w:rsidTr="008150AD">
        <w:tc>
          <w:tcPr>
            <w:tcW w:w="2057" w:type="dxa"/>
          </w:tcPr>
          <w:p w14:paraId="1AB430B3" w14:textId="402900EC" w:rsidR="00A90ADA" w:rsidRPr="00851033" w:rsidRDefault="00A90ADA" w:rsidP="008150AD">
            <w:pPr>
              <w:rPr>
                <w:sz w:val="20"/>
                <w:szCs w:val="20"/>
              </w:rPr>
            </w:pPr>
            <w:r w:rsidRPr="351EA7FD">
              <w:rPr>
                <w:sz w:val="20"/>
                <w:szCs w:val="20"/>
              </w:rPr>
              <w:lastRenderedPageBreak/>
              <w:t xml:space="preserve">4. </w:t>
            </w:r>
            <w:r>
              <w:rPr>
                <w:sz w:val="20"/>
                <w:szCs w:val="20"/>
              </w:rPr>
              <w:t>##</w:t>
            </w:r>
            <w:proofErr w:type="gramStart"/>
            <w:r>
              <w:rPr>
                <w:sz w:val="20"/>
                <w:szCs w:val="20"/>
              </w:rPr>
              <w:t>STAKEHOLDER</w:t>
            </w:r>
            <w:proofErr w:type="gramEnd"/>
            <w:r>
              <w:rPr>
                <w:sz w:val="20"/>
                <w:szCs w:val="20"/>
              </w:rPr>
              <w:t>_04</w:t>
            </w:r>
            <w:r w:rsidR="000521E1">
              <w:rPr>
                <w:sz w:val="20"/>
                <w:szCs w:val="20"/>
              </w:rPr>
              <w:t>_IU05</w:t>
            </w:r>
          </w:p>
        </w:tc>
        <w:tc>
          <w:tcPr>
            <w:tcW w:w="4678" w:type="dxa"/>
          </w:tcPr>
          <w:p w14:paraId="0DBCFFF3" w14:textId="49E4E9DB" w:rsidR="00A90ADA" w:rsidRPr="00851033" w:rsidRDefault="00A90ADA" w:rsidP="008150AD">
            <w:pPr>
              <w:rPr>
                <w:sz w:val="20"/>
                <w:szCs w:val="20"/>
              </w:rPr>
            </w:pPr>
            <w:r>
              <w:rPr>
                <w:sz w:val="20"/>
                <w:szCs w:val="20"/>
              </w:rPr>
              <w:t>##STAKEHOLDER_BENEFITS_04</w:t>
            </w:r>
            <w:r w:rsidR="000521E1">
              <w:rPr>
                <w:sz w:val="20"/>
                <w:szCs w:val="20"/>
              </w:rPr>
              <w:t>_IU05</w:t>
            </w:r>
          </w:p>
        </w:tc>
        <w:tc>
          <w:tcPr>
            <w:tcW w:w="3335" w:type="dxa"/>
          </w:tcPr>
          <w:p w14:paraId="26B3B43E" w14:textId="20B7F721" w:rsidR="00A90ADA" w:rsidRPr="00851033" w:rsidRDefault="00A90ADA" w:rsidP="008150AD">
            <w:pPr>
              <w:rPr>
                <w:sz w:val="20"/>
                <w:szCs w:val="20"/>
              </w:rPr>
            </w:pPr>
            <w:r w:rsidRPr="00F7063F">
              <w:rPr>
                <w:sz w:val="20"/>
                <w:szCs w:val="20"/>
              </w:rPr>
              <w:t>##STAKEHOLDER_HARMS_0</w:t>
            </w:r>
            <w:r>
              <w:rPr>
                <w:sz w:val="20"/>
                <w:szCs w:val="20"/>
              </w:rPr>
              <w:t>4</w:t>
            </w:r>
            <w:r w:rsidR="000521E1">
              <w:rPr>
                <w:sz w:val="20"/>
                <w:szCs w:val="20"/>
              </w:rPr>
              <w:t>_IU05</w:t>
            </w:r>
          </w:p>
        </w:tc>
      </w:tr>
      <w:tr w:rsidR="00A90ADA" w:rsidRPr="00851033" w14:paraId="7CCB7E4D" w14:textId="77777777" w:rsidTr="008150AD">
        <w:tc>
          <w:tcPr>
            <w:tcW w:w="2057" w:type="dxa"/>
          </w:tcPr>
          <w:p w14:paraId="13554DAC" w14:textId="5C5B29AC" w:rsidR="00A90ADA" w:rsidRPr="00851033" w:rsidRDefault="00A90ADA" w:rsidP="008150AD">
            <w:pPr>
              <w:spacing w:after="200" w:line="276" w:lineRule="auto"/>
              <w:rPr>
                <w:sz w:val="20"/>
                <w:szCs w:val="20"/>
              </w:rPr>
            </w:pPr>
            <w:r>
              <w:rPr>
                <w:sz w:val="20"/>
                <w:szCs w:val="20"/>
              </w:rPr>
              <w:t>5. ##</w:t>
            </w:r>
            <w:proofErr w:type="gramStart"/>
            <w:r>
              <w:rPr>
                <w:sz w:val="20"/>
                <w:szCs w:val="20"/>
              </w:rPr>
              <w:t>STAKEHOLDER</w:t>
            </w:r>
            <w:proofErr w:type="gramEnd"/>
            <w:r>
              <w:rPr>
                <w:sz w:val="20"/>
                <w:szCs w:val="20"/>
              </w:rPr>
              <w:t>_05</w:t>
            </w:r>
            <w:r w:rsidR="000521E1">
              <w:rPr>
                <w:sz w:val="20"/>
                <w:szCs w:val="20"/>
              </w:rPr>
              <w:t>_IU05</w:t>
            </w:r>
          </w:p>
        </w:tc>
        <w:tc>
          <w:tcPr>
            <w:tcW w:w="4678" w:type="dxa"/>
          </w:tcPr>
          <w:p w14:paraId="4A917582" w14:textId="1FCFE3C0" w:rsidR="00A90ADA" w:rsidRPr="00851033" w:rsidRDefault="00A90ADA" w:rsidP="008150AD">
            <w:pPr>
              <w:rPr>
                <w:sz w:val="20"/>
                <w:szCs w:val="20"/>
              </w:rPr>
            </w:pPr>
            <w:r>
              <w:rPr>
                <w:sz w:val="20"/>
                <w:szCs w:val="20"/>
              </w:rPr>
              <w:t>##STAKEHOLDER_BENEFITS_05</w:t>
            </w:r>
            <w:r w:rsidR="000521E1">
              <w:rPr>
                <w:sz w:val="20"/>
                <w:szCs w:val="20"/>
              </w:rPr>
              <w:t>_IU05</w:t>
            </w:r>
          </w:p>
        </w:tc>
        <w:tc>
          <w:tcPr>
            <w:tcW w:w="3335" w:type="dxa"/>
          </w:tcPr>
          <w:p w14:paraId="4955D4A4" w14:textId="7805B806" w:rsidR="00A90ADA" w:rsidRPr="00851033" w:rsidRDefault="00A90ADA" w:rsidP="008150AD">
            <w:pPr>
              <w:rPr>
                <w:sz w:val="20"/>
                <w:szCs w:val="20"/>
              </w:rPr>
            </w:pPr>
            <w:r w:rsidRPr="00F7063F">
              <w:rPr>
                <w:sz w:val="20"/>
                <w:szCs w:val="20"/>
              </w:rPr>
              <w:t>##STAKEHOLDER_HARMS_0</w:t>
            </w:r>
            <w:r>
              <w:rPr>
                <w:sz w:val="20"/>
                <w:szCs w:val="20"/>
              </w:rPr>
              <w:t>5</w:t>
            </w:r>
            <w:r w:rsidR="000521E1">
              <w:rPr>
                <w:sz w:val="20"/>
                <w:szCs w:val="20"/>
              </w:rPr>
              <w:t>_IU05</w:t>
            </w:r>
          </w:p>
        </w:tc>
      </w:tr>
      <w:tr w:rsidR="00A90ADA" w:rsidRPr="00851033" w14:paraId="188B7B4E" w14:textId="77777777" w:rsidTr="008150AD">
        <w:tc>
          <w:tcPr>
            <w:tcW w:w="2057" w:type="dxa"/>
          </w:tcPr>
          <w:p w14:paraId="25B9514D" w14:textId="3DE378DD" w:rsidR="00A90ADA" w:rsidRPr="00851033" w:rsidRDefault="00A90ADA" w:rsidP="008150AD">
            <w:pPr>
              <w:rPr>
                <w:sz w:val="20"/>
                <w:szCs w:val="20"/>
              </w:rPr>
            </w:pPr>
            <w:r>
              <w:rPr>
                <w:sz w:val="20"/>
                <w:szCs w:val="20"/>
              </w:rPr>
              <w:t>6.</w:t>
            </w:r>
            <w:r w:rsidRPr="351EA7FD">
              <w:rPr>
                <w:sz w:val="20"/>
                <w:szCs w:val="20"/>
              </w:rPr>
              <w:t xml:space="preserve"> </w:t>
            </w:r>
            <w:r>
              <w:rPr>
                <w:sz w:val="20"/>
                <w:szCs w:val="20"/>
              </w:rPr>
              <w:t>##</w:t>
            </w:r>
            <w:proofErr w:type="gramStart"/>
            <w:r>
              <w:rPr>
                <w:sz w:val="20"/>
                <w:szCs w:val="20"/>
              </w:rPr>
              <w:t>STAKEHOLDER</w:t>
            </w:r>
            <w:proofErr w:type="gramEnd"/>
            <w:r>
              <w:rPr>
                <w:sz w:val="20"/>
                <w:szCs w:val="20"/>
              </w:rPr>
              <w:t>_06</w:t>
            </w:r>
            <w:r w:rsidR="000521E1">
              <w:rPr>
                <w:sz w:val="20"/>
                <w:szCs w:val="20"/>
              </w:rPr>
              <w:t>_IU05</w:t>
            </w:r>
          </w:p>
        </w:tc>
        <w:tc>
          <w:tcPr>
            <w:tcW w:w="4678" w:type="dxa"/>
          </w:tcPr>
          <w:p w14:paraId="5170BE3B" w14:textId="5D92041D" w:rsidR="00A90ADA" w:rsidRPr="00851033" w:rsidRDefault="00A90ADA" w:rsidP="008150AD">
            <w:pPr>
              <w:rPr>
                <w:sz w:val="20"/>
                <w:szCs w:val="20"/>
              </w:rPr>
            </w:pPr>
            <w:r>
              <w:rPr>
                <w:sz w:val="20"/>
                <w:szCs w:val="20"/>
              </w:rPr>
              <w:t>##STAKEHOLDER_BENEFITS_06</w:t>
            </w:r>
            <w:r w:rsidR="000521E1">
              <w:rPr>
                <w:sz w:val="20"/>
                <w:szCs w:val="20"/>
              </w:rPr>
              <w:t>_IU05</w:t>
            </w:r>
          </w:p>
        </w:tc>
        <w:tc>
          <w:tcPr>
            <w:tcW w:w="3335" w:type="dxa"/>
          </w:tcPr>
          <w:p w14:paraId="6D3EAD4E" w14:textId="40734A9F" w:rsidR="00A90ADA" w:rsidRPr="00851033" w:rsidRDefault="00A90ADA" w:rsidP="008150AD">
            <w:pPr>
              <w:rPr>
                <w:sz w:val="20"/>
                <w:szCs w:val="20"/>
              </w:rPr>
            </w:pPr>
            <w:r w:rsidRPr="00F7063F">
              <w:rPr>
                <w:sz w:val="20"/>
                <w:szCs w:val="20"/>
              </w:rPr>
              <w:t>##STAKEHOLDER_HARMS_0</w:t>
            </w:r>
            <w:r>
              <w:rPr>
                <w:sz w:val="20"/>
                <w:szCs w:val="20"/>
              </w:rPr>
              <w:t>6</w:t>
            </w:r>
            <w:r w:rsidR="000521E1">
              <w:rPr>
                <w:sz w:val="20"/>
                <w:szCs w:val="20"/>
              </w:rPr>
              <w:t>_IU05</w:t>
            </w:r>
          </w:p>
        </w:tc>
      </w:tr>
      <w:tr w:rsidR="00A90ADA" w:rsidRPr="00851033" w14:paraId="4CC29674" w14:textId="77777777" w:rsidTr="008150AD">
        <w:tc>
          <w:tcPr>
            <w:tcW w:w="2057" w:type="dxa"/>
          </w:tcPr>
          <w:p w14:paraId="3A061D74" w14:textId="57F570FC" w:rsidR="00A90ADA" w:rsidRPr="00851033" w:rsidRDefault="00A90ADA" w:rsidP="008150AD">
            <w:pPr>
              <w:rPr>
                <w:sz w:val="20"/>
                <w:szCs w:val="20"/>
              </w:rPr>
            </w:pPr>
            <w:r>
              <w:rPr>
                <w:sz w:val="20"/>
                <w:szCs w:val="20"/>
              </w:rPr>
              <w:t>7.</w:t>
            </w:r>
            <w:r w:rsidRPr="351EA7FD">
              <w:rPr>
                <w:sz w:val="20"/>
                <w:szCs w:val="20"/>
              </w:rPr>
              <w:t xml:space="preserve"> </w:t>
            </w:r>
            <w:r>
              <w:rPr>
                <w:sz w:val="20"/>
                <w:szCs w:val="20"/>
              </w:rPr>
              <w:t>##</w:t>
            </w:r>
            <w:proofErr w:type="gramStart"/>
            <w:r>
              <w:rPr>
                <w:sz w:val="20"/>
                <w:szCs w:val="20"/>
              </w:rPr>
              <w:t>STAKEHOLDER</w:t>
            </w:r>
            <w:proofErr w:type="gramEnd"/>
            <w:r>
              <w:rPr>
                <w:sz w:val="20"/>
                <w:szCs w:val="20"/>
              </w:rPr>
              <w:t>_07</w:t>
            </w:r>
            <w:r w:rsidR="000521E1">
              <w:rPr>
                <w:sz w:val="20"/>
                <w:szCs w:val="20"/>
              </w:rPr>
              <w:t>_IU05</w:t>
            </w:r>
          </w:p>
        </w:tc>
        <w:tc>
          <w:tcPr>
            <w:tcW w:w="4678" w:type="dxa"/>
          </w:tcPr>
          <w:p w14:paraId="17A4B4DF" w14:textId="56EED592" w:rsidR="00A90ADA" w:rsidRPr="00851033" w:rsidRDefault="00A90ADA" w:rsidP="008150AD">
            <w:pPr>
              <w:rPr>
                <w:sz w:val="20"/>
                <w:szCs w:val="20"/>
              </w:rPr>
            </w:pPr>
            <w:r>
              <w:rPr>
                <w:sz w:val="20"/>
                <w:szCs w:val="20"/>
              </w:rPr>
              <w:t>##STAKEHOLDER_BENEFITS_07</w:t>
            </w:r>
            <w:r w:rsidR="000521E1">
              <w:rPr>
                <w:sz w:val="20"/>
                <w:szCs w:val="20"/>
              </w:rPr>
              <w:t>_IU05</w:t>
            </w:r>
          </w:p>
        </w:tc>
        <w:tc>
          <w:tcPr>
            <w:tcW w:w="3335" w:type="dxa"/>
          </w:tcPr>
          <w:p w14:paraId="24BB9EAA" w14:textId="1F7049EE" w:rsidR="00A90ADA" w:rsidRPr="00851033" w:rsidRDefault="00A90ADA" w:rsidP="008150AD">
            <w:pPr>
              <w:rPr>
                <w:sz w:val="20"/>
                <w:szCs w:val="20"/>
              </w:rPr>
            </w:pPr>
            <w:r w:rsidRPr="00F7063F">
              <w:rPr>
                <w:sz w:val="20"/>
                <w:szCs w:val="20"/>
              </w:rPr>
              <w:t>##STAKEHOLDER_HARMS_0</w:t>
            </w:r>
            <w:r>
              <w:rPr>
                <w:sz w:val="20"/>
                <w:szCs w:val="20"/>
              </w:rPr>
              <w:t>7</w:t>
            </w:r>
            <w:r w:rsidR="000521E1">
              <w:rPr>
                <w:sz w:val="20"/>
                <w:szCs w:val="20"/>
              </w:rPr>
              <w:t>_IU05</w:t>
            </w:r>
          </w:p>
        </w:tc>
      </w:tr>
      <w:tr w:rsidR="00A90ADA" w:rsidRPr="00851033" w14:paraId="56EFD38C" w14:textId="77777777" w:rsidTr="008150AD">
        <w:tc>
          <w:tcPr>
            <w:tcW w:w="2057" w:type="dxa"/>
          </w:tcPr>
          <w:p w14:paraId="6012D0E8" w14:textId="355FA5B5" w:rsidR="00A90ADA" w:rsidRPr="00851033" w:rsidRDefault="00A90ADA" w:rsidP="008150AD">
            <w:pPr>
              <w:rPr>
                <w:sz w:val="20"/>
                <w:szCs w:val="20"/>
              </w:rPr>
            </w:pPr>
            <w:r>
              <w:rPr>
                <w:sz w:val="20"/>
                <w:szCs w:val="20"/>
              </w:rPr>
              <w:t>8.</w:t>
            </w:r>
            <w:r w:rsidRPr="351EA7FD">
              <w:rPr>
                <w:sz w:val="20"/>
                <w:szCs w:val="20"/>
              </w:rPr>
              <w:t xml:space="preserve"> </w:t>
            </w:r>
            <w:r>
              <w:rPr>
                <w:sz w:val="20"/>
                <w:szCs w:val="20"/>
              </w:rPr>
              <w:t>##</w:t>
            </w:r>
            <w:proofErr w:type="gramStart"/>
            <w:r>
              <w:rPr>
                <w:sz w:val="20"/>
                <w:szCs w:val="20"/>
              </w:rPr>
              <w:t>STAKEHOLDER</w:t>
            </w:r>
            <w:proofErr w:type="gramEnd"/>
            <w:r>
              <w:rPr>
                <w:sz w:val="20"/>
                <w:szCs w:val="20"/>
              </w:rPr>
              <w:t>_08</w:t>
            </w:r>
            <w:r w:rsidR="000521E1">
              <w:rPr>
                <w:sz w:val="20"/>
                <w:szCs w:val="20"/>
              </w:rPr>
              <w:t>_IU05</w:t>
            </w:r>
          </w:p>
        </w:tc>
        <w:tc>
          <w:tcPr>
            <w:tcW w:w="4678" w:type="dxa"/>
          </w:tcPr>
          <w:p w14:paraId="4CE53C48" w14:textId="03CE45D5" w:rsidR="00A90ADA" w:rsidRPr="00851033" w:rsidRDefault="00A90ADA" w:rsidP="008150AD">
            <w:pPr>
              <w:rPr>
                <w:sz w:val="20"/>
                <w:szCs w:val="20"/>
              </w:rPr>
            </w:pPr>
            <w:r>
              <w:rPr>
                <w:sz w:val="20"/>
                <w:szCs w:val="20"/>
              </w:rPr>
              <w:t>##STAKEHOLDER_BENEFITS_08</w:t>
            </w:r>
            <w:r w:rsidR="000521E1">
              <w:rPr>
                <w:sz w:val="20"/>
                <w:szCs w:val="20"/>
              </w:rPr>
              <w:t>_IU05</w:t>
            </w:r>
          </w:p>
        </w:tc>
        <w:tc>
          <w:tcPr>
            <w:tcW w:w="3335" w:type="dxa"/>
          </w:tcPr>
          <w:p w14:paraId="1146747F" w14:textId="58BC8D40" w:rsidR="00A90ADA" w:rsidRPr="00851033" w:rsidRDefault="00A90ADA" w:rsidP="008150AD">
            <w:pPr>
              <w:rPr>
                <w:sz w:val="20"/>
                <w:szCs w:val="20"/>
              </w:rPr>
            </w:pPr>
            <w:r w:rsidRPr="00F7063F">
              <w:rPr>
                <w:sz w:val="20"/>
                <w:szCs w:val="20"/>
              </w:rPr>
              <w:t>##STAKEHOLDER_HARMS_0</w:t>
            </w:r>
            <w:r>
              <w:rPr>
                <w:sz w:val="20"/>
                <w:szCs w:val="20"/>
              </w:rPr>
              <w:t>8</w:t>
            </w:r>
            <w:r w:rsidR="000521E1">
              <w:rPr>
                <w:sz w:val="20"/>
                <w:szCs w:val="20"/>
              </w:rPr>
              <w:t>_IU05</w:t>
            </w:r>
          </w:p>
        </w:tc>
      </w:tr>
      <w:tr w:rsidR="00A90ADA" w:rsidRPr="00851033" w14:paraId="6C1A9677" w14:textId="77777777" w:rsidTr="008150AD">
        <w:tc>
          <w:tcPr>
            <w:tcW w:w="2057" w:type="dxa"/>
          </w:tcPr>
          <w:p w14:paraId="49939087" w14:textId="5AC1FEC9" w:rsidR="00A90ADA" w:rsidRPr="00851033" w:rsidRDefault="00A90ADA" w:rsidP="008150AD">
            <w:pPr>
              <w:rPr>
                <w:sz w:val="20"/>
                <w:szCs w:val="20"/>
              </w:rPr>
            </w:pPr>
            <w:r>
              <w:rPr>
                <w:sz w:val="20"/>
                <w:szCs w:val="20"/>
              </w:rPr>
              <w:t>9</w:t>
            </w:r>
            <w:r w:rsidRPr="351EA7FD">
              <w:rPr>
                <w:sz w:val="20"/>
                <w:szCs w:val="20"/>
              </w:rPr>
              <w:t>.</w:t>
            </w:r>
            <w:r>
              <w:rPr>
                <w:sz w:val="20"/>
                <w:szCs w:val="20"/>
              </w:rPr>
              <w:t xml:space="preserve"> ##</w:t>
            </w:r>
            <w:proofErr w:type="gramStart"/>
            <w:r>
              <w:rPr>
                <w:sz w:val="20"/>
                <w:szCs w:val="20"/>
              </w:rPr>
              <w:t>STAKEHOLDER</w:t>
            </w:r>
            <w:proofErr w:type="gramEnd"/>
            <w:r>
              <w:rPr>
                <w:sz w:val="20"/>
                <w:szCs w:val="20"/>
              </w:rPr>
              <w:t>_09</w:t>
            </w:r>
            <w:r w:rsidR="000521E1">
              <w:rPr>
                <w:sz w:val="20"/>
                <w:szCs w:val="20"/>
              </w:rPr>
              <w:t>_IU05</w:t>
            </w:r>
          </w:p>
        </w:tc>
        <w:tc>
          <w:tcPr>
            <w:tcW w:w="4678" w:type="dxa"/>
          </w:tcPr>
          <w:p w14:paraId="3D1C6FBF" w14:textId="57481167" w:rsidR="00A90ADA" w:rsidRPr="00851033" w:rsidRDefault="00A90ADA" w:rsidP="008150AD">
            <w:pPr>
              <w:rPr>
                <w:sz w:val="20"/>
                <w:szCs w:val="20"/>
              </w:rPr>
            </w:pPr>
            <w:r>
              <w:rPr>
                <w:sz w:val="20"/>
                <w:szCs w:val="20"/>
              </w:rPr>
              <w:t>##STAKEHOLDER_BENEFITS_09</w:t>
            </w:r>
            <w:r w:rsidR="000521E1">
              <w:rPr>
                <w:sz w:val="20"/>
                <w:szCs w:val="20"/>
              </w:rPr>
              <w:t>_IU05</w:t>
            </w:r>
          </w:p>
        </w:tc>
        <w:tc>
          <w:tcPr>
            <w:tcW w:w="3335" w:type="dxa"/>
          </w:tcPr>
          <w:p w14:paraId="06F7D106" w14:textId="1529F310" w:rsidR="00A90ADA" w:rsidRPr="00851033" w:rsidRDefault="00A90ADA" w:rsidP="008150AD">
            <w:pPr>
              <w:spacing w:after="200" w:line="276" w:lineRule="auto"/>
              <w:rPr>
                <w:sz w:val="20"/>
                <w:szCs w:val="20"/>
              </w:rPr>
            </w:pPr>
            <w:r w:rsidRPr="00F7063F">
              <w:rPr>
                <w:sz w:val="20"/>
                <w:szCs w:val="20"/>
              </w:rPr>
              <w:t>##STAKEHOLDER_HARMS_0</w:t>
            </w:r>
            <w:r>
              <w:rPr>
                <w:sz w:val="20"/>
                <w:szCs w:val="20"/>
              </w:rPr>
              <w:t>9</w:t>
            </w:r>
            <w:r w:rsidR="000521E1">
              <w:rPr>
                <w:sz w:val="20"/>
                <w:szCs w:val="20"/>
              </w:rPr>
              <w:t>_IU05</w:t>
            </w:r>
          </w:p>
        </w:tc>
      </w:tr>
      <w:tr w:rsidR="00A90ADA" w:rsidRPr="00851033" w14:paraId="5C01C29A" w14:textId="77777777" w:rsidTr="008150AD">
        <w:tc>
          <w:tcPr>
            <w:tcW w:w="2057" w:type="dxa"/>
          </w:tcPr>
          <w:p w14:paraId="530B316A" w14:textId="102824FE" w:rsidR="00A90ADA" w:rsidRPr="00851033" w:rsidRDefault="00A90ADA" w:rsidP="008150AD">
            <w:pPr>
              <w:rPr>
                <w:sz w:val="20"/>
                <w:szCs w:val="20"/>
              </w:rPr>
            </w:pPr>
            <w:r>
              <w:rPr>
                <w:sz w:val="20"/>
                <w:szCs w:val="20"/>
              </w:rPr>
              <w:t>10. ##</w:t>
            </w:r>
            <w:proofErr w:type="gramStart"/>
            <w:r>
              <w:rPr>
                <w:sz w:val="20"/>
                <w:szCs w:val="20"/>
              </w:rPr>
              <w:t>STAKEHOLDER</w:t>
            </w:r>
            <w:proofErr w:type="gramEnd"/>
            <w:r>
              <w:rPr>
                <w:sz w:val="20"/>
                <w:szCs w:val="20"/>
              </w:rPr>
              <w:t>_10</w:t>
            </w:r>
            <w:r w:rsidR="000521E1">
              <w:rPr>
                <w:sz w:val="20"/>
                <w:szCs w:val="20"/>
              </w:rPr>
              <w:t>_IU05</w:t>
            </w:r>
          </w:p>
        </w:tc>
        <w:tc>
          <w:tcPr>
            <w:tcW w:w="4678" w:type="dxa"/>
          </w:tcPr>
          <w:p w14:paraId="6F7395C8" w14:textId="3528C0F7" w:rsidR="00A90ADA" w:rsidRPr="00851033" w:rsidRDefault="00A90ADA" w:rsidP="008150AD">
            <w:pPr>
              <w:rPr>
                <w:sz w:val="20"/>
                <w:szCs w:val="20"/>
              </w:rPr>
            </w:pPr>
            <w:r>
              <w:rPr>
                <w:sz w:val="20"/>
                <w:szCs w:val="20"/>
              </w:rPr>
              <w:t>##STAKEHOLDER_BENEFITS_10</w:t>
            </w:r>
            <w:r w:rsidR="000521E1">
              <w:rPr>
                <w:sz w:val="20"/>
                <w:szCs w:val="20"/>
              </w:rPr>
              <w:t>_IU05</w:t>
            </w:r>
          </w:p>
        </w:tc>
        <w:tc>
          <w:tcPr>
            <w:tcW w:w="3335" w:type="dxa"/>
          </w:tcPr>
          <w:p w14:paraId="40461789" w14:textId="72DB9D97" w:rsidR="00A90ADA" w:rsidRPr="00851033" w:rsidRDefault="00A90ADA" w:rsidP="008150AD">
            <w:pPr>
              <w:rPr>
                <w:sz w:val="20"/>
                <w:szCs w:val="20"/>
              </w:rPr>
            </w:pPr>
            <w:r w:rsidRPr="00F7063F">
              <w:rPr>
                <w:sz w:val="20"/>
                <w:szCs w:val="20"/>
              </w:rPr>
              <w:t>##STAKEHOLDER_HARMS_</w:t>
            </w:r>
            <w:r>
              <w:rPr>
                <w:sz w:val="20"/>
                <w:szCs w:val="20"/>
              </w:rPr>
              <w:t>1</w:t>
            </w:r>
            <w:r w:rsidRPr="00F7063F">
              <w:rPr>
                <w:sz w:val="20"/>
                <w:szCs w:val="20"/>
              </w:rPr>
              <w:t>0</w:t>
            </w:r>
            <w:r w:rsidR="000521E1">
              <w:rPr>
                <w:sz w:val="20"/>
                <w:szCs w:val="20"/>
              </w:rPr>
              <w:t>_IU05</w:t>
            </w:r>
          </w:p>
        </w:tc>
      </w:tr>
    </w:tbl>
    <w:p w14:paraId="4A9373FF" w14:textId="77777777" w:rsidR="00A90ADA" w:rsidRPr="00C24521" w:rsidRDefault="00A90ADA" w:rsidP="00A90ADA">
      <w:pPr>
        <w:spacing w:after="0"/>
        <w:rPr>
          <w:highlight w:val="yellow"/>
        </w:rPr>
      </w:pPr>
    </w:p>
    <w:p w14:paraId="15D5E69D" w14:textId="77777777" w:rsidR="00A90ADA" w:rsidRPr="00925FE7" w:rsidRDefault="00A90ADA" w:rsidP="00A90ADA">
      <w:pPr>
        <w:pStyle w:val="Titre3"/>
      </w:pPr>
      <w:r w:rsidRPr="00925FE7">
        <w:t>Stakeholders for Goal-driven requirements from the Responsible AI Standard</w:t>
      </w:r>
      <w:r>
        <w:t xml:space="preserve"> - B</w:t>
      </w:r>
    </w:p>
    <w:p w14:paraId="49FCDADE"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04655B95" w14:textId="77777777" w:rsidR="00A90ADA" w:rsidRPr="00050618" w:rsidRDefault="00A90ADA" w:rsidP="00A90ADA">
      <w:pPr>
        <w:pStyle w:val="Titre4"/>
        <w:rPr>
          <w:lang w:val="en-GB"/>
        </w:rPr>
      </w:pPr>
      <w:r w:rsidRPr="00050618">
        <w:rPr>
          <w:lang w:val="en-GB"/>
        </w:rPr>
        <w:t>Goal A5: Human oversight and control</w:t>
      </w:r>
    </w:p>
    <w:p w14:paraId="3F7709F1"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5589D25C" w14:textId="77777777" w:rsidTr="008150AD">
        <w:tc>
          <w:tcPr>
            <w:tcW w:w="5305" w:type="dxa"/>
            <w:tcBorders>
              <w:right w:val="single" w:sz="4" w:space="0" w:color="FFFFFF" w:themeColor="background1"/>
            </w:tcBorders>
            <w:shd w:val="clear" w:color="auto" w:fill="002060"/>
          </w:tcPr>
          <w:p w14:paraId="54C53FD6" w14:textId="77777777" w:rsidR="00A90ADA" w:rsidRPr="00050618" w:rsidRDefault="00A90ADA" w:rsidP="008150AD">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2E2ED40D"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22A65348" w14:textId="77777777" w:rsidTr="008150AD">
        <w:trPr>
          <w:trHeight w:val="53"/>
        </w:trPr>
        <w:tc>
          <w:tcPr>
            <w:tcW w:w="5305" w:type="dxa"/>
          </w:tcPr>
          <w:p w14:paraId="2357F2E2" w14:textId="36014A67" w:rsidR="00A90ADA" w:rsidRPr="00050618" w:rsidRDefault="00A90ADA" w:rsidP="008150AD">
            <w:pPr>
              <w:rPr>
                <w:sz w:val="20"/>
                <w:szCs w:val="20"/>
              </w:rPr>
            </w:pPr>
            <w:r>
              <w:rPr>
                <w:sz w:val="20"/>
                <w:szCs w:val="20"/>
              </w:rPr>
              <w:t>##HUMAN_OVERSIGHT</w:t>
            </w:r>
            <w:r w:rsidR="000521E1">
              <w:rPr>
                <w:sz w:val="20"/>
                <w:szCs w:val="20"/>
              </w:rPr>
              <w:t>_IU05</w:t>
            </w:r>
          </w:p>
        </w:tc>
        <w:tc>
          <w:tcPr>
            <w:tcW w:w="4950" w:type="dxa"/>
          </w:tcPr>
          <w:p w14:paraId="000D8B51" w14:textId="3714DD72" w:rsidR="00A90ADA" w:rsidRPr="00050618" w:rsidRDefault="00A90ADA" w:rsidP="008150AD">
            <w:pPr>
              <w:rPr>
                <w:sz w:val="20"/>
                <w:szCs w:val="20"/>
              </w:rPr>
            </w:pPr>
            <w:r>
              <w:rPr>
                <w:sz w:val="20"/>
                <w:szCs w:val="20"/>
              </w:rPr>
              <w:t>##HUMAN_RESPONSIBILITIES</w:t>
            </w:r>
            <w:r w:rsidR="000521E1">
              <w:rPr>
                <w:sz w:val="20"/>
                <w:szCs w:val="20"/>
              </w:rPr>
              <w:t>_IU05</w:t>
            </w:r>
          </w:p>
        </w:tc>
      </w:tr>
    </w:tbl>
    <w:p w14:paraId="61D5B51E" w14:textId="77777777" w:rsidR="00A90ADA" w:rsidRPr="0080227B" w:rsidRDefault="00A90ADA" w:rsidP="00A90ADA">
      <w:pPr>
        <w:pStyle w:val="Titre4"/>
        <w:rPr>
          <w:lang w:val="en-GB"/>
        </w:rPr>
      </w:pPr>
      <w:r w:rsidRPr="0080227B">
        <w:rPr>
          <w:lang w:val="en-GB"/>
        </w:rPr>
        <w:t>Goal T3: Disclosure of AI interaction</w:t>
      </w:r>
    </w:p>
    <w:p w14:paraId="5E921DB5"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2D22377A" w14:textId="77777777" w:rsidTr="008150AD">
        <w:tc>
          <w:tcPr>
            <w:tcW w:w="10165" w:type="dxa"/>
            <w:shd w:val="clear" w:color="auto" w:fill="002060"/>
          </w:tcPr>
          <w:p w14:paraId="268A927B"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4B62F38E" w14:textId="77777777" w:rsidTr="008150AD">
        <w:trPr>
          <w:trHeight w:val="620"/>
        </w:trPr>
        <w:tc>
          <w:tcPr>
            <w:tcW w:w="10165" w:type="dxa"/>
          </w:tcPr>
          <w:p w14:paraId="14B6FF0B" w14:textId="6BEA5619" w:rsidR="00A90ADA" w:rsidRPr="00C24521" w:rsidRDefault="00A90ADA" w:rsidP="008150AD">
            <w:pPr>
              <w:rPr>
                <w:sz w:val="20"/>
                <w:szCs w:val="20"/>
              </w:rPr>
            </w:pPr>
            <w:r>
              <w:rPr>
                <w:sz w:val="20"/>
                <w:szCs w:val="20"/>
              </w:rPr>
              <w:t>##DISCLOSURE_AND_AI_INTERACTION</w:t>
            </w:r>
            <w:r w:rsidR="000521E1">
              <w:rPr>
                <w:sz w:val="20"/>
                <w:szCs w:val="20"/>
              </w:rPr>
              <w:t>_IU05</w:t>
            </w:r>
          </w:p>
        </w:tc>
      </w:tr>
    </w:tbl>
    <w:p w14:paraId="2E266F05" w14:textId="77777777" w:rsidR="00A90ADA" w:rsidRDefault="00A90ADA" w:rsidP="00A90ADA">
      <w:pPr>
        <w:pStyle w:val="Tableheading"/>
        <w:rPr>
          <w:b/>
          <w:i/>
          <w:color w:val="0038A8"/>
          <w:sz w:val="28"/>
          <w:szCs w:val="28"/>
          <w:u w:val="single"/>
        </w:rPr>
      </w:pPr>
    </w:p>
    <w:p w14:paraId="137DE3E4" w14:textId="77777777" w:rsidR="00A90ADA" w:rsidRPr="00031BCE" w:rsidRDefault="00A90ADA" w:rsidP="00A90ADA">
      <w:pPr>
        <w:pStyle w:val="Titre3"/>
      </w:pPr>
      <w:r>
        <w:t>Technology readiness assessment - B</w:t>
      </w:r>
    </w:p>
    <w:p w14:paraId="5F9C69D5"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55D7ADAE" w14:textId="77777777" w:rsidTr="008150AD">
        <w:tc>
          <w:tcPr>
            <w:tcW w:w="1435" w:type="dxa"/>
            <w:tcBorders>
              <w:right w:val="single" w:sz="4" w:space="0" w:color="FFFFFF" w:themeColor="background1"/>
            </w:tcBorders>
            <w:shd w:val="clear" w:color="auto" w:fill="002060"/>
          </w:tcPr>
          <w:p w14:paraId="0E94FF93"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051D7329"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3D22672F" w14:textId="77777777" w:rsidTr="008150AD">
        <w:tc>
          <w:tcPr>
            <w:tcW w:w="1435" w:type="dxa"/>
          </w:tcPr>
          <w:p w14:paraId="4E2ED87B" w14:textId="3595BDEE"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01</w:t>
            </w:r>
            <w:r w:rsidR="000521E1">
              <w:rPr>
                <w:sz w:val="20"/>
                <w:szCs w:val="20"/>
              </w:rPr>
              <w:t>_IU05</w:t>
            </w:r>
          </w:p>
        </w:tc>
        <w:tc>
          <w:tcPr>
            <w:tcW w:w="8635" w:type="dxa"/>
          </w:tcPr>
          <w:p w14:paraId="7633D294"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027B9012" w14:textId="77777777" w:rsidTr="00EA744A">
        <w:tc>
          <w:tcPr>
            <w:tcW w:w="1435" w:type="dxa"/>
            <w:vAlign w:val="center"/>
          </w:tcPr>
          <w:p w14:paraId="6BDD53CF" w14:textId="4F11EFAC" w:rsidR="00A90ADA" w:rsidRPr="00031BCE" w:rsidRDefault="00A90ADA" w:rsidP="0099261D">
            <w:pPr>
              <w:jc w:val="center"/>
              <w:rPr>
                <w:sz w:val="20"/>
                <w:szCs w:val="20"/>
              </w:rPr>
            </w:pPr>
            <w:r>
              <w:rPr>
                <w:sz w:val="20"/>
                <w:szCs w:val="20"/>
              </w:rPr>
              <w:lastRenderedPageBreak/>
              <w:t>##</w:t>
            </w:r>
            <w:r w:rsidR="00AA3CED">
              <w:rPr>
                <w:sz w:val="20"/>
                <w:szCs w:val="20"/>
              </w:rPr>
              <w:t>TECH_ASSESSMENT_</w:t>
            </w:r>
            <w:r>
              <w:rPr>
                <w:sz w:val="20"/>
                <w:szCs w:val="20"/>
              </w:rPr>
              <w:t>02</w:t>
            </w:r>
            <w:r w:rsidR="000521E1">
              <w:rPr>
                <w:sz w:val="20"/>
                <w:szCs w:val="20"/>
              </w:rPr>
              <w:t>_IU05</w:t>
            </w:r>
          </w:p>
        </w:tc>
        <w:tc>
          <w:tcPr>
            <w:tcW w:w="8635" w:type="dxa"/>
          </w:tcPr>
          <w:p w14:paraId="24E50EF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3659172F" w14:textId="77777777" w:rsidTr="00EA744A">
        <w:tc>
          <w:tcPr>
            <w:tcW w:w="1435" w:type="dxa"/>
            <w:vAlign w:val="center"/>
          </w:tcPr>
          <w:p w14:paraId="5952A574" w14:textId="59EFCBBA"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03</w:t>
            </w:r>
            <w:r w:rsidR="000521E1">
              <w:rPr>
                <w:sz w:val="20"/>
                <w:szCs w:val="20"/>
              </w:rPr>
              <w:t>_IU05</w:t>
            </w:r>
          </w:p>
        </w:tc>
        <w:tc>
          <w:tcPr>
            <w:tcW w:w="8635" w:type="dxa"/>
          </w:tcPr>
          <w:p w14:paraId="52A245B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7B8DD2A1" w14:textId="77777777" w:rsidTr="00EA744A">
        <w:tc>
          <w:tcPr>
            <w:tcW w:w="1435" w:type="dxa"/>
            <w:vAlign w:val="center"/>
          </w:tcPr>
          <w:p w14:paraId="12DB252B" w14:textId="1E7AB1B7"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04</w:t>
            </w:r>
            <w:r w:rsidR="000521E1">
              <w:rPr>
                <w:sz w:val="20"/>
                <w:szCs w:val="20"/>
              </w:rPr>
              <w:t>_IU05</w:t>
            </w:r>
          </w:p>
        </w:tc>
        <w:tc>
          <w:tcPr>
            <w:tcW w:w="8635" w:type="dxa"/>
          </w:tcPr>
          <w:p w14:paraId="7C2D93D8"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39B98AE9" w14:textId="77777777" w:rsidTr="00EA744A">
        <w:tc>
          <w:tcPr>
            <w:tcW w:w="1435" w:type="dxa"/>
            <w:vAlign w:val="center"/>
          </w:tcPr>
          <w:p w14:paraId="0AD672C9" w14:textId="0462CB00"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05</w:t>
            </w:r>
            <w:r w:rsidR="000521E1">
              <w:rPr>
                <w:sz w:val="20"/>
                <w:szCs w:val="20"/>
              </w:rPr>
              <w:t>_IU05</w:t>
            </w:r>
          </w:p>
        </w:tc>
        <w:tc>
          <w:tcPr>
            <w:tcW w:w="8635" w:type="dxa"/>
          </w:tcPr>
          <w:p w14:paraId="5FFE4C14"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1E12D8D9" w14:textId="77777777" w:rsidR="00A90ADA" w:rsidRPr="00031BCE" w:rsidRDefault="00A90ADA" w:rsidP="00A90ADA">
      <w:pPr>
        <w:pStyle w:val="Titre3"/>
      </w:pPr>
      <w:r w:rsidRPr="00031BCE">
        <w:t>Task complexity</w:t>
      </w:r>
      <w:r>
        <w:t xml:space="preserve"> - B</w:t>
      </w:r>
    </w:p>
    <w:p w14:paraId="5415CC41"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3FA540C6" w14:textId="77777777" w:rsidTr="008150AD">
        <w:tc>
          <w:tcPr>
            <w:tcW w:w="1435" w:type="dxa"/>
            <w:tcBorders>
              <w:right w:val="single" w:sz="4" w:space="0" w:color="FFFFFF" w:themeColor="background1"/>
            </w:tcBorders>
            <w:shd w:val="clear" w:color="auto" w:fill="002060"/>
          </w:tcPr>
          <w:p w14:paraId="6349C821"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208F971F"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63786992" w14:textId="77777777" w:rsidTr="00EA744A">
        <w:tc>
          <w:tcPr>
            <w:tcW w:w="1435" w:type="dxa"/>
            <w:vAlign w:val="center"/>
          </w:tcPr>
          <w:p w14:paraId="41B2D4D4" w14:textId="5A3D6F88" w:rsidR="00A90ADA" w:rsidRPr="00031BCE" w:rsidRDefault="00A90ADA" w:rsidP="0099261D">
            <w:pPr>
              <w:jc w:val="center"/>
              <w:rPr>
                <w:sz w:val="20"/>
                <w:szCs w:val="20"/>
              </w:rPr>
            </w:pPr>
            <w:r>
              <w:rPr>
                <w:sz w:val="20"/>
                <w:szCs w:val="20"/>
              </w:rPr>
              <w:t>##TASK_</w:t>
            </w:r>
            <w:r w:rsidR="00960FF3">
              <w:rPr>
                <w:sz w:val="20"/>
                <w:szCs w:val="20"/>
              </w:rPr>
              <w:t>COMPLEXITY_01</w:t>
            </w:r>
            <w:r w:rsidR="000521E1">
              <w:rPr>
                <w:sz w:val="20"/>
                <w:szCs w:val="20"/>
              </w:rPr>
              <w:t>_IU05</w:t>
            </w:r>
          </w:p>
        </w:tc>
        <w:tc>
          <w:tcPr>
            <w:tcW w:w="8635" w:type="dxa"/>
          </w:tcPr>
          <w:p w14:paraId="049BAE3F"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A90ADA" w:rsidRPr="00031BCE" w14:paraId="424A4094" w14:textId="77777777" w:rsidTr="00EA744A">
        <w:tc>
          <w:tcPr>
            <w:tcW w:w="1435" w:type="dxa"/>
            <w:vAlign w:val="center"/>
          </w:tcPr>
          <w:p w14:paraId="1D76F935" w14:textId="26D34A79" w:rsidR="00A90ADA" w:rsidRPr="00031BCE" w:rsidRDefault="00A90ADA" w:rsidP="0099261D">
            <w:pPr>
              <w:jc w:val="center"/>
              <w:rPr>
                <w:sz w:val="20"/>
                <w:szCs w:val="20"/>
              </w:rPr>
            </w:pPr>
            <w:r>
              <w:rPr>
                <w:sz w:val="20"/>
                <w:szCs w:val="20"/>
              </w:rPr>
              <w:t>##TASK_</w:t>
            </w:r>
            <w:r w:rsidR="00960FF3">
              <w:rPr>
                <w:sz w:val="20"/>
                <w:szCs w:val="20"/>
              </w:rPr>
              <w:t>COMPLEXITY_02</w:t>
            </w:r>
            <w:r w:rsidR="000521E1">
              <w:rPr>
                <w:sz w:val="20"/>
                <w:szCs w:val="20"/>
              </w:rPr>
              <w:t>_IU05</w:t>
            </w:r>
          </w:p>
        </w:tc>
        <w:tc>
          <w:tcPr>
            <w:tcW w:w="8635" w:type="dxa"/>
          </w:tcPr>
          <w:p w14:paraId="784320B2"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420B3493" w14:textId="77777777" w:rsidTr="00EA744A">
        <w:tc>
          <w:tcPr>
            <w:tcW w:w="1435" w:type="dxa"/>
            <w:vAlign w:val="center"/>
          </w:tcPr>
          <w:p w14:paraId="359C479B" w14:textId="67D0D123" w:rsidR="00A90ADA" w:rsidRPr="00031BCE" w:rsidRDefault="00A90ADA" w:rsidP="0099261D">
            <w:pPr>
              <w:jc w:val="center"/>
              <w:rPr>
                <w:sz w:val="20"/>
                <w:szCs w:val="20"/>
              </w:rPr>
            </w:pPr>
            <w:r>
              <w:rPr>
                <w:sz w:val="20"/>
                <w:szCs w:val="20"/>
              </w:rPr>
              <w:t>##TASK_</w:t>
            </w:r>
            <w:r w:rsidR="00960FF3">
              <w:rPr>
                <w:sz w:val="20"/>
                <w:szCs w:val="20"/>
              </w:rPr>
              <w:t>COMPLEXITY_03</w:t>
            </w:r>
            <w:r w:rsidR="000521E1">
              <w:rPr>
                <w:sz w:val="20"/>
                <w:szCs w:val="20"/>
              </w:rPr>
              <w:t>_IU05</w:t>
            </w:r>
          </w:p>
        </w:tc>
        <w:tc>
          <w:tcPr>
            <w:tcW w:w="8635" w:type="dxa"/>
          </w:tcPr>
          <w:p w14:paraId="4773D6FB"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42ECB9A1" w14:textId="77777777" w:rsidR="00A90ADA" w:rsidRPr="00031BCE" w:rsidRDefault="00A90ADA" w:rsidP="00A90ADA">
      <w:pPr>
        <w:pStyle w:val="Titre3"/>
      </w:pPr>
      <w:r w:rsidRPr="00031BCE">
        <w:t>Role of humans</w:t>
      </w:r>
      <w:r>
        <w:t xml:space="preserve"> - B</w:t>
      </w:r>
    </w:p>
    <w:p w14:paraId="0E9A213E"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1A5AE220" w14:textId="77777777" w:rsidTr="008150AD">
        <w:tc>
          <w:tcPr>
            <w:tcW w:w="1435" w:type="dxa"/>
            <w:tcBorders>
              <w:right w:val="single" w:sz="4" w:space="0" w:color="FFFFFF" w:themeColor="background1"/>
            </w:tcBorders>
            <w:shd w:val="clear" w:color="auto" w:fill="002060"/>
          </w:tcPr>
          <w:p w14:paraId="49FA1380"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19CAF663"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02BCCA6A" w14:textId="77777777" w:rsidTr="00EA744A">
        <w:tc>
          <w:tcPr>
            <w:tcW w:w="1435" w:type="dxa"/>
            <w:vAlign w:val="center"/>
          </w:tcPr>
          <w:p w14:paraId="2BA194E8" w14:textId="0E0352D1" w:rsidR="00A90ADA" w:rsidRPr="00031BCE" w:rsidRDefault="00A90ADA" w:rsidP="0099261D">
            <w:pPr>
              <w:jc w:val="center"/>
              <w:rPr>
                <w:sz w:val="20"/>
                <w:szCs w:val="20"/>
              </w:rPr>
            </w:pPr>
            <w:r>
              <w:rPr>
                <w:sz w:val="20"/>
                <w:szCs w:val="20"/>
              </w:rPr>
              <w:t>##ROLE_OF_HUMAN_01</w:t>
            </w:r>
            <w:r w:rsidR="000521E1">
              <w:rPr>
                <w:sz w:val="20"/>
                <w:szCs w:val="20"/>
              </w:rPr>
              <w:t>_IU05</w:t>
            </w:r>
          </w:p>
        </w:tc>
        <w:tc>
          <w:tcPr>
            <w:tcW w:w="8635" w:type="dxa"/>
          </w:tcPr>
          <w:p w14:paraId="70DA535B"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2FF9A836" w14:textId="77777777" w:rsidTr="00EA744A">
        <w:tc>
          <w:tcPr>
            <w:tcW w:w="1435" w:type="dxa"/>
            <w:vAlign w:val="center"/>
          </w:tcPr>
          <w:p w14:paraId="1FADFDD5" w14:textId="23654675" w:rsidR="00A90ADA" w:rsidRPr="00031BCE" w:rsidRDefault="00A90ADA" w:rsidP="0099261D">
            <w:pPr>
              <w:jc w:val="center"/>
              <w:rPr>
                <w:sz w:val="20"/>
                <w:szCs w:val="20"/>
              </w:rPr>
            </w:pPr>
            <w:r>
              <w:rPr>
                <w:sz w:val="20"/>
                <w:szCs w:val="20"/>
              </w:rPr>
              <w:t>##ROLE_OF_HUMAN_02</w:t>
            </w:r>
            <w:r w:rsidR="000521E1">
              <w:rPr>
                <w:sz w:val="20"/>
                <w:szCs w:val="20"/>
              </w:rPr>
              <w:t>_IU05</w:t>
            </w:r>
          </w:p>
        </w:tc>
        <w:tc>
          <w:tcPr>
            <w:tcW w:w="8635" w:type="dxa"/>
          </w:tcPr>
          <w:p w14:paraId="70EF8622"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5D08FE08" w14:textId="77777777" w:rsidTr="00EA744A">
        <w:tc>
          <w:tcPr>
            <w:tcW w:w="1435" w:type="dxa"/>
            <w:vAlign w:val="center"/>
          </w:tcPr>
          <w:p w14:paraId="17B6DBCA" w14:textId="3C8643D2" w:rsidR="00A90ADA" w:rsidRPr="00031BCE" w:rsidRDefault="00A90ADA" w:rsidP="0099261D">
            <w:pPr>
              <w:jc w:val="center"/>
              <w:rPr>
                <w:sz w:val="20"/>
                <w:szCs w:val="20"/>
              </w:rPr>
            </w:pPr>
            <w:r>
              <w:rPr>
                <w:sz w:val="20"/>
                <w:szCs w:val="20"/>
              </w:rPr>
              <w:t>##ROLE_OF_HUMAN_03</w:t>
            </w:r>
            <w:r w:rsidR="000521E1">
              <w:rPr>
                <w:sz w:val="20"/>
                <w:szCs w:val="20"/>
              </w:rPr>
              <w:t>_IU05</w:t>
            </w:r>
          </w:p>
        </w:tc>
        <w:tc>
          <w:tcPr>
            <w:tcW w:w="8635" w:type="dxa"/>
          </w:tcPr>
          <w:p w14:paraId="5D1A8263"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7549535E" w14:textId="77777777" w:rsidTr="00EA744A">
        <w:tc>
          <w:tcPr>
            <w:tcW w:w="1435" w:type="dxa"/>
            <w:vAlign w:val="center"/>
          </w:tcPr>
          <w:p w14:paraId="3D067297" w14:textId="2E563E63" w:rsidR="00A90ADA" w:rsidRPr="00031BCE" w:rsidRDefault="00A90ADA" w:rsidP="0099261D">
            <w:pPr>
              <w:jc w:val="center"/>
              <w:rPr>
                <w:sz w:val="20"/>
                <w:szCs w:val="20"/>
              </w:rPr>
            </w:pPr>
            <w:r>
              <w:rPr>
                <w:sz w:val="20"/>
                <w:szCs w:val="20"/>
              </w:rPr>
              <w:lastRenderedPageBreak/>
              <w:t>##ROLE_OF_HUMAN_04</w:t>
            </w:r>
            <w:r w:rsidR="000521E1">
              <w:rPr>
                <w:sz w:val="20"/>
                <w:szCs w:val="20"/>
              </w:rPr>
              <w:t>_IU05</w:t>
            </w:r>
          </w:p>
        </w:tc>
        <w:tc>
          <w:tcPr>
            <w:tcW w:w="8635" w:type="dxa"/>
          </w:tcPr>
          <w:p w14:paraId="3B66E418"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6F94C6EF" w14:textId="77777777" w:rsidTr="00EA744A">
        <w:tc>
          <w:tcPr>
            <w:tcW w:w="1435" w:type="dxa"/>
            <w:vAlign w:val="center"/>
          </w:tcPr>
          <w:p w14:paraId="19103782" w14:textId="5FE4AF2E" w:rsidR="00A90ADA" w:rsidRPr="00031BCE" w:rsidRDefault="00A90ADA" w:rsidP="0099261D">
            <w:pPr>
              <w:jc w:val="center"/>
              <w:rPr>
                <w:sz w:val="20"/>
                <w:szCs w:val="20"/>
              </w:rPr>
            </w:pPr>
            <w:r>
              <w:rPr>
                <w:sz w:val="20"/>
                <w:szCs w:val="20"/>
              </w:rPr>
              <w:t>##ROLE_OF_HUMAN_05</w:t>
            </w:r>
            <w:r w:rsidR="000521E1">
              <w:rPr>
                <w:sz w:val="20"/>
                <w:szCs w:val="20"/>
              </w:rPr>
              <w:t>_IU05</w:t>
            </w:r>
          </w:p>
        </w:tc>
        <w:tc>
          <w:tcPr>
            <w:tcW w:w="8635" w:type="dxa"/>
          </w:tcPr>
          <w:p w14:paraId="1E2E4188"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39A0B86F" w14:textId="77777777" w:rsidR="00A90ADA" w:rsidRPr="00031BCE" w:rsidRDefault="00A90ADA" w:rsidP="00A90ADA">
      <w:pPr>
        <w:pStyle w:val="Titre3"/>
      </w:pPr>
      <w:r w:rsidRPr="00031BCE">
        <w:t>Deployment environment complexity</w:t>
      </w:r>
      <w:r>
        <w:t xml:space="preserve"> - B</w:t>
      </w:r>
    </w:p>
    <w:p w14:paraId="65D04CAB"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21CE5C26" w14:textId="77777777" w:rsidTr="008150AD">
        <w:tc>
          <w:tcPr>
            <w:tcW w:w="1345" w:type="dxa"/>
            <w:tcBorders>
              <w:right w:val="single" w:sz="4" w:space="0" w:color="FFFFFF" w:themeColor="background1"/>
            </w:tcBorders>
            <w:shd w:val="clear" w:color="auto" w:fill="002060"/>
          </w:tcPr>
          <w:p w14:paraId="031A2DDE"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1E5E46C9"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3DB54D56" w14:textId="77777777" w:rsidTr="00EA744A">
        <w:tc>
          <w:tcPr>
            <w:tcW w:w="1345" w:type="dxa"/>
            <w:vAlign w:val="center"/>
          </w:tcPr>
          <w:p w14:paraId="04B1E118" w14:textId="1092DC47" w:rsidR="00A90ADA" w:rsidRPr="00031BCE" w:rsidRDefault="00A90ADA" w:rsidP="0099261D">
            <w:pPr>
              <w:jc w:val="center"/>
              <w:rPr>
                <w:sz w:val="20"/>
                <w:szCs w:val="20"/>
              </w:rPr>
            </w:pPr>
            <w:r>
              <w:rPr>
                <w:sz w:val="20"/>
                <w:szCs w:val="20"/>
              </w:rPr>
              <w:t>##DEPLOYMENT_COMPLEXITY_01</w:t>
            </w:r>
            <w:r w:rsidR="000521E1">
              <w:rPr>
                <w:sz w:val="20"/>
                <w:szCs w:val="20"/>
              </w:rPr>
              <w:t>_IU05</w:t>
            </w:r>
          </w:p>
        </w:tc>
        <w:tc>
          <w:tcPr>
            <w:tcW w:w="8725" w:type="dxa"/>
          </w:tcPr>
          <w:p w14:paraId="37150D8B"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7EE4BA11" w14:textId="77777777" w:rsidTr="00EA744A">
        <w:tc>
          <w:tcPr>
            <w:tcW w:w="1345" w:type="dxa"/>
            <w:vAlign w:val="center"/>
          </w:tcPr>
          <w:p w14:paraId="6F64ACCA" w14:textId="7D19C107" w:rsidR="00A90ADA" w:rsidRPr="00031BCE" w:rsidRDefault="00A90ADA" w:rsidP="0099261D">
            <w:pPr>
              <w:jc w:val="center"/>
              <w:rPr>
                <w:sz w:val="20"/>
                <w:szCs w:val="20"/>
              </w:rPr>
            </w:pPr>
            <w:r>
              <w:rPr>
                <w:sz w:val="20"/>
                <w:szCs w:val="20"/>
              </w:rPr>
              <w:t>##DEPLOYMENT_COMPLEXITY_02</w:t>
            </w:r>
            <w:r w:rsidR="000521E1">
              <w:rPr>
                <w:sz w:val="20"/>
                <w:szCs w:val="20"/>
              </w:rPr>
              <w:t>_IU05</w:t>
            </w:r>
          </w:p>
        </w:tc>
        <w:tc>
          <w:tcPr>
            <w:tcW w:w="8725" w:type="dxa"/>
          </w:tcPr>
          <w:p w14:paraId="0445A557"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7FABEA31" w14:textId="77777777" w:rsidTr="00EA744A">
        <w:tc>
          <w:tcPr>
            <w:tcW w:w="1345" w:type="dxa"/>
            <w:vAlign w:val="center"/>
          </w:tcPr>
          <w:p w14:paraId="27C3189C" w14:textId="411D51FF" w:rsidR="00A90ADA" w:rsidRPr="00031BCE" w:rsidRDefault="00A90ADA" w:rsidP="0099261D">
            <w:pPr>
              <w:jc w:val="center"/>
              <w:rPr>
                <w:sz w:val="20"/>
                <w:szCs w:val="20"/>
              </w:rPr>
            </w:pPr>
            <w:r>
              <w:rPr>
                <w:sz w:val="20"/>
                <w:szCs w:val="20"/>
              </w:rPr>
              <w:t>##DEPLOYMENT_COMPLEXITY_03</w:t>
            </w:r>
            <w:r w:rsidR="000521E1">
              <w:rPr>
                <w:sz w:val="20"/>
                <w:szCs w:val="20"/>
              </w:rPr>
              <w:t>_IU05</w:t>
            </w:r>
          </w:p>
        </w:tc>
        <w:tc>
          <w:tcPr>
            <w:tcW w:w="8725" w:type="dxa"/>
          </w:tcPr>
          <w:p w14:paraId="0293EB06"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565C2456" w14:textId="77777777" w:rsidR="00A90ADA" w:rsidRDefault="00A90ADA" w:rsidP="001E349D">
      <w:pPr>
        <w:pStyle w:val="Tableheading"/>
        <w:rPr>
          <w:b/>
          <w:i/>
          <w:color w:val="0038A8"/>
          <w:sz w:val="28"/>
          <w:szCs w:val="28"/>
          <w:u w:val="single"/>
          <w:lang w:val="en-US"/>
        </w:rPr>
      </w:pPr>
    </w:p>
    <w:p w14:paraId="300A4C35" w14:textId="19361A6B" w:rsidR="00A90ADA" w:rsidRPr="003A0C14" w:rsidRDefault="00A90ADA" w:rsidP="00A90ADA">
      <w:pPr>
        <w:pStyle w:val="Titre2"/>
      </w:pPr>
      <w:r w:rsidRPr="003A0C14">
        <w:t xml:space="preserve">Intended </w:t>
      </w:r>
      <w:r>
        <w:t>u</w:t>
      </w:r>
      <w:r w:rsidRPr="003A0C14">
        <w:t>se #</w:t>
      </w:r>
      <w:r w:rsidR="000521E1">
        <w:t>6</w:t>
      </w:r>
      <w:r w:rsidRPr="003A0C14">
        <w:t xml:space="preserve">: </w:t>
      </w:r>
      <w:r>
        <w:t>##</w:t>
      </w:r>
      <w:r w:rsidR="00A25600">
        <w:t>INTENDED</w:t>
      </w:r>
      <w:r>
        <w:t>_USE_NAME_0</w:t>
      </w:r>
      <w:r w:rsidR="000521E1">
        <w:t>6</w:t>
      </w:r>
    </w:p>
    <w:p w14:paraId="161A654C" w14:textId="77777777" w:rsidR="00A90ADA" w:rsidRPr="00D96764" w:rsidRDefault="00A90ADA" w:rsidP="00A90ADA">
      <w:pPr>
        <w:pStyle w:val="Titre3"/>
      </w:pPr>
      <w:r w:rsidRPr="00D96764">
        <w:t>Assessment of fitness for purpose</w:t>
      </w:r>
      <w:r>
        <w:t xml:space="preserve"> - A</w:t>
      </w:r>
    </w:p>
    <w:p w14:paraId="0DACD87F"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2EDC7A34" w14:textId="77777777" w:rsidTr="008150AD">
        <w:tc>
          <w:tcPr>
            <w:tcW w:w="10070" w:type="dxa"/>
            <w:shd w:val="clear" w:color="auto" w:fill="002060"/>
          </w:tcPr>
          <w:p w14:paraId="3AFA4958"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183CC079" w14:textId="77777777" w:rsidTr="008150AD">
        <w:trPr>
          <w:trHeight w:val="926"/>
        </w:trPr>
        <w:tc>
          <w:tcPr>
            <w:tcW w:w="10070" w:type="dxa"/>
          </w:tcPr>
          <w:p w14:paraId="5B48F06F" w14:textId="41DB7F6D" w:rsidR="00A90ADA" w:rsidRPr="00195CD2" w:rsidRDefault="00A90ADA" w:rsidP="008150AD">
            <w:pPr>
              <w:rPr>
                <w:sz w:val="20"/>
                <w:szCs w:val="20"/>
              </w:rPr>
            </w:pPr>
            <w:r>
              <w:rPr>
                <w:sz w:val="20"/>
                <w:szCs w:val="20"/>
              </w:rPr>
              <w:t>##ASSESSMENT_OF_FITNESS_FOR_PURPOSE</w:t>
            </w:r>
            <w:r w:rsidR="000521E1">
              <w:rPr>
                <w:sz w:val="20"/>
                <w:szCs w:val="20"/>
              </w:rPr>
              <w:t>_IU06</w:t>
            </w:r>
          </w:p>
        </w:tc>
      </w:tr>
    </w:tbl>
    <w:p w14:paraId="6DB095E1" w14:textId="77777777" w:rsidR="00A90ADA" w:rsidRPr="00851033" w:rsidRDefault="00A90ADA" w:rsidP="00A90ADA">
      <w:pPr>
        <w:pStyle w:val="Titre3"/>
      </w:pPr>
      <w:r w:rsidRPr="00851033">
        <w:lastRenderedPageBreak/>
        <w:t>Stakeholders, potential benefits, and potential harms</w:t>
      </w:r>
      <w:r>
        <w:t xml:space="preserve"> - A</w:t>
      </w:r>
    </w:p>
    <w:p w14:paraId="2A72D439"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23"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0A6B6235" w14:textId="77777777" w:rsidTr="008150AD">
        <w:tc>
          <w:tcPr>
            <w:tcW w:w="2057" w:type="dxa"/>
            <w:shd w:val="clear" w:color="auto" w:fill="002060"/>
          </w:tcPr>
          <w:p w14:paraId="12444F60"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61A5BFFC"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2EC30389"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233CFEBB" w14:textId="77777777" w:rsidTr="008150AD">
        <w:tc>
          <w:tcPr>
            <w:tcW w:w="2057" w:type="dxa"/>
          </w:tcPr>
          <w:p w14:paraId="54A35103" w14:textId="4E5DD241" w:rsidR="00A90ADA" w:rsidRPr="00851033" w:rsidRDefault="00A90ADA" w:rsidP="008150AD">
            <w:pPr>
              <w:rPr>
                <w:sz w:val="20"/>
                <w:szCs w:val="20"/>
              </w:rPr>
            </w:pPr>
            <w:r w:rsidRPr="351EA7FD">
              <w:rPr>
                <w:sz w:val="20"/>
                <w:szCs w:val="20"/>
              </w:rPr>
              <w:t>1.</w:t>
            </w:r>
            <w:r>
              <w:rPr>
                <w:sz w:val="20"/>
                <w:szCs w:val="20"/>
              </w:rPr>
              <w:t xml:space="preserve"> ##STAKEHOLDER_01</w:t>
            </w:r>
            <w:r w:rsidR="000521E1">
              <w:rPr>
                <w:sz w:val="20"/>
                <w:szCs w:val="20"/>
              </w:rPr>
              <w:t>_IU06</w:t>
            </w:r>
          </w:p>
        </w:tc>
        <w:tc>
          <w:tcPr>
            <w:tcW w:w="4678" w:type="dxa"/>
          </w:tcPr>
          <w:p w14:paraId="1867BE0D" w14:textId="4626342D" w:rsidR="00A90ADA" w:rsidRPr="00851033" w:rsidRDefault="00A90ADA" w:rsidP="008150AD">
            <w:pPr>
              <w:rPr>
                <w:sz w:val="20"/>
                <w:szCs w:val="20"/>
              </w:rPr>
            </w:pPr>
            <w:r>
              <w:rPr>
                <w:sz w:val="20"/>
                <w:szCs w:val="20"/>
              </w:rPr>
              <w:t>##STAKEHOLDER_BENEFITS_01</w:t>
            </w:r>
            <w:r w:rsidR="000521E1">
              <w:rPr>
                <w:sz w:val="20"/>
                <w:szCs w:val="20"/>
              </w:rPr>
              <w:t>_IU06</w:t>
            </w:r>
          </w:p>
        </w:tc>
        <w:tc>
          <w:tcPr>
            <w:tcW w:w="3335" w:type="dxa"/>
          </w:tcPr>
          <w:p w14:paraId="5EF2CA05" w14:textId="6CE32BFA" w:rsidR="00A90ADA" w:rsidRPr="00851033" w:rsidRDefault="00A90ADA" w:rsidP="008150AD">
            <w:pPr>
              <w:rPr>
                <w:sz w:val="20"/>
                <w:szCs w:val="20"/>
              </w:rPr>
            </w:pPr>
            <w:r>
              <w:rPr>
                <w:sz w:val="20"/>
                <w:szCs w:val="20"/>
              </w:rPr>
              <w:t>##STAKEHOLDER_HARMS_01</w:t>
            </w:r>
            <w:r w:rsidR="000521E1">
              <w:rPr>
                <w:sz w:val="20"/>
                <w:szCs w:val="20"/>
              </w:rPr>
              <w:t>_IU06</w:t>
            </w:r>
          </w:p>
        </w:tc>
      </w:tr>
      <w:tr w:rsidR="00A90ADA" w:rsidRPr="00851033" w14:paraId="072698BA" w14:textId="77777777" w:rsidTr="008150AD">
        <w:tc>
          <w:tcPr>
            <w:tcW w:w="2057" w:type="dxa"/>
          </w:tcPr>
          <w:p w14:paraId="76050866" w14:textId="438D7CE9" w:rsidR="00A90ADA" w:rsidRPr="00851033" w:rsidRDefault="00A90ADA" w:rsidP="008150AD">
            <w:pPr>
              <w:rPr>
                <w:sz w:val="20"/>
                <w:szCs w:val="20"/>
              </w:rPr>
            </w:pPr>
            <w:r w:rsidRPr="351EA7FD">
              <w:rPr>
                <w:sz w:val="20"/>
                <w:szCs w:val="20"/>
              </w:rPr>
              <w:t xml:space="preserve">2. </w:t>
            </w:r>
            <w:r>
              <w:rPr>
                <w:sz w:val="20"/>
                <w:szCs w:val="20"/>
              </w:rPr>
              <w:t>##</w:t>
            </w:r>
            <w:proofErr w:type="gramStart"/>
            <w:r>
              <w:rPr>
                <w:sz w:val="20"/>
                <w:szCs w:val="20"/>
              </w:rPr>
              <w:t>STAKEHOLDER</w:t>
            </w:r>
            <w:proofErr w:type="gramEnd"/>
            <w:r>
              <w:rPr>
                <w:sz w:val="20"/>
                <w:szCs w:val="20"/>
              </w:rPr>
              <w:t>_02</w:t>
            </w:r>
            <w:r w:rsidR="000521E1">
              <w:rPr>
                <w:sz w:val="20"/>
                <w:szCs w:val="20"/>
              </w:rPr>
              <w:t>_IU06</w:t>
            </w:r>
          </w:p>
        </w:tc>
        <w:tc>
          <w:tcPr>
            <w:tcW w:w="4678" w:type="dxa"/>
          </w:tcPr>
          <w:p w14:paraId="3A20214C" w14:textId="1508D8A9" w:rsidR="00A90ADA" w:rsidRPr="00851033" w:rsidRDefault="00A90ADA" w:rsidP="008150AD">
            <w:pPr>
              <w:rPr>
                <w:sz w:val="20"/>
                <w:szCs w:val="20"/>
              </w:rPr>
            </w:pPr>
            <w:r>
              <w:rPr>
                <w:sz w:val="20"/>
                <w:szCs w:val="20"/>
              </w:rPr>
              <w:t>##STAKEHOLDER_BENEFITS_02</w:t>
            </w:r>
            <w:r w:rsidR="000521E1">
              <w:rPr>
                <w:sz w:val="20"/>
                <w:szCs w:val="20"/>
              </w:rPr>
              <w:t>_IU06</w:t>
            </w:r>
          </w:p>
        </w:tc>
        <w:tc>
          <w:tcPr>
            <w:tcW w:w="3335" w:type="dxa"/>
          </w:tcPr>
          <w:p w14:paraId="7DAA3E57" w14:textId="53BE7AFB" w:rsidR="00A90ADA" w:rsidRPr="00851033" w:rsidRDefault="00A90ADA" w:rsidP="008150AD">
            <w:pPr>
              <w:rPr>
                <w:sz w:val="20"/>
                <w:szCs w:val="20"/>
              </w:rPr>
            </w:pPr>
            <w:r w:rsidRPr="00F7063F">
              <w:rPr>
                <w:sz w:val="20"/>
                <w:szCs w:val="20"/>
              </w:rPr>
              <w:t>##STAKEHOLDER_HARMS_0</w:t>
            </w:r>
            <w:r>
              <w:rPr>
                <w:sz w:val="20"/>
                <w:szCs w:val="20"/>
              </w:rPr>
              <w:t>2</w:t>
            </w:r>
            <w:r w:rsidR="000521E1">
              <w:rPr>
                <w:sz w:val="20"/>
                <w:szCs w:val="20"/>
              </w:rPr>
              <w:t>_IU06</w:t>
            </w:r>
          </w:p>
        </w:tc>
      </w:tr>
      <w:tr w:rsidR="00A90ADA" w:rsidRPr="00851033" w14:paraId="5F6E7CC0" w14:textId="77777777" w:rsidTr="008150AD">
        <w:tc>
          <w:tcPr>
            <w:tcW w:w="2057" w:type="dxa"/>
          </w:tcPr>
          <w:p w14:paraId="6EBDDAA1" w14:textId="60BB1C34" w:rsidR="00A90ADA" w:rsidRPr="00851033" w:rsidRDefault="00A90ADA" w:rsidP="008150AD">
            <w:pPr>
              <w:rPr>
                <w:sz w:val="20"/>
                <w:szCs w:val="20"/>
              </w:rPr>
            </w:pPr>
            <w:r w:rsidRPr="351EA7FD">
              <w:rPr>
                <w:sz w:val="20"/>
                <w:szCs w:val="20"/>
              </w:rPr>
              <w:t>3.</w:t>
            </w:r>
            <w:r>
              <w:rPr>
                <w:sz w:val="20"/>
                <w:szCs w:val="20"/>
              </w:rPr>
              <w:t xml:space="preserve"> ##</w:t>
            </w:r>
            <w:proofErr w:type="gramStart"/>
            <w:r>
              <w:rPr>
                <w:sz w:val="20"/>
                <w:szCs w:val="20"/>
              </w:rPr>
              <w:t>STAKEHOLDER</w:t>
            </w:r>
            <w:proofErr w:type="gramEnd"/>
            <w:r>
              <w:rPr>
                <w:sz w:val="20"/>
                <w:szCs w:val="20"/>
              </w:rPr>
              <w:t>_03</w:t>
            </w:r>
            <w:r w:rsidR="000521E1">
              <w:rPr>
                <w:sz w:val="20"/>
                <w:szCs w:val="20"/>
              </w:rPr>
              <w:t>_IU06</w:t>
            </w:r>
          </w:p>
        </w:tc>
        <w:tc>
          <w:tcPr>
            <w:tcW w:w="4678" w:type="dxa"/>
          </w:tcPr>
          <w:p w14:paraId="04794223" w14:textId="7F2D69BA" w:rsidR="00A90ADA" w:rsidRPr="00851033" w:rsidRDefault="00A90ADA" w:rsidP="008150AD">
            <w:pPr>
              <w:rPr>
                <w:sz w:val="20"/>
                <w:szCs w:val="20"/>
              </w:rPr>
            </w:pPr>
            <w:r>
              <w:rPr>
                <w:sz w:val="20"/>
                <w:szCs w:val="20"/>
              </w:rPr>
              <w:t>##STAKEHOLDER_BENEFITS_03</w:t>
            </w:r>
            <w:r w:rsidR="000521E1">
              <w:rPr>
                <w:sz w:val="20"/>
                <w:szCs w:val="20"/>
              </w:rPr>
              <w:t>_IU06</w:t>
            </w:r>
          </w:p>
        </w:tc>
        <w:tc>
          <w:tcPr>
            <w:tcW w:w="3335" w:type="dxa"/>
          </w:tcPr>
          <w:p w14:paraId="3AEADEB4" w14:textId="4349C617" w:rsidR="00A90ADA" w:rsidRPr="00851033" w:rsidRDefault="00A90ADA" w:rsidP="008150AD">
            <w:pPr>
              <w:rPr>
                <w:sz w:val="20"/>
                <w:szCs w:val="20"/>
              </w:rPr>
            </w:pPr>
            <w:r w:rsidRPr="00F7063F">
              <w:rPr>
                <w:sz w:val="20"/>
                <w:szCs w:val="20"/>
              </w:rPr>
              <w:t>##STAKEHOLDER_HARMS_0</w:t>
            </w:r>
            <w:r>
              <w:rPr>
                <w:sz w:val="20"/>
                <w:szCs w:val="20"/>
              </w:rPr>
              <w:t>3</w:t>
            </w:r>
            <w:r w:rsidR="000521E1">
              <w:rPr>
                <w:sz w:val="20"/>
                <w:szCs w:val="20"/>
              </w:rPr>
              <w:t>_IU06</w:t>
            </w:r>
          </w:p>
        </w:tc>
      </w:tr>
      <w:tr w:rsidR="00A90ADA" w:rsidRPr="00851033" w14:paraId="00B38F36" w14:textId="77777777" w:rsidTr="008150AD">
        <w:tc>
          <w:tcPr>
            <w:tcW w:w="2057" w:type="dxa"/>
          </w:tcPr>
          <w:p w14:paraId="2CB4B807" w14:textId="63D7E583" w:rsidR="00A90ADA" w:rsidRPr="00851033" w:rsidRDefault="00A90ADA" w:rsidP="008150AD">
            <w:pPr>
              <w:rPr>
                <w:sz w:val="20"/>
                <w:szCs w:val="20"/>
              </w:rPr>
            </w:pPr>
            <w:r w:rsidRPr="351EA7FD">
              <w:rPr>
                <w:sz w:val="20"/>
                <w:szCs w:val="20"/>
              </w:rPr>
              <w:t xml:space="preserve">4. </w:t>
            </w:r>
            <w:r>
              <w:rPr>
                <w:sz w:val="20"/>
                <w:szCs w:val="20"/>
              </w:rPr>
              <w:t>##</w:t>
            </w:r>
            <w:proofErr w:type="gramStart"/>
            <w:r>
              <w:rPr>
                <w:sz w:val="20"/>
                <w:szCs w:val="20"/>
              </w:rPr>
              <w:t>STAKEHOLDER</w:t>
            </w:r>
            <w:proofErr w:type="gramEnd"/>
            <w:r>
              <w:rPr>
                <w:sz w:val="20"/>
                <w:szCs w:val="20"/>
              </w:rPr>
              <w:t>_04</w:t>
            </w:r>
            <w:r w:rsidR="000521E1">
              <w:rPr>
                <w:sz w:val="20"/>
                <w:szCs w:val="20"/>
              </w:rPr>
              <w:t>_IU06</w:t>
            </w:r>
          </w:p>
        </w:tc>
        <w:tc>
          <w:tcPr>
            <w:tcW w:w="4678" w:type="dxa"/>
          </w:tcPr>
          <w:p w14:paraId="2C04BC10" w14:textId="6E69195E" w:rsidR="00A90ADA" w:rsidRPr="00851033" w:rsidRDefault="00A90ADA" w:rsidP="008150AD">
            <w:pPr>
              <w:rPr>
                <w:sz w:val="20"/>
                <w:szCs w:val="20"/>
              </w:rPr>
            </w:pPr>
            <w:r>
              <w:rPr>
                <w:sz w:val="20"/>
                <w:szCs w:val="20"/>
              </w:rPr>
              <w:t>##STAKEHOLDER_BENEFITS_04</w:t>
            </w:r>
            <w:r w:rsidR="000521E1">
              <w:rPr>
                <w:sz w:val="20"/>
                <w:szCs w:val="20"/>
              </w:rPr>
              <w:t>_IU06</w:t>
            </w:r>
          </w:p>
        </w:tc>
        <w:tc>
          <w:tcPr>
            <w:tcW w:w="3335" w:type="dxa"/>
          </w:tcPr>
          <w:p w14:paraId="4CAF6B48" w14:textId="64C514C1" w:rsidR="00A90ADA" w:rsidRPr="00851033" w:rsidRDefault="00A90ADA" w:rsidP="008150AD">
            <w:pPr>
              <w:rPr>
                <w:sz w:val="20"/>
                <w:szCs w:val="20"/>
              </w:rPr>
            </w:pPr>
            <w:r w:rsidRPr="00F7063F">
              <w:rPr>
                <w:sz w:val="20"/>
                <w:szCs w:val="20"/>
              </w:rPr>
              <w:t>##STAKEHOLDER_HARMS_0</w:t>
            </w:r>
            <w:r>
              <w:rPr>
                <w:sz w:val="20"/>
                <w:szCs w:val="20"/>
              </w:rPr>
              <w:t>4</w:t>
            </w:r>
            <w:r w:rsidR="000521E1">
              <w:rPr>
                <w:sz w:val="20"/>
                <w:szCs w:val="20"/>
              </w:rPr>
              <w:t>_IU06</w:t>
            </w:r>
          </w:p>
        </w:tc>
      </w:tr>
      <w:tr w:rsidR="00A90ADA" w:rsidRPr="00851033" w14:paraId="6E190935" w14:textId="77777777" w:rsidTr="008150AD">
        <w:tc>
          <w:tcPr>
            <w:tcW w:w="2057" w:type="dxa"/>
          </w:tcPr>
          <w:p w14:paraId="0389CD3C" w14:textId="3BDC909C" w:rsidR="00A90ADA" w:rsidRPr="00851033" w:rsidRDefault="00A90ADA" w:rsidP="008150AD">
            <w:pPr>
              <w:spacing w:after="200" w:line="276" w:lineRule="auto"/>
              <w:rPr>
                <w:sz w:val="20"/>
                <w:szCs w:val="20"/>
              </w:rPr>
            </w:pPr>
            <w:r>
              <w:rPr>
                <w:sz w:val="20"/>
                <w:szCs w:val="20"/>
              </w:rPr>
              <w:t>5. ##</w:t>
            </w:r>
            <w:proofErr w:type="gramStart"/>
            <w:r>
              <w:rPr>
                <w:sz w:val="20"/>
                <w:szCs w:val="20"/>
              </w:rPr>
              <w:t>STAKEHOLDER</w:t>
            </w:r>
            <w:proofErr w:type="gramEnd"/>
            <w:r>
              <w:rPr>
                <w:sz w:val="20"/>
                <w:szCs w:val="20"/>
              </w:rPr>
              <w:t>_05</w:t>
            </w:r>
            <w:r w:rsidR="000521E1">
              <w:rPr>
                <w:sz w:val="20"/>
                <w:szCs w:val="20"/>
              </w:rPr>
              <w:t>_IU06</w:t>
            </w:r>
          </w:p>
        </w:tc>
        <w:tc>
          <w:tcPr>
            <w:tcW w:w="4678" w:type="dxa"/>
          </w:tcPr>
          <w:p w14:paraId="58931644" w14:textId="1BCD7302" w:rsidR="00A90ADA" w:rsidRPr="00851033" w:rsidRDefault="00A90ADA" w:rsidP="008150AD">
            <w:pPr>
              <w:rPr>
                <w:sz w:val="20"/>
                <w:szCs w:val="20"/>
              </w:rPr>
            </w:pPr>
            <w:r>
              <w:rPr>
                <w:sz w:val="20"/>
                <w:szCs w:val="20"/>
              </w:rPr>
              <w:t>##STAKEHOLDER_BENEFITS_05</w:t>
            </w:r>
            <w:r w:rsidR="000521E1">
              <w:rPr>
                <w:sz w:val="20"/>
                <w:szCs w:val="20"/>
              </w:rPr>
              <w:t>_IU06</w:t>
            </w:r>
          </w:p>
        </w:tc>
        <w:tc>
          <w:tcPr>
            <w:tcW w:w="3335" w:type="dxa"/>
          </w:tcPr>
          <w:p w14:paraId="1DCA1F21" w14:textId="30033986" w:rsidR="00A90ADA" w:rsidRPr="00851033" w:rsidRDefault="00A90ADA" w:rsidP="008150AD">
            <w:pPr>
              <w:rPr>
                <w:sz w:val="20"/>
                <w:szCs w:val="20"/>
              </w:rPr>
            </w:pPr>
            <w:r w:rsidRPr="00F7063F">
              <w:rPr>
                <w:sz w:val="20"/>
                <w:szCs w:val="20"/>
              </w:rPr>
              <w:t>##STAKEHOLDER_HARMS_0</w:t>
            </w:r>
            <w:r>
              <w:rPr>
                <w:sz w:val="20"/>
                <w:szCs w:val="20"/>
              </w:rPr>
              <w:t>5</w:t>
            </w:r>
            <w:r w:rsidR="000521E1">
              <w:rPr>
                <w:sz w:val="20"/>
                <w:szCs w:val="20"/>
              </w:rPr>
              <w:t>_IU06</w:t>
            </w:r>
          </w:p>
        </w:tc>
      </w:tr>
      <w:tr w:rsidR="00A90ADA" w:rsidRPr="00851033" w14:paraId="396806FE" w14:textId="77777777" w:rsidTr="008150AD">
        <w:tc>
          <w:tcPr>
            <w:tcW w:w="2057" w:type="dxa"/>
          </w:tcPr>
          <w:p w14:paraId="51831663" w14:textId="729247CC" w:rsidR="00A90ADA" w:rsidRPr="00851033" w:rsidRDefault="00A90ADA" w:rsidP="008150AD">
            <w:pPr>
              <w:rPr>
                <w:sz w:val="20"/>
                <w:szCs w:val="20"/>
              </w:rPr>
            </w:pPr>
            <w:r>
              <w:rPr>
                <w:sz w:val="20"/>
                <w:szCs w:val="20"/>
              </w:rPr>
              <w:t>6.</w:t>
            </w:r>
            <w:r w:rsidRPr="351EA7FD">
              <w:rPr>
                <w:sz w:val="20"/>
                <w:szCs w:val="20"/>
              </w:rPr>
              <w:t xml:space="preserve"> </w:t>
            </w:r>
            <w:r>
              <w:rPr>
                <w:sz w:val="20"/>
                <w:szCs w:val="20"/>
              </w:rPr>
              <w:t>##</w:t>
            </w:r>
            <w:proofErr w:type="gramStart"/>
            <w:r>
              <w:rPr>
                <w:sz w:val="20"/>
                <w:szCs w:val="20"/>
              </w:rPr>
              <w:t>STAKEHOLDER</w:t>
            </w:r>
            <w:proofErr w:type="gramEnd"/>
            <w:r>
              <w:rPr>
                <w:sz w:val="20"/>
                <w:szCs w:val="20"/>
              </w:rPr>
              <w:t>_06</w:t>
            </w:r>
            <w:r w:rsidR="000521E1">
              <w:rPr>
                <w:sz w:val="20"/>
                <w:szCs w:val="20"/>
              </w:rPr>
              <w:t>_IU06</w:t>
            </w:r>
          </w:p>
        </w:tc>
        <w:tc>
          <w:tcPr>
            <w:tcW w:w="4678" w:type="dxa"/>
          </w:tcPr>
          <w:p w14:paraId="2CFEAF9B" w14:textId="5D989AE9" w:rsidR="00A90ADA" w:rsidRPr="00851033" w:rsidRDefault="00A90ADA" w:rsidP="008150AD">
            <w:pPr>
              <w:rPr>
                <w:sz w:val="20"/>
                <w:szCs w:val="20"/>
              </w:rPr>
            </w:pPr>
            <w:r>
              <w:rPr>
                <w:sz w:val="20"/>
                <w:szCs w:val="20"/>
              </w:rPr>
              <w:t>##STAKEHOLDER_BENEFITS_06</w:t>
            </w:r>
            <w:r w:rsidR="000521E1">
              <w:rPr>
                <w:sz w:val="20"/>
                <w:szCs w:val="20"/>
              </w:rPr>
              <w:t>_IU06</w:t>
            </w:r>
          </w:p>
        </w:tc>
        <w:tc>
          <w:tcPr>
            <w:tcW w:w="3335" w:type="dxa"/>
          </w:tcPr>
          <w:p w14:paraId="41A38667" w14:textId="2364530F" w:rsidR="00A90ADA" w:rsidRPr="00851033" w:rsidRDefault="00A90ADA" w:rsidP="008150AD">
            <w:pPr>
              <w:rPr>
                <w:sz w:val="20"/>
                <w:szCs w:val="20"/>
              </w:rPr>
            </w:pPr>
            <w:r w:rsidRPr="00F7063F">
              <w:rPr>
                <w:sz w:val="20"/>
                <w:szCs w:val="20"/>
              </w:rPr>
              <w:t>##STAKEHOLDER_HARMS_0</w:t>
            </w:r>
            <w:r>
              <w:rPr>
                <w:sz w:val="20"/>
                <w:szCs w:val="20"/>
              </w:rPr>
              <w:t>6</w:t>
            </w:r>
            <w:r w:rsidR="000521E1">
              <w:rPr>
                <w:sz w:val="20"/>
                <w:szCs w:val="20"/>
              </w:rPr>
              <w:t>_IU06</w:t>
            </w:r>
          </w:p>
        </w:tc>
      </w:tr>
      <w:tr w:rsidR="00A90ADA" w:rsidRPr="00851033" w14:paraId="7BE16511" w14:textId="77777777" w:rsidTr="008150AD">
        <w:tc>
          <w:tcPr>
            <w:tcW w:w="2057" w:type="dxa"/>
          </w:tcPr>
          <w:p w14:paraId="66E1157D" w14:textId="73D4F9E2" w:rsidR="00A90ADA" w:rsidRPr="00851033" w:rsidRDefault="00A90ADA" w:rsidP="008150AD">
            <w:pPr>
              <w:rPr>
                <w:sz w:val="20"/>
                <w:szCs w:val="20"/>
              </w:rPr>
            </w:pPr>
            <w:r>
              <w:rPr>
                <w:sz w:val="20"/>
                <w:szCs w:val="20"/>
              </w:rPr>
              <w:t>7.</w:t>
            </w:r>
            <w:r w:rsidRPr="351EA7FD">
              <w:rPr>
                <w:sz w:val="20"/>
                <w:szCs w:val="20"/>
              </w:rPr>
              <w:t xml:space="preserve"> </w:t>
            </w:r>
            <w:r>
              <w:rPr>
                <w:sz w:val="20"/>
                <w:szCs w:val="20"/>
              </w:rPr>
              <w:t>##</w:t>
            </w:r>
            <w:proofErr w:type="gramStart"/>
            <w:r>
              <w:rPr>
                <w:sz w:val="20"/>
                <w:szCs w:val="20"/>
              </w:rPr>
              <w:t>STAKEHOLDER</w:t>
            </w:r>
            <w:proofErr w:type="gramEnd"/>
            <w:r>
              <w:rPr>
                <w:sz w:val="20"/>
                <w:szCs w:val="20"/>
              </w:rPr>
              <w:t>_07</w:t>
            </w:r>
            <w:r w:rsidR="000521E1">
              <w:rPr>
                <w:sz w:val="20"/>
                <w:szCs w:val="20"/>
              </w:rPr>
              <w:t>_IU06</w:t>
            </w:r>
          </w:p>
        </w:tc>
        <w:tc>
          <w:tcPr>
            <w:tcW w:w="4678" w:type="dxa"/>
          </w:tcPr>
          <w:p w14:paraId="640246BB" w14:textId="619351F3" w:rsidR="00A90ADA" w:rsidRPr="00851033" w:rsidRDefault="00A90ADA" w:rsidP="008150AD">
            <w:pPr>
              <w:rPr>
                <w:sz w:val="20"/>
                <w:szCs w:val="20"/>
              </w:rPr>
            </w:pPr>
            <w:r>
              <w:rPr>
                <w:sz w:val="20"/>
                <w:szCs w:val="20"/>
              </w:rPr>
              <w:t>##STAKEHOLDER_BENEFITS_07</w:t>
            </w:r>
            <w:r w:rsidR="000521E1">
              <w:rPr>
                <w:sz w:val="20"/>
                <w:szCs w:val="20"/>
              </w:rPr>
              <w:t>_IU06</w:t>
            </w:r>
          </w:p>
        </w:tc>
        <w:tc>
          <w:tcPr>
            <w:tcW w:w="3335" w:type="dxa"/>
          </w:tcPr>
          <w:p w14:paraId="46606A78" w14:textId="1B3035F1" w:rsidR="00A90ADA" w:rsidRPr="00851033" w:rsidRDefault="00A90ADA" w:rsidP="008150AD">
            <w:pPr>
              <w:rPr>
                <w:sz w:val="20"/>
                <w:szCs w:val="20"/>
              </w:rPr>
            </w:pPr>
            <w:r w:rsidRPr="00F7063F">
              <w:rPr>
                <w:sz w:val="20"/>
                <w:szCs w:val="20"/>
              </w:rPr>
              <w:t>##STAKEHOLDER_HARMS_0</w:t>
            </w:r>
            <w:r>
              <w:rPr>
                <w:sz w:val="20"/>
                <w:szCs w:val="20"/>
              </w:rPr>
              <w:t>7</w:t>
            </w:r>
            <w:r w:rsidR="000521E1">
              <w:rPr>
                <w:sz w:val="20"/>
                <w:szCs w:val="20"/>
              </w:rPr>
              <w:t>_IU06</w:t>
            </w:r>
          </w:p>
        </w:tc>
      </w:tr>
      <w:tr w:rsidR="00A90ADA" w:rsidRPr="00851033" w14:paraId="3133767A" w14:textId="77777777" w:rsidTr="008150AD">
        <w:tc>
          <w:tcPr>
            <w:tcW w:w="2057" w:type="dxa"/>
          </w:tcPr>
          <w:p w14:paraId="10EF3776" w14:textId="398A7D05" w:rsidR="00A90ADA" w:rsidRPr="00851033" w:rsidRDefault="00A90ADA" w:rsidP="008150AD">
            <w:pPr>
              <w:rPr>
                <w:sz w:val="20"/>
                <w:szCs w:val="20"/>
              </w:rPr>
            </w:pPr>
            <w:r>
              <w:rPr>
                <w:sz w:val="20"/>
                <w:szCs w:val="20"/>
              </w:rPr>
              <w:t>8.</w:t>
            </w:r>
            <w:r w:rsidRPr="351EA7FD">
              <w:rPr>
                <w:sz w:val="20"/>
                <w:szCs w:val="20"/>
              </w:rPr>
              <w:t xml:space="preserve"> </w:t>
            </w:r>
            <w:r>
              <w:rPr>
                <w:sz w:val="20"/>
                <w:szCs w:val="20"/>
              </w:rPr>
              <w:t>##</w:t>
            </w:r>
            <w:proofErr w:type="gramStart"/>
            <w:r>
              <w:rPr>
                <w:sz w:val="20"/>
                <w:szCs w:val="20"/>
              </w:rPr>
              <w:t>STAKEHOLDER</w:t>
            </w:r>
            <w:proofErr w:type="gramEnd"/>
            <w:r>
              <w:rPr>
                <w:sz w:val="20"/>
                <w:szCs w:val="20"/>
              </w:rPr>
              <w:t>_08</w:t>
            </w:r>
            <w:r w:rsidR="000521E1">
              <w:rPr>
                <w:sz w:val="20"/>
                <w:szCs w:val="20"/>
              </w:rPr>
              <w:t>_IU06</w:t>
            </w:r>
          </w:p>
        </w:tc>
        <w:tc>
          <w:tcPr>
            <w:tcW w:w="4678" w:type="dxa"/>
          </w:tcPr>
          <w:p w14:paraId="442F6E20" w14:textId="2372B177" w:rsidR="00A90ADA" w:rsidRPr="00851033" w:rsidRDefault="00A90ADA" w:rsidP="008150AD">
            <w:pPr>
              <w:rPr>
                <w:sz w:val="20"/>
                <w:szCs w:val="20"/>
              </w:rPr>
            </w:pPr>
            <w:r>
              <w:rPr>
                <w:sz w:val="20"/>
                <w:szCs w:val="20"/>
              </w:rPr>
              <w:t>##STAKEHOLDER_BENEFITS_08</w:t>
            </w:r>
            <w:r w:rsidR="000521E1">
              <w:rPr>
                <w:sz w:val="20"/>
                <w:szCs w:val="20"/>
              </w:rPr>
              <w:t>_IU06</w:t>
            </w:r>
          </w:p>
        </w:tc>
        <w:tc>
          <w:tcPr>
            <w:tcW w:w="3335" w:type="dxa"/>
          </w:tcPr>
          <w:p w14:paraId="6AA0ADAB" w14:textId="0E01143D" w:rsidR="00A90ADA" w:rsidRPr="00851033" w:rsidRDefault="00A90ADA" w:rsidP="008150AD">
            <w:pPr>
              <w:rPr>
                <w:sz w:val="20"/>
                <w:szCs w:val="20"/>
              </w:rPr>
            </w:pPr>
            <w:r w:rsidRPr="00F7063F">
              <w:rPr>
                <w:sz w:val="20"/>
                <w:szCs w:val="20"/>
              </w:rPr>
              <w:t>##STAKEHOLDER_HARMS_0</w:t>
            </w:r>
            <w:r>
              <w:rPr>
                <w:sz w:val="20"/>
                <w:szCs w:val="20"/>
              </w:rPr>
              <w:t>8</w:t>
            </w:r>
            <w:r w:rsidR="000521E1">
              <w:rPr>
                <w:sz w:val="20"/>
                <w:szCs w:val="20"/>
              </w:rPr>
              <w:t>_IU06</w:t>
            </w:r>
          </w:p>
        </w:tc>
      </w:tr>
      <w:tr w:rsidR="00A90ADA" w:rsidRPr="00851033" w14:paraId="212AC871" w14:textId="77777777" w:rsidTr="008150AD">
        <w:tc>
          <w:tcPr>
            <w:tcW w:w="2057" w:type="dxa"/>
          </w:tcPr>
          <w:p w14:paraId="1E54FBBE" w14:textId="696F844C" w:rsidR="00A90ADA" w:rsidRPr="00851033" w:rsidRDefault="00A90ADA" w:rsidP="008150AD">
            <w:pPr>
              <w:rPr>
                <w:sz w:val="20"/>
                <w:szCs w:val="20"/>
              </w:rPr>
            </w:pPr>
            <w:r>
              <w:rPr>
                <w:sz w:val="20"/>
                <w:szCs w:val="20"/>
              </w:rPr>
              <w:t>9</w:t>
            </w:r>
            <w:r w:rsidRPr="351EA7FD">
              <w:rPr>
                <w:sz w:val="20"/>
                <w:szCs w:val="20"/>
              </w:rPr>
              <w:t>.</w:t>
            </w:r>
            <w:r>
              <w:rPr>
                <w:sz w:val="20"/>
                <w:szCs w:val="20"/>
              </w:rPr>
              <w:t xml:space="preserve"> ##</w:t>
            </w:r>
            <w:proofErr w:type="gramStart"/>
            <w:r>
              <w:rPr>
                <w:sz w:val="20"/>
                <w:szCs w:val="20"/>
              </w:rPr>
              <w:t>STAKEHOLDER</w:t>
            </w:r>
            <w:proofErr w:type="gramEnd"/>
            <w:r>
              <w:rPr>
                <w:sz w:val="20"/>
                <w:szCs w:val="20"/>
              </w:rPr>
              <w:t>_09</w:t>
            </w:r>
            <w:r w:rsidR="000521E1">
              <w:rPr>
                <w:sz w:val="20"/>
                <w:szCs w:val="20"/>
              </w:rPr>
              <w:t>_IU06</w:t>
            </w:r>
          </w:p>
        </w:tc>
        <w:tc>
          <w:tcPr>
            <w:tcW w:w="4678" w:type="dxa"/>
          </w:tcPr>
          <w:p w14:paraId="3D4A5E32" w14:textId="28E80D51" w:rsidR="00A90ADA" w:rsidRPr="00851033" w:rsidRDefault="00A90ADA" w:rsidP="008150AD">
            <w:pPr>
              <w:rPr>
                <w:sz w:val="20"/>
                <w:szCs w:val="20"/>
              </w:rPr>
            </w:pPr>
            <w:r>
              <w:rPr>
                <w:sz w:val="20"/>
                <w:szCs w:val="20"/>
              </w:rPr>
              <w:t>##STAKEHOLDER_BENEFITS_09</w:t>
            </w:r>
            <w:r w:rsidR="000521E1">
              <w:rPr>
                <w:sz w:val="20"/>
                <w:szCs w:val="20"/>
              </w:rPr>
              <w:t>_IU06</w:t>
            </w:r>
          </w:p>
        </w:tc>
        <w:tc>
          <w:tcPr>
            <w:tcW w:w="3335" w:type="dxa"/>
          </w:tcPr>
          <w:p w14:paraId="690C8A84" w14:textId="48A4417B" w:rsidR="00A90ADA" w:rsidRPr="00851033" w:rsidRDefault="00A90ADA" w:rsidP="008150AD">
            <w:pPr>
              <w:spacing w:after="200" w:line="276" w:lineRule="auto"/>
              <w:rPr>
                <w:sz w:val="20"/>
                <w:szCs w:val="20"/>
              </w:rPr>
            </w:pPr>
            <w:r w:rsidRPr="00F7063F">
              <w:rPr>
                <w:sz w:val="20"/>
                <w:szCs w:val="20"/>
              </w:rPr>
              <w:t>##STAKEHOLDER_HARMS_0</w:t>
            </w:r>
            <w:r>
              <w:rPr>
                <w:sz w:val="20"/>
                <w:szCs w:val="20"/>
              </w:rPr>
              <w:t>9</w:t>
            </w:r>
            <w:r w:rsidR="000521E1">
              <w:rPr>
                <w:sz w:val="20"/>
                <w:szCs w:val="20"/>
              </w:rPr>
              <w:t>_IU06</w:t>
            </w:r>
          </w:p>
        </w:tc>
      </w:tr>
      <w:tr w:rsidR="00A90ADA" w:rsidRPr="00851033" w14:paraId="6AD908CE" w14:textId="77777777" w:rsidTr="008150AD">
        <w:tc>
          <w:tcPr>
            <w:tcW w:w="2057" w:type="dxa"/>
          </w:tcPr>
          <w:p w14:paraId="01584C67" w14:textId="68F0B705" w:rsidR="00A90ADA" w:rsidRPr="00851033" w:rsidRDefault="00A90ADA" w:rsidP="008150AD">
            <w:pPr>
              <w:rPr>
                <w:sz w:val="20"/>
                <w:szCs w:val="20"/>
              </w:rPr>
            </w:pPr>
            <w:r>
              <w:rPr>
                <w:sz w:val="20"/>
                <w:szCs w:val="20"/>
              </w:rPr>
              <w:t>10. ##</w:t>
            </w:r>
            <w:proofErr w:type="gramStart"/>
            <w:r>
              <w:rPr>
                <w:sz w:val="20"/>
                <w:szCs w:val="20"/>
              </w:rPr>
              <w:t>STAKEHOLDER</w:t>
            </w:r>
            <w:proofErr w:type="gramEnd"/>
            <w:r>
              <w:rPr>
                <w:sz w:val="20"/>
                <w:szCs w:val="20"/>
              </w:rPr>
              <w:t>_10</w:t>
            </w:r>
            <w:r w:rsidR="000521E1">
              <w:rPr>
                <w:sz w:val="20"/>
                <w:szCs w:val="20"/>
              </w:rPr>
              <w:t>_IU06</w:t>
            </w:r>
          </w:p>
        </w:tc>
        <w:tc>
          <w:tcPr>
            <w:tcW w:w="4678" w:type="dxa"/>
          </w:tcPr>
          <w:p w14:paraId="3377CB7C" w14:textId="19AAB9E9" w:rsidR="00A90ADA" w:rsidRPr="00851033" w:rsidRDefault="00A90ADA" w:rsidP="008150AD">
            <w:pPr>
              <w:rPr>
                <w:sz w:val="20"/>
                <w:szCs w:val="20"/>
              </w:rPr>
            </w:pPr>
            <w:r>
              <w:rPr>
                <w:sz w:val="20"/>
                <w:szCs w:val="20"/>
              </w:rPr>
              <w:t>##STAKEHOLDER_BENEFITS_10</w:t>
            </w:r>
            <w:r w:rsidR="000521E1">
              <w:rPr>
                <w:sz w:val="20"/>
                <w:szCs w:val="20"/>
              </w:rPr>
              <w:t>_IU06</w:t>
            </w:r>
          </w:p>
        </w:tc>
        <w:tc>
          <w:tcPr>
            <w:tcW w:w="3335" w:type="dxa"/>
          </w:tcPr>
          <w:p w14:paraId="15C61324" w14:textId="4965F069" w:rsidR="00A90ADA" w:rsidRPr="00851033" w:rsidRDefault="00A90ADA" w:rsidP="008150AD">
            <w:pPr>
              <w:rPr>
                <w:sz w:val="20"/>
                <w:szCs w:val="20"/>
              </w:rPr>
            </w:pPr>
            <w:r w:rsidRPr="00F7063F">
              <w:rPr>
                <w:sz w:val="20"/>
                <w:szCs w:val="20"/>
              </w:rPr>
              <w:t>##STAKEHOLDER_HARMS_</w:t>
            </w:r>
            <w:r>
              <w:rPr>
                <w:sz w:val="20"/>
                <w:szCs w:val="20"/>
              </w:rPr>
              <w:t>1</w:t>
            </w:r>
            <w:r w:rsidRPr="00F7063F">
              <w:rPr>
                <w:sz w:val="20"/>
                <w:szCs w:val="20"/>
              </w:rPr>
              <w:t>0</w:t>
            </w:r>
            <w:r w:rsidR="000521E1">
              <w:rPr>
                <w:sz w:val="20"/>
                <w:szCs w:val="20"/>
              </w:rPr>
              <w:t>_IU06</w:t>
            </w:r>
          </w:p>
        </w:tc>
      </w:tr>
    </w:tbl>
    <w:p w14:paraId="2333BC4A" w14:textId="77777777" w:rsidR="00A90ADA" w:rsidRPr="00C24521" w:rsidRDefault="00A90ADA" w:rsidP="00A90ADA">
      <w:pPr>
        <w:spacing w:after="0"/>
        <w:rPr>
          <w:highlight w:val="yellow"/>
        </w:rPr>
      </w:pPr>
    </w:p>
    <w:p w14:paraId="12CB1EE7" w14:textId="77777777" w:rsidR="00A90ADA" w:rsidRPr="00925FE7" w:rsidRDefault="00A90ADA" w:rsidP="00A90ADA">
      <w:pPr>
        <w:pStyle w:val="Titre3"/>
      </w:pPr>
      <w:r w:rsidRPr="00925FE7">
        <w:t>Stakeholders for Goal-driven requirements from the Responsible AI Standard</w:t>
      </w:r>
      <w:r>
        <w:t xml:space="preserve"> - B</w:t>
      </w:r>
    </w:p>
    <w:p w14:paraId="156D4A5A"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1CCA2EA5" w14:textId="77777777" w:rsidR="00A90ADA" w:rsidRPr="00050618" w:rsidRDefault="00A90ADA" w:rsidP="00A90ADA">
      <w:pPr>
        <w:pStyle w:val="Titre4"/>
        <w:rPr>
          <w:lang w:val="en-GB"/>
        </w:rPr>
      </w:pPr>
      <w:r w:rsidRPr="00050618">
        <w:rPr>
          <w:lang w:val="en-GB"/>
        </w:rPr>
        <w:t>Goal A5: Human oversight and control</w:t>
      </w:r>
    </w:p>
    <w:p w14:paraId="136C4284"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40DC88D7" w14:textId="77777777" w:rsidTr="008150AD">
        <w:tc>
          <w:tcPr>
            <w:tcW w:w="5305" w:type="dxa"/>
            <w:tcBorders>
              <w:right w:val="single" w:sz="4" w:space="0" w:color="FFFFFF" w:themeColor="background1"/>
            </w:tcBorders>
            <w:shd w:val="clear" w:color="auto" w:fill="002060"/>
          </w:tcPr>
          <w:p w14:paraId="3B407BE0" w14:textId="77777777" w:rsidR="00A90ADA" w:rsidRPr="00050618" w:rsidRDefault="00A90ADA" w:rsidP="008150AD">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33DD0383"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1F63EDCC" w14:textId="77777777" w:rsidTr="008150AD">
        <w:trPr>
          <w:trHeight w:val="53"/>
        </w:trPr>
        <w:tc>
          <w:tcPr>
            <w:tcW w:w="5305" w:type="dxa"/>
          </w:tcPr>
          <w:p w14:paraId="677A682F" w14:textId="26EEDA95" w:rsidR="00A90ADA" w:rsidRPr="00050618" w:rsidRDefault="00A90ADA" w:rsidP="008150AD">
            <w:pPr>
              <w:rPr>
                <w:sz w:val="20"/>
                <w:szCs w:val="20"/>
              </w:rPr>
            </w:pPr>
            <w:r>
              <w:rPr>
                <w:sz w:val="20"/>
                <w:szCs w:val="20"/>
              </w:rPr>
              <w:t>##HUMAN_OVERSIGHT</w:t>
            </w:r>
            <w:r w:rsidR="000521E1">
              <w:rPr>
                <w:sz w:val="20"/>
                <w:szCs w:val="20"/>
              </w:rPr>
              <w:t>_IU06</w:t>
            </w:r>
          </w:p>
        </w:tc>
        <w:tc>
          <w:tcPr>
            <w:tcW w:w="4950" w:type="dxa"/>
          </w:tcPr>
          <w:p w14:paraId="5DFBC93C" w14:textId="3A3A2BC6" w:rsidR="00A90ADA" w:rsidRPr="00050618" w:rsidRDefault="00A90ADA" w:rsidP="008150AD">
            <w:pPr>
              <w:rPr>
                <w:sz w:val="20"/>
                <w:szCs w:val="20"/>
              </w:rPr>
            </w:pPr>
            <w:r>
              <w:rPr>
                <w:sz w:val="20"/>
                <w:szCs w:val="20"/>
              </w:rPr>
              <w:t>##HUMAN_RESPONSIBILITIES</w:t>
            </w:r>
            <w:r w:rsidR="000521E1">
              <w:rPr>
                <w:sz w:val="20"/>
                <w:szCs w:val="20"/>
              </w:rPr>
              <w:t>_IU06</w:t>
            </w:r>
          </w:p>
        </w:tc>
      </w:tr>
    </w:tbl>
    <w:p w14:paraId="57A66D45" w14:textId="77777777" w:rsidR="00A90ADA" w:rsidRPr="0080227B" w:rsidRDefault="00A90ADA" w:rsidP="00A90ADA">
      <w:pPr>
        <w:pStyle w:val="Titre4"/>
        <w:rPr>
          <w:lang w:val="en-GB"/>
        </w:rPr>
      </w:pPr>
      <w:r w:rsidRPr="0080227B">
        <w:rPr>
          <w:lang w:val="en-GB"/>
        </w:rPr>
        <w:t>Goal T3: Disclosure of AI interaction</w:t>
      </w:r>
    </w:p>
    <w:p w14:paraId="26BAD8D1"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0A61AC47" w14:textId="77777777" w:rsidTr="008150AD">
        <w:tc>
          <w:tcPr>
            <w:tcW w:w="10165" w:type="dxa"/>
            <w:shd w:val="clear" w:color="auto" w:fill="002060"/>
          </w:tcPr>
          <w:p w14:paraId="691CA137"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7E16E788" w14:textId="77777777" w:rsidTr="008150AD">
        <w:trPr>
          <w:trHeight w:val="620"/>
        </w:trPr>
        <w:tc>
          <w:tcPr>
            <w:tcW w:w="10165" w:type="dxa"/>
          </w:tcPr>
          <w:p w14:paraId="601AC57B" w14:textId="0427D4E3" w:rsidR="00A90ADA" w:rsidRPr="00C24521" w:rsidRDefault="00A90ADA" w:rsidP="008150AD">
            <w:pPr>
              <w:rPr>
                <w:sz w:val="20"/>
                <w:szCs w:val="20"/>
              </w:rPr>
            </w:pPr>
            <w:r>
              <w:rPr>
                <w:sz w:val="20"/>
                <w:szCs w:val="20"/>
              </w:rPr>
              <w:lastRenderedPageBreak/>
              <w:t>##DISCLOSURE_AND_AI_INTERACTION</w:t>
            </w:r>
            <w:r w:rsidR="000521E1">
              <w:rPr>
                <w:sz w:val="20"/>
                <w:szCs w:val="20"/>
              </w:rPr>
              <w:t>_IU06</w:t>
            </w:r>
          </w:p>
        </w:tc>
      </w:tr>
    </w:tbl>
    <w:p w14:paraId="4FBD432B" w14:textId="77777777" w:rsidR="00A90ADA" w:rsidRDefault="00A90ADA" w:rsidP="00A90ADA">
      <w:pPr>
        <w:pStyle w:val="Tableheading"/>
        <w:rPr>
          <w:b/>
          <w:i/>
          <w:color w:val="0038A8"/>
          <w:sz w:val="28"/>
          <w:szCs w:val="28"/>
          <w:u w:val="single"/>
        </w:rPr>
      </w:pPr>
    </w:p>
    <w:p w14:paraId="2AC69EB7" w14:textId="77777777" w:rsidR="00A90ADA" w:rsidRPr="00031BCE" w:rsidRDefault="00A90ADA" w:rsidP="00A90ADA">
      <w:pPr>
        <w:pStyle w:val="Titre3"/>
      </w:pPr>
      <w:r>
        <w:t>Technology readiness assessment - B</w:t>
      </w:r>
    </w:p>
    <w:p w14:paraId="20C3A102"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46325A95" w14:textId="77777777" w:rsidTr="008150AD">
        <w:tc>
          <w:tcPr>
            <w:tcW w:w="1435" w:type="dxa"/>
            <w:tcBorders>
              <w:right w:val="single" w:sz="4" w:space="0" w:color="FFFFFF" w:themeColor="background1"/>
            </w:tcBorders>
            <w:shd w:val="clear" w:color="auto" w:fill="002060"/>
          </w:tcPr>
          <w:p w14:paraId="0C048AFE"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2554EDC5"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204E24EF" w14:textId="77777777" w:rsidTr="00EA744A">
        <w:tc>
          <w:tcPr>
            <w:tcW w:w="1435" w:type="dxa"/>
            <w:vAlign w:val="center"/>
          </w:tcPr>
          <w:p w14:paraId="14C9F2EE" w14:textId="28317ED2"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01</w:t>
            </w:r>
            <w:r w:rsidR="000521E1">
              <w:rPr>
                <w:sz w:val="20"/>
                <w:szCs w:val="20"/>
              </w:rPr>
              <w:t>_IU06</w:t>
            </w:r>
          </w:p>
        </w:tc>
        <w:tc>
          <w:tcPr>
            <w:tcW w:w="8635" w:type="dxa"/>
          </w:tcPr>
          <w:p w14:paraId="22793E0C"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1C5A8CEE" w14:textId="77777777" w:rsidTr="00EA744A">
        <w:tc>
          <w:tcPr>
            <w:tcW w:w="1435" w:type="dxa"/>
            <w:vAlign w:val="center"/>
          </w:tcPr>
          <w:p w14:paraId="70EB9EBE" w14:textId="27735018"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02</w:t>
            </w:r>
            <w:r w:rsidR="000521E1">
              <w:rPr>
                <w:sz w:val="20"/>
                <w:szCs w:val="20"/>
              </w:rPr>
              <w:t>_IU06</w:t>
            </w:r>
          </w:p>
        </w:tc>
        <w:tc>
          <w:tcPr>
            <w:tcW w:w="8635" w:type="dxa"/>
          </w:tcPr>
          <w:p w14:paraId="1A35C886"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4F00FA3E" w14:textId="77777777" w:rsidTr="00EA744A">
        <w:tc>
          <w:tcPr>
            <w:tcW w:w="1435" w:type="dxa"/>
            <w:vAlign w:val="center"/>
          </w:tcPr>
          <w:p w14:paraId="58DD4E8A" w14:textId="2C67FC36"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03</w:t>
            </w:r>
            <w:r w:rsidR="000521E1">
              <w:rPr>
                <w:sz w:val="20"/>
                <w:szCs w:val="20"/>
              </w:rPr>
              <w:t>_IU06</w:t>
            </w:r>
          </w:p>
        </w:tc>
        <w:tc>
          <w:tcPr>
            <w:tcW w:w="8635" w:type="dxa"/>
          </w:tcPr>
          <w:p w14:paraId="3D1AFA4C"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2FB0B79D" w14:textId="77777777" w:rsidTr="00EA744A">
        <w:tc>
          <w:tcPr>
            <w:tcW w:w="1435" w:type="dxa"/>
            <w:vAlign w:val="center"/>
          </w:tcPr>
          <w:p w14:paraId="738D050C" w14:textId="2F3A3C57"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04</w:t>
            </w:r>
            <w:r w:rsidR="000521E1">
              <w:rPr>
                <w:sz w:val="20"/>
                <w:szCs w:val="20"/>
              </w:rPr>
              <w:t>_IU06</w:t>
            </w:r>
          </w:p>
        </w:tc>
        <w:tc>
          <w:tcPr>
            <w:tcW w:w="8635" w:type="dxa"/>
          </w:tcPr>
          <w:p w14:paraId="0407861D"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60E22F2B" w14:textId="77777777" w:rsidTr="00EA744A">
        <w:tc>
          <w:tcPr>
            <w:tcW w:w="1435" w:type="dxa"/>
            <w:vAlign w:val="center"/>
          </w:tcPr>
          <w:p w14:paraId="2980DAE7" w14:textId="1F2E9D44"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05</w:t>
            </w:r>
            <w:r w:rsidR="000521E1">
              <w:rPr>
                <w:sz w:val="20"/>
                <w:szCs w:val="20"/>
              </w:rPr>
              <w:t>_IU06</w:t>
            </w:r>
          </w:p>
        </w:tc>
        <w:tc>
          <w:tcPr>
            <w:tcW w:w="8635" w:type="dxa"/>
          </w:tcPr>
          <w:p w14:paraId="4F5A93BA"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60387456" w14:textId="77777777" w:rsidR="00A90ADA" w:rsidRPr="00031BCE" w:rsidRDefault="00A90ADA" w:rsidP="00A90ADA">
      <w:pPr>
        <w:pStyle w:val="Titre3"/>
      </w:pPr>
      <w:r w:rsidRPr="00031BCE">
        <w:t>Task complexity</w:t>
      </w:r>
      <w:r>
        <w:t xml:space="preserve"> - B</w:t>
      </w:r>
    </w:p>
    <w:p w14:paraId="70D400C6"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05936EA8" w14:textId="77777777" w:rsidTr="008150AD">
        <w:tc>
          <w:tcPr>
            <w:tcW w:w="1435" w:type="dxa"/>
            <w:tcBorders>
              <w:right w:val="single" w:sz="4" w:space="0" w:color="FFFFFF" w:themeColor="background1"/>
            </w:tcBorders>
            <w:shd w:val="clear" w:color="auto" w:fill="002060"/>
          </w:tcPr>
          <w:p w14:paraId="102E9D99"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6760BF2F"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69386C00" w14:textId="77777777" w:rsidTr="00EA744A">
        <w:tc>
          <w:tcPr>
            <w:tcW w:w="1435" w:type="dxa"/>
            <w:vAlign w:val="center"/>
          </w:tcPr>
          <w:p w14:paraId="0408CAD2" w14:textId="6E3BD479" w:rsidR="00A90ADA" w:rsidRPr="00031BCE" w:rsidRDefault="00A90ADA" w:rsidP="0099261D">
            <w:pPr>
              <w:jc w:val="center"/>
              <w:rPr>
                <w:sz w:val="20"/>
                <w:szCs w:val="20"/>
              </w:rPr>
            </w:pPr>
            <w:r>
              <w:rPr>
                <w:sz w:val="20"/>
                <w:szCs w:val="20"/>
              </w:rPr>
              <w:t>##TASK_</w:t>
            </w:r>
            <w:r w:rsidR="00960FF3">
              <w:rPr>
                <w:sz w:val="20"/>
                <w:szCs w:val="20"/>
              </w:rPr>
              <w:t>COMPLEXITY_01</w:t>
            </w:r>
            <w:r w:rsidR="000521E1">
              <w:rPr>
                <w:sz w:val="20"/>
                <w:szCs w:val="20"/>
              </w:rPr>
              <w:t>_IU06</w:t>
            </w:r>
          </w:p>
        </w:tc>
        <w:tc>
          <w:tcPr>
            <w:tcW w:w="8635" w:type="dxa"/>
          </w:tcPr>
          <w:p w14:paraId="60599F12"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A90ADA" w:rsidRPr="00031BCE" w14:paraId="471D3DF4" w14:textId="77777777" w:rsidTr="00EA744A">
        <w:tc>
          <w:tcPr>
            <w:tcW w:w="1435" w:type="dxa"/>
            <w:vAlign w:val="center"/>
          </w:tcPr>
          <w:p w14:paraId="34941C82" w14:textId="38BAEBE5" w:rsidR="00A90ADA" w:rsidRPr="00031BCE" w:rsidRDefault="00A90ADA" w:rsidP="0099261D">
            <w:pPr>
              <w:jc w:val="center"/>
              <w:rPr>
                <w:sz w:val="20"/>
                <w:szCs w:val="20"/>
              </w:rPr>
            </w:pPr>
            <w:r>
              <w:rPr>
                <w:sz w:val="20"/>
                <w:szCs w:val="20"/>
              </w:rPr>
              <w:t>##TASK_</w:t>
            </w:r>
            <w:r w:rsidR="00960FF3">
              <w:rPr>
                <w:sz w:val="20"/>
                <w:szCs w:val="20"/>
              </w:rPr>
              <w:t>COMPLEXITY_02</w:t>
            </w:r>
            <w:r w:rsidR="000521E1">
              <w:rPr>
                <w:sz w:val="20"/>
                <w:szCs w:val="20"/>
              </w:rPr>
              <w:t>_IU06</w:t>
            </w:r>
          </w:p>
        </w:tc>
        <w:tc>
          <w:tcPr>
            <w:tcW w:w="8635" w:type="dxa"/>
          </w:tcPr>
          <w:p w14:paraId="31167F4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652D53B8" w14:textId="77777777" w:rsidTr="00EA744A">
        <w:tc>
          <w:tcPr>
            <w:tcW w:w="1435" w:type="dxa"/>
            <w:vAlign w:val="center"/>
          </w:tcPr>
          <w:p w14:paraId="47DE82D8" w14:textId="409C3B2F" w:rsidR="00A90ADA" w:rsidRPr="00031BCE" w:rsidRDefault="00A90ADA" w:rsidP="0099261D">
            <w:pPr>
              <w:jc w:val="center"/>
              <w:rPr>
                <w:sz w:val="20"/>
                <w:szCs w:val="20"/>
              </w:rPr>
            </w:pPr>
            <w:r>
              <w:rPr>
                <w:sz w:val="20"/>
                <w:szCs w:val="20"/>
              </w:rPr>
              <w:t>##TASK_</w:t>
            </w:r>
            <w:r w:rsidR="00960FF3">
              <w:rPr>
                <w:sz w:val="20"/>
                <w:szCs w:val="20"/>
              </w:rPr>
              <w:t>COMPLEXITY_03</w:t>
            </w:r>
            <w:r w:rsidR="000521E1">
              <w:rPr>
                <w:sz w:val="20"/>
                <w:szCs w:val="20"/>
              </w:rPr>
              <w:t>_IU06</w:t>
            </w:r>
          </w:p>
        </w:tc>
        <w:tc>
          <w:tcPr>
            <w:tcW w:w="8635" w:type="dxa"/>
          </w:tcPr>
          <w:p w14:paraId="3E4E8411"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16F1A7FE" w14:textId="77777777" w:rsidR="00A90ADA" w:rsidRPr="00031BCE" w:rsidRDefault="00A90ADA" w:rsidP="00A90ADA">
      <w:pPr>
        <w:pStyle w:val="Titre3"/>
      </w:pPr>
      <w:r w:rsidRPr="00031BCE">
        <w:t>Role of humans</w:t>
      </w:r>
      <w:r>
        <w:t xml:space="preserve"> - B</w:t>
      </w:r>
    </w:p>
    <w:p w14:paraId="4FC66F33"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479D4691" w14:textId="77777777" w:rsidTr="008150AD">
        <w:tc>
          <w:tcPr>
            <w:tcW w:w="1435" w:type="dxa"/>
            <w:tcBorders>
              <w:right w:val="single" w:sz="4" w:space="0" w:color="FFFFFF" w:themeColor="background1"/>
            </w:tcBorders>
            <w:shd w:val="clear" w:color="auto" w:fill="002060"/>
          </w:tcPr>
          <w:p w14:paraId="0AA4CCA6"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6F4BBCF7"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78F92DDA" w14:textId="77777777" w:rsidTr="008150AD">
        <w:tc>
          <w:tcPr>
            <w:tcW w:w="1435" w:type="dxa"/>
          </w:tcPr>
          <w:p w14:paraId="77A905CF" w14:textId="4E4B8D2E" w:rsidR="00A90ADA" w:rsidRPr="00031BCE" w:rsidRDefault="00A90ADA" w:rsidP="0099261D">
            <w:pPr>
              <w:jc w:val="center"/>
              <w:rPr>
                <w:sz w:val="20"/>
                <w:szCs w:val="20"/>
              </w:rPr>
            </w:pPr>
            <w:r>
              <w:rPr>
                <w:sz w:val="20"/>
                <w:szCs w:val="20"/>
              </w:rPr>
              <w:t>##ROLE_OF_HUMAN_01</w:t>
            </w:r>
            <w:r w:rsidR="000521E1">
              <w:rPr>
                <w:sz w:val="20"/>
                <w:szCs w:val="20"/>
              </w:rPr>
              <w:t>_IU06</w:t>
            </w:r>
          </w:p>
        </w:tc>
        <w:tc>
          <w:tcPr>
            <w:tcW w:w="8635" w:type="dxa"/>
          </w:tcPr>
          <w:p w14:paraId="2A50CDF0"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w:t>
            </w:r>
            <w:r w:rsidRPr="00031BCE">
              <w:rPr>
                <w:rFonts w:ascii="Segoe UI" w:eastAsia="Segoe UI" w:hAnsi="Segoe UI"/>
                <w:i/>
                <w:iCs/>
                <w:color w:val="000000" w:themeColor="text1"/>
                <w:kern w:val="24"/>
                <w:sz w:val="20"/>
                <w:szCs w:val="20"/>
              </w:rPr>
              <w:lastRenderedPageBreak/>
              <w:t xml:space="preserve">application processing system that only alerts the operator in case of issues like missing data fields. </w:t>
            </w:r>
          </w:p>
        </w:tc>
      </w:tr>
      <w:tr w:rsidR="00A90ADA" w:rsidRPr="00031BCE" w14:paraId="7496193C" w14:textId="77777777" w:rsidTr="00EA744A">
        <w:tc>
          <w:tcPr>
            <w:tcW w:w="1435" w:type="dxa"/>
            <w:vAlign w:val="center"/>
          </w:tcPr>
          <w:p w14:paraId="0A60F0D8" w14:textId="555C71D4" w:rsidR="00A90ADA" w:rsidRPr="00031BCE" w:rsidRDefault="00A90ADA" w:rsidP="0099261D">
            <w:pPr>
              <w:jc w:val="center"/>
              <w:rPr>
                <w:sz w:val="20"/>
                <w:szCs w:val="20"/>
              </w:rPr>
            </w:pPr>
            <w:r>
              <w:rPr>
                <w:sz w:val="20"/>
                <w:szCs w:val="20"/>
              </w:rPr>
              <w:lastRenderedPageBreak/>
              <w:t>##ROLE_OF_HUMAN_02</w:t>
            </w:r>
            <w:r w:rsidR="000521E1">
              <w:rPr>
                <w:sz w:val="20"/>
                <w:szCs w:val="20"/>
              </w:rPr>
              <w:t>_IU06</w:t>
            </w:r>
          </w:p>
        </w:tc>
        <w:tc>
          <w:tcPr>
            <w:tcW w:w="8635" w:type="dxa"/>
          </w:tcPr>
          <w:p w14:paraId="440450A1"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58BE4776" w14:textId="77777777" w:rsidTr="00EA744A">
        <w:tc>
          <w:tcPr>
            <w:tcW w:w="1435" w:type="dxa"/>
            <w:vAlign w:val="center"/>
          </w:tcPr>
          <w:p w14:paraId="3D531074" w14:textId="31BE355B" w:rsidR="00A90ADA" w:rsidRPr="00031BCE" w:rsidRDefault="00A90ADA" w:rsidP="0099261D">
            <w:pPr>
              <w:jc w:val="center"/>
              <w:rPr>
                <w:sz w:val="20"/>
                <w:szCs w:val="20"/>
              </w:rPr>
            </w:pPr>
            <w:r>
              <w:rPr>
                <w:sz w:val="20"/>
                <w:szCs w:val="20"/>
              </w:rPr>
              <w:t>##ROLE_OF_HUMAN_03</w:t>
            </w:r>
            <w:r w:rsidR="000521E1">
              <w:rPr>
                <w:sz w:val="20"/>
                <w:szCs w:val="20"/>
              </w:rPr>
              <w:t>_IU06</w:t>
            </w:r>
          </w:p>
        </w:tc>
        <w:tc>
          <w:tcPr>
            <w:tcW w:w="8635" w:type="dxa"/>
          </w:tcPr>
          <w:p w14:paraId="36AAFD2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7844808D" w14:textId="77777777" w:rsidTr="00EA744A">
        <w:tc>
          <w:tcPr>
            <w:tcW w:w="1435" w:type="dxa"/>
            <w:vAlign w:val="center"/>
          </w:tcPr>
          <w:p w14:paraId="16C85D99" w14:textId="6708653C" w:rsidR="00A90ADA" w:rsidRPr="00031BCE" w:rsidRDefault="00A90ADA" w:rsidP="0099261D">
            <w:pPr>
              <w:jc w:val="center"/>
              <w:rPr>
                <w:sz w:val="20"/>
                <w:szCs w:val="20"/>
              </w:rPr>
            </w:pPr>
            <w:r>
              <w:rPr>
                <w:sz w:val="20"/>
                <w:szCs w:val="20"/>
              </w:rPr>
              <w:t>##ROLE_OF_HUMAN_04</w:t>
            </w:r>
            <w:r w:rsidR="000521E1">
              <w:rPr>
                <w:sz w:val="20"/>
                <w:szCs w:val="20"/>
              </w:rPr>
              <w:t>_IU06</w:t>
            </w:r>
          </w:p>
        </w:tc>
        <w:tc>
          <w:tcPr>
            <w:tcW w:w="8635" w:type="dxa"/>
          </w:tcPr>
          <w:p w14:paraId="1FBB875B"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410ADF4C" w14:textId="77777777" w:rsidTr="00EA744A">
        <w:tc>
          <w:tcPr>
            <w:tcW w:w="1435" w:type="dxa"/>
            <w:vAlign w:val="center"/>
          </w:tcPr>
          <w:p w14:paraId="7704A0E6" w14:textId="27A1934A" w:rsidR="00A90ADA" w:rsidRPr="00031BCE" w:rsidRDefault="00A90ADA" w:rsidP="0099261D">
            <w:pPr>
              <w:jc w:val="center"/>
              <w:rPr>
                <w:sz w:val="20"/>
                <w:szCs w:val="20"/>
              </w:rPr>
            </w:pPr>
            <w:r>
              <w:rPr>
                <w:sz w:val="20"/>
                <w:szCs w:val="20"/>
              </w:rPr>
              <w:t>##ROLE_OF_HUMAN_05</w:t>
            </w:r>
            <w:r w:rsidR="000521E1">
              <w:rPr>
                <w:sz w:val="20"/>
                <w:szCs w:val="20"/>
              </w:rPr>
              <w:t>_IU06</w:t>
            </w:r>
          </w:p>
        </w:tc>
        <w:tc>
          <w:tcPr>
            <w:tcW w:w="8635" w:type="dxa"/>
          </w:tcPr>
          <w:p w14:paraId="079D852E"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5925392E" w14:textId="77777777" w:rsidR="00A90ADA" w:rsidRPr="00031BCE" w:rsidRDefault="00A90ADA" w:rsidP="00A90ADA">
      <w:pPr>
        <w:pStyle w:val="Titre3"/>
      </w:pPr>
      <w:r w:rsidRPr="00031BCE">
        <w:t>Deployment environment complexity</w:t>
      </w:r>
      <w:r>
        <w:t xml:space="preserve"> - B</w:t>
      </w:r>
    </w:p>
    <w:p w14:paraId="040F79FF"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719A96CA" w14:textId="77777777" w:rsidTr="008150AD">
        <w:tc>
          <w:tcPr>
            <w:tcW w:w="1345" w:type="dxa"/>
            <w:tcBorders>
              <w:right w:val="single" w:sz="4" w:space="0" w:color="FFFFFF" w:themeColor="background1"/>
            </w:tcBorders>
            <w:shd w:val="clear" w:color="auto" w:fill="002060"/>
          </w:tcPr>
          <w:p w14:paraId="60C7EEC5"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711FF22D"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390121F3" w14:textId="77777777" w:rsidTr="00EA744A">
        <w:tc>
          <w:tcPr>
            <w:tcW w:w="1345" w:type="dxa"/>
            <w:vAlign w:val="center"/>
          </w:tcPr>
          <w:p w14:paraId="5297B9B2" w14:textId="0FD93FB1" w:rsidR="00A90ADA" w:rsidRPr="00031BCE" w:rsidRDefault="00A90ADA" w:rsidP="0099261D">
            <w:pPr>
              <w:jc w:val="center"/>
              <w:rPr>
                <w:sz w:val="20"/>
                <w:szCs w:val="20"/>
              </w:rPr>
            </w:pPr>
            <w:r>
              <w:rPr>
                <w:sz w:val="20"/>
                <w:szCs w:val="20"/>
              </w:rPr>
              <w:t>##DEPLOYMENT_COMPLEXITY_01</w:t>
            </w:r>
            <w:r w:rsidR="000521E1">
              <w:rPr>
                <w:sz w:val="20"/>
                <w:szCs w:val="20"/>
              </w:rPr>
              <w:t>_IU06</w:t>
            </w:r>
          </w:p>
        </w:tc>
        <w:tc>
          <w:tcPr>
            <w:tcW w:w="8725" w:type="dxa"/>
          </w:tcPr>
          <w:p w14:paraId="21BBB450"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7F588696" w14:textId="77777777" w:rsidTr="00EA744A">
        <w:tc>
          <w:tcPr>
            <w:tcW w:w="1345" w:type="dxa"/>
            <w:vAlign w:val="center"/>
          </w:tcPr>
          <w:p w14:paraId="7B804CA7" w14:textId="21014F73" w:rsidR="00A90ADA" w:rsidRPr="00031BCE" w:rsidRDefault="00A90ADA" w:rsidP="0099261D">
            <w:pPr>
              <w:jc w:val="center"/>
              <w:rPr>
                <w:sz w:val="20"/>
                <w:szCs w:val="20"/>
              </w:rPr>
            </w:pPr>
            <w:r>
              <w:rPr>
                <w:sz w:val="20"/>
                <w:szCs w:val="20"/>
              </w:rPr>
              <w:t>##DEPLOYMENT_COMPLEXITY_02</w:t>
            </w:r>
            <w:r w:rsidR="000521E1">
              <w:rPr>
                <w:sz w:val="20"/>
                <w:szCs w:val="20"/>
              </w:rPr>
              <w:t>_IU06</w:t>
            </w:r>
          </w:p>
        </w:tc>
        <w:tc>
          <w:tcPr>
            <w:tcW w:w="8725" w:type="dxa"/>
          </w:tcPr>
          <w:p w14:paraId="040999A8"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50D8451D" w14:textId="77777777" w:rsidTr="00EA744A">
        <w:tc>
          <w:tcPr>
            <w:tcW w:w="1345" w:type="dxa"/>
            <w:vAlign w:val="center"/>
          </w:tcPr>
          <w:p w14:paraId="0230306B" w14:textId="3C00844C" w:rsidR="00A90ADA" w:rsidRPr="00031BCE" w:rsidRDefault="00A90ADA" w:rsidP="0099261D">
            <w:pPr>
              <w:jc w:val="center"/>
              <w:rPr>
                <w:sz w:val="20"/>
                <w:szCs w:val="20"/>
              </w:rPr>
            </w:pPr>
            <w:r>
              <w:rPr>
                <w:sz w:val="20"/>
                <w:szCs w:val="20"/>
              </w:rPr>
              <w:t>##DEPLOYMENT_COMPLEXITY_03</w:t>
            </w:r>
            <w:r w:rsidR="000521E1">
              <w:rPr>
                <w:sz w:val="20"/>
                <w:szCs w:val="20"/>
              </w:rPr>
              <w:t>_IU06</w:t>
            </w:r>
          </w:p>
        </w:tc>
        <w:tc>
          <w:tcPr>
            <w:tcW w:w="8725" w:type="dxa"/>
          </w:tcPr>
          <w:p w14:paraId="0DBE192B"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0DD49950" w14:textId="77777777" w:rsidR="00A90ADA" w:rsidRDefault="00A90ADA" w:rsidP="001E349D">
      <w:pPr>
        <w:pStyle w:val="Tableheading"/>
        <w:rPr>
          <w:b/>
          <w:i/>
          <w:color w:val="0038A8"/>
          <w:sz w:val="28"/>
          <w:szCs w:val="28"/>
          <w:u w:val="single"/>
          <w:lang w:val="en-US"/>
        </w:rPr>
      </w:pPr>
    </w:p>
    <w:p w14:paraId="20D4C6DC" w14:textId="5E355A70" w:rsidR="00A90ADA" w:rsidRPr="003A0C14" w:rsidRDefault="00A90ADA" w:rsidP="00A90ADA">
      <w:pPr>
        <w:pStyle w:val="Titre2"/>
      </w:pPr>
      <w:r w:rsidRPr="003A0C14">
        <w:lastRenderedPageBreak/>
        <w:t xml:space="preserve">Intended </w:t>
      </w:r>
      <w:r>
        <w:t>u</w:t>
      </w:r>
      <w:r w:rsidRPr="003A0C14">
        <w:t>se #</w:t>
      </w:r>
      <w:r w:rsidR="000521E1">
        <w:t>7</w:t>
      </w:r>
      <w:r w:rsidRPr="003A0C14">
        <w:t xml:space="preserve">: </w:t>
      </w:r>
      <w:r>
        <w:t>##</w:t>
      </w:r>
      <w:r w:rsidR="00A25600">
        <w:t>INTENDED</w:t>
      </w:r>
      <w:r>
        <w:t>_USE_NAME_0</w:t>
      </w:r>
      <w:r w:rsidR="000521E1">
        <w:t>7</w:t>
      </w:r>
    </w:p>
    <w:p w14:paraId="1DDDAAC9" w14:textId="77777777" w:rsidR="00A90ADA" w:rsidRPr="00D96764" w:rsidRDefault="00A90ADA" w:rsidP="00A90ADA">
      <w:pPr>
        <w:pStyle w:val="Titre3"/>
      </w:pPr>
      <w:r w:rsidRPr="00D96764">
        <w:t>Assessment of fitness for purpose</w:t>
      </w:r>
      <w:r>
        <w:t xml:space="preserve"> - A</w:t>
      </w:r>
    </w:p>
    <w:p w14:paraId="5BED91B9"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3F9399A2" w14:textId="77777777" w:rsidTr="008150AD">
        <w:tc>
          <w:tcPr>
            <w:tcW w:w="10070" w:type="dxa"/>
            <w:shd w:val="clear" w:color="auto" w:fill="002060"/>
          </w:tcPr>
          <w:p w14:paraId="43FC4298"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062A82BC" w14:textId="77777777" w:rsidTr="008150AD">
        <w:trPr>
          <w:trHeight w:val="926"/>
        </w:trPr>
        <w:tc>
          <w:tcPr>
            <w:tcW w:w="10070" w:type="dxa"/>
          </w:tcPr>
          <w:p w14:paraId="1C79C295" w14:textId="0F505C27" w:rsidR="00A90ADA" w:rsidRPr="00195CD2" w:rsidRDefault="00A90ADA" w:rsidP="008150AD">
            <w:pPr>
              <w:rPr>
                <w:sz w:val="20"/>
                <w:szCs w:val="20"/>
              </w:rPr>
            </w:pPr>
            <w:r>
              <w:rPr>
                <w:sz w:val="20"/>
                <w:szCs w:val="20"/>
              </w:rPr>
              <w:t>##ASSESSMENT_OF_FITNESS_FOR_PURPOSE</w:t>
            </w:r>
            <w:r w:rsidR="000521E1">
              <w:rPr>
                <w:sz w:val="20"/>
                <w:szCs w:val="20"/>
              </w:rPr>
              <w:t>_IU07</w:t>
            </w:r>
          </w:p>
        </w:tc>
      </w:tr>
    </w:tbl>
    <w:p w14:paraId="27E6070B" w14:textId="77777777" w:rsidR="00A90ADA" w:rsidRPr="00851033" w:rsidRDefault="00A90ADA" w:rsidP="00A90ADA">
      <w:pPr>
        <w:pStyle w:val="Titre3"/>
      </w:pPr>
      <w:r w:rsidRPr="00851033">
        <w:t>Stakeholders, potential benefits, and potential harms</w:t>
      </w:r>
      <w:r>
        <w:t xml:space="preserve"> - A</w:t>
      </w:r>
    </w:p>
    <w:p w14:paraId="3EA8F2EF"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24"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5F0BA270" w14:textId="77777777" w:rsidTr="008150AD">
        <w:tc>
          <w:tcPr>
            <w:tcW w:w="2057" w:type="dxa"/>
            <w:shd w:val="clear" w:color="auto" w:fill="002060"/>
          </w:tcPr>
          <w:p w14:paraId="727C8EAB"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2F7A19C7"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7A3BB13E"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6187F1CB" w14:textId="77777777" w:rsidTr="008150AD">
        <w:tc>
          <w:tcPr>
            <w:tcW w:w="2057" w:type="dxa"/>
          </w:tcPr>
          <w:p w14:paraId="5C6399E6" w14:textId="33371C32" w:rsidR="00A90ADA" w:rsidRPr="00851033" w:rsidRDefault="00A90ADA" w:rsidP="008150AD">
            <w:pPr>
              <w:rPr>
                <w:sz w:val="20"/>
                <w:szCs w:val="20"/>
              </w:rPr>
            </w:pPr>
            <w:r w:rsidRPr="351EA7FD">
              <w:rPr>
                <w:sz w:val="20"/>
                <w:szCs w:val="20"/>
              </w:rPr>
              <w:t>1.</w:t>
            </w:r>
            <w:r>
              <w:rPr>
                <w:sz w:val="20"/>
                <w:szCs w:val="20"/>
              </w:rPr>
              <w:t xml:space="preserve"> ##STAKEHOLDER_01</w:t>
            </w:r>
            <w:r w:rsidR="000521E1">
              <w:rPr>
                <w:sz w:val="20"/>
                <w:szCs w:val="20"/>
              </w:rPr>
              <w:t>_IU07</w:t>
            </w:r>
          </w:p>
        </w:tc>
        <w:tc>
          <w:tcPr>
            <w:tcW w:w="4678" w:type="dxa"/>
          </w:tcPr>
          <w:p w14:paraId="7413E604" w14:textId="3F07BC55" w:rsidR="00A90ADA" w:rsidRPr="00851033" w:rsidRDefault="00A90ADA" w:rsidP="008150AD">
            <w:pPr>
              <w:rPr>
                <w:sz w:val="20"/>
                <w:szCs w:val="20"/>
              </w:rPr>
            </w:pPr>
            <w:r>
              <w:rPr>
                <w:sz w:val="20"/>
                <w:szCs w:val="20"/>
              </w:rPr>
              <w:t>##STAKEHOLDER_BENEFITS_01</w:t>
            </w:r>
            <w:r w:rsidR="000521E1">
              <w:rPr>
                <w:sz w:val="20"/>
                <w:szCs w:val="20"/>
              </w:rPr>
              <w:t>_IU07</w:t>
            </w:r>
          </w:p>
        </w:tc>
        <w:tc>
          <w:tcPr>
            <w:tcW w:w="3335" w:type="dxa"/>
          </w:tcPr>
          <w:p w14:paraId="3A6C2303" w14:textId="33D91E12" w:rsidR="00A90ADA" w:rsidRPr="00851033" w:rsidRDefault="00A90ADA" w:rsidP="008150AD">
            <w:pPr>
              <w:rPr>
                <w:sz w:val="20"/>
                <w:szCs w:val="20"/>
              </w:rPr>
            </w:pPr>
            <w:r>
              <w:rPr>
                <w:sz w:val="20"/>
                <w:szCs w:val="20"/>
              </w:rPr>
              <w:t>##STAKEHOLDER_HARMS_01</w:t>
            </w:r>
            <w:r w:rsidR="000521E1">
              <w:rPr>
                <w:sz w:val="20"/>
                <w:szCs w:val="20"/>
              </w:rPr>
              <w:t>_IU07</w:t>
            </w:r>
          </w:p>
        </w:tc>
      </w:tr>
      <w:tr w:rsidR="00A90ADA" w:rsidRPr="00851033" w14:paraId="7AA8AEB4" w14:textId="77777777" w:rsidTr="008150AD">
        <w:tc>
          <w:tcPr>
            <w:tcW w:w="2057" w:type="dxa"/>
          </w:tcPr>
          <w:p w14:paraId="3753F26E" w14:textId="224CF7B9" w:rsidR="00A90ADA" w:rsidRPr="00851033" w:rsidRDefault="00A90ADA" w:rsidP="008150AD">
            <w:pPr>
              <w:rPr>
                <w:sz w:val="20"/>
                <w:szCs w:val="20"/>
              </w:rPr>
            </w:pPr>
            <w:r w:rsidRPr="351EA7FD">
              <w:rPr>
                <w:sz w:val="20"/>
                <w:szCs w:val="20"/>
              </w:rPr>
              <w:t xml:space="preserve">2. </w:t>
            </w:r>
            <w:r>
              <w:rPr>
                <w:sz w:val="20"/>
                <w:szCs w:val="20"/>
              </w:rPr>
              <w:t>##</w:t>
            </w:r>
            <w:proofErr w:type="gramStart"/>
            <w:r>
              <w:rPr>
                <w:sz w:val="20"/>
                <w:szCs w:val="20"/>
              </w:rPr>
              <w:t>STAKEHOLDER</w:t>
            </w:r>
            <w:proofErr w:type="gramEnd"/>
            <w:r>
              <w:rPr>
                <w:sz w:val="20"/>
                <w:szCs w:val="20"/>
              </w:rPr>
              <w:t>_02</w:t>
            </w:r>
            <w:r w:rsidR="000521E1">
              <w:rPr>
                <w:sz w:val="20"/>
                <w:szCs w:val="20"/>
              </w:rPr>
              <w:t>_IU07</w:t>
            </w:r>
          </w:p>
        </w:tc>
        <w:tc>
          <w:tcPr>
            <w:tcW w:w="4678" w:type="dxa"/>
          </w:tcPr>
          <w:p w14:paraId="2A883F34" w14:textId="02D5342E" w:rsidR="00A90ADA" w:rsidRPr="00851033" w:rsidRDefault="00A90ADA" w:rsidP="008150AD">
            <w:pPr>
              <w:rPr>
                <w:sz w:val="20"/>
                <w:szCs w:val="20"/>
              </w:rPr>
            </w:pPr>
            <w:r>
              <w:rPr>
                <w:sz w:val="20"/>
                <w:szCs w:val="20"/>
              </w:rPr>
              <w:t>##STAKEHOLDER_BENEFITS_02</w:t>
            </w:r>
            <w:r w:rsidR="000521E1">
              <w:rPr>
                <w:sz w:val="20"/>
                <w:szCs w:val="20"/>
              </w:rPr>
              <w:t>_IU07</w:t>
            </w:r>
          </w:p>
        </w:tc>
        <w:tc>
          <w:tcPr>
            <w:tcW w:w="3335" w:type="dxa"/>
          </w:tcPr>
          <w:p w14:paraId="47ED6E2E" w14:textId="481E7D02" w:rsidR="00A90ADA" w:rsidRPr="00851033" w:rsidRDefault="00A90ADA" w:rsidP="008150AD">
            <w:pPr>
              <w:rPr>
                <w:sz w:val="20"/>
                <w:szCs w:val="20"/>
              </w:rPr>
            </w:pPr>
            <w:r w:rsidRPr="00F7063F">
              <w:rPr>
                <w:sz w:val="20"/>
                <w:szCs w:val="20"/>
              </w:rPr>
              <w:t>##STAKEHOLDER_HARMS_0</w:t>
            </w:r>
            <w:r>
              <w:rPr>
                <w:sz w:val="20"/>
                <w:szCs w:val="20"/>
              </w:rPr>
              <w:t>2</w:t>
            </w:r>
            <w:r w:rsidR="000521E1">
              <w:rPr>
                <w:sz w:val="20"/>
                <w:szCs w:val="20"/>
              </w:rPr>
              <w:t>_IU07</w:t>
            </w:r>
          </w:p>
        </w:tc>
      </w:tr>
      <w:tr w:rsidR="00A90ADA" w:rsidRPr="00851033" w14:paraId="2FD2D208" w14:textId="77777777" w:rsidTr="008150AD">
        <w:tc>
          <w:tcPr>
            <w:tcW w:w="2057" w:type="dxa"/>
          </w:tcPr>
          <w:p w14:paraId="344320FC" w14:textId="452E7D39" w:rsidR="00A90ADA" w:rsidRPr="00851033" w:rsidRDefault="00A90ADA" w:rsidP="008150AD">
            <w:pPr>
              <w:rPr>
                <w:sz w:val="20"/>
                <w:szCs w:val="20"/>
              </w:rPr>
            </w:pPr>
            <w:r w:rsidRPr="351EA7FD">
              <w:rPr>
                <w:sz w:val="20"/>
                <w:szCs w:val="20"/>
              </w:rPr>
              <w:t>3.</w:t>
            </w:r>
            <w:r>
              <w:rPr>
                <w:sz w:val="20"/>
                <w:szCs w:val="20"/>
              </w:rPr>
              <w:t xml:space="preserve"> ##</w:t>
            </w:r>
            <w:proofErr w:type="gramStart"/>
            <w:r>
              <w:rPr>
                <w:sz w:val="20"/>
                <w:szCs w:val="20"/>
              </w:rPr>
              <w:t>STAKEHOLDER</w:t>
            </w:r>
            <w:proofErr w:type="gramEnd"/>
            <w:r>
              <w:rPr>
                <w:sz w:val="20"/>
                <w:szCs w:val="20"/>
              </w:rPr>
              <w:t>_03</w:t>
            </w:r>
            <w:r w:rsidR="000521E1">
              <w:rPr>
                <w:sz w:val="20"/>
                <w:szCs w:val="20"/>
              </w:rPr>
              <w:t>_IU07</w:t>
            </w:r>
          </w:p>
        </w:tc>
        <w:tc>
          <w:tcPr>
            <w:tcW w:w="4678" w:type="dxa"/>
          </w:tcPr>
          <w:p w14:paraId="0E55251D" w14:textId="0465F299" w:rsidR="00A90ADA" w:rsidRPr="00851033" w:rsidRDefault="00A90ADA" w:rsidP="008150AD">
            <w:pPr>
              <w:rPr>
                <w:sz w:val="20"/>
                <w:szCs w:val="20"/>
              </w:rPr>
            </w:pPr>
            <w:r>
              <w:rPr>
                <w:sz w:val="20"/>
                <w:szCs w:val="20"/>
              </w:rPr>
              <w:t>##STAKEHOLDER_BENEFITS_03</w:t>
            </w:r>
            <w:r w:rsidR="000521E1">
              <w:rPr>
                <w:sz w:val="20"/>
                <w:szCs w:val="20"/>
              </w:rPr>
              <w:t>_IU07</w:t>
            </w:r>
          </w:p>
        </w:tc>
        <w:tc>
          <w:tcPr>
            <w:tcW w:w="3335" w:type="dxa"/>
          </w:tcPr>
          <w:p w14:paraId="737D7A89" w14:textId="05ACFADC" w:rsidR="00A90ADA" w:rsidRPr="00851033" w:rsidRDefault="00A90ADA" w:rsidP="008150AD">
            <w:pPr>
              <w:rPr>
                <w:sz w:val="20"/>
                <w:szCs w:val="20"/>
              </w:rPr>
            </w:pPr>
            <w:r w:rsidRPr="00F7063F">
              <w:rPr>
                <w:sz w:val="20"/>
                <w:szCs w:val="20"/>
              </w:rPr>
              <w:t>##STAKEHOLDER_HARMS_0</w:t>
            </w:r>
            <w:r>
              <w:rPr>
                <w:sz w:val="20"/>
                <w:szCs w:val="20"/>
              </w:rPr>
              <w:t>3</w:t>
            </w:r>
            <w:r w:rsidR="000521E1">
              <w:rPr>
                <w:sz w:val="20"/>
                <w:szCs w:val="20"/>
              </w:rPr>
              <w:t>_IU07</w:t>
            </w:r>
          </w:p>
        </w:tc>
      </w:tr>
      <w:tr w:rsidR="00A90ADA" w:rsidRPr="00851033" w14:paraId="597E9512" w14:textId="77777777" w:rsidTr="008150AD">
        <w:tc>
          <w:tcPr>
            <w:tcW w:w="2057" w:type="dxa"/>
          </w:tcPr>
          <w:p w14:paraId="45D044EA" w14:textId="70EAAA10" w:rsidR="00A90ADA" w:rsidRPr="00851033" w:rsidRDefault="00A90ADA" w:rsidP="008150AD">
            <w:pPr>
              <w:rPr>
                <w:sz w:val="20"/>
                <w:szCs w:val="20"/>
              </w:rPr>
            </w:pPr>
            <w:r w:rsidRPr="351EA7FD">
              <w:rPr>
                <w:sz w:val="20"/>
                <w:szCs w:val="20"/>
              </w:rPr>
              <w:t xml:space="preserve">4. </w:t>
            </w:r>
            <w:r>
              <w:rPr>
                <w:sz w:val="20"/>
                <w:szCs w:val="20"/>
              </w:rPr>
              <w:t>##</w:t>
            </w:r>
            <w:proofErr w:type="gramStart"/>
            <w:r>
              <w:rPr>
                <w:sz w:val="20"/>
                <w:szCs w:val="20"/>
              </w:rPr>
              <w:t>STAKEHOLDER</w:t>
            </w:r>
            <w:proofErr w:type="gramEnd"/>
            <w:r>
              <w:rPr>
                <w:sz w:val="20"/>
                <w:szCs w:val="20"/>
              </w:rPr>
              <w:t>_04</w:t>
            </w:r>
            <w:r w:rsidR="000521E1">
              <w:rPr>
                <w:sz w:val="20"/>
                <w:szCs w:val="20"/>
              </w:rPr>
              <w:t>_IU07</w:t>
            </w:r>
          </w:p>
        </w:tc>
        <w:tc>
          <w:tcPr>
            <w:tcW w:w="4678" w:type="dxa"/>
          </w:tcPr>
          <w:p w14:paraId="61F08DD6" w14:textId="723E04A7" w:rsidR="00A90ADA" w:rsidRPr="00851033" w:rsidRDefault="00A90ADA" w:rsidP="008150AD">
            <w:pPr>
              <w:rPr>
                <w:sz w:val="20"/>
                <w:szCs w:val="20"/>
              </w:rPr>
            </w:pPr>
            <w:r>
              <w:rPr>
                <w:sz w:val="20"/>
                <w:szCs w:val="20"/>
              </w:rPr>
              <w:t>##STAKEHOLDER_BENEFITS_04</w:t>
            </w:r>
            <w:r w:rsidR="000521E1">
              <w:rPr>
                <w:sz w:val="20"/>
                <w:szCs w:val="20"/>
              </w:rPr>
              <w:t>_IU07</w:t>
            </w:r>
          </w:p>
        </w:tc>
        <w:tc>
          <w:tcPr>
            <w:tcW w:w="3335" w:type="dxa"/>
          </w:tcPr>
          <w:p w14:paraId="647E39DC" w14:textId="154B05F8" w:rsidR="00A90ADA" w:rsidRPr="00851033" w:rsidRDefault="00A90ADA" w:rsidP="008150AD">
            <w:pPr>
              <w:rPr>
                <w:sz w:val="20"/>
                <w:szCs w:val="20"/>
              </w:rPr>
            </w:pPr>
            <w:r w:rsidRPr="00F7063F">
              <w:rPr>
                <w:sz w:val="20"/>
                <w:szCs w:val="20"/>
              </w:rPr>
              <w:t>##STAKEHOLDER_HARMS_0</w:t>
            </w:r>
            <w:r>
              <w:rPr>
                <w:sz w:val="20"/>
                <w:szCs w:val="20"/>
              </w:rPr>
              <w:t>4</w:t>
            </w:r>
            <w:r w:rsidR="000521E1">
              <w:rPr>
                <w:sz w:val="20"/>
                <w:szCs w:val="20"/>
              </w:rPr>
              <w:t>_IU07</w:t>
            </w:r>
          </w:p>
        </w:tc>
      </w:tr>
      <w:tr w:rsidR="00A90ADA" w:rsidRPr="00851033" w14:paraId="0CB97861" w14:textId="77777777" w:rsidTr="008150AD">
        <w:tc>
          <w:tcPr>
            <w:tcW w:w="2057" w:type="dxa"/>
          </w:tcPr>
          <w:p w14:paraId="6829BFCF" w14:textId="37DF91A3" w:rsidR="00A90ADA" w:rsidRPr="00851033" w:rsidRDefault="00A90ADA" w:rsidP="008150AD">
            <w:pPr>
              <w:spacing w:after="200" w:line="276" w:lineRule="auto"/>
              <w:rPr>
                <w:sz w:val="20"/>
                <w:szCs w:val="20"/>
              </w:rPr>
            </w:pPr>
            <w:r>
              <w:rPr>
                <w:sz w:val="20"/>
                <w:szCs w:val="20"/>
              </w:rPr>
              <w:t>5. ##</w:t>
            </w:r>
            <w:proofErr w:type="gramStart"/>
            <w:r>
              <w:rPr>
                <w:sz w:val="20"/>
                <w:szCs w:val="20"/>
              </w:rPr>
              <w:t>STAKEHOLDER</w:t>
            </w:r>
            <w:proofErr w:type="gramEnd"/>
            <w:r>
              <w:rPr>
                <w:sz w:val="20"/>
                <w:szCs w:val="20"/>
              </w:rPr>
              <w:t>_05</w:t>
            </w:r>
            <w:r w:rsidR="000521E1">
              <w:rPr>
                <w:sz w:val="20"/>
                <w:szCs w:val="20"/>
              </w:rPr>
              <w:t>_IU07</w:t>
            </w:r>
          </w:p>
        </w:tc>
        <w:tc>
          <w:tcPr>
            <w:tcW w:w="4678" w:type="dxa"/>
          </w:tcPr>
          <w:p w14:paraId="24B05419" w14:textId="1849F656" w:rsidR="00A90ADA" w:rsidRPr="00851033" w:rsidRDefault="00A90ADA" w:rsidP="008150AD">
            <w:pPr>
              <w:rPr>
                <w:sz w:val="20"/>
                <w:szCs w:val="20"/>
              </w:rPr>
            </w:pPr>
            <w:r>
              <w:rPr>
                <w:sz w:val="20"/>
                <w:szCs w:val="20"/>
              </w:rPr>
              <w:t>##STAKEHOLDER_BENEFITS_05</w:t>
            </w:r>
            <w:r w:rsidR="000521E1">
              <w:rPr>
                <w:sz w:val="20"/>
                <w:szCs w:val="20"/>
              </w:rPr>
              <w:t>_IU07</w:t>
            </w:r>
          </w:p>
        </w:tc>
        <w:tc>
          <w:tcPr>
            <w:tcW w:w="3335" w:type="dxa"/>
          </w:tcPr>
          <w:p w14:paraId="1B970C24" w14:textId="759911D3" w:rsidR="00A90ADA" w:rsidRPr="00851033" w:rsidRDefault="00A90ADA" w:rsidP="008150AD">
            <w:pPr>
              <w:rPr>
                <w:sz w:val="20"/>
                <w:szCs w:val="20"/>
              </w:rPr>
            </w:pPr>
            <w:r w:rsidRPr="00F7063F">
              <w:rPr>
                <w:sz w:val="20"/>
                <w:szCs w:val="20"/>
              </w:rPr>
              <w:t>##STAKEHOLDER_HARMS_0</w:t>
            </w:r>
            <w:r>
              <w:rPr>
                <w:sz w:val="20"/>
                <w:szCs w:val="20"/>
              </w:rPr>
              <w:t>5</w:t>
            </w:r>
            <w:r w:rsidR="000521E1">
              <w:rPr>
                <w:sz w:val="20"/>
                <w:szCs w:val="20"/>
              </w:rPr>
              <w:t>_IU07</w:t>
            </w:r>
          </w:p>
        </w:tc>
      </w:tr>
      <w:tr w:rsidR="00A90ADA" w:rsidRPr="00851033" w14:paraId="1C6C8086" w14:textId="77777777" w:rsidTr="008150AD">
        <w:tc>
          <w:tcPr>
            <w:tcW w:w="2057" w:type="dxa"/>
          </w:tcPr>
          <w:p w14:paraId="424BD6AA" w14:textId="1DFA34AC" w:rsidR="00A90ADA" w:rsidRPr="00851033" w:rsidRDefault="00A90ADA" w:rsidP="008150AD">
            <w:pPr>
              <w:rPr>
                <w:sz w:val="20"/>
                <w:szCs w:val="20"/>
              </w:rPr>
            </w:pPr>
            <w:r>
              <w:rPr>
                <w:sz w:val="20"/>
                <w:szCs w:val="20"/>
              </w:rPr>
              <w:t>6.</w:t>
            </w:r>
            <w:r w:rsidRPr="351EA7FD">
              <w:rPr>
                <w:sz w:val="20"/>
                <w:szCs w:val="20"/>
              </w:rPr>
              <w:t xml:space="preserve"> </w:t>
            </w:r>
            <w:r>
              <w:rPr>
                <w:sz w:val="20"/>
                <w:szCs w:val="20"/>
              </w:rPr>
              <w:t>##</w:t>
            </w:r>
            <w:proofErr w:type="gramStart"/>
            <w:r>
              <w:rPr>
                <w:sz w:val="20"/>
                <w:szCs w:val="20"/>
              </w:rPr>
              <w:t>STAKEHOLDER</w:t>
            </w:r>
            <w:proofErr w:type="gramEnd"/>
            <w:r>
              <w:rPr>
                <w:sz w:val="20"/>
                <w:szCs w:val="20"/>
              </w:rPr>
              <w:t>_06</w:t>
            </w:r>
            <w:r w:rsidR="000521E1">
              <w:rPr>
                <w:sz w:val="20"/>
                <w:szCs w:val="20"/>
              </w:rPr>
              <w:t>_IU07</w:t>
            </w:r>
          </w:p>
        </w:tc>
        <w:tc>
          <w:tcPr>
            <w:tcW w:w="4678" w:type="dxa"/>
          </w:tcPr>
          <w:p w14:paraId="7276FEC9" w14:textId="3E683BFA" w:rsidR="00A90ADA" w:rsidRPr="00851033" w:rsidRDefault="00A90ADA" w:rsidP="008150AD">
            <w:pPr>
              <w:rPr>
                <w:sz w:val="20"/>
                <w:szCs w:val="20"/>
              </w:rPr>
            </w:pPr>
            <w:r>
              <w:rPr>
                <w:sz w:val="20"/>
                <w:szCs w:val="20"/>
              </w:rPr>
              <w:t>##STAKEHOLDER_BENEFITS_06</w:t>
            </w:r>
            <w:r w:rsidR="000521E1">
              <w:rPr>
                <w:sz w:val="20"/>
                <w:szCs w:val="20"/>
              </w:rPr>
              <w:t>_IU07</w:t>
            </w:r>
          </w:p>
        </w:tc>
        <w:tc>
          <w:tcPr>
            <w:tcW w:w="3335" w:type="dxa"/>
          </w:tcPr>
          <w:p w14:paraId="5A196CB7" w14:textId="6AD83D67" w:rsidR="00A90ADA" w:rsidRPr="00851033" w:rsidRDefault="00A90ADA" w:rsidP="008150AD">
            <w:pPr>
              <w:rPr>
                <w:sz w:val="20"/>
                <w:szCs w:val="20"/>
              </w:rPr>
            </w:pPr>
            <w:r w:rsidRPr="00F7063F">
              <w:rPr>
                <w:sz w:val="20"/>
                <w:szCs w:val="20"/>
              </w:rPr>
              <w:t>##STAKEHOLDER_HARMS_0</w:t>
            </w:r>
            <w:r>
              <w:rPr>
                <w:sz w:val="20"/>
                <w:szCs w:val="20"/>
              </w:rPr>
              <w:t>6</w:t>
            </w:r>
            <w:r w:rsidR="000521E1">
              <w:rPr>
                <w:sz w:val="20"/>
                <w:szCs w:val="20"/>
              </w:rPr>
              <w:t>_IU07</w:t>
            </w:r>
          </w:p>
        </w:tc>
      </w:tr>
      <w:tr w:rsidR="00A90ADA" w:rsidRPr="00851033" w14:paraId="018580CB" w14:textId="77777777" w:rsidTr="008150AD">
        <w:tc>
          <w:tcPr>
            <w:tcW w:w="2057" w:type="dxa"/>
          </w:tcPr>
          <w:p w14:paraId="098B5892" w14:textId="371D5072" w:rsidR="00A90ADA" w:rsidRPr="00851033" w:rsidRDefault="00A90ADA" w:rsidP="008150AD">
            <w:pPr>
              <w:rPr>
                <w:sz w:val="20"/>
                <w:szCs w:val="20"/>
              </w:rPr>
            </w:pPr>
            <w:r>
              <w:rPr>
                <w:sz w:val="20"/>
                <w:szCs w:val="20"/>
              </w:rPr>
              <w:t>7.</w:t>
            </w:r>
            <w:r w:rsidRPr="351EA7FD">
              <w:rPr>
                <w:sz w:val="20"/>
                <w:szCs w:val="20"/>
              </w:rPr>
              <w:t xml:space="preserve"> </w:t>
            </w:r>
            <w:r>
              <w:rPr>
                <w:sz w:val="20"/>
                <w:szCs w:val="20"/>
              </w:rPr>
              <w:t>##</w:t>
            </w:r>
            <w:proofErr w:type="gramStart"/>
            <w:r>
              <w:rPr>
                <w:sz w:val="20"/>
                <w:szCs w:val="20"/>
              </w:rPr>
              <w:t>STAKEHOLDER</w:t>
            </w:r>
            <w:proofErr w:type="gramEnd"/>
            <w:r>
              <w:rPr>
                <w:sz w:val="20"/>
                <w:szCs w:val="20"/>
              </w:rPr>
              <w:t>_07</w:t>
            </w:r>
            <w:r w:rsidR="000521E1">
              <w:rPr>
                <w:sz w:val="20"/>
                <w:szCs w:val="20"/>
              </w:rPr>
              <w:t>_IU07</w:t>
            </w:r>
          </w:p>
        </w:tc>
        <w:tc>
          <w:tcPr>
            <w:tcW w:w="4678" w:type="dxa"/>
          </w:tcPr>
          <w:p w14:paraId="41D17BE2" w14:textId="7F3F60E5" w:rsidR="00A90ADA" w:rsidRPr="00851033" w:rsidRDefault="00A90ADA" w:rsidP="008150AD">
            <w:pPr>
              <w:rPr>
                <w:sz w:val="20"/>
                <w:szCs w:val="20"/>
              </w:rPr>
            </w:pPr>
            <w:r>
              <w:rPr>
                <w:sz w:val="20"/>
                <w:szCs w:val="20"/>
              </w:rPr>
              <w:t>##STAKEHOLDER_BENEFITS_07</w:t>
            </w:r>
            <w:r w:rsidR="000521E1">
              <w:rPr>
                <w:sz w:val="20"/>
                <w:szCs w:val="20"/>
              </w:rPr>
              <w:t>_IU07</w:t>
            </w:r>
          </w:p>
        </w:tc>
        <w:tc>
          <w:tcPr>
            <w:tcW w:w="3335" w:type="dxa"/>
          </w:tcPr>
          <w:p w14:paraId="1C8A5256" w14:textId="54B278E7" w:rsidR="00A90ADA" w:rsidRPr="00851033" w:rsidRDefault="00A90ADA" w:rsidP="008150AD">
            <w:pPr>
              <w:rPr>
                <w:sz w:val="20"/>
                <w:szCs w:val="20"/>
              </w:rPr>
            </w:pPr>
            <w:r w:rsidRPr="00F7063F">
              <w:rPr>
                <w:sz w:val="20"/>
                <w:szCs w:val="20"/>
              </w:rPr>
              <w:t>##STAKEHOLDER_HARMS_0</w:t>
            </w:r>
            <w:r>
              <w:rPr>
                <w:sz w:val="20"/>
                <w:szCs w:val="20"/>
              </w:rPr>
              <w:t>7</w:t>
            </w:r>
            <w:r w:rsidR="000521E1">
              <w:rPr>
                <w:sz w:val="20"/>
                <w:szCs w:val="20"/>
              </w:rPr>
              <w:t>_IU07</w:t>
            </w:r>
          </w:p>
        </w:tc>
      </w:tr>
      <w:tr w:rsidR="00A90ADA" w:rsidRPr="00851033" w14:paraId="51C7EACD" w14:textId="77777777" w:rsidTr="008150AD">
        <w:tc>
          <w:tcPr>
            <w:tcW w:w="2057" w:type="dxa"/>
          </w:tcPr>
          <w:p w14:paraId="79AA8D29" w14:textId="524031D8" w:rsidR="00A90ADA" w:rsidRPr="00851033" w:rsidRDefault="00A90ADA" w:rsidP="008150AD">
            <w:pPr>
              <w:rPr>
                <w:sz w:val="20"/>
                <w:szCs w:val="20"/>
              </w:rPr>
            </w:pPr>
            <w:r>
              <w:rPr>
                <w:sz w:val="20"/>
                <w:szCs w:val="20"/>
              </w:rPr>
              <w:t>8.</w:t>
            </w:r>
            <w:r w:rsidRPr="351EA7FD">
              <w:rPr>
                <w:sz w:val="20"/>
                <w:szCs w:val="20"/>
              </w:rPr>
              <w:t xml:space="preserve"> </w:t>
            </w:r>
            <w:r>
              <w:rPr>
                <w:sz w:val="20"/>
                <w:szCs w:val="20"/>
              </w:rPr>
              <w:t>##</w:t>
            </w:r>
            <w:proofErr w:type="gramStart"/>
            <w:r>
              <w:rPr>
                <w:sz w:val="20"/>
                <w:szCs w:val="20"/>
              </w:rPr>
              <w:t>STAKEHOLDER</w:t>
            </w:r>
            <w:proofErr w:type="gramEnd"/>
            <w:r>
              <w:rPr>
                <w:sz w:val="20"/>
                <w:szCs w:val="20"/>
              </w:rPr>
              <w:t>_08</w:t>
            </w:r>
            <w:r w:rsidR="000521E1">
              <w:rPr>
                <w:sz w:val="20"/>
                <w:szCs w:val="20"/>
              </w:rPr>
              <w:t>_IU07</w:t>
            </w:r>
          </w:p>
        </w:tc>
        <w:tc>
          <w:tcPr>
            <w:tcW w:w="4678" w:type="dxa"/>
          </w:tcPr>
          <w:p w14:paraId="1EF65E8D" w14:textId="3BC4F2B4" w:rsidR="00A90ADA" w:rsidRPr="00851033" w:rsidRDefault="00A90ADA" w:rsidP="008150AD">
            <w:pPr>
              <w:rPr>
                <w:sz w:val="20"/>
                <w:szCs w:val="20"/>
              </w:rPr>
            </w:pPr>
            <w:r>
              <w:rPr>
                <w:sz w:val="20"/>
                <w:szCs w:val="20"/>
              </w:rPr>
              <w:t>##STAKEHOLDER_BENEFITS_08</w:t>
            </w:r>
            <w:r w:rsidR="000521E1">
              <w:rPr>
                <w:sz w:val="20"/>
                <w:szCs w:val="20"/>
              </w:rPr>
              <w:t>_IU07</w:t>
            </w:r>
          </w:p>
        </w:tc>
        <w:tc>
          <w:tcPr>
            <w:tcW w:w="3335" w:type="dxa"/>
          </w:tcPr>
          <w:p w14:paraId="6C960197" w14:textId="436ABAC5" w:rsidR="00A90ADA" w:rsidRPr="00851033" w:rsidRDefault="00A90ADA" w:rsidP="008150AD">
            <w:pPr>
              <w:rPr>
                <w:sz w:val="20"/>
                <w:szCs w:val="20"/>
              </w:rPr>
            </w:pPr>
            <w:r w:rsidRPr="00F7063F">
              <w:rPr>
                <w:sz w:val="20"/>
                <w:szCs w:val="20"/>
              </w:rPr>
              <w:t>##STAKEHOLDER_HARMS_0</w:t>
            </w:r>
            <w:r>
              <w:rPr>
                <w:sz w:val="20"/>
                <w:szCs w:val="20"/>
              </w:rPr>
              <w:t>8</w:t>
            </w:r>
            <w:r w:rsidR="000521E1">
              <w:rPr>
                <w:sz w:val="20"/>
                <w:szCs w:val="20"/>
              </w:rPr>
              <w:t>_IU07</w:t>
            </w:r>
          </w:p>
        </w:tc>
      </w:tr>
      <w:tr w:rsidR="00A90ADA" w:rsidRPr="00851033" w14:paraId="6C58EC42" w14:textId="77777777" w:rsidTr="008150AD">
        <w:tc>
          <w:tcPr>
            <w:tcW w:w="2057" w:type="dxa"/>
          </w:tcPr>
          <w:p w14:paraId="7D879881" w14:textId="44CA082B" w:rsidR="00A90ADA" w:rsidRPr="00851033" w:rsidRDefault="00A90ADA" w:rsidP="008150AD">
            <w:pPr>
              <w:rPr>
                <w:sz w:val="20"/>
                <w:szCs w:val="20"/>
              </w:rPr>
            </w:pPr>
            <w:r>
              <w:rPr>
                <w:sz w:val="20"/>
                <w:szCs w:val="20"/>
              </w:rPr>
              <w:t>9</w:t>
            </w:r>
            <w:r w:rsidRPr="351EA7FD">
              <w:rPr>
                <w:sz w:val="20"/>
                <w:szCs w:val="20"/>
              </w:rPr>
              <w:t>.</w:t>
            </w:r>
            <w:r>
              <w:rPr>
                <w:sz w:val="20"/>
                <w:szCs w:val="20"/>
              </w:rPr>
              <w:t xml:space="preserve"> ##</w:t>
            </w:r>
            <w:proofErr w:type="gramStart"/>
            <w:r>
              <w:rPr>
                <w:sz w:val="20"/>
                <w:szCs w:val="20"/>
              </w:rPr>
              <w:t>STAKEHOLDER</w:t>
            </w:r>
            <w:proofErr w:type="gramEnd"/>
            <w:r>
              <w:rPr>
                <w:sz w:val="20"/>
                <w:szCs w:val="20"/>
              </w:rPr>
              <w:t>_09</w:t>
            </w:r>
            <w:r w:rsidR="000521E1">
              <w:rPr>
                <w:sz w:val="20"/>
                <w:szCs w:val="20"/>
              </w:rPr>
              <w:t>_IU07</w:t>
            </w:r>
          </w:p>
        </w:tc>
        <w:tc>
          <w:tcPr>
            <w:tcW w:w="4678" w:type="dxa"/>
          </w:tcPr>
          <w:p w14:paraId="55F28B7E" w14:textId="6F8ED5C3" w:rsidR="00A90ADA" w:rsidRPr="00851033" w:rsidRDefault="00A90ADA" w:rsidP="008150AD">
            <w:pPr>
              <w:rPr>
                <w:sz w:val="20"/>
                <w:szCs w:val="20"/>
              </w:rPr>
            </w:pPr>
            <w:r>
              <w:rPr>
                <w:sz w:val="20"/>
                <w:szCs w:val="20"/>
              </w:rPr>
              <w:t>##STAKEHOLDER_BENEFITS_09</w:t>
            </w:r>
            <w:r w:rsidR="000521E1">
              <w:rPr>
                <w:sz w:val="20"/>
                <w:szCs w:val="20"/>
              </w:rPr>
              <w:t>_IU07</w:t>
            </w:r>
          </w:p>
        </w:tc>
        <w:tc>
          <w:tcPr>
            <w:tcW w:w="3335" w:type="dxa"/>
          </w:tcPr>
          <w:p w14:paraId="54DE39B6" w14:textId="3221F6AD" w:rsidR="00A90ADA" w:rsidRPr="00851033" w:rsidRDefault="00A90ADA" w:rsidP="008150AD">
            <w:pPr>
              <w:spacing w:after="200" w:line="276" w:lineRule="auto"/>
              <w:rPr>
                <w:sz w:val="20"/>
                <w:szCs w:val="20"/>
              </w:rPr>
            </w:pPr>
            <w:r w:rsidRPr="00F7063F">
              <w:rPr>
                <w:sz w:val="20"/>
                <w:szCs w:val="20"/>
              </w:rPr>
              <w:t>##STAKEHOLDER_HARMS_0</w:t>
            </w:r>
            <w:r>
              <w:rPr>
                <w:sz w:val="20"/>
                <w:szCs w:val="20"/>
              </w:rPr>
              <w:t>9</w:t>
            </w:r>
            <w:r w:rsidR="000521E1">
              <w:rPr>
                <w:sz w:val="20"/>
                <w:szCs w:val="20"/>
              </w:rPr>
              <w:t>_IU07</w:t>
            </w:r>
          </w:p>
        </w:tc>
      </w:tr>
      <w:tr w:rsidR="00A90ADA" w:rsidRPr="00851033" w14:paraId="5F54CB5D" w14:textId="77777777" w:rsidTr="008150AD">
        <w:tc>
          <w:tcPr>
            <w:tcW w:w="2057" w:type="dxa"/>
          </w:tcPr>
          <w:p w14:paraId="2A6C8475" w14:textId="3267EB6E" w:rsidR="00A90ADA" w:rsidRPr="00851033" w:rsidRDefault="00A90ADA" w:rsidP="008150AD">
            <w:pPr>
              <w:rPr>
                <w:sz w:val="20"/>
                <w:szCs w:val="20"/>
              </w:rPr>
            </w:pPr>
            <w:r>
              <w:rPr>
                <w:sz w:val="20"/>
                <w:szCs w:val="20"/>
              </w:rPr>
              <w:t>10. ##</w:t>
            </w:r>
            <w:proofErr w:type="gramStart"/>
            <w:r>
              <w:rPr>
                <w:sz w:val="20"/>
                <w:szCs w:val="20"/>
              </w:rPr>
              <w:t>STAKEHOLDER</w:t>
            </w:r>
            <w:proofErr w:type="gramEnd"/>
            <w:r>
              <w:rPr>
                <w:sz w:val="20"/>
                <w:szCs w:val="20"/>
              </w:rPr>
              <w:t>_10</w:t>
            </w:r>
            <w:r w:rsidR="000521E1">
              <w:rPr>
                <w:sz w:val="20"/>
                <w:szCs w:val="20"/>
              </w:rPr>
              <w:t>_IU07</w:t>
            </w:r>
          </w:p>
        </w:tc>
        <w:tc>
          <w:tcPr>
            <w:tcW w:w="4678" w:type="dxa"/>
          </w:tcPr>
          <w:p w14:paraId="2022464F" w14:textId="6F8259E9" w:rsidR="00A90ADA" w:rsidRPr="00851033" w:rsidRDefault="00A90ADA" w:rsidP="008150AD">
            <w:pPr>
              <w:rPr>
                <w:sz w:val="20"/>
                <w:szCs w:val="20"/>
              </w:rPr>
            </w:pPr>
            <w:r>
              <w:rPr>
                <w:sz w:val="20"/>
                <w:szCs w:val="20"/>
              </w:rPr>
              <w:t>##STAKEHOLDER_BENEFITS_10</w:t>
            </w:r>
            <w:r w:rsidR="000521E1">
              <w:rPr>
                <w:sz w:val="20"/>
                <w:szCs w:val="20"/>
              </w:rPr>
              <w:t>_IU07</w:t>
            </w:r>
          </w:p>
        </w:tc>
        <w:tc>
          <w:tcPr>
            <w:tcW w:w="3335" w:type="dxa"/>
          </w:tcPr>
          <w:p w14:paraId="5DF01B51" w14:textId="4702694D" w:rsidR="00A90ADA" w:rsidRPr="00851033" w:rsidRDefault="00A90ADA" w:rsidP="008150AD">
            <w:pPr>
              <w:rPr>
                <w:sz w:val="20"/>
                <w:szCs w:val="20"/>
              </w:rPr>
            </w:pPr>
            <w:r w:rsidRPr="00F7063F">
              <w:rPr>
                <w:sz w:val="20"/>
                <w:szCs w:val="20"/>
              </w:rPr>
              <w:t>##STAKEHOLDER_HARMS_</w:t>
            </w:r>
            <w:r>
              <w:rPr>
                <w:sz w:val="20"/>
                <w:szCs w:val="20"/>
              </w:rPr>
              <w:t>1</w:t>
            </w:r>
            <w:r w:rsidRPr="00F7063F">
              <w:rPr>
                <w:sz w:val="20"/>
                <w:szCs w:val="20"/>
              </w:rPr>
              <w:t>0</w:t>
            </w:r>
            <w:r w:rsidR="000521E1">
              <w:rPr>
                <w:sz w:val="20"/>
                <w:szCs w:val="20"/>
              </w:rPr>
              <w:t>_IU07</w:t>
            </w:r>
          </w:p>
        </w:tc>
      </w:tr>
    </w:tbl>
    <w:p w14:paraId="530A9FED" w14:textId="77777777" w:rsidR="00A90ADA" w:rsidRPr="00C24521" w:rsidRDefault="00A90ADA" w:rsidP="00A90ADA">
      <w:pPr>
        <w:spacing w:after="0"/>
        <w:rPr>
          <w:highlight w:val="yellow"/>
        </w:rPr>
      </w:pPr>
    </w:p>
    <w:p w14:paraId="59A62B93" w14:textId="77777777" w:rsidR="00A90ADA" w:rsidRPr="00925FE7" w:rsidRDefault="00A90ADA" w:rsidP="00A90ADA">
      <w:pPr>
        <w:pStyle w:val="Titre3"/>
      </w:pPr>
      <w:r w:rsidRPr="00925FE7">
        <w:t>Stakeholders for Goal-driven requirements from the Responsible AI Standard</w:t>
      </w:r>
      <w:r>
        <w:t xml:space="preserve"> - B</w:t>
      </w:r>
    </w:p>
    <w:p w14:paraId="56E2967E"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4DB455C9" w14:textId="77777777" w:rsidR="00A90ADA" w:rsidRPr="00050618" w:rsidRDefault="00A90ADA" w:rsidP="00A90ADA">
      <w:pPr>
        <w:pStyle w:val="Titre4"/>
        <w:rPr>
          <w:lang w:val="en-GB"/>
        </w:rPr>
      </w:pPr>
      <w:r w:rsidRPr="00050618">
        <w:rPr>
          <w:lang w:val="en-GB"/>
        </w:rPr>
        <w:t>Goal A5: Human oversight and control</w:t>
      </w:r>
    </w:p>
    <w:p w14:paraId="1A4BDD15"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0A01D59F" w14:textId="77777777" w:rsidTr="008150AD">
        <w:tc>
          <w:tcPr>
            <w:tcW w:w="5305" w:type="dxa"/>
            <w:tcBorders>
              <w:right w:val="single" w:sz="4" w:space="0" w:color="FFFFFF" w:themeColor="background1"/>
            </w:tcBorders>
            <w:shd w:val="clear" w:color="auto" w:fill="002060"/>
          </w:tcPr>
          <w:p w14:paraId="6B6D3908" w14:textId="77777777" w:rsidR="00A90ADA" w:rsidRPr="00050618" w:rsidRDefault="00A90ADA" w:rsidP="008150AD">
            <w:pPr>
              <w:pStyle w:val="Tableheading"/>
              <w:rPr>
                <w:sz w:val="20"/>
                <w:szCs w:val="20"/>
              </w:rPr>
            </w:pPr>
            <w:r w:rsidRPr="00050618">
              <w:rPr>
                <w:sz w:val="20"/>
                <w:szCs w:val="20"/>
              </w:rPr>
              <w:lastRenderedPageBreak/>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5831CFE8"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0A065560" w14:textId="77777777" w:rsidTr="008150AD">
        <w:trPr>
          <w:trHeight w:val="53"/>
        </w:trPr>
        <w:tc>
          <w:tcPr>
            <w:tcW w:w="5305" w:type="dxa"/>
          </w:tcPr>
          <w:p w14:paraId="036CDC2E" w14:textId="7328CDF4" w:rsidR="00A90ADA" w:rsidRPr="00050618" w:rsidRDefault="00A90ADA" w:rsidP="008150AD">
            <w:pPr>
              <w:rPr>
                <w:sz w:val="20"/>
                <w:szCs w:val="20"/>
              </w:rPr>
            </w:pPr>
            <w:r>
              <w:rPr>
                <w:sz w:val="20"/>
                <w:szCs w:val="20"/>
              </w:rPr>
              <w:t>##HUMAN_OVERSIGHT</w:t>
            </w:r>
            <w:r w:rsidR="000521E1">
              <w:rPr>
                <w:sz w:val="20"/>
                <w:szCs w:val="20"/>
              </w:rPr>
              <w:t>_IU07</w:t>
            </w:r>
          </w:p>
        </w:tc>
        <w:tc>
          <w:tcPr>
            <w:tcW w:w="4950" w:type="dxa"/>
          </w:tcPr>
          <w:p w14:paraId="024772A8" w14:textId="52F0CC3C" w:rsidR="00A90ADA" w:rsidRPr="00050618" w:rsidRDefault="00A90ADA" w:rsidP="008150AD">
            <w:pPr>
              <w:rPr>
                <w:sz w:val="20"/>
                <w:szCs w:val="20"/>
              </w:rPr>
            </w:pPr>
            <w:r>
              <w:rPr>
                <w:sz w:val="20"/>
                <w:szCs w:val="20"/>
              </w:rPr>
              <w:t>##HUMAN_RESPONSIBILITIES</w:t>
            </w:r>
            <w:r w:rsidR="000521E1">
              <w:rPr>
                <w:sz w:val="20"/>
                <w:szCs w:val="20"/>
              </w:rPr>
              <w:t>_IU07</w:t>
            </w:r>
          </w:p>
        </w:tc>
      </w:tr>
    </w:tbl>
    <w:p w14:paraId="3005FC26" w14:textId="77777777" w:rsidR="00A90ADA" w:rsidRPr="0080227B" w:rsidRDefault="00A90ADA" w:rsidP="00A90ADA">
      <w:pPr>
        <w:pStyle w:val="Titre4"/>
        <w:rPr>
          <w:lang w:val="en-GB"/>
        </w:rPr>
      </w:pPr>
      <w:r w:rsidRPr="0080227B">
        <w:rPr>
          <w:lang w:val="en-GB"/>
        </w:rPr>
        <w:t>Goal T3: Disclosure of AI interaction</w:t>
      </w:r>
    </w:p>
    <w:p w14:paraId="70A71815"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0A73F8A2" w14:textId="77777777" w:rsidTr="008150AD">
        <w:tc>
          <w:tcPr>
            <w:tcW w:w="10165" w:type="dxa"/>
            <w:shd w:val="clear" w:color="auto" w:fill="002060"/>
          </w:tcPr>
          <w:p w14:paraId="5553C9DD"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4F26198F" w14:textId="77777777" w:rsidTr="008150AD">
        <w:trPr>
          <w:trHeight w:val="620"/>
        </w:trPr>
        <w:tc>
          <w:tcPr>
            <w:tcW w:w="10165" w:type="dxa"/>
          </w:tcPr>
          <w:p w14:paraId="1E160E0F" w14:textId="4B59B27D" w:rsidR="00A90ADA" w:rsidRPr="00C24521" w:rsidRDefault="00A90ADA" w:rsidP="008150AD">
            <w:pPr>
              <w:rPr>
                <w:sz w:val="20"/>
                <w:szCs w:val="20"/>
              </w:rPr>
            </w:pPr>
            <w:r>
              <w:rPr>
                <w:sz w:val="20"/>
                <w:szCs w:val="20"/>
              </w:rPr>
              <w:t>##DISCLOSURE_AND_AI_INTERACTION</w:t>
            </w:r>
            <w:r w:rsidR="000521E1">
              <w:rPr>
                <w:sz w:val="20"/>
                <w:szCs w:val="20"/>
              </w:rPr>
              <w:t>_IU07</w:t>
            </w:r>
          </w:p>
        </w:tc>
      </w:tr>
    </w:tbl>
    <w:p w14:paraId="03AF6110" w14:textId="77777777" w:rsidR="00A90ADA" w:rsidRDefault="00A90ADA" w:rsidP="00A90ADA">
      <w:pPr>
        <w:pStyle w:val="Tableheading"/>
        <w:rPr>
          <w:b/>
          <w:i/>
          <w:color w:val="0038A8"/>
          <w:sz w:val="28"/>
          <w:szCs w:val="28"/>
          <w:u w:val="single"/>
        </w:rPr>
      </w:pPr>
    </w:p>
    <w:p w14:paraId="7A2B5BAE" w14:textId="77777777" w:rsidR="00A90ADA" w:rsidRPr="00031BCE" w:rsidRDefault="00A90ADA" w:rsidP="00A90ADA">
      <w:pPr>
        <w:pStyle w:val="Titre3"/>
      </w:pPr>
      <w:r>
        <w:t>Technology readiness assessment - B</w:t>
      </w:r>
    </w:p>
    <w:p w14:paraId="6C691D3E"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6579CD54" w14:textId="77777777" w:rsidTr="008150AD">
        <w:tc>
          <w:tcPr>
            <w:tcW w:w="1435" w:type="dxa"/>
            <w:tcBorders>
              <w:right w:val="single" w:sz="4" w:space="0" w:color="FFFFFF" w:themeColor="background1"/>
            </w:tcBorders>
            <w:shd w:val="clear" w:color="auto" w:fill="002060"/>
          </w:tcPr>
          <w:p w14:paraId="1793B741"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18EA0977"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71F5171E" w14:textId="77777777" w:rsidTr="007918A4">
        <w:tc>
          <w:tcPr>
            <w:tcW w:w="1435" w:type="dxa"/>
            <w:vAlign w:val="center"/>
          </w:tcPr>
          <w:p w14:paraId="0CC70B13" w14:textId="61EF81AC"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01</w:t>
            </w:r>
            <w:r w:rsidR="000521E1">
              <w:rPr>
                <w:sz w:val="20"/>
                <w:szCs w:val="20"/>
              </w:rPr>
              <w:t>_IU07</w:t>
            </w:r>
          </w:p>
        </w:tc>
        <w:tc>
          <w:tcPr>
            <w:tcW w:w="8635" w:type="dxa"/>
          </w:tcPr>
          <w:p w14:paraId="4B009F89"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3F822DE4" w14:textId="77777777" w:rsidTr="007918A4">
        <w:tc>
          <w:tcPr>
            <w:tcW w:w="1435" w:type="dxa"/>
            <w:vAlign w:val="center"/>
          </w:tcPr>
          <w:p w14:paraId="6284DD9F" w14:textId="2DA002FE"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02</w:t>
            </w:r>
            <w:r w:rsidR="000521E1">
              <w:rPr>
                <w:sz w:val="20"/>
                <w:szCs w:val="20"/>
              </w:rPr>
              <w:t>_IU07</w:t>
            </w:r>
          </w:p>
        </w:tc>
        <w:tc>
          <w:tcPr>
            <w:tcW w:w="8635" w:type="dxa"/>
          </w:tcPr>
          <w:p w14:paraId="1E370331"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5238EE6B" w14:textId="77777777" w:rsidTr="007918A4">
        <w:tc>
          <w:tcPr>
            <w:tcW w:w="1435" w:type="dxa"/>
            <w:vAlign w:val="center"/>
          </w:tcPr>
          <w:p w14:paraId="00275B6C" w14:textId="7CD804AB"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03</w:t>
            </w:r>
            <w:r w:rsidR="000521E1">
              <w:rPr>
                <w:sz w:val="20"/>
                <w:szCs w:val="20"/>
              </w:rPr>
              <w:t>_IU07</w:t>
            </w:r>
          </w:p>
        </w:tc>
        <w:tc>
          <w:tcPr>
            <w:tcW w:w="8635" w:type="dxa"/>
          </w:tcPr>
          <w:p w14:paraId="00EAFEAD"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25B0AE82" w14:textId="77777777" w:rsidTr="007918A4">
        <w:tc>
          <w:tcPr>
            <w:tcW w:w="1435" w:type="dxa"/>
            <w:vAlign w:val="center"/>
          </w:tcPr>
          <w:p w14:paraId="6D1F503A" w14:textId="32816E1B"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04</w:t>
            </w:r>
            <w:r w:rsidR="000521E1">
              <w:rPr>
                <w:sz w:val="20"/>
                <w:szCs w:val="20"/>
              </w:rPr>
              <w:t>_IU07</w:t>
            </w:r>
          </w:p>
        </w:tc>
        <w:tc>
          <w:tcPr>
            <w:tcW w:w="8635" w:type="dxa"/>
          </w:tcPr>
          <w:p w14:paraId="6555BFEC"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43D76E68" w14:textId="77777777" w:rsidTr="007918A4">
        <w:tc>
          <w:tcPr>
            <w:tcW w:w="1435" w:type="dxa"/>
            <w:vAlign w:val="center"/>
          </w:tcPr>
          <w:p w14:paraId="062368AD" w14:textId="36AF886C"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05</w:t>
            </w:r>
            <w:r w:rsidR="000521E1">
              <w:rPr>
                <w:sz w:val="20"/>
                <w:szCs w:val="20"/>
              </w:rPr>
              <w:t>_IU07</w:t>
            </w:r>
          </w:p>
        </w:tc>
        <w:tc>
          <w:tcPr>
            <w:tcW w:w="8635" w:type="dxa"/>
          </w:tcPr>
          <w:p w14:paraId="17737836"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3AB36DDD" w14:textId="77777777" w:rsidR="00A90ADA" w:rsidRPr="00031BCE" w:rsidRDefault="00A90ADA" w:rsidP="00A90ADA">
      <w:pPr>
        <w:pStyle w:val="Titre3"/>
      </w:pPr>
      <w:r w:rsidRPr="00031BCE">
        <w:t>Task complexity</w:t>
      </w:r>
      <w:r>
        <w:t xml:space="preserve"> - B</w:t>
      </w:r>
    </w:p>
    <w:p w14:paraId="108A8836"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7F29C918" w14:textId="77777777" w:rsidTr="008150AD">
        <w:tc>
          <w:tcPr>
            <w:tcW w:w="1435" w:type="dxa"/>
            <w:tcBorders>
              <w:right w:val="single" w:sz="4" w:space="0" w:color="FFFFFF" w:themeColor="background1"/>
            </w:tcBorders>
            <w:shd w:val="clear" w:color="auto" w:fill="002060"/>
          </w:tcPr>
          <w:p w14:paraId="2D9839B0"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43E9E603"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0E3FE1FF" w14:textId="77777777" w:rsidTr="007918A4">
        <w:tc>
          <w:tcPr>
            <w:tcW w:w="1435" w:type="dxa"/>
            <w:vAlign w:val="center"/>
          </w:tcPr>
          <w:p w14:paraId="01148CEB" w14:textId="7905BA7A" w:rsidR="00A90ADA" w:rsidRPr="00031BCE" w:rsidRDefault="00A90ADA" w:rsidP="0099261D">
            <w:pPr>
              <w:jc w:val="center"/>
              <w:rPr>
                <w:sz w:val="20"/>
                <w:szCs w:val="20"/>
              </w:rPr>
            </w:pPr>
            <w:r>
              <w:rPr>
                <w:sz w:val="20"/>
                <w:szCs w:val="20"/>
              </w:rPr>
              <w:t>##TASK_</w:t>
            </w:r>
            <w:r w:rsidR="00960FF3">
              <w:rPr>
                <w:sz w:val="20"/>
                <w:szCs w:val="20"/>
              </w:rPr>
              <w:t>COMPLEXITY_01</w:t>
            </w:r>
            <w:r w:rsidR="000521E1">
              <w:rPr>
                <w:sz w:val="20"/>
                <w:szCs w:val="20"/>
              </w:rPr>
              <w:t>_IU07</w:t>
            </w:r>
          </w:p>
        </w:tc>
        <w:tc>
          <w:tcPr>
            <w:tcW w:w="8635" w:type="dxa"/>
          </w:tcPr>
          <w:p w14:paraId="0C6EB5C4"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A90ADA" w:rsidRPr="00031BCE" w14:paraId="305EA2E8" w14:textId="77777777" w:rsidTr="007918A4">
        <w:tc>
          <w:tcPr>
            <w:tcW w:w="1435" w:type="dxa"/>
            <w:vAlign w:val="center"/>
          </w:tcPr>
          <w:p w14:paraId="43CD9EAF" w14:textId="57700DA2" w:rsidR="00A90ADA" w:rsidRPr="00031BCE" w:rsidRDefault="00A90ADA" w:rsidP="0099261D">
            <w:pPr>
              <w:jc w:val="center"/>
              <w:rPr>
                <w:sz w:val="20"/>
                <w:szCs w:val="20"/>
              </w:rPr>
            </w:pPr>
            <w:r>
              <w:rPr>
                <w:sz w:val="20"/>
                <w:szCs w:val="20"/>
              </w:rPr>
              <w:t>##TASK_</w:t>
            </w:r>
            <w:r w:rsidR="00960FF3">
              <w:rPr>
                <w:sz w:val="20"/>
                <w:szCs w:val="20"/>
              </w:rPr>
              <w:t>COMPLEXITY_02</w:t>
            </w:r>
            <w:r w:rsidR="000521E1">
              <w:rPr>
                <w:sz w:val="20"/>
                <w:szCs w:val="20"/>
              </w:rPr>
              <w:t>_IU07</w:t>
            </w:r>
          </w:p>
        </w:tc>
        <w:tc>
          <w:tcPr>
            <w:tcW w:w="8635" w:type="dxa"/>
          </w:tcPr>
          <w:p w14:paraId="424D73C2"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099867C8" w14:textId="77777777" w:rsidTr="007918A4">
        <w:tc>
          <w:tcPr>
            <w:tcW w:w="1435" w:type="dxa"/>
            <w:vAlign w:val="center"/>
          </w:tcPr>
          <w:p w14:paraId="399C786C" w14:textId="7BD4512D" w:rsidR="00A90ADA" w:rsidRPr="00031BCE" w:rsidRDefault="00A90ADA" w:rsidP="0099261D">
            <w:pPr>
              <w:jc w:val="center"/>
              <w:rPr>
                <w:sz w:val="20"/>
                <w:szCs w:val="20"/>
              </w:rPr>
            </w:pPr>
            <w:r>
              <w:rPr>
                <w:sz w:val="20"/>
                <w:szCs w:val="20"/>
              </w:rPr>
              <w:t>##TASK_</w:t>
            </w:r>
            <w:r w:rsidR="00960FF3">
              <w:rPr>
                <w:sz w:val="20"/>
                <w:szCs w:val="20"/>
              </w:rPr>
              <w:t>COMPLEXITY_03</w:t>
            </w:r>
            <w:r w:rsidR="000521E1">
              <w:rPr>
                <w:sz w:val="20"/>
                <w:szCs w:val="20"/>
              </w:rPr>
              <w:t>_IU07</w:t>
            </w:r>
          </w:p>
        </w:tc>
        <w:tc>
          <w:tcPr>
            <w:tcW w:w="8635" w:type="dxa"/>
          </w:tcPr>
          <w:p w14:paraId="42C48E6B"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w:t>
            </w:r>
            <w:r w:rsidRPr="00031BCE">
              <w:rPr>
                <w:rFonts w:ascii="Segoe UI" w:eastAsia="Segoe UI" w:hAnsi="Segoe UI" w:cs="Segoe UI"/>
                <w:color w:val="000000" w:themeColor="text1"/>
                <w:kern w:val="24"/>
                <w:sz w:val="20"/>
                <w:szCs w:val="20"/>
              </w:rPr>
              <w:lastRenderedPageBreak/>
              <w:t xml:space="preserve">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36D20D04" w14:textId="77777777" w:rsidR="00A90ADA" w:rsidRPr="00031BCE" w:rsidRDefault="00A90ADA" w:rsidP="00A90ADA">
      <w:pPr>
        <w:pStyle w:val="Titre3"/>
      </w:pPr>
      <w:r w:rsidRPr="00031BCE">
        <w:lastRenderedPageBreak/>
        <w:t>Role of humans</w:t>
      </w:r>
      <w:r>
        <w:t xml:space="preserve"> - B</w:t>
      </w:r>
    </w:p>
    <w:p w14:paraId="334A367C"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0F964CA5" w14:textId="77777777" w:rsidTr="008150AD">
        <w:tc>
          <w:tcPr>
            <w:tcW w:w="1435" w:type="dxa"/>
            <w:tcBorders>
              <w:right w:val="single" w:sz="4" w:space="0" w:color="FFFFFF" w:themeColor="background1"/>
            </w:tcBorders>
            <w:shd w:val="clear" w:color="auto" w:fill="002060"/>
          </w:tcPr>
          <w:p w14:paraId="4118F954"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7621F3E3"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1C0B6094" w14:textId="77777777" w:rsidTr="007918A4">
        <w:tc>
          <w:tcPr>
            <w:tcW w:w="1435" w:type="dxa"/>
            <w:vAlign w:val="center"/>
          </w:tcPr>
          <w:p w14:paraId="14070F1D" w14:textId="0158C5A1" w:rsidR="00A90ADA" w:rsidRPr="00031BCE" w:rsidRDefault="00A90ADA" w:rsidP="0099261D">
            <w:pPr>
              <w:jc w:val="center"/>
              <w:rPr>
                <w:sz w:val="20"/>
                <w:szCs w:val="20"/>
              </w:rPr>
            </w:pPr>
            <w:r>
              <w:rPr>
                <w:sz w:val="20"/>
                <w:szCs w:val="20"/>
              </w:rPr>
              <w:t>##ROLE_OF_HUMAN_01</w:t>
            </w:r>
            <w:r w:rsidR="000521E1">
              <w:rPr>
                <w:sz w:val="20"/>
                <w:szCs w:val="20"/>
              </w:rPr>
              <w:t>_IU07</w:t>
            </w:r>
          </w:p>
        </w:tc>
        <w:tc>
          <w:tcPr>
            <w:tcW w:w="8635" w:type="dxa"/>
          </w:tcPr>
          <w:p w14:paraId="6DDB95B6"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112687D9" w14:textId="77777777" w:rsidTr="007918A4">
        <w:tc>
          <w:tcPr>
            <w:tcW w:w="1435" w:type="dxa"/>
            <w:vAlign w:val="center"/>
          </w:tcPr>
          <w:p w14:paraId="7B84D22C" w14:textId="0250062D" w:rsidR="00A90ADA" w:rsidRPr="00031BCE" w:rsidRDefault="00A90ADA" w:rsidP="0099261D">
            <w:pPr>
              <w:jc w:val="center"/>
              <w:rPr>
                <w:sz w:val="20"/>
                <w:szCs w:val="20"/>
              </w:rPr>
            </w:pPr>
            <w:r>
              <w:rPr>
                <w:sz w:val="20"/>
                <w:szCs w:val="20"/>
              </w:rPr>
              <w:t>##ROLE_OF_HUMAN_02</w:t>
            </w:r>
            <w:r w:rsidR="000521E1">
              <w:rPr>
                <w:sz w:val="20"/>
                <w:szCs w:val="20"/>
              </w:rPr>
              <w:t>_IU07</w:t>
            </w:r>
          </w:p>
        </w:tc>
        <w:tc>
          <w:tcPr>
            <w:tcW w:w="8635" w:type="dxa"/>
          </w:tcPr>
          <w:p w14:paraId="317FDBF8"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35977442" w14:textId="77777777" w:rsidTr="007918A4">
        <w:tc>
          <w:tcPr>
            <w:tcW w:w="1435" w:type="dxa"/>
            <w:vAlign w:val="center"/>
          </w:tcPr>
          <w:p w14:paraId="0E363FA4" w14:textId="30FACDB6" w:rsidR="00A90ADA" w:rsidRPr="00031BCE" w:rsidRDefault="00A90ADA" w:rsidP="0099261D">
            <w:pPr>
              <w:jc w:val="center"/>
              <w:rPr>
                <w:sz w:val="20"/>
                <w:szCs w:val="20"/>
              </w:rPr>
            </w:pPr>
            <w:r>
              <w:rPr>
                <w:sz w:val="20"/>
                <w:szCs w:val="20"/>
              </w:rPr>
              <w:t>##ROLE_OF_HUMAN_03</w:t>
            </w:r>
            <w:r w:rsidR="000521E1">
              <w:rPr>
                <w:sz w:val="20"/>
                <w:szCs w:val="20"/>
              </w:rPr>
              <w:t>_IU07</w:t>
            </w:r>
          </w:p>
        </w:tc>
        <w:tc>
          <w:tcPr>
            <w:tcW w:w="8635" w:type="dxa"/>
          </w:tcPr>
          <w:p w14:paraId="523425B5"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52257ABA" w14:textId="77777777" w:rsidTr="007918A4">
        <w:tc>
          <w:tcPr>
            <w:tcW w:w="1435" w:type="dxa"/>
            <w:vAlign w:val="center"/>
          </w:tcPr>
          <w:p w14:paraId="0E53EA36" w14:textId="7BC5C1A7" w:rsidR="00A90ADA" w:rsidRPr="00031BCE" w:rsidRDefault="00A90ADA" w:rsidP="0099261D">
            <w:pPr>
              <w:jc w:val="center"/>
              <w:rPr>
                <w:sz w:val="20"/>
                <w:szCs w:val="20"/>
              </w:rPr>
            </w:pPr>
            <w:r>
              <w:rPr>
                <w:sz w:val="20"/>
                <w:szCs w:val="20"/>
              </w:rPr>
              <w:t>##ROLE_OF_HUMAN_04</w:t>
            </w:r>
            <w:r w:rsidR="000521E1">
              <w:rPr>
                <w:sz w:val="20"/>
                <w:szCs w:val="20"/>
              </w:rPr>
              <w:t>_IU07</w:t>
            </w:r>
          </w:p>
        </w:tc>
        <w:tc>
          <w:tcPr>
            <w:tcW w:w="8635" w:type="dxa"/>
          </w:tcPr>
          <w:p w14:paraId="444CD21D"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74A4C504" w14:textId="77777777" w:rsidTr="007918A4">
        <w:tc>
          <w:tcPr>
            <w:tcW w:w="1435" w:type="dxa"/>
            <w:vAlign w:val="center"/>
          </w:tcPr>
          <w:p w14:paraId="02E20365" w14:textId="4614BCD4" w:rsidR="00A90ADA" w:rsidRPr="00031BCE" w:rsidRDefault="00A90ADA" w:rsidP="0099261D">
            <w:pPr>
              <w:jc w:val="center"/>
              <w:rPr>
                <w:sz w:val="20"/>
                <w:szCs w:val="20"/>
              </w:rPr>
            </w:pPr>
            <w:r>
              <w:rPr>
                <w:sz w:val="20"/>
                <w:szCs w:val="20"/>
              </w:rPr>
              <w:t>##ROLE_OF_HUMAN_05</w:t>
            </w:r>
            <w:r w:rsidR="000521E1">
              <w:rPr>
                <w:sz w:val="20"/>
                <w:szCs w:val="20"/>
              </w:rPr>
              <w:t>_IU07</w:t>
            </w:r>
          </w:p>
        </w:tc>
        <w:tc>
          <w:tcPr>
            <w:tcW w:w="8635" w:type="dxa"/>
          </w:tcPr>
          <w:p w14:paraId="33A8FAA8"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70270DF5" w14:textId="77777777" w:rsidR="00A90ADA" w:rsidRPr="00031BCE" w:rsidRDefault="00A90ADA" w:rsidP="00A90ADA">
      <w:pPr>
        <w:pStyle w:val="Titre3"/>
      </w:pPr>
      <w:r w:rsidRPr="00031BCE">
        <w:t>Deployment environment complexity</w:t>
      </w:r>
      <w:r>
        <w:t xml:space="preserve"> - B</w:t>
      </w:r>
    </w:p>
    <w:p w14:paraId="254F523D"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5F1BED91" w14:textId="77777777" w:rsidTr="008150AD">
        <w:tc>
          <w:tcPr>
            <w:tcW w:w="1345" w:type="dxa"/>
            <w:tcBorders>
              <w:right w:val="single" w:sz="4" w:space="0" w:color="FFFFFF" w:themeColor="background1"/>
            </w:tcBorders>
            <w:shd w:val="clear" w:color="auto" w:fill="002060"/>
          </w:tcPr>
          <w:p w14:paraId="6F12A6BA"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39933318"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61DBB2F3" w14:textId="77777777" w:rsidTr="007918A4">
        <w:tc>
          <w:tcPr>
            <w:tcW w:w="1345" w:type="dxa"/>
            <w:vAlign w:val="center"/>
          </w:tcPr>
          <w:p w14:paraId="4D75C950" w14:textId="35408A55" w:rsidR="00A90ADA" w:rsidRPr="00031BCE" w:rsidRDefault="00A90ADA" w:rsidP="008150AD">
            <w:pPr>
              <w:rPr>
                <w:sz w:val="20"/>
                <w:szCs w:val="20"/>
              </w:rPr>
            </w:pPr>
            <w:r>
              <w:rPr>
                <w:sz w:val="20"/>
                <w:szCs w:val="20"/>
              </w:rPr>
              <w:t>##DEPLOYMENT_COMPLEXITY_01</w:t>
            </w:r>
            <w:r w:rsidR="000521E1">
              <w:rPr>
                <w:sz w:val="20"/>
                <w:szCs w:val="20"/>
              </w:rPr>
              <w:t>_IU07</w:t>
            </w:r>
          </w:p>
        </w:tc>
        <w:tc>
          <w:tcPr>
            <w:tcW w:w="8725" w:type="dxa"/>
          </w:tcPr>
          <w:p w14:paraId="3AB8E2A5"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5EA57E7F" w14:textId="77777777" w:rsidTr="007918A4">
        <w:tc>
          <w:tcPr>
            <w:tcW w:w="1345" w:type="dxa"/>
            <w:vAlign w:val="center"/>
          </w:tcPr>
          <w:p w14:paraId="446CFA68" w14:textId="293B140E" w:rsidR="00A90ADA" w:rsidRPr="00031BCE" w:rsidRDefault="00A90ADA" w:rsidP="008150AD">
            <w:pPr>
              <w:rPr>
                <w:sz w:val="20"/>
                <w:szCs w:val="20"/>
              </w:rPr>
            </w:pPr>
            <w:r>
              <w:rPr>
                <w:sz w:val="20"/>
                <w:szCs w:val="20"/>
              </w:rPr>
              <w:t>##DEPLOYMENT_COMPLEXITY_02</w:t>
            </w:r>
            <w:r w:rsidR="000521E1">
              <w:rPr>
                <w:sz w:val="20"/>
                <w:szCs w:val="20"/>
              </w:rPr>
              <w:t>_IU07</w:t>
            </w:r>
          </w:p>
        </w:tc>
        <w:tc>
          <w:tcPr>
            <w:tcW w:w="8725" w:type="dxa"/>
          </w:tcPr>
          <w:p w14:paraId="23CF315D"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0CF94B70" w14:textId="77777777" w:rsidTr="007918A4">
        <w:tc>
          <w:tcPr>
            <w:tcW w:w="1345" w:type="dxa"/>
            <w:vAlign w:val="center"/>
          </w:tcPr>
          <w:p w14:paraId="0DF2B371" w14:textId="0E0A924B" w:rsidR="00A90ADA" w:rsidRPr="00031BCE" w:rsidRDefault="00A90ADA" w:rsidP="008150AD">
            <w:pPr>
              <w:rPr>
                <w:sz w:val="20"/>
                <w:szCs w:val="20"/>
              </w:rPr>
            </w:pPr>
            <w:r>
              <w:rPr>
                <w:sz w:val="20"/>
                <w:szCs w:val="20"/>
              </w:rPr>
              <w:t>##DEPLOYMENT_COMPLEXITY_03</w:t>
            </w:r>
            <w:r w:rsidR="000521E1">
              <w:rPr>
                <w:sz w:val="20"/>
                <w:szCs w:val="20"/>
              </w:rPr>
              <w:t>_IU07</w:t>
            </w:r>
          </w:p>
        </w:tc>
        <w:tc>
          <w:tcPr>
            <w:tcW w:w="8725" w:type="dxa"/>
          </w:tcPr>
          <w:p w14:paraId="32DABFB5"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w:t>
            </w:r>
            <w:r w:rsidRPr="00031BCE">
              <w:rPr>
                <w:rFonts w:ascii="Segoe UI" w:eastAsia="Segoe UI" w:hAnsi="Segoe UI" w:cs="Segoe UI"/>
                <w:color w:val="000000" w:themeColor="text1"/>
                <w:kern w:val="24"/>
                <w:sz w:val="20"/>
                <w:szCs w:val="20"/>
              </w:rPr>
              <w:lastRenderedPageBreak/>
              <w:t>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702A4638" w14:textId="77777777" w:rsidR="00A90ADA" w:rsidRDefault="00A90ADA" w:rsidP="001E349D">
      <w:pPr>
        <w:pStyle w:val="Tableheading"/>
        <w:rPr>
          <w:b/>
          <w:i/>
          <w:color w:val="0038A8"/>
          <w:sz w:val="28"/>
          <w:szCs w:val="28"/>
          <w:u w:val="single"/>
          <w:lang w:val="en-US"/>
        </w:rPr>
      </w:pPr>
    </w:p>
    <w:p w14:paraId="4C520724" w14:textId="5ED8D319" w:rsidR="00A90ADA" w:rsidRPr="003A0C14" w:rsidRDefault="00A90ADA" w:rsidP="00A90ADA">
      <w:pPr>
        <w:pStyle w:val="Titre2"/>
      </w:pPr>
      <w:r w:rsidRPr="003A0C14">
        <w:t xml:space="preserve">Intended </w:t>
      </w:r>
      <w:r>
        <w:t>u</w:t>
      </w:r>
      <w:r w:rsidRPr="003A0C14">
        <w:t>se #</w:t>
      </w:r>
      <w:r w:rsidR="000521E1">
        <w:t>8</w:t>
      </w:r>
      <w:r w:rsidRPr="003A0C14">
        <w:t xml:space="preserve">: </w:t>
      </w:r>
      <w:r>
        <w:t>##</w:t>
      </w:r>
      <w:r w:rsidR="00A25600">
        <w:t>INTENDED</w:t>
      </w:r>
      <w:r>
        <w:t>_USE_NAME_0</w:t>
      </w:r>
      <w:r w:rsidR="000521E1">
        <w:t>8</w:t>
      </w:r>
    </w:p>
    <w:p w14:paraId="01E8BADC" w14:textId="77777777" w:rsidR="00A90ADA" w:rsidRPr="00D96764" w:rsidRDefault="00A90ADA" w:rsidP="00A90ADA">
      <w:pPr>
        <w:pStyle w:val="Titre3"/>
      </w:pPr>
      <w:r w:rsidRPr="00D96764">
        <w:t>Assessment of fitness for purpose</w:t>
      </w:r>
      <w:r>
        <w:t xml:space="preserve"> - A</w:t>
      </w:r>
    </w:p>
    <w:p w14:paraId="58554809"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173EE371" w14:textId="77777777" w:rsidTr="008150AD">
        <w:tc>
          <w:tcPr>
            <w:tcW w:w="10070" w:type="dxa"/>
            <w:shd w:val="clear" w:color="auto" w:fill="002060"/>
          </w:tcPr>
          <w:p w14:paraId="5AB9715D"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6507EBCD" w14:textId="77777777" w:rsidTr="008150AD">
        <w:trPr>
          <w:trHeight w:val="926"/>
        </w:trPr>
        <w:tc>
          <w:tcPr>
            <w:tcW w:w="10070" w:type="dxa"/>
          </w:tcPr>
          <w:p w14:paraId="62A813AE" w14:textId="233567FF" w:rsidR="00A90ADA" w:rsidRPr="00195CD2" w:rsidRDefault="00A90ADA" w:rsidP="008150AD">
            <w:pPr>
              <w:rPr>
                <w:sz w:val="20"/>
                <w:szCs w:val="20"/>
              </w:rPr>
            </w:pPr>
            <w:r>
              <w:rPr>
                <w:sz w:val="20"/>
                <w:szCs w:val="20"/>
              </w:rPr>
              <w:t>##ASSESSMENT_OF_FITNESS_FOR_PURPOSE</w:t>
            </w:r>
            <w:r w:rsidR="000521E1">
              <w:rPr>
                <w:sz w:val="20"/>
                <w:szCs w:val="20"/>
              </w:rPr>
              <w:t>_IU08</w:t>
            </w:r>
          </w:p>
        </w:tc>
      </w:tr>
    </w:tbl>
    <w:p w14:paraId="7BEDFF65" w14:textId="77777777" w:rsidR="00A90ADA" w:rsidRPr="00851033" w:rsidRDefault="00A90ADA" w:rsidP="00A90ADA">
      <w:pPr>
        <w:pStyle w:val="Titre3"/>
      </w:pPr>
      <w:r w:rsidRPr="00851033">
        <w:t>Stakeholders, potential benefits, and potential harms</w:t>
      </w:r>
      <w:r>
        <w:t xml:space="preserve"> - A</w:t>
      </w:r>
    </w:p>
    <w:p w14:paraId="746BC36B"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25"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4A3348C6" w14:textId="77777777" w:rsidTr="008150AD">
        <w:tc>
          <w:tcPr>
            <w:tcW w:w="2057" w:type="dxa"/>
            <w:shd w:val="clear" w:color="auto" w:fill="002060"/>
          </w:tcPr>
          <w:p w14:paraId="6534D847"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375A181A"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165B5E09"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09A2EC1F" w14:textId="77777777" w:rsidTr="008150AD">
        <w:tc>
          <w:tcPr>
            <w:tcW w:w="2057" w:type="dxa"/>
          </w:tcPr>
          <w:p w14:paraId="2C7BB50A" w14:textId="7A2D5E33" w:rsidR="00A90ADA" w:rsidRPr="00851033" w:rsidRDefault="00A90ADA" w:rsidP="008150AD">
            <w:pPr>
              <w:rPr>
                <w:sz w:val="20"/>
                <w:szCs w:val="20"/>
              </w:rPr>
            </w:pPr>
            <w:r w:rsidRPr="351EA7FD">
              <w:rPr>
                <w:sz w:val="20"/>
                <w:szCs w:val="20"/>
              </w:rPr>
              <w:t>1.</w:t>
            </w:r>
            <w:r>
              <w:rPr>
                <w:sz w:val="20"/>
                <w:szCs w:val="20"/>
              </w:rPr>
              <w:t xml:space="preserve"> ##STAKEHOLDER_01</w:t>
            </w:r>
            <w:r w:rsidR="000521E1">
              <w:rPr>
                <w:sz w:val="20"/>
                <w:szCs w:val="20"/>
              </w:rPr>
              <w:t>_IU08</w:t>
            </w:r>
          </w:p>
        </w:tc>
        <w:tc>
          <w:tcPr>
            <w:tcW w:w="4678" w:type="dxa"/>
          </w:tcPr>
          <w:p w14:paraId="20DD03B2" w14:textId="0DC093CF" w:rsidR="00A90ADA" w:rsidRPr="00851033" w:rsidRDefault="00A90ADA" w:rsidP="008150AD">
            <w:pPr>
              <w:rPr>
                <w:sz w:val="20"/>
                <w:szCs w:val="20"/>
              </w:rPr>
            </w:pPr>
            <w:r>
              <w:rPr>
                <w:sz w:val="20"/>
                <w:szCs w:val="20"/>
              </w:rPr>
              <w:t>##STAKEHOLDER_BENEFITS_01</w:t>
            </w:r>
            <w:r w:rsidR="000521E1">
              <w:rPr>
                <w:sz w:val="20"/>
                <w:szCs w:val="20"/>
              </w:rPr>
              <w:t>_IU08</w:t>
            </w:r>
          </w:p>
        </w:tc>
        <w:tc>
          <w:tcPr>
            <w:tcW w:w="3335" w:type="dxa"/>
          </w:tcPr>
          <w:p w14:paraId="59E38CF1" w14:textId="1C526A30" w:rsidR="00A90ADA" w:rsidRPr="00851033" w:rsidRDefault="00A90ADA" w:rsidP="008150AD">
            <w:pPr>
              <w:rPr>
                <w:sz w:val="20"/>
                <w:szCs w:val="20"/>
              </w:rPr>
            </w:pPr>
            <w:r>
              <w:rPr>
                <w:sz w:val="20"/>
                <w:szCs w:val="20"/>
              </w:rPr>
              <w:t>##STAKEHOLDER_HARMS_01</w:t>
            </w:r>
            <w:r w:rsidR="000521E1">
              <w:rPr>
                <w:sz w:val="20"/>
                <w:szCs w:val="20"/>
              </w:rPr>
              <w:t>_IU08</w:t>
            </w:r>
          </w:p>
        </w:tc>
      </w:tr>
      <w:tr w:rsidR="00A90ADA" w:rsidRPr="00851033" w14:paraId="0B25BF43" w14:textId="77777777" w:rsidTr="008150AD">
        <w:tc>
          <w:tcPr>
            <w:tcW w:w="2057" w:type="dxa"/>
          </w:tcPr>
          <w:p w14:paraId="4A490A52" w14:textId="114A0466" w:rsidR="00A90ADA" w:rsidRPr="00851033" w:rsidRDefault="00A90ADA" w:rsidP="008150AD">
            <w:pPr>
              <w:rPr>
                <w:sz w:val="20"/>
                <w:szCs w:val="20"/>
              </w:rPr>
            </w:pPr>
            <w:r w:rsidRPr="351EA7FD">
              <w:rPr>
                <w:sz w:val="20"/>
                <w:szCs w:val="20"/>
              </w:rPr>
              <w:t xml:space="preserve">2. </w:t>
            </w:r>
            <w:r>
              <w:rPr>
                <w:sz w:val="20"/>
                <w:szCs w:val="20"/>
              </w:rPr>
              <w:t>##</w:t>
            </w:r>
            <w:proofErr w:type="gramStart"/>
            <w:r>
              <w:rPr>
                <w:sz w:val="20"/>
                <w:szCs w:val="20"/>
              </w:rPr>
              <w:t>STAKEHOLDER</w:t>
            </w:r>
            <w:proofErr w:type="gramEnd"/>
            <w:r>
              <w:rPr>
                <w:sz w:val="20"/>
                <w:szCs w:val="20"/>
              </w:rPr>
              <w:t>_02</w:t>
            </w:r>
            <w:r w:rsidR="000521E1">
              <w:rPr>
                <w:sz w:val="20"/>
                <w:szCs w:val="20"/>
              </w:rPr>
              <w:t>_IU08</w:t>
            </w:r>
          </w:p>
        </w:tc>
        <w:tc>
          <w:tcPr>
            <w:tcW w:w="4678" w:type="dxa"/>
          </w:tcPr>
          <w:p w14:paraId="6F1DDA4E" w14:textId="4E85D16F" w:rsidR="00A90ADA" w:rsidRPr="00851033" w:rsidRDefault="00A90ADA" w:rsidP="008150AD">
            <w:pPr>
              <w:rPr>
                <w:sz w:val="20"/>
                <w:szCs w:val="20"/>
              </w:rPr>
            </w:pPr>
            <w:r>
              <w:rPr>
                <w:sz w:val="20"/>
                <w:szCs w:val="20"/>
              </w:rPr>
              <w:t>##STAKEHOLDER_BENEFITS_02</w:t>
            </w:r>
            <w:r w:rsidR="000521E1">
              <w:rPr>
                <w:sz w:val="20"/>
                <w:szCs w:val="20"/>
              </w:rPr>
              <w:t>_IU08</w:t>
            </w:r>
          </w:p>
        </w:tc>
        <w:tc>
          <w:tcPr>
            <w:tcW w:w="3335" w:type="dxa"/>
          </w:tcPr>
          <w:p w14:paraId="674CDF77" w14:textId="360DE7C0" w:rsidR="00A90ADA" w:rsidRPr="00851033" w:rsidRDefault="00A90ADA" w:rsidP="008150AD">
            <w:pPr>
              <w:rPr>
                <w:sz w:val="20"/>
                <w:szCs w:val="20"/>
              </w:rPr>
            </w:pPr>
            <w:r w:rsidRPr="00F7063F">
              <w:rPr>
                <w:sz w:val="20"/>
                <w:szCs w:val="20"/>
              </w:rPr>
              <w:t>##STAKEHOLDER_HARMS_0</w:t>
            </w:r>
            <w:r>
              <w:rPr>
                <w:sz w:val="20"/>
                <w:szCs w:val="20"/>
              </w:rPr>
              <w:t>2</w:t>
            </w:r>
            <w:r w:rsidR="000521E1">
              <w:rPr>
                <w:sz w:val="20"/>
                <w:szCs w:val="20"/>
              </w:rPr>
              <w:t>_IU08</w:t>
            </w:r>
          </w:p>
        </w:tc>
      </w:tr>
      <w:tr w:rsidR="00A90ADA" w:rsidRPr="00851033" w14:paraId="6E93FE55" w14:textId="77777777" w:rsidTr="008150AD">
        <w:tc>
          <w:tcPr>
            <w:tcW w:w="2057" w:type="dxa"/>
          </w:tcPr>
          <w:p w14:paraId="42271773" w14:textId="334EE02B" w:rsidR="00A90ADA" w:rsidRPr="00851033" w:rsidRDefault="00A90ADA" w:rsidP="008150AD">
            <w:pPr>
              <w:rPr>
                <w:sz w:val="20"/>
                <w:szCs w:val="20"/>
              </w:rPr>
            </w:pPr>
            <w:r w:rsidRPr="351EA7FD">
              <w:rPr>
                <w:sz w:val="20"/>
                <w:szCs w:val="20"/>
              </w:rPr>
              <w:t>3.</w:t>
            </w:r>
            <w:r>
              <w:rPr>
                <w:sz w:val="20"/>
                <w:szCs w:val="20"/>
              </w:rPr>
              <w:t xml:space="preserve"> ##</w:t>
            </w:r>
            <w:proofErr w:type="gramStart"/>
            <w:r>
              <w:rPr>
                <w:sz w:val="20"/>
                <w:szCs w:val="20"/>
              </w:rPr>
              <w:t>STAKEHOLDER</w:t>
            </w:r>
            <w:proofErr w:type="gramEnd"/>
            <w:r>
              <w:rPr>
                <w:sz w:val="20"/>
                <w:szCs w:val="20"/>
              </w:rPr>
              <w:t>_03</w:t>
            </w:r>
            <w:r w:rsidR="000521E1">
              <w:rPr>
                <w:sz w:val="20"/>
                <w:szCs w:val="20"/>
              </w:rPr>
              <w:t>_IU08</w:t>
            </w:r>
          </w:p>
        </w:tc>
        <w:tc>
          <w:tcPr>
            <w:tcW w:w="4678" w:type="dxa"/>
          </w:tcPr>
          <w:p w14:paraId="70BB73C3" w14:textId="7096B64C" w:rsidR="00A90ADA" w:rsidRPr="00851033" w:rsidRDefault="00A90ADA" w:rsidP="008150AD">
            <w:pPr>
              <w:rPr>
                <w:sz w:val="20"/>
                <w:szCs w:val="20"/>
              </w:rPr>
            </w:pPr>
            <w:r>
              <w:rPr>
                <w:sz w:val="20"/>
                <w:szCs w:val="20"/>
              </w:rPr>
              <w:t>##STAKEHOLDER_BENEFITS_03</w:t>
            </w:r>
            <w:r w:rsidR="000521E1">
              <w:rPr>
                <w:sz w:val="20"/>
                <w:szCs w:val="20"/>
              </w:rPr>
              <w:t>_IU08</w:t>
            </w:r>
          </w:p>
        </w:tc>
        <w:tc>
          <w:tcPr>
            <w:tcW w:w="3335" w:type="dxa"/>
          </w:tcPr>
          <w:p w14:paraId="6254E9A3" w14:textId="05D7610A" w:rsidR="00A90ADA" w:rsidRPr="00851033" w:rsidRDefault="00A90ADA" w:rsidP="008150AD">
            <w:pPr>
              <w:rPr>
                <w:sz w:val="20"/>
                <w:szCs w:val="20"/>
              </w:rPr>
            </w:pPr>
            <w:r w:rsidRPr="00F7063F">
              <w:rPr>
                <w:sz w:val="20"/>
                <w:szCs w:val="20"/>
              </w:rPr>
              <w:t>##STAKEHOLDER_HARMS_0</w:t>
            </w:r>
            <w:r>
              <w:rPr>
                <w:sz w:val="20"/>
                <w:szCs w:val="20"/>
              </w:rPr>
              <w:t>3</w:t>
            </w:r>
            <w:r w:rsidR="000521E1">
              <w:rPr>
                <w:sz w:val="20"/>
                <w:szCs w:val="20"/>
              </w:rPr>
              <w:t>_IU08</w:t>
            </w:r>
          </w:p>
        </w:tc>
      </w:tr>
      <w:tr w:rsidR="00A90ADA" w:rsidRPr="00851033" w14:paraId="71ABC1F1" w14:textId="77777777" w:rsidTr="008150AD">
        <w:tc>
          <w:tcPr>
            <w:tcW w:w="2057" w:type="dxa"/>
          </w:tcPr>
          <w:p w14:paraId="3E910734" w14:textId="011C6403" w:rsidR="00A90ADA" w:rsidRPr="00851033" w:rsidRDefault="00A90ADA" w:rsidP="008150AD">
            <w:pPr>
              <w:rPr>
                <w:sz w:val="20"/>
                <w:szCs w:val="20"/>
              </w:rPr>
            </w:pPr>
            <w:r w:rsidRPr="351EA7FD">
              <w:rPr>
                <w:sz w:val="20"/>
                <w:szCs w:val="20"/>
              </w:rPr>
              <w:t xml:space="preserve">4. </w:t>
            </w:r>
            <w:r>
              <w:rPr>
                <w:sz w:val="20"/>
                <w:szCs w:val="20"/>
              </w:rPr>
              <w:t>##</w:t>
            </w:r>
            <w:proofErr w:type="gramStart"/>
            <w:r>
              <w:rPr>
                <w:sz w:val="20"/>
                <w:szCs w:val="20"/>
              </w:rPr>
              <w:t>STAKEHOLDER</w:t>
            </w:r>
            <w:proofErr w:type="gramEnd"/>
            <w:r>
              <w:rPr>
                <w:sz w:val="20"/>
                <w:szCs w:val="20"/>
              </w:rPr>
              <w:t>_04</w:t>
            </w:r>
            <w:r w:rsidR="000521E1">
              <w:rPr>
                <w:sz w:val="20"/>
                <w:szCs w:val="20"/>
              </w:rPr>
              <w:t>_IU08</w:t>
            </w:r>
          </w:p>
        </w:tc>
        <w:tc>
          <w:tcPr>
            <w:tcW w:w="4678" w:type="dxa"/>
          </w:tcPr>
          <w:p w14:paraId="5CCE2756" w14:textId="561022CD" w:rsidR="00A90ADA" w:rsidRPr="00851033" w:rsidRDefault="00A90ADA" w:rsidP="008150AD">
            <w:pPr>
              <w:rPr>
                <w:sz w:val="20"/>
                <w:szCs w:val="20"/>
              </w:rPr>
            </w:pPr>
            <w:r>
              <w:rPr>
                <w:sz w:val="20"/>
                <w:szCs w:val="20"/>
              </w:rPr>
              <w:t>##STAKEHOLDER_BENEFITS_04</w:t>
            </w:r>
            <w:r w:rsidR="000521E1">
              <w:rPr>
                <w:sz w:val="20"/>
                <w:szCs w:val="20"/>
              </w:rPr>
              <w:t>_IU08</w:t>
            </w:r>
          </w:p>
        </w:tc>
        <w:tc>
          <w:tcPr>
            <w:tcW w:w="3335" w:type="dxa"/>
          </w:tcPr>
          <w:p w14:paraId="6BC7F916" w14:textId="4DB36FD6" w:rsidR="00A90ADA" w:rsidRPr="00851033" w:rsidRDefault="00A90ADA" w:rsidP="008150AD">
            <w:pPr>
              <w:rPr>
                <w:sz w:val="20"/>
                <w:szCs w:val="20"/>
              </w:rPr>
            </w:pPr>
            <w:r w:rsidRPr="00F7063F">
              <w:rPr>
                <w:sz w:val="20"/>
                <w:szCs w:val="20"/>
              </w:rPr>
              <w:t>##STAKEHOLDER_HARMS_0</w:t>
            </w:r>
            <w:r>
              <w:rPr>
                <w:sz w:val="20"/>
                <w:szCs w:val="20"/>
              </w:rPr>
              <w:t>4</w:t>
            </w:r>
            <w:r w:rsidR="000521E1">
              <w:rPr>
                <w:sz w:val="20"/>
                <w:szCs w:val="20"/>
              </w:rPr>
              <w:t>_IU08</w:t>
            </w:r>
          </w:p>
        </w:tc>
      </w:tr>
      <w:tr w:rsidR="00A90ADA" w:rsidRPr="00851033" w14:paraId="2B634A4E" w14:textId="77777777" w:rsidTr="008150AD">
        <w:tc>
          <w:tcPr>
            <w:tcW w:w="2057" w:type="dxa"/>
          </w:tcPr>
          <w:p w14:paraId="653C2B9E" w14:textId="6F208356" w:rsidR="00A90ADA" w:rsidRPr="00851033" w:rsidRDefault="00A90ADA" w:rsidP="008150AD">
            <w:pPr>
              <w:spacing w:after="200" w:line="276" w:lineRule="auto"/>
              <w:rPr>
                <w:sz w:val="20"/>
                <w:szCs w:val="20"/>
              </w:rPr>
            </w:pPr>
            <w:r>
              <w:rPr>
                <w:sz w:val="20"/>
                <w:szCs w:val="20"/>
              </w:rPr>
              <w:t>5. ##</w:t>
            </w:r>
            <w:proofErr w:type="gramStart"/>
            <w:r>
              <w:rPr>
                <w:sz w:val="20"/>
                <w:szCs w:val="20"/>
              </w:rPr>
              <w:t>STAKEHOLDER</w:t>
            </w:r>
            <w:proofErr w:type="gramEnd"/>
            <w:r>
              <w:rPr>
                <w:sz w:val="20"/>
                <w:szCs w:val="20"/>
              </w:rPr>
              <w:t>_05</w:t>
            </w:r>
            <w:r w:rsidR="000521E1">
              <w:rPr>
                <w:sz w:val="20"/>
                <w:szCs w:val="20"/>
              </w:rPr>
              <w:t>_IU08</w:t>
            </w:r>
          </w:p>
        </w:tc>
        <w:tc>
          <w:tcPr>
            <w:tcW w:w="4678" w:type="dxa"/>
          </w:tcPr>
          <w:p w14:paraId="506229FC" w14:textId="46CED7AF" w:rsidR="00A90ADA" w:rsidRPr="00851033" w:rsidRDefault="00A90ADA" w:rsidP="008150AD">
            <w:pPr>
              <w:rPr>
                <w:sz w:val="20"/>
                <w:szCs w:val="20"/>
              </w:rPr>
            </w:pPr>
            <w:r>
              <w:rPr>
                <w:sz w:val="20"/>
                <w:szCs w:val="20"/>
              </w:rPr>
              <w:t>##STAKEHOLDER_BENEFITS_05</w:t>
            </w:r>
            <w:r w:rsidR="000521E1">
              <w:rPr>
                <w:sz w:val="20"/>
                <w:szCs w:val="20"/>
              </w:rPr>
              <w:t>_IU08</w:t>
            </w:r>
          </w:p>
        </w:tc>
        <w:tc>
          <w:tcPr>
            <w:tcW w:w="3335" w:type="dxa"/>
          </w:tcPr>
          <w:p w14:paraId="60F17D5D" w14:textId="788229DD" w:rsidR="00A90ADA" w:rsidRPr="00851033" w:rsidRDefault="00A90ADA" w:rsidP="008150AD">
            <w:pPr>
              <w:rPr>
                <w:sz w:val="20"/>
                <w:szCs w:val="20"/>
              </w:rPr>
            </w:pPr>
            <w:r w:rsidRPr="00F7063F">
              <w:rPr>
                <w:sz w:val="20"/>
                <w:szCs w:val="20"/>
              </w:rPr>
              <w:t>##STAKEHOLDER_HARMS_0</w:t>
            </w:r>
            <w:r>
              <w:rPr>
                <w:sz w:val="20"/>
                <w:szCs w:val="20"/>
              </w:rPr>
              <w:t>5</w:t>
            </w:r>
            <w:r w:rsidR="000521E1">
              <w:rPr>
                <w:sz w:val="20"/>
                <w:szCs w:val="20"/>
              </w:rPr>
              <w:t>_IU08</w:t>
            </w:r>
          </w:p>
        </w:tc>
      </w:tr>
      <w:tr w:rsidR="00A90ADA" w:rsidRPr="00851033" w14:paraId="4838DBED" w14:textId="77777777" w:rsidTr="008150AD">
        <w:tc>
          <w:tcPr>
            <w:tcW w:w="2057" w:type="dxa"/>
          </w:tcPr>
          <w:p w14:paraId="1B264CEF" w14:textId="1CCF31FF" w:rsidR="00A90ADA" w:rsidRPr="00851033" w:rsidRDefault="00A90ADA" w:rsidP="008150AD">
            <w:pPr>
              <w:rPr>
                <w:sz w:val="20"/>
                <w:szCs w:val="20"/>
              </w:rPr>
            </w:pPr>
            <w:r>
              <w:rPr>
                <w:sz w:val="20"/>
                <w:szCs w:val="20"/>
              </w:rPr>
              <w:t>6.</w:t>
            </w:r>
            <w:r w:rsidRPr="351EA7FD">
              <w:rPr>
                <w:sz w:val="20"/>
                <w:szCs w:val="20"/>
              </w:rPr>
              <w:t xml:space="preserve"> </w:t>
            </w:r>
            <w:r>
              <w:rPr>
                <w:sz w:val="20"/>
                <w:szCs w:val="20"/>
              </w:rPr>
              <w:t>##</w:t>
            </w:r>
            <w:proofErr w:type="gramStart"/>
            <w:r>
              <w:rPr>
                <w:sz w:val="20"/>
                <w:szCs w:val="20"/>
              </w:rPr>
              <w:t>STAKEHOLDER</w:t>
            </w:r>
            <w:proofErr w:type="gramEnd"/>
            <w:r>
              <w:rPr>
                <w:sz w:val="20"/>
                <w:szCs w:val="20"/>
              </w:rPr>
              <w:t>_06</w:t>
            </w:r>
            <w:r w:rsidR="000521E1">
              <w:rPr>
                <w:sz w:val="20"/>
                <w:szCs w:val="20"/>
              </w:rPr>
              <w:t>_IU08</w:t>
            </w:r>
          </w:p>
        </w:tc>
        <w:tc>
          <w:tcPr>
            <w:tcW w:w="4678" w:type="dxa"/>
          </w:tcPr>
          <w:p w14:paraId="276221F3" w14:textId="30DBBD10" w:rsidR="00A90ADA" w:rsidRPr="00851033" w:rsidRDefault="00A90ADA" w:rsidP="008150AD">
            <w:pPr>
              <w:rPr>
                <w:sz w:val="20"/>
                <w:szCs w:val="20"/>
              </w:rPr>
            </w:pPr>
            <w:r>
              <w:rPr>
                <w:sz w:val="20"/>
                <w:szCs w:val="20"/>
              </w:rPr>
              <w:t>##STAKEHOLDER_BENEFITS_06</w:t>
            </w:r>
            <w:r w:rsidR="000521E1">
              <w:rPr>
                <w:sz w:val="20"/>
                <w:szCs w:val="20"/>
              </w:rPr>
              <w:t>_IU08</w:t>
            </w:r>
          </w:p>
        </w:tc>
        <w:tc>
          <w:tcPr>
            <w:tcW w:w="3335" w:type="dxa"/>
          </w:tcPr>
          <w:p w14:paraId="7ABD38CC" w14:textId="489F33F1" w:rsidR="00A90ADA" w:rsidRPr="00851033" w:rsidRDefault="00A90ADA" w:rsidP="008150AD">
            <w:pPr>
              <w:rPr>
                <w:sz w:val="20"/>
                <w:szCs w:val="20"/>
              </w:rPr>
            </w:pPr>
            <w:r w:rsidRPr="00F7063F">
              <w:rPr>
                <w:sz w:val="20"/>
                <w:szCs w:val="20"/>
              </w:rPr>
              <w:t>##STAKEHOLDER_HARMS_0</w:t>
            </w:r>
            <w:r>
              <w:rPr>
                <w:sz w:val="20"/>
                <w:szCs w:val="20"/>
              </w:rPr>
              <w:t>6</w:t>
            </w:r>
            <w:r w:rsidR="000521E1">
              <w:rPr>
                <w:sz w:val="20"/>
                <w:szCs w:val="20"/>
              </w:rPr>
              <w:t>_IU08</w:t>
            </w:r>
          </w:p>
        </w:tc>
      </w:tr>
      <w:tr w:rsidR="00A90ADA" w:rsidRPr="00851033" w14:paraId="79BC935D" w14:textId="77777777" w:rsidTr="008150AD">
        <w:tc>
          <w:tcPr>
            <w:tcW w:w="2057" w:type="dxa"/>
          </w:tcPr>
          <w:p w14:paraId="4859E9A4" w14:textId="5A5B1DD4" w:rsidR="00A90ADA" w:rsidRPr="00851033" w:rsidRDefault="00A90ADA" w:rsidP="008150AD">
            <w:pPr>
              <w:rPr>
                <w:sz w:val="20"/>
                <w:szCs w:val="20"/>
              </w:rPr>
            </w:pPr>
            <w:r>
              <w:rPr>
                <w:sz w:val="20"/>
                <w:szCs w:val="20"/>
              </w:rPr>
              <w:t>7.</w:t>
            </w:r>
            <w:r w:rsidRPr="351EA7FD">
              <w:rPr>
                <w:sz w:val="20"/>
                <w:szCs w:val="20"/>
              </w:rPr>
              <w:t xml:space="preserve"> </w:t>
            </w:r>
            <w:r>
              <w:rPr>
                <w:sz w:val="20"/>
                <w:szCs w:val="20"/>
              </w:rPr>
              <w:t>##</w:t>
            </w:r>
            <w:proofErr w:type="gramStart"/>
            <w:r>
              <w:rPr>
                <w:sz w:val="20"/>
                <w:szCs w:val="20"/>
              </w:rPr>
              <w:t>STAKEHOLDER</w:t>
            </w:r>
            <w:proofErr w:type="gramEnd"/>
            <w:r>
              <w:rPr>
                <w:sz w:val="20"/>
                <w:szCs w:val="20"/>
              </w:rPr>
              <w:t>_07</w:t>
            </w:r>
            <w:r w:rsidR="000521E1">
              <w:rPr>
                <w:sz w:val="20"/>
                <w:szCs w:val="20"/>
              </w:rPr>
              <w:t>_IU08</w:t>
            </w:r>
          </w:p>
        </w:tc>
        <w:tc>
          <w:tcPr>
            <w:tcW w:w="4678" w:type="dxa"/>
          </w:tcPr>
          <w:p w14:paraId="3C650A8D" w14:textId="73AA0424" w:rsidR="00A90ADA" w:rsidRPr="00851033" w:rsidRDefault="00A90ADA" w:rsidP="008150AD">
            <w:pPr>
              <w:rPr>
                <w:sz w:val="20"/>
                <w:szCs w:val="20"/>
              </w:rPr>
            </w:pPr>
            <w:r>
              <w:rPr>
                <w:sz w:val="20"/>
                <w:szCs w:val="20"/>
              </w:rPr>
              <w:t>##STAKEHOLDER_BENEFITS_07</w:t>
            </w:r>
            <w:r w:rsidR="000521E1">
              <w:rPr>
                <w:sz w:val="20"/>
                <w:szCs w:val="20"/>
              </w:rPr>
              <w:t>_IU08</w:t>
            </w:r>
          </w:p>
        </w:tc>
        <w:tc>
          <w:tcPr>
            <w:tcW w:w="3335" w:type="dxa"/>
          </w:tcPr>
          <w:p w14:paraId="0B529220" w14:textId="7AF68AC4" w:rsidR="00A90ADA" w:rsidRPr="00851033" w:rsidRDefault="00A90ADA" w:rsidP="008150AD">
            <w:pPr>
              <w:rPr>
                <w:sz w:val="20"/>
                <w:szCs w:val="20"/>
              </w:rPr>
            </w:pPr>
            <w:r w:rsidRPr="00F7063F">
              <w:rPr>
                <w:sz w:val="20"/>
                <w:szCs w:val="20"/>
              </w:rPr>
              <w:t>##STAKEHOLDER_HARMS_0</w:t>
            </w:r>
            <w:r>
              <w:rPr>
                <w:sz w:val="20"/>
                <w:szCs w:val="20"/>
              </w:rPr>
              <w:t>7</w:t>
            </w:r>
            <w:r w:rsidR="000521E1">
              <w:rPr>
                <w:sz w:val="20"/>
                <w:szCs w:val="20"/>
              </w:rPr>
              <w:t>_IU08</w:t>
            </w:r>
          </w:p>
        </w:tc>
      </w:tr>
      <w:tr w:rsidR="00A90ADA" w:rsidRPr="00851033" w14:paraId="79035E84" w14:textId="77777777" w:rsidTr="008150AD">
        <w:tc>
          <w:tcPr>
            <w:tcW w:w="2057" w:type="dxa"/>
          </w:tcPr>
          <w:p w14:paraId="526E4A66" w14:textId="47127B7E" w:rsidR="00A90ADA" w:rsidRPr="00851033" w:rsidRDefault="00A90ADA" w:rsidP="008150AD">
            <w:pPr>
              <w:rPr>
                <w:sz w:val="20"/>
                <w:szCs w:val="20"/>
              </w:rPr>
            </w:pPr>
            <w:r>
              <w:rPr>
                <w:sz w:val="20"/>
                <w:szCs w:val="20"/>
              </w:rPr>
              <w:t>8.</w:t>
            </w:r>
            <w:r w:rsidRPr="351EA7FD">
              <w:rPr>
                <w:sz w:val="20"/>
                <w:szCs w:val="20"/>
              </w:rPr>
              <w:t xml:space="preserve"> </w:t>
            </w:r>
            <w:r>
              <w:rPr>
                <w:sz w:val="20"/>
                <w:szCs w:val="20"/>
              </w:rPr>
              <w:t>##</w:t>
            </w:r>
            <w:proofErr w:type="gramStart"/>
            <w:r>
              <w:rPr>
                <w:sz w:val="20"/>
                <w:szCs w:val="20"/>
              </w:rPr>
              <w:t>STAKEHOLDER</w:t>
            </w:r>
            <w:proofErr w:type="gramEnd"/>
            <w:r>
              <w:rPr>
                <w:sz w:val="20"/>
                <w:szCs w:val="20"/>
              </w:rPr>
              <w:t>_08</w:t>
            </w:r>
            <w:r w:rsidR="000521E1">
              <w:rPr>
                <w:sz w:val="20"/>
                <w:szCs w:val="20"/>
              </w:rPr>
              <w:t>_IU08</w:t>
            </w:r>
          </w:p>
        </w:tc>
        <w:tc>
          <w:tcPr>
            <w:tcW w:w="4678" w:type="dxa"/>
          </w:tcPr>
          <w:p w14:paraId="6C290F62" w14:textId="64D86285" w:rsidR="00A90ADA" w:rsidRPr="00851033" w:rsidRDefault="00A90ADA" w:rsidP="008150AD">
            <w:pPr>
              <w:rPr>
                <w:sz w:val="20"/>
                <w:szCs w:val="20"/>
              </w:rPr>
            </w:pPr>
            <w:r>
              <w:rPr>
                <w:sz w:val="20"/>
                <w:szCs w:val="20"/>
              </w:rPr>
              <w:t>##STAKEHOLDER_BENEFITS_08</w:t>
            </w:r>
            <w:r w:rsidR="000521E1">
              <w:rPr>
                <w:sz w:val="20"/>
                <w:szCs w:val="20"/>
              </w:rPr>
              <w:t>_IU08</w:t>
            </w:r>
          </w:p>
        </w:tc>
        <w:tc>
          <w:tcPr>
            <w:tcW w:w="3335" w:type="dxa"/>
          </w:tcPr>
          <w:p w14:paraId="7E4004C1" w14:textId="65178E95" w:rsidR="00A90ADA" w:rsidRPr="00851033" w:rsidRDefault="00A90ADA" w:rsidP="008150AD">
            <w:pPr>
              <w:rPr>
                <w:sz w:val="20"/>
                <w:szCs w:val="20"/>
              </w:rPr>
            </w:pPr>
            <w:r w:rsidRPr="00F7063F">
              <w:rPr>
                <w:sz w:val="20"/>
                <w:szCs w:val="20"/>
              </w:rPr>
              <w:t>##STAKEHOLDER_HARMS_0</w:t>
            </w:r>
            <w:r>
              <w:rPr>
                <w:sz w:val="20"/>
                <w:szCs w:val="20"/>
              </w:rPr>
              <w:t>8</w:t>
            </w:r>
            <w:r w:rsidR="000521E1">
              <w:rPr>
                <w:sz w:val="20"/>
                <w:szCs w:val="20"/>
              </w:rPr>
              <w:t>_IU08</w:t>
            </w:r>
          </w:p>
        </w:tc>
      </w:tr>
      <w:tr w:rsidR="00A90ADA" w:rsidRPr="00851033" w14:paraId="64F51136" w14:textId="77777777" w:rsidTr="008150AD">
        <w:tc>
          <w:tcPr>
            <w:tcW w:w="2057" w:type="dxa"/>
          </w:tcPr>
          <w:p w14:paraId="114DD848" w14:textId="67AAD3DB" w:rsidR="00A90ADA" w:rsidRPr="00851033" w:rsidRDefault="00A90ADA" w:rsidP="008150AD">
            <w:pPr>
              <w:rPr>
                <w:sz w:val="20"/>
                <w:szCs w:val="20"/>
              </w:rPr>
            </w:pPr>
            <w:r>
              <w:rPr>
                <w:sz w:val="20"/>
                <w:szCs w:val="20"/>
              </w:rPr>
              <w:t>9</w:t>
            </w:r>
            <w:r w:rsidRPr="351EA7FD">
              <w:rPr>
                <w:sz w:val="20"/>
                <w:szCs w:val="20"/>
              </w:rPr>
              <w:t>.</w:t>
            </w:r>
            <w:r>
              <w:rPr>
                <w:sz w:val="20"/>
                <w:szCs w:val="20"/>
              </w:rPr>
              <w:t xml:space="preserve"> ##</w:t>
            </w:r>
            <w:proofErr w:type="gramStart"/>
            <w:r>
              <w:rPr>
                <w:sz w:val="20"/>
                <w:szCs w:val="20"/>
              </w:rPr>
              <w:t>STAKEHOLDER</w:t>
            </w:r>
            <w:proofErr w:type="gramEnd"/>
            <w:r>
              <w:rPr>
                <w:sz w:val="20"/>
                <w:szCs w:val="20"/>
              </w:rPr>
              <w:t>_09</w:t>
            </w:r>
            <w:r w:rsidR="000521E1">
              <w:rPr>
                <w:sz w:val="20"/>
                <w:szCs w:val="20"/>
              </w:rPr>
              <w:t>_IU08</w:t>
            </w:r>
          </w:p>
        </w:tc>
        <w:tc>
          <w:tcPr>
            <w:tcW w:w="4678" w:type="dxa"/>
          </w:tcPr>
          <w:p w14:paraId="726EEC0A" w14:textId="33CAAFE8" w:rsidR="00A90ADA" w:rsidRPr="00851033" w:rsidRDefault="00A90ADA" w:rsidP="008150AD">
            <w:pPr>
              <w:rPr>
                <w:sz w:val="20"/>
                <w:szCs w:val="20"/>
              </w:rPr>
            </w:pPr>
            <w:r>
              <w:rPr>
                <w:sz w:val="20"/>
                <w:szCs w:val="20"/>
              </w:rPr>
              <w:t>##STAKEHOLDER_BENEFITS_09</w:t>
            </w:r>
            <w:r w:rsidR="000521E1">
              <w:rPr>
                <w:sz w:val="20"/>
                <w:szCs w:val="20"/>
              </w:rPr>
              <w:t>_IU08</w:t>
            </w:r>
          </w:p>
        </w:tc>
        <w:tc>
          <w:tcPr>
            <w:tcW w:w="3335" w:type="dxa"/>
          </w:tcPr>
          <w:p w14:paraId="24622A14" w14:textId="6964F83C" w:rsidR="00A90ADA" w:rsidRPr="00851033" w:rsidRDefault="00A90ADA" w:rsidP="008150AD">
            <w:pPr>
              <w:spacing w:after="200" w:line="276" w:lineRule="auto"/>
              <w:rPr>
                <w:sz w:val="20"/>
                <w:szCs w:val="20"/>
              </w:rPr>
            </w:pPr>
            <w:r w:rsidRPr="00F7063F">
              <w:rPr>
                <w:sz w:val="20"/>
                <w:szCs w:val="20"/>
              </w:rPr>
              <w:t>##STAKEHOLDER_HARMS_0</w:t>
            </w:r>
            <w:r>
              <w:rPr>
                <w:sz w:val="20"/>
                <w:szCs w:val="20"/>
              </w:rPr>
              <w:t>9</w:t>
            </w:r>
            <w:r w:rsidR="000521E1">
              <w:rPr>
                <w:sz w:val="20"/>
                <w:szCs w:val="20"/>
              </w:rPr>
              <w:t>_IU08</w:t>
            </w:r>
          </w:p>
        </w:tc>
      </w:tr>
      <w:tr w:rsidR="00A90ADA" w:rsidRPr="00851033" w14:paraId="38484009" w14:textId="77777777" w:rsidTr="008150AD">
        <w:tc>
          <w:tcPr>
            <w:tcW w:w="2057" w:type="dxa"/>
          </w:tcPr>
          <w:p w14:paraId="28A23D8E" w14:textId="08455061" w:rsidR="00A90ADA" w:rsidRPr="00851033" w:rsidRDefault="00A90ADA" w:rsidP="008150AD">
            <w:pPr>
              <w:rPr>
                <w:sz w:val="20"/>
                <w:szCs w:val="20"/>
              </w:rPr>
            </w:pPr>
            <w:r>
              <w:rPr>
                <w:sz w:val="20"/>
                <w:szCs w:val="20"/>
              </w:rPr>
              <w:t>10. ##</w:t>
            </w:r>
            <w:proofErr w:type="gramStart"/>
            <w:r>
              <w:rPr>
                <w:sz w:val="20"/>
                <w:szCs w:val="20"/>
              </w:rPr>
              <w:t>STAKEHOLDER</w:t>
            </w:r>
            <w:proofErr w:type="gramEnd"/>
            <w:r>
              <w:rPr>
                <w:sz w:val="20"/>
                <w:szCs w:val="20"/>
              </w:rPr>
              <w:t>_10</w:t>
            </w:r>
            <w:r w:rsidR="000521E1">
              <w:rPr>
                <w:sz w:val="20"/>
                <w:szCs w:val="20"/>
              </w:rPr>
              <w:t>_IU08</w:t>
            </w:r>
          </w:p>
        </w:tc>
        <w:tc>
          <w:tcPr>
            <w:tcW w:w="4678" w:type="dxa"/>
          </w:tcPr>
          <w:p w14:paraId="73202A81" w14:textId="585726D3" w:rsidR="00A90ADA" w:rsidRPr="00851033" w:rsidRDefault="00A90ADA" w:rsidP="008150AD">
            <w:pPr>
              <w:rPr>
                <w:sz w:val="20"/>
                <w:szCs w:val="20"/>
              </w:rPr>
            </w:pPr>
            <w:r>
              <w:rPr>
                <w:sz w:val="20"/>
                <w:szCs w:val="20"/>
              </w:rPr>
              <w:t>##STAKEHOLDER_BENEFITS_10</w:t>
            </w:r>
            <w:r w:rsidR="000521E1">
              <w:rPr>
                <w:sz w:val="20"/>
                <w:szCs w:val="20"/>
              </w:rPr>
              <w:t>_IU08</w:t>
            </w:r>
          </w:p>
        </w:tc>
        <w:tc>
          <w:tcPr>
            <w:tcW w:w="3335" w:type="dxa"/>
          </w:tcPr>
          <w:p w14:paraId="340B805D" w14:textId="2488FF4E" w:rsidR="00A90ADA" w:rsidRPr="00851033" w:rsidRDefault="00A90ADA" w:rsidP="008150AD">
            <w:pPr>
              <w:rPr>
                <w:sz w:val="20"/>
                <w:szCs w:val="20"/>
              </w:rPr>
            </w:pPr>
            <w:r w:rsidRPr="00F7063F">
              <w:rPr>
                <w:sz w:val="20"/>
                <w:szCs w:val="20"/>
              </w:rPr>
              <w:t>##STAKEHOLDER_HARMS_</w:t>
            </w:r>
            <w:r>
              <w:rPr>
                <w:sz w:val="20"/>
                <w:szCs w:val="20"/>
              </w:rPr>
              <w:t>1</w:t>
            </w:r>
            <w:r w:rsidRPr="00F7063F">
              <w:rPr>
                <w:sz w:val="20"/>
                <w:szCs w:val="20"/>
              </w:rPr>
              <w:t>0</w:t>
            </w:r>
            <w:r w:rsidR="000521E1">
              <w:rPr>
                <w:sz w:val="20"/>
                <w:szCs w:val="20"/>
              </w:rPr>
              <w:t>_IU08</w:t>
            </w:r>
          </w:p>
        </w:tc>
      </w:tr>
    </w:tbl>
    <w:p w14:paraId="46CD615A" w14:textId="77777777" w:rsidR="00A90ADA" w:rsidRPr="00C24521" w:rsidRDefault="00A90ADA" w:rsidP="00A90ADA">
      <w:pPr>
        <w:spacing w:after="0"/>
        <w:rPr>
          <w:highlight w:val="yellow"/>
        </w:rPr>
      </w:pPr>
    </w:p>
    <w:p w14:paraId="501C897E" w14:textId="77777777" w:rsidR="00A90ADA" w:rsidRPr="00925FE7" w:rsidRDefault="00A90ADA" w:rsidP="00A90ADA">
      <w:pPr>
        <w:pStyle w:val="Titre3"/>
      </w:pPr>
      <w:r w:rsidRPr="00925FE7">
        <w:lastRenderedPageBreak/>
        <w:t>Stakeholders for Goal-driven requirements from the Responsible AI Standard</w:t>
      </w:r>
      <w:r>
        <w:t xml:space="preserve"> - B</w:t>
      </w:r>
    </w:p>
    <w:p w14:paraId="71D391C5"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5C8C1B17" w14:textId="77777777" w:rsidR="00A90ADA" w:rsidRPr="00050618" w:rsidRDefault="00A90ADA" w:rsidP="00A90ADA">
      <w:pPr>
        <w:pStyle w:val="Titre4"/>
        <w:rPr>
          <w:lang w:val="en-GB"/>
        </w:rPr>
      </w:pPr>
      <w:r w:rsidRPr="00050618">
        <w:rPr>
          <w:lang w:val="en-GB"/>
        </w:rPr>
        <w:t>Goal A5: Human oversight and control</w:t>
      </w:r>
    </w:p>
    <w:p w14:paraId="05F82A2F"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1F197C22" w14:textId="77777777" w:rsidTr="008150AD">
        <w:tc>
          <w:tcPr>
            <w:tcW w:w="5305" w:type="dxa"/>
            <w:tcBorders>
              <w:right w:val="single" w:sz="4" w:space="0" w:color="FFFFFF" w:themeColor="background1"/>
            </w:tcBorders>
            <w:shd w:val="clear" w:color="auto" w:fill="002060"/>
          </w:tcPr>
          <w:p w14:paraId="1C7704F9" w14:textId="77777777" w:rsidR="00A90ADA" w:rsidRPr="00050618" w:rsidRDefault="00A90ADA" w:rsidP="008150AD">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1D068B44"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78566F04" w14:textId="77777777" w:rsidTr="008150AD">
        <w:trPr>
          <w:trHeight w:val="53"/>
        </w:trPr>
        <w:tc>
          <w:tcPr>
            <w:tcW w:w="5305" w:type="dxa"/>
          </w:tcPr>
          <w:p w14:paraId="2FBBE252" w14:textId="2A2AC198" w:rsidR="00A90ADA" w:rsidRPr="00050618" w:rsidRDefault="00A90ADA" w:rsidP="008150AD">
            <w:pPr>
              <w:rPr>
                <w:sz w:val="20"/>
                <w:szCs w:val="20"/>
              </w:rPr>
            </w:pPr>
            <w:r>
              <w:rPr>
                <w:sz w:val="20"/>
                <w:szCs w:val="20"/>
              </w:rPr>
              <w:t>##HUMAN_OVERSIGHT</w:t>
            </w:r>
            <w:r w:rsidR="000521E1">
              <w:rPr>
                <w:sz w:val="20"/>
                <w:szCs w:val="20"/>
              </w:rPr>
              <w:t>_IU08</w:t>
            </w:r>
          </w:p>
        </w:tc>
        <w:tc>
          <w:tcPr>
            <w:tcW w:w="4950" w:type="dxa"/>
          </w:tcPr>
          <w:p w14:paraId="55E61F95" w14:textId="687FBEF4" w:rsidR="00A90ADA" w:rsidRPr="00050618" w:rsidRDefault="00A90ADA" w:rsidP="008150AD">
            <w:pPr>
              <w:rPr>
                <w:sz w:val="20"/>
                <w:szCs w:val="20"/>
              </w:rPr>
            </w:pPr>
            <w:r>
              <w:rPr>
                <w:sz w:val="20"/>
                <w:szCs w:val="20"/>
              </w:rPr>
              <w:t>##HUMAN_RESPONSIBILITIES</w:t>
            </w:r>
            <w:r w:rsidR="000521E1">
              <w:rPr>
                <w:sz w:val="20"/>
                <w:szCs w:val="20"/>
              </w:rPr>
              <w:t>_IU08</w:t>
            </w:r>
          </w:p>
        </w:tc>
      </w:tr>
    </w:tbl>
    <w:p w14:paraId="26EDEF21" w14:textId="77777777" w:rsidR="00A90ADA" w:rsidRPr="0080227B" w:rsidRDefault="00A90ADA" w:rsidP="00A90ADA">
      <w:pPr>
        <w:pStyle w:val="Titre4"/>
        <w:rPr>
          <w:lang w:val="en-GB"/>
        </w:rPr>
      </w:pPr>
      <w:r w:rsidRPr="0080227B">
        <w:rPr>
          <w:lang w:val="en-GB"/>
        </w:rPr>
        <w:t>Goal T3: Disclosure of AI interaction</w:t>
      </w:r>
    </w:p>
    <w:p w14:paraId="10FB9670"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55047192" w14:textId="77777777" w:rsidTr="008150AD">
        <w:tc>
          <w:tcPr>
            <w:tcW w:w="10165" w:type="dxa"/>
            <w:shd w:val="clear" w:color="auto" w:fill="002060"/>
          </w:tcPr>
          <w:p w14:paraId="1EC70B2D"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78CA0C72" w14:textId="77777777" w:rsidTr="008150AD">
        <w:trPr>
          <w:trHeight w:val="620"/>
        </w:trPr>
        <w:tc>
          <w:tcPr>
            <w:tcW w:w="10165" w:type="dxa"/>
          </w:tcPr>
          <w:p w14:paraId="2685DF08" w14:textId="6FCE2B70" w:rsidR="00A90ADA" w:rsidRPr="00C24521" w:rsidRDefault="00A90ADA" w:rsidP="008150AD">
            <w:pPr>
              <w:rPr>
                <w:sz w:val="20"/>
                <w:szCs w:val="20"/>
              </w:rPr>
            </w:pPr>
            <w:r>
              <w:rPr>
                <w:sz w:val="20"/>
                <w:szCs w:val="20"/>
              </w:rPr>
              <w:t>##DISCLOSURE_AND_AI_INTERACTION</w:t>
            </w:r>
            <w:r w:rsidR="000521E1">
              <w:rPr>
                <w:sz w:val="20"/>
                <w:szCs w:val="20"/>
              </w:rPr>
              <w:t>_IU08</w:t>
            </w:r>
          </w:p>
        </w:tc>
      </w:tr>
    </w:tbl>
    <w:p w14:paraId="7A4C69BF" w14:textId="77777777" w:rsidR="00A90ADA" w:rsidRDefault="00A90ADA" w:rsidP="00A90ADA">
      <w:pPr>
        <w:pStyle w:val="Tableheading"/>
        <w:rPr>
          <w:b/>
          <w:i/>
          <w:color w:val="0038A8"/>
          <w:sz w:val="28"/>
          <w:szCs w:val="28"/>
          <w:u w:val="single"/>
        </w:rPr>
      </w:pPr>
    </w:p>
    <w:p w14:paraId="6081B9CC" w14:textId="77777777" w:rsidR="00A90ADA" w:rsidRPr="00031BCE" w:rsidRDefault="00A90ADA" w:rsidP="00A90ADA">
      <w:pPr>
        <w:pStyle w:val="Titre3"/>
      </w:pPr>
      <w:r>
        <w:t>Technology readiness assessment - B</w:t>
      </w:r>
    </w:p>
    <w:p w14:paraId="6BC1B939"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6F9779C9" w14:textId="77777777" w:rsidTr="008150AD">
        <w:tc>
          <w:tcPr>
            <w:tcW w:w="1435" w:type="dxa"/>
            <w:tcBorders>
              <w:right w:val="single" w:sz="4" w:space="0" w:color="FFFFFF" w:themeColor="background1"/>
            </w:tcBorders>
            <w:shd w:val="clear" w:color="auto" w:fill="002060"/>
          </w:tcPr>
          <w:p w14:paraId="01EBB20D"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4A1A5764"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58B60D31" w14:textId="77777777" w:rsidTr="007918A4">
        <w:tc>
          <w:tcPr>
            <w:tcW w:w="1435" w:type="dxa"/>
            <w:vAlign w:val="center"/>
          </w:tcPr>
          <w:p w14:paraId="2127F86D" w14:textId="41BEA800"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01</w:t>
            </w:r>
            <w:r w:rsidR="000521E1">
              <w:rPr>
                <w:sz w:val="20"/>
                <w:szCs w:val="20"/>
              </w:rPr>
              <w:t>_IU08</w:t>
            </w:r>
          </w:p>
        </w:tc>
        <w:tc>
          <w:tcPr>
            <w:tcW w:w="8635" w:type="dxa"/>
          </w:tcPr>
          <w:p w14:paraId="1572305D"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49DB937C" w14:textId="77777777" w:rsidTr="007918A4">
        <w:tc>
          <w:tcPr>
            <w:tcW w:w="1435" w:type="dxa"/>
            <w:vAlign w:val="center"/>
          </w:tcPr>
          <w:p w14:paraId="5B24ED7C" w14:textId="0DA87F39"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02</w:t>
            </w:r>
            <w:r w:rsidR="000521E1">
              <w:rPr>
                <w:sz w:val="20"/>
                <w:szCs w:val="20"/>
              </w:rPr>
              <w:t>_IU08</w:t>
            </w:r>
          </w:p>
        </w:tc>
        <w:tc>
          <w:tcPr>
            <w:tcW w:w="8635" w:type="dxa"/>
          </w:tcPr>
          <w:p w14:paraId="32B7A256"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397F8D47" w14:textId="77777777" w:rsidTr="007918A4">
        <w:tc>
          <w:tcPr>
            <w:tcW w:w="1435" w:type="dxa"/>
            <w:vAlign w:val="center"/>
          </w:tcPr>
          <w:p w14:paraId="07B5D883" w14:textId="7ABA6679"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03</w:t>
            </w:r>
            <w:r w:rsidR="000521E1">
              <w:rPr>
                <w:sz w:val="20"/>
                <w:szCs w:val="20"/>
              </w:rPr>
              <w:t>_IU08</w:t>
            </w:r>
          </w:p>
        </w:tc>
        <w:tc>
          <w:tcPr>
            <w:tcW w:w="8635" w:type="dxa"/>
          </w:tcPr>
          <w:p w14:paraId="663FD29C"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730AD208" w14:textId="77777777" w:rsidTr="007918A4">
        <w:tc>
          <w:tcPr>
            <w:tcW w:w="1435" w:type="dxa"/>
            <w:vAlign w:val="center"/>
          </w:tcPr>
          <w:p w14:paraId="6D5BB821" w14:textId="27FC87E2"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04</w:t>
            </w:r>
            <w:r w:rsidR="000521E1">
              <w:rPr>
                <w:sz w:val="20"/>
                <w:szCs w:val="20"/>
              </w:rPr>
              <w:t>_IU08</w:t>
            </w:r>
          </w:p>
        </w:tc>
        <w:tc>
          <w:tcPr>
            <w:tcW w:w="8635" w:type="dxa"/>
          </w:tcPr>
          <w:p w14:paraId="72B3B3EF"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565E2547" w14:textId="77777777" w:rsidTr="007918A4">
        <w:tc>
          <w:tcPr>
            <w:tcW w:w="1435" w:type="dxa"/>
            <w:vAlign w:val="center"/>
          </w:tcPr>
          <w:p w14:paraId="012860A4" w14:textId="7459365B"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05</w:t>
            </w:r>
            <w:r w:rsidR="000521E1">
              <w:rPr>
                <w:sz w:val="20"/>
                <w:szCs w:val="20"/>
              </w:rPr>
              <w:t>_IU08</w:t>
            </w:r>
          </w:p>
        </w:tc>
        <w:tc>
          <w:tcPr>
            <w:tcW w:w="8635" w:type="dxa"/>
          </w:tcPr>
          <w:p w14:paraId="05101E11"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74C8F57B" w14:textId="77777777" w:rsidR="00A90ADA" w:rsidRPr="00031BCE" w:rsidRDefault="00A90ADA" w:rsidP="00A90ADA">
      <w:pPr>
        <w:pStyle w:val="Titre3"/>
      </w:pPr>
      <w:r w:rsidRPr="00031BCE">
        <w:t>Task complexity</w:t>
      </w:r>
      <w:r>
        <w:t xml:space="preserve"> - B</w:t>
      </w:r>
    </w:p>
    <w:p w14:paraId="5C7E64B8"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3949E8C1" w14:textId="77777777" w:rsidTr="008150AD">
        <w:tc>
          <w:tcPr>
            <w:tcW w:w="1435" w:type="dxa"/>
            <w:tcBorders>
              <w:right w:val="single" w:sz="4" w:space="0" w:color="FFFFFF" w:themeColor="background1"/>
            </w:tcBorders>
            <w:shd w:val="clear" w:color="auto" w:fill="002060"/>
          </w:tcPr>
          <w:p w14:paraId="77EADC8E"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081C1B24"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6854B49E" w14:textId="77777777" w:rsidTr="007918A4">
        <w:tc>
          <w:tcPr>
            <w:tcW w:w="1435" w:type="dxa"/>
            <w:vAlign w:val="center"/>
          </w:tcPr>
          <w:p w14:paraId="63730230" w14:textId="1FCE3AB4" w:rsidR="00A90ADA" w:rsidRPr="00031BCE" w:rsidRDefault="00A90ADA" w:rsidP="0099261D">
            <w:pPr>
              <w:jc w:val="center"/>
              <w:rPr>
                <w:sz w:val="20"/>
                <w:szCs w:val="20"/>
              </w:rPr>
            </w:pPr>
            <w:r>
              <w:rPr>
                <w:sz w:val="20"/>
                <w:szCs w:val="20"/>
              </w:rPr>
              <w:t>##TASK_</w:t>
            </w:r>
            <w:r w:rsidR="00960FF3">
              <w:rPr>
                <w:sz w:val="20"/>
                <w:szCs w:val="20"/>
              </w:rPr>
              <w:t>COMPLEXITY_01</w:t>
            </w:r>
            <w:r w:rsidR="000521E1">
              <w:rPr>
                <w:sz w:val="20"/>
                <w:szCs w:val="20"/>
              </w:rPr>
              <w:t>_IU08</w:t>
            </w:r>
          </w:p>
        </w:tc>
        <w:tc>
          <w:tcPr>
            <w:tcW w:w="8635" w:type="dxa"/>
          </w:tcPr>
          <w:p w14:paraId="4E27CF9E"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 xml:space="preserve">For </w:t>
            </w:r>
            <w:r w:rsidRPr="00031BCE">
              <w:rPr>
                <w:rFonts w:ascii="Segoe UI" w:eastAsia="Segoe UI" w:hAnsi="Segoe UI" w:cs="Segoe UI"/>
                <w:i/>
                <w:iCs/>
                <w:color w:val="000000" w:themeColor="text1"/>
                <w:kern w:val="24"/>
                <w:sz w:val="20"/>
                <w:szCs w:val="20"/>
              </w:rPr>
              <w:lastRenderedPageBreak/>
              <w:t>example, a natural language processing system that checks spelling in documents.</w:t>
            </w:r>
          </w:p>
        </w:tc>
      </w:tr>
      <w:tr w:rsidR="00A90ADA" w:rsidRPr="00031BCE" w14:paraId="76400795" w14:textId="77777777" w:rsidTr="007918A4">
        <w:tc>
          <w:tcPr>
            <w:tcW w:w="1435" w:type="dxa"/>
            <w:vAlign w:val="center"/>
          </w:tcPr>
          <w:p w14:paraId="14A1F189" w14:textId="106F9086" w:rsidR="00A90ADA" w:rsidRPr="00031BCE" w:rsidRDefault="00A90ADA" w:rsidP="0099261D">
            <w:pPr>
              <w:jc w:val="center"/>
              <w:rPr>
                <w:sz w:val="20"/>
                <w:szCs w:val="20"/>
              </w:rPr>
            </w:pPr>
            <w:r>
              <w:rPr>
                <w:sz w:val="20"/>
                <w:szCs w:val="20"/>
              </w:rPr>
              <w:lastRenderedPageBreak/>
              <w:t>##TASK_</w:t>
            </w:r>
            <w:r w:rsidR="00960FF3">
              <w:rPr>
                <w:sz w:val="20"/>
                <w:szCs w:val="20"/>
              </w:rPr>
              <w:t>COMPLEXITY_02</w:t>
            </w:r>
            <w:r w:rsidR="000521E1">
              <w:rPr>
                <w:sz w:val="20"/>
                <w:szCs w:val="20"/>
              </w:rPr>
              <w:t>_IU08</w:t>
            </w:r>
          </w:p>
        </w:tc>
        <w:tc>
          <w:tcPr>
            <w:tcW w:w="8635" w:type="dxa"/>
          </w:tcPr>
          <w:p w14:paraId="23BBC9F8"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02077C9F" w14:textId="77777777" w:rsidTr="007918A4">
        <w:tc>
          <w:tcPr>
            <w:tcW w:w="1435" w:type="dxa"/>
            <w:vAlign w:val="center"/>
          </w:tcPr>
          <w:p w14:paraId="116FCCD4" w14:textId="4944837C" w:rsidR="00A90ADA" w:rsidRPr="00031BCE" w:rsidRDefault="00A90ADA" w:rsidP="0099261D">
            <w:pPr>
              <w:jc w:val="center"/>
              <w:rPr>
                <w:sz w:val="20"/>
                <w:szCs w:val="20"/>
              </w:rPr>
            </w:pPr>
            <w:r>
              <w:rPr>
                <w:sz w:val="20"/>
                <w:szCs w:val="20"/>
              </w:rPr>
              <w:t>##TASK_</w:t>
            </w:r>
            <w:r w:rsidR="00960FF3">
              <w:rPr>
                <w:sz w:val="20"/>
                <w:szCs w:val="20"/>
              </w:rPr>
              <w:t>COMPLEXITY_03</w:t>
            </w:r>
            <w:r w:rsidR="000521E1">
              <w:rPr>
                <w:sz w:val="20"/>
                <w:szCs w:val="20"/>
              </w:rPr>
              <w:t>_IU08</w:t>
            </w:r>
          </w:p>
        </w:tc>
        <w:tc>
          <w:tcPr>
            <w:tcW w:w="8635" w:type="dxa"/>
          </w:tcPr>
          <w:p w14:paraId="0911917F"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74449E2D" w14:textId="77777777" w:rsidR="00A90ADA" w:rsidRPr="00031BCE" w:rsidRDefault="00A90ADA" w:rsidP="00A90ADA">
      <w:pPr>
        <w:pStyle w:val="Titre3"/>
      </w:pPr>
      <w:r w:rsidRPr="00031BCE">
        <w:t>Role of humans</w:t>
      </w:r>
      <w:r>
        <w:t xml:space="preserve"> - B</w:t>
      </w:r>
    </w:p>
    <w:p w14:paraId="077509F5"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562048B2" w14:textId="77777777" w:rsidTr="008150AD">
        <w:tc>
          <w:tcPr>
            <w:tcW w:w="1435" w:type="dxa"/>
            <w:tcBorders>
              <w:right w:val="single" w:sz="4" w:space="0" w:color="FFFFFF" w:themeColor="background1"/>
            </w:tcBorders>
            <w:shd w:val="clear" w:color="auto" w:fill="002060"/>
          </w:tcPr>
          <w:p w14:paraId="300BABE2"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4ACDD990"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5A79325E" w14:textId="77777777" w:rsidTr="007918A4">
        <w:tc>
          <w:tcPr>
            <w:tcW w:w="1435" w:type="dxa"/>
            <w:vAlign w:val="center"/>
          </w:tcPr>
          <w:p w14:paraId="2F91B745" w14:textId="4C1C9482" w:rsidR="00A90ADA" w:rsidRPr="00031BCE" w:rsidRDefault="00A90ADA" w:rsidP="0099261D">
            <w:pPr>
              <w:jc w:val="center"/>
              <w:rPr>
                <w:sz w:val="20"/>
                <w:szCs w:val="20"/>
              </w:rPr>
            </w:pPr>
            <w:r>
              <w:rPr>
                <w:sz w:val="20"/>
                <w:szCs w:val="20"/>
              </w:rPr>
              <w:t>##ROLE_OF_HUMAN_01</w:t>
            </w:r>
            <w:r w:rsidR="000521E1">
              <w:rPr>
                <w:sz w:val="20"/>
                <w:szCs w:val="20"/>
              </w:rPr>
              <w:t>_IU08</w:t>
            </w:r>
          </w:p>
        </w:tc>
        <w:tc>
          <w:tcPr>
            <w:tcW w:w="8635" w:type="dxa"/>
          </w:tcPr>
          <w:p w14:paraId="0430AD68"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56CBD27C" w14:textId="77777777" w:rsidTr="007918A4">
        <w:tc>
          <w:tcPr>
            <w:tcW w:w="1435" w:type="dxa"/>
            <w:vAlign w:val="center"/>
          </w:tcPr>
          <w:p w14:paraId="768E13D7" w14:textId="0A8ACE11" w:rsidR="00A90ADA" w:rsidRPr="00031BCE" w:rsidRDefault="00A90ADA" w:rsidP="0099261D">
            <w:pPr>
              <w:jc w:val="center"/>
              <w:rPr>
                <w:sz w:val="20"/>
                <w:szCs w:val="20"/>
              </w:rPr>
            </w:pPr>
            <w:r>
              <w:rPr>
                <w:sz w:val="20"/>
                <w:szCs w:val="20"/>
              </w:rPr>
              <w:t>##ROLE_OF_HUMAN_02</w:t>
            </w:r>
            <w:r w:rsidR="000521E1">
              <w:rPr>
                <w:sz w:val="20"/>
                <w:szCs w:val="20"/>
              </w:rPr>
              <w:t>_IU08</w:t>
            </w:r>
          </w:p>
        </w:tc>
        <w:tc>
          <w:tcPr>
            <w:tcW w:w="8635" w:type="dxa"/>
          </w:tcPr>
          <w:p w14:paraId="439C1B30"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303461E7" w14:textId="77777777" w:rsidTr="007918A4">
        <w:tc>
          <w:tcPr>
            <w:tcW w:w="1435" w:type="dxa"/>
            <w:vAlign w:val="center"/>
          </w:tcPr>
          <w:p w14:paraId="6456B4EA" w14:textId="2632784F" w:rsidR="00A90ADA" w:rsidRPr="00031BCE" w:rsidRDefault="00A90ADA" w:rsidP="0099261D">
            <w:pPr>
              <w:jc w:val="center"/>
              <w:rPr>
                <w:sz w:val="20"/>
                <w:szCs w:val="20"/>
              </w:rPr>
            </w:pPr>
            <w:r>
              <w:rPr>
                <w:sz w:val="20"/>
                <w:szCs w:val="20"/>
              </w:rPr>
              <w:t>##ROLE_OF_HUMAN_03</w:t>
            </w:r>
            <w:r w:rsidR="000521E1">
              <w:rPr>
                <w:sz w:val="20"/>
                <w:szCs w:val="20"/>
              </w:rPr>
              <w:t>_IU08</w:t>
            </w:r>
          </w:p>
        </w:tc>
        <w:tc>
          <w:tcPr>
            <w:tcW w:w="8635" w:type="dxa"/>
          </w:tcPr>
          <w:p w14:paraId="6D6754FD"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4189F91E" w14:textId="77777777" w:rsidTr="007918A4">
        <w:tc>
          <w:tcPr>
            <w:tcW w:w="1435" w:type="dxa"/>
            <w:vAlign w:val="center"/>
          </w:tcPr>
          <w:p w14:paraId="649C9549" w14:textId="606FA17B" w:rsidR="00A90ADA" w:rsidRPr="00031BCE" w:rsidRDefault="00A90ADA" w:rsidP="0099261D">
            <w:pPr>
              <w:jc w:val="center"/>
              <w:rPr>
                <w:sz w:val="20"/>
                <w:szCs w:val="20"/>
              </w:rPr>
            </w:pPr>
            <w:r>
              <w:rPr>
                <w:sz w:val="20"/>
                <w:szCs w:val="20"/>
              </w:rPr>
              <w:t>##ROLE_OF_HUMAN_04</w:t>
            </w:r>
            <w:r w:rsidR="000521E1">
              <w:rPr>
                <w:sz w:val="20"/>
                <w:szCs w:val="20"/>
              </w:rPr>
              <w:t>_IU08</w:t>
            </w:r>
          </w:p>
        </w:tc>
        <w:tc>
          <w:tcPr>
            <w:tcW w:w="8635" w:type="dxa"/>
          </w:tcPr>
          <w:p w14:paraId="6617FE77"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6D43FFE6" w14:textId="77777777" w:rsidTr="007918A4">
        <w:tc>
          <w:tcPr>
            <w:tcW w:w="1435" w:type="dxa"/>
            <w:vAlign w:val="center"/>
          </w:tcPr>
          <w:p w14:paraId="6526BE3A" w14:textId="5FDABBDC" w:rsidR="00A90ADA" w:rsidRPr="00031BCE" w:rsidRDefault="00A90ADA" w:rsidP="0099261D">
            <w:pPr>
              <w:jc w:val="center"/>
              <w:rPr>
                <w:sz w:val="20"/>
                <w:szCs w:val="20"/>
              </w:rPr>
            </w:pPr>
            <w:r>
              <w:rPr>
                <w:sz w:val="20"/>
                <w:szCs w:val="20"/>
              </w:rPr>
              <w:t>##ROLE_OF_HUMAN_05</w:t>
            </w:r>
            <w:r w:rsidR="000521E1">
              <w:rPr>
                <w:sz w:val="20"/>
                <w:szCs w:val="20"/>
              </w:rPr>
              <w:t>_IU08</w:t>
            </w:r>
          </w:p>
        </w:tc>
        <w:tc>
          <w:tcPr>
            <w:tcW w:w="8635" w:type="dxa"/>
          </w:tcPr>
          <w:p w14:paraId="1A5C981B"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64BD0E51" w14:textId="77777777" w:rsidR="00A90ADA" w:rsidRPr="00031BCE" w:rsidRDefault="00A90ADA" w:rsidP="00A90ADA">
      <w:pPr>
        <w:pStyle w:val="Titre3"/>
      </w:pPr>
      <w:r w:rsidRPr="00031BCE">
        <w:t>Deployment environment complexity</w:t>
      </w:r>
      <w:r>
        <w:t xml:space="preserve"> - B</w:t>
      </w:r>
    </w:p>
    <w:p w14:paraId="43DB2BB1"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14BBDE08" w14:textId="77777777" w:rsidTr="008150AD">
        <w:tc>
          <w:tcPr>
            <w:tcW w:w="1345" w:type="dxa"/>
            <w:tcBorders>
              <w:right w:val="single" w:sz="4" w:space="0" w:color="FFFFFF" w:themeColor="background1"/>
            </w:tcBorders>
            <w:shd w:val="clear" w:color="auto" w:fill="002060"/>
          </w:tcPr>
          <w:p w14:paraId="4A27FF37"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7B76B99E"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172CB006" w14:textId="77777777" w:rsidTr="007918A4">
        <w:tc>
          <w:tcPr>
            <w:tcW w:w="1345" w:type="dxa"/>
            <w:vAlign w:val="center"/>
          </w:tcPr>
          <w:p w14:paraId="0641A7A9" w14:textId="0EEDE47E" w:rsidR="00A90ADA" w:rsidRPr="00031BCE" w:rsidRDefault="00A90ADA" w:rsidP="0099261D">
            <w:pPr>
              <w:jc w:val="center"/>
              <w:rPr>
                <w:sz w:val="20"/>
                <w:szCs w:val="20"/>
              </w:rPr>
            </w:pPr>
            <w:r>
              <w:rPr>
                <w:sz w:val="20"/>
                <w:szCs w:val="20"/>
              </w:rPr>
              <w:t>##DEPLOYMENT_COMPLEXITY_01</w:t>
            </w:r>
            <w:r w:rsidR="000521E1">
              <w:rPr>
                <w:sz w:val="20"/>
                <w:szCs w:val="20"/>
              </w:rPr>
              <w:t>_IU08</w:t>
            </w:r>
          </w:p>
        </w:tc>
        <w:tc>
          <w:tcPr>
            <w:tcW w:w="8725" w:type="dxa"/>
          </w:tcPr>
          <w:p w14:paraId="1FC9AE33"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092605AE" w14:textId="77777777" w:rsidTr="007918A4">
        <w:tc>
          <w:tcPr>
            <w:tcW w:w="1345" w:type="dxa"/>
            <w:vAlign w:val="center"/>
          </w:tcPr>
          <w:p w14:paraId="28699353" w14:textId="1E1F7306" w:rsidR="00A90ADA" w:rsidRPr="00031BCE" w:rsidRDefault="00A90ADA" w:rsidP="0099261D">
            <w:pPr>
              <w:jc w:val="center"/>
              <w:rPr>
                <w:sz w:val="20"/>
                <w:szCs w:val="20"/>
              </w:rPr>
            </w:pPr>
            <w:r>
              <w:rPr>
                <w:sz w:val="20"/>
                <w:szCs w:val="20"/>
              </w:rPr>
              <w:t>##DEPLOYMENT_COMPLEXITY_02</w:t>
            </w:r>
            <w:r w:rsidR="000521E1">
              <w:rPr>
                <w:sz w:val="20"/>
                <w:szCs w:val="20"/>
              </w:rPr>
              <w:t>_IU08</w:t>
            </w:r>
          </w:p>
        </w:tc>
        <w:tc>
          <w:tcPr>
            <w:tcW w:w="8725" w:type="dxa"/>
          </w:tcPr>
          <w:p w14:paraId="75459304"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w:t>
            </w:r>
            <w:r w:rsidRPr="00031BCE">
              <w:rPr>
                <w:rFonts w:ascii="Segoe UI" w:eastAsia="Segoe UI" w:hAnsi="Segoe UI" w:cs="Segoe UI"/>
                <w:color w:val="000000" w:themeColor="text1"/>
                <w:kern w:val="24"/>
                <w:sz w:val="20"/>
                <w:szCs w:val="20"/>
              </w:rPr>
              <w:lastRenderedPageBreak/>
              <w:t xml:space="preserve">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586C503F" w14:textId="77777777" w:rsidTr="007918A4">
        <w:tc>
          <w:tcPr>
            <w:tcW w:w="1345" w:type="dxa"/>
            <w:vAlign w:val="center"/>
          </w:tcPr>
          <w:p w14:paraId="12B49631" w14:textId="23197407" w:rsidR="00A90ADA" w:rsidRPr="00031BCE" w:rsidRDefault="00A90ADA" w:rsidP="0099261D">
            <w:pPr>
              <w:jc w:val="center"/>
              <w:rPr>
                <w:sz w:val="20"/>
                <w:szCs w:val="20"/>
              </w:rPr>
            </w:pPr>
            <w:r>
              <w:rPr>
                <w:sz w:val="20"/>
                <w:szCs w:val="20"/>
              </w:rPr>
              <w:lastRenderedPageBreak/>
              <w:t>##DEPLOYMENT_COMPLEXITY_03</w:t>
            </w:r>
            <w:r w:rsidR="000521E1">
              <w:rPr>
                <w:sz w:val="20"/>
                <w:szCs w:val="20"/>
              </w:rPr>
              <w:t>_IU08</w:t>
            </w:r>
          </w:p>
        </w:tc>
        <w:tc>
          <w:tcPr>
            <w:tcW w:w="8725" w:type="dxa"/>
          </w:tcPr>
          <w:p w14:paraId="34F28F32"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03EA3DD0" w14:textId="77777777" w:rsidR="00A90ADA" w:rsidRDefault="00A90ADA" w:rsidP="001E349D">
      <w:pPr>
        <w:pStyle w:val="Tableheading"/>
        <w:rPr>
          <w:b/>
          <w:i/>
          <w:color w:val="0038A8"/>
          <w:sz w:val="28"/>
          <w:szCs w:val="28"/>
          <w:u w:val="single"/>
          <w:lang w:val="en-US"/>
        </w:rPr>
      </w:pPr>
    </w:p>
    <w:p w14:paraId="5D8CC4A5" w14:textId="620818AB" w:rsidR="00A90ADA" w:rsidRPr="003A0C14" w:rsidRDefault="00A90ADA" w:rsidP="00A90ADA">
      <w:pPr>
        <w:pStyle w:val="Titre2"/>
      </w:pPr>
      <w:r w:rsidRPr="003A0C14">
        <w:t xml:space="preserve">Intended </w:t>
      </w:r>
      <w:r>
        <w:t>u</w:t>
      </w:r>
      <w:r w:rsidRPr="003A0C14">
        <w:t>se #</w:t>
      </w:r>
      <w:r w:rsidR="000521E1">
        <w:t>9</w:t>
      </w:r>
      <w:r w:rsidRPr="003A0C14">
        <w:t xml:space="preserve">: </w:t>
      </w:r>
      <w:r>
        <w:t>##</w:t>
      </w:r>
      <w:r w:rsidR="00A25600">
        <w:t>INTENDED</w:t>
      </w:r>
      <w:r>
        <w:t>_USE_NAME_0</w:t>
      </w:r>
      <w:r w:rsidR="000521E1">
        <w:t>9</w:t>
      </w:r>
    </w:p>
    <w:p w14:paraId="7C60D03E" w14:textId="77777777" w:rsidR="00A90ADA" w:rsidRPr="00D96764" w:rsidRDefault="00A90ADA" w:rsidP="00A90ADA">
      <w:pPr>
        <w:pStyle w:val="Titre3"/>
      </w:pPr>
      <w:r w:rsidRPr="00D96764">
        <w:t>Assessment of fitness for purpose</w:t>
      </w:r>
      <w:r>
        <w:t xml:space="preserve"> - A</w:t>
      </w:r>
    </w:p>
    <w:p w14:paraId="2921E6B7"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5EAFA94A" w14:textId="77777777" w:rsidTr="008150AD">
        <w:tc>
          <w:tcPr>
            <w:tcW w:w="10070" w:type="dxa"/>
            <w:shd w:val="clear" w:color="auto" w:fill="002060"/>
          </w:tcPr>
          <w:p w14:paraId="149CCEA1"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200BA1CB" w14:textId="77777777" w:rsidTr="008150AD">
        <w:trPr>
          <w:trHeight w:val="926"/>
        </w:trPr>
        <w:tc>
          <w:tcPr>
            <w:tcW w:w="10070" w:type="dxa"/>
          </w:tcPr>
          <w:p w14:paraId="13FE5B92" w14:textId="387CDBD0" w:rsidR="00A90ADA" w:rsidRPr="00195CD2" w:rsidRDefault="00A90ADA" w:rsidP="008150AD">
            <w:pPr>
              <w:rPr>
                <w:sz w:val="20"/>
                <w:szCs w:val="20"/>
              </w:rPr>
            </w:pPr>
            <w:r>
              <w:rPr>
                <w:sz w:val="20"/>
                <w:szCs w:val="20"/>
              </w:rPr>
              <w:t>##ASSESSMENT_OF_FITNESS_FOR_PURPOSE</w:t>
            </w:r>
            <w:r w:rsidR="000521E1">
              <w:rPr>
                <w:sz w:val="20"/>
                <w:szCs w:val="20"/>
              </w:rPr>
              <w:t>_IU09</w:t>
            </w:r>
          </w:p>
        </w:tc>
      </w:tr>
    </w:tbl>
    <w:p w14:paraId="794AB399" w14:textId="77777777" w:rsidR="00A90ADA" w:rsidRPr="00851033" w:rsidRDefault="00A90ADA" w:rsidP="00A90ADA">
      <w:pPr>
        <w:pStyle w:val="Titre3"/>
      </w:pPr>
      <w:r w:rsidRPr="00851033">
        <w:t>Stakeholders, potential benefits, and potential harms</w:t>
      </w:r>
      <w:r>
        <w:t xml:space="preserve"> - A</w:t>
      </w:r>
    </w:p>
    <w:p w14:paraId="41D8E008"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26"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5D209D10" w14:textId="77777777" w:rsidTr="008150AD">
        <w:tc>
          <w:tcPr>
            <w:tcW w:w="2057" w:type="dxa"/>
            <w:shd w:val="clear" w:color="auto" w:fill="002060"/>
          </w:tcPr>
          <w:p w14:paraId="381758AA"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72B14FB7"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174C1725"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1722DA0E" w14:textId="77777777" w:rsidTr="008150AD">
        <w:tc>
          <w:tcPr>
            <w:tcW w:w="2057" w:type="dxa"/>
          </w:tcPr>
          <w:p w14:paraId="4736589C" w14:textId="6D9ADB97" w:rsidR="00A90ADA" w:rsidRPr="00851033" w:rsidRDefault="00A90ADA" w:rsidP="008150AD">
            <w:pPr>
              <w:rPr>
                <w:sz w:val="20"/>
                <w:szCs w:val="20"/>
              </w:rPr>
            </w:pPr>
            <w:r w:rsidRPr="351EA7FD">
              <w:rPr>
                <w:sz w:val="20"/>
                <w:szCs w:val="20"/>
              </w:rPr>
              <w:t>1.</w:t>
            </w:r>
            <w:r>
              <w:rPr>
                <w:sz w:val="20"/>
                <w:szCs w:val="20"/>
              </w:rPr>
              <w:t xml:space="preserve"> ##STAKEHOLDER_01</w:t>
            </w:r>
            <w:r w:rsidR="000521E1">
              <w:rPr>
                <w:sz w:val="20"/>
                <w:szCs w:val="20"/>
              </w:rPr>
              <w:t>_IU09</w:t>
            </w:r>
          </w:p>
        </w:tc>
        <w:tc>
          <w:tcPr>
            <w:tcW w:w="4678" w:type="dxa"/>
          </w:tcPr>
          <w:p w14:paraId="0AF244CC" w14:textId="06541669" w:rsidR="00A90ADA" w:rsidRPr="00851033" w:rsidRDefault="00A90ADA" w:rsidP="008150AD">
            <w:pPr>
              <w:rPr>
                <w:sz w:val="20"/>
                <w:szCs w:val="20"/>
              </w:rPr>
            </w:pPr>
            <w:r>
              <w:rPr>
                <w:sz w:val="20"/>
                <w:szCs w:val="20"/>
              </w:rPr>
              <w:t>##STAKEHOLDER_BENEFITS_01</w:t>
            </w:r>
            <w:r w:rsidR="000521E1">
              <w:rPr>
                <w:sz w:val="20"/>
                <w:szCs w:val="20"/>
              </w:rPr>
              <w:t>_IU09</w:t>
            </w:r>
          </w:p>
        </w:tc>
        <w:tc>
          <w:tcPr>
            <w:tcW w:w="3335" w:type="dxa"/>
          </w:tcPr>
          <w:p w14:paraId="0B45FDB6" w14:textId="21FCEC88" w:rsidR="00A90ADA" w:rsidRPr="00851033" w:rsidRDefault="00A90ADA" w:rsidP="008150AD">
            <w:pPr>
              <w:rPr>
                <w:sz w:val="20"/>
                <w:szCs w:val="20"/>
              </w:rPr>
            </w:pPr>
            <w:r>
              <w:rPr>
                <w:sz w:val="20"/>
                <w:szCs w:val="20"/>
              </w:rPr>
              <w:t>##STAKEHOLDER_HARMS_01</w:t>
            </w:r>
            <w:r w:rsidR="000521E1">
              <w:rPr>
                <w:sz w:val="20"/>
                <w:szCs w:val="20"/>
              </w:rPr>
              <w:t>_IU09</w:t>
            </w:r>
          </w:p>
        </w:tc>
      </w:tr>
      <w:tr w:rsidR="00A90ADA" w:rsidRPr="00851033" w14:paraId="785A8CB9" w14:textId="77777777" w:rsidTr="008150AD">
        <w:tc>
          <w:tcPr>
            <w:tcW w:w="2057" w:type="dxa"/>
          </w:tcPr>
          <w:p w14:paraId="2F1401A3" w14:textId="60FE719A" w:rsidR="00A90ADA" w:rsidRPr="00851033" w:rsidRDefault="00A90ADA" w:rsidP="008150AD">
            <w:pPr>
              <w:rPr>
                <w:sz w:val="20"/>
                <w:szCs w:val="20"/>
              </w:rPr>
            </w:pPr>
            <w:r w:rsidRPr="351EA7FD">
              <w:rPr>
                <w:sz w:val="20"/>
                <w:szCs w:val="20"/>
              </w:rPr>
              <w:t xml:space="preserve">2. </w:t>
            </w:r>
            <w:r>
              <w:rPr>
                <w:sz w:val="20"/>
                <w:szCs w:val="20"/>
              </w:rPr>
              <w:t>##</w:t>
            </w:r>
            <w:proofErr w:type="gramStart"/>
            <w:r>
              <w:rPr>
                <w:sz w:val="20"/>
                <w:szCs w:val="20"/>
              </w:rPr>
              <w:t>STAKEHOLDER</w:t>
            </w:r>
            <w:proofErr w:type="gramEnd"/>
            <w:r>
              <w:rPr>
                <w:sz w:val="20"/>
                <w:szCs w:val="20"/>
              </w:rPr>
              <w:t>_02</w:t>
            </w:r>
            <w:r w:rsidR="000521E1">
              <w:rPr>
                <w:sz w:val="20"/>
                <w:szCs w:val="20"/>
              </w:rPr>
              <w:t>_IU09</w:t>
            </w:r>
          </w:p>
        </w:tc>
        <w:tc>
          <w:tcPr>
            <w:tcW w:w="4678" w:type="dxa"/>
          </w:tcPr>
          <w:p w14:paraId="2D8F86AF" w14:textId="20489846" w:rsidR="00A90ADA" w:rsidRPr="00851033" w:rsidRDefault="00A90ADA" w:rsidP="008150AD">
            <w:pPr>
              <w:rPr>
                <w:sz w:val="20"/>
                <w:szCs w:val="20"/>
              </w:rPr>
            </w:pPr>
            <w:r>
              <w:rPr>
                <w:sz w:val="20"/>
                <w:szCs w:val="20"/>
              </w:rPr>
              <w:t>##STAKEHOLDER_BENEFITS_02</w:t>
            </w:r>
            <w:r w:rsidR="000521E1">
              <w:rPr>
                <w:sz w:val="20"/>
                <w:szCs w:val="20"/>
              </w:rPr>
              <w:t>_IU09</w:t>
            </w:r>
          </w:p>
        </w:tc>
        <w:tc>
          <w:tcPr>
            <w:tcW w:w="3335" w:type="dxa"/>
          </w:tcPr>
          <w:p w14:paraId="762EB173" w14:textId="4148EC09" w:rsidR="00A90ADA" w:rsidRPr="00851033" w:rsidRDefault="00A90ADA" w:rsidP="008150AD">
            <w:pPr>
              <w:rPr>
                <w:sz w:val="20"/>
                <w:szCs w:val="20"/>
              </w:rPr>
            </w:pPr>
            <w:r w:rsidRPr="00F7063F">
              <w:rPr>
                <w:sz w:val="20"/>
                <w:szCs w:val="20"/>
              </w:rPr>
              <w:t>##STAKEHOLDER_HARMS_0</w:t>
            </w:r>
            <w:r>
              <w:rPr>
                <w:sz w:val="20"/>
                <w:szCs w:val="20"/>
              </w:rPr>
              <w:t>2</w:t>
            </w:r>
            <w:r w:rsidR="000521E1">
              <w:rPr>
                <w:sz w:val="20"/>
                <w:szCs w:val="20"/>
              </w:rPr>
              <w:t>_IU09</w:t>
            </w:r>
          </w:p>
        </w:tc>
      </w:tr>
      <w:tr w:rsidR="00A90ADA" w:rsidRPr="00851033" w14:paraId="3137EB29" w14:textId="77777777" w:rsidTr="008150AD">
        <w:tc>
          <w:tcPr>
            <w:tcW w:w="2057" w:type="dxa"/>
          </w:tcPr>
          <w:p w14:paraId="44D59077" w14:textId="348B7666" w:rsidR="00A90ADA" w:rsidRPr="00851033" w:rsidRDefault="00A90ADA" w:rsidP="008150AD">
            <w:pPr>
              <w:rPr>
                <w:sz w:val="20"/>
                <w:szCs w:val="20"/>
              </w:rPr>
            </w:pPr>
            <w:r w:rsidRPr="351EA7FD">
              <w:rPr>
                <w:sz w:val="20"/>
                <w:szCs w:val="20"/>
              </w:rPr>
              <w:t>3.</w:t>
            </w:r>
            <w:r>
              <w:rPr>
                <w:sz w:val="20"/>
                <w:szCs w:val="20"/>
              </w:rPr>
              <w:t xml:space="preserve"> ##</w:t>
            </w:r>
            <w:proofErr w:type="gramStart"/>
            <w:r>
              <w:rPr>
                <w:sz w:val="20"/>
                <w:szCs w:val="20"/>
              </w:rPr>
              <w:t>STAKEHOLDER</w:t>
            </w:r>
            <w:proofErr w:type="gramEnd"/>
            <w:r>
              <w:rPr>
                <w:sz w:val="20"/>
                <w:szCs w:val="20"/>
              </w:rPr>
              <w:t>_03</w:t>
            </w:r>
            <w:r w:rsidR="000521E1">
              <w:rPr>
                <w:sz w:val="20"/>
                <w:szCs w:val="20"/>
              </w:rPr>
              <w:t>_IU09</w:t>
            </w:r>
          </w:p>
        </w:tc>
        <w:tc>
          <w:tcPr>
            <w:tcW w:w="4678" w:type="dxa"/>
          </w:tcPr>
          <w:p w14:paraId="5013F76D" w14:textId="643655AC" w:rsidR="00A90ADA" w:rsidRPr="00851033" w:rsidRDefault="00A90ADA" w:rsidP="008150AD">
            <w:pPr>
              <w:rPr>
                <w:sz w:val="20"/>
                <w:szCs w:val="20"/>
              </w:rPr>
            </w:pPr>
            <w:r>
              <w:rPr>
                <w:sz w:val="20"/>
                <w:szCs w:val="20"/>
              </w:rPr>
              <w:t>##STAKEHOLDER_BENEFITS_03</w:t>
            </w:r>
            <w:r w:rsidR="000521E1">
              <w:rPr>
                <w:sz w:val="20"/>
                <w:szCs w:val="20"/>
              </w:rPr>
              <w:t>_IU09</w:t>
            </w:r>
          </w:p>
        </w:tc>
        <w:tc>
          <w:tcPr>
            <w:tcW w:w="3335" w:type="dxa"/>
          </w:tcPr>
          <w:p w14:paraId="2907F467" w14:textId="6A791CC1" w:rsidR="00A90ADA" w:rsidRPr="00851033" w:rsidRDefault="00A90ADA" w:rsidP="008150AD">
            <w:pPr>
              <w:rPr>
                <w:sz w:val="20"/>
                <w:szCs w:val="20"/>
              </w:rPr>
            </w:pPr>
            <w:r w:rsidRPr="00F7063F">
              <w:rPr>
                <w:sz w:val="20"/>
                <w:szCs w:val="20"/>
              </w:rPr>
              <w:t>##STAKEHOLDER_HARMS_0</w:t>
            </w:r>
            <w:r>
              <w:rPr>
                <w:sz w:val="20"/>
                <w:szCs w:val="20"/>
              </w:rPr>
              <w:t>3</w:t>
            </w:r>
            <w:r w:rsidR="000521E1">
              <w:rPr>
                <w:sz w:val="20"/>
                <w:szCs w:val="20"/>
              </w:rPr>
              <w:t>_IU09</w:t>
            </w:r>
          </w:p>
        </w:tc>
      </w:tr>
      <w:tr w:rsidR="00A90ADA" w:rsidRPr="00851033" w14:paraId="0F1B0141" w14:textId="77777777" w:rsidTr="008150AD">
        <w:tc>
          <w:tcPr>
            <w:tcW w:w="2057" w:type="dxa"/>
          </w:tcPr>
          <w:p w14:paraId="49455245" w14:textId="14EB9D78" w:rsidR="00A90ADA" w:rsidRPr="00851033" w:rsidRDefault="00A90ADA" w:rsidP="008150AD">
            <w:pPr>
              <w:rPr>
                <w:sz w:val="20"/>
                <w:szCs w:val="20"/>
              </w:rPr>
            </w:pPr>
            <w:r w:rsidRPr="351EA7FD">
              <w:rPr>
                <w:sz w:val="20"/>
                <w:szCs w:val="20"/>
              </w:rPr>
              <w:t xml:space="preserve">4. </w:t>
            </w:r>
            <w:r>
              <w:rPr>
                <w:sz w:val="20"/>
                <w:szCs w:val="20"/>
              </w:rPr>
              <w:t>##</w:t>
            </w:r>
            <w:proofErr w:type="gramStart"/>
            <w:r>
              <w:rPr>
                <w:sz w:val="20"/>
                <w:szCs w:val="20"/>
              </w:rPr>
              <w:t>STAKEHOLDER</w:t>
            </w:r>
            <w:proofErr w:type="gramEnd"/>
            <w:r>
              <w:rPr>
                <w:sz w:val="20"/>
                <w:szCs w:val="20"/>
              </w:rPr>
              <w:t>_04</w:t>
            </w:r>
            <w:r w:rsidR="000521E1">
              <w:rPr>
                <w:sz w:val="20"/>
                <w:szCs w:val="20"/>
              </w:rPr>
              <w:t>_IU09</w:t>
            </w:r>
          </w:p>
        </w:tc>
        <w:tc>
          <w:tcPr>
            <w:tcW w:w="4678" w:type="dxa"/>
          </w:tcPr>
          <w:p w14:paraId="0371FAC2" w14:textId="0707D15A" w:rsidR="00A90ADA" w:rsidRPr="00851033" w:rsidRDefault="00A90ADA" w:rsidP="008150AD">
            <w:pPr>
              <w:rPr>
                <w:sz w:val="20"/>
                <w:szCs w:val="20"/>
              </w:rPr>
            </w:pPr>
            <w:r>
              <w:rPr>
                <w:sz w:val="20"/>
                <w:szCs w:val="20"/>
              </w:rPr>
              <w:t>##STAKEHOLDER_BENEFITS_04</w:t>
            </w:r>
            <w:r w:rsidR="000521E1">
              <w:rPr>
                <w:sz w:val="20"/>
                <w:szCs w:val="20"/>
              </w:rPr>
              <w:t>_IU09</w:t>
            </w:r>
          </w:p>
        </w:tc>
        <w:tc>
          <w:tcPr>
            <w:tcW w:w="3335" w:type="dxa"/>
          </w:tcPr>
          <w:p w14:paraId="46ADA836" w14:textId="0FF334FD" w:rsidR="00A90ADA" w:rsidRPr="00851033" w:rsidRDefault="00A90ADA" w:rsidP="008150AD">
            <w:pPr>
              <w:rPr>
                <w:sz w:val="20"/>
                <w:szCs w:val="20"/>
              </w:rPr>
            </w:pPr>
            <w:r w:rsidRPr="00F7063F">
              <w:rPr>
                <w:sz w:val="20"/>
                <w:szCs w:val="20"/>
              </w:rPr>
              <w:t>##STAKEHOLDER_HARMS_0</w:t>
            </w:r>
            <w:r>
              <w:rPr>
                <w:sz w:val="20"/>
                <w:szCs w:val="20"/>
              </w:rPr>
              <w:t>4</w:t>
            </w:r>
            <w:r w:rsidR="000521E1">
              <w:rPr>
                <w:sz w:val="20"/>
                <w:szCs w:val="20"/>
              </w:rPr>
              <w:t>_IU09</w:t>
            </w:r>
          </w:p>
        </w:tc>
      </w:tr>
      <w:tr w:rsidR="00A90ADA" w:rsidRPr="00851033" w14:paraId="622F8897" w14:textId="77777777" w:rsidTr="008150AD">
        <w:tc>
          <w:tcPr>
            <w:tcW w:w="2057" w:type="dxa"/>
          </w:tcPr>
          <w:p w14:paraId="1A0BC1BA" w14:textId="5EB189CF" w:rsidR="00A90ADA" w:rsidRPr="00851033" w:rsidRDefault="00A90ADA" w:rsidP="008150AD">
            <w:pPr>
              <w:spacing w:after="200" w:line="276" w:lineRule="auto"/>
              <w:rPr>
                <w:sz w:val="20"/>
                <w:szCs w:val="20"/>
              </w:rPr>
            </w:pPr>
            <w:r>
              <w:rPr>
                <w:sz w:val="20"/>
                <w:szCs w:val="20"/>
              </w:rPr>
              <w:t>5. ##</w:t>
            </w:r>
            <w:proofErr w:type="gramStart"/>
            <w:r>
              <w:rPr>
                <w:sz w:val="20"/>
                <w:szCs w:val="20"/>
              </w:rPr>
              <w:t>STAKEHOLDER</w:t>
            </w:r>
            <w:proofErr w:type="gramEnd"/>
            <w:r>
              <w:rPr>
                <w:sz w:val="20"/>
                <w:szCs w:val="20"/>
              </w:rPr>
              <w:t>_05</w:t>
            </w:r>
            <w:r w:rsidR="000521E1">
              <w:rPr>
                <w:sz w:val="20"/>
                <w:szCs w:val="20"/>
              </w:rPr>
              <w:t>_IU09</w:t>
            </w:r>
          </w:p>
        </w:tc>
        <w:tc>
          <w:tcPr>
            <w:tcW w:w="4678" w:type="dxa"/>
          </w:tcPr>
          <w:p w14:paraId="5013CF5E" w14:textId="2145A0D0" w:rsidR="00A90ADA" w:rsidRPr="00851033" w:rsidRDefault="00A90ADA" w:rsidP="008150AD">
            <w:pPr>
              <w:rPr>
                <w:sz w:val="20"/>
                <w:szCs w:val="20"/>
              </w:rPr>
            </w:pPr>
            <w:r>
              <w:rPr>
                <w:sz w:val="20"/>
                <w:szCs w:val="20"/>
              </w:rPr>
              <w:t>##STAKEHOLDER_BENEFITS_05</w:t>
            </w:r>
            <w:r w:rsidR="000521E1">
              <w:rPr>
                <w:sz w:val="20"/>
                <w:szCs w:val="20"/>
              </w:rPr>
              <w:t>_IU09</w:t>
            </w:r>
          </w:p>
        </w:tc>
        <w:tc>
          <w:tcPr>
            <w:tcW w:w="3335" w:type="dxa"/>
          </w:tcPr>
          <w:p w14:paraId="230717FA" w14:textId="64EB6868" w:rsidR="00A90ADA" w:rsidRPr="00851033" w:rsidRDefault="00A90ADA" w:rsidP="008150AD">
            <w:pPr>
              <w:rPr>
                <w:sz w:val="20"/>
                <w:szCs w:val="20"/>
              </w:rPr>
            </w:pPr>
            <w:r w:rsidRPr="00F7063F">
              <w:rPr>
                <w:sz w:val="20"/>
                <w:szCs w:val="20"/>
              </w:rPr>
              <w:t>##STAKEHOLDER_HARMS_0</w:t>
            </w:r>
            <w:r>
              <w:rPr>
                <w:sz w:val="20"/>
                <w:szCs w:val="20"/>
              </w:rPr>
              <w:t>5</w:t>
            </w:r>
            <w:r w:rsidR="000521E1">
              <w:rPr>
                <w:sz w:val="20"/>
                <w:szCs w:val="20"/>
              </w:rPr>
              <w:t>_IU09</w:t>
            </w:r>
          </w:p>
        </w:tc>
      </w:tr>
      <w:tr w:rsidR="00A90ADA" w:rsidRPr="00851033" w14:paraId="7AE6B9FA" w14:textId="77777777" w:rsidTr="008150AD">
        <w:tc>
          <w:tcPr>
            <w:tcW w:w="2057" w:type="dxa"/>
          </w:tcPr>
          <w:p w14:paraId="54980097" w14:textId="4E2AD973" w:rsidR="00A90ADA" w:rsidRPr="00851033" w:rsidRDefault="00A90ADA" w:rsidP="008150AD">
            <w:pPr>
              <w:rPr>
                <w:sz w:val="20"/>
                <w:szCs w:val="20"/>
              </w:rPr>
            </w:pPr>
            <w:r>
              <w:rPr>
                <w:sz w:val="20"/>
                <w:szCs w:val="20"/>
              </w:rPr>
              <w:t>6.</w:t>
            </w:r>
            <w:r w:rsidRPr="351EA7FD">
              <w:rPr>
                <w:sz w:val="20"/>
                <w:szCs w:val="20"/>
              </w:rPr>
              <w:t xml:space="preserve"> </w:t>
            </w:r>
            <w:r>
              <w:rPr>
                <w:sz w:val="20"/>
                <w:szCs w:val="20"/>
              </w:rPr>
              <w:t>##</w:t>
            </w:r>
            <w:proofErr w:type="gramStart"/>
            <w:r>
              <w:rPr>
                <w:sz w:val="20"/>
                <w:szCs w:val="20"/>
              </w:rPr>
              <w:t>STAKEHOLDER</w:t>
            </w:r>
            <w:proofErr w:type="gramEnd"/>
            <w:r>
              <w:rPr>
                <w:sz w:val="20"/>
                <w:szCs w:val="20"/>
              </w:rPr>
              <w:t>_06</w:t>
            </w:r>
            <w:r w:rsidR="000521E1">
              <w:rPr>
                <w:sz w:val="20"/>
                <w:szCs w:val="20"/>
              </w:rPr>
              <w:t>_IU09</w:t>
            </w:r>
          </w:p>
        </w:tc>
        <w:tc>
          <w:tcPr>
            <w:tcW w:w="4678" w:type="dxa"/>
          </w:tcPr>
          <w:p w14:paraId="665B84BC" w14:textId="561D74A7" w:rsidR="00A90ADA" w:rsidRPr="00851033" w:rsidRDefault="00A90ADA" w:rsidP="008150AD">
            <w:pPr>
              <w:rPr>
                <w:sz w:val="20"/>
                <w:szCs w:val="20"/>
              </w:rPr>
            </w:pPr>
            <w:r>
              <w:rPr>
                <w:sz w:val="20"/>
                <w:szCs w:val="20"/>
              </w:rPr>
              <w:t>##STAKEHOLDER_BENEFITS_06</w:t>
            </w:r>
            <w:r w:rsidR="000521E1">
              <w:rPr>
                <w:sz w:val="20"/>
                <w:szCs w:val="20"/>
              </w:rPr>
              <w:t>_IU09</w:t>
            </w:r>
          </w:p>
        </w:tc>
        <w:tc>
          <w:tcPr>
            <w:tcW w:w="3335" w:type="dxa"/>
          </w:tcPr>
          <w:p w14:paraId="5FFFFF01" w14:textId="02C95428" w:rsidR="00A90ADA" w:rsidRPr="00851033" w:rsidRDefault="00A90ADA" w:rsidP="008150AD">
            <w:pPr>
              <w:rPr>
                <w:sz w:val="20"/>
                <w:szCs w:val="20"/>
              </w:rPr>
            </w:pPr>
            <w:r w:rsidRPr="00F7063F">
              <w:rPr>
                <w:sz w:val="20"/>
                <w:szCs w:val="20"/>
              </w:rPr>
              <w:t>##STAKEHOLDER_HARMS_0</w:t>
            </w:r>
            <w:r>
              <w:rPr>
                <w:sz w:val="20"/>
                <w:szCs w:val="20"/>
              </w:rPr>
              <w:t>6</w:t>
            </w:r>
            <w:r w:rsidR="000521E1">
              <w:rPr>
                <w:sz w:val="20"/>
                <w:szCs w:val="20"/>
              </w:rPr>
              <w:t>_IU09</w:t>
            </w:r>
          </w:p>
        </w:tc>
      </w:tr>
      <w:tr w:rsidR="00A90ADA" w:rsidRPr="00851033" w14:paraId="5E561792" w14:textId="77777777" w:rsidTr="008150AD">
        <w:tc>
          <w:tcPr>
            <w:tcW w:w="2057" w:type="dxa"/>
          </w:tcPr>
          <w:p w14:paraId="0079AC40" w14:textId="3552484D" w:rsidR="00A90ADA" w:rsidRPr="00851033" w:rsidRDefault="00A90ADA" w:rsidP="008150AD">
            <w:pPr>
              <w:rPr>
                <w:sz w:val="20"/>
                <w:szCs w:val="20"/>
              </w:rPr>
            </w:pPr>
            <w:r>
              <w:rPr>
                <w:sz w:val="20"/>
                <w:szCs w:val="20"/>
              </w:rPr>
              <w:t>7.</w:t>
            </w:r>
            <w:r w:rsidRPr="351EA7FD">
              <w:rPr>
                <w:sz w:val="20"/>
                <w:szCs w:val="20"/>
              </w:rPr>
              <w:t xml:space="preserve"> </w:t>
            </w:r>
            <w:r>
              <w:rPr>
                <w:sz w:val="20"/>
                <w:szCs w:val="20"/>
              </w:rPr>
              <w:t>##</w:t>
            </w:r>
            <w:proofErr w:type="gramStart"/>
            <w:r>
              <w:rPr>
                <w:sz w:val="20"/>
                <w:szCs w:val="20"/>
              </w:rPr>
              <w:t>STAKEHOLDER</w:t>
            </w:r>
            <w:proofErr w:type="gramEnd"/>
            <w:r>
              <w:rPr>
                <w:sz w:val="20"/>
                <w:szCs w:val="20"/>
              </w:rPr>
              <w:t>_07</w:t>
            </w:r>
            <w:r w:rsidR="000521E1">
              <w:rPr>
                <w:sz w:val="20"/>
                <w:szCs w:val="20"/>
              </w:rPr>
              <w:t>_IU09</w:t>
            </w:r>
          </w:p>
        </w:tc>
        <w:tc>
          <w:tcPr>
            <w:tcW w:w="4678" w:type="dxa"/>
          </w:tcPr>
          <w:p w14:paraId="56D1D39D" w14:textId="637145C6" w:rsidR="00A90ADA" w:rsidRPr="00851033" w:rsidRDefault="00A90ADA" w:rsidP="008150AD">
            <w:pPr>
              <w:rPr>
                <w:sz w:val="20"/>
                <w:szCs w:val="20"/>
              </w:rPr>
            </w:pPr>
            <w:r>
              <w:rPr>
                <w:sz w:val="20"/>
                <w:szCs w:val="20"/>
              </w:rPr>
              <w:t>##STAKEHOLDER_BENEFITS_07</w:t>
            </w:r>
            <w:r w:rsidR="000521E1">
              <w:rPr>
                <w:sz w:val="20"/>
                <w:szCs w:val="20"/>
              </w:rPr>
              <w:t>_IU09</w:t>
            </w:r>
          </w:p>
        </w:tc>
        <w:tc>
          <w:tcPr>
            <w:tcW w:w="3335" w:type="dxa"/>
          </w:tcPr>
          <w:p w14:paraId="4AB00900" w14:textId="795318AA" w:rsidR="00A90ADA" w:rsidRPr="00851033" w:rsidRDefault="00A90ADA" w:rsidP="008150AD">
            <w:pPr>
              <w:rPr>
                <w:sz w:val="20"/>
                <w:szCs w:val="20"/>
              </w:rPr>
            </w:pPr>
            <w:r w:rsidRPr="00F7063F">
              <w:rPr>
                <w:sz w:val="20"/>
                <w:szCs w:val="20"/>
              </w:rPr>
              <w:t>##STAKEHOLDER_HARMS_0</w:t>
            </w:r>
            <w:r>
              <w:rPr>
                <w:sz w:val="20"/>
                <w:szCs w:val="20"/>
              </w:rPr>
              <w:t>7</w:t>
            </w:r>
            <w:r w:rsidR="000521E1">
              <w:rPr>
                <w:sz w:val="20"/>
                <w:szCs w:val="20"/>
              </w:rPr>
              <w:t>_IU09</w:t>
            </w:r>
          </w:p>
        </w:tc>
      </w:tr>
      <w:tr w:rsidR="00A90ADA" w:rsidRPr="00851033" w14:paraId="367A626F" w14:textId="77777777" w:rsidTr="008150AD">
        <w:tc>
          <w:tcPr>
            <w:tcW w:w="2057" w:type="dxa"/>
          </w:tcPr>
          <w:p w14:paraId="27D31C53" w14:textId="2ED2D63D" w:rsidR="00A90ADA" w:rsidRPr="00851033" w:rsidRDefault="00A90ADA" w:rsidP="008150AD">
            <w:pPr>
              <w:rPr>
                <w:sz w:val="20"/>
                <w:szCs w:val="20"/>
              </w:rPr>
            </w:pPr>
            <w:r>
              <w:rPr>
                <w:sz w:val="20"/>
                <w:szCs w:val="20"/>
              </w:rPr>
              <w:lastRenderedPageBreak/>
              <w:t>8.</w:t>
            </w:r>
            <w:r w:rsidRPr="351EA7FD">
              <w:rPr>
                <w:sz w:val="20"/>
                <w:szCs w:val="20"/>
              </w:rPr>
              <w:t xml:space="preserve"> </w:t>
            </w:r>
            <w:r>
              <w:rPr>
                <w:sz w:val="20"/>
                <w:szCs w:val="20"/>
              </w:rPr>
              <w:t>##</w:t>
            </w:r>
            <w:proofErr w:type="gramStart"/>
            <w:r>
              <w:rPr>
                <w:sz w:val="20"/>
                <w:szCs w:val="20"/>
              </w:rPr>
              <w:t>STAKEHOLDER</w:t>
            </w:r>
            <w:proofErr w:type="gramEnd"/>
            <w:r>
              <w:rPr>
                <w:sz w:val="20"/>
                <w:szCs w:val="20"/>
              </w:rPr>
              <w:t>_08</w:t>
            </w:r>
            <w:r w:rsidR="000521E1">
              <w:rPr>
                <w:sz w:val="20"/>
                <w:szCs w:val="20"/>
              </w:rPr>
              <w:t>_IU09</w:t>
            </w:r>
          </w:p>
        </w:tc>
        <w:tc>
          <w:tcPr>
            <w:tcW w:w="4678" w:type="dxa"/>
          </w:tcPr>
          <w:p w14:paraId="68F25F49" w14:textId="4A858656" w:rsidR="00A90ADA" w:rsidRPr="00851033" w:rsidRDefault="00A90ADA" w:rsidP="008150AD">
            <w:pPr>
              <w:rPr>
                <w:sz w:val="20"/>
                <w:szCs w:val="20"/>
              </w:rPr>
            </w:pPr>
            <w:r>
              <w:rPr>
                <w:sz w:val="20"/>
                <w:szCs w:val="20"/>
              </w:rPr>
              <w:t>##STAKEHOLDER_BENEFITS_08</w:t>
            </w:r>
            <w:r w:rsidR="000521E1">
              <w:rPr>
                <w:sz w:val="20"/>
                <w:szCs w:val="20"/>
              </w:rPr>
              <w:t>_IU09</w:t>
            </w:r>
          </w:p>
        </w:tc>
        <w:tc>
          <w:tcPr>
            <w:tcW w:w="3335" w:type="dxa"/>
          </w:tcPr>
          <w:p w14:paraId="353E6A22" w14:textId="574CEA04" w:rsidR="00A90ADA" w:rsidRPr="00851033" w:rsidRDefault="00A90ADA" w:rsidP="008150AD">
            <w:pPr>
              <w:rPr>
                <w:sz w:val="20"/>
                <w:szCs w:val="20"/>
              </w:rPr>
            </w:pPr>
            <w:r w:rsidRPr="00F7063F">
              <w:rPr>
                <w:sz w:val="20"/>
                <w:szCs w:val="20"/>
              </w:rPr>
              <w:t>##STAKEHOLDER_HARMS_0</w:t>
            </w:r>
            <w:r>
              <w:rPr>
                <w:sz w:val="20"/>
                <w:szCs w:val="20"/>
              </w:rPr>
              <w:t>8</w:t>
            </w:r>
            <w:r w:rsidR="000521E1">
              <w:rPr>
                <w:sz w:val="20"/>
                <w:szCs w:val="20"/>
              </w:rPr>
              <w:t>_IU09</w:t>
            </w:r>
          </w:p>
        </w:tc>
      </w:tr>
      <w:tr w:rsidR="00A90ADA" w:rsidRPr="00851033" w14:paraId="72C57F3F" w14:textId="77777777" w:rsidTr="008150AD">
        <w:tc>
          <w:tcPr>
            <w:tcW w:w="2057" w:type="dxa"/>
          </w:tcPr>
          <w:p w14:paraId="101F0C20" w14:textId="56F65E25" w:rsidR="00A90ADA" w:rsidRPr="00851033" w:rsidRDefault="00A90ADA" w:rsidP="008150AD">
            <w:pPr>
              <w:rPr>
                <w:sz w:val="20"/>
                <w:szCs w:val="20"/>
              </w:rPr>
            </w:pPr>
            <w:r>
              <w:rPr>
                <w:sz w:val="20"/>
                <w:szCs w:val="20"/>
              </w:rPr>
              <w:t>9</w:t>
            </w:r>
            <w:r w:rsidRPr="351EA7FD">
              <w:rPr>
                <w:sz w:val="20"/>
                <w:szCs w:val="20"/>
              </w:rPr>
              <w:t>.</w:t>
            </w:r>
            <w:r>
              <w:rPr>
                <w:sz w:val="20"/>
                <w:szCs w:val="20"/>
              </w:rPr>
              <w:t xml:space="preserve"> ##</w:t>
            </w:r>
            <w:proofErr w:type="gramStart"/>
            <w:r>
              <w:rPr>
                <w:sz w:val="20"/>
                <w:szCs w:val="20"/>
              </w:rPr>
              <w:t>STAKEHOLDER</w:t>
            </w:r>
            <w:proofErr w:type="gramEnd"/>
            <w:r>
              <w:rPr>
                <w:sz w:val="20"/>
                <w:szCs w:val="20"/>
              </w:rPr>
              <w:t>_09</w:t>
            </w:r>
            <w:r w:rsidR="000521E1">
              <w:rPr>
                <w:sz w:val="20"/>
                <w:szCs w:val="20"/>
              </w:rPr>
              <w:t>_IU09</w:t>
            </w:r>
          </w:p>
        </w:tc>
        <w:tc>
          <w:tcPr>
            <w:tcW w:w="4678" w:type="dxa"/>
          </w:tcPr>
          <w:p w14:paraId="1220EC43" w14:textId="777AA7C2" w:rsidR="00A90ADA" w:rsidRPr="00851033" w:rsidRDefault="00A90ADA" w:rsidP="008150AD">
            <w:pPr>
              <w:rPr>
                <w:sz w:val="20"/>
                <w:szCs w:val="20"/>
              </w:rPr>
            </w:pPr>
            <w:r>
              <w:rPr>
                <w:sz w:val="20"/>
                <w:szCs w:val="20"/>
              </w:rPr>
              <w:t>##STAKEHOLDER_BENEFITS_09</w:t>
            </w:r>
            <w:r w:rsidR="000521E1">
              <w:rPr>
                <w:sz w:val="20"/>
                <w:szCs w:val="20"/>
              </w:rPr>
              <w:t>_IU09</w:t>
            </w:r>
          </w:p>
        </w:tc>
        <w:tc>
          <w:tcPr>
            <w:tcW w:w="3335" w:type="dxa"/>
          </w:tcPr>
          <w:p w14:paraId="14148881" w14:textId="2C26DFCE" w:rsidR="00A90ADA" w:rsidRPr="00851033" w:rsidRDefault="00A90ADA" w:rsidP="008150AD">
            <w:pPr>
              <w:spacing w:after="200" w:line="276" w:lineRule="auto"/>
              <w:rPr>
                <w:sz w:val="20"/>
                <w:szCs w:val="20"/>
              </w:rPr>
            </w:pPr>
            <w:r w:rsidRPr="00F7063F">
              <w:rPr>
                <w:sz w:val="20"/>
                <w:szCs w:val="20"/>
              </w:rPr>
              <w:t>##STAKEHOLDER_HARMS_0</w:t>
            </w:r>
            <w:r>
              <w:rPr>
                <w:sz w:val="20"/>
                <w:szCs w:val="20"/>
              </w:rPr>
              <w:t>9</w:t>
            </w:r>
            <w:r w:rsidR="000521E1">
              <w:rPr>
                <w:sz w:val="20"/>
                <w:szCs w:val="20"/>
              </w:rPr>
              <w:t>_IU09</w:t>
            </w:r>
          </w:p>
        </w:tc>
      </w:tr>
      <w:tr w:rsidR="00A90ADA" w:rsidRPr="00851033" w14:paraId="3765DB0C" w14:textId="77777777" w:rsidTr="008150AD">
        <w:tc>
          <w:tcPr>
            <w:tcW w:w="2057" w:type="dxa"/>
          </w:tcPr>
          <w:p w14:paraId="1DAF918B" w14:textId="35780DE9" w:rsidR="00A90ADA" w:rsidRPr="00851033" w:rsidRDefault="00A90ADA" w:rsidP="008150AD">
            <w:pPr>
              <w:rPr>
                <w:sz w:val="20"/>
                <w:szCs w:val="20"/>
              </w:rPr>
            </w:pPr>
            <w:r>
              <w:rPr>
                <w:sz w:val="20"/>
                <w:szCs w:val="20"/>
              </w:rPr>
              <w:t>10. ##</w:t>
            </w:r>
            <w:proofErr w:type="gramStart"/>
            <w:r>
              <w:rPr>
                <w:sz w:val="20"/>
                <w:szCs w:val="20"/>
              </w:rPr>
              <w:t>STAKEHOLDER</w:t>
            </w:r>
            <w:proofErr w:type="gramEnd"/>
            <w:r>
              <w:rPr>
                <w:sz w:val="20"/>
                <w:szCs w:val="20"/>
              </w:rPr>
              <w:t>_10</w:t>
            </w:r>
            <w:r w:rsidR="000521E1">
              <w:rPr>
                <w:sz w:val="20"/>
                <w:szCs w:val="20"/>
              </w:rPr>
              <w:t>_IU09</w:t>
            </w:r>
          </w:p>
        </w:tc>
        <w:tc>
          <w:tcPr>
            <w:tcW w:w="4678" w:type="dxa"/>
          </w:tcPr>
          <w:p w14:paraId="736F4C7F" w14:textId="5E761D5F" w:rsidR="00A90ADA" w:rsidRPr="00851033" w:rsidRDefault="00A90ADA" w:rsidP="008150AD">
            <w:pPr>
              <w:rPr>
                <w:sz w:val="20"/>
                <w:szCs w:val="20"/>
              </w:rPr>
            </w:pPr>
            <w:r>
              <w:rPr>
                <w:sz w:val="20"/>
                <w:szCs w:val="20"/>
              </w:rPr>
              <w:t>##STAKEHOLDER_BENEFITS_10</w:t>
            </w:r>
            <w:r w:rsidR="000521E1">
              <w:rPr>
                <w:sz w:val="20"/>
                <w:szCs w:val="20"/>
              </w:rPr>
              <w:t>_IU09</w:t>
            </w:r>
          </w:p>
        </w:tc>
        <w:tc>
          <w:tcPr>
            <w:tcW w:w="3335" w:type="dxa"/>
          </w:tcPr>
          <w:p w14:paraId="0FD69D86" w14:textId="79D3F771" w:rsidR="00A90ADA" w:rsidRPr="00851033" w:rsidRDefault="00A90ADA" w:rsidP="008150AD">
            <w:pPr>
              <w:rPr>
                <w:sz w:val="20"/>
                <w:szCs w:val="20"/>
              </w:rPr>
            </w:pPr>
            <w:r w:rsidRPr="00F7063F">
              <w:rPr>
                <w:sz w:val="20"/>
                <w:szCs w:val="20"/>
              </w:rPr>
              <w:t>##STAKEHOLDER_HARMS_</w:t>
            </w:r>
            <w:r>
              <w:rPr>
                <w:sz w:val="20"/>
                <w:szCs w:val="20"/>
              </w:rPr>
              <w:t>1</w:t>
            </w:r>
            <w:r w:rsidRPr="00F7063F">
              <w:rPr>
                <w:sz w:val="20"/>
                <w:szCs w:val="20"/>
              </w:rPr>
              <w:t>0</w:t>
            </w:r>
            <w:r w:rsidR="000521E1">
              <w:rPr>
                <w:sz w:val="20"/>
                <w:szCs w:val="20"/>
              </w:rPr>
              <w:t>_IU09</w:t>
            </w:r>
          </w:p>
        </w:tc>
      </w:tr>
    </w:tbl>
    <w:p w14:paraId="59912C21" w14:textId="77777777" w:rsidR="00A90ADA" w:rsidRPr="00C24521" w:rsidRDefault="00A90ADA" w:rsidP="00A90ADA">
      <w:pPr>
        <w:spacing w:after="0"/>
        <w:rPr>
          <w:highlight w:val="yellow"/>
        </w:rPr>
      </w:pPr>
    </w:p>
    <w:p w14:paraId="3156E6D9" w14:textId="77777777" w:rsidR="00A90ADA" w:rsidRPr="00925FE7" w:rsidRDefault="00A90ADA" w:rsidP="00A90ADA">
      <w:pPr>
        <w:pStyle w:val="Titre3"/>
      </w:pPr>
      <w:r w:rsidRPr="00925FE7">
        <w:t>Stakeholders for Goal-driven requirements from the Responsible AI Standard</w:t>
      </w:r>
      <w:r>
        <w:t xml:space="preserve"> - B</w:t>
      </w:r>
    </w:p>
    <w:p w14:paraId="6DE2EC25"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358A3510" w14:textId="77777777" w:rsidR="00A90ADA" w:rsidRPr="00050618" w:rsidRDefault="00A90ADA" w:rsidP="00A90ADA">
      <w:pPr>
        <w:pStyle w:val="Titre4"/>
        <w:rPr>
          <w:lang w:val="en-GB"/>
        </w:rPr>
      </w:pPr>
      <w:r w:rsidRPr="00050618">
        <w:rPr>
          <w:lang w:val="en-GB"/>
        </w:rPr>
        <w:t>Goal A5: Human oversight and control</w:t>
      </w:r>
    </w:p>
    <w:p w14:paraId="122276C4"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4FA7DC19" w14:textId="77777777" w:rsidTr="008150AD">
        <w:tc>
          <w:tcPr>
            <w:tcW w:w="5305" w:type="dxa"/>
            <w:tcBorders>
              <w:right w:val="single" w:sz="4" w:space="0" w:color="FFFFFF" w:themeColor="background1"/>
            </w:tcBorders>
            <w:shd w:val="clear" w:color="auto" w:fill="002060"/>
          </w:tcPr>
          <w:p w14:paraId="4F32E969" w14:textId="77777777" w:rsidR="00A90ADA" w:rsidRPr="00050618" w:rsidRDefault="00A90ADA" w:rsidP="008150AD">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6F31416D"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6DC93450" w14:textId="77777777" w:rsidTr="008150AD">
        <w:trPr>
          <w:trHeight w:val="53"/>
        </w:trPr>
        <w:tc>
          <w:tcPr>
            <w:tcW w:w="5305" w:type="dxa"/>
          </w:tcPr>
          <w:p w14:paraId="75B37B54" w14:textId="5471CEC6" w:rsidR="00A90ADA" w:rsidRPr="00050618" w:rsidRDefault="00A90ADA" w:rsidP="008150AD">
            <w:pPr>
              <w:rPr>
                <w:sz w:val="20"/>
                <w:szCs w:val="20"/>
              </w:rPr>
            </w:pPr>
            <w:r>
              <w:rPr>
                <w:sz w:val="20"/>
                <w:szCs w:val="20"/>
              </w:rPr>
              <w:t>##HUMAN_OVERSIGHT</w:t>
            </w:r>
            <w:r w:rsidR="000521E1">
              <w:rPr>
                <w:sz w:val="20"/>
                <w:szCs w:val="20"/>
              </w:rPr>
              <w:t>_IU09</w:t>
            </w:r>
          </w:p>
        </w:tc>
        <w:tc>
          <w:tcPr>
            <w:tcW w:w="4950" w:type="dxa"/>
          </w:tcPr>
          <w:p w14:paraId="018F33F7" w14:textId="4DEB04D1" w:rsidR="00A90ADA" w:rsidRPr="00050618" w:rsidRDefault="00A90ADA" w:rsidP="008150AD">
            <w:pPr>
              <w:rPr>
                <w:sz w:val="20"/>
                <w:szCs w:val="20"/>
              </w:rPr>
            </w:pPr>
            <w:r>
              <w:rPr>
                <w:sz w:val="20"/>
                <w:szCs w:val="20"/>
              </w:rPr>
              <w:t>##HUMAN_RESPONSIBILITIES</w:t>
            </w:r>
            <w:r w:rsidR="000521E1">
              <w:rPr>
                <w:sz w:val="20"/>
                <w:szCs w:val="20"/>
              </w:rPr>
              <w:t>_IU09</w:t>
            </w:r>
          </w:p>
        </w:tc>
      </w:tr>
    </w:tbl>
    <w:p w14:paraId="5AE8D9FF" w14:textId="77777777" w:rsidR="00A90ADA" w:rsidRPr="0080227B" w:rsidRDefault="00A90ADA" w:rsidP="00A90ADA">
      <w:pPr>
        <w:pStyle w:val="Titre4"/>
        <w:rPr>
          <w:lang w:val="en-GB"/>
        </w:rPr>
      </w:pPr>
      <w:r w:rsidRPr="0080227B">
        <w:rPr>
          <w:lang w:val="en-GB"/>
        </w:rPr>
        <w:t>Goal T3: Disclosure of AI interaction</w:t>
      </w:r>
    </w:p>
    <w:p w14:paraId="31FFF776"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7E34116B" w14:textId="77777777" w:rsidTr="008150AD">
        <w:tc>
          <w:tcPr>
            <w:tcW w:w="10165" w:type="dxa"/>
            <w:shd w:val="clear" w:color="auto" w:fill="002060"/>
          </w:tcPr>
          <w:p w14:paraId="43C52BF4"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7A9CA5DB" w14:textId="77777777" w:rsidTr="008150AD">
        <w:trPr>
          <w:trHeight w:val="620"/>
        </w:trPr>
        <w:tc>
          <w:tcPr>
            <w:tcW w:w="10165" w:type="dxa"/>
          </w:tcPr>
          <w:p w14:paraId="2E8D37A6" w14:textId="32F560AE" w:rsidR="00A90ADA" w:rsidRPr="00C24521" w:rsidRDefault="00A90ADA" w:rsidP="008150AD">
            <w:pPr>
              <w:rPr>
                <w:sz w:val="20"/>
                <w:szCs w:val="20"/>
              </w:rPr>
            </w:pPr>
            <w:r>
              <w:rPr>
                <w:sz w:val="20"/>
                <w:szCs w:val="20"/>
              </w:rPr>
              <w:t>##DISCLOSURE_AND_AI_INTERACTION</w:t>
            </w:r>
            <w:r w:rsidR="000521E1">
              <w:rPr>
                <w:sz w:val="20"/>
                <w:szCs w:val="20"/>
              </w:rPr>
              <w:t>_IU09</w:t>
            </w:r>
          </w:p>
        </w:tc>
      </w:tr>
    </w:tbl>
    <w:p w14:paraId="6693B87E" w14:textId="77777777" w:rsidR="00A90ADA" w:rsidRDefault="00A90ADA" w:rsidP="00A90ADA">
      <w:pPr>
        <w:pStyle w:val="Tableheading"/>
        <w:rPr>
          <w:b/>
          <w:i/>
          <w:color w:val="0038A8"/>
          <w:sz w:val="28"/>
          <w:szCs w:val="28"/>
          <w:u w:val="single"/>
        </w:rPr>
      </w:pPr>
    </w:p>
    <w:p w14:paraId="4C19B661" w14:textId="77777777" w:rsidR="00A90ADA" w:rsidRPr="00031BCE" w:rsidRDefault="00A90ADA" w:rsidP="00A90ADA">
      <w:pPr>
        <w:pStyle w:val="Titre3"/>
      </w:pPr>
      <w:r>
        <w:t>Technology readiness assessment - B</w:t>
      </w:r>
    </w:p>
    <w:p w14:paraId="117683B4"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09405817" w14:textId="77777777" w:rsidTr="008150AD">
        <w:tc>
          <w:tcPr>
            <w:tcW w:w="1435" w:type="dxa"/>
            <w:tcBorders>
              <w:right w:val="single" w:sz="4" w:space="0" w:color="FFFFFF" w:themeColor="background1"/>
            </w:tcBorders>
            <w:shd w:val="clear" w:color="auto" w:fill="002060"/>
          </w:tcPr>
          <w:p w14:paraId="0AA7496A"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4EB823C0"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7C80289A" w14:textId="77777777" w:rsidTr="007918A4">
        <w:tc>
          <w:tcPr>
            <w:tcW w:w="1435" w:type="dxa"/>
            <w:vAlign w:val="center"/>
          </w:tcPr>
          <w:p w14:paraId="04802DF2" w14:textId="65DFFB8A"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01</w:t>
            </w:r>
            <w:r w:rsidR="000521E1">
              <w:rPr>
                <w:sz w:val="20"/>
                <w:szCs w:val="20"/>
              </w:rPr>
              <w:t>_IU09</w:t>
            </w:r>
          </w:p>
        </w:tc>
        <w:tc>
          <w:tcPr>
            <w:tcW w:w="8635" w:type="dxa"/>
          </w:tcPr>
          <w:p w14:paraId="446F4A3F"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478B0FF4" w14:textId="77777777" w:rsidTr="007918A4">
        <w:tc>
          <w:tcPr>
            <w:tcW w:w="1435" w:type="dxa"/>
            <w:vAlign w:val="center"/>
          </w:tcPr>
          <w:p w14:paraId="5BA2945B" w14:textId="126F33C6"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02</w:t>
            </w:r>
            <w:r w:rsidR="000521E1">
              <w:rPr>
                <w:sz w:val="20"/>
                <w:szCs w:val="20"/>
              </w:rPr>
              <w:t>_IU09</w:t>
            </w:r>
          </w:p>
        </w:tc>
        <w:tc>
          <w:tcPr>
            <w:tcW w:w="8635" w:type="dxa"/>
          </w:tcPr>
          <w:p w14:paraId="07223D01"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027C154A" w14:textId="77777777" w:rsidTr="007918A4">
        <w:tc>
          <w:tcPr>
            <w:tcW w:w="1435" w:type="dxa"/>
            <w:vAlign w:val="center"/>
          </w:tcPr>
          <w:p w14:paraId="3CEFCD25" w14:textId="6362CC03"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03</w:t>
            </w:r>
            <w:r w:rsidR="000521E1">
              <w:rPr>
                <w:sz w:val="20"/>
                <w:szCs w:val="20"/>
              </w:rPr>
              <w:t>_IU09</w:t>
            </w:r>
          </w:p>
        </w:tc>
        <w:tc>
          <w:tcPr>
            <w:tcW w:w="8635" w:type="dxa"/>
          </w:tcPr>
          <w:p w14:paraId="569DE58C"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0B977147" w14:textId="77777777" w:rsidTr="007918A4">
        <w:tc>
          <w:tcPr>
            <w:tcW w:w="1435" w:type="dxa"/>
            <w:vAlign w:val="center"/>
          </w:tcPr>
          <w:p w14:paraId="6D495ACC" w14:textId="1652DA70"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04</w:t>
            </w:r>
            <w:r w:rsidR="000521E1">
              <w:rPr>
                <w:sz w:val="20"/>
                <w:szCs w:val="20"/>
              </w:rPr>
              <w:t>_IU09</w:t>
            </w:r>
          </w:p>
        </w:tc>
        <w:tc>
          <w:tcPr>
            <w:tcW w:w="8635" w:type="dxa"/>
          </w:tcPr>
          <w:p w14:paraId="322D36AE"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3DF0551A" w14:textId="77777777" w:rsidTr="007918A4">
        <w:tc>
          <w:tcPr>
            <w:tcW w:w="1435" w:type="dxa"/>
            <w:vAlign w:val="center"/>
          </w:tcPr>
          <w:p w14:paraId="4BE16FE2" w14:textId="2CCBB775" w:rsidR="00A90ADA" w:rsidRPr="00031BCE" w:rsidRDefault="00A90ADA" w:rsidP="0099261D">
            <w:pPr>
              <w:jc w:val="center"/>
              <w:rPr>
                <w:sz w:val="20"/>
                <w:szCs w:val="20"/>
              </w:rPr>
            </w:pPr>
            <w:r>
              <w:rPr>
                <w:sz w:val="20"/>
                <w:szCs w:val="20"/>
              </w:rPr>
              <w:lastRenderedPageBreak/>
              <w:t>##</w:t>
            </w:r>
            <w:r w:rsidR="00AA3CED">
              <w:rPr>
                <w:sz w:val="20"/>
                <w:szCs w:val="20"/>
              </w:rPr>
              <w:t>TECH_ASSESSMENT_</w:t>
            </w:r>
            <w:r>
              <w:rPr>
                <w:sz w:val="20"/>
                <w:szCs w:val="20"/>
              </w:rPr>
              <w:t>05</w:t>
            </w:r>
            <w:r w:rsidR="000521E1">
              <w:rPr>
                <w:sz w:val="20"/>
                <w:szCs w:val="20"/>
              </w:rPr>
              <w:t>_IU09</w:t>
            </w:r>
          </w:p>
        </w:tc>
        <w:tc>
          <w:tcPr>
            <w:tcW w:w="8635" w:type="dxa"/>
          </w:tcPr>
          <w:p w14:paraId="228E08B2"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47FDA860" w14:textId="77777777" w:rsidR="00A90ADA" w:rsidRPr="00031BCE" w:rsidRDefault="00A90ADA" w:rsidP="00A90ADA">
      <w:pPr>
        <w:pStyle w:val="Titre3"/>
      </w:pPr>
      <w:r w:rsidRPr="00031BCE">
        <w:t>Task complexity</w:t>
      </w:r>
      <w:r>
        <w:t xml:space="preserve"> - B</w:t>
      </w:r>
    </w:p>
    <w:p w14:paraId="69315439"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435C6526" w14:textId="77777777" w:rsidTr="008150AD">
        <w:tc>
          <w:tcPr>
            <w:tcW w:w="1435" w:type="dxa"/>
            <w:tcBorders>
              <w:right w:val="single" w:sz="4" w:space="0" w:color="FFFFFF" w:themeColor="background1"/>
            </w:tcBorders>
            <w:shd w:val="clear" w:color="auto" w:fill="002060"/>
          </w:tcPr>
          <w:p w14:paraId="2478F762"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4FB73AED"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0651CE18" w14:textId="77777777" w:rsidTr="007918A4">
        <w:tc>
          <w:tcPr>
            <w:tcW w:w="1435" w:type="dxa"/>
            <w:vAlign w:val="center"/>
          </w:tcPr>
          <w:p w14:paraId="4AA12E7B" w14:textId="5CE5906C" w:rsidR="00A90ADA" w:rsidRPr="00031BCE" w:rsidRDefault="00A90ADA" w:rsidP="0099261D">
            <w:pPr>
              <w:jc w:val="center"/>
              <w:rPr>
                <w:sz w:val="20"/>
                <w:szCs w:val="20"/>
              </w:rPr>
            </w:pPr>
            <w:r>
              <w:rPr>
                <w:sz w:val="20"/>
                <w:szCs w:val="20"/>
              </w:rPr>
              <w:t>##TASK_</w:t>
            </w:r>
            <w:r w:rsidR="00960FF3">
              <w:rPr>
                <w:sz w:val="20"/>
                <w:szCs w:val="20"/>
              </w:rPr>
              <w:t>COMPLEXITY_01</w:t>
            </w:r>
            <w:r w:rsidR="000521E1">
              <w:rPr>
                <w:sz w:val="20"/>
                <w:szCs w:val="20"/>
              </w:rPr>
              <w:t>_IU09</w:t>
            </w:r>
          </w:p>
        </w:tc>
        <w:tc>
          <w:tcPr>
            <w:tcW w:w="8635" w:type="dxa"/>
          </w:tcPr>
          <w:p w14:paraId="2481100F"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A90ADA" w:rsidRPr="00031BCE" w14:paraId="06D0E072" w14:textId="77777777" w:rsidTr="007918A4">
        <w:tc>
          <w:tcPr>
            <w:tcW w:w="1435" w:type="dxa"/>
            <w:vAlign w:val="center"/>
          </w:tcPr>
          <w:p w14:paraId="0B5C1C81" w14:textId="0A9EBC2C" w:rsidR="00A90ADA" w:rsidRPr="00031BCE" w:rsidRDefault="00A90ADA" w:rsidP="0099261D">
            <w:pPr>
              <w:jc w:val="center"/>
              <w:rPr>
                <w:sz w:val="20"/>
                <w:szCs w:val="20"/>
              </w:rPr>
            </w:pPr>
            <w:r>
              <w:rPr>
                <w:sz w:val="20"/>
                <w:szCs w:val="20"/>
              </w:rPr>
              <w:t>##TASK_</w:t>
            </w:r>
            <w:r w:rsidR="00960FF3">
              <w:rPr>
                <w:sz w:val="20"/>
                <w:szCs w:val="20"/>
              </w:rPr>
              <w:t>COMPLEXITY_02</w:t>
            </w:r>
            <w:r w:rsidR="000521E1">
              <w:rPr>
                <w:sz w:val="20"/>
                <w:szCs w:val="20"/>
              </w:rPr>
              <w:t>_IU09</w:t>
            </w:r>
          </w:p>
        </w:tc>
        <w:tc>
          <w:tcPr>
            <w:tcW w:w="8635" w:type="dxa"/>
          </w:tcPr>
          <w:p w14:paraId="67BE33AA"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7C647867" w14:textId="77777777" w:rsidTr="007918A4">
        <w:tc>
          <w:tcPr>
            <w:tcW w:w="1435" w:type="dxa"/>
            <w:vAlign w:val="center"/>
          </w:tcPr>
          <w:p w14:paraId="163F272B" w14:textId="793BBDF4" w:rsidR="00A90ADA" w:rsidRPr="00031BCE" w:rsidRDefault="00A90ADA" w:rsidP="0099261D">
            <w:pPr>
              <w:jc w:val="center"/>
              <w:rPr>
                <w:sz w:val="20"/>
                <w:szCs w:val="20"/>
              </w:rPr>
            </w:pPr>
            <w:r>
              <w:rPr>
                <w:sz w:val="20"/>
                <w:szCs w:val="20"/>
              </w:rPr>
              <w:t>##TASK_</w:t>
            </w:r>
            <w:r w:rsidR="00960FF3">
              <w:rPr>
                <w:sz w:val="20"/>
                <w:szCs w:val="20"/>
              </w:rPr>
              <w:t>COMPLEXITY_03</w:t>
            </w:r>
            <w:r w:rsidR="000521E1">
              <w:rPr>
                <w:sz w:val="20"/>
                <w:szCs w:val="20"/>
              </w:rPr>
              <w:t>_IU09</w:t>
            </w:r>
          </w:p>
        </w:tc>
        <w:tc>
          <w:tcPr>
            <w:tcW w:w="8635" w:type="dxa"/>
          </w:tcPr>
          <w:p w14:paraId="0FCE677A"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356BF364" w14:textId="77777777" w:rsidR="00A90ADA" w:rsidRPr="00031BCE" w:rsidRDefault="00A90ADA" w:rsidP="00A90ADA">
      <w:pPr>
        <w:pStyle w:val="Titre3"/>
      </w:pPr>
      <w:r w:rsidRPr="00031BCE">
        <w:t>Role of humans</w:t>
      </w:r>
      <w:r>
        <w:t xml:space="preserve"> - B</w:t>
      </w:r>
    </w:p>
    <w:p w14:paraId="0965136E"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65A0AB14" w14:textId="77777777" w:rsidTr="008150AD">
        <w:tc>
          <w:tcPr>
            <w:tcW w:w="1435" w:type="dxa"/>
            <w:tcBorders>
              <w:right w:val="single" w:sz="4" w:space="0" w:color="FFFFFF" w:themeColor="background1"/>
            </w:tcBorders>
            <w:shd w:val="clear" w:color="auto" w:fill="002060"/>
          </w:tcPr>
          <w:p w14:paraId="05A71D1C"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77146CD9"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05C01127" w14:textId="77777777" w:rsidTr="007918A4">
        <w:tc>
          <w:tcPr>
            <w:tcW w:w="1435" w:type="dxa"/>
            <w:vAlign w:val="center"/>
          </w:tcPr>
          <w:p w14:paraId="5FD00DFB" w14:textId="35C985C1" w:rsidR="00A90ADA" w:rsidRPr="00031BCE" w:rsidRDefault="00A90ADA" w:rsidP="0099261D">
            <w:pPr>
              <w:jc w:val="center"/>
              <w:rPr>
                <w:sz w:val="20"/>
                <w:szCs w:val="20"/>
              </w:rPr>
            </w:pPr>
            <w:r>
              <w:rPr>
                <w:sz w:val="20"/>
                <w:szCs w:val="20"/>
              </w:rPr>
              <w:t>##ROLE_OF_HUMAN_01</w:t>
            </w:r>
            <w:r w:rsidR="000521E1">
              <w:rPr>
                <w:sz w:val="20"/>
                <w:szCs w:val="20"/>
              </w:rPr>
              <w:t>_IU09</w:t>
            </w:r>
          </w:p>
        </w:tc>
        <w:tc>
          <w:tcPr>
            <w:tcW w:w="8635" w:type="dxa"/>
          </w:tcPr>
          <w:p w14:paraId="4BB54FB8"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5D16CAAE" w14:textId="77777777" w:rsidTr="007918A4">
        <w:tc>
          <w:tcPr>
            <w:tcW w:w="1435" w:type="dxa"/>
            <w:vAlign w:val="center"/>
          </w:tcPr>
          <w:p w14:paraId="345EA756" w14:textId="69262A66" w:rsidR="00A90ADA" w:rsidRPr="00031BCE" w:rsidRDefault="00A90ADA" w:rsidP="0099261D">
            <w:pPr>
              <w:jc w:val="center"/>
              <w:rPr>
                <w:sz w:val="20"/>
                <w:szCs w:val="20"/>
              </w:rPr>
            </w:pPr>
            <w:r>
              <w:rPr>
                <w:sz w:val="20"/>
                <w:szCs w:val="20"/>
              </w:rPr>
              <w:t>##ROLE_OF_HUMAN_02</w:t>
            </w:r>
            <w:r w:rsidR="000521E1">
              <w:rPr>
                <w:sz w:val="20"/>
                <w:szCs w:val="20"/>
              </w:rPr>
              <w:t>_IU09</w:t>
            </w:r>
          </w:p>
        </w:tc>
        <w:tc>
          <w:tcPr>
            <w:tcW w:w="8635" w:type="dxa"/>
          </w:tcPr>
          <w:p w14:paraId="2E46617D"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7985B25E" w14:textId="77777777" w:rsidTr="007918A4">
        <w:tc>
          <w:tcPr>
            <w:tcW w:w="1435" w:type="dxa"/>
            <w:vAlign w:val="center"/>
          </w:tcPr>
          <w:p w14:paraId="4E6A5FFC" w14:textId="3588DE8D" w:rsidR="00A90ADA" w:rsidRPr="00031BCE" w:rsidRDefault="00A90ADA" w:rsidP="0099261D">
            <w:pPr>
              <w:jc w:val="center"/>
              <w:rPr>
                <w:sz w:val="20"/>
                <w:szCs w:val="20"/>
              </w:rPr>
            </w:pPr>
            <w:r>
              <w:rPr>
                <w:sz w:val="20"/>
                <w:szCs w:val="20"/>
              </w:rPr>
              <w:t>##ROLE_OF_HUMAN_03</w:t>
            </w:r>
            <w:r w:rsidR="000521E1">
              <w:rPr>
                <w:sz w:val="20"/>
                <w:szCs w:val="20"/>
              </w:rPr>
              <w:t>_IU09</w:t>
            </w:r>
          </w:p>
        </w:tc>
        <w:tc>
          <w:tcPr>
            <w:tcW w:w="8635" w:type="dxa"/>
          </w:tcPr>
          <w:p w14:paraId="61F11A2A"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79F780A2" w14:textId="77777777" w:rsidTr="007918A4">
        <w:tc>
          <w:tcPr>
            <w:tcW w:w="1435" w:type="dxa"/>
            <w:vAlign w:val="center"/>
          </w:tcPr>
          <w:p w14:paraId="1918BCAF" w14:textId="36DAC1EF" w:rsidR="00A90ADA" w:rsidRPr="00031BCE" w:rsidRDefault="00A90ADA" w:rsidP="0099261D">
            <w:pPr>
              <w:jc w:val="center"/>
              <w:rPr>
                <w:sz w:val="20"/>
                <w:szCs w:val="20"/>
              </w:rPr>
            </w:pPr>
            <w:r>
              <w:rPr>
                <w:sz w:val="20"/>
                <w:szCs w:val="20"/>
              </w:rPr>
              <w:t>##ROLE_OF_HUMAN_04</w:t>
            </w:r>
            <w:r w:rsidR="000521E1">
              <w:rPr>
                <w:sz w:val="20"/>
                <w:szCs w:val="20"/>
              </w:rPr>
              <w:t>_IU09</w:t>
            </w:r>
          </w:p>
        </w:tc>
        <w:tc>
          <w:tcPr>
            <w:tcW w:w="8635" w:type="dxa"/>
          </w:tcPr>
          <w:p w14:paraId="650B34DA"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0F65E085" w14:textId="77777777" w:rsidTr="007918A4">
        <w:tc>
          <w:tcPr>
            <w:tcW w:w="1435" w:type="dxa"/>
            <w:vAlign w:val="center"/>
          </w:tcPr>
          <w:p w14:paraId="270EC735" w14:textId="473A4BD3" w:rsidR="00A90ADA" w:rsidRPr="00031BCE" w:rsidRDefault="00A90ADA" w:rsidP="0099261D">
            <w:pPr>
              <w:jc w:val="center"/>
              <w:rPr>
                <w:sz w:val="20"/>
                <w:szCs w:val="20"/>
              </w:rPr>
            </w:pPr>
            <w:r>
              <w:rPr>
                <w:sz w:val="20"/>
                <w:szCs w:val="20"/>
              </w:rPr>
              <w:t>##ROLE_OF_HUMAN_05</w:t>
            </w:r>
            <w:r w:rsidR="000521E1">
              <w:rPr>
                <w:sz w:val="20"/>
                <w:szCs w:val="20"/>
              </w:rPr>
              <w:t>_IU09</w:t>
            </w:r>
          </w:p>
        </w:tc>
        <w:tc>
          <w:tcPr>
            <w:tcW w:w="8635" w:type="dxa"/>
          </w:tcPr>
          <w:p w14:paraId="7CFCF592"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5263192B" w14:textId="77777777" w:rsidR="00A90ADA" w:rsidRPr="00031BCE" w:rsidRDefault="00A90ADA" w:rsidP="00A90ADA">
      <w:pPr>
        <w:pStyle w:val="Titre3"/>
      </w:pPr>
      <w:r w:rsidRPr="00031BCE">
        <w:lastRenderedPageBreak/>
        <w:t>Deployment environment complexity</w:t>
      </w:r>
      <w:r>
        <w:t xml:space="preserve"> - B</w:t>
      </w:r>
    </w:p>
    <w:p w14:paraId="3EC97212"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73C7ED8D" w14:textId="77777777" w:rsidTr="008150AD">
        <w:tc>
          <w:tcPr>
            <w:tcW w:w="1345" w:type="dxa"/>
            <w:tcBorders>
              <w:right w:val="single" w:sz="4" w:space="0" w:color="FFFFFF" w:themeColor="background1"/>
            </w:tcBorders>
            <w:shd w:val="clear" w:color="auto" w:fill="002060"/>
          </w:tcPr>
          <w:p w14:paraId="5129E226"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4ED59BD4"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0D3D77D0" w14:textId="77777777" w:rsidTr="007918A4">
        <w:tc>
          <w:tcPr>
            <w:tcW w:w="1345" w:type="dxa"/>
            <w:vAlign w:val="center"/>
          </w:tcPr>
          <w:p w14:paraId="57F13CBF" w14:textId="0043AE04" w:rsidR="00A90ADA" w:rsidRPr="00031BCE" w:rsidRDefault="00A90ADA" w:rsidP="0099261D">
            <w:pPr>
              <w:jc w:val="center"/>
              <w:rPr>
                <w:sz w:val="20"/>
                <w:szCs w:val="20"/>
              </w:rPr>
            </w:pPr>
            <w:r>
              <w:rPr>
                <w:sz w:val="20"/>
                <w:szCs w:val="20"/>
              </w:rPr>
              <w:t>##DEPLOYMENT_COMPLEXITY_01</w:t>
            </w:r>
            <w:r w:rsidR="000521E1">
              <w:rPr>
                <w:sz w:val="20"/>
                <w:szCs w:val="20"/>
              </w:rPr>
              <w:t>_IU09</w:t>
            </w:r>
          </w:p>
        </w:tc>
        <w:tc>
          <w:tcPr>
            <w:tcW w:w="8725" w:type="dxa"/>
          </w:tcPr>
          <w:p w14:paraId="5CB45569"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2350E0C1" w14:textId="77777777" w:rsidTr="007918A4">
        <w:tc>
          <w:tcPr>
            <w:tcW w:w="1345" w:type="dxa"/>
            <w:vAlign w:val="center"/>
          </w:tcPr>
          <w:p w14:paraId="0A2A11CD" w14:textId="664E5CFD" w:rsidR="00A90ADA" w:rsidRPr="00031BCE" w:rsidRDefault="00A90ADA" w:rsidP="0099261D">
            <w:pPr>
              <w:jc w:val="center"/>
              <w:rPr>
                <w:sz w:val="20"/>
                <w:szCs w:val="20"/>
              </w:rPr>
            </w:pPr>
            <w:r>
              <w:rPr>
                <w:sz w:val="20"/>
                <w:szCs w:val="20"/>
              </w:rPr>
              <w:t>##DEPLOYMENT_COMPLEXITY_02</w:t>
            </w:r>
            <w:r w:rsidR="000521E1">
              <w:rPr>
                <w:sz w:val="20"/>
                <w:szCs w:val="20"/>
              </w:rPr>
              <w:t>_IU09</w:t>
            </w:r>
          </w:p>
        </w:tc>
        <w:tc>
          <w:tcPr>
            <w:tcW w:w="8725" w:type="dxa"/>
          </w:tcPr>
          <w:p w14:paraId="0AF99189"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5250A8A1" w14:textId="77777777" w:rsidTr="007918A4">
        <w:tc>
          <w:tcPr>
            <w:tcW w:w="1345" w:type="dxa"/>
            <w:vAlign w:val="center"/>
          </w:tcPr>
          <w:p w14:paraId="70CB177D" w14:textId="575206AC" w:rsidR="00A90ADA" w:rsidRPr="00031BCE" w:rsidRDefault="00A90ADA" w:rsidP="0099261D">
            <w:pPr>
              <w:jc w:val="center"/>
              <w:rPr>
                <w:sz w:val="20"/>
                <w:szCs w:val="20"/>
              </w:rPr>
            </w:pPr>
            <w:r>
              <w:rPr>
                <w:sz w:val="20"/>
                <w:szCs w:val="20"/>
              </w:rPr>
              <w:t>##DEPLOYMENT_COMPLEXITY_03</w:t>
            </w:r>
            <w:r w:rsidR="000521E1">
              <w:rPr>
                <w:sz w:val="20"/>
                <w:szCs w:val="20"/>
              </w:rPr>
              <w:t>_IU09</w:t>
            </w:r>
          </w:p>
        </w:tc>
        <w:tc>
          <w:tcPr>
            <w:tcW w:w="8725" w:type="dxa"/>
          </w:tcPr>
          <w:p w14:paraId="3A510C46"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398C7C63" w14:textId="77777777" w:rsidR="00A90ADA" w:rsidRDefault="00A90ADA" w:rsidP="001E349D">
      <w:pPr>
        <w:pStyle w:val="Tableheading"/>
        <w:rPr>
          <w:b/>
          <w:i/>
          <w:color w:val="0038A8"/>
          <w:sz w:val="28"/>
          <w:szCs w:val="28"/>
          <w:u w:val="single"/>
          <w:lang w:val="en-US"/>
        </w:rPr>
      </w:pPr>
    </w:p>
    <w:p w14:paraId="52ADBC43" w14:textId="0BB83390" w:rsidR="00A90ADA" w:rsidRPr="003A0C14" w:rsidRDefault="00A90ADA" w:rsidP="00A90ADA">
      <w:pPr>
        <w:pStyle w:val="Titre2"/>
      </w:pPr>
      <w:r w:rsidRPr="003A0C14">
        <w:t xml:space="preserve">Intended </w:t>
      </w:r>
      <w:r>
        <w:t>u</w:t>
      </w:r>
      <w:r w:rsidRPr="003A0C14">
        <w:t>se #1</w:t>
      </w:r>
      <w:r w:rsidR="000521E1">
        <w:t>0</w:t>
      </w:r>
      <w:r w:rsidRPr="003A0C14">
        <w:t xml:space="preserve">: </w:t>
      </w:r>
      <w:r>
        <w:t>##</w:t>
      </w:r>
      <w:r w:rsidR="00A25600">
        <w:t>INTENDED</w:t>
      </w:r>
      <w:r>
        <w:t>_USE_NAME_</w:t>
      </w:r>
      <w:r w:rsidR="000521E1">
        <w:t>10</w:t>
      </w:r>
    </w:p>
    <w:p w14:paraId="6E1C2D54" w14:textId="77777777" w:rsidR="00A90ADA" w:rsidRPr="00D96764" w:rsidRDefault="00A90ADA" w:rsidP="00A90ADA">
      <w:pPr>
        <w:pStyle w:val="Titre3"/>
      </w:pPr>
      <w:r w:rsidRPr="00D96764">
        <w:t>Assessment of fitness for purpose</w:t>
      </w:r>
      <w:r>
        <w:t xml:space="preserve"> - A</w:t>
      </w:r>
    </w:p>
    <w:p w14:paraId="4A03EB4C" w14:textId="77777777" w:rsidR="00A90ADA" w:rsidRPr="002217EE" w:rsidRDefault="00A90ADA" w:rsidP="00A90ADA">
      <w:pPr>
        <w:pStyle w:val="Sectioninstructions"/>
      </w:pPr>
      <w:r w:rsidRPr="00D96764">
        <w:rPr>
          <w:b/>
        </w:rPr>
        <w:t>2.1</w:t>
      </w:r>
      <w:r w:rsidRPr="00D96764">
        <w:t xml:space="preserve"> Assess how the system’s use will solve the problem posed by each</w:t>
      </w:r>
      <w:r w:rsidRPr="00D96764" w:rsidDel="00C23B7E">
        <w:t xml:space="preserve"> </w:t>
      </w:r>
      <w:r w:rsidRPr="00D96764">
        <w:t>intended use, recognizing that there may be multiple valid ways in which to solve the problem.</w:t>
      </w:r>
      <w:r>
        <w:t xml:space="preserve"> </w:t>
      </w:r>
    </w:p>
    <w:tbl>
      <w:tblPr>
        <w:tblStyle w:val="Grilledutableau"/>
        <w:tblW w:w="0" w:type="auto"/>
        <w:tblLook w:val="04A0" w:firstRow="1" w:lastRow="0" w:firstColumn="1" w:lastColumn="0" w:noHBand="0" w:noVBand="1"/>
      </w:tblPr>
      <w:tblGrid>
        <w:gridCol w:w="10070"/>
      </w:tblGrid>
      <w:tr w:rsidR="00A90ADA" w:rsidRPr="00195CD2" w14:paraId="62F434CB" w14:textId="77777777" w:rsidTr="008150AD">
        <w:tc>
          <w:tcPr>
            <w:tcW w:w="10070" w:type="dxa"/>
            <w:shd w:val="clear" w:color="auto" w:fill="002060"/>
          </w:tcPr>
          <w:p w14:paraId="13669F26" w14:textId="77777777" w:rsidR="00A90ADA" w:rsidRPr="00195CD2" w:rsidRDefault="00A90ADA" w:rsidP="008150AD">
            <w:pPr>
              <w:pStyle w:val="Tableheading"/>
              <w:rPr>
                <w:sz w:val="20"/>
                <w:szCs w:val="20"/>
              </w:rPr>
            </w:pPr>
            <w:r>
              <w:rPr>
                <w:sz w:val="20"/>
                <w:szCs w:val="20"/>
              </w:rPr>
              <w:t>Assessment of fitness for purpose</w:t>
            </w:r>
          </w:p>
        </w:tc>
      </w:tr>
      <w:tr w:rsidR="00A90ADA" w:rsidRPr="00195CD2" w14:paraId="2EEC6926" w14:textId="77777777" w:rsidTr="008150AD">
        <w:trPr>
          <w:trHeight w:val="926"/>
        </w:trPr>
        <w:tc>
          <w:tcPr>
            <w:tcW w:w="10070" w:type="dxa"/>
          </w:tcPr>
          <w:p w14:paraId="4D9A2E3B" w14:textId="55E6C355" w:rsidR="00A90ADA" w:rsidRPr="00195CD2" w:rsidRDefault="00A90ADA" w:rsidP="008150AD">
            <w:pPr>
              <w:rPr>
                <w:sz w:val="20"/>
                <w:szCs w:val="20"/>
              </w:rPr>
            </w:pPr>
            <w:r>
              <w:rPr>
                <w:sz w:val="20"/>
                <w:szCs w:val="20"/>
              </w:rPr>
              <w:t>##ASSESSMENT_OF_FITNESS_FOR_PURPOSE</w:t>
            </w:r>
            <w:r w:rsidR="000521E1">
              <w:rPr>
                <w:sz w:val="20"/>
                <w:szCs w:val="20"/>
              </w:rPr>
              <w:t>_IU10</w:t>
            </w:r>
          </w:p>
        </w:tc>
      </w:tr>
    </w:tbl>
    <w:p w14:paraId="3E8A96DE" w14:textId="77777777" w:rsidR="00A90ADA" w:rsidRPr="00851033" w:rsidRDefault="00A90ADA" w:rsidP="00A90ADA">
      <w:pPr>
        <w:pStyle w:val="Titre3"/>
      </w:pPr>
      <w:r w:rsidRPr="00851033">
        <w:t>Stakeholders, potential benefits, and potential harms</w:t>
      </w:r>
      <w:r>
        <w:t xml:space="preserve"> - A</w:t>
      </w:r>
    </w:p>
    <w:p w14:paraId="65CAA819" w14:textId="77777777" w:rsidR="00A90ADA" w:rsidRPr="00851033" w:rsidRDefault="00A90ADA" w:rsidP="00A90ADA">
      <w:pPr>
        <w:pStyle w:val="Sectioninstructions"/>
      </w:pPr>
      <w:r w:rsidRPr="00851033">
        <w:rPr>
          <w:b/>
        </w:rPr>
        <w:t>2.2</w:t>
      </w:r>
      <w:r w:rsidRPr="00851033">
        <w:t xml:space="preserve"> Identify the system’s stakeholders for this intended use. Then, for each stakeholder, document the potential benefits and potential harms. For more information, including prompts, see the </w:t>
      </w:r>
      <w:hyperlink r:id="rId27" w:history="1">
        <w:r w:rsidRPr="00851033">
          <w:rPr>
            <w:rStyle w:val="Lienhypertexte"/>
            <w:b/>
            <w:bCs w:val="0"/>
            <w:color w:val="0070C0"/>
          </w:rPr>
          <w:t>guidance &amp; activities deck</w:t>
        </w:r>
      </w:hyperlink>
      <w:r w:rsidRPr="00851033">
        <w:t>.</w:t>
      </w:r>
    </w:p>
    <w:tbl>
      <w:tblPr>
        <w:tblStyle w:val="Grilledutableau"/>
        <w:tblW w:w="0" w:type="auto"/>
        <w:tblLook w:val="04A0" w:firstRow="1" w:lastRow="0" w:firstColumn="1" w:lastColumn="0" w:noHBand="0" w:noVBand="1"/>
      </w:tblPr>
      <w:tblGrid>
        <w:gridCol w:w="2546"/>
        <w:gridCol w:w="4201"/>
        <w:gridCol w:w="3323"/>
      </w:tblGrid>
      <w:tr w:rsidR="00A90ADA" w:rsidRPr="00851033" w14:paraId="4936C1F1" w14:textId="77777777" w:rsidTr="008150AD">
        <w:tc>
          <w:tcPr>
            <w:tcW w:w="2057" w:type="dxa"/>
            <w:shd w:val="clear" w:color="auto" w:fill="002060"/>
          </w:tcPr>
          <w:p w14:paraId="2A9FC50A" w14:textId="77777777" w:rsidR="00A90ADA" w:rsidRPr="00851033" w:rsidRDefault="00A90ADA" w:rsidP="008150AD">
            <w:pPr>
              <w:pStyle w:val="Tableheading"/>
              <w:rPr>
                <w:sz w:val="20"/>
                <w:szCs w:val="20"/>
              </w:rPr>
            </w:pPr>
            <w:r w:rsidRPr="00851033">
              <w:rPr>
                <w:sz w:val="20"/>
                <w:szCs w:val="20"/>
              </w:rPr>
              <w:t>Stakeholders</w:t>
            </w:r>
          </w:p>
        </w:tc>
        <w:tc>
          <w:tcPr>
            <w:tcW w:w="4678" w:type="dxa"/>
            <w:shd w:val="clear" w:color="auto" w:fill="002060"/>
          </w:tcPr>
          <w:p w14:paraId="4E56D112" w14:textId="77777777" w:rsidR="00A90ADA" w:rsidRPr="00851033" w:rsidRDefault="00A90ADA" w:rsidP="008150AD">
            <w:pPr>
              <w:pStyle w:val="Tableheading"/>
              <w:rPr>
                <w:sz w:val="20"/>
                <w:szCs w:val="20"/>
              </w:rPr>
            </w:pPr>
            <w:r w:rsidRPr="00851033">
              <w:rPr>
                <w:sz w:val="20"/>
                <w:szCs w:val="20"/>
              </w:rPr>
              <w:t>Potential system benefits</w:t>
            </w:r>
          </w:p>
        </w:tc>
        <w:tc>
          <w:tcPr>
            <w:tcW w:w="3335" w:type="dxa"/>
            <w:shd w:val="clear" w:color="auto" w:fill="002060"/>
          </w:tcPr>
          <w:p w14:paraId="739F8178" w14:textId="77777777" w:rsidR="00A90ADA" w:rsidRPr="00851033" w:rsidRDefault="00A90ADA" w:rsidP="008150AD">
            <w:pPr>
              <w:pStyle w:val="Tableheading"/>
              <w:rPr>
                <w:sz w:val="20"/>
                <w:szCs w:val="20"/>
              </w:rPr>
            </w:pPr>
            <w:r w:rsidRPr="00851033">
              <w:rPr>
                <w:sz w:val="20"/>
                <w:szCs w:val="20"/>
              </w:rPr>
              <w:t>Potential system harms</w:t>
            </w:r>
          </w:p>
        </w:tc>
      </w:tr>
      <w:tr w:rsidR="00A90ADA" w:rsidRPr="00851033" w14:paraId="37CD6A1B" w14:textId="77777777" w:rsidTr="008150AD">
        <w:tc>
          <w:tcPr>
            <w:tcW w:w="2057" w:type="dxa"/>
          </w:tcPr>
          <w:p w14:paraId="54BB2360" w14:textId="109B3274" w:rsidR="00A90ADA" w:rsidRPr="00851033" w:rsidRDefault="00A90ADA" w:rsidP="008150AD">
            <w:pPr>
              <w:rPr>
                <w:sz w:val="20"/>
                <w:szCs w:val="20"/>
              </w:rPr>
            </w:pPr>
            <w:r w:rsidRPr="351EA7FD">
              <w:rPr>
                <w:sz w:val="20"/>
                <w:szCs w:val="20"/>
              </w:rPr>
              <w:t>1.</w:t>
            </w:r>
            <w:r>
              <w:rPr>
                <w:sz w:val="20"/>
                <w:szCs w:val="20"/>
              </w:rPr>
              <w:t xml:space="preserve"> ##STAKEHOLDER_01</w:t>
            </w:r>
            <w:r w:rsidR="000521E1">
              <w:rPr>
                <w:sz w:val="20"/>
                <w:szCs w:val="20"/>
              </w:rPr>
              <w:t>_IU10</w:t>
            </w:r>
          </w:p>
        </w:tc>
        <w:tc>
          <w:tcPr>
            <w:tcW w:w="4678" w:type="dxa"/>
          </w:tcPr>
          <w:p w14:paraId="2A48F823" w14:textId="593373B7" w:rsidR="00A90ADA" w:rsidRPr="00851033" w:rsidRDefault="00A90ADA" w:rsidP="008150AD">
            <w:pPr>
              <w:rPr>
                <w:sz w:val="20"/>
                <w:szCs w:val="20"/>
              </w:rPr>
            </w:pPr>
            <w:r>
              <w:rPr>
                <w:sz w:val="20"/>
                <w:szCs w:val="20"/>
              </w:rPr>
              <w:t>##STAKEHOLDER_BENEFITS_01</w:t>
            </w:r>
            <w:r w:rsidR="000521E1">
              <w:rPr>
                <w:sz w:val="20"/>
                <w:szCs w:val="20"/>
              </w:rPr>
              <w:t>_IU10</w:t>
            </w:r>
          </w:p>
        </w:tc>
        <w:tc>
          <w:tcPr>
            <w:tcW w:w="3335" w:type="dxa"/>
          </w:tcPr>
          <w:p w14:paraId="4C641D86" w14:textId="45C9B031" w:rsidR="00A90ADA" w:rsidRPr="00851033" w:rsidRDefault="00A90ADA" w:rsidP="008150AD">
            <w:pPr>
              <w:rPr>
                <w:sz w:val="20"/>
                <w:szCs w:val="20"/>
              </w:rPr>
            </w:pPr>
            <w:r>
              <w:rPr>
                <w:sz w:val="20"/>
                <w:szCs w:val="20"/>
              </w:rPr>
              <w:t>##STAKEHOLDER_HARMS_01</w:t>
            </w:r>
            <w:r w:rsidR="000521E1">
              <w:rPr>
                <w:sz w:val="20"/>
                <w:szCs w:val="20"/>
              </w:rPr>
              <w:t>_IU10</w:t>
            </w:r>
          </w:p>
        </w:tc>
      </w:tr>
      <w:tr w:rsidR="00A90ADA" w:rsidRPr="00851033" w14:paraId="62D2CE3B" w14:textId="77777777" w:rsidTr="008150AD">
        <w:tc>
          <w:tcPr>
            <w:tcW w:w="2057" w:type="dxa"/>
          </w:tcPr>
          <w:p w14:paraId="5E6C7223" w14:textId="7598E4E4" w:rsidR="00A90ADA" w:rsidRPr="00851033" w:rsidRDefault="00A90ADA" w:rsidP="008150AD">
            <w:pPr>
              <w:rPr>
                <w:sz w:val="20"/>
                <w:szCs w:val="20"/>
              </w:rPr>
            </w:pPr>
            <w:r w:rsidRPr="351EA7FD">
              <w:rPr>
                <w:sz w:val="20"/>
                <w:szCs w:val="20"/>
              </w:rPr>
              <w:t xml:space="preserve">2. </w:t>
            </w:r>
            <w:r>
              <w:rPr>
                <w:sz w:val="20"/>
                <w:szCs w:val="20"/>
              </w:rPr>
              <w:t>##</w:t>
            </w:r>
            <w:proofErr w:type="gramStart"/>
            <w:r>
              <w:rPr>
                <w:sz w:val="20"/>
                <w:szCs w:val="20"/>
              </w:rPr>
              <w:t>STAKEHOLDER</w:t>
            </w:r>
            <w:proofErr w:type="gramEnd"/>
            <w:r>
              <w:rPr>
                <w:sz w:val="20"/>
                <w:szCs w:val="20"/>
              </w:rPr>
              <w:t>_02</w:t>
            </w:r>
            <w:r w:rsidR="000521E1">
              <w:rPr>
                <w:sz w:val="20"/>
                <w:szCs w:val="20"/>
              </w:rPr>
              <w:t>_IU10</w:t>
            </w:r>
          </w:p>
        </w:tc>
        <w:tc>
          <w:tcPr>
            <w:tcW w:w="4678" w:type="dxa"/>
          </w:tcPr>
          <w:p w14:paraId="01638AE0" w14:textId="4AAA21D5" w:rsidR="00A90ADA" w:rsidRPr="00851033" w:rsidRDefault="00A90ADA" w:rsidP="008150AD">
            <w:pPr>
              <w:rPr>
                <w:sz w:val="20"/>
                <w:szCs w:val="20"/>
              </w:rPr>
            </w:pPr>
            <w:r>
              <w:rPr>
                <w:sz w:val="20"/>
                <w:szCs w:val="20"/>
              </w:rPr>
              <w:t>##STAKEHOLDER_BENEFITS_02</w:t>
            </w:r>
            <w:r w:rsidR="000521E1">
              <w:rPr>
                <w:sz w:val="20"/>
                <w:szCs w:val="20"/>
              </w:rPr>
              <w:t>_IU10</w:t>
            </w:r>
          </w:p>
        </w:tc>
        <w:tc>
          <w:tcPr>
            <w:tcW w:w="3335" w:type="dxa"/>
          </w:tcPr>
          <w:p w14:paraId="62D364E7" w14:textId="7759DD97" w:rsidR="00A90ADA" w:rsidRPr="00851033" w:rsidRDefault="00A90ADA" w:rsidP="008150AD">
            <w:pPr>
              <w:rPr>
                <w:sz w:val="20"/>
                <w:szCs w:val="20"/>
              </w:rPr>
            </w:pPr>
            <w:r w:rsidRPr="00F7063F">
              <w:rPr>
                <w:sz w:val="20"/>
                <w:szCs w:val="20"/>
              </w:rPr>
              <w:t>##STAKEHOLDER_HARMS_0</w:t>
            </w:r>
            <w:r>
              <w:rPr>
                <w:sz w:val="20"/>
                <w:szCs w:val="20"/>
              </w:rPr>
              <w:t>2</w:t>
            </w:r>
            <w:r w:rsidR="000521E1">
              <w:rPr>
                <w:sz w:val="20"/>
                <w:szCs w:val="20"/>
              </w:rPr>
              <w:t>_IU10</w:t>
            </w:r>
          </w:p>
        </w:tc>
      </w:tr>
      <w:tr w:rsidR="00A90ADA" w:rsidRPr="00851033" w14:paraId="7AFF6847" w14:textId="77777777" w:rsidTr="008150AD">
        <w:tc>
          <w:tcPr>
            <w:tcW w:w="2057" w:type="dxa"/>
          </w:tcPr>
          <w:p w14:paraId="4C3E8A58" w14:textId="332AC15A" w:rsidR="00A90ADA" w:rsidRPr="00851033" w:rsidRDefault="00A90ADA" w:rsidP="008150AD">
            <w:pPr>
              <w:rPr>
                <w:sz w:val="20"/>
                <w:szCs w:val="20"/>
              </w:rPr>
            </w:pPr>
            <w:r w:rsidRPr="351EA7FD">
              <w:rPr>
                <w:sz w:val="20"/>
                <w:szCs w:val="20"/>
              </w:rPr>
              <w:t>3.</w:t>
            </w:r>
            <w:r>
              <w:rPr>
                <w:sz w:val="20"/>
                <w:szCs w:val="20"/>
              </w:rPr>
              <w:t xml:space="preserve"> ##</w:t>
            </w:r>
            <w:proofErr w:type="gramStart"/>
            <w:r>
              <w:rPr>
                <w:sz w:val="20"/>
                <w:szCs w:val="20"/>
              </w:rPr>
              <w:t>STAKEHOLDER</w:t>
            </w:r>
            <w:proofErr w:type="gramEnd"/>
            <w:r>
              <w:rPr>
                <w:sz w:val="20"/>
                <w:szCs w:val="20"/>
              </w:rPr>
              <w:t>_03</w:t>
            </w:r>
            <w:r w:rsidR="000521E1">
              <w:rPr>
                <w:sz w:val="20"/>
                <w:szCs w:val="20"/>
              </w:rPr>
              <w:t>_IU10</w:t>
            </w:r>
          </w:p>
        </w:tc>
        <w:tc>
          <w:tcPr>
            <w:tcW w:w="4678" w:type="dxa"/>
          </w:tcPr>
          <w:p w14:paraId="164E34CD" w14:textId="14C22BC5" w:rsidR="00A90ADA" w:rsidRPr="00851033" w:rsidRDefault="00A90ADA" w:rsidP="008150AD">
            <w:pPr>
              <w:rPr>
                <w:sz w:val="20"/>
                <w:szCs w:val="20"/>
              </w:rPr>
            </w:pPr>
            <w:r>
              <w:rPr>
                <w:sz w:val="20"/>
                <w:szCs w:val="20"/>
              </w:rPr>
              <w:t>##STAKEHOLDER_BENEFITS_03</w:t>
            </w:r>
            <w:r w:rsidR="000521E1">
              <w:rPr>
                <w:sz w:val="20"/>
                <w:szCs w:val="20"/>
              </w:rPr>
              <w:t>_IU10</w:t>
            </w:r>
          </w:p>
        </w:tc>
        <w:tc>
          <w:tcPr>
            <w:tcW w:w="3335" w:type="dxa"/>
          </w:tcPr>
          <w:p w14:paraId="514C665A" w14:textId="78E89159" w:rsidR="00A90ADA" w:rsidRPr="00851033" w:rsidRDefault="00A90ADA" w:rsidP="008150AD">
            <w:pPr>
              <w:rPr>
                <w:sz w:val="20"/>
                <w:szCs w:val="20"/>
              </w:rPr>
            </w:pPr>
            <w:r w:rsidRPr="00F7063F">
              <w:rPr>
                <w:sz w:val="20"/>
                <w:szCs w:val="20"/>
              </w:rPr>
              <w:t>##STAKEHOLDER_HARMS_0</w:t>
            </w:r>
            <w:r>
              <w:rPr>
                <w:sz w:val="20"/>
                <w:szCs w:val="20"/>
              </w:rPr>
              <w:t>3</w:t>
            </w:r>
            <w:r w:rsidR="000521E1">
              <w:rPr>
                <w:sz w:val="20"/>
                <w:szCs w:val="20"/>
              </w:rPr>
              <w:t>_IU10</w:t>
            </w:r>
          </w:p>
        </w:tc>
      </w:tr>
      <w:tr w:rsidR="00A90ADA" w:rsidRPr="00851033" w14:paraId="455291FF" w14:textId="77777777" w:rsidTr="008150AD">
        <w:tc>
          <w:tcPr>
            <w:tcW w:w="2057" w:type="dxa"/>
          </w:tcPr>
          <w:p w14:paraId="335066FA" w14:textId="2996D920" w:rsidR="00A90ADA" w:rsidRPr="00851033" w:rsidRDefault="00A90ADA" w:rsidP="008150AD">
            <w:pPr>
              <w:rPr>
                <w:sz w:val="20"/>
                <w:szCs w:val="20"/>
              </w:rPr>
            </w:pPr>
            <w:r w:rsidRPr="351EA7FD">
              <w:rPr>
                <w:sz w:val="20"/>
                <w:szCs w:val="20"/>
              </w:rPr>
              <w:lastRenderedPageBreak/>
              <w:t xml:space="preserve">4. </w:t>
            </w:r>
            <w:r>
              <w:rPr>
                <w:sz w:val="20"/>
                <w:szCs w:val="20"/>
              </w:rPr>
              <w:t>##</w:t>
            </w:r>
            <w:proofErr w:type="gramStart"/>
            <w:r>
              <w:rPr>
                <w:sz w:val="20"/>
                <w:szCs w:val="20"/>
              </w:rPr>
              <w:t>STAKEHOLDER</w:t>
            </w:r>
            <w:proofErr w:type="gramEnd"/>
            <w:r>
              <w:rPr>
                <w:sz w:val="20"/>
                <w:szCs w:val="20"/>
              </w:rPr>
              <w:t>_04</w:t>
            </w:r>
            <w:r w:rsidR="000521E1">
              <w:rPr>
                <w:sz w:val="20"/>
                <w:szCs w:val="20"/>
              </w:rPr>
              <w:t>_IU10</w:t>
            </w:r>
          </w:p>
        </w:tc>
        <w:tc>
          <w:tcPr>
            <w:tcW w:w="4678" w:type="dxa"/>
          </w:tcPr>
          <w:p w14:paraId="2E8B4FFA" w14:textId="7B185F7F" w:rsidR="00A90ADA" w:rsidRPr="00851033" w:rsidRDefault="00A90ADA" w:rsidP="008150AD">
            <w:pPr>
              <w:rPr>
                <w:sz w:val="20"/>
                <w:szCs w:val="20"/>
              </w:rPr>
            </w:pPr>
            <w:r>
              <w:rPr>
                <w:sz w:val="20"/>
                <w:szCs w:val="20"/>
              </w:rPr>
              <w:t>##STAKEHOLDER_BENEFITS_04</w:t>
            </w:r>
            <w:r w:rsidR="000521E1">
              <w:rPr>
                <w:sz w:val="20"/>
                <w:szCs w:val="20"/>
              </w:rPr>
              <w:t>_IU10</w:t>
            </w:r>
          </w:p>
        </w:tc>
        <w:tc>
          <w:tcPr>
            <w:tcW w:w="3335" w:type="dxa"/>
          </w:tcPr>
          <w:p w14:paraId="3187E46A" w14:textId="39219DBC" w:rsidR="00A90ADA" w:rsidRPr="00851033" w:rsidRDefault="00A90ADA" w:rsidP="008150AD">
            <w:pPr>
              <w:rPr>
                <w:sz w:val="20"/>
                <w:szCs w:val="20"/>
              </w:rPr>
            </w:pPr>
            <w:r w:rsidRPr="00F7063F">
              <w:rPr>
                <w:sz w:val="20"/>
                <w:szCs w:val="20"/>
              </w:rPr>
              <w:t>##STAKEHOLDER_HARMS_0</w:t>
            </w:r>
            <w:r>
              <w:rPr>
                <w:sz w:val="20"/>
                <w:szCs w:val="20"/>
              </w:rPr>
              <w:t>4</w:t>
            </w:r>
            <w:r w:rsidR="000521E1">
              <w:rPr>
                <w:sz w:val="20"/>
                <w:szCs w:val="20"/>
              </w:rPr>
              <w:t>_IU10</w:t>
            </w:r>
          </w:p>
        </w:tc>
      </w:tr>
      <w:tr w:rsidR="00A90ADA" w:rsidRPr="00851033" w14:paraId="1242787B" w14:textId="77777777" w:rsidTr="008150AD">
        <w:tc>
          <w:tcPr>
            <w:tcW w:w="2057" w:type="dxa"/>
          </w:tcPr>
          <w:p w14:paraId="0BB7B52A" w14:textId="5D531898" w:rsidR="00A90ADA" w:rsidRPr="00851033" w:rsidRDefault="00A90ADA" w:rsidP="008150AD">
            <w:pPr>
              <w:spacing w:after="200" w:line="276" w:lineRule="auto"/>
              <w:rPr>
                <w:sz w:val="20"/>
                <w:szCs w:val="20"/>
              </w:rPr>
            </w:pPr>
            <w:r>
              <w:rPr>
                <w:sz w:val="20"/>
                <w:szCs w:val="20"/>
              </w:rPr>
              <w:t>5. ##</w:t>
            </w:r>
            <w:proofErr w:type="gramStart"/>
            <w:r>
              <w:rPr>
                <w:sz w:val="20"/>
                <w:szCs w:val="20"/>
              </w:rPr>
              <w:t>STAKEHOLDER</w:t>
            </w:r>
            <w:proofErr w:type="gramEnd"/>
            <w:r>
              <w:rPr>
                <w:sz w:val="20"/>
                <w:szCs w:val="20"/>
              </w:rPr>
              <w:t>_05</w:t>
            </w:r>
            <w:r w:rsidR="000521E1">
              <w:rPr>
                <w:sz w:val="20"/>
                <w:szCs w:val="20"/>
              </w:rPr>
              <w:t>_IU10</w:t>
            </w:r>
          </w:p>
        </w:tc>
        <w:tc>
          <w:tcPr>
            <w:tcW w:w="4678" w:type="dxa"/>
          </w:tcPr>
          <w:p w14:paraId="21ADB159" w14:textId="4B577E08" w:rsidR="00A90ADA" w:rsidRPr="00851033" w:rsidRDefault="00A90ADA" w:rsidP="008150AD">
            <w:pPr>
              <w:rPr>
                <w:sz w:val="20"/>
                <w:szCs w:val="20"/>
              </w:rPr>
            </w:pPr>
            <w:r>
              <w:rPr>
                <w:sz w:val="20"/>
                <w:szCs w:val="20"/>
              </w:rPr>
              <w:t>##STAKEHOLDER_BENEFITS_05</w:t>
            </w:r>
            <w:r w:rsidR="000521E1">
              <w:rPr>
                <w:sz w:val="20"/>
                <w:szCs w:val="20"/>
              </w:rPr>
              <w:t>_IU10</w:t>
            </w:r>
          </w:p>
        </w:tc>
        <w:tc>
          <w:tcPr>
            <w:tcW w:w="3335" w:type="dxa"/>
          </w:tcPr>
          <w:p w14:paraId="1F7979CD" w14:textId="44F7CFC0" w:rsidR="00A90ADA" w:rsidRPr="00851033" w:rsidRDefault="00A90ADA" w:rsidP="008150AD">
            <w:pPr>
              <w:rPr>
                <w:sz w:val="20"/>
                <w:szCs w:val="20"/>
              </w:rPr>
            </w:pPr>
            <w:r w:rsidRPr="00F7063F">
              <w:rPr>
                <w:sz w:val="20"/>
                <w:szCs w:val="20"/>
              </w:rPr>
              <w:t>##STAKEHOLDER_HARMS_0</w:t>
            </w:r>
            <w:r>
              <w:rPr>
                <w:sz w:val="20"/>
                <w:szCs w:val="20"/>
              </w:rPr>
              <w:t>5</w:t>
            </w:r>
            <w:r w:rsidR="000521E1">
              <w:rPr>
                <w:sz w:val="20"/>
                <w:szCs w:val="20"/>
              </w:rPr>
              <w:t>_IU10</w:t>
            </w:r>
          </w:p>
        </w:tc>
      </w:tr>
      <w:tr w:rsidR="00A90ADA" w:rsidRPr="00851033" w14:paraId="3EAF63F3" w14:textId="77777777" w:rsidTr="008150AD">
        <w:tc>
          <w:tcPr>
            <w:tcW w:w="2057" w:type="dxa"/>
          </w:tcPr>
          <w:p w14:paraId="1B14B358" w14:textId="334930A1" w:rsidR="00A90ADA" w:rsidRPr="00851033" w:rsidRDefault="00A90ADA" w:rsidP="008150AD">
            <w:pPr>
              <w:rPr>
                <w:sz w:val="20"/>
                <w:szCs w:val="20"/>
              </w:rPr>
            </w:pPr>
            <w:r>
              <w:rPr>
                <w:sz w:val="20"/>
                <w:szCs w:val="20"/>
              </w:rPr>
              <w:t>6.</w:t>
            </w:r>
            <w:r w:rsidRPr="351EA7FD">
              <w:rPr>
                <w:sz w:val="20"/>
                <w:szCs w:val="20"/>
              </w:rPr>
              <w:t xml:space="preserve"> </w:t>
            </w:r>
            <w:r>
              <w:rPr>
                <w:sz w:val="20"/>
                <w:szCs w:val="20"/>
              </w:rPr>
              <w:t>##</w:t>
            </w:r>
            <w:proofErr w:type="gramStart"/>
            <w:r>
              <w:rPr>
                <w:sz w:val="20"/>
                <w:szCs w:val="20"/>
              </w:rPr>
              <w:t>STAKEHOLDER</w:t>
            </w:r>
            <w:proofErr w:type="gramEnd"/>
            <w:r>
              <w:rPr>
                <w:sz w:val="20"/>
                <w:szCs w:val="20"/>
              </w:rPr>
              <w:t>_06</w:t>
            </w:r>
            <w:r w:rsidR="000521E1">
              <w:rPr>
                <w:sz w:val="20"/>
                <w:szCs w:val="20"/>
              </w:rPr>
              <w:t>_IU10</w:t>
            </w:r>
          </w:p>
        </w:tc>
        <w:tc>
          <w:tcPr>
            <w:tcW w:w="4678" w:type="dxa"/>
          </w:tcPr>
          <w:p w14:paraId="0430F457" w14:textId="122BE2F3" w:rsidR="00A90ADA" w:rsidRPr="00851033" w:rsidRDefault="00A90ADA" w:rsidP="008150AD">
            <w:pPr>
              <w:rPr>
                <w:sz w:val="20"/>
                <w:szCs w:val="20"/>
              </w:rPr>
            </w:pPr>
            <w:r>
              <w:rPr>
                <w:sz w:val="20"/>
                <w:szCs w:val="20"/>
              </w:rPr>
              <w:t>##STAKEHOLDER_BENEFITS_06</w:t>
            </w:r>
            <w:r w:rsidR="000521E1">
              <w:rPr>
                <w:sz w:val="20"/>
                <w:szCs w:val="20"/>
              </w:rPr>
              <w:t>_IU10</w:t>
            </w:r>
          </w:p>
        </w:tc>
        <w:tc>
          <w:tcPr>
            <w:tcW w:w="3335" w:type="dxa"/>
          </w:tcPr>
          <w:p w14:paraId="651A5803" w14:textId="0E757A99" w:rsidR="00A90ADA" w:rsidRPr="00851033" w:rsidRDefault="00A90ADA" w:rsidP="008150AD">
            <w:pPr>
              <w:rPr>
                <w:sz w:val="20"/>
                <w:szCs w:val="20"/>
              </w:rPr>
            </w:pPr>
            <w:r w:rsidRPr="00F7063F">
              <w:rPr>
                <w:sz w:val="20"/>
                <w:szCs w:val="20"/>
              </w:rPr>
              <w:t>##STAKEHOLDER_HARMS_0</w:t>
            </w:r>
            <w:r>
              <w:rPr>
                <w:sz w:val="20"/>
                <w:szCs w:val="20"/>
              </w:rPr>
              <w:t>6</w:t>
            </w:r>
            <w:r w:rsidR="000521E1">
              <w:rPr>
                <w:sz w:val="20"/>
                <w:szCs w:val="20"/>
              </w:rPr>
              <w:t>_IU10</w:t>
            </w:r>
          </w:p>
        </w:tc>
      </w:tr>
      <w:tr w:rsidR="00A90ADA" w:rsidRPr="00851033" w14:paraId="6F03A1C4" w14:textId="77777777" w:rsidTr="008150AD">
        <w:tc>
          <w:tcPr>
            <w:tcW w:w="2057" w:type="dxa"/>
          </w:tcPr>
          <w:p w14:paraId="699A3A97" w14:textId="5F09B788" w:rsidR="00A90ADA" w:rsidRPr="00851033" w:rsidRDefault="00A90ADA" w:rsidP="008150AD">
            <w:pPr>
              <w:rPr>
                <w:sz w:val="20"/>
                <w:szCs w:val="20"/>
              </w:rPr>
            </w:pPr>
            <w:r>
              <w:rPr>
                <w:sz w:val="20"/>
                <w:szCs w:val="20"/>
              </w:rPr>
              <w:t>7.</w:t>
            </w:r>
            <w:r w:rsidRPr="351EA7FD">
              <w:rPr>
                <w:sz w:val="20"/>
                <w:szCs w:val="20"/>
              </w:rPr>
              <w:t xml:space="preserve"> </w:t>
            </w:r>
            <w:r>
              <w:rPr>
                <w:sz w:val="20"/>
                <w:szCs w:val="20"/>
              </w:rPr>
              <w:t>##</w:t>
            </w:r>
            <w:proofErr w:type="gramStart"/>
            <w:r>
              <w:rPr>
                <w:sz w:val="20"/>
                <w:szCs w:val="20"/>
              </w:rPr>
              <w:t>STAKEHOLDER</w:t>
            </w:r>
            <w:proofErr w:type="gramEnd"/>
            <w:r>
              <w:rPr>
                <w:sz w:val="20"/>
                <w:szCs w:val="20"/>
              </w:rPr>
              <w:t>_07</w:t>
            </w:r>
            <w:r w:rsidR="000521E1">
              <w:rPr>
                <w:sz w:val="20"/>
                <w:szCs w:val="20"/>
              </w:rPr>
              <w:t>_IU10</w:t>
            </w:r>
          </w:p>
        </w:tc>
        <w:tc>
          <w:tcPr>
            <w:tcW w:w="4678" w:type="dxa"/>
          </w:tcPr>
          <w:p w14:paraId="5CC6A079" w14:textId="382DA5FE" w:rsidR="00A90ADA" w:rsidRPr="00851033" w:rsidRDefault="00A90ADA" w:rsidP="008150AD">
            <w:pPr>
              <w:rPr>
                <w:sz w:val="20"/>
                <w:szCs w:val="20"/>
              </w:rPr>
            </w:pPr>
            <w:r>
              <w:rPr>
                <w:sz w:val="20"/>
                <w:szCs w:val="20"/>
              </w:rPr>
              <w:t>##STAKEHOLDER_BENEFITS_07</w:t>
            </w:r>
            <w:r w:rsidR="000521E1">
              <w:rPr>
                <w:sz w:val="20"/>
                <w:szCs w:val="20"/>
              </w:rPr>
              <w:t>_IU10</w:t>
            </w:r>
          </w:p>
        </w:tc>
        <w:tc>
          <w:tcPr>
            <w:tcW w:w="3335" w:type="dxa"/>
          </w:tcPr>
          <w:p w14:paraId="4B073832" w14:textId="7213DA50" w:rsidR="00A90ADA" w:rsidRPr="00851033" w:rsidRDefault="00A90ADA" w:rsidP="008150AD">
            <w:pPr>
              <w:rPr>
                <w:sz w:val="20"/>
                <w:szCs w:val="20"/>
              </w:rPr>
            </w:pPr>
            <w:r w:rsidRPr="00F7063F">
              <w:rPr>
                <w:sz w:val="20"/>
                <w:szCs w:val="20"/>
              </w:rPr>
              <w:t>##STAKEHOLDER_HARMS_0</w:t>
            </w:r>
            <w:r>
              <w:rPr>
                <w:sz w:val="20"/>
                <w:szCs w:val="20"/>
              </w:rPr>
              <w:t>7</w:t>
            </w:r>
            <w:r w:rsidR="000521E1">
              <w:rPr>
                <w:sz w:val="20"/>
                <w:szCs w:val="20"/>
              </w:rPr>
              <w:t>_IU10</w:t>
            </w:r>
          </w:p>
        </w:tc>
      </w:tr>
      <w:tr w:rsidR="00A90ADA" w:rsidRPr="00851033" w14:paraId="6B6A6E46" w14:textId="77777777" w:rsidTr="008150AD">
        <w:tc>
          <w:tcPr>
            <w:tcW w:w="2057" w:type="dxa"/>
          </w:tcPr>
          <w:p w14:paraId="7961C09B" w14:textId="054FF756" w:rsidR="00A90ADA" w:rsidRPr="00851033" w:rsidRDefault="00A90ADA" w:rsidP="008150AD">
            <w:pPr>
              <w:rPr>
                <w:sz w:val="20"/>
                <w:szCs w:val="20"/>
              </w:rPr>
            </w:pPr>
            <w:r>
              <w:rPr>
                <w:sz w:val="20"/>
                <w:szCs w:val="20"/>
              </w:rPr>
              <w:t>8.</w:t>
            </w:r>
            <w:r w:rsidRPr="351EA7FD">
              <w:rPr>
                <w:sz w:val="20"/>
                <w:szCs w:val="20"/>
              </w:rPr>
              <w:t xml:space="preserve"> </w:t>
            </w:r>
            <w:r>
              <w:rPr>
                <w:sz w:val="20"/>
                <w:szCs w:val="20"/>
              </w:rPr>
              <w:t>##</w:t>
            </w:r>
            <w:proofErr w:type="gramStart"/>
            <w:r>
              <w:rPr>
                <w:sz w:val="20"/>
                <w:szCs w:val="20"/>
              </w:rPr>
              <w:t>STAKEHOLDER</w:t>
            </w:r>
            <w:proofErr w:type="gramEnd"/>
            <w:r>
              <w:rPr>
                <w:sz w:val="20"/>
                <w:szCs w:val="20"/>
              </w:rPr>
              <w:t>_08</w:t>
            </w:r>
            <w:r w:rsidR="000521E1">
              <w:rPr>
                <w:sz w:val="20"/>
                <w:szCs w:val="20"/>
              </w:rPr>
              <w:t>_IU10</w:t>
            </w:r>
          </w:p>
        </w:tc>
        <w:tc>
          <w:tcPr>
            <w:tcW w:w="4678" w:type="dxa"/>
          </w:tcPr>
          <w:p w14:paraId="3626E36F" w14:textId="3FAD7C91" w:rsidR="00A90ADA" w:rsidRPr="00851033" w:rsidRDefault="00A90ADA" w:rsidP="008150AD">
            <w:pPr>
              <w:rPr>
                <w:sz w:val="20"/>
                <w:szCs w:val="20"/>
              </w:rPr>
            </w:pPr>
            <w:r>
              <w:rPr>
                <w:sz w:val="20"/>
                <w:szCs w:val="20"/>
              </w:rPr>
              <w:t>##STAKEHOLDER_BENEFITS_08</w:t>
            </w:r>
            <w:r w:rsidR="000521E1">
              <w:rPr>
                <w:sz w:val="20"/>
                <w:szCs w:val="20"/>
              </w:rPr>
              <w:t>_IU10</w:t>
            </w:r>
          </w:p>
        </w:tc>
        <w:tc>
          <w:tcPr>
            <w:tcW w:w="3335" w:type="dxa"/>
          </w:tcPr>
          <w:p w14:paraId="0CEFED2C" w14:textId="2E09550B" w:rsidR="00A90ADA" w:rsidRPr="00851033" w:rsidRDefault="00A90ADA" w:rsidP="008150AD">
            <w:pPr>
              <w:rPr>
                <w:sz w:val="20"/>
                <w:szCs w:val="20"/>
              </w:rPr>
            </w:pPr>
            <w:r w:rsidRPr="00F7063F">
              <w:rPr>
                <w:sz w:val="20"/>
                <w:szCs w:val="20"/>
              </w:rPr>
              <w:t>##STAKEHOLDER_HARMS_0</w:t>
            </w:r>
            <w:r>
              <w:rPr>
                <w:sz w:val="20"/>
                <w:szCs w:val="20"/>
              </w:rPr>
              <w:t>8</w:t>
            </w:r>
            <w:r w:rsidR="000521E1">
              <w:rPr>
                <w:sz w:val="20"/>
                <w:szCs w:val="20"/>
              </w:rPr>
              <w:t>_IU10</w:t>
            </w:r>
          </w:p>
        </w:tc>
      </w:tr>
      <w:tr w:rsidR="00A90ADA" w:rsidRPr="00851033" w14:paraId="4CF34C22" w14:textId="77777777" w:rsidTr="008150AD">
        <w:tc>
          <w:tcPr>
            <w:tcW w:w="2057" w:type="dxa"/>
          </w:tcPr>
          <w:p w14:paraId="6D156398" w14:textId="0906D2F0" w:rsidR="00A90ADA" w:rsidRPr="00851033" w:rsidRDefault="00A90ADA" w:rsidP="008150AD">
            <w:pPr>
              <w:rPr>
                <w:sz w:val="20"/>
                <w:szCs w:val="20"/>
              </w:rPr>
            </w:pPr>
            <w:r>
              <w:rPr>
                <w:sz w:val="20"/>
                <w:szCs w:val="20"/>
              </w:rPr>
              <w:t>9</w:t>
            </w:r>
            <w:r w:rsidRPr="351EA7FD">
              <w:rPr>
                <w:sz w:val="20"/>
                <w:szCs w:val="20"/>
              </w:rPr>
              <w:t>.</w:t>
            </w:r>
            <w:r>
              <w:rPr>
                <w:sz w:val="20"/>
                <w:szCs w:val="20"/>
              </w:rPr>
              <w:t xml:space="preserve"> ##</w:t>
            </w:r>
            <w:proofErr w:type="gramStart"/>
            <w:r>
              <w:rPr>
                <w:sz w:val="20"/>
                <w:szCs w:val="20"/>
              </w:rPr>
              <w:t>STAKEHOLDER</w:t>
            </w:r>
            <w:proofErr w:type="gramEnd"/>
            <w:r>
              <w:rPr>
                <w:sz w:val="20"/>
                <w:szCs w:val="20"/>
              </w:rPr>
              <w:t>_09</w:t>
            </w:r>
            <w:r w:rsidR="000521E1">
              <w:rPr>
                <w:sz w:val="20"/>
                <w:szCs w:val="20"/>
              </w:rPr>
              <w:t>_IU10</w:t>
            </w:r>
          </w:p>
        </w:tc>
        <w:tc>
          <w:tcPr>
            <w:tcW w:w="4678" w:type="dxa"/>
          </w:tcPr>
          <w:p w14:paraId="689ABB46" w14:textId="01C2B774" w:rsidR="00A90ADA" w:rsidRPr="00851033" w:rsidRDefault="00A90ADA" w:rsidP="008150AD">
            <w:pPr>
              <w:rPr>
                <w:sz w:val="20"/>
                <w:szCs w:val="20"/>
              </w:rPr>
            </w:pPr>
            <w:r>
              <w:rPr>
                <w:sz w:val="20"/>
                <w:szCs w:val="20"/>
              </w:rPr>
              <w:t>##STAKEHOLDER_BENEFITS_09</w:t>
            </w:r>
            <w:r w:rsidR="000521E1">
              <w:rPr>
                <w:sz w:val="20"/>
                <w:szCs w:val="20"/>
              </w:rPr>
              <w:t>_IU10</w:t>
            </w:r>
          </w:p>
        </w:tc>
        <w:tc>
          <w:tcPr>
            <w:tcW w:w="3335" w:type="dxa"/>
          </w:tcPr>
          <w:p w14:paraId="130F4C6A" w14:textId="1627665B" w:rsidR="00A90ADA" w:rsidRPr="00851033" w:rsidRDefault="00A90ADA" w:rsidP="008150AD">
            <w:pPr>
              <w:spacing w:after="200" w:line="276" w:lineRule="auto"/>
              <w:rPr>
                <w:sz w:val="20"/>
                <w:szCs w:val="20"/>
              </w:rPr>
            </w:pPr>
            <w:r w:rsidRPr="00F7063F">
              <w:rPr>
                <w:sz w:val="20"/>
                <w:szCs w:val="20"/>
              </w:rPr>
              <w:t>##STAKEHOLDER_HARMS_0</w:t>
            </w:r>
            <w:r>
              <w:rPr>
                <w:sz w:val="20"/>
                <w:szCs w:val="20"/>
              </w:rPr>
              <w:t>9</w:t>
            </w:r>
            <w:r w:rsidR="000521E1">
              <w:rPr>
                <w:sz w:val="20"/>
                <w:szCs w:val="20"/>
              </w:rPr>
              <w:t>_IU10</w:t>
            </w:r>
          </w:p>
        </w:tc>
      </w:tr>
      <w:tr w:rsidR="00A90ADA" w:rsidRPr="00851033" w14:paraId="32C21D36" w14:textId="77777777" w:rsidTr="008150AD">
        <w:tc>
          <w:tcPr>
            <w:tcW w:w="2057" w:type="dxa"/>
          </w:tcPr>
          <w:p w14:paraId="2CBC9516" w14:textId="7143927B" w:rsidR="00A90ADA" w:rsidRPr="00851033" w:rsidRDefault="00A90ADA" w:rsidP="008150AD">
            <w:pPr>
              <w:rPr>
                <w:sz w:val="20"/>
                <w:szCs w:val="20"/>
              </w:rPr>
            </w:pPr>
            <w:r>
              <w:rPr>
                <w:sz w:val="20"/>
                <w:szCs w:val="20"/>
              </w:rPr>
              <w:t>10. ##</w:t>
            </w:r>
            <w:proofErr w:type="gramStart"/>
            <w:r>
              <w:rPr>
                <w:sz w:val="20"/>
                <w:szCs w:val="20"/>
              </w:rPr>
              <w:t>STAKEHOLDER</w:t>
            </w:r>
            <w:proofErr w:type="gramEnd"/>
            <w:r>
              <w:rPr>
                <w:sz w:val="20"/>
                <w:szCs w:val="20"/>
              </w:rPr>
              <w:t>_10</w:t>
            </w:r>
            <w:r w:rsidR="000521E1">
              <w:rPr>
                <w:sz w:val="20"/>
                <w:szCs w:val="20"/>
              </w:rPr>
              <w:t>_IU10</w:t>
            </w:r>
          </w:p>
        </w:tc>
        <w:tc>
          <w:tcPr>
            <w:tcW w:w="4678" w:type="dxa"/>
          </w:tcPr>
          <w:p w14:paraId="59B03393" w14:textId="5FCB0DE8" w:rsidR="00A90ADA" w:rsidRPr="00851033" w:rsidRDefault="00A90ADA" w:rsidP="008150AD">
            <w:pPr>
              <w:rPr>
                <w:sz w:val="20"/>
                <w:szCs w:val="20"/>
              </w:rPr>
            </w:pPr>
            <w:r>
              <w:rPr>
                <w:sz w:val="20"/>
                <w:szCs w:val="20"/>
              </w:rPr>
              <w:t>##STAKEHOLDER_BENEFITS_10</w:t>
            </w:r>
            <w:r w:rsidR="000521E1">
              <w:rPr>
                <w:sz w:val="20"/>
                <w:szCs w:val="20"/>
              </w:rPr>
              <w:t>_IU10</w:t>
            </w:r>
          </w:p>
        </w:tc>
        <w:tc>
          <w:tcPr>
            <w:tcW w:w="3335" w:type="dxa"/>
          </w:tcPr>
          <w:p w14:paraId="57B76C49" w14:textId="5FE925A5" w:rsidR="00A90ADA" w:rsidRPr="00851033" w:rsidRDefault="00A90ADA" w:rsidP="008150AD">
            <w:pPr>
              <w:rPr>
                <w:sz w:val="20"/>
                <w:szCs w:val="20"/>
              </w:rPr>
            </w:pPr>
            <w:r w:rsidRPr="00F7063F">
              <w:rPr>
                <w:sz w:val="20"/>
                <w:szCs w:val="20"/>
              </w:rPr>
              <w:t>##STAKEHOLDER_HARMS_</w:t>
            </w:r>
            <w:r>
              <w:rPr>
                <w:sz w:val="20"/>
                <w:szCs w:val="20"/>
              </w:rPr>
              <w:t>1</w:t>
            </w:r>
            <w:r w:rsidRPr="00F7063F">
              <w:rPr>
                <w:sz w:val="20"/>
                <w:szCs w:val="20"/>
              </w:rPr>
              <w:t>0</w:t>
            </w:r>
            <w:r w:rsidR="000521E1">
              <w:rPr>
                <w:sz w:val="20"/>
                <w:szCs w:val="20"/>
              </w:rPr>
              <w:t>_IU10</w:t>
            </w:r>
          </w:p>
        </w:tc>
      </w:tr>
    </w:tbl>
    <w:p w14:paraId="5BE781A6" w14:textId="77777777" w:rsidR="00A90ADA" w:rsidRPr="00C24521" w:rsidRDefault="00A90ADA" w:rsidP="00A90ADA">
      <w:pPr>
        <w:spacing w:after="0"/>
        <w:rPr>
          <w:highlight w:val="yellow"/>
        </w:rPr>
      </w:pPr>
    </w:p>
    <w:p w14:paraId="5B659FC2" w14:textId="77777777" w:rsidR="00A90ADA" w:rsidRPr="00925FE7" w:rsidRDefault="00A90ADA" w:rsidP="00A90ADA">
      <w:pPr>
        <w:pStyle w:val="Titre3"/>
      </w:pPr>
      <w:r w:rsidRPr="00925FE7">
        <w:t>Stakeholders for Goal-driven requirements from the Responsible AI Standard</w:t>
      </w:r>
      <w:r>
        <w:t xml:space="preserve"> - B</w:t>
      </w:r>
    </w:p>
    <w:p w14:paraId="64AEC93D" w14:textId="77777777" w:rsidR="00A90ADA" w:rsidRPr="00925FE7" w:rsidRDefault="00A90ADA" w:rsidP="00A90ADA">
      <w:pPr>
        <w:pStyle w:val="Sectioninstructions"/>
      </w:pPr>
      <w:r w:rsidRPr="00925FE7">
        <w:rPr>
          <w:b/>
        </w:rPr>
        <w:t>2.3</w:t>
      </w:r>
      <w:r w:rsidRPr="00925FE7">
        <w:t xml:space="preserve"> Certain Goals in the Responsible AI Standard require you to identify specific types of stakeholders. You may have included them in the stakeholder table above. For the Goals below that apply to the system, identify the specific stakeholder(s) for this intended use. If a Goal does not apply to the system, enter “N/A” in the table. </w:t>
      </w:r>
    </w:p>
    <w:p w14:paraId="206B1B5A" w14:textId="77777777" w:rsidR="00A90ADA" w:rsidRPr="00050618" w:rsidRDefault="00A90ADA" w:rsidP="00A90ADA">
      <w:pPr>
        <w:pStyle w:val="Titre4"/>
        <w:rPr>
          <w:lang w:val="en-GB"/>
        </w:rPr>
      </w:pPr>
      <w:r w:rsidRPr="00050618">
        <w:rPr>
          <w:lang w:val="en-GB"/>
        </w:rPr>
        <w:t>Goal A5: Human oversight and control</w:t>
      </w:r>
    </w:p>
    <w:p w14:paraId="48051EA4" w14:textId="77777777" w:rsidR="00A90ADA" w:rsidRPr="00050618" w:rsidRDefault="00A90ADA" w:rsidP="00A90ADA">
      <w:pPr>
        <w:pStyle w:val="Sectioninstructions"/>
      </w:pPr>
      <w:r w:rsidRPr="00050618">
        <w:t>This Goal applies to all AI systems. Complete the table below.</w:t>
      </w:r>
    </w:p>
    <w:tbl>
      <w:tblPr>
        <w:tblStyle w:val="Grilledutableau"/>
        <w:tblW w:w="10255" w:type="dxa"/>
        <w:tblLook w:val="04A0" w:firstRow="1" w:lastRow="0" w:firstColumn="1" w:lastColumn="0" w:noHBand="0" w:noVBand="1"/>
      </w:tblPr>
      <w:tblGrid>
        <w:gridCol w:w="5305"/>
        <w:gridCol w:w="4950"/>
      </w:tblGrid>
      <w:tr w:rsidR="00A90ADA" w:rsidRPr="00050618" w14:paraId="70182C9E" w14:textId="77777777" w:rsidTr="008150AD">
        <w:tc>
          <w:tcPr>
            <w:tcW w:w="5305" w:type="dxa"/>
            <w:tcBorders>
              <w:right w:val="single" w:sz="4" w:space="0" w:color="FFFFFF" w:themeColor="background1"/>
            </w:tcBorders>
            <w:shd w:val="clear" w:color="auto" w:fill="002060"/>
          </w:tcPr>
          <w:p w14:paraId="07755658" w14:textId="77777777" w:rsidR="00A90ADA" w:rsidRPr="00050618" w:rsidRDefault="00A90ADA" w:rsidP="008150AD">
            <w:pPr>
              <w:pStyle w:val="Tableheading"/>
              <w:rPr>
                <w:sz w:val="20"/>
                <w:szCs w:val="20"/>
              </w:rPr>
            </w:pPr>
            <w:r w:rsidRPr="00050618">
              <w:rPr>
                <w:sz w:val="20"/>
                <w:szCs w:val="20"/>
              </w:rPr>
              <w:t xml:space="preserve">Who is responsible for troubleshooting, managing, operating, </w:t>
            </w:r>
            <w:proofErr w:type="gramStart"/>
            <w:r w:rsidRPr="00050618">
              <w:rPr>
                <w:sz w:val="20"/>
                <w:szCs w:val="20"/>
              </w:rPr>
              <w:t>overseeing</w:t>
            </w:r>
            <w:proofErr w:type="gramEnd"/>
            <w:r w:rsidRPr="00050618">
              <w:rPr>
                <w:sz w:val="20"/>
                <w:szCs w:val="20"/>
              </w:rPr>
              <w:t xml:space="preserve"> and controlling the system during and after deployment?</w:t>
            </w:r>
          </w:p>
        </w:tc>
        <w:tc>
          <w:tcPr>
            <w:tcW w:w="4950" w:type="dxa"/>
            <w:tcBorders>
              <w:left w:val="single" w:sz="4" w:space="0" w:color="FFFFFF" w:themeColor="background1"/>
            </w:tcBorders>
            <w:shd w:val="clear" w:color="auto" w:fill="002060"/>
          </w:tcPr>
          <w:p w14:paraId="3B7E1C80" w14:textId="77777777" w:rsidR="00A90ADA" w:rsidRPr="00050618" w:rsidRDefault="00A90ADA" w:rsidP="008150AD">
            <w:pPr>
              <w:pStyle w:val="Tableheading"/>
              <w:rPr>
                <w:sz w:val="20"/>
                <w:szCs w:val="20"/>
              </w:rPr>
            </w:pPr>
            <w:r w:rsidRPr="00050618">
              <w:rPr>
                <w:rFonts w:cstheme="minorHAnsi"/>
                <w:sz w:val="20"/>
                <w:szCs w:val="20"/>
              </w:rPr>
              <w:t>For these stakeholders, identify their oversight and control responsibilities.</w:t>
            </w:r>
          </w:p>
        </w:tc>
      </w:tr>
      <w:tr w:rsidR="00A90ADA" w:rsidRPr="00050618" w14:paraId="538DD449" w14:textId="77777777" w:rsidTr="008150AD">
        <w:trPr>
          <w:trHeight w:val="53"/>
        </w:trPr>
        <w:tc>
          <w:tcPr>
            <w:tcW w:w="5305" w:type="dxa"/>
          </w:tcPr>
          <w:p w14:paraId="6A74AC98" w14:textId="1982EA79" w:rsidR="00A90ADA" w:rsidRPr="00050618" w:rsidRDefault="00A90ADA" w:rsidP="008150AD">
            <w:pPr>
              <w:rPr>
                <w:sz w:val="20"/>
                <w:szCs w:val="20"/>
              </w:rPr>
            </w:pPr>
            <w:r>
              <w:rPr>
                <w:sz w:val="20"/>
                <w:szCs w:val="20"/>
              </w:rPr>
              <w:t>##HUMAN_OVERSIGHT</w:t>
            </w:r>
            <w:r w:rsidR="000521E1">
              <w:rPr>
                <w:sz w:val="20"/>
                <w:szCs w:val="20"/>
              </w:rPr>
              <w:t>_IU10</w:t>
            </w:r>
          </w:p>
        </w:tc>
        <w:tc>
          <w:tcPr>
            <w:tcW w:w="4950" w:type="dxa"/>
          </w:tcPr>
          <w:p w14:paraId="190E4586" w14:textId="4CF934D1" w:rsidR="00A90ADA" w:rsidRPr="00050618" w:rsidRDefault="00A90ADA" w:rsidP="008150AD">
            <w:pPr>
              <w:rPr>
                <w:sz w:val="20"/>
                <w:szCs w:val="20"/>
              </w:rPr>
            </w:pPr>
            <w:r>
              <w:rPr>
                <w:sz w:val="20"/>
                <w:szCs w:val="20"/>
              </w:rPr>
              <w:t>##HUMAN_RESPONSIBILITIES</w:t>
            </w:r>
            <w:r w:rsidR="000521E1">
              <w:rPr>
                <w:sz w:val="20"/>
                <w:szCs w:val="20"/>
              </w:rPr>
              <w:t>_IU10</w:t>
            </w:r>
          </w:p>
        </w:tc>
      </w:tr>
    </w:tbl>
    <w:p w14:paraId="0315CD9D" w14:textId="77777777" w:rsidR="00A90ADA" w:rsidRPr="0080227B" w:rsidRDefault="00A90ADA" w:rsidP="00A90ADA">
      <w:pPr>
        <w:pStyle w:val="Titre4"/>
        <w:rPr>
          <w:lang w:val="en-GB"/>
        </w:rPr>
      </w:pPr>
      <w:r w:rsidRPr="0080227B">
        <w:rPr>
          <w:lang w:val="en-GB"/>
        </w:rPr>
        <w:t>Goal T3: Disclosure of AI interaction</w:t>
      </w:r>
    </w:p>
    <w:p w14:paraId="767DB262" w14:textId="77777777" w:rsidR="00A90ADA" w:rsidRPr="0080227B" w:rsidRDefault="00A90ADA" w:rsidP="00A90ADA">
      <w:pPr>
        <w:pStyle w:val="Sectioninstructions"/>
      </w:pPr>
      <w:r w:rsidRPr="0080227B">
        <w:t>This Goal applies to AI systems that impersonate interactions with humans, unless it is obvious from the circumstances or context of use that an AI system is in use and AI systems that generate or manipulate image, audio, or video content that could falsely appear to be authentic. If this Goal applies to the system, complete the table below.</w:t>
      </w:r>
    </w:p>
    <w:tbl>
      <w:tblPr>
        <w:tblStyle w:val="Grilledutableau"/>
        <w:tblW w:w="10165" w:type="dxa"/>
        <w:tblLook w:val="04A0" w:firstRow="1" w:lastRow="0" w:firstColumn="1" w:lastColumn="0" w:noHBand="0" w:noVBand="1"/>
      </w:tblPr>
      <w:tblGrid>
        <w:gridCol w:w="10165"/>
      </w:tblGrid>
      <w:tr w:rsidR="00A90ADA" w:rsidRPr="0080227B" w14:paraId="33AB1860" w14:textId="77777777" w:rsidTr="008150AD">
        <w:tc>
          <w:tcPr>
            <w:tcW w:w="10165" w:type="dxa"/>
            <w:shd w:val="clear" w:color="auto" w:fill="002060"/>
          </w:tcPr>
          <w:p w14:paraId="4F315C34" w14:textId="77777777" w:rsidR="00A90ADA" w:rsidRPr="0080227B" w:rsidRDefault="00A90ADA" w:rsidP="008150AD">
            <w:pPr>
              <w:pStyle w:val="Tableheading"/>
              <w:rPr>
                <w:sz w:val="20"/>
                <w:szCs w:val="20"/>
              </w:rPr>
            </w:pPr>
            <w:r w:rsidRPr="0080227B">
              <w:rPr>
                <w:sz w:val="20"/>
                <w:szCs w:val="20"/>
              </w:rPr>
              <w:t>Who will use or be exposed to the system?</w:t>
            </w:r>
          </w:p>
        </w:tc>
      </w:tr>
      <w:tr w:rsidR="00A90ADA" w:rsidRPr="00C24521" w14:paraId="4511EF8C" w14:textId="77777777" w:rsidTr="008150AD">
        <w:trPr>
          <w:trHeight w:val="620"/>
        </w:trPr>
        <w:tc>
          <w:tcPr>
            <w:tcW w:w="10165" w:type="dxa"/>
          </w:tcPr>
          <w:p w14:paraId="45D2DA6A" w14:textId="3EA00FA5" w:rsidR="00A90ADA" w:rsidRPr="00C24521" w:rsidRDefault="00A90ADA" w:rsidP="008150AD">
            <w:pPr>
              <w:rPr>
                <w:sz w:val="20"/>
                <w:szCs w:val="20"/>
              </w:rPr>
            </w:pPr>
            <w:r>
              <w:rPr>
                <w:sz w:val="20"/>
                <w:szCs w:val="20"/>
              </w:rPr>
              <w:t>##DISCLOSURE_AND_AI_INTERACTION</w:t>
            </w:r>
            <w:r w:rsidR="000521E1">
              <w:rPr>
                <w:sz w:val="20"/>
                <w:szCs w:val="20"/>
              </w:rPr>
              <w:t>_IU10</w:t>
            </w:r>
          </w:p>
        </w:tc>
      </w:tr>
    </w:tbl>
    <w:p w14:paraId="5C1F9BEF" w14:textId="77777777" w:rsidR="00A90ADA" w:rsidRDefault="00A90ADA" w:rsidP="00A90ADA">
      <w:pPr>
        <w:pStyle w:val="Tableheading"/>
        <w:rPr>
          <w:b/>
          <w:i/>
          <w:color w:val="0038A8"/>
          <w:sz w:val="28"/>
          <w:szCs w:val="28"/>
          <w:u w:val="single"/>
        </w:rPr>
      </w:pPr>
    </w:p>
    <w:p w14:paraId="43AE0401" w14:textId="77777777" w:rsidR="00A90ADA" w:rsidRPr="00031BCE" w:rsidRDefault="00A90ADA" w:rsidP="00A90ADA">
      <w:pPr>
        <w:pStyle w:val="Titre3"/>
      </w:pPr>
      <w:r>
        <w:t>Technology readiness assessment - B</w:t>
      </w:r>
    </w:p>
    <w:p w14:paraId="05DC6E96" w14:textId="77777777" w:rsidR="00A90ADA" w:rsidRPr="00031BCE" w:rsidRDefault="00A90ADA" w:rsidP="00A90ADA">
      <w:pPr>
        <w:pStyle w:val="Sectioninstructions"/>
      </w:pPr>
      <w:r w:rsidRPr="00031BCE">
        <w:rPr>
          <w:b/>
        </w:rPr>
        <w:t>2.</w:t>
      </w:r>
      <w:r>
        <w:rPr>
          <w:b/>
        </w:rPr>
        <w:t>4</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86"/>
        <w:gridCol w:w="7084"/>
      </w:tblGrid>
      <w:tr w:rsidR="00A90ADA" w:rsidRPr="00031BCE" w14:paraId="6DC4A18E" w14:textId="77777777" w:rsidTr="008150AD">
        <w:tc>
          <w:tcPr>
            <w:tcW w:w="1435" w:type="dxa"/>
            <w:tcBorders>
              <w:right w:val="single" w:sz="4" w:space="0" w:color="FFFFFF" w:themeColor="background1"/>
            </w:tcBorders>
            <w:shd w:val="clear" w:color="auto" w:fill="002060"/>
          </w:tcPr>
          <w:p w14:paraId="748B2A42"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19E127E8" w14:textId="77777777" w:rsidR="00A90ADA" w:rsidRPr="00031BCE" w:rsidRDefault="00A90ADA" w:rsidP="008150AD">
            <w:pPr>
              <w:rPr>
                <w:rFonts w:ascii="Segoe UI Semibold" w:eastAsia="Segoe UI" w:hAnsi="Segoe UI Semibold" w:cs="Segoe UI Semibold"/>
                <w:color w:val="FFFFFF" w:themeColor="background1"/>
                <w:kern w:val="24"/>
                <w:sz w:val="20"/>
                <w:szCs w:val="20"/>
              </w:rPr>
            </w:pPr>
            <w:r w:rsidRPr="00031BCE">
              <w:rPr>
                <w:rFonts w:ascii="Segoe UI Semibold" w:eastAsia="Segoe UI" w:hAnsi="Segoe UI Semibold" w:cs="Segoe UI Semibold"/>
                <w:color w:val="FFFFFF" w:themeColor="background1"/>
                <w:kern w:val="24"/>
                <w:sz w:val="20"/>
                <w:szCs w:val="20"/>
              </w:rPr>
              <w:t>Technology Readiness</w:t>
            </w:r>
          </w:p>
        </w:tc>
      </w:tr>
      <w:tr w:rsidR="00A90ADA" w:rsidRPr="00031BCE" w14:paraId="2352B5E3" w14:textId="77777777" w:rsidTr="007918A4">
        <w:tc>
          <w:tcPr>
            <w:tcW w:w="1435" w:type="dxa"/>
            <w:vAlign w:val="center"/>
          </w:tcPr>
          <w:p w14:paraId="2B76C038" w14:textId="114A7B54"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01</w:t>
            </w:r>
            <w:r w:rsidR="000521E1">
              <w:rPr>
                <w:sz w:val="20"/>
                <w:szCs w:val="20"/>
              </w:rPr>
              <w:t>_IU10</w:t>
            </w:r>
          </w:p>
        </w:tc>
        <w:tc>
          <w:tcPr>
            <w:tcW w:w="8635" w:type="dxa"/>
          </w:tcPr>
          <w:p w14:paraId="05B8F319"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System includes AI supported by basic research </w:t>
            </w:r>
            <w:r w:rsidRPr="00031BCE">
              <w:rPr>
                <w:rFonts w:ascii="Segoe UI" w:eastAsia="Segoe UI" w:hAnsi="Segoe UI"/>
                <w:color w:val="000000" w:themeColor="text1"/>
                <w:kern w:val="24"/>
                <w:sz w:val="20"/>
                <w:szCs w:val="20"/>
              </w:rPr>
              <w:t>and has not yet been deployed to production systems at scale for similar uses. </w:t>
            </w:r>
          </w:p>
        </w:tc>
      </w:tr>
      <w:tr w:rsidR="00A90ADA" w:rsidRPr="00031BCE" w14:paraId="2B043976" w14:textId="77777777" w:rsidTr="007918A4">
        <w:tc>
          <w:tcPr>
            <w:tcW w:w="1435" w:type="dxa"/>
            <w:vAlign w:val="center"/>
          </w:tcPr>
          <w:p w14:paraId="37189AF5" w14:textId="089EE42A" w:rsidR="00A90ADA" w:rsidRPr="00031BCE" w:rsidRDefault="00A90ADA" w:rsidP="0099261D">
            <w:pPr>
              <w:jc w:val="center"/>
              <w:rPr>
                <w:sz w:val="20"/>
                <w:szCs w:val="20"/>
              </w:rPr>
            </w:pPr>
            <w:r>
              <w:rPr>
                <w:sz w:val="20"/>
                <w:szCs w:val="20"/>
              </w:rPr>
              <w:lastRenderedPageBreak/>
              <w:t>##</w:t>
            </w:r>
            <w:r w:rsidR="00AA3CED">
              <w:rPr>
                <w:sz w:val="20"/>
                <w:szCs w:val="20"/>
              </w:rPr>
              <w:t>TECH_ASSESSMENT_</w:t>
            </w:r>
            <w:r>
              <w:rPr>
                <w:sz w:val="20"/>
                <w:szCs w:val="20"/>
              </w:rPr>
              <w:t>02</w:t>
            </w:r>
            <w:r w:rsidR="000521E1">
              <w:rPr>
                <w:sz w:val="20"/>
                <w:szCs w:val="20"/>
              </w:rPr>
              <w:t>_IU10</w:t>
            </w:r>
          </w:p>
        </w:tc>
        <w:tc>
          <w:tcPr>
            <w:tcW w:w="8635" w:type="dxa"/>
          </w:tcPr>
          <w:p w14:paraId="45FD8C82"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System includes AI supported by evidence </w:t>
            </w:r>
            <w:r w:rsidRPr="00031BCE">
              <w:rPr>
                <w:rFonts w:ascii="Segoe UI" w:eastAsia="Segoe UI" w:hAnsi="Segoe UI"/>
                <w:color w:val="000000" w:themeColor="text1"/>
                <w:kern w:val="24"/>
                <w:sz w:val="20"/>
                <w:szCs w:val="20"/>
              </w:rPr>
              <w:t>demonstrating feasibility for uses </w:t>
            </w:r>
            <w:proofErr w:type="gramStart"/>
            <w:r w:rsidRPr="00031BCE">
              <w:rPr>
                <w:rFonts w:ascii="Segoe UI" w:eastAsia="Segoe UI" w:hAnsi="Segoe UI"/>
                <w:color w:val="000000" w:themeColor="text1"/>
                <w:kern w:val="24"/>
                <w:sz w:val="20"/>
                <w:szCs w:val="20"/>
              </w:rPr>
              <w:t>similar to</w:t>
            </w:r>
            <w:proofErr w:type="gramEnd"/>
            <w:r w:rsidRPr="00031BCE">
              <w:rPr>
                <w:rFonts w:ascii="Segoe UI" w:eastAsia="Segoe UI" w:hAnsi="Segoe UI"/>
                <w:color w:val="000000" w:themeColor="text1"/>
                <w:kern w:val="24"/>
                <w:sz w:val="20"/>
                <w:szCs w:val="20"/>
              </w:rPr>
              <w:t xml:space="preserve"> this intended use in production systems.     </w:t>
            </w:r>
          </w:p>
        </w:tc>
      </w:tr>
      <w:tr w:rsidR="00A90ADA" w:rsidRPr="00031BCE" w14:paraId="21FD8FA5" w14:textId="77777777" w:rsidTr="007918A4">
        <w:tc>
          <w:tcPr>
            <w:tcW w:w="1435" w:type="dxa"/>
            <w:vAlign w:val="center"/>
          </w:tcPr>
          <w:p w14:paraId="5C1D1C5D" w14:textId="7495A869"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03</w:t>
            </w:r>
            <w:r w:rsidR="000521E1">
              <w:rPr>
                <w:sz w:val="20"/>
                <w:szCs w:val="20"/>
              </w:rPr>
              <w:t>_IU10</w:t>
            </w:r>
          </w:p>
        </w:tc>
        <w:tc>
          <w:tcPr>
            <w:tcW w:w="8635" w:type="dxa"/>
          </w:tcPr>
          <w:p w14:paraId="63D5F3F9"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that one or more system component(s) are to be validated in relevant environment(s) </w:t>
            </w:r>
            <w:r w:rsidRPr="00031BCE">
              <w:rPr>
                <w:rFonts w:ascii="Segoe UI" w:eastAsia="Segoe UI" w:hAnsi="Segoe UI"/>
                <w:color w:val="000000" w:themeColor="text1"/>
                <w:kern w:val="24"/>
                <w:sz w:val="20"/>
                <w:szCs w:val="20"/>
              </w:rPr>
              <w:t>for the key intended use. Operational conditions that can be supported have not yet been completely defined and evaluated. </w:t>
            </w:r>
          </w:p>
        </w:tc>
      </w:tr>
      <w:tr w:rsidR="00A90ADA" w:rsidRPr="00031BCE" w14:paraId="2A02B435" w14:textId="77777777" w:rsidTr="007918A4">
        <w:tc>
          <w:tcPr>
            <w:tcW w:w="1435" w:type="dxa"/>
            <w:vAlign w:val="center"/>
          </w:tcPr>
          <w:p w14:paraId="177C6DE8" w14:textId="15B3AAD3"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04</w:t>
            </w:r>
            <w:r w:rsidR="000521E1">
              <w:rPr>
                <w:sz w:val="20"/>
                <w:szCs w:val="20"/>
              </w:rPr>
              <w:t>_IU10</w:t>
            </w:r>
          </w:p>
        </w:tc>
        <w:tc>
          <w:tcPr>
            <w:tcW w:w="8635" w:type="dxa"/>
          </w:tcPr>
          <w:p w14:paraId="1B912344"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First time the whole system will be validated in relevant environment(s) </w:t>
            </w:r>
            <w:r w:rsidRPr="00031BCE">
              <w:rPr>
                <w:rFonts w:ascii="Segoe UI" w:eastAsia="Segoe UI" w:hAnsi="Segoe UI"/>
                <w:color w:val="000000" w:themeColor="text1"/>
                <w:kern w:val="24"/>
                <w:sz w:val="20"/>
                <w:szCs w:val="20"/>
              </w:rPr>
              <w:t>for the key intended use. Operational conditions that can be supported will also be validated. Alternatively, nearly similar systems or nearly similar methods have been applied by other organizations with defined success.</w:t>
            </w:r>
          </w:p>
        </w:tc>
      </w:tr>
      <w:tr w:rsidR="00A90ADA" w:rsidRPr="00031BCE" w14:paraId="0DF0D73A" w14:textId="77777777" w:rsidTr="007918A4">
        <w:tc>
          <w:tcPr>
            <w:tcW w:w="1435" w:type="dxa"/>
            <w:vAlign w:val="center"/>
          </w:tcPr>
          <w:p w14:paraId="44C81A30" w14:textId="154E4C1E" w:rsidR="00A90ADA" w:rsidRPr="00031BCE" w:rsidRDefault="00A90ADA" w:rsidP="0099261D">
            <w:pPr>
              <w:jc w:val="center"/>
              <w:rPr>
                <w:sz w:val="20"/>
                <w:szCs w:val="20"/>
              </w:rPr>
            </w:pPr>
            <w:r>
              <w:rPr>
                <w:sz w:val="20"/>
                <w:szCs w:val="20"/>
              </w:rPr>
              <w:t>##</w:t>
            </w:r>
            <w:r w:rsidR="00AA3CED">
              <w:rPr>
                <w:sz w:val="20"/>
                <w:szCs w:val="20"/>
              </w:rPr>
              <w:t>TECH_ASSESSMENT_</w:t>
            </w:r>
            <w:r>
              <w:rPr>
                <w:sz w:val="20"/>
                <w:szCs w:val="20"/>
              </w:rPr>
              <w:t>05</w:t>
            </w:r>
            <w:r w:rsidR="000521E1">
              <w:rPr>
                <w:sz w:val="20"/>
                <w:szCs w:val="20"/>
              </w:rPr>
              <w:t>_IU10</w:t>
            </w:r>
          </w:p>
        </w:tc>
        <w:tc>
          <w:tcPr>
            <w:tcW w:w="8635" w:type="dxa"/>
          </w:tcPr>
          <w:p w14:paraId="4BA18179"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Whole system has been deployed for all intended uses, </w:t>
            </w:r>
            <w:r w:rsidRPr="00031BCE">
              <w:rPr>
                <w:rFonts w:ascii="Segoe UI" w:hAnsi="Segoe UI" w:cs="Segoe UI"/>
                <w:color w:val="000000" w:themeColor="text1"/>
                <w:kern w:val="24"/>
                <w:sz w:val="20"/>
                <w:szCs w:val="20"/>
              </w:rPr>
              <w:t>and operational conditions have been qualified through testing and uses in production. </w:t>
            </w:r>
          </w:p>
        </w:tc>
      </w:tr>
    </w:tbl>
    <w:p w14:paraId="6B7D7E7F" w14:textId="77777777" w:rsidR="00A90ADA" w:rsidRPr="00031BCE" w:rsidRDefault="00A90ADA" w:rsidP="00A90ADA">
      <w:pPr>
        <w:pStyle w:val="Titre3"/>
      </w:pPr>
      <w:r w:rsidRPr="00031BCE">
        <w:t>Task complexity</w:t>
      </w:r>
      <w:r>
        <w:t xml:space="preserve"> - B</w:t>
      </w:r>
    </w:p>
    <w:p w14:paraId="486AB157" w14:textId="77777777" w:rsidR="00A90ADA" w:rsidRPr="00031BCE" w:rsidRDefault="00A90ADA" w:rsidP="00A90ADA">
      <w:pPr>
        <w:pStyle w:val="Sectioninstructions"/>
      </w:pPr>
      <w:r w:rsidRPr="00031BCE">
        <w:rPr>
          <w:b/>
        </w:rPr>
        <w:t>2.</w:t>
      </w:r>
      <w:r>
        <w:rPr>
          <w:b/>
        </w:rPr>
        <w:t>5</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928"/>
        <w:gridCol w:w="7142"/>
      </w:tblGrid>
      <w:tr w:rsidR="00A90ADA" w:rsidRPr="00031BCE" w14:paraId="5ACEFCD4" w14:textId="77777777" w:rsidTr="008150AD">
        <w:tc>
          <w:tcPr>
            <w:tcW w:w="1435" w:type="dxa"/>
            <w:tcBorders>
              <w:right w:val="single" w:sz="4" w:space="0" w:color="FFFFFF" w:themeColor="background1"/>
            </w:tcBorders>
            <w:shd w:val="clear" w:color="auto" w:fill="002060"/>
          </w:tcPr>
          <w:p w14:paraId="40224354"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7D7DB67E"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Task Complexity</w:t>
            </w:r>
          </w:p>
        </w:tc>
      </w:tr>
      <w:tr w:rsidR="00A90ADA" w:rsidRPr="00031BCE" w14:paraId="6B02CCDB" w14:textId="77777777" w:rsidTr="007918A4">
        <w:tc>
          <w:tcPr>
            <w:tcW w:w="1435" w:type="dxa"/>
            <w:vAlign w:val="center"/>
          </w:tcPr>
          <w:p w14:paraId="51C630FF" w14:textId="201B3898" w:rsidR="00A90ADA" w:rsidRPr="00031BCE" w:rsidRDefault="00A90ADA" w:rsidP="0099261D">
            <w:pPr>
              <w:jc w:val="center"/>
              <w:rPr>
                <w:sz w:val="20"/>
                <w:szCs w:val="20"/>
              </w:rPr>
            </w:pPr>
            <w:r>
              <w:rPr>
                <w:sz w:val="20"/>
                <w:szCs w:val="20"/>
              </w:rPr>
              <w:t>##TASK_</w:t>
            </w:r>
            <w:r w:rsidR="00960FF3">
              <w:rPr>
                <w:sz w:val="20"/>
                <w:szCs w:val="20"/>
              </w:rPr>
              <w:t>COMPLEXITY_01</w:t>
            </w:r>
            <w:r w:rsidR="000521E1">
              <w:rPr>
                <w:sz w:val="20"/>
                <w:szCs w:val="20"/>
              </w:rPr>
              <w:t>_IU10</w:t>
            </w:r>
          </w:p>
        </w:tc>
        <w:tc>
          <w:tcPr>
            <w:tcW w:w="8635" w:type="dxa"/>
          </w:tcPr>
          <w:p w14:paraId="3B529AA0"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Simple tasks, </w:t>
            </w:r>
            <w:r w:rsidRPr="00031BCE">
              <w:rPr>
                <w:rFonts w:ascii="Segoe UI" w:eastAsia="Segoe UI" w:hAnsi="Segoe UI" w:cs="Segoe UI"/>
                <w:color w:val="000000" w:themeColor="text1"/>
                <w:kern w:val="24"/>
                <w:sz w:val="20"/>
                <w:szCs w:val="20"/>
              </w:rPr>
              <w:t xml:space="preserve">such as classification based on few features into a few categories with clear boundaries. For such decisions, humans could easily agree on the correct answer, and identify mistakes made by the system. </w:t>
            </w:r>
            <w:r w:rsidRPr="00031BCE">
              <w:rPr>
                <w:rFonts w:ascii="Segoe UI" w:eastAsia="Segoe UI" w:hAnsi="Segoe UI" w:cs="Segoe UI"/>
                <w:i/>
                <w:iCs/>
                <w:color w:val="000000" w:themeColor="text1"/>
                <w:kern w:val="24"/>
                <w:sz w:val="20"/>
                <w:szCs w:val="20"/>
              </w:rPr>
              <w:t>For example, a natural language processing system that checks spelling in documents.</w:t>
            </w:r>
          </w:p>
        </w:tc>
      </w:tr>
      <w:tr w:rsidR="00A90ADA" w:rsidRPr="00031BCE" w14:paraId="05EBA3D3" w14:textId="77777777" w:rsidTr="007918A4">
        <w:tc>
          <w:tcPr>
            <w:tcW w:w="1435" w:type="dxa"/>
            <w:vAlign w:val="center"/>
          </w:tcPr>
          <w:p w14:paraId="6579DA81" w14:textId="18A67781" w:rsidR="00A90ADA" w:rsidRPr="00031BCE" w:rsidRDefault="00A90ADA" w:rsidP="0099261D">
            <w:pPr>
              <w:jc w:val="center"/>
              <w:rPr>
                <w:sz w:val="20"/>
                <w:szCs w:val="20"/>
              </w:rPr>
            </w:pPr>
            <w:r>
              <w:rPr>
                <w:sz w:val="20"/>
                <w:szCs w:val="20"/>
              </w:rPr>
              <w:t>##TASK_</w:t>
            </w:r>
            <w:r w:rsidR="00960FF3">
              <w:rPr>
                <w:sz w:val="20"/>
                <w:szCs w:val="20"/>
              </w:rPr>
              <w:t>COMPLEXITY_02</w:t>
            </w:r>
            <w:r w:rsidR="000521E1">
              <w:rPr>
                <w:sz w:val="20"/>
                <w:szCs w:val="20"/>
              </w:rPr>
              <w:t>_IU10</w:t>
            </w:r>
          </w:p>
        </w:tc>
        <w:tc>
          <w:tcPr>
            <w:tcW w:w="8635" w:type="dxa"/>
          </w:tcPr>
          <w:p w14:paraId="0EC064E7"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Moderately complex tasks</w:t>
            </w:r>
            <w:r w:rsidRPr="00031BCE">
              <w:rPr>
                <w:rFonts w:ascii="Segoe UI" w:eastAsia="Segoe UI" w:hAnsi="Segoe UI" w:cs="Segoe UI"/>
                <w:color w:val="000000" w:themeColor="text1"/>
                <w:kern w:val="24"/>
                <w:sz w:val="20"/>
                <w:szCs w:val="20"/>
              </w:rPr>
              <w:t xml:space="preserve">, such as classification into a few categories that are subjective. Typically, ground truth is defined by most evaluators arriving at the same answer. </w:t>
            </w:r>
            <w:r w:rsidRPr="00031BCE">
              <w:rPr>
                <w:rFonts w:ascii="Segoe UI" w:eastAsia="Segoe UI" w:hAnsi="Segoe UI" w:cs="Segoe UI"/>
                <w:i/>
                <w:iCs/>
                <w:color w:val="000000" w:themeColor="text1"/>
                <w:kern w:val="24"/>
                <w:sz w:val="20"/>
                <w:szCs w:val="20"/>
              </w:rPr>
              <w:t xml:space="preserve">For example, a natural language processing system that autocompletes a word or phrase as the user is typing. </w:t>
            </w:r>
          </w:p>
        </w:tc>
      </w:tr>
      <w:tr w:rsidR="00A90ADA" w:rsidRPr="00031BCE" w14:paraId="55FACA50" w14:textId="77777777" w:rsidTr="007918A4">
        <w:tc>
          <w:tcPr>
            <w:tcW w:w="1435" w:type="dxa"/>
            <w:vAlign w:val="center"/>
          </w:tcPr>
          <w:p w14:paraId="3BF88814" w14:textId="2152EF6F" w:rsidR="00A90ADA" w:rsidRPr="00031BCE" w:rsidRDefault="00A90ADA" w:rsidP="0099261D">
            <w:pPr>
              <w:jc w:val="center"/>
              <w:rPr>
                <w:sz w:val="20"/>
                <w:szCs w:val="20"/>
              </w:rPr>
            </w:pPr>
            <w:r>
              <w:rPr>
                <w:sz w:val="20"/>
                <w:szCs w:val="20"/>
              </w:rPr>
              <w:t>##TASK_</w:t>
            </w:r>
            <w:r w:rsidR="00960FF3">
              <w:rPr>
                <w:sz w:val="20"/>
                <w:szCs w:val="20"/>
              </w:rPr>
              <w:t>COMPLEXITY_03</w:t>
            </w:r>
            <w:r w:rsidR="000521E1">
              <w:rPr>
                <w:sz w:val="20"/>
                <w:szCs w:val="20"/>
              </w:rPr>
              <w:t>_IU10</w:t>
            </w:r>
          </w:p>
        </w:tc>
        <w:tc>
          <w:tcPr>
            <w:tcW w:w="8635" w:type="dxa"/>
          </w:tcPr>
          <w:p w14:paraId="48894A78"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Complex tasks</w:t>
            </w:r>
            <w:r w:rsidRPr="00031BCE">
              <w:rPr>
                <w:rFonts w:ascii="Segoe UI" w:eastAsia="Segoe UI" w:hAnsi="Segoe UI" w:cs="Segoe UI"/>
                <w:color w:val="000000" w:themeColor="text1"/>
                <w:kern w:val="24"/>
                <w:sz w:val="20"/>
                <w:szCs w:val="20"/>
              </w:rPr>
              <w:t xml:space="preserve">, such as models based on many features, not easily interpretable by humans, resulting in highly variable predictions without clear boundaries between decision criteria. For such decisions, humans would have a difficult time agreeing on the best answer, and there may be no clearly incorrect answer. </w:t>
            </w:r>
            <w:r w:rsidRPr="00031BCE">
              <w:rPr>
                <w:rFonts w:ascii="Segoe UI" w:eastAsia="Segoe UI" w:hAnsi="Segoe UI" w:cs="Segoe UI"/>
                <w:i/>
                <w:iCs/>
                <w:color w:val="000000" w:themeColor="text1"/>
                <w:kern w:val="24"/>
                <w:sz w:val="20"/>
                <w:szCs w:val="20"/>
              </w:rPr>
              <w:t xml:space="preserve">For example, a natural language processing system that </w:t>
            </w:r>
            <w:r>
              <w:rPr>
                <w:rFonts w:ascii="Segoe UI" w:eastAsia="Segoe UI" w:hAnsi="Segoe UI" w:cs="Segoe UI"/>
                <w:i/>
                <w:iCs/>
                <w:color w:val="000000" w:themeColor="text1"/>
                <w:kern w:val="24"/>
                <w:sz w:val="20"/>
                <w:szCs w:val="20"/>
              </w:rPr>
              <w:t>generates prose based on user input prompts.</w:t>
            </w:r>
          </w:p>
        </w:tc>
      </w:tr>
    </w:tbl>
    <w:p w14:paraId="11304E69" w14:textId="77777777" w:rsidR="00A90ADA" w:rsidRPr="00031BCE" w:rsidRDefault="00A90ADA" w:rsidP="00A90ADA">
      <w:pPr>
        <w:pStyle w:val="Titre3"/>
      </w:pPr>
      <w:r w:rsidRPr="00031BCE">
        <w:t>Role of humans</w:t>
      </w:r>
      <w:r>
        <w:t xml:space="preserve"> - B</w:t>
      </w:r>
    </w:p>
    <w:p w14:paraId="053CC27A" w14:textId="77777777" w:rsidR="00A90ADA" w:rsidRPr="00031BCE" w:rsidRDefault="00A90ADA" w:rsidP="00A90ADA">
      <w:pPr>
        <w:pStyle w:val="Sectioninstructions"/>
      </w:pPr>
      <w:r w:rsidRPr="00031BCE">
        <w:rPr>
          <w:b/>
        </w:rPr>
        <w:t>2.</w:t>
      </w:r>
      <w:r>
        <w:rPr>
          <w:b/>
        </w:rPr>
        <w:t>6</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2858"/>
        <w:gridCol w:w="7212"/>
      </w:tblGrid>
      <w:tr w:rsidR="00A90ADA" w:rsidRPr="00031BCE" w14:paraId="36492731" w14:textId="77777777" w:rsidTr="008150AD">
        <w:tc>
          <w:tcPr>
            <w:tcW w:w="1435" w:type="dxa"/>
            <w:tcBorders>
              <w:right w:val="single" w:sz="4" w:space="0" w:color="FFFFFF" w:themeColor="background1"/>
            </w:tcBorders>
            <w:shd w:val="clear" w:color="auto" w:fill="002060"/>
          </w:tcPr>
          <w:p w14:paraId="06FD7BDE"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635" w:type="dxa"/>
            <w:tcBorders>
              <w:left w:val="single" w:sz="4" w:space="0" w:color="FFFFFF" w:themeColor="background1"/>
            </w:tcBorders>
            <w:shd w:val="clear" w:color="auto" w:fill="002060"/>
          </w:tcPr>
          <w:p w14:paraId="4585BA4E" w14:textId="77777777" w:rsidR="00A90ADA" w:rsidRPr="00031BCE" w:rsidRDefault="00A90ADA" w:rsidP="008150AD">
            <w:pPr>
              <w:rPr>
                <w:rFonts w:ascii="Segoe UI Semibold" w:eastAsia="Segoe UI" w:hAnsi="Segoe UI Semibold" w:cs="Segoe UI Semibold"/>
                <w:b/>
                <w:bCs/>
                <w:color w:val="FFFFFF" w:themeColor="background1"/>
                <w:kern w:val="24"/>
                <w:sz w:val="20"/>
                <w:szCs w:val="20"/>
              </w:rPr>
            </w:pPr>
            <w:r w:rsidRPr="00031BCE">
              <w:rPr>
                <w:rFonts w:ascii="Segoe UI Semibold" w:eastAsia="Segoe UI" w:hAnsi="Segoe UI Semibold" w:cs="Segoe UI Semibold"/>
                <w:b/>
                <w:bCs/>
                <w:color w:val="FFFFFF" w:themeColor="background1"/>
                <w:kern w:val="24"/>
                <w:sz w:val="20"/>
                <w:szCs w:val="20"/>
              </w:rPr>
              <w:t>Role of humans</w:t>
            </w:r>
          </w:p>
        </w:tc>
      </w:tr>
      <w:tr w:rsidR="00A90ADA" w:rsidRPr="00031BCE" w14:paraId="3D86FE49" w14:textId="77777777" w:rsidTr="007918A4">
        <w:tc>
          <w:tcPr>
            <w:tcW w:w="1435" w:type="dxa"/>
            <w:vAlign w:val="center"/>
          </w:tcPr>
          <w:p w14:paraId="2F714903" w14:textId="6F588652" w:rsidR="00A90ADA" w:rsidRPr="00031BCE" w:rsidRDefault="00A90ADA" w:rsidP="0099261D">
            <w:pPr>
              <w:jc w:val="center"/>
              <w:rPr>
                <w:sz w:val="20"/>
                <w:szCs w:val="20"/>
              </w:rPr>
            </w:pPr>
            <w:r>
              <w:rPr>
                <w:sz w:val="20"/>
                <w:szCs w:val="20"/>
              </w:rPr>
              <w:t>##ROLE_OF_HUMAN_01</w:t>
            </w:r>
            <w:r w:rsidR="000521E1">
              <w:rPr>
                <w:sz w:val="20"/>
                <w:szCs w:val="20"/>
              </w:rPr>
              <w:t>_IU10</w:t>
            </w:r>
          </w:p>
        </w:tc>
        <w:tc>
          <w:tcPr>
            <w:tcW w:w="8635" w:type="dxa"/>
          </w:tcPr>
          <w:p w14:paraId="280AB323" w14:textId="77777777" w:rsidR="00A90ADA" w:rsidRPr="00031BCE" w:rsidRDefault="00A90ADA" w:rsidP="008150AD">
            <w:pPr>
              <w:rPr>
                <w:sz w:val="20"/>
                <w:szCs w:val="20"/>
              </w:rPr>
            </w:pPr>
            <w:r w:rsidRPr="00031BCE">
              <w:rPr>
                <w:rFonts w:ascii="Segoe UI Semibold" w:eastAsia="Segoe UI" w:hAnsi="Segoe UI Semibold" w:cs="Segoe UI Semibold"/>
                <w:color w:val="000000" w:themeColor="text1"/>
                <w:kern w:val="24"/>
                <w:sz w:val="20"/>
                <w:szCs w:val="20"/>
              </w:rPr>
              <w:t xml:space="preserve">People will be responsible for troubleshooting </w:t>
            </w:r>
            <w:r w:rsidRPr="00031BCE">
              <w:rPr>
                <w:rFonts w:ascii="Segoe UI" w:eastAsia="Segoe UI" w:hAnsi="Segoe UI"/>
                <w:color w:val="000000" w:themeColor="text1"/>
                <w:kern w:val="24"/>
                <w:sz w:val="20"/>
                <w:szCs w:val="20"/>
              </w:rPr>
              <w:t xml:space="preserve">triggered by system alerts but will not be otherwise overseeing system operation. </w:t>
            </w:r>
            <w:r w:rsidRPr="00031BCE">
              <w:rPr>
                <w:rFonts w:ascii="Segoe UI" w:eastAsia="Segoe UI" w:hAnsi="Segoe UI"/>
                <w:i/>
                <w:iCs/>
                <w:color w:val="000000" w:themeColor="text1"/>
                <w:kern w:val="24"/>
                <w:sz w:val="20"/>
                <w:szCs w:val="20"/>
              </w:rPr>
              <w:t xml:space="preserve">For example, a loan application processing system that only alerts the operator in case of issues like missing data fields. </w:t>
            </w:r>
          </w:p>
        </w:tc>
      </w:tr>
      <w:tr w:rsidR="00A90ADA" w:rsidRPr="00031BCE" w14:paraId="0C26AF6C" w14:textId="77777777" w:rsidTr="007918A4">
        <w:tc>
          <w:tcPr>
            <w:tcW w:w="1435" w:type="dxa"/>
            <w:vAlign w:val="center"/>
          </w:tcPr>
          <w:p w14:paraId="7ED615AD" w14:textId="746B6B3E" w:rsidR="00A90ADA" w:rsidRPr="00031BCE" w:rsidRDefault="00A90ADA" w:rsidP="0099261D">
            <w:pPr>
              <w:jc w:val="center"/>
              <w:rPr>
                <w:sz w:val="20"/>
                <w:szCs w:val="20"/>
              </w:rPr>
            </w:pPr>
            <w:r>
              <w:rPr>
                <w:sz w:val="20"/>
                <w:szCs w:val="20"/>
              </w:rPr>
              <w:t>##ROLE_OF_HUMAN_02</w:t>
            </w:r>
            <w:r w:rsidR="000521E1">
              <w:rPr>
                <w:sz w:val="20"/>
                <w:szCs w:val="20"/>
              </w:rPr>
              <w:t>_IU10</w:t>
            </w:r>
          </w:p>
        </w:tc>
        <w:tc>
          <w:tcPr>
            <w:tcW w:w="8635" w:type="dxa"/>
          </w:tcPr>
          <w:p w14:paraId="760A81E9"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support escalation </w:t>
            </w:r>
            <w:r w:rsidRPr="00031BCE">
              <w:rPr>
                <w:rFonts w:ascii="Segoe UI" w:eastAsia="Segoe UI" w:hAnsi="Segoe UI"/>
                <w:color w:val="000000" w:themeColor="text1"/>
                <w:kern w:val="24"/>
                <w:sz w:val="20"/>
                <w:szCs w:val="20"/>
              </w:rPr>
              <w:t xml:space="preserve">and effective hand-off to people but will be designed to automate most use. </w:t>
            </w:r>
            <w:r w:rsidRPr="00031BCE">
              <w:rPr>
                <w:rFonts w:ascii="Segoe UI" w:eastAsia="Segoe UI" w:hAnsi="Segoe UI"/>
                <w:i/>
                <w:iCs/>
                <w:color w:val="000000" w:themeColor="text1"/>
                <w:kern w:val="24"/>
                <w:sz w:val="20"/>
                <w:szCs w:val="20"/>
              </w:rPr>
              <w:t xml:space="preserve">For example, a loan application processing system that can be configured by customers to alert the operator when there are suspected data errors based on expected input. </w:t>
            </w:r>
          </w:p>
        </w:tc>
      </w:tr>
      <w:tr w:rsidR="00A90ADA" w:rsidRPr="00031BCE" w14:paraId="7E03F2A0" w14:textId="77777777" w:rsidTr="007918A4">
        <w:tc>
          <w:tcPr>
            <w:tcW w:w="1435" w:type="dxa"/>
            <w:vAlign w:val="center"/>
          </w:tcPr>
          <w:p w14:paraId="43248BBD" w14:textId="4C7F7726" w:rsidR="00A90ADA" w:rsidRPr="00031BCE" w:rsidRDefault="00A90ADA" w:rsidP="0099261D">
            <w:pPr>
              <w:jc w:val="center"/>
              <w:rPr>
                <w:sz w:val="20"/>
                <w:szCs w:val="20"/>
              </w:rPr>
            </w:pPr>
            <w:r>
              <w:rPr>
                <w:sz w:val="20"/>
                <w:szCs w:val="20"/>
              </w:rPr>
              <w:t>##ROLE_OF_HUMAN_03</w:t>
            </w:r>
            <w:r w:rsidR="000521E1">
              <w:rPr>
                <w:sz w:val="20"/>
                <w:szCs w:val="20"/>
              </w:rPr>
              <w:t>_IU10</w:t>
            </w:r>
          </w:p>
        </w:tc>
        <w:tc>
          <w:tcPr>
            <w:tcW w:w="8635" w:type="dxa"/>
          </w:tcPr>
          <w:p w14:paraId="6C11B2C4" w14:textId="77777777" w:rsidR="00A90ADA" w:rsidRPr="00031BCE" w:rsidRDefault="00A90ADA" w:rsidP="008150AD">
            <w:pPr>
              <w:rPr>
                <w:sz w:val="20"/>
                <w:szCs w:val="20"/>
              </w:rPr>
            </w:pPr>
            <w:r w:rsidRPr="00031BCE">
              <w:rPr>
                <w:rFonts w:ascii="Segoe UI Semibold" w:hAnsi="Segoe UI Semibold" w:cs="Segoe UI Semibold"/>
                <w:color w:val="000000" w:themeColor="text1"/>
                <w:kern w:val="24"/>
                <w:sz w:val="20"/>
                <w:szCs w:val="20"/>
              </w:rPr>
              <w:t xml:space="preserve">The system will require escalation </w:t>
            </w:r>
            <w:r w:rsidRPr="00031BCE">
              <w:rPr>
                <w:rFonts w:ascii="Segoe UI" w:eastAsia="Segoe UI" w:hAnsi="Segoe UI"/>
                <w:color w:val="000000" w:themeColor="text1"/>
                <w:kern w:val="24"/>
                <w:sz w:val="20"/>
                <w:szCs w:val="20"/>
              </w:rPr>
              <w:t>and effective hand-off to people but will be designed to automate most use</w:t>
            </w:r>
            <w:r w:rsidRPr="00031BCE">
              <w:rPr>
                <w:rFonts w:ascii="Segoe UI" w:eastAsia="Segoe UI" w:hAnsi="Segoe UI"/>
                <w:i/>
                <w:iCs/>
                <w:color w:val="000000" w:themeColor="text1"/>
                <w:kern w:val="24"/>
                <w:sz w:val="20"/>
                <w:szCs w:val="20"/>
              </w:rPr>
              <w:t xml:space="preserve">. For example, a loan application processing system that will automatically (regardless of customer configuration) alert the operator when errors are suspected. </w:t>
            </w:r>
          </w:p>
        </w:tc>
      </w:tr>
      <w:tr w:rsidR="00A90ADA" w:rsidRPr="00031BCE" w14:paraId="17FCB6D4" w14:textId="77777777" w:rsidTr="007918A4">
        <w:tc>
          <w:tcPr>
            <w:tcW w:w="1435" w:type="dxa"/>
            <w:vAlign w:val="center"/>
          </w:tcPr>
          <w:p w14:paraId="787FD3D7" w14:textId="23F52AD1" w:rsidR="00A90ADA" w:rsidRPr="00031BCE" w:rsidRDefault="00A90ADA" w:rsidP="0099261D">
            <w:pPr>
              <w:jc w:val="center"/>
              <w:rPr>
                <w:sz w:val="20"/>
                <w:szCs w:val="20"/>
              </w:rPr>
            </w:pPr>
            <w:r>
              <w:rPr>
                <w:sz w:val="20"/>
                <w:szCs w:val="20"/>
              </w:rPr>
              <w:lastRenderedPageBreak/>
              <w:t>##ROLE_OF_HUMAN_04</w:t>
            </w:r>
            <w:r w:rsidR="000521E1">
              <w:rPr>
                <w:sz w:val="20"/>
                <w:szCs w:val="20"/>
              </w:rPr>
              <w:t>_IU10</w:t>
            </w:r>
          </w:p>
        </w:tc>
        <w:tc>
          <w:tcPr>
            <w:tcW w:w="8635" w:type="dxa"/>
          </w:tcPr>
          <w:p w14:paraId="5AEED8B6"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evaluate system outputs </w:t>
            </w:r>
            <w:r w:rsidRPr="00031BCE">
              <w:rPr>
                <w:rFonts w:ascii="Segoe UI" w:eastAsia="Segoe UI" w:hAnsi="Segoe UI"/>
                <w:color w:val="000000" w:themeColor="text1"/>
                <w:kern w:val="24"/>
                <w:sz w:val="20"/>
                <w:szCs w:val="20"/>
              </w:rPr>
              <w:t xml:space="preserve">and can intervene before any action is taken: the system will proceed unless the reviewer intervenes. </w:t>
            </w:r>
            <w:r w:rsidRPr="00031BCE">
              <w:rPr>
                <w:rFonts w:ascii="Segoe UI" w:eastAsia="Segoe UI" w:hAnsi="Segoe UI"/>
                <w:i/>
                <w:iCs/>
                <w:color w:val="000000" w:themeColor="text1"/>
                <w:kern w:val="24"/>
                <w:sz w:val="20"/>
                <w:szCs w:val="20"/>
              </w:rPr>
              <w:t xml:space="preserve">For example, a loan application processing system which will deliver reports of decisions to the loan officer but will submit the decision unless the loan officer intervenes. </w:t>
            </w:r>
          </w:p>
        </w:tc>
      </w:tr>
      <w:tr w:rsidR="00A90ADA" w:rsidRPr="00031BCE" w14:paraId="2E93AEED" w14:textId="77777777" w:rsidTr="007918A4">
        <w:tc>
          <w:tcPr>
            <w:tcW w:w="1435" w:type="dxa"/>
            <w:vAlign w:val="center"/>
          </w:tcPr>
          <w:p w14:paraId="54FEAE64" w14:textId="15ED59DC" w:rsidR="00A90ADA" w:rsidRPr="00031BCE" w:rsidRDefault="00A90ADA" w:rsidP="0099261D">
            <w:pPr>
              <w:jc w:val="center"/>
              <w:rPr>
                <w:sz w:val="20"/>
                <w:szCs w:val="20"/>
              </w:rPr>
            </w:pPr>
            <w:r>
              <w:rPr>
                <w:sz w:val="20"/>
                <w:szCs w:val="20"/>
              </w:rPr>
              <w:t>##ROLE_OF_HUMAN_05</w:t>
            </w:r>
            <w:r w:rsidR="000521E1">
              <w:rPr>
                <w:sz w:val="20"/>
                <w:szCs w:val="20"/>
              </w:rPr>
              <w:t>_IU10</w:t>
            </w:r>
          </w:p>
        </w:tc>
        <w:tc>
          <w:tcPr>
            <w:tcW w:w="8635" w:type="dxa"/>
          </w:tcPr>
          <w:p w14:paraId="49752831" w14:textId="77777777" w:rsidR="00A90ADA" w:rsidRPr="00031BCE" w:rsidRDefault="00A90ADA" w:rsidP="008150AD">
            <w:pPr>
              <w:rPr>
                <w:rFonts w:ascii="Segoe UI Semibold" w:hAnsi="Segoe UI Semibold" w:cs="Segoe UI Semibold"/>
                <w:color w:val="000000" w:themeColor="text1"/>
                <w:kern w:val="24"/>
                <w:sz w:val="20"/>
                <w:szCs w:val="20"/>
              </w:rPr>
            </w:pPr>
            <w:r w:rsidRPr="00031BCE">
              <w:rPr>
                <w:rFonts w:ascii="Segoe UI Semibold" w:hAnsi="Segoe UI Semibold" w:cs="Segoe UI Semibold"/>
                <w:color w:val="000000" w:themeColor="text1"/>
                <w:kern w:val="24"/>
                <w:sz w:val="20"/>
                <w:szCs w:val="20"/>
              </w:rPr>
              <w:t xml:space="preserve">People will make decisions based on output </w:t>
            </w:r>
            <w:r w:rsidRPr="00031BCE">
              <w:rPr>
                <w:rFonts w:ascii="Segoe UI" w:eastAsia="Segoe UI" w:hAnsi="Segoe UI"/>
                <w:color w:val="000000" w:themeColor="text1"/>
                <w:kern w:val="24"/>
                <w:sz w:val="20"/>
                <w:szCs w:val="20"/>
              </w:rPr>
              <w:t>provided by the system: the system will not proceed unless a person approves</w:t>
            </w:r>
            <w:r w:rsidRPr="00031BCE">
              <w:rPr>
                <w:rFonts w:ascii="Segoe UI" w:eastAsia="Segoe UI" w:hAnsi="Segoe UI"/>
                <w:i/>
                <w:iCs/>
                <w:color w:val="000000" w:themeColor="text1"/>
                <w:kern w:val="24"/>
                <w:sz w:val="20"/>
                <w:szCs w:val="20"/>
              </w:rPr>
              <w:t xml:space="preserve">. For example, a loan application processing system that does not make the final loan approval decision without approval from the loan officer. </w:t>
            </w:r>
          </w:p>
        </w:tc>
      </w:tr>
    </w:tbl>
    <w:p w14:paraId="72AA8CBE" w14:textId="77777777" w:rsidR="00A90ADA" w:rsidRPr="00031BCE" w:rsidRDefault="00A90ADA" w:rsidP="00A90ADA">
      <w:pPr>
        <w:pStyle w:val="Titre3"/>
      </w:pPr>
      <w:r w:rsidRPr="00031BCE">
        <w:t>Deployment environment complexity</w:t>
      </w:r>
      <w:r>
        <w:t xml:space="preserve"> - B</w:t>
      </w:r>
    </w:p>
    <w:p w14:paraId="13E63C47" w14:textId="77777777" w:rsidR="00A90ADA" w:rsidRPr="00031BCE" w:rsidRDefault="00A90ADA" w:rsidP="00A90ADA">
      <w:pPr>
        <w:pStyle w:val="Sectioninstructions"/>
      </w:pPr>
      <w:r w:rsidRPr="00031BCE">
        <w:rPr>
          <w:b/>
        </w:rPr>
        <w:t>2.</w:t>
      </w:r>
      <w:r>
        <w:rPr>
          <w:b/>
        </w:rPr>
        <w:t>7</w:t>
      </w:r>
      <w:r w:rsidRPr="00031BCE">
        <w:t xml:space="preserve"> Indicate with an “X” the description that best represents the system regarding this intended use.</w:t>
      </w:r>
    </w:p>
    <w:tbl>
      <w:tblPr>
        <w:tblStyle w:val="Grilledutableau"/>
        <w:tblW w:w="0" w:type="auto"/>
        <w:tblLook w:val="04A0" w:firstRow="1" w:lastRow="0" w:firstColumn="1" w:lastColumn="0" w:noHBand="0" w:noVBand="1"/>
      </w:tblPr>
      <w:tblGrid>
        <w:gridCol w:w="3716"/>
        <w:gridCol w:w="6354"/>
      </w:tblGrid>
      <w:tr w:rsidR="00A90ADA" w:rsidRPr="00031BCE" w14:paraId="3558B5FF" w14:textId="77777777" w:rsidTr="008150AD">
        <w:tc>
          <w:tcPr>
            <w:tcW w:w="1345" w:type="dxa"/>
            <w:tcBorders>
              <w:right w:val="single" w:sz="4" w:space="0" w:color="FFFFFF" w:themeColor="background1"/>
            </w:tcBorders>
            <w:shd w:val="clear" w:color="auto" w:fill="002060"/>
          </w:tcPr>
          <w:p w14:paraId="02A32EF6" w14:textId="77777777" w:rsidR="00A90ADA" w:rsidRPr="00031BCE" w:rsidRDefault="00A90ADA" w:rsidP="008150AD">
            <w:pPr>
              <w:rPr>
                <w:b/>
                <w:bCs/>
                <w:color w:val="FFFFFF" w:themeColor="background1"/>
                <w:sz w:val="20"/>
                <w:szCs w:val="20"/>
              </w:rPr>
            </w:pPr>
            <w:r w:rsidRPr="00031BCE">
              <w:rPr>
                <w:b/>
                <w:bCs/>
                <w:color w:val="FFFFFF" w:themeColor="background1"/>
                <w:sz w:val="20"/>
                <w:szCs w:val="20"/>
              </w:rPr>
              <w:t>Select One</w:t>
            </w:r>
          </w:p>
        </w:tc>
        <w:tc>
          <w:tcPr>
            <w:tcW w:w="8725" w:type="dxa"/>
            <w:tcBorders>
              <w:left w:val="single" w:sz="4" w:space="0" w:color="FFFFFF" w:themeColor="background1"/>
            </w:tcBorders>
            <w:shd w:val="clear" w:color="auto" w:fill="002060"/>
          </w:tcPr>
          <w:p w14:paraId="494D4B90" w14:textId="77777777" w:rsidR="00A90ADA" w:rsidRPr="00031BCE" w:rsidRDefault="00A90ADA" w:rsidP="008150AD">
            <w:pPr>
              <w:rPr>
                <w:rFonts w:ascii="Segoe UI Semibold" w:eastAsia="Segoe UI" w:hAnsi="Segoe UI Semibold"/>
                <w:b/>
                <w:bCs/>
                <w:color w:val="FFFFFF" w:themeColor="background1"/>
                <w:kern w:val="24"/>
                <w:sz w:val="20"/>
                <w:szCs w:val="20"/>
              </w:rPr>
            </w:pPr>
            <w:r w:rsidRPr="00031BCE">
              <w:rPr>
                <w:rFonts w:ascii="Segoe UI Semibold" w:eastAsia="Segoe UI" w:hAnsi="Segoe UI Semibold"/>
                <w:b/>
                <w:bCs/>
                <w:color w:val="FFFFFF" w:themeColor="background1"/>
                <w:kern w:val="24"/>
                <w:sz w:val="20"/>
                <w:szCs w:val="20"/>
              </w:rPr>
              <w:t>Deployment environment complexity</w:t>
            </w:r>
          </w:p>
        </w:tc>
      </w:tr>
      <w:tr w:rsidR="00A90ADA" w:rsidRPr="00031BCE" w14:paraId="76F209B8" w14:textId="77777777" w:rsidTr="007918A4">
        <w:tc>
          <w:tcPr>
            <w:tcW w:w="1345" w:type="dxa"/>
            <w:vAlign w:val="center"/>
          </w:tcPr>
          <w:p w14:paraId="274ACA96" w14:textId="1A3C4534" w:rsidR="00A90ADA" w:rsidRPr="00031BCE" w:rsidRDefault="00A90ADA" w:rsidP="0099261D">
            <w:pPr>
              <w:jc w:val="center"/>
              <w:rPr>
                <w:sz w:val="20"/>
                <w:szCs w:val="20"/>
              </w:rPr>
            </w:pPr>
            <w:r>
              <w:rPr>
                <w:sz w:val="20"/>
                <w:szCs w:val="20"/>
              </w:rPr>
              <w:t>##DEPLOYMENT_COMPLEXITY_01</w:t>
            </w:r>
            <w:r w:rsidR="000521E1">
              <w:rPr>
                <w:sz w:val="20"/>
                <w:szCs w:val="20"/>
              </w:rPr>
              <w:t>_IU10</w:t>
            </w:r>
          </w:p>
        </w:tc>
        <w:tc>
          <w:tcPr>
            <w:tcW w:w="8725" w:type="dxa"/>
          </w:tcPr>
          <w:p w14:paraId="7B4A92E3"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Simple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static, possible input options are limited, and there are few unexpected situations that the system must deal with gracefully. </w:t>
            </w:r>
            <w:r w:rsidRPr="00031BCE">
              <w:rPr>
                <w:rFonts w:ascii="Segoe UI" w:eastAsia="Segoe UI" w:hAnsi="Segoe UI" w:cs="Segoe UI"/>
                <w:i/>
                <w:iCs/>
                <w:color w:val="000000" w:themeColor="text1"/>
                <w:kern w:val="24"/>
                <w:sz w:val="20"/>
                <w:szCs w:val="20"/>
              </w:rPr>
              <w:t>For example, a natural language processing system used in a controlled research environment.</w:t>
            </w:r>
          </w:p>
        </w:tc>
      </w:tr>
      <w:tr w:rsidR="00A90ADA" w:rsidRPr="00031BCE" w14:paraId="73EAB951" w14:textId="77777777" w:rsidTr="007918A4">
        <w:tc>
          <w:tcPr>
            <w:tcW w:w="1345" w:type="dxa"/>
            <w:vAlign w:val="center"/>
          </w:tcPr>
          <w:p w14:paraId="3E6BD067" w14:textId="137A8D2C" w:rsidR="00A90ADA" w:rsidRPr="00031BCE" w:rsidRDefault="00A90ADA" w:rsidP="0099261D">
            <w:pPr>
              <w:jc w:val="center"/>
              <w:rPr>
                <w:sz w:val="20"/>
                <w:szCs w:val="20"/>
              </w:rPr>
            </w:pPr>
            <w:r>
              <w:rPr>
                <w:sz w:val="20"/>
                <w:szCs w:val="20"/>
              </w:rPr>
              <w:t>##DEPLOYMENT_COMPLEXITY_02</w:t>
            </w:r>
            <w:r w:rsidR="000521E1">
              <w:rPr>
                <w:sz w:val="20"/>
                <w:szCs w:val="20"/>
              </w:rPr>
              <w:t>_IU10</w:t>
            </w:r>
          </w:p>
        </w:tc>
        <w:tc>
          <w:tcPr>
            <w:tcW w:w="8725" w:type="dxa"/>
          </w:tcPr>
          <w:p w14:paraId="4926E34C"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Moderately 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varies, unexpected situations the system must deal with gracefully may occur, but when they do, there is little risk to people, and it is clear how to effectively mitigate issues. </w:t>
            </w:r>
            <w:r w:rsidRPr="00031BCE">
              <w:rPr>
                <w:rFonts w:ascii="Segoe UI" w:eastAsia="Segoe UI" w:hAnsi="Segoe UI" w:cs="Segoe UI"/>
                <w:i/>
                <w:iCs/>
                <w:color w:val="000000" w:themeColor="text1"/>
                <w:kern w:val="24"/>
                <w:sz w:val="20"/>
                <w:szCs w:val="20"/>
              </w:rPr>
              <w:t xml:space="preserve">For example, a natural language processing system used in a corporate workplace where language is professional and </w:t>
            </w:r>
            <w:r>
              <w:rPr>
                <w:rFonts w:ascii="Segoe UI" w:eastAsia="Segoe UI" w:hAnsi="Segoe UI" w:cs="Segoe UI"/>
                <w:i/>
                <w:iCs/>
                <w:color w:val="000000" w:themeColor="text1"/>
                <w:kern w:val="24"/>
                <w:sz w:val="20"/>
                <w:szCs w:val="20"/>
              </w:rPr>
              <w:t>communication norms</w:t>
            </w:r>
            <w:r w:rsidRPr="00031BCE">
              <w:rPr>
                <w:rFonts w:ascii="Segoe UI" w:eastAsia="Segoe UI" w:hAnsi="Segoe UI" w:cs="Segoe UI"/>
                <w:i/>
                <w:iCs/>
                <w:color w:val="000000" w:themeColor="text1"/>
                <w:kern w:val="24"/>
                <w:sz w:val="20"/>
                <w:szCs w:val="20"/>
              </w:rPr>
              <w:t xml:space="preserve"> change slowly</w:t>
            </w:r>
            <w:r>
              <w:rPr>
                <w:rFonts w:ascii="Segoe UI" w:eastAsia="Segoe UI" w:hAnsi="Segoe UI" w:cs="Segoe UI"/>
                <w:i/>
                <w:iCs/>
                <w:color w:val="000000" w:themeColor="text1"/>
                <w:kern w:val="24"/>
                <w:sz w:val="20"/>
                <w:szCs w:val="20"/>
              </w:rPr>
              <w:t>.</w:t>
            </w:r>
          </w:p>
        </w:tc>
      </w:tr>
      <w:tr w:rsidR="00A90ADA" w:rsidRPr="00031BCE" w14:paraId="6BE8D6E5" w14:textId="77777777" w:rsidTr="007918A4">
        <w:tc>
          <w:tcPr>
            <w:tcW w:w="1345" w:type="dxa"/>
            <w:vAlign w:val="center"/>
          </w:tcPr>
          <w:p w14:paraId="0ED4490C" w14:textId="46F91003" w:rsidR="00A90ADA" w:rsidRPr="00031BCE" w:rsidRDefault="00A90ADA" w:rsidP="0099261D">
            <w:pPr>
              <w:jc w:val="center"/>
              <w:rPr>
                <w:sz w:val="20"/>
                <w:szCs w:val="20"/>
              </w:rPr>
            </w:pPr>
            <w:r>
              <w:rPr>
                <w:sz w:val="20"/>
                <w:szCs w:val="20"/>
              </w:rPr>
              <w:t>##DEPLOYMENT_COMPLEXITY_03</w:t>
            </w:r>
            <w:r w:rsidR="000521E1">
              <w:rPr>
                <w:sz w:val="20"/>
                <w:szCs w:val="20"/>
              </w:rPr>
              <w:t>_IU10</w:t>
            </w:r>
          </w:p>
        </w:tc>
        <w:tc>
          <w:tcPr>
            <w:tcW w:w="8725" w:type="dxa"/>
          </w:tcPr>
          <w:p w14:paraId="01030524" w14:textId="77777777" w:rsidR="00A90ADA" w:rsidRPr="00031BCE" w:rsidRDefault="00A90ADA" w:rsidP="008150AD">
            <w:pPr>
              <w:rPr>
                <w:sz w:val="20"/>
                <w:szCs w:val="20"/>
              </w:rPr>
            </w:pPr>
            <w:r w:rsidRPr="00031BCE">
              <w:rPr>
                <w:rFonts w:ascii="Segoe UI Semibold" w:eastAsia="Segoe UI" w:hAnsi="Segoe UI Semibold"/>
                <w:color w:val="000000" w:themeColor="text1"/>
                <w:kern w:val="24"/>
                <w:sz w:val="20"/>
                <w:szCs w:val="20"/>
              </w:rPr>
              <w:t>Complex environment</w:t>
            </w:r>
            <w:r>
              <w:rPr>
                <w:rFonts w:ascii="Segoe UI Semibold" w:eastAsia="Segoe UI" w:hAnsi="Segoe UI Semibold"/>
                <w:color w:val="000000" w:themeColor="text1"/>
                <w:kern w:val="24"/>
                <w:sz w:val="20"/>
                <w:szCs w:val="20"/>
              </w:rPr>
              <w:t xml:space="preserve">, </w:t>
            </w:r>
            <w:r w:rsidRPr="0091111F">
              <w:rPr>
                <w:rFonts w:ascii="Segoe UI" w:eastAsia="Segoe UI" w:hAnsi="Segoe UI" w:cs="Segoe UI"/>
                <w:color w:val="000000" w:themeColor="text1"/>
                <w:kern w:val="24"/>
                <w:sz w:val="20"/>
                <w:szCs w:val="20"/>
              </w:rPr>
              <w:t>such as when</w:t>
            </w:r>
            <w:r w:rsidRPr="00031BCE">
              <w:rPr>
                <w:rFonts w:ascii="Segoe UI" w:eastAsia="Segoe UI" w:hAnsi="Segoe UI" w:cs="Segoe UI"/>
                <w:color w:val="000000" w:themeColor="text1"/>
                <w:kern w:val="24"/>
                <w:sz w:val="20"/>
                <w:szCs w:val="20"/>
              </w:rPr>
              <w:t xml:space="preserve"> the deployment environment is dynamic; the system will be deployed in an open and unpredictable environment or may be subject to drifts in input distributions over time. There are many possible types of inputs, and inputs may significantly vary in quality. Time and attention may be at a premium in making decisions and it can be difficult to mitigate issues</w:t>
            </w:r>
            <w:r w:rsidRPr="00031BCE">
              <w:rPr>
                <w:rFonts w:ascii="Segoe UI" w:eastAsia="Segoe UI" w:hAnsi="Segoe UI" w:cs="Segoe UI"/>
                <w:color w:val="000000" w:themeColor="text1"/>
                <w:kern w:val="24"/>
                <w:sz w:val="20"/>
                <w:szCs w:val="20"/>
                <w:lang w:val="en-GB"/>
              </w:rPr>
              <w:t xml:space="preserve">. </w:t>
            </w:r>
            <w:r w:rsidRPr="00031BCE">
              <w:rPr>
                <w:rFonts w:ascii="Segoe UI" w:eastAsia="Segoe UI" w:hAnsi="Segoe UI" w:cs="Segoe UI"/>
                <w:i/>
                <w:iCs/>
                <w:color w:val="000000" w:themeColor="text1"/>
                <w:kern w:val="24"/>
                <w:sz w:val="20"/>
                <w:szCs w:val="20"/>
                <w:lang w:val="en-GB"/>
              </w:rPr>
              <w:t xml:space="preserve">For example, a natural language processing system used </w:t>
            </w:r>
            <w:r>
              <w:rPr>
                <w:rFonts w:ascii="Segoe UI" w:eastAsia="Segoe UI" w:hAnsi="Segoe UI" w:cs="Segoe UI"/>
                <w:i/>
                <w:iCs/>
                <w:color w:val="000000" w:themeColor="text1"/>
                <w:kern w:val="24"/>
                <w:sz w:val="20"/>
                <w:szCs w:val="20"/>
                <w:lang w:val="en-GB"/>
              </w:rPr>
              <w:t>on a social media platform</w:t>
            </w:r>
            <w:r w:rsidRPr="00031BCE">
              <w:rPr>
                <w:rFonts w:ascii="Segoe UI" w:eastAsia="Segoe UI" w:hAnsi="Segoe UI" w:cs="Segoe UI"/>
                <w:i/>
                <w:iCs/>
                <w:color w:val="000000" w:themeColor="text1"/>
                <w:kern w:val="24"/>
                <w:sz w:val="20"/>
                <w:szCs w:val="20"/>
                <w:lang w:val="en-GB"/>
              </w:rPr>
              <w:t xml:space="preserve"> where language</w:t>
            </w:r>
            <w:r>
              <w:rPr>
                <w:rFonts w:ascii="Segoe UI" w:eastAsia="Segoe UI" w:hAnsi="Segoe UI" w:cs="Segoe UI"/>
                <w:i/>
                <w:iCs/>
                <w:color w:val="000000" w:themeColor="text1"/>
                <w:kern w:val="24"/>
                <w:sz w:val="20"/>
                <w:szCs w:val="20"/>
                <w:lang w:val="en-GB"/>
              </w:rPr>
              <w:t xml:space="preserve"> and communication</w:t>
            </w:r>
            <w:r w:rsidRPr="00031BCE">
              <w:rPr>
                <w:rFonts w:ascii="Segoe UI" w:eastAsia="Segoe UI" w:hAnsi="Segoe UI" w:cs="Segoe UI"/>
                <w:i/>
                <w:iCs/>
                <w:color w:val="000000" w:themeColor="text1"/>
                <w:kern w:val="24"/>
                <w:sz w:val="20"/>
                <w:szCs w:val="20"/>
                <w:lang w:val="en-GB"/>
              </w:rPr>
              <w:t xml:space="preserve"> norms change rapidly. </w:t>
            </w:r>
          </w:p>
        </w:tc>
      </w:tr>
    </w:tbl>
    <w:p w14:paraId="65FDBFA3" w14:textId="77777777" w:rsidR="00A90ADA" w:rsidRPr="00A90ADA" w:rsidRDefault="00A90ADA" w:rsidP="001E349D">
      <w:pPr>
        <w:pStyle w:val="Tableheading"/>
        <w:rPr>
          <w:b/>
          <w:i/>
          <w:color w:val="0038A8"/>
          <w:sz w:val="28"/>
          <w:szCs w:val="28"/>
          <w:u w:val="single"/>
          <w:lang w:val="en-US"/>
        </w:rPr>
      </w:pPr>
    </w:p>
    <w:p w14:paraId="1C3BB8E8" w14:textId="005F59AA" w:rsidR="00D51219" w:rsidRPr="00031BCE" w:rsidRDefault="006602D4" w:rsidP="006602D4">
      <w:pPr>
        <w:pStyle w:val="Titre1"/>
      </w:pPr>
      <w:r w:rsidRPr="00031BCE">
        <w:t>Section 3</w:t>
      </w:r>
      <w:r w:rsidR="00377C36" w:rsidRPr="00031BCE">
        <w:t>:</w:t>
      </w:r>
      <w:r w:rsidRPr="00031BCE">
        <w:t xml:space="preserve"> </w:t>
      </w:r>
      <w:r w:rsidR="003164E8" w:rsidRPr="00031BCE">
        <w:t>Adverse Impact</w:t>
      </w:r>
    </w:p>
    <w:p w14:paraId="2FDB88D2" w14:textId="361DAAFC" w:rsidR="00D81698" w:rsidRPr="003F0A29" w:rsidRDefault="00D81698" w:rsidP="002F0417">
      <w:pPr>
        <w:pStyle w:val="Titre2"/>
      </w:pPr>
      <w:r w:rsidRPr="003F0A29">
        <w:t xml:space="preserve">Restricted </w:t>
      </w:r>
      <w:r w:rsidR="00C64FA4" w:rsidRPr="003F0A29">
        <w:t>U</w:t>
      </w:r>
      <w:r w:rsidRPr="003F0A29">
        <w:t>ses</w:t>
      </w:r>
      <w:r w:rsidR="00790324">
        <w:t xml:space="preserve"> - A</w:t>
      </w:r>
    </w:p>
    <w:p w14:paraId="141CBC74" w14:textId="58EF840E" w:rsidR="00D81698" w:rsidRPr="003F0A29" w:rsidRDefault="00D81698" w:rsidP="00F942A9">
      <w:pPr>
        <w:pStyle w:val="Sectioninstructions"/>
      </w:pPr>
      <w:r w:rsidRPr="003F0A29">
        <w:rPr>
          <w:b/>
        </w:rPr>
        <w:t>3.1</w:t>
      </w:r>
      <w:r w:rsidRPr="003F0A29">
        <w:t xml:space="preserve"> Review defined</w:t>
      </w:r>
      <w:r w:rsidRPr="003F0A29">
        <w:rPr>
          <w:b/>
          <w:u w:val="single"/>
        </w:rPr>
        <w:t xml:space="preserve"> </w:t>
      </w:r>
      <w:hyperlink r:id="rId28" w:history="1">
        <w:r w:rsidRPr="003F0A29">
          <w:rPr>
            <w:rStyle w:val="Lienhypertexte"/>
            <w:b/>
            <w:color w:val="0070C0"/>
          </w:rPr>
          <w:t>Restricted Uses</w:t>
        </w:r>
      </w:hyperlink>
      <w:r w:rsidRPr="003F0A29">
        <w:t xml:space="preserve"> to determine whether the system meets the definition of a</w:t>
      </w:r>
      <w:r w:rsidR="00C81F69">
        <w:t xml:space="preserve">ny </w:t>
      </w:r>
      <w:r w:rsidR="0054681D">
        <w:t>current Restricted Uses</w:t>
      </w:r>
      <w:r w:rsidRPr="003F0A29">
        <w:t>. If so,</w:t>
      </w:r>
      <w:r w:rsidR="00C64FA4" w:rsidRPr="003F0A29">
        <w:t xml:space="preserve"> list them here, and</w:t>
      </w:r>
      <w:r w:rsidRPr="003F0A29">
        <w:t xml:space="preserve"> follow the requirements for those Restricted Uses. </w:t>
      </w:r>
    </w:p>
    <w:tbl>
      <w:tblPr>
        <w:tblStyle w:val="Grilledutableau"/>
        <w:tblW w:w="0" w:type="auto"/>
        <w:tblLook w:val="04A0" w:firstRow="1" w:lastRow="0" w:firstColumn="1" w:lastColumn="0" w:noHBand="0" w:noVBand="1"/>
      </w:tblPr>
      <w:tblGrid>
        <w:gridCol w:w="10070"/>
      </w:tblGrid>
      <w:tr w:rsidR="00D81698" w:rsidRPr="003F0A29" w14:paraId="33F2E065" w14:textId="77777777" w:rsidTr="351EA7FD">
        <w:tc>
          <w:tcPr>
            <w:tcW w:w="10070" w:type="dxa"/>
            <w:shd w:val="clear" w:color="auto" w:fill="002060"/>
          </w:tcPr>
          <w:p w14:paraId="2D7671A7" w14:textId="77777777" w:rsidR="00D81698" w:rsidRPr="003F0A29" w:rsidRDefault="00D81698" w:rsidP="00D81698">
            <w:pPr>
              <w:pStyle w:val="Tableheading"/>
            </w:pPr>
            <w:r w:rsidRPr="003F0A29">
              <w:t>Restricted Uses</w:t>
            </w:r>
          </w:p>
        </w:tc>
      </w:tr>
      <w:tr w:rsidR="00D81698" w:rsidRPr="003F0A29" w14:paraId="54C59F14" w14:textId="77777777" w:rsidTr="351EA7FD">
        <w:trPr>
          <w:trHeight w:val="620"/>
        </w:trPr>
        <w:tc>
          <w:tcPr>
            <w:tcW w:w="10070" w:type="dxa"/>
          </w:tcPr>
          <w:p w14:paraId="07975C89" w14:textId="60565069" w:rsidR="00D81698" w:rsidRPr="003F0A29" w:rsidRDefault="005978BE" w:rsidP="00D81698">
            <w:r>
              <w:t>##RESTRICTED_USES</w:t>
            </w:r>
          </w:p>
        </w:tc>
      </w:tr>
    </w:tbl>
    <w:p w14:paraId="470AF1B7" w14:textId="3A59C1F9" w:rsidR="00385BDB" w:rsidRPr="009156DE" w:rsidRDefault="00385BDB" w:rsidP="00385BDB">
      <w:pPr>
        <w:pStyle w:val="Titre2"/>
      </w:pPr>
      <w:r w:rsidRPr="009156DE">
        <w:lastRenderedPageBreak/>
        <w:t>Unsupported uses</w:t>
      </w:r>
      <w:r w:rsidR="00790324">
        <w:t xml:space="preserve"> - B</w:t>
      </w:r>
    </w:p>
    <w:p w14:paraId="09E7DB91" w14:textId="77777777" w:rsidR="00385BDB" w:rsidRPr="009156DE" w:rsidRDefault="00385BDB" w:rsidP="00F942A9">
      <w:pPr>
        <w:pStyle w:val="Sectioninstructions"/>
      </w:pPr>
      <w:r w:rsidRPr="009156DE">
        <w:rPr>
          <w:b/>
        </w:rPr>
        <w:t>3.2</w:t>
      </w:r>
      <w:r w:rsidRPr="009156DE">
        <w:t xml:space="preserve"> Uses for which the system was not designed or evaluated or that we recommend customers avoid.</w:t>
      </w:r>
    </w:p>
    <w:tbl>
      <w:tblPr>
        <w:tblStyle w:val="Grilledutableau"/>
        <w:tblW w:w="0" w:type="auto"/>
        <w:tblLook w:val="04A0" w:firstRow="1" w:lastRow="0" w:firstColumn="1" w:lastColumn="0" w:noHBand="0" w:noVBand="1"/>
      </w:tblPr>
      <w:tblGrid>
        <w:gridCol w:w="10070"/>
      </w:tblGrid>
      <w:tr w:rsidR="00385BDB" w:rsidRPr="009156DE" w14:paraId="6A4C823A" w14:textId="77777777">
        <w:tc>
          <w:tcPr>
            <w:tcW w:w="10070" w:type="dxa"/>
            <w:shd w:val="clear" w:color="auto" w:fill="002060"/>
          </w:tcPr>
          <w:p w14:paraId="1EDEF43D" w14:textId="77777777" w:rsidR="00385BDB" w:rsidRPr="009156DE" w:rsidRDefault="00385BDB">
            <w:pPr>
              <w:pStyle w:val="Tableheading"/>
            </w:pPr>
            <w:r w:rsidRPr="009156DE">
              <w:t>Unsupported uses</w:t>
            </w:r>
          </w:p>
        </w:tc>
      </w:tr>
      <w:tr w:rsidR="00385BDB" w:rsidRPr="009156DE" w14:paraId="18FA5D3C" w14:textId="77777777">
        <w:trPr>
          <w:trHeight w:val="1097"/>
        </w:trPr>
        <w:tc>
          <w:tcPr>
            <w:tcW w:w="10070" w:type="dxa"/>
          </w:tcPr>
          <w:p w14:paraId="142CE282" w14:textId="40EFC6A4" w:rsidR="00385BDB" w:rsidRPr="009156DE" w:rsidRDefault="005978BE">
            <w:r>
              <w:t>##UNSUPPORTED_USES</w:t>
            </w:r>
          </w:p>
        </w:tc>
      </w:tr>
    </w:tbl>
    <w:p w14:paraId="57D78FA0" w14:textId="004F6E20" w:rsidR="00385BDB" w:rsidRPr="00801354" w:rsidRDefault="00385BDB" w:rsidP="00385BDB">
      <w:pPr>
        <w:pStyle w:val="Titre2"/>
      </w:pPr>
      <w:r w:rsidRPr="00801354">
        <w:t>Known limitations</w:t>
      </w:r>
      <w:r w:rsidR="00790324">
        <w:t xml:space="preserve"> - </w:t>
      </w:r>
      <w:proofErr w:type="gramStart"/>
      <w:r w:rsidR="00790324">
        <w:t>B</w:t>
      </w:r>
      <w:proofErr w:type="gramEnd"/>
    </w:p>
    <w:p w14:paraId="03ADDC3F" w14:textId="77777777" w:rsidR="00385BDB" w:rsidRPr="00801354" w:rsidRDefault="00385BDB" w:rsidP="00F942A9">
      <w:pPr>
        <w:pStyle w:val="Sectioninstructions"/>
      </w:pPr>
      <w:r w:rsidRPr="00801354">
        <w:rPr>
          <w:b/>
        </w:rPr>
        <w:t>3.</w:t>
      </w:r>
      <w:r>
        <w:rPr>
          <w:b/>
        </w:rPr>
        <w:t>3</w:t>
      </w:r>
      <w:r w:rsidRPr="00801354">
        <w:t xml:space="preserve"> Describe the known limitations of the system. This could include scenarios where the system will not perform well, environmental factors to consider, or other operating factors to be aware of.</w:t>
      </w:r>
    </w:p>
    <w:tbl>
      <w:tblPr>
        <w:tblStyle w:val="Grilledutableau"/>
        <w:tblW w:w="0" w:type="auto"/>
        <w:tblLook w:val="04A0" w:firstRow="1" w:lastRow="0" w:firstColumn="1" w:lastColumn="0" w:noHBand="0" w:noVBand="1"/>
      </w:tblPr>
      <w:tblGrid>
        <w:gridCol w:w="10070"/>
      </w:tblGrid>
      <w:tr w:rsidR="00385BDB" w:rsidRPr="00C24521" w14:paraId="209098C2" w14:textId="77777777">
        <w:tc>
          <w:tcPr>
            <w:tcW w:w="10070" w:type="dxa"/>
            <w:shd w:val="clear" w:color="auto" w:fill="002060"/>
          </w:tcPr>
          <w:p w14:paraId="3FE71EAD" w14:textId="77777777" w:rsidR="00385BDB" w:rsidRPr="00801354" w:rsidRDefault="00385BDB">
            <w:pPr>
              <w:pStyle w:val="Tableheading"/>
              <w:rPr>
                <w:sz w:val="20"/>
                <w:szCs w:val="20"/>
              </w:rPr>
            </w:pPr>
            <w:r w:rsidRPr="00801354">
              <w:rPr>
                <w:sz w:val="20"/>
                <w:szCs w:val="20"/>
              </w:rPr>
              <w:t>Known limitations</w:t>
            </w:r>
          </w:p>
        </w:tc>
      </w:tr>
      <w:tr w:rsidR="00385BDB" w:rsidRPr="00C24521" w14:paraId="69100C25" w14:textId="77777777">
        <w:trPr>
          <w:trHeight w:val="1151"/>
        </w:trPr>
        <w:tc>
          <w:tcPr>
            <w:tcW w:w="10070" w:type="dxa"/>
          </w:tcPr>
          <w:p w14:paraId="66411002" w14:textId="4FC728FA" w:rsidR="00385BDB" w:rsidRPr="00C24521" w:rsidRDefault="005978BE">
            <w:pPr>
              <w:rPr>
                <w:sz w:val="20"/>
                <w:szCs w:val="20"/>
              </w:rPr>
            </w:pPr>
            <w:r>
              <w:rPr>
                <w:sz w:val="20"/>
                <w:szCs w:val="20"/>
              </w:rPr>
              <w:t>##KNOWN_LIMITATIONS</w:t>
            </w:r>
          </w:p>
        </w:tc>
      </w:tr>
    </w:tbl>
    <w:p w14:paraId="5C284D76" w14:textId="1182439C" w:rsidR="00C60C34" w:rsidRPr="006F772E" w:rsidRDefault="00C60C34" w:rsidP="002F0417">
      <w:pPr>
        <w:pStyle w:val="Titre2"/>
      </w:pPr>
      <w:r w:rsidRPr="006F772E">
        <w:t>Potential impact of failure on stakeholders</w:t>
      </w:r>
      <w:r w:rsidR="00790324">
        <w:t xml:space="preserve"> - A</w:t>
      </w:r>
    </w:p>
    <w:p w14:paraId="4E303B9D" w14:textId="34F47C25" w:rsidR="00630F67" w:rsidRPr="00B4195C" w:rsidRDefault="009424D3" w:rsidP="0087392F">
      <w:pPr>
        <w:pStyle w:val="NormalWeb"/>
        <w:spacing w:before="0" w:beforeAutospacing="0" w:after="0" w:afterAutospacing="0"/>
        <w:rPr>
          <w:rFonts w:asciiTheme="minorHAnsi" w:eastAsiaTheme="minorEastAsia" w:hAnsiTheme="minorHAnsi" w:cstheme="minorBidi"/>
          <w:bCs/>
          <w:i/>
          <w:iCs/>
          <w:color w:val="0070C0"/>
          <w:sz w:val="20"/>
          <w:szCs w:val="18"/>
          <w:lang w:val="en-GB"/>
        </w:rPr>
      </w:pPr>
      <w:r w:rsidRPr="00B4195C">
        <w:rPr>
          <w:rFonts w:asciiTheme="minorHAnsi" w:eastAsiaTheme="minorEastAsia" w:hAnsiTheme="minorHAnsi" w:cstheme="minorBidi"/>
          <w:b/>
          <w:i/>
          <w:iCs/>
          <w:color w:val="0070C0"/>
          <w:sz w:val="20"/>
          <w:szCs w:val="18"/>
          <w:lang w:val="en-GB"/>
        </w:rPr>
        <w:t>3.</w:t>
      </w:r>
      <w:r w:rsidR="00612737">
        <w:rPr>
          <w:rFonts w:asciiTheme="minorHAnsi" w:eastAsiaTheme="minorEastAsia" w:hAnsiTheme="minorHAnsi" w:cstheme="minorBidi"/>
          <w:b/>
          <w:i/>
          <w:iCs/>
          <w:color w:val="0070C0"/>
          <w:sz w:val="20"/>
          <w:szCs w:val="18"/>
          <w:lang w:val="en-GB"/>
        </w:rPr>
        <w:t>4</w:t>
      </w:r>
      <w:r w:rsidRPr="00B4195C">
        <w:rPr>
          <w:rFonts w:asciiTheme="minorHAnsi" w:eastAsiaTheme="minorEastAsia" w:hAnsiTheme="minorHAnsi" w:cstheme="minorBidi"/>
          <w:bCs/>
          <w:i/>
          <w:iCs/>
          <w:color w:val="0070C0"/>
          <w:sz w:val="20"/>
          <w:szCs w:val="18"/>
          <w:lang w:val="en-GB"/>
        </w:rPr>
        <w:t xml:space="preserve"> </w:t>
      </w:r>
      <w:r w:rsidR="00B4195C" w:rsidRPr="00B4195C">
        <w:rPr>
          <w:rFonts w:asciiTheme="minorHAnsi" w:eastAsiaTheme="minorEastAsia" w:hAnsiTheme="minorHAnsi" w:cstheme="minorBidi"/>
          <w:bCs/>
          <w:i/>
          <w:iCs/>
          <w:color w:val="0070C0"/>
          <w:sz w:val="20"/>
          <w:lang w:val="en-GB"/>
        </w:rPr>
        <w:t xml:space="preserve">Define predictable failures, including false positive and false negative results for the system as a whole and how </w:t>
      </w:r>
      <w:r w:rsidR="00B4195C" w:rsidRPr="0087392F">
        <w:rPr>
          <w:rFonts w:asciiTheme="minorHAnsi" w:eastAsiaTheme="minorEastAsia" w:hAnsiTheme="minorHAnsi" w:cstheme="minorBidi"/>
          <w:bCs/>
          <w:i/>
          <w:iCs/>
          <w:color w:val="0070C0"/>
          <w:sz w:val="20"/>
          <w:szCs w:val="18"/>
          <w:lang w:val="en-GB"/>
        </w:rPr>
        <w:t>they would impact stakeholders for each intended use.</w:t>
      </w:r>
      <w:r w:rsidR="00B4195C" w:rsidRPr="00B4195C">
        <w:rPr>
          <w:rFonts w:asciiTheme="minorHAnsi" w:eastAsiaTheme="minorEastAsia" w:hAnsiTheme="minorHAnsi" w:cstheme="minorBidi"/>
          <w:bCs/>
          <w:i/>
          <w:iCs/>
          <w:color w:val="0070C0"/>
          <w:sz w:val="20"/>
          <w:lang w:val="en-GB"/>
        </w:rPr>
        <w:t xml:space="preserve"> </w:t>
      </w:r>
    </w:p>
    <w:tbl>
      <w:tblPr>
        <w:tblStyle w:val="Grilledutableau"/>
        <w:tblW w:w="0" w:type="auto"/>
        <w:tblLook w:val="04A0" w:firstRow="1" w:lastRow="0" w:firstColumn="1" w:lastColumn="0" w:noHBand="0" w:noVBand="1"/>
      </w:tblPr>
      <w:tblGrid>
        <w:gridCol w:w="10070"/>
      </w:tblGrid>
      <w:tr w:rsidR="00C60C34" w:rsidRPr="006F772E" w14:paraId="0D2C4876" w14:textId="77777777" w:rsidTr="351EA7FD">
        <w:tc>
          <w:tcPr>
            <w:tcW w:w="10070" w:type="dxa"/>
            <w:shd w:val="clear" w:color="auto" w:fill="002060"/>
          </w:tcPr>
          <w:p w14:paraId="0DCD0457" w14:textId="26F9D029" w:rsidR="00C60C34" w:rsidRPr="006F772E" w:rsidRDefault="001761D8" w:rsidP="004F5D7E">
            <w:pPr>
              <w:pStyle w:val="Tableheading"/>
              <w:rPr>
                <w:sz w:val="20"/>
                <w:szCs w:val="20"/>
              </w:rPr>
            </w:pPr>
            <w:r w:rsidRPr="006F772E">
              <w:rPr>
                <w:sz w:val="20"/>
                <w:szCs w:val="20"/>
              </w:rPr>
              <w:t>Potential</w:t>
            </w:r>
            <w:r w:rsidR="00C60C34" w:rsidRPr="006F772E">
              <w:rPr>
                <w:sz w:val="20"/>
                <w:szCs w:val="20"/>
              </w:rPr>
              <w:t xml:space="preserve"> impact of failure on stakeholders</w:t>
            </w:r>
          </w:p>
        </w:tc>
      </w:tr>
      <w:tr w:rsidR="00C60C34" w:rsidRPr="006F772E" w14:paraId="3B3FA540" w14:textId="77777777" w:rsidTr="351EA7FD">
        <w:trPr>
          <w:trHeight w:val="1178"/>
        </w:trPr>
        <w:tc>
          <w:tcPr>
            <w:tcW w:w="10070" w:type="dxa"/>
          </w:tcPr>
          <w:p w14:paraId="76E49BF3" w14:textId="07DEFB06" w:rsidR="00C60C34" w:rsidRPr="006F772E" w:rsidRDefault="005978BE" w:rsidP="004F5D7E">
            <w:pPr>
              <w:rPr>
                <w:sz w:val="20"/>
                <w:szCs w:val="20"/>
              </w:rPr>
            </w:pPr>
            <w:r>
              <w:rPr>
                <w:sz w:val="20"/>
                <w:szCs w:val="20"/>
              </w:rPr>
              <w:t>##</w:t>
            </w:r>
            <w:r w:rsidR="00A01717">
              <w:rPr>
                <w:sz w:val="20"/>
                <w:szCs w:val="20"/>
              </w:rPr>
              <w:t>FAILURE_ON_STAKEHOLDERS</w:t>
            </w:r>
          </w:p>
        </w:tc>
      </w:tr>
    </w:tbl>
    <w:p w14:paraId="63F71033" w14:textId="060A73EB" w:rsidR="008B434C" w:rsidRPr="00801354" w:rsidRDefault="008B434C" w:rsidP="002F0417">
      <w:pPr>
        <w:pStyle w:val="Titre2"/>
      </w:pPr>
      <w:r w:rsidRPr="00801354">
        <w:t xml:space="preserve">Potential impact of </w:t>
      </w:r>
      <w:r w:rsidR="002F0E93" w:rsidRPr="00801354">
        <w:t>misuse</w:t>
      </w:r>
      <w:r w:rsidRPr="00801354">
        <w:t xml:space="preserve"> on stakeholders</w:t>
      </w:r>
      <w:r w:rsidR="00790324">
        <w:t xml:space="preserve"> - A</w:t>
      </w:r>
    </w:p>
    <w:p w14:paraId="49614D93" w14:textId="43796680" w:rsidR="002F0E93" w:rsidRPr="00801354" w:rsidRDefault="003A5B68" w:rsidP="00F942A9">
      <w:pPr>
        <w:pStyle w:val="Sectioninstructions"/>
      </w:pPr>
      <w:r w:rsidRPr="00801354">
        <w:rPr>
          <w:b/>
        </w:rPr>
        <w:t>3.</w:t>
      </w:r>
      <w:r w:rsidR="00612737">
        <w:rPr>
          <w:b/>
        </w:rPr>
        <w:t>5</w:t>
      </w:r>
      <w:r w:rsidRPr="00801354">
        <w:t xml:space="preserve"> </w:t>
      </w:r>
      <w:r w:rsidR="002F0E93" w:rsidRPr="00801354">
        <w:t>Define system misuse, whether intentional or unintentional, and how misuse could negatively impact each stakeholder. Identify and document whether the consequences of misuse differ for marginalized groups. When serious impacts of misuse are identified, note them in the summary of impact as a potential harm.</w:t>
      </w:r>
    </w:p>
    <w:tbl>
      <w:tblPr>
        <w:tblStyle w:val="Grilledutableau"/>
        <w:tblW w:w="0" w:type="auto"/>
        <w:tblLook w:val="04A0" w:firstRow="1" w:lastRow="0" w:firstColumn="1" w:lastColumn="0" w:noHBand="0" w:noVBand="1"/>
      </w:tblPr>
      <w:tblGrid>
        <w:gridCol w:w="10070"/>
      </w:tblGrid>
      <w:tr w:rsidR="008B434C" w:rsidRPr="00C24521" w14:paraId="5988B1D0" w14:textId="77777777" w:rsidTr="351EA7FD">
        <w:tc>
          <w:tcPr>
            <w:tcW w:w="10070" w:type="dxa"/>
            <w:shd w:val="clear" w:color="auto" w:fill="002060"/>
          </w:tcPr>
          <w:p w14:paraId="0E792B8E" w14:textId="0D0D3C54" w:rsidR="008B434C" w:rsidRPr="00801354" w:rsidRDefault="001761D8" w:rsidP="004F5D7E">
            <w:pPr>
              <w:pStyle w:val="Tableheading"/>
              <w:rPr>
                <w:sz w:val="20"/>
                <w:szCs w:val="20"/>
              </w:rPr>
            </w:pPr>
            <w:r w:rsidRPr="00801354">
              <w:rPr>
                <w:sz w:val="20"/>
                <w:szCs w:val="20"/>
              </w:rPr>
              <w:t>Potential</w:t>
            </w:r>
            <w:r w:rsidR="007F1283" w:rsidRPr="00801354">
              <w:rPr>
                <w:sz w:val="20"/>
                <w:szCs w:val="20"/>
              </w:rPr>
              <w:t xml:space="preserve"> impact of misuse on stakeholders</w:t>
            </w:r>
          </w:p>
        </w:tc>
      </w:tr>
      <w:tr w:rsidR="008B434C" w:rsidRPr="00C24521" w14:paraId="4AF472C7" w14:textId="77777777" w:rsidTr="351EA7FD">
        <w:trPr>
          <w:trHeight w:val="1376"/>
        </w:trPr>
        <w:tc>
          <w:tcPr>
            <w:tcW w:w="10070" w:type="dxa"/>
          </w:tcPr>
          <w:p w14:paraId="6C1A607C" w14:textId="14FC3E95" w:rsidR="008B434C" w:rsidRPr="00C24521" w:rsidRDefault="00A01717" w:rsidP="351EA7FD">
            <w:pPr>
              <w:rPr>
                <w:sz w:val="20"/>
                <w:szCs w:val="20"/>
              </w:rPr>
            </w:pPr>
            <w:r>
              <w:rPr>
                <w:sz w:val="20"/>
                <w:szCs w:val="20"/>
              </w:rPr>
              <w:t>##MISUSE_ON_STAKEHOLDERS</w:t>
            </w:r>
          </w:p>
        </w:tc>
      </w:tr>
    </w:tbl>
    <w:p w14:paraId="1938F443" w14:textId="2313FE72" w:rsidR="00545A39" w:rsidRPr="008F5029" w:rsidRDefault="00545A39" w:rsidP="002F0417">
      <w:pPr>
        <w:pStyle w:val="Titre2"/>
      </w:pPr>
      <w:r w:rsidRPr="008F5029">
        <w:t>Sensitive Uses</w:t>
      </w:r>
      <w:r w:rsidR="00790324">
        <w:t xml:space="preserve"> - A</w:t>
      </w:r>
    </w:p>
    <w:p w14:paraId="38FF72FA" w14:textId="6BDC55A7" w:rsidR="00545A39" w:rsidRPr="008F5029" w:rsidRDefault="00545A39" w:rsidP="00F942A9">
      <w:pPr>
        <w:pStyle w:val="Sectioninstructions"/>
        <w:rPr>
          <w:u w:val="single"/>
        </w:rPr>
      </w:pPr>
      <w:r w:rsidRPr="008F5029">
        <w:rPr>
          <w:b/>
        </w:rPr>
        <w:t>3.</w:t>
      </w:r>
      <w:r w:rsidR="00612737">
        <w:rPr>
          <w:b/>
        </w:rPr>
        <w:t>6</w:t>
      </w:r>
      <w:r w:rsidRPr="008F5029">
        <w:t xml:space="preserve"> Consider whether the use or misuse of the system could meet any of the Sensitive Use triggers below. For more information, including full definitions of the triggers, example scenarios, and FAQs, see </w:t>
      </w:r>
      <w:hyperlink r:id="rId29" w:history="1">
        <w:r w:rsidRPr="008F5029">
          <w:rPr>
            <w:b/>
            <w:u w:val="single"/>
          </w:rPr>
          <w:t>Sensitive Uses</w:t>
        </w:r>
      </w:hyperlink>
      <w:r w:rsidRPr="008F5029">
        <w:rPr>
          <w:b/>
          <w:u w:val="single"/>
        </w:rPr>
        <w:t>.</w:t>
      </w:r>
    </w:p>
    <w:tbl>
      <w:tblPr>
        <w:tblStyle w:val="Grilledutableau"/>
        <w:tblW w:w="10165" w:type="dxa"/>
        <w:tblLook w:val="04A0" w:firstRow="1" w:lastRow="0" w:firstColumn="1" w:lastColumn="0" w:noHBand="0" w:noVBand="1"/>
      </w:tblPr>
      <w:tblGrid>
        <w:gridCol w:w="2245"/>
        <w:gridCol w:w="7920"/>
      </w:tblGrid>
      <w:tr w:rsidR="00545A39" w:rsidRPr="008F5029" w14:paraId="561C2B1D" w14:textId="77777777" w:rsidTr="351EA7FD">
        <w:tc>
          <w:tcPr>
            <w:tcW w:w="2245" w:type="dxa"/>
            <w:tcBorders>
              <w:right w:val="single" w:sz="4" w:space="0" w:color="FFFFFF" w:themeColor="background1"/>
            </w:tcBorders>
            <w:shd w:val="clear" w:color="auto" w:fill="002060"/>
          </w:tcPr>
          <w:p w14:paraId="3AEAA2FC" w14:textId="77777777" w:rsidR="00545A39" w:rsidRPr="008F5029" w:rsidRDefault="00545A39" w:rsidP="00E87DF1">
            <w:pPr>
              <w:rPr>
                <w:rFonts w:ascii="Segoe UI" w:eastAsia="Segoe UI" w:hAnsi="Segoe UI" w:cs="Segoe UI"/>
                <w:b/>
                <w:bCs/>
                <w:color w:val="404040" w:themeColor="text1" w:themeTint="BF"/>
                <w:kern w:val="24"/>
                <w:sz w:val="20"/>
                <w:szCs w:val="20"/>
              </w:rPr>
            </w:pPr>
            <w:r w:rsidRPr="008F5029">
              <w:rPr>
                <w:rFonts w:ascii="Segoe UI" w:eastAsia="Segoe UI" w:hAnsi="Segoe UI" w:cs="Segoe UI"/>
                <w:b/>
                <w:bCs/>
                <w:color w:val="FFFFFF" w:themeColor="background1"/>
                <w:kern w:val="24"/>
                <w:sz w:val="20"/>
                <w:szCs w:val="20"/>
              </w:rPr>
              <w:t xml:space="preserve">Yes or </w:t>
            </w:r>
            <w:proofErr w:type="gramStart"/>
            <w:r w:rsidRPr="008F5029">
              <w:rPr>
                <w:rFonts w:ascii="Segoe UI" w:eastAsia="Segoe UI" w:hAnsi="Segoe UI" w:cs="Segoe UI"/>
                <w:b/>
                <w:bCs/>
                <w:color w:val="FFFFFF" w:themeColor="background1"/>
                <w:kern w:val="24"/>
                <w:sz w:val="20"/>
                <w:szCs w:val="20"/>
              </w:rPr>
              <w:t>No</w:t>
            </w:r>
            <w:proofErr w:type="gramEnd"/>
          </w:p>
        </w:tc>
        <w:tc>
          <w:tcPr>
            <w:tcW w:w="7920" w:type="dxa"/>
            <w:tcBorders>
              <w:left w:val="single" w:sz="4" w:space="0" w:color="FFFFFF" w:themeColor="background1"/>
            </w:tcBorders>
            <w:shd w:val="clear" w:color="auto" w:fill="002060"/>
          </w:tcPr>
          <w:p w14:paraId="567B5FEF" w14:textId="77777777" w:rsidR="00545A39" w:rsidRPr="008F5029" w:rsidRDefault="00545A39" w:rsidP="00E87DF1">
            <w:pPr>
              <w:pStyle w:val="Tableheading"/>
              <w:rPr>
                <w:sz w:val="20"/>
                <w:szCs w:val="20"/>
              </w:rPr>
            </w:pPr>
            <w:r w:rsidRPr="008F5029">
              <w:rPr>
                <w:rFonts w:ascii="Segoe UI" w:eastAsia="Segoe UI" w:hAnsi="Segoe UI" w:cs="Segoe UI"/>
                <w:b/>
                <w:bCs/>
                <w:color w:val="FFFFFF" w:themeColor="background1"/>
                <w:sz w:val="20"/>
                <w:szCs w:val="20"/>
                <w:lang w:val="en-US"/>
              </w:rPr>
              <w:t>Sensitive Use triggers</w:t>
            </w:r>
          </w:p>
        </w:tc>
      </w:tr>
      <w:tr w:rsidR="00545A39" w:rsidRPr="008F5029" w14:paraId="5C986217" w14:textId="77777777" w:rsidTr="007918A4">
        <w:tc>
          <w:tcPr>
            <w:tcW w:w="2245" w:type="dxa"/>
            <w:vAlign w:val="center"/>
          </w:tcPr>
          <w:p w14:paraId="11AEE8D4" w14:textId="0918E6FE" w:rsidR="00545A39" w:rsidRPr="008F5029" w:rsidRDefault="00A01717" w:rsidP="0099261D">
            <w:pPr>
              <w:jc w:val="center"/>
              <w:rPr>
                <w:rFonts w:asciiTheme="majorHAnsi" w:hAnsiTheme="majorHAnsi" w:cstheme="majorBidi"/>
                <w:sz w:val="20"/>
                <w:szCs w:val="20"/>
              </w:rPr>
            </w:pPr>
            <w:r>
              <w:rPr>
                <w:rFonts w:asciiTheme="majorHAnsi" w:hAnsiTheme="majorHAnsi" w:cstheme="majorBidi"/>
                <w:sz w:val="20"/>
                <w:szCs w:val="20"/>
              </w:rPr>
              <w:t>##SENSITIVE_USE_</w:t>
            </w:r>
            <w:r w:rsidR="00CD3DF9">
              <w:rPr>
                <w:rFonts w:asciiTheme="majorHAnsi" w:hAnsiTheme="majorHAnsi" w:cstheme="majorBidi"/>
                <w:sz w:val="20"/>
                <w:szCs w:val="20"/>
              </w:rPr>
              <w:t>01</w:t>
            </w:r>
          </w:p>
        </w:tc>
        <w:tc>
          <w:tcPr>
            <w:tcW w:w="7920" w:type="dxa"/>
          </w:tcPr>
          <w:p w14:paraId="7E26D910" w14:textId="77777777" w:rsidR="00545A39" w:rsidRPr="008F5029" w:rsidRDefault="00545A39" w:rsidP="00E87DF1">
            <w:pPr>
              <w:rPr>
                <w:sz w:val="20"/>
                <w:szCs w:val="20"/>
              </w:rPr>
            </w:pPr>
            <w:r w:rsidRPr="008F5029">
              <w:rPr>
                <w:b/>
                <w:bCs/>
                <w:sz w:val="20"/>
                <w:szCs w:val="20"/>
              </w:rPr>
              <w:t xml:space="preserve">Consequential impact on legal position or life opportunities </w:t>
            </w:r>
          </w:p>
          <w:p w14:paraId="33624907" w14:textId="77777777" w:rsidR="00545A39" w:rsidRPr="008F5029" w:rsidRDefault="00545A39" w:rsidP="00E87DF1">
            <w:pPr>
              <w:rPr>
                <w:sz w:val="20"/>
                <w:szCs w:val="20"/>
              </w:rPr>
            </w:pPr>
            <w:r w:rsidRPr="008F5029">
              <w:rPr>
                <w:sz w:val="20"/>
                <w:szCs w:val="20"/>
              </w:rPr>
              <w:lastRenderedPageBreak/>
              <w:t>The use or misuse of the AI system could affect an individual’s:</w:t>
            </w:r>
            <w:r w:rsidRPr="008F5029">
              <w:rPr>
                <w:sz w:val="20"/>
                <w:szCs w:val="20"/>
                <w:lang w:val="en-GB"/>
              </w:rPr>
              <w:t> </w:t>
            </w:r>
            <w:r w:rsidRPr="008F5029">
              <w:rPr>
                <w:sz w:val="20"/>
                <w:szCs w:val="20"/>
              </w:rPr>
              <w:t>legal status, legal rights, access to credit, education, employment, healthcare, housing, insurance, and social welfare benefits, services, or opportunities, or the terms on which they are provided.</w:t>
            </w:r>
            <w:r w:rsidRPr="008F5029">
              <w:rPr>
                <w:sz w:val="20"/>
                <w:szCs w:val="20"/>
                <w:lang w:val="en-GB"/>
              </w:rPr>
              <w:t> </w:t>
            </w:r>
          </w:p>
        </w:tc>
      </w:tr>
      <w:tr w:rsidR="00545A39" w:rsidRPr="008F5029" w14:paraId="235015F4" w14:textId="77777777" w:rsidTr="007918A4">
        <w:tc>
          <w:tcPr>
            <w:tcW w:w="2245" w:type="dxa"/>
            <w:vAlign w:val="center"/>
          </w:tcPr>
          <w:p w14:paraId="5CF7F04F" w14:textId="405DA792" w:rsidR="00545A39" w:rsidRPr="008F5029" w:rsidRDefault="00A01717" w:rsidP="0099261D">
            <w:pPr>
              <w:jc w:val="center"/>
              <w:rPr>
                <w:rFonts w:asciiTheme="majorHAnsi" w:hAnsiTheme="majorHAnsi" w:cstheme="majorBidi"/>
                <w:sz w:val="20"/>
                <w:szCs w:val="20"/>
              </w:rPr>
            </w:pPr>
            <w:r>
              <w:rPr>
                <w:rFonts w:asciiTheme="majorHAnsi" w:hAnsiTheme="majorHAnsi" w:cstheme="majorBidi"/>
                <w:sz w:val="20"/>
                <w:szCs w:val="20"/>
              </w:rPr>
              <w:lastRenderedPageBreak/>
              <w:t>##SENSITIVE_USE_</w:t>
            </w:r>
            <w:r w:rsidR="00CD3DF9">
              <w:rPr>
                <w:rFonts w:asciiTheme="majorHAnsi" w:hAnsiTheme="majorHAnsi" w:cstheme="majorBidi"/>
                <w:sz w:val="20"/>
                <w:szCs w:val="20"/>
              </w:rPr>
              <w:t>02</w:t>
            </w:r>
          </w:p>
        </w:tc>
        <w:tc>
          <w:tcPr>
            <w:tcW w:w="7920" w:type="dxa"/>
          </w:tcPr>
          <w:p w14:paraId="2ECAEC61" w14:textId="77777777" w:rsidR="00545A39" w:rsidRPr="008F5029" w:rsidRDefault="00545A39" w:rsidP="00E87DF1">
            <w:pPr>
              <w:rPr>
                <w:sz w:val="20"/>
                <w:szCs w:val="20"/>
              </w:rPr>
            </w:pPr>
            <w:r w:rsidRPr="008F5029">
              <w:rPr>
                <w:b/>
                <w:bCs/>
                <w:sz w:val="20"/>
                <w:szCs w:val="20"/>
              </w:rPr>
              <w:t>Risk of physical or psychological injury</w:t>
            </w:r>
            <w:r w:rsidRPr="008F5029">
              <w:rPr>
                <w:b/>
                <w:bCs/>
                <w:sz w:val="20"/>
                <w:szCs w:val="20"/>
                <w:lang w:val="en-GB"/>
              </w:rPr>
              <w:t> </w:t>
            </w:r>
          </w:p>
          <w:p w14:paraId="39DB0B5F" w14:textId="77777777" w:rsidR="00545A39" w:rsidRPr="008F5029" w:rsidRDefault="00545A39" w:rsidP="00E87DF1">
            <w:pPr>
              <w:rPr>
                <w:sz w:val="20"/>
                <w:szCs w:val="20"/>
              </w:rPr>
            </w:pPr>
            <w:r w:rsidRPr="008F5029">
              <w:rPr>
                <w:sz w:val="20"/>
                <w:szCs w:val="20"/>
              </w:rPr>
              <w:t>The use or misuse of the AI system could result in significant physical or psychological injury to an individual.</w:t>
            </w:r>
            <w:r w:rsidRPr="008F5029">
              <w:rPr>
                <w:sz w:val="20"/>
                <w:szCs w:val="20"/>
                <w:lang w:val="en-GB"/>
              </w:rPr>
              <w:t> </w:t>
            </w:r>
          </w:p>
        </w:tc>
      </w:tr>
      <w:tr w:rsidR="00545A39" w:rsidRPr="008F5029" w14:paraId="2A93AE21" w14:textId="77777777" w:rsidTr="007918A4">
        <w:tc>
          <w:tcPr>
            <w:tcW w:w="2245" w:type="dxa"/>
            <w:vAlign w:val="center"/>
          </w:tcPr>
          <w:p w14:paraId="5266EE55" w14:textId="4A5F542A" w:rsidR="00545A39" w:rsidRPr="008F5029" w:rsidRDefault="00A01717" w:rsidP="0099261D">
            <w:pPr>
              <w:jc w:val="center"/>
              <w:rPr>
                <w:rFonts w:asciiTheme="majorHAnsi" w:hAnsiTheme="majorHAnsi" w:cstheme="majorBidi"/>
                <w:sz w:val="20"/>
                <w:szCs w:val="20"/>
              </w:rPr>
            </w:pPr>
            <w:r>
              <w:rPr>
                <w:rFonts w:asciiTheme="majorHAnsi" w:hAnsiTheme="majorHAnsi" w:cstheme="majorBidi"/>
                <w:sz w:val="20"/>
                <w:szCs w:val="20"/>
              </w:rPr>
              <w:t>##SENSITIVE_USE_</w:t>
            </w:r>
            <w:r w:rsidR="00CD3DF9">
              <w:rPr>
                <w:rFonts w:asciiTheme="majorHAnsi" w:hAnsiTheme="majorHAnsi" w:cstheme="majorBidi"/>
                <w:sz w:val="20"/>
                <w:szCs w:val="20"/>
              </w:rPr>
              <w:t>03</w:t>
            </w:r>
          </w:p>
        </w:tc>
        <w:tc>
          <w:tcPr>
            <w:tcW w:w="7920" w:type="dxa"/>
          </w:tcPr>
          <w:p w14:paraId="51D211AA" w14:textId="77777777" w:rsidR="00545A39" w:rsidRPr="008F5029" w:rsidRDefault="00545A39" w:rsidP="00E87DF1">
            <w:pPr>
              <w:rPr>
                <w:sz w:val="20"/>
                <w:szCs w:val="20"/>
              </w:rPr>
            </w:pPr>
            <w:r w:rsidRPr="008F5029">
              <w:rPr>
                <w:b/>
                <w:bCs/>
                <w:sz w:val="20"/>
                <w:szCs w:val="20"/>
              </w:rPr>
              <w:t>Threat to human rights</w:t>
            </w:r>
            <w:r w:rsidRPr="008F5029">
              <w:rPr>
                <w:b/>
                <w:bCs/>
                <w:sz w:val="20"/>
                <w:szCs w:val="20"/>
                <w:lang w:val="en-GB"/>
              </w:rPr>
              <w:t> </w:t>
            </w:r>
          </w:p>
          <w:p w14:paraId="02FC77FC" w14:textId="77777777" w:rsidR="00545A39" w:rsidRPr="008F5029" w:rsidRDefault="00545A39" w:rsidP="00E87DF1">
            <w:pPr>
              <w:rPr>
                <w:sz w:val="20"/>
                <w:szCs w:val="20"/>
              </w:rPr>
            </w:pPr>
            <w:r w:rsidRPr="008F5029">
              <w:rPr>
                <w:sz w:val="20"/>
                <w:szCs w:val="20"/>
              </w:rPr>
              <w:t>The use or misuse of the AI system could restrict, infringe upon, or undermine the ability to realize an individual’s human rights. Because human rights are interdependent and interrelated, AI can affect nearly every internationally recognized human right. </w:t>
            </w:r>
          </w:p>
        </w:tc>
      </w:tr>
    </w:tbl>
    <w:p w14:paraId="7E8BE893" w14:textId="5E713D42" w:rsidR="00545A39" w:rsidRPr="008F5029" w:rsidRDefault="00545A39" w:rsidP="00F942A9">
      <w:pPr>
        <w:pStyle w:val="Sectioninstructions"/>
      </w:pPr>
      <w:r w:rsidRPr="008F5029">
        <w:t xml:space="preserve">If the use or misuse of the system triggers a Sensitive Use, you are required to report the system using the </w:t>
      </w:r>
      <w:hyperlink r:id="rId30" w:history="1">
        <w:r w:rsidRPr="008F5029">
          <w:rPr>
            <w:b/>
            <w:u w:val="single"/>
          </w:rPr>
          <w:t>Sensitive Uses Intake Tool</w:t>
        </w:r>
      </w:hyperlink>
      <w:r w:rsidRPr="008F5029">
        <w:rPr>
          <w:b/>
          <w:u w:val="single"/>
        </w:rPr>
        <w:t>.</w:t>
      </w:r>
      <w:r w:rsidRPr="008F5029">
        <w:t xml:space="preserve"> Follow any additional requirements resulting from a Sensitive Uses review. </w:t>
      </w:r>
    </w:p>
    <w:p w14:paraId="53B0A2CA" w14:textId="77777777" w:rsidR="00385BDB" w:rsidRPr="00C24521" w:rsidRDefault="00385BDB" w:rsidP="00385BDB">
      <w:pPr>
        <w:pStyle w:val="Titre1"/>
        <w:rPr>
          <w:highlight w:val="yellow"/>
        </w:rPr>
      </w:pPr>
      <w:r w:rsidRPr="004B7A8D">
        <w:t>Section 4: Data requirements</w:t>
      </w:r>
    </w:p>
    <w:p w14:paraId="3A620775" w14:textId="566515DE" w:rsidR="00385BDB" w:rsidRPr="00050618" w:rsidRDefault="00385BDB" w:rsidP="00385BDB">
      <w:pPr>
        <w:pStyle w:val="Titre2"/>
      </w:pPr>
      <w:r w:rsidRPr="00050618">
        <w:t>Data requirements</w:t>
      </w:r>
      <w:r w:rsidR="00790324">
        <w:t xml:space="preserve"> - B</w:t>
      </w:r>
    </w:p>
    <w:p w14:paraId="5DC4F8CE" w14:textId="77777777" w:rsidR="00385BDB" w:rsidRPr="00050618" w:rsidRDefault="00385BDB" w:rsidP="00F942A9">
      <w:pPr>
        <w:pStyle w:val="Sectioninstructions"/>
      </w:pPr>
      <w:r w:rsidRPr="00050618">
        <w:rPr>
          <w:b/>
        </w:rPr>
        <w:t xml:space="preserve">4.1 </w:t>
      </w:r>
      <w:r w:rsidRPr="00050618">
        <w:t xml:space="preserve">Define and document data requirements with respect to the system’s intended uses, stakeholders, and the geographic areas where the system will be deployed. </w:t>
      </w:r>
    </w:p>
    <w:tbl>
      <w:tblPr>
        <w:tblStyle w:val="Grilledutableau"/>
        <w:tblW w:w="0" w:type="auto"/>
        <w:tblLook w:val="04A0" w:firstRow="1" w:lastRow="0" w:firstColumn="1" w:lastColumn="0" w:noHBand="0" w:noVBand="1"/>
      </w:tblPr>
      <w:tblGrid>
        <w:gridCol w:w="10070"/>
      </w:tblGrid>
      <w:tr w:rsidR="00385BDB" w:rsidRPr="00050618" w14:paraId="0D6A283E" w14:textId="77777777">
        <w:tc>
          <w:tcPr>
            <w:tcW w:w="10070" w:type="dxa"/>
            <w:shd w:val="clear" w:color="auto" w:fill="002060"/>
          </w:tcPr>
          <w:p w14:paraId="6889E6DA" w14:textId="77777777" w:rsidR="00385BDB" w:rsidRPr="00050618" w:rsidRDefault="00385BDB">
            <w:pPr>
              <w:pStyle w:val="Tableheading"/>
              <w:rPr>
                <w:sz w:val="20"/>
                <w:szCs w:val="20"/>
              </w:rPr>
            </w:pPr>
            <w:r w:rsidRPr="00050618">
              <w:rPr>
                <w:sz w:val="20"/>
                <w:szCs w:val="20"/>
              </w:rPr>
              <w:t>Data requirements</w:t>
            </w:r>
          </w:p>
        </w:tc>
      </w:tr>
      <w:tr w:rsidR="00385BDB" w:rsidRPr="00050618" w14:paraId="76B932FF" w14:textId="77777777">
        <w:trPr>
          <w:trHeight w:val="1106"/>
        </w:trPr>
        <w:tc>
          <w:tcPr>
            <w:tcW w:w="10070" w:type="dxa"/>
          </w:tcPr>
          <w:p w14:paraId="3C968D58" w14:textId="0BE03B2E" w:rsidR="00385BDB" w:rsidRPr="00050618" w:rsidRDefault="00A01717">
            <w:pPr>
              <w:rPr>
                <w:sz w:val="20"/>
                <w:szCs w:val="20"/>
              </w:rPr>
            </w:pPr>
            <w:r>
              <w:rPr>
                <w:sz w:val="20"/>
                <w:szCs w:val="20"/>
              </w:rPr>
              <w:t>##DATA_REQUIREMENTS</w:t>
            </w:r>
          </w:p>
        </w:tc>
      </w:tr>
    </w:tbl>
    <w:p w14:paraId="39E64C29" w14:textId="63BA4108" w:rsidR="00385BDB" w:rsidRPr="00050618" w:rsidRDefault="00385BDB" w:rsidP="00385BDB">
      <w:pPr>
        <w:pStyle w:val="Titre2"/>
      </w:pPr>
      <w:r w:rsidRPr="00050618">
        <w:t>Existing data sets</w:t>
      </w:r>
      <w:r w:rsidR="00790324">
        <w:t xml:space="preserve"> – B </w:t>
      </w:r>
    </w:p>
    <w:p w14:paraId="53048D8C" w14:textId="77777777" w:rsidR="00385BDB" w:rsidRPr="00050618" w:rsidRDefault="00385BDB" w:rsidP="00F942A9">
      <w:pPr>
        <w:pStyle w:val="Sectioninstructions"/>
      </w:pPr>
      <w:r w:rsidRPr="00050618">
        <w:rPr>
          <w:b/>
        </w:rPr>
        <w:t xml:space="preserve">4.2 </w:t>
      </w:r>
      <w:r w:rsidRPr="00050618">
        <w:t>If you plan to use existing data sets to train the system, assess the quantity and suitability of available data sets that will be needed by the system in relation to the data requirements defined above. If you do not plan to use pre-defined data sets, enter “N/A” in the response area.</w:t>
      </w:r>
    </w:p>
    <w:tbl>
      <w:tblPr>
        <w:tblStyle w:val="Grilledutableau"/>
        <w:tblW w:w="0" w:type="auto"/>
        <w:tblLook w:val="04A0" w:firstRow="1" w:lastRow="0" w:firstColumn="1" w:lastColumn="0" w:noHBand="0" w:noVBand="1"/>
      </w:tblPr>
      <w:tblGrid>
        <w:gridCol w:w="10070"/>
      </w:tblGrid>
      <w:tr w:rsidR="00385BDB" w:rsidRPr="00050618" w14:paraId="388A09BA" w14:textId="77777777">
        <w:tc>
          <w:tcPr>
            <w:tcW w:w="10070" w:type="dxa"/>
            <w:shd w:val="clear" w:color="auto" w:fill="002060"/>
          </w:tcPr>
          <w:p w14:paraId="70B706BA" w14:textId="77777777" w:rsidR="00385BDB" w:rsidRPr="00050618" w:rsidRDefault="00385BDB">
            <w:pPr>
              <w:pStyle w:val="Tableheading"/>
              <w:rPr>
                <w:sz w:val="20"/>
                <w:szCs w:val="20"/>
              </w:rPr>
            </w:pPr>
            <w:r w:rsidRPr="00050618">
              <w:rPr>
                <w:sz w:val="20"/>
                <w:szCs w:val="20"/>
              </w:rPr>
              <w:t>Existing data sets</w:t>
            </w:r>
          </w:p>
        </w:tc>
      </w:tr>
      <w:tr w:rsidR="00385BDB" w:rsidRPr="00050618" w14:paraId="0847151D" w14:textId="77777777">
        <w:trPr>
          <w:trHeight w:val="1178"/>
        </w:trPr>
        <w:tc>
          <w:tcPr>
            <w:tcW w:w="10070" w:type="dxa"/>
          </w:tcPr>
          <w:p w14:paraId="22A3FDAA" w14:textId="36629F9E" w:rsidR="00385BDB" w:rsidRPr="00050618" w:rsidRDefault="001614D8">
            <w:pPr>
              <w:rPr>
                <w:sz w:val="20"/>
                <w:szCs w:val="20"/>
              </w:rPr>
            </w:pPr>
            <w:r>
              <w:rPr>
                <w:sz w:val="20"/>
                <w:szCs w:val="20"/>
              </w:rPr>
              <w:t>##EXISTING_DATA_SETS</w:t>
            </w:r>
          </w:p>
        </w:tc>
      </w:tr>
    </w:tbl>
    <w:p w14:paraId="3B279BF4" w14:textId="3D7DBA5C" w:rsidR="00DE509F" w:rsidRPr="0032611C" w:rsidRDefault="00E90E3E" w:rsidP="00E90E3E">
      <w:pPr>
        <w:pStyle w:val="Titre1"/>
      </w:pPr>
      <w:r w:rsidRPr="0032611C">
        <w:t xml:space="preserve">Section </w:t>
      </w:r>
      <w:r w:rsidR="00BB11C5" w:rsidRPr="0032611C">
        <w:t>5</w:t>
      </w:r>
      <w:r w:rsidRPr="0032611C">
        <w:t xml:space="preserve">: </w:t>
      </w:r>
      <w:r w:rsidR="00C308EF" w:rsidRPr="0032611C">
        <w:t xml:space="preserve">Summary of </w:t>
      </w:r>
      <w:r w:rsidR="00545CF4" w:rsidRPr="0032611C">
        <w:t>I</w:t>
      </w:r>
      <w:r w:rsidR="00C308EF" w:rsidRPr="0032611C">
        <w:t>mpact</w:t>
      </w:r>
    </w:p>
    <w:p w14:paraId="69238EEE" w14:textId="5E310C41" w:rsidR="00787B4E" w:rsidRPr="0032611C" w:rsidRDefault="008E4586" w:rsidP="002F0417">
      <w:pPr>
        <w:pStyle w:val="Titre2"/>
      </w:pPr>
      <w:r w:rsidRPr="0032611C">
        <w:t>Potential harms and preliminary mitigations</w:t>
      </w:r>
      <w:r w:rsidR="00790324">
        <w:t xml:space="preserve"> - A</w:t>
      </w:r>
    </w:p>
    <w:p w14:paraId="142F38CC" w14:textId="6B045119" w:rsidR="00787B4E" w:rsidRPr="0032611C" w:rsidRDefault="00BB11C5" w:rsidP="00F942A9">
      <w:pPr>
        <w:pStyle w:val="Sectioninstructions"/>
      </w:pPr>
      <w:r w:rsidRPr="0032611C">
        <w:rPr>
          <w:b/>
        </w:rPr>
        <w:t>5</w:t>
      </w:r>
      <w:r w:rsidR="00571AF7" w:rsidRPr="0032611C">
        <w:rPr>
          <w:b/>
        </w:rPr>
        <w:t>.1</w:t>
      </w:r>
      <w:r w:rsidR="00571AF7" w:rsidRPr="0032611C">
        <w:t xml:space="preserve"> </w:t>
      </w:r>
      <w:r w:rsidR="001761D8" w:rsidRPr="0032611C">
        <w:t xml:space="preserve">Gather the potential harms you identified </w:t>
      </w:r>
      <w:r w:rsidR="00C97C95" w:rsidRPr="0032611C">
        <w:t xml:space="preserve">in the Impact Assessment in this table (check </w:t>
      </w:r>
      <w:r w:rsidR="003A39D6" w:rsidRPr="0032611C">
        <w:t>the</w:t>
      </w:r>
      <w:r w:rsidR="00C97C95" w:rsidRPr="0032611C">
        <w:t xml:space="preserve"> stakeholder table, fairness </w:t>
      </w:r>
      <w:r w:rsidR="003A39D6" w:rsidRPr="0032611C">
        <w:t>considerations</w:t>
      </w:r>
      <w:r w:rsidR="00C97C95" w:rsidRPr="0032611C">
        <w:t>, advers</w:t>
      </w:r>
      <w:r w:rsidR="00E50D9D" w:rsidRPr="0032611C">
        <w:t>e</w:t>
      </w:r>
      <w:r w:rsidR="00C97C95" w:rsidRPr="0032611C">
        <w:t xml:space="preserve"> impact section, and any other place where you may have described potential harms)</w:t>
      </w:r>
      <w:r w:rsidR="002A4485" w:rsidRPr="0032611C">
        <w:t>. Use the mitigations prompts in the</w:t>
      </w:r>
      <w:r w:rsidR="002A4485" w:rsidRPr="0032611C">
        <w:rPr>
          <w:b/>
        </w:rPr>
        <w:t xml:space="preserve"> </w:t>
      </w:r>
      <w:hyperlink r:id="rId31" w:history="1">
        <w:r w:rsidR="00CB06BE" w:rsidRPr="0032611C">
          <w:rPr>
            <w:rStyle w:val="Lienhypertexte"/>
            <w:b/>
            <w:bCs w:val="0"/>
            <w:color w:val="0070C0"/>
          </w:rPr>
          <w:t>g</w:t>
        </w:r>
        <w:r w:rsidR="002A4485" w:rsidRPr="0032611C">
          <w:rPr>
            <w:rStyle w:val="Lienhypertexte"/>
            <w:b/>
            <w:bCs w:val="0"/>
            <w:color w:val="0070C0"/>
          </w:rPr>
          <w:t xml:space="preserve">uidance and </w:t>
        </w:r>
        <w:r w:rsidR="008F64D6" w:rsidRPr="0032611C">
          <w:rPr>
            <w:rStyle w:val="Lienhypertexte"/>
            <w:b/>
            <w:bCs w:val="0"/>
            <w:color w:val="0070C0"/>
          </w:rPr>
          <w:t>a</w:t>
        </w:r>
        <w:r w:rsidR="002A4485" w:rsidRPr="0032611C">
          <w:rPr>
            <w:rStyle w:val="Lienhypertexte"/>
            <w:b/>
            <w:bCs w:val="0"/>
            <w:color w:val="0070C0"/>
          </w:rPr>
          <w:t>ctivities</w:t>
        </w:r>
        <w:r w:rsidR="008F64D6" w:rsidRPr="0032611C">
          <w:rPr>
            <w:rStyle w:val="Lienhypertexte"/>
            <w:b/>
            <w:bCs w:val="0"/>
            <w:color w:val="0070C0"/>
          </w:rPr>
          <w:t xml:space="preserve"> deck</w:t>
        </w:r>
      </w:hyperlink>
      <w:r w:rsidR="00D40FEB" w:rsidRPr="0032611C">
        <w:t xml:space="preserve"> to understand if the Responsible AI Standard can </w:t>
      </w:r>
      <w:r w:rsidR="00D40FEB" w:rsidRPr="0032611C">
        <w:lastRenderedPageBreak/>
        <w:t xml:space="preserve">mitigate some of the harms you identified. </w:t>
      </w:r>
      <w:r w:rsidR="00E50D9D" w:rsidRPr="0032611C">
        <w:t xml:space="preserve">Discuss the harms that remain unmitigated with your team and potential reviewers. </w:t>
      </w:r>
    </w:p>
    <w:tbl>
      <w:tblPr>
        <w:tblStyle w:val="Grilledutableau"/>
        <w:tblW w:w="0" w:type="auto"/>
        <w:tblLook w:val="04A0" w:firstRow="1" w:lastRow="0" w:firstColumn="1" w:lastColumn="0" w:noHBand="0" w:noVBand="1"/>
      </w:tblPr>
      <w:tblGrid>
        <w:gridCol w:w="3055"/>
        <w:gridCol w:w="2880"/>
        <w:gridCol w:w="4135"/>
      </w:tblGrid>
      <w:tr w:rsidR="008E4586" w:rsidRPr="0032611C" w14:paraId="67A065D4" w14:textId="0F1D205D" w:rsidTr="351EA7FD">
        <w:tc>
          <w:tcPr>
            <w:tcW w:w="3055" w:type="dxa"/>
            <w:tcBorders>
              <w:right w:val="single" w:sz="4" w:space="0" w:color="FFFFFF" w:themeColor="background1"/>
            </w:tcBorders>
            <w:shd w:val="clear" w:color="auto" w:fill="002060"/>
          </w:tcPr>
          <w:p w14:paraId="72A2B902" w14:textId="4F7B6B54" w:rsidR="008E4586" w:rsidRPr="0032611C" w:rsidRDefault="008E4586" w:rsidP="004F5D7E">
            <w:pPr>
              <w:pStyle w:val="Tableheading"/>
              <w:rPr>
                <w:sz w:val="20"/>
                <w:szCs w:val="20"/>
              </w:rPr>
            </w:pPr>
            <w:r w:rsidRPr="0032611C">
              <w:rPr>
                <w:sz w:val="20"/>
                <w:szCs w:val="20"/>
              </w:rPr>
              <w:t>Describe the potential harm</w:t>
            </w:r>
          </w:p>
        </w:tc>
        <w:tc>
          <w:tcPr>
            <w:tcW w:w="2880" w:type="dxa"/>
            <w:tcBorders>
              <w:left w:val="single" w:sz="4" w:space="0" w:color="FFFFFF" w:themeColor="background1"/>
              <w:right w:val="single" w:sz="4" w:space="0" w:color="FFFFFF" w:themeColor="background1"/>
            </w:tcBorders>
            <w:shd w:val="clear" w:color="auto" w:fill="002060"/>
          </w:tcPr>
          <w:p w14:paraId="35BC514A" w14:textId="4CD163F6" w:rsidR="008E4586" w:rsidRPr="00B9402E" w:rsidRDefault="008E4586" w:rsidP="004F5D7E">
            <w:pPr>
              <w:pStyle w:val="Tableheading"/>
              <w:rPr>
                <w:sz w:val="20"/>
                <w:szCs w:val="20"/>
              </w:rPr>
            </w:pPr>
            <w:r w:rsidRPr="00B9402E">
              <w:rPr>
                <w:sz w:val="20"/>
                <w:szCs w:val="20"/>
              </w:rPr>
              <w:t>Corresponding Goal from the Responsible AI Standard (if applicable)</w:t>
            </w:r>
          </w:p>
        </w:tc>
        <w:tc>
          <w:tcPr>
            <w:tcW w:w="4135" w:type="dxa"/>
            <w:tcBorders>
              <w:left w:val="single" w:sz="4" w:space="0" w:color="FFFFFF" w:themeColor="background1"/>
            </w:tcBorders>
            <w:shd w:val="clear" w:color="auto" w:fill="002060"/>
          </w:tcPr>
          <w:p w14:paraId="6B6F4F2C" w14:textId="2492D351" w:rsidR="008E4586" w:rsidRPr="0032611C" w:rsidRDefault="008E4586" w:rsidP="004F5D7E">
            <w:pPr>
              <w:pStyle w:val="Tableheading"/>
              <w:rPr>
                <w:sz w:val="20"/>
                <w:szCs w:val="20"/>
              </w:rPr>
            </w:pPr>
            <w:r w:rsidRPr="0032611C">
              <w:rPr>
                <w:sz w:val="20"/>
                <w:szCs w:val="20"/>
              </w:rPr>
              <w:t xml:space="preserve">Describe your initial ideas for mitigations or explain how you might implement the corresponding Goal in the </w:t>
            </w:r>
            <w:r w:rsidR="00EC2590" w:rsidRPr="0032611C">
              <w:rPr>
                <w:sz w:val="20"/>
                <w:szCs w:val="20"/>
              </w:rPr>
              <w:t xml:space="preserve">design of the </w:t>
            </w:r>
            <w:r w:rsidRPr="0032611C">
              <w:rPr>
                <w:sz w:val="20"/>
                <w:szCs w:val="20"/>
              </w:rPr>
              <w:t xml:space="preserve">system. </w:t>
            </w:r>
          </w:p>
        </w:tc>
      </w:tr>
      <w:tr w:rsidR="008E4586" w:rsidRPr="0032611C" w14:paraId="403429BE" w14:textId="7C879404" w:rsidTr="351EA7FD">
        <w:tc>
          <w:tcPr>
            <w:tcW w:w="3055" w:type="dxa"/>
          </w:tcPr>
          <w:p w14:paraId="0F6F69A2" w14:textId="2D8F0BE3" w:rsidR="008E4586" w:rsidRPr="0032611C" w:rsidRDefault="00266C64" w:rsidP="004F5D7E">
            <w:pPr>
              <w:rPr>
                <w:sz w:val="20"/>
                <w:szCs w:val="20"/>
              </w:rPr>
            </w:pPr>
            <w:r>
              <w:rPr>
                <w:sz w:val="20"/>
                <w:szCs w:val="20"/>
              </w:rPr>
              <w:t>##HARM_01</w:t>
            </w:r>
          </w:p>
        </w:tc>
        <w:tc>
          <w:tcPr>
            <w:tcW w:w="2880" w:type="dxa"/>
          </w:tcPr>
          <w:p w14:paraId="6FA9395F" w14:textId="7FCDE5F1" w:rsidR="008E4586" w:rsidRPr="00266C64" w:rsidRDefault="00266C64" w:rsidP="351EA7FD">
            <w:pPr>
              <w:spacing w:after="200" w:line="276" w:lineRule="auto"/>
              <w:rPr>
                <w:sz w:val="20"/>
                <w:szCs w:val="20"/>
              </w:rPr>
            </w:pPr>
            <w:r w:rsidRPr="00266C64">
              <w:rPr>
                <w:sz w:val="20"/>
                <w:szCs w:val="20"/>
              </w:rPr>
              <w:t>##HARM_01_GOAL</w:t>
            </w:r>
          </w:p>
        </w:tc>
        <w:tc>
          <w:tcPr>
            <w:tcW w:w="4135" w:type="dxa"/>
          </w:tcPr>
          <w:p w14:paraId="78465AF4" w14:textId="43391175" w:rsidR="008E4586" w:rsidRPr="0032611C" w:rsidRDefault="00266C64" w:rsidP="351EA7FD">
            <w:pPr>
              <w:spacing w:after="200" w:line="276" w:lineRule="auto"/>
              <w:rPr>
                <w:sz w:val="20"/>
                <w:szCs w:val="20"/>
              </w:rPr>
            </w:pPr>
            <w:r>
              <w:rPr>
                <w:sz w:val="20"/>
                <w:szCs w:val="20"/>
              </w:rPr>
              <w:t>##HARM_01_MITIGATION</w:t>
            </w:r>
          </w:p>
        </w:tc>
      </w:tr>
      <w:tr w:rsidR="00266C64" w:rsidRPr="0032611C" w14:paraId="599D3768" w14:textId="77777777" w:rsidTr="351EA7FD">
        <w:tc>
          <w:tcPr>
            <w:tcW w:w="3055" w:type="dxa"/>
          </w:tcPr>
          <w:p w14:paraId="7DD372E4" w14:textId="64410A96" w:rsidR="00266C64" w:rsidRPr="0032611C" w:rsidRDefault="00266C64" w:rsidP="00266C64">
            <w:pPr>
              <w:rPr>
                <w:sz w:val="20"/>
                <w:szCs w:val="20"/>
              </w:rPr>
            </w:pPr>
            <w:r>
              <w:rPr>
                <w:sz w:val="20"/>
                <w:szCs w:val="20"/>
              </w:rPr>
              <w:t>##HARM_02</w:t>
            </w:r>
          </w:p>
        </w:tc>
        <w:tc>
          <w:tcPr>
            <w:tcW w:w="2880" w:type="dxa"/>
          </w:tcPr>
          <w:p w14:paraId="33EBA06C" w14:textId="6B23FB25" w:rsidR="00266C64" w:rsidRPr="00266C64" w:rsidRDefault="00266C64" w:rsidP="00266C64">
            <w:pPr>
              <w:rPr>
                <w:sz w:val="20"/>
                <w:szCs w:val="20"/>
              </w:rPr>
            </w:pPr>
            <w:r w:rsidRPr="00266C64">
              <w:rPr>
                <w:sz w:val="20"/>
                <w:szCs w:val="20"/>
              </w:rPr>
              <w:t>##HARM_0</w:t>
            </w:r>
            <w:r>
              <w:rPr>
                <w:sz w:val="20"/>
                <w:szCs w:val="20"/>
              </w:rPr>
              <w:t>2</w:t>
            </w:r>
            <w:r w:rsidRPr="00266C64">
              <w:rPr>
                <w:sz w:val="20"/>
                <w:szCs w:val="20"/>
              </w:rPr>
              <w:t>_GOAL</w:t>
            </w:r>
          </w:p>
        </w:tc>
        <w:tc>
          <w:tcPr>
            <w:tcW w:w="4135" w:type="dxa"/>
          </w:tcPr>
          <w:p w14:paraId="717611FE" w14:textId="25CE20CB" w:rsidR="00266C64" w:rsidRPr="0032611C" w:rsidRDefault="00266C64" w:rsidP="00266C64">
            <w:pPr>
              <w:spacing w:after="200" w:line="276" w:lineRule="auto"/>
              <w:rPr>
                <w:sz w:val="20"/>
                <w:szCs w:val="20"/>
              </w:rPr>
            </w:pPr>
            <w:r>
              <w:rPr>
                <w:sz w:val="20"/>
                <w:szCs w:val="20"/>
              </w:rPr>
              <w:t>##HARM_02_MITIGATION</w:t>
            </w:r>
          </w:p>
        </w:tc>
      </w:tr>
      <w:tr w:rsidR="00266C64" w:rsidRPr="00C24521" w14:paraId="444456B0" w14:textId="77777777" w:rsidTr="351EA7FD">
        <w:tc>
          <w:tcPr>
            <w:tcW w:w="3055" w:type="dxa"/>
          </w:tcPr>
          <w:p w14:paraId="5769D08E" w14:textId="47FCA611" w:rsidR="00266C64" w:rsidRPr="0032611C" w:rsidRDefault="00266C64" w:rsidP="00266C64">
            <w:pPr>
              <w:rPr>
                <w:sz w:val="20"/>
                <w:szCs w:val="20"/>
              </w:rPr>
            </w:pPr>
            <w:r>
              <w:rPr>
                <w:sz w:val="20"/>
                <w:szCs w:val="20"/>
              </w:rPr>
              <w:t>##HARM_03</w:t>
            </w:r>
          </w:p>
        </w:tc>
        <w:tc>
          <w:tcPr>
            <w:tcW w:w="2880" w:type="dxa"/>
          </w:tcPr>
          <w:p w14:paraId="1172CE0D" w14:textId="25F96E37" w:rsidR="00266C64" w:rsidRPr="00266C64" w:rsidRDefault="00266C64" w:rsidP="00266C64">
            <w:pPr>
              <w:rPr>
                <w:sz w:val="20"/>
                <w:szCs w:val="20"/>
              </w:rPr>
            </w:pPr>
            <w:r w:rsidRPr="00266C64">
              <w:rPr>
                <w:sz w:val="20"/>
                <w:szCs w:val="20"/>
              </w:rPr>
              <w:t>##HARM_0</w:t>
            </w:r>
            <w:r>
              <w:rPr>
                <w:sz w:val="20"/>
                <w:szCs w:val="20"/>
              </w:rPr>
              <w:t>3</w:t>
            </w:r>
            <w:r w:rsidRPr="00266C64">
              <w:rPr>
                <w:sz w:val="20"/>
                <w:szCs w:val="20"/>
              </w:rPr>
              <w:t>_GOAL</w:t>
            </w:r>
          </w:p>
        </w:tc>
        <w:tc>
          <w:tcPr>
            <w:tcW w:w="4135" w:type="dxa"/>
          </w:tcPr>
          <w:p w14:paraId="7C5782DD" w14:textId="211DADD9" w:rsidR="00266C64" w:rsidRPr="0032611C" w:rsidRDefault="00266C64" w:rsidP="00266C64">
            <w:pPr>
              <w:rPr>
                <w:sz w:val="20"/>
                <w:szCs w:val="20"/>
              </w:rPr>
            </w:pPr>
            <w:r>
              <w:rPr>
                <w:sz w:val="20"/>
                <w:szCs w:val="20"/>
              </w:rPr>
              <w:t>##HARM_03_MITIGATION</w:t>
            </w:r>
          </w:p>
        </w:tc>
      </w:tr>
      <w:tr w:rsidR="00266C64" w:rsidRPr="00C24521" w14:paraId="4B7E4D40" w14:textId="77777777" w:rsidTr="351EA7FD">
        <w:tc>
          <w:tcPr>
            <w:tcW w:w="3055" w:type="dxa"/>
          </w:tcPr>
          <w:p w14:paraId="3BB4A25C" w14:textId="1CC1A5A1" w:rsidR="00266C64" w:rsidRDefault="00266C64" w:rsidP="00266C64">
            <w:pPr>
              <w:rPr>
                <w:sz w:val="20"/>
                <w:szCs w:val="20"/>
              </w:rPr>
            </w:pPr>
            <w:r>
              <w:rPr>
                <w:sz w:val="20"/>
                <w:szCs w:val="20"/>
              </w:rPr>
              <w:t>##HARM_04</w:t>
            </w:r>
          </w:p>
        </w:tc>
        <w:tc>
          <w:tcPr>
            <w:tcW w:w="2880" w:type="dxa"/>
          </w:tcPr>
          <w:p w14:paraId="1BC56A3B" w14:textId="6DB9DE50" w:rsidR="00266C64" w:rsidRPr="00266C64" w:rsidRDefault="00266C64" w:rsidP="00266C64">
            <w:pPr>
              <w:rPr>
                <w:sz w:val="20"/>
                <w:szCs w:val="20"/>
              </w:rPr>
            </w:pPr>
            <w:r w:rsidRPr="00266C64">
              <w:rPr>
                <w:sz w:val="20"/>
                <w:szCs w:val="20"/>
              </w:rPr>
              <w:t>##HARM_0</w:t>
            </w:r>
            <w:r>
              <w:rPr>
                <w:sz w:val="20"/>
                <w:szCs w:val="20"/>
              </w:rPr>
              <w:t>4</w:t>
            </w:r>
            <w:r w:rsidRPr="00266C64">
              <w:rPr>
                <w:sz w:val="20"/>
                <w:szCs w:val="20"/>
              </w:rPr>
              <w:t>_GOAL</w:t>
            </w:r>
          </w:p>
        </w:tc>
        <w:tc>
          <w:tcPr>
            <w:tcW w:w="4135" w:type="dxa"/>
          </w:tcPr>
          <w:p w14:paraId="7F8925DB" w14:textId="31BB5D3F" w:rsidR="00266C64" w:rsidRDefault="00266C64" w:rsidP="00266C64">
            <w:pPr>
              <w:rPr>
                <w:sz w:val="20"/>
                <w:szCs w:val="20"/>
              </w:rPr>
            </w:pPr>
            <w:r>
              <w:rPr>
                <w:sz w:val="20"/>
                <w:szCs w:val="20"/>
              </w:rPr>
              <w:t>##HARM_04_MITIGATION</w:t>
            </w:r>
          </w:p>
        </w:tc>
      </w:tr>
      <w:tr w:rsidR="00266C64" w:rsidRPr="00C24521" w14:paraId="1D4089E8" w14:textId="77777777" w:rsidTr="351EA7FD">
        <w:tc>
          <w:tcPr>
            <w:tcW w:w="3055" w:type="dxa"/>
          </w:tcPr>
          <w:p w14:paraId="6666C374" w14:textId="18A85C66" w:rsidR="00266C64" w:rsidRDefault="00266C64" w:rsidP="00266C64">
            <w:pPr>
              <w:rPr>
                <w:sz w:val="20"/>
                <w:szCs w:val="20"/>
              </w:rPr>
            </w:pPr>
            <w:r>
              <w:rPr>
                <w:sz w:val="20"/>
                <w:szCs w:val="20"/>
              </w:rPr>
              <w:t>##HARM_05</w:t>
            </w:r>
          </w:p>
        </w:tc>
        <w:tc>
          <w:tcPr>
            <w:tcW w:w="2880" w:type="dxa"/>
          </w:tcPr>
          <w:p w14:paraId="0F651A8D" w14:textId="348EDC8F" w:rsidR="00266C64" w:rsidRPr="00266C64" w:rsidRDefault="00266C64" w:rsidP="00266C64">
            <w:pPr>
              <w:rPr>
                <w:sz w:val="20"/>
                <w:szCs w:val="20"/>
              </w:rPr>
            </w:pPr>
            <w:r w:rsidRPr="00266C64">
              <w:rPr>
                <w:sz w:val="20"/>
                <w:szCs w:val="20"/>
              </w:rPr>
              <w:t>##HARM_0</w:t>
            </w:r>
            <w:r>
              <w:rPr>
                <w:sz w:val="20"/>
                <w:szCs w:val="20"/>
              </w:rPr>
              <w:t>5</w:t>
            </w:r>
            <w:r w:rsidRPr="00266C64">
              <w:rPr>
                <w:sz w:val="20"/>
                <w:szCs w:val="20"/>
              </w:rPr>
              <w:t>_GOAL</w:t>
            </w:r>
          </w:p>
        </w:tc>
        <w:tc>
          <w:tcPr>
            <w:tcW w:w="4135" w:type="dxa"/>
          </w:tcPr>
          <w:p w14:paraId="34B84BCB" w14:textId="005F4226" w:rsidR="00266C64" w:rsidRDefault="00266C64" w:rsidP="00266C64">
            <w:pPr>
              <w:rPr>
                <w:sz w:val="20"/>
                <w:szCs w:val="20"/>
              </w:rPr>
            </w:pPr>
            <w:r>
              <w:rPr>
                <w:sz w:val="20"/>
                <w:szCs w:val="20"/>
              </w:rPr>
              <w:t>##HARM_05_MITIGATION</w:t>
            </w:r>
          </w:p>
        </w:tc>
      </w:tr>
      <w:tr w:rsidR="00266C64" w:rsidRPr="00C24521" w14:paraId="174D444C" w14:textId="77777777" w:rsidTr="351EA7FD">
        <w:tc>
          <w:tcPr>
            <w:tcW w:w="3055" w:type="dxa"/>
          </w:tcPr>
          <w:p w14:paraId="517807A2" w14:textId="6B4B12FC" w:rsidR="00266C64" w:rsidRDefault="00266C64" w:rsidP="00266C64">
            <w:pPr>
              <w:rPr>
                <w:sz w:val="20"/>
                <w:szCs w:val="20"/>
              </w:rPr>
            </w:pPr>
            <w:r>
              <w:rPr>
                <w:sz w:val="20"/>
                <w:szCs w:val="20"/>
              </w:rPr>
              <w:t>##HARM_06</w:t>
            </w:r>
          </w:p>
        </w:tc>
        <w:tc>
          <w:tcPr>
            <w:tcW w:w="2880" w:type="dxa"/>
          </w:tcPr>
          <w:p w14:paraId="04C9BE94" w14:textId="3BCA8961" w:rsidR="00266C64" w:rsidRPr="00266C64" w:rsidRDefault="00266C64" w:rsidP="00266C64">
            <w:pPr>
              <w:rPr>
                <w:sz w:val="20"/>
                <w:szCs w:val="20"/>
              </w:rPr>
            </w:pPr>
            <w:r w:rsidRPr="00266C64">
              <w:rPr>
                <w:sz w:val="20"/>
                <w:szCs w:val="20"/>
              </w:rPr>
              <w:t>##HARM_0</w:t>
            </w:r>
            <w:r>
              <w:rPr>
                <w:sz w:val="20"/>
                <w:szCs w:val="20"/>
              </w:rPr>
              <w:t>6</w:t>
            </w:r>
            <w:r w:rsidRPr="00266C64">
              <w:rPr>
                <w:sz w:val="20"/>
                <w:szCs w:val="20"/>
              </w:rPr>
              <w:t>_GOAL</w:t>
            </w:r>
          </w:p>
        </w:tc>
        <w:tc>
          <w:tcPr>
            <w:tcW w:w="4135" w:type="dxa"/>
          </w:tcPr>
          <w:p w14:paraId="4AA0D662" w14:textId="071E2C49" w:rsidR="00266C64" w:rsidRDefault="00266C64" w:rsidP="00266C64">
            <w:pPr>
              <w:rPr>
                <w:sz w:val="20"/>
                <w:szCs w:val="20"/>
              </w:rPr>
            </w:pPr>
            <w:r>
              <w:rPr>
                <w:sz w:val="20"/>
                <w:szCs w:val="20"/>
              </w:rPr>
              <w:t>##HARM_06_MITIGATION</w:t>
            </w:r>
          </w:p>
        </w:tc>
      </w:tr>
      <w:tr w:rsidR="00266C64" w:rsidRPr="00C24521" w14:paraId="0684598C" w14:textId="77777777" w:rsidTr="351EA7FD">
        <w:tc>
          <w:tcPr>
            <w:tcW w:w="3055" w:type="dxa"/>
          </w:tcPr>
          <w:p w14:paraId="29FB9402" w14:textId="1BFBA531" w:rsidR="00266C64" w:rsidRDefault="00266C64" w:rsidP="00266C64">
            <w:pPr>
              <w:rPr>
                <w:sz w:val="20"/>
                <w:szCs w:val="20"/>
              </w:rPr>
            </w:pPr>
            <w:r>
              <w:rPr>
                <w:sz w:val="20"/>
                <w:szCs w:val="20"/>
              </w:rPr>
              <w:t>##HARM_07</w:t>
            </w:r>
          </w:p>
        </w:tc>
        <w:tc>
          <w:tcPr>
            <w:tcW w:w="2880" w:type="dxa"/>
          </w:tcPr>
          <w:p w14:paraId="3369DE5A" w14:textId="4AC157B4" w:rsidR="00266C64" w:rsidRPr="00266C64" w:rsidRDefault="00266C64" w:rsidP="00266C64">
            <w:pPr>
              <w:rPr>
                <w:sz w:val="20"/>
                <w:szCs w:val="20"/>
              </w:rPr>
            </w:pPr>
            <w:r w:rsidRPr="00266C64">
              <w:rPr>
                <w:sz w:val="20"/>
                <w:szCs w:val="20"/>
              </w:rPr>
              <w:t>##HARM_0</w:t>
            </w:r>
            <w:r>
              <w:rPr>
                <w:sz w:val="20"/>
                <w:szCs w:val="20"/>
              </w:rPr>
              <w:t>7</w:t>
            </w:r>
            <w:r w:rsidRPr="00266C64">
              <w:rPr>
                <w:sz w:val="20"/>
                <w:szCs w:val="20"/>
              </w:rPr>
              <w:t>_GOAL</w:t>
            </w:r>
          </w:p>
        </w:tc>
        <w:tc>
          <w:tcPr>
            <w:tcW w:w="4135" w:type="dxa"/>
          </w:tcPr>
          <w:p w14:paraId="7F84036D" w14:textId="237BAA17" w:rsidR="00266C64" w:rsidRDefault="00266C64" w:rsidP="00266C64">
            <w:pPr>
              <w:rPr>
                <w:sz w:val="20"/>
                <w:szCs w:val="20"/>
              </w:rPr>
            </w:pPr>
            <w:r>
              <w:rPr>
                <w:sz w:val="20"/>
                <w:szCs w:val="20"/>
              </w:rPr>
              <w:t>##HARM_07_MITIGATION</w:t>
            </w:r>
          </w:p>
        </w:tc>
      </w:tr>
      <w:tr w:rsidR="00266C64" w:rsidRPr="00C24521" w14:paraId="719685BD" w14:textId="77777777" w:rsidTr="351EA7FD">
        <w:tc>
          <w:tcPr>
            <w:tcW w:w="3055" w:type="dxa"/>
          </w:tcPr>
          <w:p w14:paraId="1265D7E9" w14:textId="497509CC" w:rsidR="00266C64" w:rsidRDefault="00266C64" w:rsidP="00266C64">
            <w:pPr>
              <w:rPr>
                <w:sz w:val="20"/>
                <w:szCs w:val="20"/>
              </w:rPr>
            </w:pPr>
            <w:r>
              <w:rPr>
                <w:sz w:val="20"/>
                <w:szCs w:val="20"/>
              </w:rPr>
              <w:t>##HARM_08</w:t>
            </w:r>
          </w:p>
        </w:tc>
        <w:tc>
          <w:tcPr>
            <w:tcW w:w="2880" w:type="dxa"/>
          </w:tcPr>
          <w:p w14:paraId="6818B346" w14:textId="3A0ACA62" w:rsidR="00266C64" w:rsidRPr="00266C64" w:rsidRDefault="00266C64" w:rsidP="00266C64">
            <w:pPr>
              <w:rPr>
                <w:sz w:val="20"/>
                <w:szCs w:val="20"/>
              </w:rPr>
            </w:pPr>
            <w:r w:rsidRPr="00266C64">
              <w:rPr>
                <w:sz w:val="20"/>
                <w:szCs w:val="20"/>
              </w:rPr>
              <w:t>##HARM_0</w:t>
            </w:r>
            <w:r>
              <w:rPr>
                <w:sz w:val="20"/>
                <w:szCs w:val="20"/>
              </w:rPr>
              <w:t>8</w:t>
            </w:r>
            <w:r w:rsidRPr="00266C64">
              <w:rPr>
                <w:sz w:val="20"/>
                <w:szCs w:val="20"/>
              </w:rPr>
              <w:t>_GOAL</w:t>
            </w:r>
          </w:p>
        </w:tc>
        <w:tc>
          <w:tcPr>
            <w:tcW w:w="4135" w:type="dxa"/>
          </w:tcPr>
          <w:p w14:paraId="16A27606" w14:textId="57530352" w:rsidR="00266C64" w:rsidRDefault="00266C64" w:rsidP="00266C64">
            <w:pPr>
              <w:rPr>
                <w:sz w:val="20"/>
                <w:szCs w:val="20"/>
              </w:rPr>
            </w:pPr>
            <w:r>
              <w:rPr>
                <w:sz w:val="20"/>
                <w:szCs w:val="20"/>
              </w:rPr>
              <w:t>##HARM_08_MITIGATION</w:t>
            </w:r>
          </w:p>
        </w:tc>
      </w:tr>
      <w:tr w:rsidR="00266C64" w:rsidRPr="00C24521" w14:paraId="0C1A399D" w14:textId="77777777" w:rsidTr="351EA7FD">
        <w:tc>
          <w:tcPr>
            <w:tcW w:w="3055" w:type="dxa"/>
          </w:tcPr>
          <w:p w14:paraId="23C9C4A6" w14:textId="3947F618" w:rsidR="00266C64" w:rsidRDefault="00266C64" w:rsidP="00266C64">
            <w:pPr>
              <w:rPr>
                <w:sz w:val="20"/>
                <w:szCs w:val="20"/>
              </w:rPr>
            </w:pPr>
            <w:r>
              <w:rPr>
                <w:sz w:val="20"/>
                <w:szCs w:val="20"/>
              </w:rPr>
              <w:t>##HARM_09</w:t>
            </w:r>
          </w:p>
        </w:tc>
        <w:tc>
          <w:tcPr>
            <w:tcW w:w="2880" w:type="dxa"/>
          </w:tcPr>
          <w:p w14:paraId="0E89CE27" w14:textId="57EDD3AB" w:rsidR="00266C64" w:rsidRPr="00266C64" w:rsidRDefault="00266C64" w:rsidP="00266C64">
            <w:pPr>
              <w:rPr>
                <w:sz w:val="20"/>
                <w:szCs w:val="20"/>
              </w:rPr>
            </w:pPr>
            <w:r w:rsidRPr="00266C64">
              <w:rPr>
                <w:sz w:val="20"/>
                <w:szCs w:val="20"/>
              </w:rPr>
              <w:t>##HARM_0</w:t>
            </w:r>
            <w:r>
              <w:rPr>
                <w:sz w:val="20"/>
                <w:szCs w:val="20"/>
              </w:rPr>
              <w:t>9</w:t>
            </w:r>
            <w:r w:rsidRPr="00266C64">
              <w:rPr>
                <w:sz w:val="20"/>
                <w:szCs w:val="20"/>
              </w:rPr>
              <w:t>_GOAL</w:t>
            </w:r>
          </w:p>
        </w:tc>
        <w:tc>
          <w:tcPr>
            <w:tcW w:w="4135" w:type="dxa"/>
          </w:tcPr>
          <w:p w14:paraId="57B66A56" w14:textId="47A02459" w:rsidR="00266C64" w:rsidRDefault="00266C64" w:rsidP="00266C64">
            <w:pPr>
              <w:rPr>
                <w:sz w:val="20"/>
                <w:szCs w:val="20"/>
              </w:rPr>
            </w:pPr>
            <w:r>
              <w:rPr>
                <w:sz w:val="20"/>
                <w:szCs w:val="20"/>
              </w:rPr>
              <w:t>##HARM_09_MITIGATION</w:t>
            </w:r>
          </w:p>
        </w:tc>
      </w:tr>
      <w:tr w:rsidR="00266C64" w:rsidRPr="00C24521" w14:paraId="3FF68CA9" w14:textId="77777777" w:rsidTr="351EA7FD">
        <w:tc>
          <w:tcPr>
            <w:tcW w:w="3055" w:type="dxa"/>
          </w:tcPr>
          <w:p w14:paraId="4612F718" w14:textId="2CC100C9" w:rsidR="00266C64" w:rsidRPr="00C24521" w:rsidRDefault="00266C64" w:rsidP="00266C64">
            <w:pPr>
              <w:rPr>
                <w:sz w:val="20"/>
                <w:szCs w:val="20"/>
              </w:rPr>
            </w:pPr>
            <w:r>
              <w:rPr>
                <w:sz w:val="20"/>
                <w:szCs w:val="20"/>
              </w:rPr>
              <w:t>##HARM_10</w:t>
            </w:r>
          </w:p>
        </w:tc>
        <w:tc>
          <w:tcPr>
            <w:tcW w:w="2880" w:type="dxa"/>
          </w:tcPr>
          <w:p w14:paraId="609E3E57" w14:textId="4A530A3D" w:rsidR="00266C64" w:rsidRPr="00266C64" w:rsidRDefault="00266C64" w:rsidP="00266C64">
            <w:pPr>
              <w:rPr>
                <w:sz w:val="20"/>
                <w:szCs w:val="20"/>
              </w:rPr>
            </w:pPr>
            <w:r w:rsidRPr="00266C64">
              <w:rPr>
                <w:sz w:val="20"/>
                <w:szCs w:val="20"/>
              </w:rPr>
              <w:t>##HARM_</w:t>
            </w:r>
            <w:r>
              <w:rPr>
                <w:sz w:val="20"/>
                <w:szCs w:val="20"/>
              </w:rPr>
              <w:t>10</w:t>
            </w:r>
            <w:r w:rsidRPr="00266C64">
              <w:rPr>
                <w:sz w:val="20"/>
                <w:szCs w:val="20"/>
              </w:rPr>
              <w:t>_GOAL</w:t>
            </w:r>
          </w:p>
        </w:tc>
        <w:tc>
          <w:tcPr>
            <w:tcW w:w="4135" w:type="dxa"/>
          </w:tcPr>
          <w:p w14:paraId="31CA7BA7" w14:textId="1D09C30B" w:rsidR="00266C64" w:rsidRPr="00C24521" w:rsidRDefault="00266C64" w:rsidP="00266C64">
            <w:pPr>
              <w:rPr>
                <w:sz w:val="20"/>
                <w:szCs w:val="20"/>
              </w:rPr>
            </w:pPr>
            <w:r>
              <w:rPr>
                <w:sz w:val="20"/>
                <w:szCs w:val="20"/>
              </w:rPr>
              <w:t>##HARM_10_MITIGATION</w:t>
            </w:r>
          </w:p>
        </w:tc>
      </w:tr>
    </w:tbl>
    <w:p w14:paraId="677BAF86" w14:textId="491A0996" w:rsidR="00CE7379" w:rsidRPr="00D36A87" w:rsidRDefault="00CE7379" w:rsidP="002F0417">
      <w:pPr>
        <w:pStyle w:val="Titre2"/>
      </w:pPr>
      <w:r w:rsidRPr="00D36A87">
        <w:t>Goal Applicability</w:t>
      </w:r>
      <w:r w:rsidR="00790324">
        <w:t xml:space="preserve"> - A</w:t>
      </w:r>
    </w:p>
    <w:p w14:paraId="0F098A83" w14:textId="77777777" w:rsidR="00CE7379" w:rsidRPr="00D36A87" w:rsidRDefault="00CE7379" w:rsidP="00F942A9">
      <w:pPr>
        <w:pStyle w:val="Sectioninstructions"/>
      </w:pPr>
      <w:r w:rsidRPr="00D36A87">
        <w:rPr>
          <w:b/>
        </w:rPr>
        <w:t>5.2</w:t>
      </w:r>
      <w:r w:rsidRPr="00D36A87">
        <w:t xml:space="preserve"> Some of the Goals of the Responsible AI Standard apply to all AI systems, while other Goals apply only to specific types of AI systems. To assess which </w:t>
      </w:r>
      <w:proofErr w:type="gramStart"/>
      <w:r w:rsidRPr="00D36A87">
        <w:t>Goals</w:t>
      </w:r>
      <w:proofErr w:type="gramEnd"/>
      <w:r w:rsidRPr="00D36A87">
        <w:t xml:space="preserve"> apply to this system, use the tables below. When a Goal applies to only specific types of AI systems, indicate if the Goal applies to the system being evaluated in this Impact Assessment by indicating “Yes” or “No</w:t>
      </w:r>
      <w:r>
        <w:t>.</w:t>
      </w:r>
      <w:r w:rsidRPr="00D36A87">
        <w:t xml:space="preserve">” If you indicate that a Goal does not apply to the system, explain why in the response area. If a Goal applies to the system, you must complete the requirements associated with that Goal while developing the system. See the </w:t>
      </w:r>
      <w:hyperlink r:id="rId32" w:history="1">
        <w:r w:rsidRPr="00F52617">
          <w:rPr>
            <w:rStyle w:val="Lienhypertexte"/>
            <w:b/>
            <w:bCs w:val="0"/>
            <w:color w:val="0070C0"/>
          </w:rPr>
          <w:t>Standard training</w:t>
        </w:r>
      </w:hyperlink>
      <w:r w:rsidRPr="00D36A87">
        <w:t xml:space="preserve"> for more information about the specific requirements for each Goal. </w:t>
      </w:r>
    </w:p>
    <w:p w14:paraId="7C138D77" w14:textId="77777777" w:rsidR="00CE7379" w:rsidRPr="00C24521" w:rsidRDefault="00CE7379" w:rsidP="00CE7379">
      <w:pPr>
        <w:pStyle w:val="Titre3"/>
      </w:pPr>
      <w:r w:rsidRPr="00C24521">
        <w:t>Accountability Goals</w:t>
      </w:r>
    </w:p>
    <w:tbl>
      <w:tblPr>
        <w:tblStyle w:val="Grilledutableau"/>
        <w:tblW w:w="10075" w:type="dxa"/>
        <w:tblLook w:val="04A0" w:firstRow="1" w:lastRow="0" w:firstColumn="1" w:lastColumn="0" w:noHBand="0" w:noVBand="1"/>
      </w:tblPr>
      <w:tblGrid>
        <w:gridCol w:w="5215"/>
        <w:gridCol w:w="2340"/>
        <w:gridCol w:w="2520"/>
      </w:tblGrid>
      <w:tr w:rsidR="00CE7379" w:rsidRPr="00C24521" w14:paraId="6FE24FCB" w14:textId="77777777" w:rsidTr="78A9DEED">
        <w:tc>
          <w:tcPr>
            <w:tcW w:w="5215" w:type="dxa"/>
            <w:shd w:val="clear" w:color="auto" w:fill="002060"/>
          </w:tcPr>
          <w:p w14:paraId="1527122F" w14:textId="77777777" w:rsidR="00CE7379" w:rsidRPr="00C24521" w:rsidRDefault="00CE7379">
            <w:pPr>
              <w:rPr>
                <w:color w:val="0070C0"/>
                <w:sz w:val="20"/>
                <w:szCs w:val="18"/>
              </w:rPr>
            </w:pPr>
            <w:r w:rsidRPr="00C24521">
              <w:rPr>
                <w:rFonts w:cstheme="minorHAnsi"/>
                <w:b/>
                <w:sz w:val="20"/>
                <w:szCs w:val="20"/>
              </w:rPr>
              <w:t>Goals</w:t>
            </w:r>
          </w:p>
        </w:tc>
        <w:tc>
          <w:tcPr>
            <w:tcW w:w="2340" w:type="dxa"/>
            <w:shd w:val="clear" w:color="auto" w:fill="002060"/>
          </w:tcPr>
          <w:p w14:paraId="16F1439C" w14:textId="77777777" w:rsidR="00CE7379" w:rsidRPr="00C24521" w:rsidRDefault="00CE7379">
            <w:pPr>
              <w:rPr>
                <w:color w:val="0070C0"/>
                <w:sz w:val="20"/>
                <w:szCs w:val="18"/>
              </w:rPr>
            </w:pPr>
            <w:r w:rsidRPr="00C24521">
              <w:rPr>
                <w:rFonts w:asciiTheme="majorHAnsi" w:hAnsiTheme="majorHAnsi" w:cstheme="majorHAnsi"/>
                <w:b/>
                <w:bCs/>
                <w:sz w:val="20"/>
                <w:szCs w:val="20"/>
              </w:rPr>
              <w:t>Does this Goal apply to the system?</w:t>
            </w:r>
          </w:p>
        </w:tc>
        <w:tc>
          <w:tcPr>
            <w:tcW w:w="2520" w:type="dxa"/>
            <w:shd w:val="clear" w:color="auto" w:fill="002060"/>
          </w:tcPr>
          <w:p w14:paraId="40BB636E" w14:textId="77777777" w:rsidR="00CE7379" w:rsidRPr="00C24521" w:rsidRDefault="00CE7379">
            <w:pPr>
              <w:rPr>
                <w:color w:val="0070C0"/>
                <w:sz w:val="20"/>
                <w:szCs w:val="18"/>
              </w:rPr>
            </w:pPr>
            <w:r w:rsidRPr="00C24521">
              <w:rPr>
                <w:rFonts w:asciiTheme="majorHAnsi" w:hAnsiTheme="majorHAnsi" w:cstheme="majorHAnsi"/>
                <w:b/>
                <w:bCs/>
                <w:sz w:val="20"/>
                <w:szCs w:val="20"/>
              </w:rPr>
              <w:t>Link to training for this Goal</w:t>
            </w:r>
          </w:p>
        </w:tc>
      </w:tr>
      <w:tr w:rsidR="00CE7379" w:rsidRPr="00C24521" w14:paraId="392CAF74" w14:textId="77777777" w:rsidTr="0099261D">
        <w:tc>
          <w:tcPr>
            <w:tcW w:w="5215" w:type="dxa"/>
          </w:tcPr>
          <w:p w14:paraId="581C20F8"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A1: Impact assessment</w:t>
            </w:r>
          </w:p>
          <w:p w14:paraId="4A29BE9B" w14:textId="0D5BCA9C" w:rsidR="00CE7379" w:rsidRPr="00C24521" w:rsidRDefault="61524D2E">
            <w:pPr>
              <w:rPr>
                <w:color w:val="0070C0"/>
                <w:sz w:val="20"/>
                <w:szCs w:val="20"/>
              </w:rPr>
            </w:pPr>
            <w:r w:rsidRPr="78A9DEED">
              <w:rPr>
                <w:i/>
                <w:iCs/>
                <w:sz w:val="20"/>
                <w:szCs w:val="20"/>
              </w:rPr>
              <w:t>Applies to:</w:t>
            </w:r>
            <w:r w:rsidRPr="78A9DEED">
              <w:rPr>
                <w:sz w:val="20"/>
                <w:szCs w:val="20"/>
              </w:rPr>
              <w:t xml:space="preserve"> AI systems</w:t>
            </w:r>
            <w:r w:rsidR="6BEA9BA7" w:rsidRPr="78A9DEED">
              <w:rPr>
                <w:sz w:val="20"/>
                <w:szCs w:val="20"/>
              </w:rPr>
              <w:t xml:space="preserve"> where a Microsoft team carries out qualifying development or deployment activities for a customer as part of the project</w:t>
            </w:r>
            <w:r w:rsidRPr="78A9DEED">
              <w:rPr>
                <w:sz w:val="20"/>
                <w:szCs w:val="20"/>
              </w:rPr>
              <w:t>.</w:t>
            </w:r>
          </w:p>
        </w:tc>
        <w:tc>
          <w:tcPr>
            <w:tcW w:w="2340" w:type="dxa"/>
            <w:vAlign w:val="center"/>
          </w:tcPr>
          <w:p w14:paraId="3E822B75" w14:textId="77777777" w:rsidR="00CE7379" w:rsidRPr="00C24521" w:rsidRDefault="00CE7379" w:rsidP="0099261D">
            <w:pPr>
              <w:jc w:val="center"/>
              <w:rPr>
                <w:color w:val="0070C0"/>
                <w:sz w:val="20"/>
                <w:szCs w:val="18"/>
              </w:rPr>
            </w:pPr>
            <w:r w:rsidRPr="00C24521">
              <w:rPr>
                <w:rFonts w:cstheme="minorHAnsi"/>
                <w:b/>
                <w:bCs/>
                <w:sz w:val="20"/>
                <w:szCs w:val="20"/>
              </w:rPr>
              <w:t>Yes</w:t>
            </w:r>
          </w:p>
        </w:tc>
        <w:tc>
          <w:tcPr>
            <w:tcW w:w="2520" w:type="dxa"/>
          </w:tcPr>
          <w:p w14:paraId="22C9F79B" w14:textId="77777777" w:rsidR="00CE7379" w:rsidRPr="00C24521" w:rsidRDefault="0099261D">
            <w:pPr>
              <w:rPr>
                <w:b/>
                <w:bCs/>
                <w:i/>
                <w:iCs/>
                <w:color w:val="0070C0"/>
                <w:sz w:val="20"/>
                <w:szCs w:val="20"/>
                <w:u w:val="single"/>
                <w:lang w:val="en-GB"/>
              </w:rPr>
            </w:pPr>
            <w:hyperlink r:id="rId33" w:history="1">
              <w:r w:rsidR="00CE7379" w:rsidRPr="00C24521">
                <w:rPr>
                  <w:b/>
                  <w:bCs/>
                  <w:i/>
                  <w:iCs/>
                  <w:color w:val="0070C0"/>
                  <w:sz w:val="20"/>
                  <w:szCs w:val="20"/>
                  <w:u w:val="single"/>
                  <w:lang w:val="en-GB"/>
                </w:rPr>
                <w:t>Training for A1</w:t>
              </w:r>
            </w:hyperlink>
          </w:p>
        </w:tc>
      </w:tr>
      <w:tr w:rsidR="00CE7379" w:rsidRPr="00C24521" w14:paraId="08458E10" w14:textId="77777777" w:rsidTr="0099261D">
        <w:tc>
          <w:tcPr>
            <w:tcW w:w="5215" w:type="dxa"/>
          </w:tcPr>
          <w:p w14:paraId="0253CD2F"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A2: Oversight of significant adverse impacts</w:t>
            </w:r>
          </w:p>
          <w:p w14:paraId="63F347F5" w14:textId="6FF63D28" w:rsidR="00CE7379" w:rsidRPr="00C24521" w:rsidRDefault="00CE7379">
            <w:pPr>
              <w:rPr>
                <w:color w:val="0070C0"/>
                <w:sz w:val="20"/>
                <w:szCs w:val="18"/>
              </w:rPr>
            </w:pPr>
            <w:r w:rsidRPr="00C24521">
              <w:rPr>
                <w:rFonts w:cstheme="minorHAnsi"/>
                <w:i/>
                <w:sz w:val="20"/>
                <w:szCs w:val="20"/>
              </w:rPr>
              <w:t xml:space="preserve">Applies to: </w:t>
            </w:r>
            <w:r w:rsidRPr="00C24521">
              <w:rPr>
                <w:rFonts w:cstheme="minorHAnsi"/>
                <w:iCs/>
                <w:sz w:val="20"/>
                <w:szCs w:val="20"/>
              </w:rPr>
              <w:t>AI systems</w:t>
            </w:r>
            <w:r w:rsidR="00F46A25">
              <w:rPr>
                <w:rFonts w:cstheme="minorHAnsi"/>
                <w:iCs/>
                <w:sz w:val="20"/>
                <w:szCs w:val="20"/>
              </w:rPr>
              <w:t xml:space="preserve"> </w:t>
            </w:r>
            <w:r w:rsidR="00F46A25" w:rsidRPr="00F46A25">
              <w:rPr>
                <w:rFonts w:cstheme="minorHAnsi"/>
                <w:iCs/>
                <w:sz w:val="20"/>
                <w:szCs w:val="20"/>
              </w:rPr>
              <w:t>where a Microsoft team carries out qualifying development or deployment activities for a customer as part of the project</w:t>
            </w:r>
            <w:r w:rsidRPr="00C24521">
              <w:rPr>
                <w:rFonts w:cstheme="minorHAnsi"/>
                <w:iCs/>
                <w:sz w:val="20"/>
                <w:szCs w:val="20"/>
              </w:rPr>
              <w:t>.</w:t>
            </w:r>
          </w:p>
        </w:tc>
        <w:tc>
          <w:tcPr>
            <w:tcW w:w="2340" w:type="dxa"/>
            <w:vAlign w:val="center"/>
          </w:tcPr>
          <w:p w14:paraId="071C7194" w14:textId="77777777" w:rsidR="00CE7379" w:rsidRPr="00C24521" w:rsidRDefault="00CE7379" w:rsidP="0099261D">
            <w:pPr>
              <w:jc w:val="center"/>
              <w:rPr>
                <w:color w:val="0070C0"/>
                <w:sz w:val="20"/>
                <w:szCs w:val="18"/>
              </w:rPr>
            </w:pPr>
            <w:r w:rsidRPr="00C24521">
              <w:rPr>
                <w:rFonts w:cstheme="minorHAnsi"/>
                <w:b/>
                <w:bCs/>
                <w:sz w:val="20"/>
                <w:szCs w:val="20"/>
              </w:rPr>
              <w:t>Yes</w:t>
            </w:r>
          </w:p>
        </w:tc>
        <w:tc>
          <w:tcPr>
            <w:tcW w:w="2520" w:type="dxa"/>
          </w:tcPr>
          <w:p w14:paraId="693DF0A3" w14:textId="77777777" w:rsidR="00CE7379" w:rsidRPr="00C24521" w:rsidRDefault="0099261D">
            <w:pPr>
              <w:rPr>
                <w:b/>
                <w:bCs/>
                <w:i/>
                <w:iCs/>
                <w:color w:val="0070C0"/>
                <w:sz w:val="20"/>
                <w:szCs w:val="20"/>
                <w:u w:val="single"/>
                <w:lang w:val="en-GB"/>
              </w:rPr>
            </w:pPr>
            <w:hyperlink r:id="rId34" w:history="1">
              <w:r w:rsidR="00CE7379" w:rsidRPr="00C24521">
                <w:rPr>
                  <w:b/>
                  <w:bCs/>
                  <w:i/>
                  <w:iCs/>
                  <w:color w:val="0070C0"/>
                  <w:sz w:val="20"/>
                  <w:szCs w:val="20"/>
                  <w:u w:val="single"/>
                  <w:lang w:val="en-GB"/>
                </w:rPr>
                <w:t>Training for A2</w:t>
              </w:r>
            </w:hyperlink>
          </w:p>
        </w:tc>
      </w:tr>
      <w:tr w:rsidR="00CE7379" w:rsidRPr="00C24521" w14:paraId="5542911D" w14:textId="77777777" w:rsidTr="0099261D">
        <w:tc>
          <w:tcPr>
            <w:tcW w:w="5215" w:type="dxa"/>
          </w:tcPr>
          <w:p w14:paraId="6F679E0D"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 xml:space="preserve">A3: Fit for </w:t>
            </w:r>
            <w:proofErr w:type="gramStart"/>
            <w:r w:rsidRPr="00C24521">
              <w:rPr>
                <w:rFonts w:ascii="Segoe UI Semibold" w:hAnsi="Segoe UI Semibold" w:cs="Segoe UI Semibold"/>
                <w:sz w:val="20"/>
                <w:szCs w:val="20"/>
              </w:rPr>
              <w:t>purpose</w:t>
            </w:r>
            <w:proofErr w:type="gramEnd"/>
          </w:p>
          <w:p w14:paraId="7527594C" w14:textId="0FD03CD9" w:rsidR="00CE7379" w:rsidRPr="00C24521" w:rsidRDefault="00CE7379">
            <w:pPr>
              <w:rPr>
                <w:color w:val="0070C0"/>
                <w:sz w:val="20"/>
                <w:szCs w:val="18"/>
              </w:rPr>
            </w:pPr>
            <w:r w:rsidRPr="00C24521">
              <w:rPr>
                <w:rFonts w:cstheme="minorHAnsi"/>
                <w:i/>
                <w:sz w:val="20"/>
                <w:szCs w:val="20"/>
              </w:rPr>
              <w:t xml:space="preserve">Applies to: </w:t>
            </w:r>
            <w:r w:rsidRPr="00C24521">
              <w:rPr>
                <w:rFonts w:cstheme="minorHAnsi"/>
                <w:iCs/>
                <w:sz w:val="20"/>
                <w:szCs w:val="20"/>
              </w:rPr>
              <w:t>AI systems</w:t>
            </w:r>
            <w:r w:rsidR="00A7254A">
              <w:rPr>
                <w:rFonts w:cstheme="minorHAnsi"/>
                <w:iCs/>
                <w:sz w:val="20"/>
                <w:szCs w:val="20"/>
              </w:rPr>
              <w:t xml:space="preserve"> </w:t>
            </w:r>
            <w:r w:rsidR="00A7254A" w:rsidRPr="00A7254A">
              <w:rPr>
                <w:rFonts w:cstheme="minorHAnsi"/>
                <w:iCs/>
                <w:sz w:val="20"/>
                <w:szCs w:val="20"/>
              </w:rPr>
              <w:t>where a Microsoft team carries out qualifying development or deployment activities for a customer as part of the project</w:t>
            </w:r>
            <w:r w:rsidRPr="00C24521">
              <w:rPr>
                <w:rFonts w:cstheme="minorHAnsi"/>
                <w:iCs/>
                <w:sz w:val="20"/>
                <w:szCs w:val="20"/>
              </w:rPr>
              <w:t>.</w:t>
            </w:r>
          </w:p>
        </w:tc>
        <w:tc>
          <w:tcPr>
            <w:tcW w:w="2340" w:type="dxa"/>
            <w:vAlign w:val="center"/>
          </w:tcPr>
          <w:p w14:paraId="0199AD21" w14:textId="77777777" w:rsidR="00CE7379" w:rsidRPr="00C24521" w:rsidRDefault="00CE7379" w:rsidP="0099261D">
            <w:pPr>
              <w:jc w:val="center"/>
              <w:rPr>
                <w:color w:val="0070C0"/>
                <w:sz w:val="20"/>
                <w:szCs w:val="18"/>
              </w:rPr>
            </w:pPr>
            <w:r w:rsidRPr="00C24521">
              <w:rPr>
                <w:rFonts w:cstheme="minorHAnsi"/>
                <w:b/>
                <w:bCs/>
                <w:sz w:val="20"/>
                <w:szCs w:val="20"/>
              </w:rPr>
              <w:t>Yes</w:t>
            </w:r>
          </w:p>
        </w:tc>
        <w:tc>
          <w:tcPr>
            <w:tcW w:w="2520" w:type="dxa"/>
          </w:tcPr>
          <w:p w14:paraId="7F93697B" w14:textId="77777777" w:rsidR="00CE7379" w:rsidRPr="00C24521" w:rsidRDefault="0099261D">
            <w:pPr>
              <w:rPr>
                <w:b/>
                <w:bCs/>
                <w:i/>
                <w:iCs/>
                <w:color w:val="0070C0"/>
                <w:sz w:val="20"/>
                <w:szCs w:val="20"/>
                <w:u w:val="single"/>
                <w:lang w:val="en-GB"/>
              </w:rPr>
            </w:pPr>
            <w:hyperlink r:id="rId35" w:history="1">
              <w:r w:rsidR="00CE7379" w:rsidRPr="00C24521">
                <w:rPr>
                  <w:b/>
                  <w:bCs/>
                  <w:i/>
                  <w:iCs/>
                  <w:color w:val="0070C0"/>
                  <w:sz w:val="20"/>
                  <w:szCs w:val="20"/>
                  <w:u w:val="single"/>
                  <w:lang w:val="en-GB"/>
                </w:rPr>
                <w:t>Training for A3</w:t>
              </w:r>
            </w:hyperlink>
          </w:p>
        </w:tc>
      </w:tr>
      <w:tr w:rsidR="00CE7379" w:rsidRPr="00C24521" w14:paraId="3A6A493A" w14:textId="77777777" w:rsidTr="0099261D">
        <w:tc>
          <w:tcPr>
            <w:tcW w:w="5215" w:type="dxa"/>
          </w:tcPr>
          <w:p w14:paraId="75C5ED75"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A4: Data governance and management</w:t>
            </w:r>
          </w:p>
          <w:p w14:paraId="45339F3C" w14:textId="7EEB35BD" w:rsidR="00CE7379" w:rsidRPr="00C24521" w:rsidRDefault="00CE7379">
            <w:pPr>
              <w:rPr>
                <w:color w:val="0070C0"/>
                <w:sz w:val="20"/>
                <w:szCs w:val="18"/>
              </w:rPr>
            </w:pPr>
            <w:r w:rsidRPr="00C24521">
              <w:rPr>
                <w:rFonts w:cstheme="minorHAnsi"/>
                <w:i/>
                <w:sz w:val="20"/>
                <w:szCs w:val="20"/>
              </w:rPr>
              <w:lastRenderedPageBreak/>
              <w:t xml:space="preserve">Applies to: </w:t>
            </w:r>
            <w:r w:rsidRPr="00C24521">
              <w:rPr>
                <w:rFonts w:cstheme="minorHAnsi"/>
                <w:iCs/>
                <w:sz w:val="20"/>
                <w:szCs w:val="20"/>
              </w:rPr>
              <w:t>AI systems</w:t>
            </w:r>
            <w:r w:rsidR="00092289">
              <w:rPr>
                <w:rFonts w:cstheme="minorHAnsi"/>
                <w:iCs/>
                <w:sz w:val="20"/>
                <w:szCs w:val="20"/>
              </w:rPr>
              <w:t xml:space="preserve"> </w:t>
            </w:r>
            <w:r w:rsidR="00092289" w:rsidRPr="00092289">
              <w:rPr>
                <w:rFonts w:cstheme="minorHAnsi"/>
                <w:iCs/>
                <w:sz w:val="20"/>
                <w:szCs w:val="20"/>
              </w:rPr>
              <w:t>where a Microsoft team carries out qualifying development or deployment activities for a customer as part of the project</w:t>
            </w:r>
            <w:r w:rsidRPr="00C24521">
              <w:rPr>
                <w:rFonts w:cstheme="minorHAnsi"/>
                <w:iCs/>
                <w:sz w:val="20"/>
                <w:szCs w:val="20"/>
              </w:rPr>
              <w:t>.</w:t>
            </w:r>
          </w:p>
        </w:tc>
        <w:tc>
          <w:tcPr>
            <w:tcW w:w="2340" w:type="dxa"/>
            <w:vAlign w:val="center"/>
          </w:tcPr>
          <w:p w14:paraId="687092D7" w14:textId="77777777" w:rsidR="00CE7379" w:rsidRPr="00C24521" w:rsidRDefault="00CE7379" w:rsidP="0099261D">
            <w:pPr>
              <w:jc w:val="center"/>
              <w:rPr>
                <w:color w:val="0070C0"/>
                <w:sz w:val="20"/>
                <w:szCs w:val="18"/>
              </w:rPr>
            </w:pPr>
            <w:r w:rsidRPr="00C24521">
              <w:rPr>
                <w:rFonts w:cstheme="minorHAnsi"/>
                <w:b/>
                <w:bCs/>
                <w:sz w:val="20"/>
                <w:szCs w:val="20"/>
              </w:rPr>
              <w:lastRenderedPageBreak/>
              <w:t>Yes</w:t>
            </w:r>
          </w:p>
        </w:tc>
        <w:tc>
          <w:tcPr>
            <w:tcW w:w="2520" w:type="dxa"/>
          </w:tcPr>
          <w:p w14:paraId="41BE3E56" w14:textId="77777777" w:rsidR="00CE7379" w:rsidRPr="00C24521" w:rsidRDefault="0099261D">
            <w:pPr>
              <w:rPr>
                <w:b/>
                <w:bCs/>
                <w:i/>
                <w:iCs/>
                <w:color w:val="0070C0"/>
                <w:sz w:val="20"/>
                <w:szCs w:val="20"/>
                <w:u w:val="single"/>
                <w:lang w:val="en-GB"/>
              </w:rPr>
            </w:pPr>
            <w:hyperlink r:id="rId36" w:history="1">
              <w:r w:rsidR="00CE7379" w:rsidRPr="00C24521">
                <w:rPr>
                  <w:b/>
                  <w:bCs/>
                  <w:i/>
                  <w:iCs/>
                  <w:color w:val="0070C0"/>
                  <w:sz w:val="20"/>
                  <w:szCs w:val="20"/>
                  <w:u w:val="single"/>
                  <w:lang w:val="en-GB"/>
                </w:rPr>
                <w:t>Training for A4</w:t>
              </w:r>
            </w:hyperlink>
          </w:p>
        </w:tc>
      </w:tr>
      <w:tr w:rsidR="00CE7379" w:rsidRPr="00C24521" w14:paraId="190CA985" w14:textId="77777777" w:rsidTr="0099261D">
        <w:tc>
          <w:tcPr>
            <w:tcW w:w="5215" w:type="dxa"/>
          </w:tcPr>
          <w:p w14:paraId="1A8803B3"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A5: Human oversight and control</w:t>
            </w:r>
          </w:p>
          <w:p w14:paraId="6F02A465" w14:textId="20AB8C84" w:rsidR="00CE7379" w:rsidRPr="00C24521" w:rsidRDefault="00CE7379">
            <w:pPr>
              <w:rPr>
                <w:rFonts w:cstheme="minorHAnsi"/>
                <w:sz w:val="20"/>
                <w:szCs w:val="20"/>
              </w:rPr>
            </w:pPr>
            <w:r w:rsidRPr="00C24521">
              <w:rPr>
                <w:rFonts w:cstheme="minorHAnsi"/>
                <w:i/>
                <w:sz w:val="20"/>
                <w:szCs w:val="20"/>
              </w:rPr>
              <w:t>Applies to:</w:t>
            </w:r>
            <w:r w:rsidRPr="00C24521">
              <w:rPr>
                <w:rFonts w:cstheme="minorHAnsi"/>
                <w:sz w:val="20"/>
                <w:szCs w:val="20"/>
              </w:rPr>
              <w:t xml:space="preserve"> AI systems</w:t>
            </w:r>
            <w:r w:rsidR="006246F9">
              <w:rPr>
                <w:rFonts w:cstheme="minorHAnsi"/>
                <w:sz w:val="20"/>
                <w:szCs w:val="20"/>
              </w:rPr>
              <w:t xml:space="preserve"> </w:t>
            </w:r>
            <w:r w:rsidR="006246F9">
              <w:rPr>
                <w:spacing w:val="5"/>
              </w:rPr>
              <w:t xml:space="preserve">where </w:t>
            </w:r>
            <w:r w:rsidR="006246F9" w:rsidRPr="004F302F">
              <w:rPr>
                <w:spacing w:val="5"/>
              </w:rPr>
              <w:t xml:space="preserve">a Microsoft team carries out qualifying development or deployment activities </w:t>
            </w:r>
            <w:r w:rsidR="006246F9">
              <w:rPr>
                <w:spacing w:val="5"/>
              </w:rPr>
              <w:t xml:space="preserve">for a customer </w:t>
            </w:r>
            <w:r w:rsidR="006246F9" w:rsidRPr="004F302F">
              <w:rPr>
                <w:spacing w:val="5"/>
              </w:rPr>
              <w:t>as part of the project</w:t>
            </w:r>
            <w:r w:rsidRPr="00C24521">
              <w:rPr>
                <w:rFonts w:cstheme="minorHAnsi"/>
                <w:sz w:val="20"/>
                <w:szCs w:val="20"/>
              </w:rPr>
              <w:t>.</w:t>
            </w:r>
          </w:p>
        </w:tc>
        <w:tc>
          <w:tcPr>
            <w:tcW w:w="2340" w:type="dxa"/>
            <w:vAlign w:val="center"/>
          </w:tcPr>
          <w:p w14:paraId="5369A3A3" w14:textId="77777777" w:rsidR="00CE7379" w:rsidRPr="00C24521" w:rsidRDefault="00CE7379" w:rsidP="0099261D">
            <w:pPr>
              <w:jc w:val="center"/>
              <w:rPr>
                <w:color w:val="0070C0"/>
                <w:sz w:val="20"/>
                <w:szCs w:val="18"/>
              </w:rPr>
            </w:pPr>
            <w:r w:rsidRPr="00C24521">
              <w:rPr>
                <w:rFonts w:cstheme="minorHAnsi"/>
                <w:b/>
                <w:bCs/>
                <w:sz w:val="20"/>
                <w:szCs w:val="20"/>
              </w:rPr>
              <w:t>Yes</w:t>
            </w:r>
          </w:p>
        </w:tc>
        <w:tc>
          <w:tcPr>
            <w:tcW w:w="2520" w:type="dxa"/>
          </w:tcPr>
          <w:p w14:paraId="16B78241" w14:textId="77777777" w:rsidR="00CE7379" w:rsidRPr="00C24521" w:rsidRDefault="0099261D">
            <w:pPr>
              <w:rPr>
                <w:b/>
                <w:bCs/>
                <w:i/>
                <w:iCs/>
                <w:color w:val="0070C0"/>
                <w:sz w:val="20"/>
                <w:szCs w:val="20"/>
                <w:u w:val="single"/>
                <w:lang w:val="en-GB"/>
              </w:rPr>
            </w:pPr>
            <w:hyperlink r:id="rId37" w:history="1">
              <w:r w:rsidR="00CE7379" w:rsidRPr="00C24521">
                <w:rPr>
                  <w:b/>
                  <w:bCs/>
                  <w:i/>
                  <w:iCs/>
                  <w:color w:val="0070C0"/>
                  <w:sz w:val="20"/>
                  <w:szCs w:val="20"/>
                  <w:u w:val="single"/>
                  <w:lang w:val="en-GB"/>
                </w:rPr>
                <w:t>Training for A5</w:t>
              </w:r>
            </w:hyperlink>
          </w:p>
        </w:tc>
      </w:tr>
    </w:tbl>
    <w:p w14:paraId="15D005BF" w14:textId="77777777" w:rsidR="00CE7379" w:rsidRPr="00C24521" w:rsidRDefault="00CE7379" w:rsidP="00CE7379">
      <w:pPr>
        <w:pStyle w:val="Titre3"/>
      </w:pPr>
      <w:r w:rsidRPr="00C24521">
        <w:t>Transparency Goals</w:t>
      </w:r>
    </w:p>
    <w:tbl>
      <w:tblPr>
        <w:tblStyle w:val="Grilledutableau"/>
        <w:tblW w:w="10075" w:type="dxa"/>
        <w:tblLook w:val="04A0" w:firstRow="1" w:lastRow="0" w:firstColumn="1" w:lastColumn="0" w:noHBand="0" w:noVBand="1"/>
      </w:tblPr>
      <w:tblGrid>
        <w:gridCol w:w="4312"/>
        <w:gridCol w:w="3689"/>
        <w:gridCol w:w="2074"/>
      </w:tblGrid>
      <w:tr w:rsidR="00CE7379" w:rsidRPr="00C24521" w14:paraId="0BF9C044" w14:textId="77777777">
        <w:tc>
          <w:tcPr>
            <w:tcW w:w="5215" w:type="dxa"/>
            <w:shd w:val="clear" w:color="auto" w:fill="002060"/>
          </w:tcPr>
          <w:p w14:paraId="68792D3A" w14:textId="77777777" w:rsidR="00CE7379" w:rsidRPr="00C24521" w:rsidRDefault="00CE7379">
            <w:pPr>
              <w:rPr>
                <w:color w:val="0070C0"/>
                <w:sz w:val="20"/>
                <w:szCs w:val="18"/>
              </w:rPr>
            </w:pPr>
            <w:r w:rsidRPr="00C24521">
              <w:rPr>
                <w:rFonts w:cstheme="minorHAnsi"/>
                <w:b/>
                <w:sz w:val="20"/>
                <w:szCs w:val="20"/>
              </w:rPr>
              <w:t>Goals</w:t>
            </w:r>
          </w:p>
        </w:tc>
        <w:tc>
          <w:tcPr>
            <w:tcW w:w="2340" w:type="dxa"/>
            <w:shd w:val="clear" w:color="auto" w:fill="002060"/>
          </w:tcPr>
          <w:p w14:paraId="0BC8F6CB" w14:textId="77777777" w:rsidR="00CE7379" w:rsidRPr="00C24521" w:rsidRDefault="00CE7379">
            <w:pPr>
              <w:rPr>
                <w:color w:val="0070C0"/>
                <w:sz w:val="20"/>
                <w:szCs w:val="18"/>
              </w:rPr>
            </w:pPr>
            <w:r w:rsidRPr="00C24521">
              <w:rPr>
                <w:rFonts w:asciiTheme="majorHAnsi" w:hAnsiTheme="majorHAnsi" w:cstheme="majorHAnsi"/>
                <w:b/>
                <w:bCs/>
                <w:sz w:val="20"/>
                <w:szCs w:val="20"/>
              </w:rPr>
              <w:t>Does this Goal apply to the system?</w:t>
            </w:r>
          </w:p>
        </w:tc>
        <w:tc>
          <w:tcPr>
            <w:tcW w:w="2520" w:type="dxa"/>
            <w:shd w:val="clear" w:color="auto" w:fill="002060"/>
          </w:tcPr>
          <w:p w14:paraId="37B092BA" w14:textId="77777777" w:rsidR="00CE7379" w:rsidRPr="00C24521" w:rsidRDefault="00CE7379">
            <w:pPr>
              <w:rPr>
                <w:color w:val="0070C0"/>
                <w:sz w:val="20"/>
                <w:szCs w:val="18"/>
              </w:rPr>
            </w:pPr>
            <w:r w:rsidRPr="00C24521">
              <w:rPr>
                <w:rFonts w:asciiTheme="majorHAnsi" w:hAnsiTheme="majorHAnsi" w:cstheme="majorHAnsi"/>
                <w:b/>
                <w:bCs/>
                <w:sz w:val="20"/>
                <w:szCs w:val="20"/>
              </w:rPr>
              <w:t>Link to training for this Goal</w:t>
            </w:r>
          </w:p>
        </w:tc>
      </w:tr>
      <w:tr w:rsidR="00CE7379" w:rsidRPr="00C24521" w14:paraId="21E5628D" w14:textId="77777777" w:rsidTr="0099261D">
        <w:tc>
          <w:tcPr>
            <w:tcW w:w="5215" w:type="dxa"/>
          </w:tcPr>
          <w:p w14:paraId="27274C92" w14:textId="77777777" w:rsidR="00CE7379" w:rsidRPr="00C24521" w:rsidRDefault="00CE7379">
            <w:pPr>
              <w:spacing w:line="276" w:lineRule="auto"/>
              <w:rPr>
                <w:rFonts w:ascii="Segoe UI Semibold" w:hAnsi="Segoe UI Semibold" w:cs="Segoe UI Semibold"/>
                <w:sz w:val="20"/>
                <w:szCs w:val="20"/>
              </w:rPr>
            </w:pPr>
            <w:r w:rsidRPr="00C24521">
              <w:rPr>
                <w:rFonts w:ascii="Segoe UI Semibold" w:hAnsi="Segoe UI Semibold" w:cs="Segoe UI Semibold"/>
                <w:sz w:val="20"/>
                <w:szCs w:val="20"/>
              </w:rPr>
              <w:t>T3: Disclosure of AI interaction</w:t>
            </w:r>
          </w:p>
          <w:p w14:paraId="2EF09B3E" w14:textId="31DBAD82" w:rsidR="00CE7379" w:rsidRDefault="00CE7379">
            <w:pPr>
              <w:rPr>
                <w:rFonts w:cstheme="minorHAnsi"/>
                <w:iCs/>
                <w:sz w:val="20"/>
                <w:szCs w:val="20"/>
              </w:rPr>
            </w:pPr>
            <w:r w:rsidRPr="00C24521">
              <w:rPr>
                <w:rFonts w:cstheme="minorHAnsi"/>
                <w:i/>
                <w:sz w:val="20"/>
                <w:szCs w:val="20"/>
              </w:rPr>
              <w:t xml:space="preserve">Applies to: </w:t>
            </w:r>
            <w:r w:rsidRPr="00C24521">
              <w:rPr>
                <w:rFonts w:cstheme="minorHAnsi"/>
                <w:iCs/>
                <w:sz w:val="20"/>
                <w:szCs w:val="20"/>
              </w:rPr>
              <w:t xml:space="preserve">AI systems </w:t>
            </w:r>
            <w:r w:rsidR="00AF414F" w:rsidRPr="00AF414F">
              <w:rPr>
                <w:rFonts w:cstheme="minorHAnsi"/>
                <w:iCs/>
                <w:sz w:val="20"/>
                <w:szCs w:val="20"/>
              </w:rPr>
              <w:t>where a Microsoft team carries out qualifying development or deployment activities for a customer as part of the project that meet either of the following two conditions:</w:t>
            </w:r>
          </w:p>
          <w:p w14:paraId="12351033" w14:textId="77777777" w:rsidR="00982B81" w:rsidRPr="001F7B7A" w:rsidRDefault="00982B81" w:rsidP="00982B81">
            <w:pPr>
              <w:pStyle w:val="Paragraphedeliste"/>
              <w:numPr>
                <w:ilvl w:val="0"/>
                <w:numId w:val="36"/>
              </w:numPr>
              <w:rPr>
                <w:sz w:val="20"/>
                <w:szCs w:val="18"/>
              </w:rPr>
            </w:pPr>
            <w:r w:rsidRPr="001F7B7A">
              <w:rPr>
                <w:sz w:val="20"/>
                <w:szCs w:val="18"/>
              </w:rPr>
              <w:t xml:space="preserve">The system impersonates interactions with humans, unless it is obvious from the circumstances or context of use that an AI system is in use, or  </w:t>
            </w:r>
          </w:p>
          <w:p w14:paraId="29B1559B" w14:textId="1FCA2121" w:rsidR="00AF414F" w:rsidRPr="001F7B7A" w:rsidRDefault="00282175" w:rsidP="001F7B7A">
            <w:pPr>
              <w:pStyle w:val="Paragraphedeliste"/>
              <w:numPr>
                <w:ilvl w:val="0"/>
                <w:numId w:val="36"/>
              </w:numPr>
              <w:rPr>
                <w:color w:val="0070C0"/>
                <w:sz w:val="20"/>
                <w:szCs w:val="18"/>
              </w:rPr>
            </w:pPr>
            <w:r w:rsidRPr="001F7B7A">
              <w:rPr>
                <w:sz w:val="20"/>
                <w:szCs w:val="18"/>
              </w:rPr>
              <w:t xml:space="preserve">The system generates or manipulates image, audio, or video content that could falsely appear to be authentic. </w:t>
            </w:r>
          </w:p>
        </w:tc>
        <w:tc>
          <w:tcPr>
            <w:tcW w:w="2340" w:type="dxa"/>
            <w:vAlign w:val="center"/>
          </w:tcPr>
          <w:p w14:paraId="132DE99D" w14:textId="71A37B17" w:rsidR="00CE7379" w:rsidRPr="00C24521" w:rsidRDefault="00266C64" w:rsidP="0099261D">
            <w:pPr>
              <w:jc w:val="center"/>
              <w:rPr>
                <w:color w:val="0070C0"/>
                <w:sz w:val="20"/>
                <w:szCs w:val="18"/>
              </w:rPr>
            </w:pPr>
            <w:r>
              <w:rPr>
                <w:rFonts w:cstheme="minorHAnsi"/>
                <w:b/>
                <w:bCs/>
                <w:sz w:val="20"/>
                <w:szCs w:val="20"/>
              </w:rPr>
              <w:t>##DISCLOSURE_OF_AI_INTERACTION</w:t>
            </w:r>
          </w:p>
        </w:tc>
        <w:tc>
          <w:tcPr>
            <w:tcW w:w="2520" w:type="dxa"/>
          </w:tcPr>
          <w:p w14:paraId="6367D864" w14:textId="77777777" w:rsidR="00CE7379" w:rsidRPr="00C24521" w:rsidRDefault="0099261D">
            <w:pPr>
              <w:rPr>
                <w:b/>
                <w:bCs/>
                <w:i/>
                <w:iCs/>
                <w:color w:val="0070C0"/>
                <w:sz w:val="20"/>
                <w:szCs w:val="20"/>
                <w:u w:val="single"/>
                <w:lang w:val="en-GB"/>
              </w:rPr>
            </w:pPr>
            <w:hyperlink r:id="rId38" w:history="1">
              <w:r w:rsidR="00CE7379" w:rsidRPr="00C24521">
                <w:rPr>
                  <w:b/>
                  <w:bCs/>
                  <w:i/>
                  <w:iCs/>
                  <w:color w:val="0070C0"/>
                  <w:sz w:val="20"/>
                  <w:szCs w:val="20"/>
                  <w:u w:val="single"/>
                  <w:lang w:val="en-GB"/>
                </w:rPr>
                <w:t>Training for T3</w:t>
              </w:r>
            </w:hyperlink>
          </w:p>
        </w:tc>
      </w:tr>
    </w:tbl>
    <w:p w14:paraId="7802761D" w14:textId="77777777" w:rsidR="00CE7379" w:rsidRPr="00C24521" w:rsidRDefault="00CE7379" w:rsidP="00CE7379">
      <w:pPr>
        <w:spacing w:after="0"/>
        <w:rPr>
          <w:color w:val="0070C0"/>
          <w:sz w:val="20"/>
          <w:szCs w:val="18"/>
        </w:rPr>
      </w:pPr>
    </w:p>
    <w:tbl>
      <w:tblPr>
        <w:tblStyle w:val="Grilledutableau"/>
        <w:tblW w:w="10075" w:type="dxa"/>
        <w:tblLook w:val="04A0" w:firstRow="1" w:lastRow="0" w:firstColumn="1" w:lastColumn="0" w:noHBand="0" w:noVBand="1"/>
      </w:tblPr>
      <w:tblGrid>
        <w:gridCol w:w="10075"/>
      </w:tblGrid>
      <w:tr w:rsidR="00CE7379" w:rsidRPr="00C24521" w14:paraId="173F91AC" w14:textId="77777777">
        <w:tc>
          <w:tcPr>
            <w:tcW w:w="10075" w:type="dxa"/>
            <w:shd w:val="clear" w:color="auto" w:fill="002060"/>
          </w:tcPr>
          <w:p w14:paraId="117A2DE6" w14:textId="3659DAF2" w:rsidR="00CE7379" w:rsidRPr="00C24521" w:rsidRDefault="00CE7379">
            <w:pPr>
              <w:rPr>
                <w:color w:val="0070C0"/>
                <w:sz w:val="20"/>
                <w:szCs w:val="18"/>
              </w:rPr>
            </w:pPr>
            <w:r w:rsidRPr="00C24521">
              <w:rPr>
                <w:rFonts w:asciiTheme="majorHAnsi" w:hAnsiTheme="majorHAnsi" w:cstheme="majorHAnsi"/>
                <w:b/>
                <w:bCs/>
                <w:sz w:val="20"/>
                <w:szCs w:val="20"/>
              </w:rPr>
              <w:t>If you selected “No” for Goal</w:t>
            </w:r>
            <w:r>
              <w:rPr>
                <w:rFonts w:asciiTheme="majorHAnsi" w:hAnsiTheme="majorHAnsi" w:cstheme="majorHAnsi"/>
                <w:b/>
                <w:bCs/>
                <w:sz w:val="20"/>
                <w:szCs w:val="20"/>
              </w:rPr>
              <w:t xml:space="preserve"> T3</w:t>
            </w:r>
            <w:r w:rsidRPr="00C24521">
              <w:rPr>
                <w:rFonts w:asciiTheme="majorHAnsi" w:hAnsiTheme="majorHAnsi" w:cstheme="majorHAnsi"/>
                <w:b/>
                <w:bCs/>
                <w:sz w:val="20"/>
                <w:szCs w:val="20"/>
              </w:rPr>
              <w:t xml:space="preserve">, explain why the Goal does not apply to the system below. </w:t>
            </w:r>
          </w:p>
        </w:tc>
      </w:tr>
      <w:tr w:rsidR="00CE7379" w:rsidRPr="00C24521" w14:paraId="0B346742" w14:textId="77777777">
        <w:trPr>
          <w:trHeight w:val="728"/>
        </w:trPr>
        <w:tc>
          <w:tcPr>
            <w:tcW w:w="10075" w:type="dxa"/>
          </w:tcPr>
          <w:p w14:paraId="7CC4210A" w14:textId="0CFAF088" w:rsidR="00CE7379" w:rsidRPr="00C24521" w:rsidRDefault="00266C64">
            <w:pPr>
              <w:rPr>
                <w:sz w:val="20"/>
                <w:szCs w:val="20"/>
              </w:rPr>
            </w:pPr>
            <w:r>
              <w:rPr>
                <w:rFonts w:cstheme="minorHAnsi"/>
                <w:b/>
                <w:bCs/>
                <w:sz w:val="20"/>
                <w:szCs w:val="20"/>
              </w:rPr>
              <w:t>##DISCLOSURE_OF_AI_INTERACTION_EXPLANATION</w:t>
            </w:r>
          </w:p>
        </w:tc>
      </w:tr>
    </w:tbl>
    <w:p w14:paraId="64D094F3" w14:textId="03926E6E" w:rsidR="004D3382" w:rsidRPr="00FE48B2" w:rsidRDefault="004D3382" w:rsidP="002F0417">
      <w:pPr>
        <w:pStyle w:val="Titre2"/>
      </w:pPr>
      <w:r w:rsidRPr="00FE48B2">
        <w:t xml:space="preserve">Signing off on </w:t>
      </w:r>
      <w:r w:rsidR="00F67AD6" w:rsidRPr="00FE48B2">
        <w:t>the</w:t>
      </w:r>
      <w:r w:rsidRPr="00FE48B2">
        <w:t xml:space="preserve"> Impact Assessment</w:t>
      </w:r>
      <w:r w:rsidR="00790324">
        <w:t xml:space="preserve"> - A</w:t>
      </w:r>
    </w:p>
    <w:p w14:paraId="5D0C5A55" w14:textId="39B30F31" w:rsidR="00811DE4" w:rsidRPr="00FE48B2" w:rsidRDefault="005D56E9" w:rsidP="00F942A9">
      <w:pPr>
        <w:pStyle w:val="Sectioninstructions"/>
      </w:pPr>
      <w:r w:rsidRPr="00FE48B2">
        <w:rPr>
          <w:b/>
        </w:rPr>
        <w:t>5</w:t>
      </w:r>
      <w:r w:rsidR="00797FA5" w:rsidRPr="00FE48B2">
        <w:rPr>
          <w:b/>
        </w:rPr>
        <w:t>.3</w:t>
      </w:r>
      <w:r w:rsidR="00797FA5" w:rsidRPr="00FE48B2">
        <w:t xml:space="preserve"> </w:t>
      </w:r>
      <w:r w:rsidR="00F67AD6" w:rsidRPr="00FE48B2">
        <w:t xml:space="preserve">Before you continue with next steps, </w:t>
      </w:r>
      <w:r w:rsidR="009900A6" w:rsidRPr="00FE48B2">
        <w:t xml:space="preserve">complete the appropriate </w:t>
      </w:r>
      <w:proofErr w:type="gramStart"/>
      <w:r w:rsidR="009900A6" w:rsidRPr="00FE48B2">
        <w:t>reviews</w:t>
      </w:r>
      <w:proofErr w:type="gramEnd"/>
      <w:r w:rsidR="009900A6" w:rsidRPr="00FE48B2">
        <w:t xml:space="preserve"> and</w:t>
      </w:r>
      <w:r w:rsidR="00F67AD6" w:rsidRPr="00FE48B2">
        <w:t xml:space="preserve"> sign off on the </w:t>
      </w:r>
      <w:r w:rsidR="009900A6" w:rsidRPr="00FE48B2">
        <w:t>I</w:t>
      </w:r>
      <w:r w:rsidR="00F67AD6" w:rsidRPr="00FE48B2">
        <w:t xml:space="preserve">mpact </w:t>
      </w:r>
      <w:r w:rsidR="009900A6" w:rsidRPr="00FE48B2">
        <w:t>A</w:t>
      </w:r>
      <w:r w:rsidR="00F67AD6" w:rsidRPr="00FE48B2">
        <w:t xml:space="preserve">ssessment. At minimum, the PM should </w:t>
      </w:r>
      <w:r w:rsidR="009900A6" w:rsidRPr="00FE48B2">
        <w:t>verify that the Impact Assessment is complete,</w:t>
      </w:r>
      <w:r w:rsidR="00F67AD6" w:rsidRPr="00FE48B2">
        <w:t xml:space="preserve"> but your organization may also have a formal review process with your RAI Champ</w:t>
      </w:r>
      <w:r w:rsidR="009900A6" w:rsidRPr="00FE48B2">
        <w:t xml:space="preserve"> and/or others</w:t>
      </w:r>
      <w:r w:rsidR="00F67AD6" w:rsidRPr="00FE48B2">
        <w:t xml:space="preserve">. In this case, </w:t>
      </w:r>
      <w:r w:rsidR="00A62431" w:rsidRPr="00FE48B2">
        <w:t xml:space="preserve">ensure you </w:t>
      </w:r>
      <w:r w:rsidR="00BC1428" w:rsidRPr="00FE48B2">
        <w:t>complete the appropriate reviews</w:t>
      </w:r>
      <w:r w:rsidR="006E50AF" w:rsidRPr="00FE48B2">
        <w:t xml:space="preserve"> and secure all </w:t>
      </w:r>
      <w:r w:rsidR="00F94F08" w:rsidRPr="00FE48B2">
        <w:t>approvals as required by</w:t>
      </w:r>
      <w:r w:rsidR="00A62431" w:rsidRPr="00FE48B2">
        <w:t xml:space="preserve"> your organization</w:t>
      </w:r>
      <w:r w:rsidR="006E271F" w:rsidRPr="00FE48B2">
        <w:t xml:space="preserve"> before </w:t>
      </w:r>
      <w:r w:rsidR="00782FFA" w:rsidRPr="00FE48B2">
        <w:t>beginning development</w:t>
      </w:r>
      <w:r w:rsidR="00F67AD6" w:rsidRPr="00FE48B2">
        <w:t>.</w:t>
      </w:r>
    </w:p>
    <w:tbl>
      <w:tblPr>
        <w:tblStyle w:val="Grilledutableau"/>
        <w:tblW w:w="0" w:type="auto"/>
        <w:tblLook w:val="04A0" w:firstRow="1" w:lastRow="0" w:firstColumn="1" w:lastColumn="0" w:noHBand="0" w:noVBand="1"/>
      </w:tblPr>
      <w:tblGrid>
        <w:gridCol w:w="2155"/>
        <w:gridCol w:w="4320"/>
        <w:gridCol w:w="1189"/>
        <w:gridCol w:w="2406"/>
      </w:tblGrid>
      <w:tr w:rsidR="00B50E57" w:rsidRPr="00FE48B2" w14:paraId="3A3EA1CF" w14:textId="3ED839A2" w:rsidTr="351EA7FD">
        <w:tc>
          <w:tcPr>
            <w:tcW w:w="2155" w:type="dxa"/>
            <w:tcBorders>
              <w:right w:val="single" w:sz="4" w:space="0" w:color="FFFFFF" w:themeColor="background1"/>
            </w:tcBorders>
            <w:shd w:val="clear" w:color="auto" w:fill="002060"/>
          </w:tcPr>
          <w:p w14:paraId="52CD3749" w14:textId="77777777" w:rsidR="00B50E57" w:rsidRPr="00FE48B2" w:rsidRDefault="00B50E57" w:rsidP="004F5D7E">
            <w:pPr>
              <w:pStyle w:val="Tableheading"/>
              <w:rPr>
                <w:rFonts w:ascii="Arial" w:hAnsi="Arial" w:cs="Arial"/>
                <w:sz w:val="20"/>
                <w:szCs w:val="20"/>
              </w:rPr>
            </w:pPr>
            <w:r w:rsidRPr="00FE48B2">
              <w:rPr>
                <w:sz w:val="20"/>
                <w:szCs w:val="20"/>
              </w:rPr>
              <w:t>Reviewer role and name</w:t>
            </w:r>
          </w:p>
          <w:p w14:paraId="5E533C56" w14:textId="17AAA54F" w:rsidR="00B50E57" w:rsidRPr="00FE48B2" w:rsidRDefault="00B50E57" w:rsidP="004F5D7E">
            <w:pPr>
              <w:pStyle w:val="Tableheading"/>
              <w:rPr>
                <w:sz w:val="20"/>
                <w:szCs w:val="20"/>
              </w:rPr>
            </w:pPr>
            <w:r w:rsidRPr="00FE48B2">
              <w:rPr>
                <w:rFonts w:ascii="Segoe UI" w:hAnsi="Segoe UI"/>
                <w:sz w:val="20"/>
                <w:szCs w:val="20"/>
              </w:rPr>
              <w:t xml:space="preserve">(e.g., PM, </w:t>
            </w:r>
            <w:r w:rsidR="00D679BC" w:rsidRPr="00FE48B2">
              <w:rPr>
                <w:rFonts w:ascii="Segoe UI" w:hAnsi="Segoe UI"/>
                <w:sz w:val="20"/>
                <w:szCs w:val="20"/>
              </w:rPr>
              <w:t xml:space="preserve">RAI </w:t>
            </w:r>
            <w:r w:rsidRPr="00FE48B2">
              <w:rPr>
                <w:rFonts w:ascii="Segoe UI" w:hAnsi="Segoe UI"/>
                <w:sz w:val="20"/>
                <w:szCs w:val="20"/>
              </w:rPr>
              <w:t>Champ)</w:t>
            </w:r>
          </w:p>
        </w:tc>
        <w:tc>
          <w:tcPr>
            <w:tcW w:w="4320" w:type="dxa"/>
            <w:tcBorders>
              <w:left w:val="single" w:sz="4" w:space="0" w:color="FFFFFF" w:themeColor="background1"/>
              <w:right w:val="single" w:sz="4" w:space="0" w:color="FFFFFF" w:themeColor="background1"/>
            </w:tcBorders>
            <w:shd w:val="clear" w:color="auto" w:fill="002060"/>
          </w:tcPr>
          <w:p w14:paraId="0C2931C5" w14:textId="43E56433" w:rsidR="00B50E57" w:rsidRPr="00FE48B2" w:rsidRDefault="00B50E57" w:rsidP="004F5D7E">
            <w:pPr>
              <w:pStyle w:val="Tableheading"/>
              <w:rPr>
                <w:sz w:val="20"/>
                <w:szCs w:val="20"/>
              </w:rPr>
            </w:pPr>
            <w:r w:rsidRPr="00FE48B2">
              <w:rPr>
                <w:sz w:val="20"/>
                <w:szCs w:val="20"/>
              </w:rPr>
              <w:t xml:space="preserve">I can confirm that the document benefitted from collaborative work </w:t>
            </w:r>
            <w:r w:rsidR="0051714F" w:rsidRPr="00FE48B2">
              <w:rPr>
                <w:sz w:val="20"/>
                <w:szCs w:val="20"/>
              </w:rPr>
              <w:t xml:space="preserve">and </w:t>
            </w:r>
            <w:r w:rsidRPr="00FE48B2">
              <w:rPr>
                <w:sz w:val="20"/>
                <w:szCs w:val="20"/>
              </w:rPr>
              <w:t xml:space="preserve">different expertise within the team </w:t>
            </w:r>
            <w:r w:rsidRPr="00FE48B2">
              <w:rPr>
                <w:rFonts w:ascii="Segoe UI" w:hAnsi="Segoe UI"/>
                <w:sz w:val="20"/>
                <w:szCs w:val="20"/>
              </w:rPr>
              <w:t xml:space="preserve">(e.g., </w:t>
            </w:r>
            <w:r w:rsidR="005A2E7A" w:rsidRPr="00FE48B2">
              <w:rPr>
                <w:rFonts w:ascii="Segoe UI" w:hAnsi="Segoe UI"/>
                <w:sz w:val="20"/>
                <w:szCs w:val="20"/>
              </w:rPr>
              <w:t>e</w:t>
            </w:r>
            <w:r w:rsidRPr="00FE48B2">
              <w:rPr>
                <w:rFonts w:ascii="Segoe UI" w:hAnsi="Segoe UI"/>
                <w:sz w:val="20"/>
                <w:szCs w:val="20"/>
              </w:rPr>
              <w:t>ngineers, designers, data scientists, etc.)</w:t>
            </w:r>
          </w:p>
        </w:tc>
        <w:tc>
          <w:tcPr>
            <w:tcW w:w="1189" w:type="dxa"/>
            <w:tcBorders>
              <w:left w:val="single" w:sz="4" w:space="0" w:color="FFFFFF" w:themeColor="background1"/>
              <w:right w:val="single" w:sz="4" w:space="0" w:color="FFFFFF" w:themeColor="background1"/>
            </w:tcBorders>
            <w:shd w:val="clear" w:color="auto" w:fill="002060"/>
          </w:tcPr>
          <w:p w14:paraId="4316FE79" w14:textId="65F88312" w:rsidR="00B50E57" w:rsidRPr="00FE48B2" w:rsidRDefault="00B50E57" w:rsidP="004F5D7E">
            <w:pPr>
              <w:pStyle w:val="Tableheading"/>
              <w:rPr>
                <w:sz w:val="20"/>
                <w:szCs w:val="20"/>
              </w:rPr>
            </w:pPr>
            <w:r w:rsidRPr="00FE48B2">
              <w:rPr>
                <w:sz w:val="20"/>
                <w:szCs w:val="20"/>
              </w:rPr>
              <w:t>Date reviewed</w:t>
            </w:r>
          </w:p>
        </w:tc>
        <w:tc>
          <w:tcPr>
            <w:tcW w:w="2406" w:type="dxa"/>
            <w:tcBorders>
              <w:left w:val="single" w:sz="4" w:space="0" w:color="FFFFFF" w:themeColor="background1"/>
            </w:tcBorders>
            <w:shd w:val="clear" w:color="auto" w:fill="002060"/>
          </w:tcPr>
          <w:p w14:paraId="0827D2B2" w14:textId="09C945C6" w:rsidR="00B50E57" w:rsidRPr="00FE48B2" w:rsidRDefault="00B50E57" w:rsidP="004F5D7E">
            <w:pPr>
              <w:pStyle w:val="Tableheading"/>
              <w:rPr>
                <w:sz w:val="20"/>
                <w:szCs w:val="20"/>
              </w:rPr>
            </w:pPr>
            <w:r w:rsidRPr="00FE48B2">
              <w:rPr>
                <w:sz w:val="20"/>
                <w:szCs w:val="20"/>
              </w:rPr>
              <w:t>Comments</w:t>
            </w:r>
          </w:p>
        </w:tc>
      </w:tr>
      <w:tr w:rsidR="00B50E57" w:rsidRPr="00FE48B2" w14:paraId="12922F49" w14:textId="06DD2806" w:rsidTr="351EA7FD">
        <w:trPr>
          <w:trHeight w:val="854"/>
        </w:trPr>
        <w:tc>
          <w:tcPr>
            <w:tcW w:w="2155" w:type="dxa"/>
          </w:tcPr>
          <w:p w14:paraId="0FD251A0" w14:textId="0F5ADFDB" w:rsidR="00B50E57" w:rsidRPr="00FE48B2" w:rsidRDefault="00B50E57" w:rsidP="004F5D7E">
            <w:pPr>
              <w:rPr>
                <w:sz w:val="20"/>
                <w:szCs w:val="20"/>
              </w:rPr>
            </w:pPr>
          </w:p>
        </w:tc>
        <w:tc>
          <w:tcPr>
            <w:tcW w:w="4320" w:type="dxa"/>
          </w:tcPr>
          <w:p w14:paraId="46056D06" w14:textId="40EF5F5A" w:rsidR="00B50E57" w:rsidRPr="00FE48B2" w:rsidRDefault="00B50E57" w:rsidP="004F5D7E">
            <w:pPr>
              <w:rPr>
                <w:sz w:val="20"/>
                <w:szCs w:val="20"/>
              </w:rPr>
            </w:pPr>
          </w:p>
        </w:tc>
        <w:tc>
          <w:tcPr>
            <w:tcW w:w="1189" w:type="dxa"/>
          </w:tcPr>
          <w:p w14:paraId="737B8C4E" w14:textId="06C95A44" w:rsidR="00B50E57" w:rsidRPr="00FE48B2" w:rsidRDefault="00B50E57" w:rsidP="004F5D7E">
            <w:pPr>
              <w:rPr>
                <w:sz w:val="20"/>
                <w:szCs w:val="20"/>
              </w:rPr>
            </w:pPr>
          </w:p>
        </w:tc>
        <w:tc>
          <w:tcPr>
            <w:tcW w:w="2406" w:type="dxa"/>
          </w:tcPr>
          <w:p w14:paraId="6D55344F" w14:textId="3F374B10" w:rsidR="00B50E57" w:rsidRPr="00FE48B2" w:rsidRDefault="00B50E57" w:rsidP="004F5D7E">
            <w:pPr>
              <w:rPr>
                <w:sz w:val="20"/>
                <w:szCs w:val="20"/>
              </w:rPr>
            </w:pPr>
          </w:p>
        </w:tc>
      </w:tr>
    </w:tbl>
    <w:p w14:paraId="047806FC" w14:textId="50997A92" w:rsidR="00F311BD" w:rsidRPr="00FE48B2" w:rsidRDefault="00F311BD" w:rsidP="00F942A9">
      <w:pPr>
        <w:pStyle w:val="Sectioninstructions"/>
      </w:pPr>
      <w:r w:rsidRPr="00FE48B2">
        <w:t xml:space="preserve">Update and review the Impact Assessment at least annually, when new intended uses are added, and before advancing to a new release stage. </w:t>
      </w:r>
    </w:p>
    <w:p w14:paraId="08D92ADC" w14:textId="77777777" w:rsidR="006B3FD8" w:rsidRPr="00FE48B2" w:rsidRDefault="006B3FD8" w:rsidP="002F0417">
      <w:pPr>
        <w:pStyle w:val="Titre2"/>
      </w:pPr>
      <w:r w:rsidRPr="00FE48B2">
        <w:lastRenderedPageBreak/>
        <w:t>Guidance and feedback (optional)</w:t>
      </w:r>
    </w:p>
    <w:p w14:paraId="0E4DFAAA" w14:textId="77777777" w:rsidR="006B3FD8" w:rsidRPr="00FE48B2" w:rsidRDefault="006B3FD8" w:rsidP="00F942A9">
      <w:pPr>
        <w:pStyle w:val="Sectioninstructions"/>
      </w:pPr>
      <w:r w:rsidRPr="00FE48B2">
        <w:t xml:space="preserve">In this (optional) section, note any places in the Impact Assessment where you have questions or concerns, or need additional support or input from your potential reviewers. Reviewers can also use this section to provide feedback on the Impact Assessment. </w:t>
      </w:r>
    </w:p>
    <w:tbl>
      <w:tblPr>
        <w:tblStyle w:val="Grilledutableau"/>
        <w:tblW w:w="0" w:type="auto"/>
        <w:tblLook w:val="04A0" w:firstRow="1" w:lastRow="0" w:firstColumn="1" w:lastColumn="0" w:noHBand="0" w:noVBand="1"/>
      </w:tblPr>
      <w:tblGrid>
        <w:gridCol w:w="10070"/>
      </w:tblGrid>
      <w:tr w:rsidR="006B3FD8" w:rsidRPr="00FE48B2" w14:paraId="7511769B" w14:textId="77777777">
        <w:tc>
          <w:tcPr>
            <w:tcW w:w="10070" w:type="dxa"/>
            <w:shd w:val="clear" w:color="auto" w:fill="002060"/>
          </w:tcPr>
          <w:p w14:paraId="6095FCD6" w14:textId="77777777" w:rsidR="006B3FD8" w:rsidRPr="00FE48B2" w:rsidRDefault="006B3FD8">
            <w:pPr>
              <w:pStyle w:val="Tableheading"/>
              <w:rPr>
                <w:sz w:val="20"/>
                <w:szCs w:val="20"/>
              </w:rPr>
            </w:pPr>
            <w:r w:rsidRPr="00FE48B2">
              <w:rPr>
                <w:sz w:val="20"/>
                <w:szCs w:val="20"/>
              </w:rPr>
              <w:t>Notes</w:t>
            </w:r>
          </w:p>
        </w:tc>
      </w:tr>
      <w:tr w:rsidR="006B3FD8" w:rsidRPr="00C24521" w14:paraId="2D6C115C" w14:textId="77777777">
        <w:trPr>
          <w:trHeight w:val="953"/>
        </w:trPr>
        <w:tc>
          <w:tcPr>
            <w:tcW w:w="10070" w:type="dxa"/>
          </w:tcPr>
          <w:p w14:paraId="3A00027C" w14:textId="77777777" w:rsidR="006B3FD8" w:rsidRPr="00FE48B2" w:rsidRDefault="006B3FD8">
            <w:pPr>
              <w:rPr>
                <w:sz w:val="20"/>
                <w:szCs w:val="20"/>
              </w:rPr>
            </w:pPr>
          </w:p>
        </w:tc>
      </w:tr>
    </w:tbl>
    <w:p w14:paraId="07EF5C71" w14:textId="77777777" w:rsidR="006B3FD8" w:rsidRPr="00FE48B2" w:rsidRDefault="006B3FD8" w:rsidP="002F0417">
      <w:pPr>
        <w:pStyle w:val="Titre2"/>
      </w:pPr>
      <w:r w:rsidRPr="00FE48B2">
        <w:t>Feedback on the Impact Assessment</w:t>
      </w:r>
    </w:p>
    <w:p w14:paraId="04BA005E" w14:textId="77777777" w:rsidR="006B3FD8" w:rsidRDefault="006B3FD8" w:rsidP="00F942A9">
      <w:pPr>
        <w:pStyle w:val="Sectioninstructions"/>
      </w:pPr>
      <w:r w:rsidRPr="00FE48B2">
        <w:t xml:space="preserve">We would like to hear about your experience completing an Impact Assessment. Please follow </w:t>
      </w:r>
      <w:hyperlink r:id="rId39" w:history="1">
        <w:r w:rsidRPr="00FE48B2">
          <w:rPr>
            <w:rStyle w:val="Lienhypertexte"/>
            <w:b/>
            <w:bCs w:val="0"/>
            <w:color w:val="0070C0"/>
          </w:rPr>
          <w:t>this link</w:t>
        </w:r>
      </w:hyperlink>
      <w:r w:rsidRPr="00FE48B2">
        <w:t xml:space="preserve"> to complete a short survey.</w:t>
      </w:r>
      <w:r w:rsidRPr="00C00BDE">
        <w:t xml:space="preserve"> </w:t>
      </w:r>
    </w:p>
    <w:p w14:paraId="39BB7852" w14:textId="77777777" w:rsidR="004309C0" w:rsidRDefault="004309C0" w:rsidP="004F5D7E">
      <w:pPr>
        <w:spacing w:after="0"/>
        <w:rPr>
          <w:highlight w:val="yellow"/>
        </w:rPr>
      </w:pPr>
    </w:p>
    <w:p w14:paraId="71EE84E8" w14:textId="77777777" w:rsidR="006B3FD8" w:rsidRDefault="006B3FD8" w:rsidP="004F5D7E">
      <w:pPr>
        <w:spacing w:after="0"/>
        <w:rPr>
          <w:highlight w:val="yellow"/>
        </w:rPr>
      </w:pPr>
    </w:p>
    <w:sectPr w:rsidR="006B3FD8" w:rsidSect="00702026">
      <w:headerReference w:type="default" r:id="rId40"/>
      <w:footerReference w:type="default" r:id="rId41"/>
      <w:headerReference w:type="first" r:id="rId42"/>
      <w:footerReference w:type="first" r:id="rId4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B62B6" w14:textId="77777777" w:rsidR="00702026" w:rsidRDefault="00702026" w:rsidP="00614C67">
      <w:pPr>
        <w:spacing w:after="0" w:line="240" w:lineRule="auto"/>
      </w:pPr>
      <w:r>
        <w:separator/>
      </w:r>
    </w:p>
  </w:endnote>
  <w:endnote w:type="continuationSeparator" w:id="0">
    <w:p w14:paraId="693D33CA" w14:textId="77777777" w:rsidR="00702026" w:rsidRDefault="00702026" w:rsidP="00614C67">
      <w:pPr>
        <w:spacing w:after="0" w:line="240" w:lineRule="auto"/>
      </w:pPr>
      <w:r>
        <w:continuationSeparator/>
      </w:r>
    </w:p>
  </w:endnote>
  <w:endnote w:type="continuationNotice" w:id="1">
    <w:p w14:paraId="3F1BB2B6" w14:textId="77777777" w:rsidR="00702026" w:rsidRDefault="007020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00283" w14:textId="5688B6D5" w:rsidR="008B1B6F" w:rsidRPr="00597991" w:rsidRDefault="0099261D" w:rsidP="00DD52DE">
    <w:pPr>
      <w:pStyle w:val="Pieddepage"/>
      <w:tabs>
        <w:tab w:val="clear" w:pos="4680"/>
        <w:tab w:val="clear" w:pos="9360"/>
        <w:tab w:val="left" w:pos="9720"/>
        <w:tab w:val="left" w:pos="9900"/>
      </w:tabs>
      <w:rPr>
        <w:rFonts w:cstheme="minorHAnsi"/>
        <w:sz w:val="20"/>
        <w:szCs w:val="20"/>
      </w:rPr>
    </w:pPr>
    <w:sdt>
      <w:sdtPr>
        <w:rPr>
          <w:rFonts w:cstheme="minorHAnsi"/>
          <w:sz w:val="20"/>
          <w:szCs w:val="20"/>
        </w:rPr>
        <w:id w:val="2056189715"/>
        <w:docPartObj>
          <w:docPartGallery w:val="Page Numbers (Bottom of Page)"/>
          <w:docPartUnique/>
        </w:docPartObj>
      </w:sdtPr>
      <w:sdtEndPr/>
      <w:sdtContent>
        <w:r w:rsidR="00D30623" w:rsidRPr="00597991">
          <w:rPr>
            <w:rFonts w:cstheme="minorHAnsi"/>
            <w:sz w:val="20"/>
            <w:szCs w:val="20"/>
          </w:rPr>
          <w:t xml:space="preserve">Microsoft Confidential </w:t>
        </w:r>
        <w:r w:rsidR="00597991">
          <w:rPr>
            <w:rFonts w:cstheme="minorHAnsi"/>
            <w:sz w:val="20"/>
            <w:szCs w:val="20"/>
          </w:rPr>
          <w:tab/>
        </w:r>
        <w:r w:rsidR="00B27C40" w:rsidRPr="00597991">
          <w:rPr>
            <w:rFonts w:cstheme="minorHAnsi"/>
            <w:sz w:val="20"/>
            <w:szCs w:val="20"/>
          </w:rPr>
          <w:fldChar w:fldCharType="begin"/>
        </w:r>
        <w:r w:rsidR="00B27C40" w:rsidRPr="00597991">
          <w:rPr>
            <w:rFonts w:cstheme="minorHAnsi"/>
            <w:sz w:val="20"/>
            <w:szCs w:val="20"/>
          </w:rPr>
          <w:instrText xml:space="preserve"> PAGE   \* MERGEFORMAT </w:instrText>
        </w:r>
        <w:r w:rsidR="00B27C40" w:rsidRPr="00597991">
          <w:rPr>
            <w:rFonts w:cstheme="minorHAnsi"/>
            <w:sz w:val="20"/>
            <w:szCs w:val="20"/>
          </w:rPr>
          <w:fldChar w:fldCharType="separate"/>
        </w:r>
        <w:r w:rsidR="00B27C40" w:rsidRPr="00597991">
          <w:rPr>
            <w:rFonts w:cstheme="minorHAnsi"/>
            <w:sz w:val="20"/>
            <w:szCs w:val="20"/>
          </w:rPr>
          <w:t>2</w:t>
        </w:r>
        <w:r w:rsidR="00B27C40" w:rsidRPr="00597991">
          <w:rPr>
            <w:rFonts w:cstheme="minorHAnsi"/>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92A5F14" w14:paraId="5B7DBEC0" w14:textId="77777777" w:rsidTr="092A5F14">
      <w:trPr>
        <w:trHeight w:val="300"/>
      </w:trPr>
      <w:tc>
        <w:tcPr>
          <w:tcW w:w="3360" w:type="dxa"/>
        </w:tcPr>
        <w:p w14:paraId="6C26A6D3" w14:textId="1417C047" w:rsidR="092A5F14" w:rsidRDefault="092A5F14" w:rsidP="092A5F14">
          <w:pPr>
            <w:pStyle w:val="En-tte"/>
            <w:ind w:left="-115"/>
          </w:pPr>
        </w:p>
      </w:tc>
      <w:tc>
        <w:tcPr>
          <w:tcW w:w="3360" w:type="dxa"/>
        </w:tcPr>
        <w:p w14:paraId="52F43780" w14:textId="7CC1BE51" w:rsidR="092A5F14" w:rsidRDefault="092A5F14" w:rsidP="092A5F14">
          <w:pPr>
            <w:pStyle w:val="En-tte"/>
            <w:jc w:val="center"/>
          </w:pPr>
        </w:p>
      </w:tc>
      <w:tc>
        <w:tcPr>
          <w:tcW w:w="3360" w:type="dxa"/>
        </w:tcPr>
        <w:p w14:paraId="4105C55F" w14:textId="4DE8FD3D" w:rsidR="092A5F14" w:rsidRDefault="092A5F14" w:rsidP="092A5F14">
          <w:pPr>
            <w:pStyle w:val="En-tte"/>
            <w:ind w:right="-115"/>
            <w:jc w:val="right"/>
          </w:pPr>
        </w:p>
      </w:tc>
    </w:tr>
  </w:tbl>
  <w:p w14:paraId="4C5AEE54" w14:textId="0D70B222" w:rsidR="092A5F14" w:rsidRDefault="092A5F14" w:rsidP="092A5F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9EDB0" w14:textId="77777777" w:rsidR="00702026" w:rsidRDefault="00702026" w:rsidP="00614C67">
      <w:pPr>
        <w:spacing w:after="0" w:line="240" w:lineRule="auto"/>
      </w:pPr>
      <w:r>
        <w:separator/>
      </w:r>
    </w:p>
  </w:footnote>
  <w:footnote w:type="continuationSeparator" w:id="0">
    <w:p w14:paraId="48EFDECB" w14:textId="77777777" w:rsidR="00702026" w:rsidRDefault="00702026" w:rsidP="00614C67">
      <w:pPr>
        <w:spacing w:after="0" w:line="240" w:lineRule="auto"/>
      </w:pPr>
      <w:r>
        <w:continuationSeparator/>
      </w:r>
    </w:p>
  </w:footnote>
  <w:footnote w:type="continuationNotice" w:id="1">
    <w:p w14:paraId="640F82C2" w14:textId="77777777" w:rsidR="00702026" w:rsidRDefault="007020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4B27E" w14:textId="5C7E351E" w:rsidR="009A00BE" w:rsidRDefault="00D30623" w:rsidP="00260E00">
    <w:pPr>
      <w:pStyle w:val="En-tte"/>
    </w:pPr>
    <w:r>
      <w:rPr>
        <w:sz w:val="20"/>
        <w:szCs w:val="20"/>
      </w:rPr>
      <w:t>Responsible AI Impact Assessment for [System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56EFD" w14:textId="48CB5118" w:rsidR="009B454E" w:rsidRPr="006B38D0" w:rsidRDefault="092A5F14" w:rsidP="009B454E">
    <w:pPr>
      <w:pStyle w:val="En-tte"/>
      <w:rPr>
        <w:sz w:val="20"/>
        <w:szCs w:val="20"/>
      </w:rPr>
    </w:pPr>
    <w:r w:rsidRPr="092A5F14">
      <w:rPr>
        <w:sz w:val="24"/>
        <w:szCs w:val="24"/>
      </w:rPr>
      <w:t>RAIS for Custom Solutions – RAI Impact Assessment Template</w:t>
    </w:r>
    <w:r w:rsidR="009D7195">
      <w:tab/>
    </w:r>
    <w:r w:rsidR="009D7195">
      <w:tab/>
    </w:r>
    <w:r w:rsidRPr="092A5F14">
      <w:rPr>
        <w:sz w:val="20"/>
        <w:szCs w:val="20"/>
      </w:rPr>
      <w:t xml:space="preserve"> </w:t>
    </w:r>
  </w:p>
  <w:p w14:paraId="2E3F93D6" w14:textId="2F007BE8" w:rsidR="009B454E" w:rsidRPr="006B38D0" w:rsidRDefault="712AD483" w:rsidP="009B454E">
    <w:pPr>
      <w:pStyle w:val="En-tte"/>
      <w:rPr>
        <w:sz w:val="20"/>
        <w:szCs w:val="20"/>
      </w:rPr>
    </w:pPr>
    <w:r w:rsidRPr="712AD483">
      <w:rPr>
        <w:sz w:val="20"/>
        <w:szCs w:val="20"/>
      </w:rPr>
      <w:t>Last updated: 02/01/24</w:t>
    </w:r>
    <w:r w:rsidR="092A5F14">
      <w:tab/>
    </w:r>
    <w:r w:rsidR="092A5F14">
      <w:tab/>
    </w:r>
    <w:r w:rsidRPr="712AD483">
      <w:rPr>
        <w:sz w:val="20"/>
        <w:szCs w:val="20"/>
      </w:rPr>
      <w:t>Microsoft Confidential</w:t>
    </w:r>
  </w:p>
  <w:p w14:paraId="73D06CE4" w14:textId="77777777" w:rsidR="009B454E" w:rsidRDefault="009B454E">
    <w:pPr>
      <w:pStyle w:val="En-tt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876"/>
    <w:multiLevelType w:val="hybridMultilevel"/>
    <w:tmpl w:val="C2780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87DD0"/>
    <w:multiLevelType w:val="multilevel"/>
    <w:tmpl w:val="CA9C46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08763B"/>
    <w:multiLevelType w:val="hybridMultilevel"/>
    <w:tmpl w:val="16A6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B05A8"/>
    <w:multiLevelType w:val="hybridMultilevel"/>
    <w:tmpl w:val="E6282C2E"/>
    <w:lvl w:ilvl="0" w:tplc="49F6E3EC">
      <w:start w:val="5"/>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43FB7"/>
    <w:multiLevelType w:val="multilevel"/>
    <w:tmpl w:val="1E7CD02A"/>
    <w:lvl w:ilvl="0">
      <w:start w:val="1"/>
      <w:numFmt w:val="decimal"/>
      <w:lvlText w:val="%1"/>
      <w:lvlJc w:val="left"/>
      <w:pPr>
        <w:ind w:left="360" w:hanging="360"/>
      </w:pPr>
      <w:rPr>
        <w:rFonts w:hint="default"/>
        <w:b/>
        <w:i w:val="0"/>
      </w:rPr>
    </w:lvl>
    <w:lvl w:ilvl="1">
      <w:start w:val="3"/>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440" w:hanging="1440"/>
      </w:pPr>
      <w:rPr>
        <w:rFonts w:hint="default"/>
        <w:b/>
        <w:i w:val="0"/>
      </w:rPr>
    </w:lvl>
  </w:abstractNum>
  <w:abstractNum w:abstractNumId="6" w15:restartNumberingAfterBreak="0">
    <w:nsid w:val="21062713"/>
    <w:multiLevelType w:val="hybridMultilevel"/>
    <w:tmpl w:val="C0D67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7CD1BF8"/>
    <w:multiLevelType w:val="hybridMultilevel"/>
    <w:tmpl w:val="37E0FB16"/>
    <w:lvl w:ilvl="0" w:tplc="5F34C4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E699B"/>
    <w:multiLevelType w:val="hybridMultilevel"/>
    <w:tmpl w:val="3724A6B6"/>
    <w:lvl w:ilvl="0" w:tplc="1CFAF924">
      <w:start w:val="1"/>
      <w:numFmt w:val="decimal"/>
      <w:lvlText w:val="%1."/>
      <w:lvlJc w:val="left"/>
      <w:pPr>
        <w:ind w:left="720" w:hanging="360"/>
      </w:pPr>
    </w:lvl>
    <w:lvl w:ilvl="1" w:tplc="7D16272E">
      <w:start w:val="1"/>
      <w:numFmt w:val="lowerLetter"/>
      <w:lvlText w:val="%2."/>
      <w:lvlJc w:val="left"/>
      <w:pPr>
        <w:ind w:left="1440" w:hanging="360"/>
      </w:pPr>
    </w:lvl>
    <w:lvl w:ilvl="2" w:tplc="76A89822">
      <w:start w:val="1"/>
      <w:numFmt w:val="lowerRoman"/>
      <w:lvlText w:val="%3."/>
      <w:lvlJc w:val="right"/>
      <w:pPr>
        <w:ind w:left="2160" w:hanging="180"/>
      </w:pPr>
    </w:lvl>
    <w:lvl w:ilvl="3" w:tplc="B518D34E">
      <w:start w:val="1"/>
      <w:numFmt w:val="decimal"/>
      <w:lvlText w:val="%4."/>
      <w:lvlJc w:val="left"/>
      <w:pPr>
        <w:ind w:left="2880" w:hanging="360"/>
      </w:pPr>
    </w:lvl>
    <w:lvl w:ilvl="4" w:tplc="02A2635C">
      <w:start w:val="1"/>
      <w:numFmt w:val="lowerLetter"/>
      <w:lvlText w:val="%5."/>
      <w:lvlJc w:val="left"/>
      <w:pPr>
        <w:ind w:left="3600" w:hanging="360"/>
      </w:pPr>
    </w:lvl>
    <w:lvl w:ilvl="5" w:tplc="5CCA47C2">
      <w:start w:val="1"/>
      <w:numFmt w:val="lowerRoman"/>
      <w:lvlText w:val="%6."/>
      <w:lvlJc w:val="right"/>
      <w:pPr>
        <w:ind w:left="4320" w:hanging="180"/>
      </w:pPr>
    </w:lvl>
    <w:lvl w:ilvl="6" w:tplc="2D8848D2">
      <w:start w:val="1"/>
      <w:numFmt w:val="decimal"/>
      <w:lvlText w:val="%7."/>
      <w:lvlJc w:val="left"/>
      <w:pPr>
        <w:ind w:left="5040" w:hanging="360"/>
      </w:pPr>
    </w:lvl>
    <w:lvl w:ilvl="7" w:tplc="1452E120">
      <w:start w:val="1"/>
      <w:numFmt w:val="lowerLetter"/>
      <w:lvlText w:val="%8."/>
      <w:lvlJc w:val="left"/>
      <w:pPr>
        <w:ind w:left="5760" w:hanging="360"/>
      </w:pPr>
    </w:lvl>
    <w:lvl w:ilvl="8" w:tplc="191494A6">
      <w:start w:val="1"/>
      <w:numFmt w:val="lowerRoman"/>
      <w:lvlText w:val="%9."/>
      <w:lvlJc w:val="right"/>
      <w:pPr>
        <w:ind w:left="6480" w:hanging="180"/>
      </w:pPr>
    </w:lvl>
  </w:abstractNum>
  <w:abstractNum w:abstractNumId="10" w15:restartNumberingAfterBreak="0">
    <w:nsid w:val="31DA320C"/>
    <w:multiLevelType w:val="multilevel"/>
    <w:tmpl w:val="F724B188"/>
    <w:lvl w:ilvl="0">
      <w:start w:val="1"/>
      <w:numFmt w:val="decimal"/>
      <w:lvlText w:val="Section %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2E83DD1"/>
    <w:multiLevelType w:val="hybridMultilevel"/>
    <w:tmpl w:val="2736B30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862C25"/>
    <w:multiLevelType w:val="hybridMultilevel"/>
    <w:tmpl w:val="6AB6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53CA0"/>
    <w:multiLevelType w:val="hybridMultilevel"/>
    <w:tmpl w:val="B4DC06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278EF"/>
    <w:multiLevelType w:val="multilevel"/>
    <w:tmpl w:val="7C1A828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20C173A"/>
    <w:multiLevelType w:val="hybridMultilevel"/>
    <w:tmpl w:val="18DE4FF6"/>
    <w:lvl w:ilvl="0" w:tplc="48B01B20">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55674C"/>
    <w:multiLevelType w:val="hybridMultilevel"/>
    <w:tmpl w:val="1A28D2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D50F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450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3C02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16245C"/>
    <w:multiLevelType w:val="multilevel"/>
    <w:tmpl w:val="F724B188"/>
    <w:lvl w:ilvl="0">
      <w:start w:val="1"/>
      <w:numFmt w:val="decimal"/>
      <w:lvlText w:val="Section %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DA74DA9"/>
    <w:multiLevelType w:val="hybridMultilevel"/>
    <w:tmpl w:val="197AC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51F55"/>
    <w:multiLevelType w:val="hybridMultilevel"/>
    <w:tmpl w:val="92183F2C"/>
    <w:lvl w:ilvl="0" w:tplc="49F6E3EC">
      <w:start w:val="5"/>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531F1"/>
    <w:multiLevelType w:val="hybridMultilevel"/>
    <w:tmpl w:val="51BACFA6"/>
    <w:lvl w:ilvl="0" w:tplc="49F6E3EC">
      <w:start w:val="5"/>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A1894"/>
    <w:multiLevelType w:val="hybridMultilevel"/>
    <w:tmpl w:val="E43EDD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2C1130"/>
    <w:multiLevelType w:val="hybridMultilevel"/>
    <w:tmpl w:val="C59A30E8"/>
    <w:lvl w:ilvl="0" w:tplc="A1C6A63C">
      <w:start w:val="1"/>
      <w:numFmt w:val="decimal"/>
      <w:lvlText w:val="%1)"/>
      <w:lvlJc w:val="left"/>
      <w:pPr>
        <w:ind w:left="720" w:hanging="360"/>
      </w:pPr>
      <w:rPr>
        <w:rFonts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A36ED0"/>
    <w:multiLevelType w:val="hybridMultilevel"/>
    <w:tmpl w:val="FDCC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A56A5"/>
    <w:multiLevelType w:val="hybridMultilevel"/>
    <w:tmpl w:val="F8965F3C"/>
    <w:lvl w:ilvl="0" w:tplc="3F9A7DE4">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16B55"/>
    <w:multiLevelType w:val="hybridMultilevel"/>
    <w:tmpl w:val="9BBC1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3092F"/>
    <w:multiLevelType w:val="hybridMultilevel"/>
    <w:tmpl w:val="347258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9F1119A"/>
    <w:multiLevelType w:val="hybridMultilevel"/>
    <w:tmpl w:val="0EDE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45CE3"/>
    <w:multiLevelType w:val="hybridMultilevel"/>
    <w:tmpl w:val="9E56F430"/>
    <w:lvl w:ilvl="0" w:tplc="553092F6">
      <w:start w:val="1"/>
      <w:numFmt w:val="bullet"/>
      <w:lvlText w:val=""/>
      <w:lvlJc w:val="left"/>
      <w:pPr>
        <w:ind w:left="720" w:hanging="360"/>
      </w:pPr>
      <w:rPr>
        <w:rFonts w:ascii="Symbol" w:hAnsi="Symbol" w:hint="default"/>
      </w:rPr>
    </w:lvl>
    <w:lvl w:ilvl="1" w:tplc="4BFC9764">
      <w:start w:val="1"/>
      <w:numFmt w:val="bullet"/>
      <w:lvlText w:val="o"/>
      <w:lvlJc w:val="left"/>
      <w:pPr>
        <w:ind w:left="1440" w:hanging="360"/>
      </w:pPr>
      <w:rPr>
        <w:rFonts w:ascii="Courier New" w:hAnsi="Courier New" w:hint="default"/>
      </w:rPr>
    </w:lvl>
    <w:lvl w:ilvl="2" w:tplc="5C7A327E">
      <w:start w:val="1"/>
      <w:numFmt w:val="bullet"/>
      <w:lvlText w:val=""/>
      <w:lvlJc w:val="left"/>
      <w:pPr>
        <w:ind w:left="2160" w:hanging="360"/>
      </w:pPr>
      <w:rPr>
        <w:rFonts w:ascii="Wingdings" w:hAnsi="Wingdings" w:hint="default"/>
      </w:rPr>
    </w:lvl>
    <w:lvl w:ilvl="3" w:tplc="54BE76C0">
      <w:start w:val="1"/>
      <w:numFmt w:val="bullet"/>
      <w:lvlText w:val=""/>
      <w:lvlJc w:val="left"/>
      <w:pPr>
        <w:ind w:left="2880" w:hanging="360"/>
      </w:pPr>
      <w:rPr>
        <w:rFonts w:ascii="Symbol" w:hAnsi="Symbol" w:hint="default"/>
      </w:rPr>
    </w:lvl>
    <w:lvl w:ilvl="4" w:tplc="48288FB8">
      <w:start w:val="1"/>
      <w:numFmt w:val="bullet"/>
      <w:lvlText w:val="o"/>
      <w:lvlJc w:val="left"/>
      <w:pPr>
        <w:ind w:left="3600" w:hanging="360"/>
      </w:pPr>
      <w:rPr>
        <w:rFonts w:ascii="Courier New" w:hAnsi="Courier New" w:hint="default"/>
      </w:rPr>
    </w:lvl>
    <w:lvl w:ilvl="5" w:tplc="2FD8B89E">
      <w:start w:val="1"/>
      <w:numFmt w:val="bullet"/>
      <w:lvlText w:val=""/>
      <w:lvlJc w:val="left"/>
      <w:pPr>
        <w:ind w:left="4320" w:hanging="360"/>
      </w:pPr>
      <w:rPr>
        <w:rFonts w:ascii="Wingdings" w:hAnsi="Wingdings" w:hint="default"/>
      </w:rPr>
    </w:lvl>
    <w:lvl w:ilvl="6" w:tplc="189ECD14">
      <w:start w:val="1"/>
      <w:numFmt w:val="bullet"/>
      <w:lvlText w:val=""/>
      <w:lvlJc w:val="left"/>
      <w:pPr>
        <w:ind w:left="5040" w:hanging="360"/>
      </w:pPr>
      <w:rPr>
        <w:rFonts w:ascii="Symbol" w:hAnsi="Symbol" w:hint="default"/>
      </w:rPr>
    </w:lvl>
    <w:lvl w:ilvl="7" w:tplc="0D106D2E">
      <w:start w:val="1"/>
      <w:numFmt w:val="bullet"/>
      <w:lvlText w:val="o"/>
      <w:lvlJc w:val="left"/>
      <w:pPr>
        <w:ind w:left="5760" w:hanging="360"/>
      </w:pPr>
      <w:rPr>
        <w:rFonts w:ascii="Courier New" w:hAnsi="Courier New" w:hint="default"/>
      </w:rPr>
    </w:lvl>
    <w:lvl w:ilvl="8" w:tplc="F90E5328">
      <w:start w:val="1"/>
      <w:numFmt w:val="bullet"/>
      <w:lvlText w:val=""/>
      <w:lvlJc w:val="left"/>
      <w:pPr>
        <w:ind w:left="6480" w:hanging="360"/>
      </w:pPr>
      <w:rPr>
        <w:rFonts w:ascii="Wingdings" w:hAnsi="Wingdings" w:hint="default"/>
      </w:rPr>
    </w:lvl>
  </w:abstractNum>
  <w:abstractNum w:abstractNumId="33" w15:restartNumberingAfterBreak="0">
    <w:nsid w:val="7153448B"/>
    <w:multiLevelType w:val="hybridMultilevel"/>
    <w:tmpl w:val="9A7E841C"/>
    <w:lvl w:ilvl="0" w:tplc="49F6E3EC">
      <w:start w:val="5"/>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075E4"/>
    <w:multiLevelType w:val="hybridMultilevel"/>
    <w:tmpl w:val="10A26792"/>
    <w:lvl w:ilvl="0" w:tplc="D9A66C26">
      <w:start w:val="1"/>
      <w:numFmt w:val="bullet"/>
      <w:lvlText w:val="•"/>
      <w:lvlJc w:val="left"/>
      <w:pPr>
        <w:tabs>
          <w:tab w:val="num" w:pos="720"/>
        </w:tabs>
        <w:ind w:left="720" w:hanging="360"/>
      </w:pPr>
      <w:rPr>
        <w:rFonts w:ascii="Arial" w:hAnsi="Arial" w:hint="default"/>
      </w:rPr>
    </w:lvl>
    <w:lvl w:ilvl="1" w:tplc="6E2E385C" w:tentative="1">
      <w:start w:val="1"/>
      <w:numFmt w:val="bullet"/>
      <w:lvlText w:val="•"/>
      <w:lvlJc w:val="left"/>
      <w:pPr>
        <w:tabs>
          <w:tab w:val="num" w:pos="1440"/>
        </w:tabs>
        <w:ind w:left="1440" w:hanging="360"/>
      </w:pPr>
      <w:rPr>
        <w:rFonts w:ascii="Arial" w:hAnsi="Arial" w:hint="default"/>
      </w:rPr>
    </w:lvl>
    <w:lvl w:ilvl="2" w:tplc="78F271BA" w:tentative="1">
      <w:start w:val="1"/>
      <w:numFmt w:val="bullet"/>
      <w:lvlText w:val="•"/>
      <w:lvlJc w:val="left"/>
      <w:pPr>
        <w:tabs>
          <w:tab w:val="num" w:pos="2160"/>
        </w:tabs>
        <w:ind w:left="2160" w:hanging="360"/>
      </w:pPr>
      <w:rPr>
        <w:rFonts w:ascii="Arial" w:hAnsi="Arial" w:hint="default"/>
      </w:rPr>
    </w:lvl>
    <w:lvl w:ilvl="3" w:tplc="7B08449E" w:tentative="1">
      <w:start w:val="1"/>
      <w:numFmt w:val="bullet"/>
      <w:lvlText w:val="•"/>
      <w:lvlJc w:val="left"/>
      <w:pPr>
        <w:tabs>
          <w:tab w:val="num" w:pos="2880"/>
        </w:tabs>
        <w:ind w:left="2880" w:hanging="360"/>
      </w:pPr>
      <w:rPr>
        <w:rFonts w:ascii="Arial" w:hAnsi="Arial" w:hint="default"/>
      </w:rPr>
    </w:lvl>
    <w:lvl w:ilvl="4" w:tplc="D8E0B8FC" w:tentative="1">
      <w:start w:val="1"/>
      <w:numFmt w:val="bullet"/>
      <w:lvlText w:val="•"/>
      <w:lvlJc w:val="left"/>
      <w:pPr>
        <w:tabs>
          <w:tab w:val="num" w:pos="3600"/>
        </w:tabs>
        <w:ind w:left="3600" w:hanging="360"/>
      </w:pPr>
      <w:rPr>
        <w:rFonts w:ascii="Arial" w:hAnsi="Arial" w:hint="default"/>
      </w:rPr>
    </w:lvl>
    <w:lvl w:ilvl="5" w:tplc="0B3C5C28" w:tentative="1">
      <w:start w:val="1"/>
      <w:numFmt w:val="bullet"/>
      <w:lvlText w:val="•"/>
      <w:lvlJc w:val="left"/>
      <w:pPr>
        <w:tabs>
          <w:tab w:val="num" w:pos="4320"/>
        </w:tabs>
        <w:ind w:left="4320" w:hanging="360"/>
      </w:pPr>
      <w:rPr>
        <w:rFonts w:ascii="Arial" w:hAnsi="Arial" w:hint="default"/>
      </w:rPr>
    </w:lvl>
    <w:lvl w:ilvl="6" w:tplc="E39EBA5E" w:tentative="1">
      <w:start w:val="1"/>
      <w:numFmt w:val="bullet"/>
      <w:lvlText w:val="•"/>
      <w:lvlJc w:val="left"/>
      <w:pPr>
        <w:tabs>
          <w:tab w:val="num" w:pos="5040"/>
        </w:tabs>
        <w:ind w:left="5040" w:hanging="360"/>
      </w:pPr>
      <w:rPr>
        <w:rFonts w:ascii="Arial" w:hAnsi="Arial" w:hint="default"/>
      </w:rPr>
    </w:lvl>
    <w:lvl w:ilvl="7" w:tplc="2CAE94B4" w:tentative="1">
      <w:start w:val="1"/>
      <w:numFmt w:val="bullet"/>
      <w:lvlText w:val="•"/>
      <w:lvlJc w:val="left"/>
      <w:pPr>
        <w:tabs>
          <w:tab w:val="num" w:pos="5760"/>
        </w:tabs>
        <w:ind w:left="5760" w:hanging="360"/>
      </w:pPr>
      <w:rPr>
        <w:rFonts w:ascii="Arial" w:hAnsi="Arial" w:hint="default"/>
      </w:rPr>
    </w:lvl>
    <w:lvl w:ilvl="8" w:tplc="6B285EE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E1710A1"/>
    <w:multiLevelType w:val="hybridMultilevel"/>
    <w:tmpl w:val="C38A0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833338">
    <w:abstractNumId w:val="32"/>
  </w:num>
  <w:num w:numId="2" w16cid:durableId="478771280">
    <w:abstractNumId w:val="9"/>
  </w:num>
  <w:num w:numId="3" w16cid:durableId="2001611962">
    <w:abstractNumId w:val="1"/>
  </w:num>
  <w:num w:numId="4" w16cid:durableId="1015881924">
    <w:abstractNumId w:val="6"/>
  </w:num>
  <w:num w:numId="5" w16cid:durableId="1520049337">
    <w:abstractNumId w:val="11"/>
  </w:num>
  <w:num w:numId="6" w16cid:durableId="564879943">
    <w:abstractNumId w:val="30"/>
  </w:num>
  <w:num w:numId="7" w16cid:durableId="1515803513">
    <w:abstractNumId w:val="31"/>
  </w:num>
  <w:num w:numId="8" w16cid:durableId="793518159">
    <w:abstractNumId w:val="12"/>
  </w:num>
  <w:num w:numId="9" w16cid:durableId="1631936921">
    <w:abstractNumId w:val="27"/>
  </w:num>
  <w:num w:numId="10" w16cid:durableId="675497976">
    <w:abstractNumId w:val="8"/>
  </w:num>
  <w:num w:numId="11" w16cid:durableId="309792626">
    <w:abstractNumId w:val="15"/>
  </w:num>
  <w:num w:numId="12" w16cid:durableId="1443068526">
    <w:abstractNumId w:val="7"/>
  </w:num>
  <w:num w:numId="13" w16cid:durableId="1926961935">
    <w:abstractNumId w:val="17"/>
  </w:num>
  <w:num w:numId="14" w16cid:durableId="1709722634">
    <w:abstractNumId w:val="16"/>
  </w:num>
  <w:num w:numId="15" w16cid:durableId="1934970402">
    <w:abstractNumId w:val="22"/>
  </w:num>
  <w:num w:numId="16" w16cid:durableId="2078239861">
    <w:abstractNumId w:val="25"/>
  </w:num>
  <w:num w:numId="17" w16cid:durableId="1618100789">
    <w:abstractNumId w:val="35"/>
  </w:num>
  <w:num w:numId="18" w16cid:durableId="1342976182">
    <w:abstractNumId w:val="0"/>
  </w:num>
  <w:num w:numId="19" w16cid:durableId="179394600">
    <w:abstractNumId w:val="28"/>
  </w:num>
  <w:num w:numId="20" w16cid:durableId="1364748071">
    <w:abstractNumId w:val="29"/>
  </w:num>
  <w:num w:numId="21" w16cid:durableId="96173521">
    <w:abstractNumId w:val="33"/>
  </w:num>
  <w:num w:numId="22" w16cid:durableId="831069875">
    <w:abstractNumId w:val="23"/>
  </w:num>
  <w:num w:numId="23" w16cid:durableId="385422137">
    <w:abstractNumId w:val="24"/>
  </w:num>
  <w:num w:numId="24" w16cid:durableId="220948330">
    <w:abstractNumId w:val="4"/>
  </w:num>
  <w:num w:numId="25" w16cid:durableId="790365260">
    <w:abstractNumId w:val="34"/>
  </w:num>
  <w:num w:numId="26" w16cid:durableId="1757166170">
    <w:abstractNumId w:val="13"/>
  </w:num>
  <w:num w:numId="27" w16cid:durableId="1129393160">
    <w:abstractNumId w:val="20"/>
  </w:num>
  <w:num w:numId="28" w16cid:durableId="1019962745">
    <w:abstractNumId w:val="10"/>
  </w:num>
  <w:num w:numId="29" w16cid:durableId="949554002">
    <w:abstractNumId w:val="21"/>
  </w:num>
  <w:num w:numId="30" w16cid:durableId="53747839">
    <w:abstractNumId w:val="2"/>
  </w:num>
  <w:num w:numId="31" w16cid:durableId="536281946">
    <w:abstractNumId w:val="18"/>
  </w:num>
  <w:num w:numId="32" w16cid:durableId="2024358872">
    <w:abstractNumId w:val="19"/>
  </w:num>
  <w:num w:numId="33" w16cid:durableId="659308883">
    <w:abstractNumId w:val="5"/>
  </w:num>
  <w:num w:numId="34" w16cid:durableId="1143544427">
    <w:abstractNumId w:val="14"/>
  </w:num>
  <w:num w:numId="35" w16cid:durableId="1023750030">
    <w:abstractNumId w:val="3"/>
  </w:num>
  <w:num w:numId="36" w16cid:durableId="21171656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38"/>
    <w:rsid w:val="00000E00"/>
    <w:rsid w:val="00002432"/>
    <w:rsid w:val="00003CFB"/>
    <w:rsid w:val="00006562"/>
    <w:rsid w:val="00006F35"/>
    <w:rsid w:val="000076BD"/>
    <w:rsid w:val="000100A8"/>
    <w:rsid w:val="0001058E"/>
    <w:rsid w:val="00010ED8"/>
    <w:rsid w:val="00011258"/>
    <w:rsid w:val="000130A0"/>
    <w:rsid w:val="00013EBA"/>
    <w:rsid w:val="00015153"/>
    <w:rsid w:val="00015B7B"/>
    <w:rsid w:val="00016598"/>
    <w:rsid w:val="000166FD"/>
    <w:rsid w:val="00020008"/>
    <w:rsid w:val="0002067F"/>
    <w:rsid w:val="00020CE2"/>
    <w:rsid w:val="00021A5F"/>
    <w:rsid w:val="000225C6"/>
    <w:rsid w:val="0002362B"/>
    <w:rsid w:val="00023FBE"/>
    <w:rsid w:val="00024EA7"/>
    <w:rsid w:val="00025485"/>
    <w:rsid w:val="000256EC"/>
    <w:rsid w:val="00027567"/>
    <w:rsid w:val="0002762E"/>
    <w:rsid w:val="00030035"/>
    <w:rsid w:val="000304A7"/>
    <w:rsid w:val="0003183A"/>
    <w:rsid w:val="00031BCE"/>
    <w:rsid w:val="00031C63"/>
    <w:rsid w:val="000329EC"/>
    <w:rsid w:val="00033A0E"/>
    <w:rsid w:val="00033B20"/>
    <w:rsid w:val="00033F07"/>
    <w:rsid w:val="000341D1"/>
    <w:rsid w:val="00035AB6"/>
    <w:rsid w:val="00036A1D"/>
    <w:rsid w:val="00037685"/>
    <w:rsid w:val="00037868"/>
    <w:rsid w:val="00037A76"/>
    <w:rsid w:val="00037B06"/>
    <w:rsid w:val="000406F1"/>
    <w:rsid w:val="000412DA"/>
    <w:rsid w:val="00041BBC"/>
    <w:rsid w:val="00042AEE"/>
    <w:rsid w:val="0004476A"/>
    <w:rsid w:val="000448EC"/>
    <w:rsid w:val="00044AC6"/>
    <w:rsid w:val="00045CF1"/>
    <w:rsid w:val="00046C81"/>
    <w:rsid w:val="00046DDD"/>
    <w:rsid w:val="000470D5"/>
    <w:rsid w:val="00047939"/>
    <w:rsid w:val="00050618"/>
    <w:rsid w:val="00051121"/>
    <w:rsid w:val="0005118D"/>
    <w:rsid w:val="000519C5"/>
    <w:rsid w:val="00051FF5"/>
    <w:rsid w:val="0005217B"/>
    <w:rsid w:val="000521E1"/>
    <w:rsid w:val="00053240"/>
    <w:rsid w:val="00053659"/>
    <w:rsid w:val="0005377D"/>
    <w:rsid w:val="000559A5"/>
    <w:rsid w:val="00056729"/>
    <w:rsid w:val="000615A1"/>
    <w:rsid w:val="00061B0E"/>
    <w:rsid w:val="00061C9B"/>
    <w:rsid w:val="000624E2"/>
    <w:rsid w:val="000625E1"/>
    <w:rsid w:val="00062839"/>
    <w:rsid w:val="00062B9D"/>
    <w:rsid w:val="000651F6"/>
    <w:rsid w:val="00065745"/>
    <w:rsid w:val="0006584F"/>
    <w:rsid w:val="00067139"/>
    <w:rsid w:val="000672D0"/>
    <w:rsid w:val="0007056F"/>
    <w:rsid w:val="00071077"/>
    <w:rsid w:val="00072728"/>
    <w:rsid w:val="00073E59"/>
    <w:rsid w:val="00074D3C"/>
    <w:rsid w:val="0007562D"/>
    <w:rsid w:val="000759E2"/>
    <w:rsid w:val="00077B84"/>
    <w:rsid w:val="000836E2"/>
    <w:rsid w:val="00084375"/>
    <w:rsid w:val="0008556F"/>
    <w:rsid w:val="00085AE7"/>
    <w:rsid w:val="00085F47"/>
    <w:rsid w:val="000864DD"/>
    <w:rsid w:val="00086544"/>
    <w:rsid w:val="000873F2"/>
    <w:rsid w:val="0008793F"/>
    <w:rsid w:val="000906AA"/>
    <w:rsid w:val="0009091B"/>
    <w:rsid w:val="00090BF2"/>
    <w:rsid w:val="00092289"/>
    <w:rsid w:val="00092802"/>
    <w:rsid w:val="00092AEF"/>
    <w:rsid w:val="00092D5C"/>
    <w:rsid w:val="00093729"/>
    <w:rsid w:val="00094191"/>
    <w:rsid w:val="00095235"/>
    <w:rsid w:val="0009579D"/>
    <w:rsid w:val="00096BE8"/>
    <w:rsid w:val="00096EDA"/>
    <w:rsid w:val="000973BC"/>
    <w:rsid w:val="000A17C5"/>
    <w:rsid w:val="000A1A1E"/>
    <w:rsid w:val="000A2F2E"/>
    <w:rsid w:val="000A3DA6"/>
    <w:rsid w:val="000A5245"/>
    <w:rsid w:val="000A597A"/>
    <w:rsid w:val="000B08E8"/>
    <w:rsid w:val="000B1BC2"/>
    <w:rsid w:val="000B2A83"/>
    <w:rsid w:val="000B2ECD"/>
    <w:rsid w:val="000B3BEC"/>
    <w:rsid w:val="000B5843"/>
    <w:rsid w:val="000C1D3C"/>
    <w:rsid w:val="000C25CD"/>
    <w:rsid w:val="000C2F98"/>
    <w:rsid w:val="000C506D"/>
    <w:rsid w:val="000C536C"/>
    <w:rsid w:val="000C5423"/>
    <w:rsid w:val="000C6B19"/>
    <w:rsid w:val="000C6E91"/>
    <w:rsid w:val="000C71F8"/>
    <w:rsid w:val="000D01CB"/>
    <w:rsid w:val="000D1423"/>
    <w:rsid w:val="000D39D8"/>
    <w:rsid w:val="000D4821"/>
    <w:rsid w:val="000D4CE7"/>
    <w:rsid w:val="000D548A"/>
    <w:rsid w:val="000D6176"/>
    <w:rsid w:val="000D6B27"/>
    <w:rsid w:val="000D71ED"/>
    <w:rsid w:val="000D7C2B"/>
    <w:rsid w:val="000E023F"/>
    <w:rsid w:val="000E0C1C"/>
    <w:rsid w:val="000E122E"/>
    <w:rsid w:val="000E17B4"/>
    <w:rsid w:val="000E1E86"/>
    <w:rsid w:val="000E26EF"/>
    <w:rsid w:val="000E3C3E"/>
    <w:rsid w:val="000E45C9"/>
    <w:rsid w:val="000E4890"/>
    <w:rsid w:val="000E499C"/>
    <w:rsid w:val="000E601B"/>
    <w:rsid w:val="000F04A1"/>
    <w:rsid w:val="000F199E"/>
    <w:rsid w:val="000F2B24"/>
    <w:rsid w:val="000F2EB7"/>
    <w:rsid w:val="000F3A4C"/>
    <w:rsid w:val="000F4930"/>
    <w:rsid w:val="000F49F3"/>
    <w:rsid w:val="000F5290"/>
    <w:rsid w:val="000F5B9A"/>
    <w:rsid w:val="000F6F06"/>
    <w:rsid w:val="000F75B6"/>
    <w:rsid w:val="000F75E9"/>
    <w:rsid w:val="000F7674"/>
    <w:rsid w:val="0010067E"/>
    <w:rsid w:val="001008A8"/>
    <w:rsid w:val="00100F4A"/>
    <w:rsid w:val="0010127C"/>
    <w:rsid w:val="00101F91"/>
    <w:rsid w:val="001033B0"/>
    <w:rsid w:val="00103A2A"/>
    <w:rsid w:val="00106F96"/>
    <w:rsid w:val="00107073"/>
    <w:rsid w:val="00107484"/>
    <w:rsid w:val="00110C52"/>
    <w:rsid w:val="00110D58"/>
    <w:rsid w:val="00111204"/>
    <w:rsid w:val="00112138"/>
    <w:rsid w:val="00113D14"/>
    <w:rsid w:val="00114E2D"/>
    <w:rsid w:val="001150AF"/>
    <w:rsid w:val="0011644B"/>
    <w:rsid w:val="0012021F"/>
    <w:rsid w:val="00120B48"/>
    <w:rsid w:val="001222EC"/>
    <w:rsid w:val="00122B6A"/>
    <w:rsid w:val="001243FB"/>
    <w:rsid w:val="00124910"/>
    <w:rsid w:val="00124C51"/>
    <w:rsid w:val="00124CB6"/>
    <w:rsid w:val="00126151"/>
    <w:rsid w:val="0012723B"/>
    <w:rsid w:val="00127A3D"/>
    <w:rsid w:val="00127BF7"/>
    <w:rsid w:val="00127C90"/>
    <w:rsid w:val="001369C6"/>
    <w:rsid w:val="00141BF4"/>
    <w:rsid w:val="00142E5F"/>
    <w:rsid w:val="00143EE6"/>
    <w:rsid w:val="0014434C"/>
    <w:rsid w:val="001461D3"/>
    <w:rsid w:val="00146460"/>
    <w:rsid w:val="00147484"/>
    <w:rsid w:val="00152B4A"/>
    <w:rsid w:val="00155461"/>
    <w:rsid w:val="00155A49"/>
    <w:rsid w:val="00156BA9"/>
    <w:rsid w:val="00156FFF"/>
    <w:rsid w:val="001571B9"/>
    <w:rsid w:val="00157974"/>
    <w:rsid w:val="00160305"/>
    <w:rsid w:val="00160367"/>
    <w:rsid w:val="0016136D"/>
    <w:rsid w:val="001614D8"/>
    <w:rsid w:val="00163227"/>
    <w:rsid w:val="001652AD"/>
    <w:rsid w:val="00165BF3"/>
    <w:rsid w:val="00167048"/>
    <w:rsid w:val="001676F8"/>
    <w:rsid w:val="00170363"/>
    <w:rsid w:val="00171192"/>
    <w:rsid w:val="00171CCE"/>
    <w:rsid w:val="001736CE"/>
    <w:rsid w:val="00174D51"/>
    <w:rsid w:val="001761D8"/>
    <w:rsid w:val="00177E53"/>
    <w:rsid w:val="001822D5"/>
    <w:rsid w:val="001831C7"/>
    <w:rsid w:val="00186058"/>
    <w:rsid w:val="00186EC8"/>
    <w:rsid w:val="0018781F"/>
    <w:rsid w:val="0019008E"/>
    <w:rsid w:val="001902A4"/>
    <w:rsid w:val="001905AF"/>
    <w:rsid w:val="00190F6E"/>
    <w:rsid w:val="00191B4B"/>
    <w:rsid w:val="001924F9"/>
    <w:rsid w:val="00192BC2"/>
    <w:rsid w:val="00192C0D"/>
    <w:rsid w:val="0019329A"/>
    <w:rsid w:val="0019457C"/>
    <w:rsid w:val="00195511"/>
    <w:rsid w:val="001958DD"/>
    <w:rsid w:val="00195CD2"/>
    <w:rsid w:val="00196469"/>
    <w:rsid w:val="001972DE"/>
    <w:rsid w:val="001A0B56"/>
    <w:rsid w:val="001A1908"/>
    <w:rsid w:val="001A225B"/>
    <w:rsid w:val="001A3914"/>
    <w:rsid w:val="001A5228"/>
    <w:rsid w:val="001A6CE1"/>
    <w:rsid w:val="001A70ED"/>
    <w:rsid w:val="001A719A"/>
    <w:rsid w:val="001A7DF2"/>
    <w:rsid w:val="001B3449"/>
    <w:rsid w:val="001B3C90"/>
    <w:rsid w:val="001B4D08"/>
    <w:rsid w:val="001B52EA"/>
    <w:rsid w:val="001B6BEE"/>
    <w:rsid w:val="001C092D"/>
    <w:rsid w:val="001C0D2C"/>
    <w:rsid w:val="001C1A76"/>
    <w:rsid w:val="001C1C48"/>
    <w:rsid w:val="001C200C"/>
    <w:rsid w:val="001C2ACF"/>
    <w:rsid w:val="001C2EA9"/>
    <w:rsid w:val="001C400B"/>
    <w:rsid w:val="001C4DB8"/>
    <w:rsid w:val="001C58A9"/>
    <w:rsid w:val="001C5C20"/>
    <w:rsid w:val="001C71C5"/>
    <w:rsid w:val="001C71DA"/>
    <w:rsid w:val="001C7880"/>
    <w:rsid w:val="001D029E"/>
    <w:rsid w:val="001D1356"/>
    <w:rsid w:val="001D1A9E"/>
    <w:rsid w:val="001D371B"/>
    <w:rsid w:val="001D3731"/>
    <w:rsid w:val="001D5F03"/>
    <w:rsid w:val="001D6815"/>
    <w:rsid w:val="001D6DAF"/>
    <w:rsid w:val="001D6FC8"/>
    <w:rsid w:val="001E0C0F"/>
    <w:rsid w:val="001E318F"/>
    <w:rsid w:val="001E349D"/>
    <w:rsid w:val="001E350C"/>
    <w:rsid w:val="001E4472"/>
    <w:rsid w:val="001E4910"/>
    <w:rsid w:val="001E50F6"/>
    <w:rsid w:val="001E5981"/>
    <w:rsid w:val="001E5AA3"/>
    <w:rsid w:val="001E765B"/>
    <w:rsid w:val="001F0006"/>
    <w:rsid w:val="001F0C4D"/>
    <w:rsid w:val="001F0D3B"/>
    <w:rsid w:val="001F416A"/>
    <w:rsid w:val="001F417B"/>
    <w:rsid w:val="001F446D"/>
    <w:rsid w:val="001F5216"/>
    <w:rsid w:val="001F5DEF"/>
    <w:rsid w:val="001F616F"/>
    <w:rsid w:val="001F7B7A"/>
    <w:rsid w:val="002008EC"/>
    <w:rsid w:val="002018D3"/>
    <w:rsid w:val="00201D7C"/>
    <w:rsid w:val="00204222"/>
    <w:rsid w:val="002047F0"/>
    <w:rsid w:val="00204BAF"/>
    <w:rsid w:val="002074D8"/>
    <w:rsid w:val="00207B0F"/>
    <w:rsid w:val="00207B34"/>
    <w:rsid w:val="0021218E"/>
    <w:rsid w:val="0021224F"/>
    <w:rsid w:val="00212E93"/>
    <w:rsid w:val="0021331C"/>
    <w:rsid w:val="00214A43"/>
    <w:rsid w:val="00214C55"/>
    <w:rsid w:val="00214D1A"/>
    <w:rsid w:val="0021584D"/>
    <w:rsid w:val="00215AC4"/>
    <w:rsid w:val="0021608F"/>
    <w:rsid w:val="00216E09"/>
    <w:rsid w:val="002212AE"/>
    <w:rsid w:val="002217EE"/>
    <w:rsid w:val="002236E1"/>
    <w:rsid w:val="00223C12"/>
    <w:rsid w:val="00223F10"/>
    <w:rsid w:val="00224E4E"/>
    <w:rsid w:val="00224EF6"/>
    <w:rsid w:val="00225557"/>
    <w:rsid w:val="00225C4E"/>
    <w:rsid w:val="00226849"/>
    <w:rsid w:val="002273F7"/>
    <w:rsid w:val="00230A27"/>
    <w:rsid w:val="00230B22"/>
    <w:rsid w:val="002324CC"/>
    <w:rsid w:val="00233FA5"/>
    <w:rsid w:val="0023441E"/>
    <w:rsid w:val="002346B2"/>
    <w:rsid w:val="0023498A"/>
    <w:rsid w:val="00235025"/>
    <w:rsid w:val="00235321"/>
    <w:rsid w:val="00235ADE"/>
    <w:rsid w:val="00237172"/>
    <w:rsid w:val="002372A0"/>
    <w:rsid w:val="0024097E"/>
    <w:rsid w:val="002422ED"/>
    <w:rsid w:val="00243805"/>
    <w:rsid w:val="00243D0F"/>
    <w:rsid w:val="0024449F"/>
    <w:rsid w:val="0024460D"/>
    <w:rsid w:val="002452C7"/>
    <w:rsid w:val="00245DFD"/>
    <w:rsid w:val="00246044"/>
    <w:rsid w:val="0024628E"/>
    <w:rsid w:val="00246B76"/>
    <w:rsid w:val="00246B91"/>
    <w:rsid w:val="002470AD"/>
    <w:rsid w:val="0024787A"/>
    <w:rsid w:val="00251317"/>
    <w:rsid w:val="00252BD6"/>
    <w:rsid w:val="00254A02"/>
    <w:rsid w:val="002555FD"/>
    <w:rsid w:val="00255912"/>
    <w:rsid w:val="00255CE6"/>
    <w:rsid w:val="00255EE8"/>
    <w:rsid w:val="00256496"/>
    <w:rsid w:val="00256658"/>
    <w:rsid w:val="00256DE5"/>
    <w:rsid w:val="00257101"/>
    <w:rsid w:val="00260477"/>
    <w:rsid w:val="0026079E"/>
    <w:rsid w:val="00260AF6"/>
    <w:rsid w:val="00260E00"/>
    <w:rsid w:val="00261080"/>
    <w:rsid w:val="00262D9B"/>
    <w:rsid w:val="00263118"/>
    <w:rsid w:val="00263390"/>
    <w:rsid w:val="002656E6"/>
    <w:rsid w:val="00266C64"/>
    <w:rsid w:val="00267D93"/>
    <w:rsid w:val="00270AAE"/>
    <w:rsid w:val="00271274"/>
    <w:rsid w:val="0027402E"/>
    <w:rsid w:val="002745D8"/>
    <w:rsid w:val="00274E13"/>
    <w:rsid w:val="00275C18"/>
    <w:rsid w:val="00276AE2"/>
    <w:rsid w:val="00277018"/>
    <w:rsid w:val="00280199"/>
    <w:rsid w:val="0028193B"/>
    <w:rsid w:val="00282175"/>
    <w:rsid w:val="002826B5"/>
    <w:rsid w:val="002829CC"/>
    <w:rsid w:val="002837D2"/>
    <w:rsid w:val="00287FE3"/>
    <w:rsid w:val="00290671"/>
    <w:rsid w:val="00290CBB"/>
    <w:rsid w:val="0029109E"/>
    <w:rsid w:val="0029110E"/>
    <w:rsid w:val="00293BFB"/>
    <w:rsid w:val="002943E4"/>
    <w:rsid w:val="00294E5C"/>
    <w:rsid w:val="0029548B"/>
    <w:rsid w:val="0029619E"/>
    <w:rsid w:val="002A0039"/>
    <w:rsid w:val="002A310D"/>
    <w:rsid w:val="002A318A"/>
    <w:rsid w:val="002A3AA3"/>
    <w:rsid w:val="002A4485"/>
    <w:rsid w:val="002A50AC"/>
    <w:rsid w:val="002A519F"/>
    <w:rsid w:val="002A5BBC"/>
    <w:rsid w:val="002A5FE2"/>
    <w:rsid w:val="002B1563"/>
    <w:rsid w:val="002B1B98"/>
    <w:rsid w:val="002B1FDC"/>
    <w:rsid w:val="002B2305"/>
    <w:rsid w:val="002B3B7C"/>
    <w:rsid w:val="002B3F0F"/>
    <w:rsid w:val="002B4B2B"/>
    <w:rsid w:val="002B6012"/>
    <w:rsid w:val="002B62DE"/>
    <w:rsid w:val="002B69C4"/>
    <w:rsid w:val="002B6DB3"/>
    <w:rsid w:val="002B7039"/>
    <w:rsid w:val="002B7719"/>
    <w:rsid w:val="002C2B02"/>
    <w:rsid w:val="002C3E28"/>
    <w:rsid w:val="002C4692"/>
    <w:rsid w:val="002C49DD"/>
    <w:rsid w:val="002C5041"/>
    <w:rsid w:val="002C569E"/>
    <w:rsid w:val="002D2498"/>
    <w:rsid w:val="002D2D90"/>
    <w:rsid w:val="002D43FD"/>
    <w:rsid w:val="002D52AC"/>
    <w:rsid w:val="002D57D0"/>
    <w:rsid w:val="002D5979"/>
    <w:rsid w:val="002D7D3C"/>
    <w:rsid w:val="002E056C"/>
    <w:rsid w:val="002E0F08"/>
    <w:rsid w:val="002E1769"/>
    <w:rsid w:val="002E1B84"/>
    <w:rsid w:val="002E3B08"/>
    <w:rsid w:val="002E41F8"/>
    <w:rsid w:val="002E470F"/>
    <w:rsid w:val="002E6118"/>
    <w:rsid w:val="002E6D94"/>
    <w:rsid w:val="002E716F"/>
    <w:rsid w:val="002E75EF"/>
    <w:rsid w:val="002F0417"/>
    <w:rsid w:val="002F0436"/>
    <w:rsid w:val="002F0E93"/>
    <w:rsid w:val="002F2254"/>
    <w:rsid w:val="002F3E89"/>
    <w:rsid w:val="002F593C"/>
    <w:rsid w:val="002F737E"/>
    <w:rsid w:val="00301A6E"/>
    <w:rsid w:val="00301D36"/>
    <w:rsid w:val="0030392C"/>
    <w:rsid w:val="0030417F"/>
    <w:rsid w:val="003078D5"/>
    <w:rsid w:val="00307B3A"/>
    <w:rsid w:val="00310CD6"/>
    <w:rsid w:val="003111A9"/>
    <w:rsid w:val="00311BF6"/>
    <w:rsid w:val="003144DA"/>
    <w:rsid w:val="0031496D"/>
    <w:rsid w:val="00314F4D"/>
    <w:rsid w:val="003159B2"/>
    <w:rsid w:val="003164E8"/>
    <w:rsid w:val="00316BD6"/>
    <w:rsid w:val="003177B7"/>
    <w:rsid w:val="00317C93"/>
    <w:rsid w:val="003200F2"/>
    <w:rsid w:val="00323530"/>
    <w:rsid w:val="003236D8"/>
    <w:rsid w:val="00325699"/>
    <w:rsid w:val="00325BDA"/>
    <w:rsid w:val="0032611C"/>
    <w:rsid w:val="00326837"/>
    <w:rsid w:val="00327D9B"/>
    <w:rsid w:val="0033001D"/>
    <w:rsid w:val="003306E2"/>
    <w:rsid w:val="00331C0A"/>
    <w:rsid w:val="00331D70"/>
    <w:rsid w:val="003327B8"/>
    <w:rsid w:val="00332CB7"/>
    <w:rsid w:val="00334088"/>
    <w:rsid w:val="00334265"/>
    <w:rsid w:val="00334EF9"/>
    <w:rsid w:val="0033689A"/>
    <w:rsid w:val="0033708B"/>
    <w:rsid w:val="00337EE7"/>
    <w:rsid w:val="00340C23"/>
    <w:rsid w:val="00342243"/>
    <w:rsid w:val="003422F0"/>
    <w:rsid w:val="00343786"/>
    <w:rsid w:val="00344EC2"/>
    <w:rsid w:val="003479DD"/>
    <w:rsid w:val="00347EFB"/>
    <w:rsid w:val="0035012C"/>
    <w:rsid w:val="003507C8"/>
    <w:rsid w:val="0035103D"/>
    <w:rsid w:val="003511CE"/>
    <w:rsid w:val="0035187C"/>
    <w:rsid w:val="003518AE"/>
    <w:rsid w:val="00351AB3"/>
    <w:rsid w:val="00351DA4"/>
    <w:rsid w:val="003529B9"/>
    <w:rsid w:val="00352AFF"/>
    <w:rsid w:val="00352B5A"/>
    <w:rsid w:val="003538D1"/>
    <w:rsid w:val="0035608B"/>
    <w:rsid w:val="0036005C"/>
    <w:rsid w:val="00360387"/>
    <w:rsid w:val="00360F14"/>
    <w:rsid w:val="00362E50"/>
    <w:rsid w:val="00364170"/>
    <w:rsid w:val="00367258"/>
    <w:rsid w:val="00367DC2"/>
    <w:rsid w:val="00370199"/>
    <w:rsid w:val="0037076F"/>
    <w:rsid w:val="00371DB7"/>
    <w:rsid w:val="00372499"/>
    <w:rsid w:val="00373C30"/>
    <w:rsid w:val="00376796"/>
    <w:rsid w:val="00377B8A"/>
    <w:rsid w:val="00377C36"/>
    <w:rsid w:val="0038030E"/>
    <w:rsid w:val="003823E2"/>
    <w:rsid w:val="003833F9"/>
    <w:rsid w:val="003842D7"/>
    <w:rsid w:val="003845EF"/>
    <w:rsid w:val="00384980"/>
    <w:rsid w:val="00384AC8"/>
    <w:rsid w:val="00385BDB"/>
    <w:rsid w:val="00386641"/>
    <w:rsid w:val="0038789A"/>
    <w:rsid w:val="00387917"/>
    <w:rsid w:val="003910C6"/>
    <w:rsid w:val="00392BF7"/>
    <w:rsid w:val="003935EF"/>
    <w:rsid w:val="003951B2"/>
    <w:rsid w:val="00395B45"/>
    <w:rsid w:val="00396736"/>
    <w:rsid w:val="00397135"/>
    <w:rsid w:val="003978E3"/>
    <w:rsid w:val="00397A68"/>
    <w:rsid w:val="003A07D1"/>
    <w:rsid w:val="003A0C14"/>
    <w:rsid w:val="003A1453"/>
    <w:rsid w:val="003A3800"/>
    <w:rsid w:val="003A39D6"/>
    <w:rsid w:val="003A3C8C"/>
    <w:rsid w:val="003A51BC"/>
    <w:rsid w:val="003A5B68"/>
    <w:rsid w:val="003A6922"/>
    <w:rsid w:val="003A6F43"/>
    <w:rsid w:val="003A75BF"/>
    <w:rsid w:val="003A7D92"/>
    <w:rsid w:val="003B0E1D"/>
    <w:rsid w:val="003B1038"/>
    <w:rsid w:val="003B2EC6"/>
    <w:rsid w:val="003B3058"/>
    <w:rsid w:val="003B432E"/>
    <w:rsid w:val="003B517A"/>
    <w:rsid w:val="003B6336"/>
    <w:rsid w:val="003B6672"/>
    <w:rsid w:val="003B76CC"/>
    <w:rsid w:val="003C0040"/>
    <w:rsid w:val="003C0BBB"/>
    <w:rsid w:val="003C25CA"/>
    <w:rsid w:val="003C4FD2"/>
    <w:rsid w:val="003C5984"/>
    <w:rsid w:val="003C5D55"/>
    <w:rsid w:val="003C6D60"/>
    <w:rsid w:val="003C7095"/>
    <w:rsid w:val="003C78AD"/>
    <w:rsid w:val="003D18D5"/>
    <w:rsid w:val="003D2D10"/>
    <w:rsid w:val="003D3C87"/>
    <w:rsid w:val="003D42A3"/>
    <w:rsid w:val="003D4D0F"/>
    <w:rsid w:val="003D4D58"/>
    <w:rsid w:val="003D5599"/>
    <w:rsid w:val="003D570F"/>
    <w:rsid w:val="003D6C64"/>
    <w:rsid w:val="003D6E7F"/>
    <w:rsid w:val="003D7286"/>
    <w:rsid w:val="003D755A"/>
    <w:rsid w:val="003E05D0"/>
    <w:rsid w:val="003E0F69"/>
    <w:rsid w:val="003E1BD2"/>
    <w:rsid w:val="003E78F0"/>
    <w:rsid w:val="003E7A33"/>
    <w:rsid w:val="003F02C0"/>
    <w:rsid w:val="003F0A29"/>
    <w:rsid w:val="003F1C1D"/>
    <w:rsid w:val="003F2ABC"/>
    <w:rsid w:val="003F3622"/>
    <w:rsid w:val="003F3752"/>
    <w:rsid w:val="003F48B8"/>
    <w:rsid w:val="003F5B09"/>
    <w:rsid w:val="003F604C"/>
    <w:rsid w:val="003F6D24"/>
    <w:rsid w:val="003F77A1"/>
    <w:rsid w:val="00401354"/>
    <w:rsid w:val="00401D5D"/>
    <w:rsid w:val="00404E21"/>
    <w:rsid w:val="004056A7"/>
    <w:rsid w:val="00407A21"/>
    <w:rsid w:val="004100A8"/>
    <w:rsid w:val="00410A66"/>
    <w:rsid w:val="004125F8"/>
    <w:rsid w:val="0041278F"/>
    <w:rsid w:val="004127AA"/>
    <w:rsid w:val="00413207"/>
    <w:rsid w:val="00414446"/>
    <w:rsid w:val="00414C10"/>
    <w:rsid w:val="00415E2C"/>
    <w:rsid w:val="00416303"/>
    <w:rsid w:val="0041675E"/>
    <w:rsid w:val="00416E7D"/>
    <w:rsid w:val="0042051D"/>
    <w:rsid w:val="00420C9E"/>
    <w:rsid w:val="004219F7"/>
    <w:rsid w:val="00421A36"/>
    <w:rsid w:val="00421B65"/>
    <w:rsid w:val="00422C12"/>
    <w:rsid w:val="00424538"/>
    <w:rsid w:val="00424595"/>
    <w:rsid w:val="00425AB7"/>
    <w:rsid w:val="0042631A"/>
    <w:rsid w:val="00426610"/>
    <w:rsid w:val="00427466"/>
    <w:rsid w:val="0043056E"/>
    <w:rsid w:val="004309C0"/>
    <w:rsid w:val="004317FF"/>
    <w:rsid w:val="004318C6"/>
    <w:rsid w:val="00433017"/>
    <w:rsid w:val="00433EE6"/>
    <w:rsid w:val="004373B5"/>
    <w:rsid w:val="0043778A"/>
    <w:rsid w:val="00437C37"/>
    <w:rsid w:val="004400EA"/>
    <w:rsid w:val="0044102F"/>
    <w:rsid w:val="004410AB"/>
    <w:rsid w:val="004420DC"/>
    <w:rsid w:val="00442C7C"/>
    <w:rsid w:val="004434A2"/>
    <w:rsid w:val="00444B18"/>
    <w:rsid w:val="00444EBB"/>
    <w:rsid w:val="00445C34"/>
    <w:rsid w:val="0044657B"/>
    <w:rsid w:val="00450581"/>
    <w:rsid w:val="0045092C"/>
    <w:rsid w:val="00450E73"/>
    <w:rsid w:val="00452659"/>
    <w:rsid w:val="004536A4"/>
    <w:rsid w:val="00454A4C"/>
    <w:rsid w:val="00461D7F"/>
    <w:rsid w:val="00461DF6"/>
    <w:rsid w:val="0046260E"/>
    <w:rsid w:val="004639CE"/>
    <w:rsid w:val="00465186"/>
    <w:rsid w:val="00466CAE"/>
    <w:rsid w:val="00466F7C"/>
    <w:rsid w:val="004672D4"/>
    <w:rsid w:val="00467675"/>
    <w:rsid w:val="00470836"/>
    <w:rsid w:val="00470FA9"/>
    <w:rsid w:val="004716DC"/>
    <w:rsid w:val="0047375A"/>
    <w:rsid w:val="00473B10"/>
    <w:rsid w:val="0047450E"/>
    <w:rsid w:val="00474861"/>
    <w:rsid w:val="00474E50"/>
    <w:rsid w:val="00475ECF"/>
    <w:rsid w:val="004772BB"/>
    <w:rsid w:val="004775EB"/>
    <w:rsid w:val="004807DD"/>
    <w:rsid w:val="004820C7"/>
    <w:rsid w:val="00482557"/>
    <w:rsid w:val="00482FD1"/>
    <w:rsid w:val="004846EA"/>
    <w:rsid w:val="00486953"/>
    <w:rsid w:val="004917C2"/>
    <w:rsid w:val="00491D14"/>
    <w:rsid w:val="00492169"/>
    <w:rsid w:val="00492CAB"/>
    <w:rsid w:val="0049372E"/>
    <w:rsid w:val="00495996"/>
    <w:rsid w:val="00495ACF"/>
    <w:rsid w:val="00496558"/>
    <w:rsid w:val="004A0466"/>
    <w:rsid w:val="004A1011"/>
    <w:rsid w:val="004A1DEF"/>
    <w:rsid w:val="004A2153"/>
    <w:rsid w:val="004A3B30"/>
    <w:rsid w:val="004A5871"/>
    <w:rsid w:val="004A5D36"/>
    <w:rsid w:val="004A5F65"/>
    <w:rsid w:val="004A6198"/>
    <w:rsid w:val="004A74D9"/>
    <w:rsid w:val="004A7696"/>
    <w:rsid w:val="004B049E"/>
    <w:rsid w:val="004B09D9"/>
    <w:rsid w:val="004B1181"/>
    <w:rsid w:val="004B1D4E"/>
    <w:rsid w:val="004B1FE2"/>
    <w:rsid w:val="004B487E"/>
    <w:rsid w:val="004B668E"/>
    <w:rsid w:val="004B6CD3"/>
    <w:rsid w:val="004B6CDA"/>
    <w:rsid w:val="004B6D12"/>
    <w:rsid w:val="004B6D96"/>
    <w:rsid w:val="004B7A8D"/>
    <w:rsid w:val="004B7E35"/>
    <w:rsid w:val="004C1AD4"/>
    <w:rsid w:val="004C2F7F"/>
    <w:rsid w:val="004C33BE"/>
    <w:rsid w:val="004C46E5"/>
    <w:rsid w:val="004C55B0"/>
    <w:rsid w:val="004C6193"/>
    <w:rsid w:val="004C64D1"/>
    <w:rsid w:val="004D025B"/>
    <w:rsid w:val="004D3382"/>
    <w:rsid w:val="004D4822"/>
    <w:rsid w:val="004D53D8"/>
    <w:rsid w:val="004D5B17"/>
    <w:rsid w:val="004D7374"/>
    <w:rsid w:val="004D7CB9"/>
    <w:rsid w:val="004E052E"/>
    <w:rsid w:val="004E2D58"/>
    <w:rsid w:val="004E3F91"/>
    <w:rsid w:val="004E42F4"/>
    <w:rsid w:val="004E509A"/>
    <w:rsid w:val="004E5B40"/>
    <w:rsid w:val="004E7FB7"/>
    <w:rsid w:val="004F0AD4"/>
    <w:rsid w:val="004F1250"/>
    <w:rsid w:val="004F1B5C"/>
    <w:rsid w:val="004F3EE3"/>
    <w:rsid w:val="004F3EF3"/>
    <w:rsid w:val="004F49F2"/>
    <w:rsid w:val="004F5D7E"/>
    <w:rsid w:val="004F605E"/>
    <w:rsid w:val="004F60E0"/>
    <w:rsid w:val="004F6BB0"/>
    <w:rsid w:val="004F71AD"/>
    <w:rsid w:val="004F7E41"/>
    <w:rsid w:val="00500716"/>
    <w:rsid w:val="0050094E"/>
    <w:rsid w:val="005009C0"/>
    <w:rsid w:val="00503A3F"/>
    <w:rsid w:val="00504882"/>
    <w:rsid w:val="005110F6"/>
    <w:rsid w:val="00511E98"/>
    <w:rsid w:val="0051258D"/>
    <w:rsid w:val="0051283F"/>
    <w:rsid w:val="00514CA3"/>
    <w:rsid w:val="005151A8"/>
    <w:rsid w:val="00516A3C"/>
    <w:rsid w:val="0051714F"/>
    <w:rsid w:val="00517A9A"/>
    <w:rsid w:val="00520F3C"/>
    <w:rsid w:val="00521B17"/>
    <w:rsid w:val="005235FE"/>
    <w:rsid w:val="00523AC3"/>
    <w:rsid w:val="00524862"/>
    <w:rsid w:val="00526342"/>
    <w:rsid w:val="00527BF4"/>
    <w:rsid w:val="00530460"/>
    <w:rsid w:val="00531818"/>
    <w:rsid w:val="00531FE7"/>
    <w:rsid w:val="005322B6"/>
    <w:rsid w:val="0053230A"/>
    <w:rsid w:val="00532634"/>
    <w:rsid w:val="00533562"/>
    <w:rsid w:val="00534752"/>
    <w:rsid w:val="00534AC0"/>
    <w:rsid w:val="00535EEE"/>
    <w:rsid w:val="0053636A"/>
    <w:rsid w:val="005372E8"/>
    <w:rsid w:val="0054027B"/>
    <w:rsid w:val="00540BEB"/>
    <w:rsid w:val="0054171E"/>
    <w:rsid w:val="00542C7D"/>
    <w:rsid w:val="00542F29"/>
    <w:rsid w:val="00543D58"/>
    <w:rsid w:val="00544379"/>
    <w:rsid w:val="005448D4"/>
    <w:rsid w:val="00544BC8"/>
    <w:rsid w:val="00545067"/>
    <w:rsid w:val="00545A39"/>
    <w:rsid w:val="00545CF4"/>
    <w:rsid w:val="0054681D"/>
    <w:rsid w:val="00547165"/>
    <w:rsid w:val="00547419"/>
    <w:rsid w:val="00550CF2"/>
    <w:rsid w:val="005521AE"/>
    <w:rsid w:val="00552515"/>
    <w:rsid w:val="005555EB"/>
    <w:rsid w:val="00555A1F"/>
    <w:rsid w:val="00557EC4"/>
    <w:rsid w:val="00557F10"/>
    <w:rsid w:val="00561AC3"/>
    <w:rsid w:val="00561DD5"/>
    <w:rsid w:val="0056221F"/>
    <w:rsid w:val="0056243C"/>
    <w:rsid w:val="00563680"/>
    <w:rsid w:val="00565286"/>
    <w:rsid w:val="00565EAC"/>
    <w:rsid w:val="0056682B"/>
    <w:rsid w:val="00567B63"/>
    <w:rsid w:val="00570B3A"/>
    <w:rsid w:val="005711BD"/>
    <w:rsid w:val="00571425"/>
    <w:rsid w:val="00571AF7"/>
    <w:rsid w:val="005724E1"/>
    <w:rsid w:val="00575C3B"/>
    <w:rsid w:val="0057605D"/>
    <w:rsid w:val="00580CA7"/>
    <w:rsid w:val="005814ED"/>
    <w:rsid w:val="00581912"/>
    <w:rsid w:val="00581C7B"/>
    <w:rsid w:val="00583944"/>
    <w:rsid w:val="00584807"/>
    <w:rsid w:val="0058489F"/>
    <w:rsid w:val="00585FF5"/>
    <w:rsid w:val="00590E5F"/>
    <w:rsid w:val="00591625"/>
    <w:rsid w:val="00591F2F"/>
    <w:rsid w:val="00592155"/>
    <w:rsid w:val="005939AF"/>
    <w:rsid w:val="00593FF6"/>
    <w:rsid w:val="00594A8E"/>
    <w:rsid w:val="00595753"/>
    <w:rsid w:val="0059594E"/>
    <w:rsid w:val="00596A1C"/>
    <w:rsid w:val="005970F9"/>
    <w:rsid w:val="005978BE"/>
    <w:rsid w:val="00597991"/>
    <w:rsid w:val="005A0314"/>
    <w:rsid w:val="005A054A"/>
    <w:rsid w:val="005A2E7A"/>
    <w:rsid w:val="005A4555"/>
    <w:rsid w:val="005A4ED7"/>
    <w:rsid w:val="005A5A0F"/>
    <w:rsid w:val="005A5BDD"/>
    <w:rsid w:val="005A5F41"/>
    <w:rsid w:val="005A7EA3"/>
    <w:rsid w:val="005B0D02"/>
    <w:rsid w:val="005B1F02"/>
    <w:rsid w:val="005B4669"/>
    <w:rsid w:val="005B56E6"/>
    <w:rsid w:val="005B678E"/>
    <w:rsid w:val="005B68C5"/>
    <w:rsid w:val="005B725B"/>
    <w:rsid w:val="005B7CC3"/>
    <w:rsid w:val="005C026E"/>
    <w:rsid w:val="005C044E"/>
    <w:rsid w:val="005C0DC0"/>
    <w:rsid w:val="005C320E"/>
    <w:rsid w:val="005C33D4"/>
    <w:rsid w:val="005C420C"/>
    <w:rsid w:val="005C52C5"/>
    <w:rsid w:val="005C53F5"/>
    <w:rsid w:val="005C5AA7"/>
    <w:rsid w:val="005C5BBD"/>
    <w:rsid w:val="005C5E26"/>
    <w:rsid w:val="005C797D"/>
    <w:rsid w:val="005C7D75"/>
    <w:rsid w:val="005D09C9"/>
    <w:rsid w:val="005D339D"/>
    <w:rsid w:val="005D344D"/>
    <w:rsid w:val="005D4219"/>
    <w:rsid w:val="005D44D5"/>
    <w:rsid w:val="005D56E9"/>
    <w:rsid w:val="005D5B39"/>
    <w:rsid w:val="005D690D"/>
    <w:rsid w:val="005D6F87"/>
    <w:rsid w:val="005D7765"/>
    <w:rsid w:val="005E1715"/>
    <w:rsid w:val="005E23E0"/>
    <w:rsid w:val="005E2B74"/>
    <w:rsid w:val="005E3449"/>
    <w:rsid w:val="005E36F8"/>
    <w:rsid w:val="005E38EA"/>
    <w:rsid w:val="005E4EDC"/>
    <w:rsid w:val="005E7885"/>
    <w:rsid w:val="005E7D03"/>
    <w:rsid w:val="005F0099"/>
    <w:rsid w:val="005F1128"/>
    <w:rsid w:val="005F2266"/>
    <w:rsid w:val="005F2E44"/>
    <w:rsid w:val="005F41AB"/>
    <w:rsid w:val="005F4365"/>
    <w:rsid w:val="005F691C"/>
    <w:rsid w:val="00601731"/>
    <w:rsid w:val="00601C48"/>
    <w:rsid w:val="00603ADC"/>
    <w:rsid w:val="00604930"/>
    <w:rsid w:val="006055EE"/>
    <w:rsid w:val="00605621"/>
    <w:rsid w:val="006064DC"/>
    <w:rsid w:val="00610632"/>
    <w:rsid w:val="00610864"/>
    <w:rsid w:val="00610D41"/>
    <w:rsid w:val="00610E95"/>
    <w:rsid w:val="006118B4"/>
    <w:rsid w:val="00611A5F"/>
    <w:rsid w:val="00612737"/>
    <w:rsid w:val="00613544"/>
    <w:rsid w:val="00614C67"/>
    <w:rsid w:val="00622FB6"/>
    <w:rsid w:val="00623D2E"/>
    <w:rsid w:val="006246F9"/>
    <w:rsid w:val="006262FF"/>
    <w:rsid w:val="0063068A"/>
    <w:rsid w:val="00630D30"/>
    <w:rsid w:val="00630F67"/>
    <w:rsid w:val="00631CED"/>
    <w:rsid w:val="00632114"/>
    <w:rsid w:val="00632E22"/>
    <w:rsid w:val="00633222"/>
    <w:rsid w:val="006350E1"/>
    <w:rsid w:val="006356B3"/>
    <w:rsid w:val="00635A11"/>
    <w:rsid w:val="00636202"/>
    <w:rsid w:val="00636744"/>
    <w:rsid w:val="00637358"/>
    <w:rsid w:val="0064151A"/>
    <w:rsid w:val="00642142"/>
    <w:rsid w:val="00642453"/>
    <w:rsid w:val="00642CE7"/>
    <w:rsid w:val="006435E5"/>
    <w:rsid w:val="00644274"/>
    <w:rsid w:val="006449B9"/>
    <w:rsid w:val="00645940"/>
    <w:rsid w:val="0064670A"/>
    <w:rsid w:val="0064709C"/>
    <w:rsid w:val="00647525"/>
    <w:rsid w:val="006508F4"/>
    <w:rsid w:val="00650BF1"/>
    <w:rsid w:val="006515A4"/>
    <w:rsid w:val="006522E4"/>
    <w:rsid w:val="00652A50"/>
    <w:rsid w:val="006530A1"/>
    <w:rsid w:val="00653182"/>
    <w:rsid w:val="0065395A"/>
    <w:rsid w:val="0065452F"/>
    <w:rsid w:val="00654BA7"/>
    <w:rsid w:val="00655974"/>
    <w:rsid w:val="006602D4"/>
    <w:rsid w:val="00661739"/>
    <w:rsid w:val="0066181D"/>
    <w:rsid w:val="006620DD"/>
    <w:rsid w:val="006626A3"/>
    <w:rsid w:val="00662D95"/>
    <w:rsid w:val="006634E4"/>
    <w:rsid w:val="006647D3"/>
    <w:rsid w:val="00664A2C"/>
    <w:rsid w:val="00664B0B"/>
    <w:rsid w:val="00664D99"/>
    <w:rsid w:val="006653B3"/>
    <w:rsid w:val="00666FB1"/>
    <w:rsid w:val="006701D7"/>
    <w:rsid w:val="00672679"/>
    <w:rsid w:val="00672D9F"/>
    <w:rsid w:val="006733F2"/>
    <w:rsid w:val="00673C95"/>
    <w:rsid w:val="00675586"/>
    <w:rsid w:val="006763F5"/>
    <w:rsid w:val="00676A2B"/>
    <w:rsid w:val="00676E04"/>
    <w:rsid w:val="00677375"/>
    <w:rsid w:val="006773DE"/>
    <w:rsid w:val="00680206"/>
    <w:rsid w:val="00681327"/>
    <w:rsid w:val="00682032"/>
    <w:rsid w:val="0068337B"/>
    <w:rsid w:val="00685939"/>
    <w:rsid w:val="006863E9"/>
    <w:rsid w:val="006909D5"/>
    <w:rsid w:val="00691122"/>
    <w:rsid w:val="006920F3"/>
    <w:rsid w:val="0069215C"/>
    <w:rsid w:val="006924D2"/>
    <w:rsid w:val="006924E0"/>
    <w:rsid w:val="00693827"/>
    <w:rsid w:val="00694898"/>
    <w:rsid w:val="00694E92"/>
    <w:rsid w:val="00695787"/>
    <w:rsid w:val="006961AF"/>
    <w:rsid w:val="006972F4"/>
    <w:rsid w:val="00697509"/>
    <w:rsid w:val="006A012B"/>
    <w:rsid w:val="006A0276"/>
    <w:rsid w:val="006A0906"/>
    <w:rsid w:val="006A15EE"/>
    <w:rsid w:val="006A6425"/>
    <w:rsid w:val="006A67D5"/>
    <w:rsid w:val="006B1EE2"/>
    <w:rsid w:val="006B2655"/>
    <w:rsid w:val="006B3477"/>
    <w:rsid w:val="006B38D0"/>
    <w:rsid w:val="006B3FD8"/>
    <w:rsid w:val="006B4FA0"/>
    <w:rsid w:val="006B6322"/>
    <w:rsid w:val="006B686C"/>
    <w:rsid w:val="006B7438"/>
    <w:rsid w:val="006B7B22"/>
    <w:rsid w:val="006B7F8C"/>
    <w:rsid w:val="006C1735"/>
    <w:rsid w:val="006C278D"/>
    <w:rsid w:val="006C2985"/>
    <w:rsid w:val="006C3C36"/>
    <w:rsid w:val="006C3F23"/>
    <w:rsid w:val="006C3F5A"/>
    <w:rsid w:val="006C5222"/>
    <w:rsid w:val="006C5D57"/>
    <w:rsid w:val="006C6120"/>
    <w:rsid w:val="006C6777"/>
    <w:rsid w:val="006C7106"/>
    <w:rsid w:val="006C7B7A"/>
    <w:rsid w:val="006C7BA1"/>
    <w:rsid w:val="006C7D55"/>
    <w:rsid w:val="006D0B60"/>
    <w:rsid w:val="006D26F8"/>
    <w:rsid w:val="006D3598"/>
    <w:rsid w:val="006D37FC"/>
    <w:rsid w:val="006D3CDA"/>
    <w:rsid w:val="006D3F74"/>
    <w:rsid w:val="006D499D"/>
    <w:rsid w:val="006D5332"/>
    <w:rsid w:val="006D63E2"/>
    <w:rsid w:val="006D7456"/>
    <w:rsid w:val="006D74BB"/>
    <w:rsid w:val="006E0204"/>
    <w:rsid w:val="006E02F9"/>
    <w:rsid w:val="006E0B50"/>
    <w:rsid w:val="006E0E52"/>
    <w:rsid w:val="006E0F3B"/>
    <w:rsid w:val="006E1AC7"/>
    <w:rsid w:val="006E271F"/>
    <w:rsid w:val="006E3776"/>
    <w:rsid w:val="006E3D30"/>
    <w:rsid w:val="006E4122"/>
    <w:rsid w:val="006E47B7"/>
    <w:rsid w:val="006E4D7F"/>
    <w:rsid w:val="006E50AF"/>
    <w:rsid w:val="006E5752"/>
    <w:rsid w:val="006E58C4"/>
    <w:rsid w:val="006E5F44"/>
    <w:rsid w:val="006E7706"/>
    <w:rsid w:val="006F1C34"/>
    <w:rsid w:val="006F3352"/>
    <w:rsid w:val="006F4691"/>
    <w:rsid w:val="006F46E0"/>
    <w:rsid w:val="006F50D2"/>
    <w:rsid w:val="006F55B5"/>
    <w:rsid w:val="006F6025"/>
    <w:rsid w:val="006F772E"/>
    <w:rsid w:val="00701D8B"/>
    <w:rsid w:val="00702026"/>
    <w:rsid w:val="00703A37"/>
    <w:rsid w:val="00703D29"/>
    <w:rsid w:val="00704FE6"/>
    <w:rsid w:val="00705991"/>
    <w:rsid w:val="007114E9"/>
    <w:rsid w:val="007120C7"/>
    <w:rsid w:val="0071293D"/>
    <w:rsid w:val="00712C8D"/>
    <w:rsid w:val="00713289"/>
    <w:rsid w:val="007136DF"/>
    <w:rsid w:val="00715544"/>
    <w:rsid w:val="00715CB3"/>
    <w:rsid w:val="00715FF6"/>
    <w:rsid w:val="00716805"/>
    <w:rsid w:val="00716B92"/>
    <w:rsid w:val="007178BC"/>
    <w:rsid w:val="007209EA"/>
    <w:rsid w:val="00721E50"/>
    <w:rsid w:val="007228ED"/>
    <w:rsid w:val="0072426C"/>
    <w:rsid w:val="007242D7"/>
    <w:rsid w:val="007244E5"/>
    <w:rsid w:val="00724AAC"/>
    <w:rsid w:val="00727621"/>
    <w:rsid w:val="0072AAF9"/>
    <w:rsid w:val="00730C94"/>
    <w:rsid w:val="007312E7"/>
    <w:rsid w:val="00731DD0"/>
    <w:rsid w:val="007324F9"/>
    <w:rsid w:val="0073297C"/>
    <w:rsid w:val="00733917"/>
    <w:rsid w:val="00735174"/>
    <w:rsid w:val="00735710"/>
    <w:rsid w:val="007366F8"/>
    <w:rsid w:val="00737B63"/>
    <w:rsid w:val="00737FD2"/>
    <w:rsid w:val="007403B1"/>
    <w:rsid w:val="007408CF"/>
    <w:rsid w:val="007411C9"/>
    <w:rsid w:val="00741C15"/>
    <w:rsid w:val="00741D6C"/>
    <w:rsid w:val="007422EE"/>
    <w:rsid w:val="00742D7E"/>
    <w:rsid w:val="00743653"/>
    <w:rsid w:val="007449D7"/>
    <w:rsid w:val="00744C81"/>
    <w:rsid w:val="00745B5A"/>
    <w:rsid w:val="00746A39"/>
    <w:rsid w:val="00747485"/>
    <w:rsid w:val="00747650"/>
    <w:rsid w:val="00750125"/>
    <w:rsid w:val="00750A05"/>
    <w:rsid w:val="00750ACD"/>
    <w:rsid w:val="007542CE"/>
    <w:rsid w:val="007547A2"/>
    <w:rsid w:val="00754A9C"/>
    <w:rsid w:val="0075519A"/>
    <w:rsid w:val="0075615A"/>
    <w:rsid w:val="00756533"/>
    <w:rsid w:val="00756F87"/>
    <w:rsid w:val="00757C16"/>
    <w:rsid w:val="00760B9E"/>
    <w:rsid w:val="00760E88"/>
    <w:rsid w:val="00761B77"/>
    <w:rsid w:val="00762539"/>
    <w:rsid w:val="0076425D"/>
    <w:rsid w:val="0076474F"/>
    <w:rsid w:val="007668F4"/>
    <w:rsid w:val="00770101"/>
    <w:rsid w:val="00770328"/>
    <w:rsid w:val="007727FC"/>
    <w:rsid w:val="00773107"/>
    <w:rsid w:val="007734B1"/>
    <w:rsid w:val="00774274"/>
    <w:rsid w:val="00775254"/>
    <w:rsid w:val="007755F1"/>
    <w:rsid w:val="0077584C"/>
    <w:rsid w:val="00776276"/>
    <w:rsid w:val="00777075"/>
    <w:rsid w:val="00777F75"/>
    <w:rsid w:val="007823F6"/>
    <w:rsid w:val="00782732"/>
    <w:rsid w:val="00782FFA"/>
    <w:rsid w:val="007855D2"/>
    <w:rsid w:val="00786FD3"/>
    <w:rsid w:val="0078755F"/>
    <w:rsid w:val="00787B4E"/>
    <w:rsid w:val="00787DF5"/>
    <w:rsid w:val="00790324"/>
    <w:rsid w:val="00790AF7"/>
    <w:rsid w:val="007918A4"/>
    <w:rsid w:val="0079293B"/>
    <w:rsid w:val="007938B8"/>
    <w:rsid w:val="00793F84"/>
    <w:rsid w:val="007958C3"/>
    <w:rsid w:val="007971C3"/>
    <w:rsid w:val="007975AB"/>
    <w:rsid w:val="007978EE"/>
    <w:rsid w:val="00797FA5"/>
    <w:rsid w:val="007A0F36"/>
    <w:rsid w:val="007A1698"/>
    <w:rsid w:val="007A2218"/>
    <w:rsid w:val="007A231C"/>
    <w:rsid w:val="007A28A0"/>
    <w:rsid w:val="007A29B3"/>
    <w:rsid w:val="007A3127"/>
    <w:rsid w:val="007A48D0"/>
    <w:rsid w:val="007A55D2"/>
    <w:rsid w:val="007A5984"/>
    <w:rsid w:val="007A74C9"/>
    <w:rsid w:val="007B047C"/>
    <w:rsid w:val="007B0638"/>
    <w:rsid w:val="007B0B1A"/>
    <w:rsid w:val="007B1FBA"/>
    <w:rsid w:val="007B37CB"/>
    <w:rsid w:val="007B385C"/>
    <w:rsid w:val="007B3E23"/>
    <w:rsid w:val="007B4592"/>
    <w:rsid w:val="007B4EE0"/>
    <w:rsid w:val="007B5065"/>
    <w:rsid w:val="007B5A45"/>
    <w:rsid w:val="007B7664"/>
    <w:rsid w:val="007B796B"/>
    <w:rsid w:val="007C0009"/>
    <w:rsid w:val="007C000E"/>
    <w:rsid w:val="007C034C"/>
    <w:rsid w:val="007C1E2A"/>
    <w:rsid w:val="007C2C33"/>
    <w:rsid w:val="007C3BC0"/>
    <w:rsid w:val="007C3F83"/>
    <w:rsid w:val="007C4442"/>
    <w:rsid w:val="007C5878"/>
    <w:rsid w:val="007C596A"/>
    <w:rsid w:val="007C5AE1"/>
    <w:rsid w:val="007C5CAD"/>
    <w:rsid w:val="007C70A2"/>
    <w:rsid w:val="007D195C"/>
    <w:rsid w:val="007D39D5"/>
    <w:rsid w:val="007D5085"/>
    <w:rsid w:val="007D58E2"/>
    <w:rsid w:val="007D6AED"/>
    <w:rsid w:val="007D6C49"/>
    <w:rsid w:val="007E0125"/>
    <w:rsid w:val="007E1198"/>
    <w:rsid w:val="007E2772"/>
    <w:rsid w:val="007E2C54"/>
    <w:rsid w:val="007E2D3F"/>
    <w:rsid w:val="007E325C"/>
    <w:rsid w:val="007E3BAE"/>
    <w:rsid w:val="007E4232"/>
    <w:rsid w:val="007E4FF3"/>
    <w:rsid w:val="007E5311"/>
    <w:rsid w:val="007E5823"/>
    <w:rsid w:val="007E6E1A"/>
    <w:rsid w:val="007E7F9B"/>
    <w:rsid w:val="007F1283"/>
    <w:rsid w:val="007F1943"/>
    <w:rsid w:val="007F19D0"/>
    <w:rsid w:val="007F234D"/>
    <w:rsid w:val="007F336E"/>
    <w:rsid w:val="007F36F9"/>
    <w:rsid w:val="007F3EAD"/>
    <w:rsid w:val="007F4019"/>
    <w:rsid w:val="007F43DC"/>
    <w:rsid w:val="007F6404"/>
    <w:rsid w:val="007F7269"/>
    <w:rsid w:val="007F7BD7"/>
    <w:rsid w:val="00801354"/>
    <w:rsid w:val="00802003"/>
    <w:rsid w:val="0080227B"/>
    <w:rsid w:val="008031C0"/>
    <w:rsid w:val="008034DB"/>
    <w:rsid w:val="0080367B"/>
    <w:rsid w:val="008038DC"/>
    <w:rsid w:val="008043CD"/>
    <w:rsid w:val="00804689"/>
    <w:rsid w:val="008063FA"/>
    <w:rsid w:val="00806F1A"/>
    <w:rsid w:val="008073E6"/>
    <w:rsid w:val="00807D26"/>
    <w:rsid w:val="008109DE"/>
    <w:rsid w:val="00810DC4"/>
    <w:rsid w:val="00811DE4"/>
    <w:rsid w:val="00812A35"/>
    <w:rsid w:val="00812C9D"/>
    <w:rsid w:val="00814B86"/>
    <w:rsid w:val="008158F5"/>
    <w:rsid w:val="00815F6A"/>
    <w:rsid w:val="00816289"/>
    <w:rsid w:val="008167CF"/>
    <w:rsid w:val="00820220"/>
    <w:rsid w:val="008203AE"/>
    <w:rsid w:val="0082070A"/>
    <w:rsid w:val="00820E33"/>
    <w:rsid w:val="00820FE5"/>
    <w:rsid w:val="0082139E"/>
    <w:rsid w:val="0082171E"/>
    <w:rsid w:val="0082210D"/>
    <w:rsid w:val="00822AC0"/>
    <w:rsid w:val="00826FFF"/>
    <w:rsid w:val="008273AD"/>
    <w:rsid w:val="008275C6"/>
    <w:rsid w:val="0082760D"/>
    <w:rsid w:val="00827610"/>
    <w:rsid w:val="00827FCC"/>
    <w:rsid w:val="00830CB3"/>
    <w:rsid w:val="00831199"/>
    <w:rsid w:val="00831565"/>
    <w:rsid w:val="00832804"/>
    <w:rsid w:val="00832E93"/>
    <w:rsid w:val="00833EB1"/>
    <w:rsid w:val="00834448"/>
    <w:rsid w:val="00835919"/>
    <w:rsid w:val="00835ED0"/>
    <w:rsid w:val="00836A25"/>
    <w:rsid w:val="00836AEF"/>
    <w:rsid w:val="00836D80"/>
    <w:rsid w:val="00836F97"/>
    <w:rsid w:val="008375FE"/>
    <w:rsid w:val="008401E1"/>
    <w:rsid w:val="00841B2E"/>
    <w:rsid w:val="00841C56"/>
    <w:rsid w:val="00841CC1"/>
    <w:rsid w:val="00842AEA"/>
    <w:rsid w:val="00842FC9"/>
    <w:rsid w:val="00843035"/>
    <w:rsid w:val="00843DEB"/>
    <w:rsid w:val="0084444A"/>
    <w:rsid w:val="00844537"/>
    <w:rsid w:val="0084471D"/>
    <w:rsid w:val="00844746"/>
    <w:rsid w:val="00845727"/>
    <w:rsid w:val="0084740F"/>
    <w:rsid w:val="00847E9A"/>
    <w:rsid w:val="00850C2A"/>
    <w:rsid w:val="00851033"/>
    <w:rsid w:val="00853D26"/>
    <w:rsid w:val="00853F61"/>
    <w:rsid w:val="008545A1"/>
    <w:rsid w:val="00854D02"/>
    <w:rsid w:val="00855603"/>
    <w:rsid w:val="0086174D"/>
    <w:rsid w:val="008617EF"/>
    <w:rsid w:val="00861E50"/>
    <w:rsid w:val="00862D90"/>
    <w:rsid w:val="00863168"/>
    <w:rsid w:val="00863497"/>
    <w:rsid w:val="008635A3"/>
    <w:rsid w:val="008639B4"/>
    <w:rsid w:val="00864BAE"/>
    <w:rsid w:val="00864CF9"/>
    <w:rsid w:val="00864DD9"/>
    <w:rsid w:val="00865709"/>
    <w:rsid w:val="00865CF0"/>
    <w:rsid w:val="00866E6E"/>
    <w:rsid w:val="00867399"/>
    <w:rsid w:val="008713E5"/>
    <w:rsid w:val="0087169C"/>
    <w:rsid w:val="00872ADC"/>
    <w:rsid w:val="0087392F"/>
    <w:rsid w:val="00873B47"/>
    <w:rsid w:val="0088158F"/>
    <w:rsid w:val="008817A7"/>
    <w:rsid w:val="008826C8"/>
    <w:rsid w:val="00882D38"/>
    <w:rsid w:val="00882F69"/>
    <w:rsid w:val="0088359D"/>
    <w:rsid w:val="00883E31"/>
    <w:rsid w:val="00884E5E"/>
    <w:rsid w:val="00890942"/>
    <w:rsid w:val="00890CAC"/>
    <w:rsid w:val="0089204C"/>
    <w:rsid w:val="00892792"/>
    <w:rsid w:val="008943D2"/>
    <w:rsid w:val="008953C0"/>
    <w:rsid w:val="008955D6"/>
    <w:rsid w:val="008963E0"/>
    <w:rsid w:val="008970A8"/>
    <w:rsid w:val="00897491"/>
    <w:rsid w:val="00897E2B"/>
    <w:rsid w:val="008A0AFD"/>
    <w:rsid w:val="008A2E0E"/>
    <w:rsid w:val="008A376C"/>
    <w:rsid w:val="008A43DA"/>
    <w:rsid w:val="008A4CD9"/>
    <w:rsid w:val="008A4F11"/>
    <w:rsid w:val="008A69B6"/>
    <w:rsid w:val="008A7EDD"/>
    <w:rsid w:val="008B09B8"/>
    <w:rsid w:val="008B1221"/>
    <w:rsid w:val="008B1491"/>
    <w:rsid w:val="008B1B6F"/>
    <w:rsid w:val="008B20A7"/>
    <w:rsid w:val="008B2E37"/>
    <w:rsid w:val="008B434C"/>
    <w:rsid w:val="008B574E"/>
    <w:rsid w:val="008B5D0E"/>
    <w:rsid w:val="008B6E58"/>
    <w:rsid w:val="008B6F21"/>
    <w:rsid w:val="008B7B3A"/>
    <w:rsid w:val="008C1BA3"/>
    <w:rsid w:val="008C2000"/>
    <w:rsid w:val="008C2380"/>
    <w:rsid w:val="008C3811"/>
    <w:rsid w:val="008C5245"/>
    <w:rsid w:val="008C5299"/>
    <w:rsid w:val="008C59E0"/>
    <w:rsid w:val="008C5D95"/>
    <w:rsid w:val="008C60D2"/>
    <w:rsid w:val="008C6154"/>
    <w:rsid w:val="008C6DBF"/>
    <w:rsid w:val="008D08B7"/>
    <w:rsid w:val="008D1865"/>
    <w:rsid w:val="008D1B92"/>
    <w:rsid w:val="008D1D20"/>
    <w:rsid w:val="008D22C2"/>
    <w:rsid w:val="008D31F9"/>
    <w:rsid w:val="008D4F1B"/>
    <w:rsid w:val="008D6FCC"/>
    <w:rsid w:val="008E0395"/>
    <w:rsid w:val="008E2164"/>
    <w:rsid w:val="008E2ACE"/>
    <w:rsid w:val="008E2E26"/>
    <w:rsid w:val="008E3028"/>
    <w:rsid w:val="008E4586"/>
    <w:rsid w:val="008E4CFC"/>
    <w:rsid w:val="008E4F94"/>
    <w:rsid w:val="008E5808"/>
    <w:rsid w:val="008E5D54"/>
    <w:rsid w:val="008E5D80"/>
    <w:rsid w:val="008E667D"/>
    <w:rsid w:val="008E6D72"/>
    <w:rsid w:val="008F1A3D"/>
    <w:rsid w:val="008F1D69"/>
    <w:rsid w:val="008F2DC6"/>
    <w:rsid w:val="008F3949"/>
    <w:rsid w:val="008F400A"/>
    <w:rsid w:val="008F5029"/>
    <w:rsid w:val="008F52EB"/>
    <w:rsid w:val="008F5647"/>
    <w:rsid w:val="008F5FE1"/>
    <w:rsid w:val="008F64D6"/>
    <w:rsid w:val="00900406"/>
    <w:rsid w:val="00900603"/>
    <w:rsid w:val="009019D5"/>
    <w:rsid w:val="009030BA"/>
    <w:rsid w:val="009033AE"/>
    <w:rsid w:val="00903EB1"/>
    <w:rsid w:val="00904244"/>
    <w:rsid w:val="00904EBD"/>
    <w:rsid w:val="009053A3"/>
    <w:rsid w:val="00905717"/>
    <w:rsid w:val="00905B1B"/>
    <w:rsid w:val="0090653B"/>
    <w:rsid w:val="0090659F"/>
    <w:rsid w:val="0090690F"/>
    <w:rsid w:val="00907A23"/>
    <w:rsid w:val="00907A40"/>
    <w:rsid w:val="009100FB"/>
    <w:rsid w:val="0091111F"/>
    <w:rsid w:val="00911458"/>
    <w:rsid w:val="00911A66"/>
    <w:rsid w:val="00912513"/>
    <w:rsid w:val="00913389"/>
    <w:rsid w:val="00913A94"/>
    <w:rsid w:val="00913BE2"/>
    <w:rsid w:val="009143CF"/>
    <w:rsid w:val="009155FB"/>
    <w:rsid w:val="009156DE"/>
    <w:rsid w:val="00915DCD"/>
    <w:rsid w:val="00915E01"/>
    <w:rsid w:val="00915EAC"/>
    <w:rsid w:val="00916A6C"/>
    <w:rsid w:val="00917331"/>
    <w:rsid w:val="009204F7"/>
    <w:rsid w:val="0092053E"/>
    <w:rsid w:val="00920BFC"/>
    <w:rsid w:val="00920D98"/>
    <w:rsid w:val="00922627"/>
    <w:rsid w:val="00922CE6"/>
    <w:rsid w:val="00922F46"/>
    <w:rsid w:val="00923B7D"/>
    <w:rsid w:val="009246E8"/>
    <w:rsid w:val="00924E3A"/>
    <w:rsid w:val="00925125"/>
    <w:rsid w:val="00925FE7"/>
    <w:rsid w:val="009277C5"/>
    <w:rsid w:val="00930403"/>
    <w:rsid w:val="00933108"/>
    <w:rsid w:val="00933F9D"/>
    <w:rsid w:val="00934947"/>
    <w:rsid w:val="00934F2F"/>
    <w:rsid w:val="00935578"/>
    <w:rsid w:val="00935D26"/>
    <w:rsid w:val="009366AD"/>
    <w:rsid w:val="00937375"/>
    <w:rsid w:val="009403C0"/>
    <w:rsid w:val="00941ABE"/>
    <w:rsid w:val="009424D3"/>
    <w:rsid w:val="009428FB"/>
    <w:rsid w:val="00944868"/>
    <w:rsid w:val="009465B9"/>
    <w:rsid w:val="009468A1"/>
    <w:rsid w:val="00951D18"/>
    <w:rsid w:val="0095458B"/>
    <w:rsid w:val="00954DC9"/>
    <w:rsid w:val="00955A40"/>
    <w:rsid w:val="00955D43"/>
    <w:rsid w:val="009567D8"/>
    <w:rsid w:val="00957D24"/>
    <w:rsid w:val="00960FF3"/>
    <w:rsid w:val="00962C09"/>
    <w:rsid w:val="009644E2"/>
    <w:rsid w:val="00964AF2"/>
    <w:rsid w:val="00964BC7"/>
    <w:rsid w:val="009659E5"/>
    <w:rsid w:val="0096735F"/>
    <w:rsid w:val="00970AEB"/>
    <w:rsid w:val="00970E50"/>
    <w:rsid w:val="0097131B"/>
    <w:rsid w:val="009718A7"/>
    <w:rsid w:val="0097233E"/>
    <w:rsid w:val="00974013"/>
    <w:rsid w:val="00974A26"/>
    <w:rsid w:val="00974F2C"/>
    <w:rsid w:val="009751D4"/>
    <w:rsid w:val="00975459"/>
    <w:rsid w:val="00975499"/>
    <w:rsid w:val="00976026"/>
    <w:rsid w:val="009773BC"/>
    <w:rsid w:val="0097795D"/>
    <w:rsid w:val="00977D6F"/>
    <w:rsid w:val="009802B7"/>
    <w:rsid w:val="00980777"/>
    <w:rsid w:val="00980D01"/>
    <w:rsid w:val="00981932"/>
    <w:rsid w:val="00982798"/>
    <w:rsid w:val="00982B81"/>
    <w:rsid w:val="00983713"/>
    <w:rsid w:val="00984219"/>
    <w:rsid w:val="00984F2D"/>
    <w:rsid w:val="009868E2"/>
    <w:rsid w:val="009900A6"/>
    <w:rsid w:val="00991C88"/>
    <w:rsid w:val="00991EB4"/>
    <w:rsid w:val="00992051"/>
    <w:rsid w:val="0099261D"/>
    <w:rsid w:val="00993083"/>
    <w:rsid w:val="0099308F"/>
    <w:rsid w:val="00993947"/>
    <w:rsid w:val="00995010"/>
    <w:rsid w:val="009950FD"/>
    <w:rsid w:val="00995CC5"/>
    <w:rsid w:val="009976D2"/>
    <w:rsid w:val="009A00BE"/>
    <w:rsid w:val="009A0ACD"/>
    <w:rsid w:val="009A1236"/>
    <w:rsid w:val="009A176E"/>
    <w:rsid w:val="009A245C"/>
    <w:rsid w:val="009A2771"/>
    <w:rsid w:val="009A2874"/>
    <w:rsid w:val="009A4BD4"/>
    <w:rsid w:val="009A73F9"/>
    <w:rsid w:val="009B1710"/>
    <w:rsid w:val="009B4109"/>
    <w:rsid w:val="009B454E"/>
    <w:rsid w:val="009B49D0"/>
    <w:rsid w:val="009B5056"/>
    <w:rsid w:val="009B51D4"/>
    <w:rsid w:val="009B548C"/>
    <w:rsid w:val="009B762C"/>
    <w:rsid w:val="009B7703"/>
    <w:rsid w:val="009B7AA1"/>
    <w:rsid w:val="009C04A4"/>
    <w:rsid w:val="009C104D"/>
    <w:rsid w:val="009C172D"/>
    <w:rsid w:val="009C1A9C"/>
    <w:rsid w:val="009C310B"/>
    <w:rsid w:val="009C33F0"/>
    <w:rsid w:val="009C4B25"/>
    <w:rsid w:val="009C4D41"/>
    <w:rsid w:val="009C5AE4"/>
    <w:rsid w:val="009C5FB2"/>
    <w:rsid w:val="009C6274"/>
    <w:rsid w:val="009C6E95"/>
    <w:rsid w:val="009C7F31"/>
    <w:rsid w:val="009D0BA8"/>
    <w:rsid w:val="009D26F7"/>
    <w:rsid w:val="009D2771"/>
    <w:rsid w:val="009D31C1"/>
    <w:rsid w:val="009D34D9"/>
    <w:rsid w:val="009D61FD"/>
    <w:rsid w:val="009D63B4"/>
    <w:rsid w:val="009D7195"/>
    <w:rsid w:val="009D73C7"/>
    <w:rsid w:val="009D76B3"/>
    <w:rsid w:val="009D77FA"/>
    <w:rsid w:val="009E00D7"/>
    <w:rsid w:val="009E0A58"/>
    <w:rsid w:val="009E1921"/>
    <w:rsid w:val="009E1E28"/>
    <w:rsid w:val="009E2116"/>
    <w:rsid w:val="009E21FC"/>
    <w:rsid w:val="009E2416"/>
    <w:rsid w:val="009E272B"/>
    <w:rsid w:val="009E4FE5"/>
    <w:rsid w:val="009E56E1"/>
    <w:rsid w:val="009E5D5A"/>
    <w:rsid w:val="009E5DF6"/>
    <w:rsid w:val="009E7700"/>
    <w:rsid w:val="009E79F0"/>
    <w:rsid w:val="009E7F68"/>
    <w:rsid w:val="009F0797"/>
    <w:rsid w:val="009F1076"/>
    <w:rsid w:val="009F17FE"/>
    <w:rsid w:val="009F1A88"/>
    <w:rsid w:val="009F2B57"/>
    <w:rsid w:val="009F2BB0"/>
    <w:rsid w:val="009F302D"/>
    <w:rsid w:val="009F4122"/>
    <w:rsid w:val="009F44F5"/>
    <w:rsid w:val="009F4935"/>
    <w:rsid w:val="00A00116"/>
    <w:rsid w:val="00A01717"/>
    <w:rsid w:val="00A01D57"/>
    <w:rsid w:val="00A02530"/>
    <w:rsid w:val="00A02E1A"/>
    <w:rsid w:val="00A039F2"/>
    <w:rsid w:val="00A04C25"/>
    <w:rsid w:val="00A055A3"/>
    <w:rsid w:val="00A05DE1"/>
    <w:rsid w:val="00A06B6C"/>
    <w:rsid w:val="00A07659"/>
    <w:rsid w:val="00A07FAC"/>
    <w:rsid w:val="00A125F1"/>
    <w:rsid w:val="00A137FE"/>
    <w:rsid w:val="00A14587"/>
    <w:rsid w:val="00A14CDD"/>
    <w:rsid w:val="00A15298"/>
    <w:rsid w:val="00A15366"/>
    <w:rsid w:val="00A159B8"/>
    <w:rsid w:val="00A16076"/>
    <w:rsid w:val="00A17415"/>
    <w:rsid w:val="00A17F64"/>
    <w:rsid w:val="00A202E5"/>
    <w:rsid w:val="00A210AE"/>
    <w:rsid w:val="00A23119"/>
    <w:rsid w:val="00A23215"/>
    <w:rsid w:val="00A25600"/>
    <w:rsid w:val="00A260A2"/>
    <w:rsid w:val="00A26984"/>
    <w:rsid w:val="00A26DBD"/>
    <w:rsid w:val="00A31126"/>
    <w:rsid w:val="00A31551"/>
    <w:rsid w:val="00A31E3E"/>
    <w:rsid w:val="00A3284E"/>
    <w:rsid w:val="00A32AF8"/>
    <w:rsid w:val="00A3305D"/>
    <w:rsid w:val="00A34524"/>
    <w:rsid w:val="00A3632D"/>
    <w:rsid w:val="00A373EF"/>
    <w:rsid w:val="00A37417"/>
    <w:rsid w:val="00A4017E"/>
    <w:rsid w:val="00A404AF"/>
    <w:rsid w:val="00A40897"/>
    <w:rsid w:val="00A4168A"/>
    <w:rsid w:val="00A419C2"/>
    <w:rsid w:val="00A43541"/>
    <w:rsid w:val="00A459B5"/>
    <w:rsid w:val="00A45FC8"/>
    <w:rsid w:val="00A50631"/>
    <w:rsid w:val="00A5084D"/>
    <w:rsid w:val="00A50BD0"/>
    <w:rsid w:val="00A50EFA"/>
    <w:rsid w:val="00A514AA"/>
    <w:rsid w:val="00A516DD"/>
    <w:rsid w:val="00A5253F"/>
    <w:rsid w:val="00A541A3"/>
    <w:rsid w:val="00A54374"/>
    <w:rsid w:val="00A54B06"/>
    <w:rsid w:val="00A54EF5"/>
    <w:rsid w:val="00A559CE"/>
    <w:rsid w:val="00A56F83"/>
    <w:rsid w:val="00A575E3"/>
    <w:rsid w:val="00A6016E"/>
    <w:rsid w:val="00A6018E"/>
    <w:rsid w:val="00A60FBF"/>
    <w:rsid w:val="00A62431"/>
    <w:rsid w:val="00A62678"/>
    <w:rsid w:val="00A6314E"/>
    <w:rsid w:val="00A64006"/>
    <w:rsid w:val="00A653EE"/>
    <w:rsid w:val="00A66C0D"/>
    <w:rsid w:val="00A67AE1"/>
    <w:rsid w:val="00A70A96"/>
    <w:rsid w:val="00A7254A"/>
    <w:rsid w:val="00A73C8C"/>
    <w:rsid w:val="00A748F4"/>
    <w:rsid w:val="00A74B4B"/>
    <w:rsid w:val="00A80C74"/>
    <w:rsid w:val="00A826E1"/>
    <w:rsid w:val="00A82A23"/>
    <w:rsid w:val="00A855E2"/>
    <w:rsid w:val="00A8679C"/>
    <w:rsid w:val="00A87E92"/>
    <w:rsid w:val="00A90ADA"/>
    <w:rsid w:val="00A91608"/>
    <w:rsid w:val="00A91945"/>
    <w:rsid w:val="00A94E79"/>
    <w:rsid w:val="00A9617A"/>
    <w:rsid w:val="00A96648"/>
    <w:rsid w:val="00AA0357"/>
    <w:rsid w:val="00AA0686"/>
    <w:rsid w:val="00AA0768"/>
    <w:rsid w:val="00AA174D"/>
    <w:rsid w:val="00AA2274"/>
    <w:rsid w:val="00AA39F7"/>
    <w:rsid w:val="00AA3CED"/>
    <w:rsid w:val="00AA4032"/>
    <w:rsid w:val="00AA7F02"/>
    <w:rsid w:val="00AB07DD"/>
    <w:rsid w:val="00AB1AAB"/>
    <w:rsid w:val="00AB1FBD"/>
    <w:rsid w:val="00AB244B"/>
    <w:rsid w:val="00AB3327"/>
    <w:rsid w:val="00AB350E"/>
    <w:rsid w:val="00AB5C11"/>
    <w:rsid w:val="00AC0973"/>
    <w:rsid w:val="00AC1319"/>
    <w:rsid w:val="00AC138C"/>
    <w:rsid w:val="00AC25BB"/>
    <w:rsid w:val="00AC36ED"/>
    <w:rsid w:val="00AC3717"/>
    <w:rsid w:val="00AC468F"/>
    <w:rsid w:val="00AC7893"/>
    <w:rsid w:val="00AD0C13"/>
    <w:rsid w:val="00AD3953"/>
    <w:rsid w:val="00AD3A35"/>
    <w:rsid w:val="00AD5A2B"/>
    <w:rsid w:val="00AD5C49"/>
    <w:rsid w:val="00AD7C29"/>
    <w:rsid w:val="00AE0268"/>
    <w:rsid w:val="00AE2654"/>
    <w:rsid w:val="00AE2DBD"/>
    <w:rsid w:val="00AE6393"/>
    <w:rsid w:val="00AE6A3A"/>
    <w:rsid w:val="00AE768E"/>
    <w:rsid w:val="00AE7CDF"/>
    <w:rsid w:val="00AF414F"/>
    <w:rsid w:val="00AF419C"/>
    <w:rsid w:val="00AF4A89"/>
    <w:rsid w:val="00AF621D"/>
    <w:rsid w:val="00AF6FE2"/>
    <w:rsid w:val="00B00AF9"/>
    <w:rsid w:val="00B00C68"/>
    <w:rsid w:val="00B00DFB"/>
    <w:rsid w:val="00B01252"/>
    <w:rsid w:val="00B01F4C"/>
    <w:rsid w:val="00B023A5"/>
    <w:rsid w:val="00B025B2"/>
    <w:rsid w:val="00B02B21"/>
    <w:rsid w:val="00B04011"/>
    <w:rsid w:val="00B04846"/>
    <w:rsid w:val="00B04B3B"/>
    <w:rsid w:val="00B0560A"/>
    <w:rsid w:val="00B05A13"/>
    <w:rsid w:val="00B064E7"/>
    <w:rsid w:val="00B06B60"/>
    <w:rsid w:val="00B102BD"/>
    <w:rsid w:val="00B11856"/>
    <w:rsid w:val="00B128CC"/>
    <w:rsid w:val="00B13BA9"/>
    <w:rsid w:val="00B14251"/>
    <w:rsid w:val="00B14DB5"/>
    <w:rsid w:val="00B156A4"/>
    <w:rsid w:val="00B15FD7"/>
    <w:rsid w:val="00B16267"/>
    <w:rsid w:val="00B22C82"/>
    <w:rsid w:val="00B245C5"/>
    <w:rsid w:val="00B24D1E"/>
    <w:rsid w:val="00B25E2E"/>
    <w:rsid w:val="00B261DD"/>
    <w:rsid w:val="00B26C08"/>
    <w:rsid w:val="00B26E18"/>
    <w:rsid w:val="00B277AE"/>
    <w:rsid w:val="00B27C40"/>
    <w:rsid w:val="00B3058B"/>
    <w:rsid w:val="00B3211E"/>
    <w:rsid w:val="00B327CA"/>
    <w:rsid w:val="00B33315"/>
    <w:rsid w:val="00B33982"/>
    <w:rsid w:val="00B348B0"/>
    <w:rsid w:val="00B366C1"/>
    <w:rsid w:val="00B36D97"/>
    <w:rsid w:val="00B4195C"/>
    <w:rsid w:val="00B43447"/>
    <w:rsid w:val="00B43DC6"/>
    <w:rsid w:val="00B44FFC"/>
    <w:rsid w:val="00B46391"/>
    <w:rsid w:val="00B47138"/>
    <w:rsid w:val="00B472F9"/>
    <w:rsid w:val="00B477E0"/>
    <w:rsid w:val="00B5047A"/>
    <w:rsid w:val="00B50E57"/>
    <w:rsid w:val="00B5280E"/>
    <w:rsid w:val="00B52F97"/>
    <w:rsid w:val="00B53D7D"/>
    <w:rsid w:val="00B54017"/>
    <w:rsid w:val="00B54D3F"/>
    <w:rsid w:val="00B55043"/>
    <w:rsid w:val="00B55564"/>
    <w:rsid w:val="00B56399"/>
    <w:rsid w:val="00B56834"/>
    <w:rsid w:val="00B57A9C"/>
    <w:rsid w:val="00B57FD0"/>
    <w:rsid w:val="00B57FD2"/>
    <w:rsid w:val="00B60F87"/>
    <w:rsid w:val="00B61361"/>
    <w:rsid w:val="00B613B7"/>
    <w:rsid w:val="00B61CE7"/>
    <w:rsid w:val="00B62D50"/>
    <w:rsid w:val="00B63B76"/>
    <w:rsid w:val="00B6537B"/>
    <w:rsid w:val="00B656C8"/>
    <w:rsid w:val="00B65979"/>
    <w:rsid w:val="00B65E23"/>
    <w:rsid w:val="00B67974"/>
    <w:rsid w:val="00B70E2A"/>
    <w:rsid w:val="00B72669"/>
    <w:rsid w:val="00B73F95"/>
    <w:rsid w:val="00B7435A"/>
    <w:rsid w:val="00B7446F"/>
    <w:rsid w:val="00B74A8D"/>
    <w:rsid w:val="00B74C33"/>
    <w:rsid w:val="00B758AE"/>
    <w:rsid w:val="00B75954"/>
    <w:rsid w:val="00B77F02"/>
    <w:rsid w:val="00B8046C"/>
    <w:rsid w:val="00B80536"/>
    <w:rsid w:val="00B80C78"/>
    <w:rsid w:val="00B80F08"/>
    <w:rsid w:val="00B8106F"/>
    <w:rsid w:val="00B828F1"/>
    <w:rsid w:val="00B8290A"/>
    <w:rsid w:val="00B8373F"/>
    <w:rsid w:val="00B842A5"/>
    <w:rsid w:val="00B87440"/>
    <w:rsid w:val="00B905F7"/>
    <w:rsid w:val="00B929AD"/>
    <w:rsid w:val="00B92BF7"/>
    <w:rsid w:val="00B930C7"/>
    <w:rsid w:val="00B935AE"/>
    <w:rsid w:val="00B93DF9"/>
    <w:rsid w:val="00B9402E"/>
    <w:rsid w:val="00B95EB6"/>
    <w:rsid w:val="00B96911"/>
    <w:rsid w:val="00B96D2D"/>
    <w:rsid w:val="00B9707A"/>
    <w:rsid w:val="00BA0E36"/>
    <w:rsid w:val="00BA2834"/>
    <w:rsid w:val="00BA3A3E"/>
    <w:rsid w:val="00BA6159"/>
    <w:rsid w:val="00BA637C"/>
    <w:rsid w:val="00BA6C3F"/>
    <w:rsid w:val="00BA6CC8"/>
    <w:rsid w:val="00BA6FEB"/>
    <w:rsid w:val="00BB02EE"/>
    <w:rsid w:val="00BB11C5"/>
    <w:rsid w:val="00BB16D9"/>
    <w:rsid w:val="00BB1D24"/>
    <w:rsid w:val="00BB2BC5"/>
    <w:rsid w:val="00BB2EDA"/>
    <w:rsid w:val="00BB2F18"/>
    <w:rsid w:val="00BB33EE"/>
    <w:rsid w:val="00BB49D2"/>
    <w:rsid w:val="00BB54BD"/>
    <w:rsid w:val="00BB54EF"/>
    <w:rsid w:val="00BB70DD"/>
    <w:rsid w:val="00BB7685"/>
    <w:rsid w:val="00BC1428"/>
    <w:rsid w:val="00BC6011"/>
    <w:rsid w:val="00BC63DF"/>
    <w:rsid w:val="00BC774C"/>
    <w:rsid w:val="00BD0B82"/>
    <w:rsid w:val="00BD1327"/>
    <w:rsid w:val="00BD1466"/>
    <w:rsid w:val="00BD16AA"/>
    <w:rsid w:val="00BD20F4"/>
    <w:rsid w:val="00BD273D"/>
    <w:rsid w:val="00BD30C5"/>
    <w:rsid w:val="00BD31A9"/>
    <w:rsid w:val="00BD36FB"/>
    <w:rsid w:val="00BD4B36"/>
    <w:rsid w:val="00BD4D82"/>
    <w:rsid w:val="00BE12A3"/>
    <w:rsid w:val="00BE31F1"/>
    <w:rsid w:val="00BE4919"/>
    <w:rsid w:val="00BE4D18"/>
    <w:rsid w:val="00BE576C"/>
    <w:rsid w:val="00BE5DCE"/>
    <w:rsid w:val="00BF1F4D"/>
    <w:rsid w:val="00BF5057"/>
    <w:rsid w:val="00BF680F"/>
    <w:rsid w:val="00C00362"/>
    <w:rsid w:val="00C00BDE"/>
    <w:rsid w:val="00C00E03"/>
    <w:rsid w:val="00C02547"/>
    <w:rsid w:val="00C03980"/>
    <w:rsid w:val="00C03A4A"/>
    <w:rsid w:val="00C03BB8"/>
    <w:rsid w:val="00C05779"/>
    <w:rsid w:val="00C05E69"/>
    <w:rsid w:val="00C06E2C"/>
    <w:rsid w:val="00C1042F"/>
    <w:rsid w:val="00C104A8"/>
    <w:rsid w:val="00C105FC"/>
    <w:rsid w:val="00C10687"/>
    <w:rsid w:val="00C112FD"/>
    <w:rsid w:val="00C1285F"/>
    <w:rsid w:val="00C13107"/>
    <w:rsid w:val="00C13E3B"/>
    <w:rsid w:val="00C14CC4"/>
    <w:rsid w:val="00C14E4F"/>
    <w:rsid w:val="00C14EC5"/>
    <w:rsid w:val="00C14FDE"/>
    <w:rsid w:val="00C1509B"/>
    <w:rsid w:val="00C15586"/>
    <w:rsid w:val="00C155CC"/>
    <w:rsid w:val="00C16DF5"/>
    <w:rsid w:val="00C175C3"/>
    <w:rsid w:val="00C21566"/>
    <w:rsid w:val="00C21811"/>
    <w:rsid w:val="00C219DE"/>
    <w:rsid w:val="00C21D0B"/>
    <w:rsid w:val="00C22BEB"/>
    <w:rsid w:val="00C22D61"/>
    <w:rsid w:val="00C23B81"/>
    <w:rsid w:val="00C24521"/>
    <w:rsid w:val="00C24E0A"/>
    <w:rsid w:val="00C255AC"/>
    <w:rsid w:val="00C27E5A"/>
    <w:rsid w:val="00C30846"/>
    <w:rsid w:val="00C308EF"/>
    <w:rsid w:val="00C326E0"/>
    <w:rsid w:val="00C328CF"/>
    <w:rsid w:val="00C33BE8"/>
    <w:rsid w:val="00C346EC"/>
    <w:rsid w:val="00C34D1F"/>
    <w:rsid w:val="00C35078"/>
    <w:rsid w:val="00C355D1"/>
    <w:rsid w:val="00C35B9A"/>
    <w:rsid w:val="00C36A1D"/>
    <w:rsid w:val="00C374B0"/>
    <w:rsid w:val="00C37756"/>
    <w:rsid w:val="00C40991"/>
    <w:rsid w:val="00C41D82"/>
    <w:rsid w:val="00C44D7A"/>
    <w:rsid w:val="00C4724E"/>
    <w:rsid w:val="00C47A3D"/>
    <w:rsid w:val="00C501CF"/>
    <w:rsid w:val="00C51633"/>
    <w:rsid w:val="00C51ABF"/>
    <w:rsid w:val="00C526D8"/>
    <w:rsid w:val="00C5309E"/>
    <w:rsid w:val="00C53FA7"/>
    <w:rsid w:val="00C544B6"/>
    <w:rsid w:val="00C5477A"/>
    <w:rsid w:val="00C5687D"/>
    <w:rsid w:val="00C56E63"/>
    <w:rsid w:val="00C5765B"/>
    <w:rsid w:val="00C57B17"/>
    <w:rsid w:val="00C60C34"/>
    <w:rsid w:val="00C619E0"/>
    <w:rsid w:val="00C62D42"/>
    <w:rsid w:val="00C62E39"/>
    <w:rsid w:val="00C62F00"/>
    <w:rsid w:val="00C64963"/>
    <w:rsid w:val="00C64FA4"/>
    <w:rsid w:val="00C64FBE"/>
    <w:rsid w:val="00C654D9"/>
    <w:rsid w:val="00C66888"/>
    <w:rsid w:val="00C67F4B"/>
    <w:rsid w:val="00C73182"/>
    <w:rsid w:val="00C76300"/>
    <w:rsid w:val="00C764FF"/>
    <w:rsid w:val="00C76AD8"/>
    <w:rsid w:val="00C76E99"/>
    <w:rsid w:val="00C76F31"/>
    <w:rsid w:val="00C8059A"/>
    <w:rsid w:val="00C80608"/>
    <w:rsid w:val="00C81F69"/>
    <w:rsid w:val="00C82F61"/>
    <w:rsid w:val="00C83490"/>
    <w:rsid w:val="00C838C6"/>
    <w:rsid w:val="00C856C2"/>
    <w:rsid w:val="00C85968"/>
    <w:rsid w:val="00C85A41"/>
    <w:rsid w:val="00C86A54"/>
    <w:rsid w:val="00C90C7A"/>
    <w:rsid w:val="00C9132A"/>
    <w:rsid w:val="00C914E1"/>
    <w:rsid w:val="00C92A2F"/>
    <w:rsid w:val="00C92B68"/>
    <w:rsid w:val="00C92C29"/>
    <w:rsid w:val="00C930CC"/>
    <w:rsid w:val="00C937B7"/>
    <w:rsid w:val="00C944F6"/>
    <w:rsid w:val="00C94992"/>
    <w:rsid w:val="00C95549"/>
    <w:rsid w:val="00C95FB9"/>
    <w:rsid w:val="00C975D0"/>
    <w:rsid w:val="00C97981"/>
    <w:rsid w:val="00C97C95"/>
    <w:rsid w:val="00CA14E9"/>
    <w:rsid w:val="00CA327F"/>
    <w:rsid w:val="00CA5430"/>
    <w:rsid w:val="00CA6322"/>
    <w:rsid w:val="00CA634D"/>
    <w:rsid w:val="00CA6600"/>
    <w:rsid w:val="00CA7798"/>
    <w:rsid w:val="00CB06BE"/>
    <w:rsid w:val="00CB1130"/>
    <w:rsid w:val="00CB3147"/>
    <w:rsid w:val="00CB3399"/>
    <w:rsid w:val="00CB34DF"/>
    <w:rsid w:val="00CB35A8"/>
    <w:rsid w:val="00CB456C"/>
    <w:rsid w:val="00CB45C0"/>
    <w:rsid w:val="00CB6588"/>
    <w:rsid w:val="00CB6A2C"/>
    <w:rsid w:val="00CC00E5"/>
    <w:rsid w:val="00CC0132"/>
    <w:rsid w:val="00CC0253"/>
    <w:rsid w:val="00CC09F3"/>
    <w:rsid w:val="00CC1BF3"/>
    <w:rsid w:val="00CC24C7"/>
    <w:rsid w:val="00CC2855"/>
    <w:rsid w:val="00CC2ED4"/>
    <w:rsid w:val="00CC32C9"/>
    <w:rsid w:val="00CC3D5F"/>
    <w:rsid w:val="00CC4977"/>
    <w:rsid w:val="00CC5244"/>
    <w:rsid w:val="00CC5767"/>
    <w:rsid w:val="00CC5F26"/>
    <w:rsid w:val="00CC746F"/>
    <w:rsid w:val="00CC7B16"/>
    <w:rsid w:val="00CD11BF"/>
    <w:rsid w:val="00CD13BB"/>
    <w:rsid w:val="00CD1C3A"/>
    <w:rsid w:val="00CD1D09"/>
    <w:rsid w:val="00CD33C5"/>
    <w:rsid w:val="00CD3DF9"/>
    <w:rsid w:val="00CD4125"/>
    <w:rsid w:val="00CE0944"/>
    <w:rsid w:val="00CE183A"/>
    <w:rsid w:val="00CE4C23"/>
    <w:rsid w:val="00CE52FD"/>
    <w:rsid w:val="00CE6456"/>
    <w:rsid w:val="00CE7379"/>
    <w:rsid w:val="00CE7A57"/>
    <w:rsid w:val="00CF0B87"/>
    <w:rsid w:val="00CF1461"/>
    <w:rsid w:val="00CF158C"/>
    <w:rsid w:val="00CF1F23"/>
    <w:rsid w:val="00CF23C1"/>
    <w:rsid w:val="00CF371F"/>
    <w:rsid w:val="00CF3EA4"/>
    <w:rsid w:val="00CF47EB"/>
    <w:rsid w:val="00CF630F"/>
    <w:rsid w:val="00CF6A94"/>
    <w:rsid w:val="00CF745F"/>
    <w:rsid w:val="00CF75BD"/>
    <w:rsid w:val="00CF7C02"/>
    <w:rsid w:val="00CF7D57"/>
    <w:rsid w:val="00CF7EBF"/>
    <w:rsid w:val="00CF7FC9"/>
    <w:rsid w:val="00D007F4"/>
    <w:rsid w:val="00D00D0C"/>
    <w:rsid w:val="00D01010"/>
    <w:rsid w:val="00D014E8"/>
    <w:rsid w:val="00D0419F"/>
    <w:rsid w:val="00D05065"/>
    <w:rsid w:val="00D079DA"/>
    <w:rsid w:val="00D07F4F"/>
    <w:rsid w:val="00D107E1"/>
    <w:rsid w:val="00D1158C"/>
    <w:rsid w:val="00D11B2F"/>
    <w:rsid w:val="00D126EE"/>
    <w:rsid w:val="00D13521"/>
    <w:rsid w:val="00D159B2"/>
    <w:rsid w:val="00D16F99"/>
    <w:rsid w:val="00D2072D"/>
    <w:rsid w:val="00D209FE"/>
    <w:rsid w:val="00D20E43"/>
    <w:rsid w:val="00D21027"/>
    <w:rsid w:val="00D21144"/>
    <w:rsid w:val="00D22598"/>
    <w:rsid w:val="00D235F7"/>
    <w:rsid w:val="00D24FCA"/>
    <w:rsid w:val="00D253B4"/>
    <w:rsid w:val="00D26203"/>
    <w:rsid w:val="00D26889"/>
    <w:rsid w:val="00D26B8A"/>
    <w:rsid w:val="00D27445"/>
    <w:rsid w:val="00D27B1C"/>
    <w:rsid w:val="00D30623"/>
    <w:rsid w:val="00D307A8"/>
    <w:rsid w:val="00D31368"/>
    <w:rsid w:val="00D31B09"/>
    <w:rsid w:val="00D32A4B"/>
    <w:rsid w:val="00D33EBF"/>
    <w:rsid w:val="00D35EBE"/>
    <w:rsid w:val="00D367C6"/>
    <w:rsid w:val="00D36942"/>
    <w:rsid w:val="00D36A87"/>
    <w:rsid w:val="00D40FEB"/>
    <w:rsid w:val="00D41AF7"/>
    <w:rsid w:val="00D4219B"/>
    <w:rsid w:val="00D4451D"/>
    <w:rsid w:val="00D44CD2"/>
    <w:rsid w:val="00D44D4E"/>
    <w:rsid w:val="00D455AA"/>
    <w:rsid w:val="00D4603B"/>
    <w:rsid w:val="00D47262"/>
    <w:rsid w:val="00D47495"/>
    <w:rsid w:val="00D500FC"/>
    <w:rsid w:val="00D510DA"/>
    <w:rsid w:val="00D51219"/>
    <w:rsid w:val="00D51A81"/>
    <w:rsid w:val="00D521F9"/>
    <w:rsid w:val="00D526D7"/>
    <w:rsid w:val="00D52736"/>
    <w:rsid w:val="00D52A0D"/>
    <w:rsid w:val="00D530DD"/>
    <w:rsid w:val="00D53C92"/>
    <w:rsid w:val="00D53DAA"/>
    <w:rsid w:val="00D541AE"/>
    <w:rsid w:val="00D5499F"/>
    <w:rsid w:val="00D54EC0"/>
    <w:rsid w:val="00D5608F"/>
    <w:rsid w:val="00D566DA"/>
    <w:rsid w:val="00D56EA6"/>
    <w:rsid w:val="00D6000D"/>
    <w:rsid w:val="00D60DD7"/>
    <w:rsid w:val="00D6106E"/>
    <w:rsid w:val="00D61DFD"/>
    <w:rsid w:val="00D625DD"/>
    <w:rsid w:val="00D62B52"/>
    <w:rsid w:val="00D63118"/>
    <w:rsid w:val="00D6432D"/>
    <w:rsid w:val="00D65C97"/>
    <w:rsid w:val="00D679BC"/>
    <w:rsid w:val="00D70323"/>
    <w:rsid w:val="00D7091B"/>
    <w:rsid w:val="00D70C6B"/>
    <w:rsid w:val="00D74C96"/>
    <w:rsid w:val="00D750F7"/>
    <w:rsid w:val="00D756E6"/>
    <w:rsid w:val="00D76241"/>
    <w:rsid w:val="00D805A2"/>
    <w:rsid w:val="00D80A3D"/>
    <w:rsid w:val="00D81698"/>
    <w:rsid w:val="00D8262C"/>
    <w:rsid w:val="00D829CC"/>
    <w:rsid w:val="00D82AAD"/>
    <w:rsid w:val="00D83E70"/>
    <w:rsid w:val="00D842F7"/>
    <w:rsid w:val="00D84962"/>
    <w:rsid w:val="00D84C60"/>
    <w:rsid w:val="00D84F97"/>
    <w:rsid w:val="00D8516E"/>
    <w:rsid w:val="00D875C3"/>
    <w:rsid w:val="00D87C04"/>
    <w:rsid w:val="00D901AC"/>
    <w:rsid w:val="00D906EA"/>
    <w:rsid w:val="00D90890"/>
    <w:rsid w:val="00D91988"/>
    <w:rsid w:val="00D93CBB"/>
    <w:rsid w:val="00D93F80"/>
    <w:rsid w:val="00D9525B"/>
    <w:rsid w:val="00D958E8"/>
    <w:rsid w:val="00D96764"/>
    <w:rsid w:val="00DA0159"/>
    <w:rsid w:val="00DA0728"/>
    <w:rsid w:val="00DA0E57"/>
    <w:rsid w:val="00DA1556"/>
    <w:rsid w:val="00DA1F63"/>
    <w:rsid w:val="00DA246B"/>
    <w:rsid w:val="00DA2909"/>
    <w:rsid w:val="00DA558C"/>
    <w:rsid w:val="00DA5B47"/>
    <w:rsid w:val="00DA6D86"/>
    <w:rsid w:val="00DA71C8"/>
    <w:rsid w:val="00DA731A"/>
    <w:rsid w:val="00DA772B"/>
    <w:rsid w:val="00DA7A37"/>
    <w:rsid w:val="00DB11DC"/>
    <w:rsid w:val="00DB11E4"/>
    <w:rsid w:val="00DB1505"/>
    <w:rsid w:val="00DB1DB2"/>
    <w:rsid w:val="00DB2A5C"/>
    <w:rsid w:val="00DB2D28"/>
    <w:rsid w:val="00DB490D"/>
    <w:rsid w:val="00DB4BEF"/>
    <w:rsid w:val="00DB54E5"/>
    <w:rsid w:val="00DB6843"/>
    <w:rsid w:val="00DB6A1B"/>
    <w:rsid w:val="00DC0BD0"/>
    <w:rsid w:val="00DC1BCE"/>
    <w:rsid w:val="00DC4391"/>
    <w:rsid w:val="00DC47AC"/>
    <w:rsid w:val="00DC4E07"/>
    <w:rsid w:val="00DC4E40"/>
    <w:rsid w:val="00DC50C0"/>
    <w:rsid w:val="00DC52F6"/>
    <w:rsid w:val="00DC622D"/>
    <w:rsid w:val="00DC6FF6"/>
    <w:rsid w:val="00DC75D6"/>
    <w:rsid w:val="00DC770B"/>
    <w:rsid w:val="00DD0213"/>
    <w:rsid w:val="00DD0829"/>
    <w:rsid w:val="00DD1C07"/>
    <w:rsid w:val="00DD1CD8"/>
    <w:rsid w:val="00DD1F5B"/>
    <w:rsid w:val="00DD2765"/>
    <w:rsid w:val="00DD378B"/>
    <w:rsid w:val="00DD46D5"/>
    <w:rsid w:val="00DD52DE"/>
    <w:rsid w:val="00DD5574"/>
    <w:rsid w:val="00DD6416"/>
    <w:rsid w:val="00DD6CAC"/>
    <w:rsid w:val="00DE13BE"/>
    <w:rsid w:val="00DE2802"/>
    <w:rsid w:val="00DE2A99"/>
    <w:rsid w:val="00DE4146"/>
    <w:rsid w:val="00DE47C0"/>
    <w:rsid w:val="00DE509F"/>
    <w:rsid w:val="00DE53EE"/>
    <w:rsid w:val="00DE5A90"/>
    <w:rsid w:val="00DE6D13"/>
    <w:rsid w:val="00DE73E9"/>
    <w:rsid w:val="00DF0A32"/>
    <w:rsid w:val="00DF0FCC"/>
    <w:rsid w:val="00DF269B"/>
    <w:rsid w:val="00DF2EA6"/>
    <w:rsid w:val="00DF31CB"/>
    <w:rsid w:val="00DF49CE"/>
    <w:rsid w:val="00DF4B58"/>
    <w:rsid w:val="00DF58B7"/>
    <w:rsid w:val="00E00A50"/>
    <w:rsid w:val="00E02521"/>
    <w:rsid w:val="00E0288A"/>
    <w:rsid w:val="00E0458F"/>
    <w:rsid w:val="00E04A0C"/>
    <w:rsid w:val="00E05604"/>
    <w:rsid w:val="00E068F0"/>
    <w:rsid w:val="00E10592"/>
    <w:rsid w:val="00E107FD"/>
    <w:rsid w:val="00E12A64"/>
    <w:rsid w:val="00E13747"/>
    <w:rsid w:val="00E13B8E"/>
    <w:rsid w:val="00E148A4"/>
    <w:rsid w:val="00E148C7"/>
    <w:rsid w:val="00E15215"/>
    <w:rsid w:val="00E152DC"/>
    <w:rsid w:val="00E169BA"/>
    <w:rsid w:val="00E16C57"/>
    <w:rsid w:val="00E178FB"/>
    <w:rsid w:val="00E2350D"/>
    <w:rsid w:val="00E23A75"/>
    <w:rsid w:val="00E24768"/>
    <w:rsid w:val="00E25D6A"/>
    <w:rsid w:val="00E25ECA"/>
    <w:rsid w:val="00E26A7B"/>
    <w:rsid w:val="00E27DAE"/>
    <w:rsid w:val="00E30A02"/>
    <w:rsid w:val="00E3160E"/>
    <w:rsid w:val="00E31B8E"/>
    <w:rsid w:val="00E326B5"/>
    <w:rsid w:val="00E32D6E"/>
    <w:rsid w:val="00E330B5"/>
    <w:rsid w:val="00E337F0"/>
    <w:rsid w:val="00E344DE"/>
    <w:rsid w:val="00E3651E"/>
    <w:rsid w:val="00E37D39"/>
    <w:rsid w:val="00E40E74"/>
    <w:rsid w:val="00E43961"/>
    <w:rsid w:val="00E43F88"/>
    <w:rsid w:val="00E44E8E"/>
    <w:rsid w:val="00E455A4"/>
    <w:rsid w:val="00E4587F"/>
    <w:rsid w:val="00E45E93"/>
    <w:rsid w:val="00E467F5"/>
    <w:rsid w:val="00E46878"/>
    <w:rsid w:val="00E475E0"/>
    <w:rsid w:val="00E47C3F"/>
    <w:rsid w:val="00E50028"/>
    <w:rsid w:val="00E50AEF"/>
    <w:rsid w:val="00E50D9D"/>
    <w:rsid w:val="00E537F7"/>
    <w:rsid w:val="00E5493B"/>
    <w:rsid w:val="00E569CD"/>
    <w:rsid w:val="00E56D73"/>
    <w:rsid w:val="00E57ACB"/>
    <w:rsid w:val="00E57B36"/>
    <w:rsid w:val="00E61978"/>
    <w:rsid w:val="00E622F7"/>
    <w:rsid w:val="00E6372D"/>
    <w:rsid w:val="00E64647"/>
    <w:rsid w:val="00E64ED9"/>
    <w:rsid w:val="00E65F59"/>
    <w:rsid w:val="00E66BC8"/>
    <w:rsid w:val="00E673FA"/>
    <w:rsid w:val="00E6751B"/>
    <w:rsid w:val="00E67AA3"/>
    <w:rsid w:val="00E67BF2"/>
    <w:rsid w:val="00E70BAD"/>
    <w:rsid w:val="00E70D2E"/>
    <w:rsid w:val="00E72451"/>
    <w:rsid w:val="00E72A76"/>
    <w:rsid w:val="00E72B0C"/>
    <w:rsid w:val="00E72CDD"/>
    <w:rsid w:val="00E73125"/>
    <w:rsid w:val="00E73D0F"/>
    <w:rsid w:val="00E74AA1"/>
    <w:rsid w:val="00E75291"/>
    <w:rsid w:val="00E7529E"/>
    <w:rsid w:val="00E769F5"/>
    <w:rsid w:val="00E77280"/>
    <w:rsid w:val="00E80351"/>
    <w:rsid w:val="00E803E7"/>
    <w:rsid w:val="00E808D3"/>
    <w:rsid w:val="00E809B5"/>
    <w:rsid w:val="00E811EC"/>
    <w:rsid w:val="00E81871"/>
    <w:rsid w:val="00E826D3"/>
    <w:rsid w:val="00E82EEF"/>
    <w:rsid w:val="00E84F87"/>
    <w:rsid w:val="00E864D5"/>
    <w:rsid w:val="00E87302"/>
    <w:rsid w:val="00E87DF1"/>
    <w:rsid w:val="00E906F3"/>
    <w:rsid w:val="00E9094A"/>
    <w:rsid w:val="00E90E3E"/>
    <w:rsid w:val="00E914D9"/>
    <w:rsid w:val="00E919A6"/>
    <w:rsid w:val="00E91C5F"/>
    <w:rsid w:val="00E93331"/>
    <w:rsid w:val="00E93C1B"/>
    <w:rsid w:val="00E94276"/>
    <w:rsid w:val="00E9513C"/>
    <w:rsid w:val="00E95500"/>
    <w:rsid w:val="00E966BB"/>
    <w:rsid w:val="00EA00FD"/>
    <w:rsid w:val="00EA0810"/>
    <w:rsid w:val="00EA32BB"/>
    <w:rsid w:val="00EA45C1"/>
    <w:rsid w:val="00EA4895"/>
    <w:rsid w:val="00EA517F"/>
    <w:rsid w:val="00EA5666"/>
    <w:rsid w:val="00EA64FA"/>
    <w:rsid w:val="00EA744A"/>
    <w:rsid w:val="00EA7A70"/>
    <w:rsid w:val="00EB0535"/>
    <w:rsid w:val="00EB0664"/>
    <w:rsid w:val="00EB1AE1"/>
    <w:rsid w:val="00EB1FAC"/>
    <w:rsid w:val="00EB25C3"/>
    <w:rsid w:val="00EB39C0"/>
    <w:rsid w:val="00EB40FC"/>
    <w:rsid w:val="00EB5454"/>
    <w:rsid w:val="00EB553E"/>
    <w:rsid w:val="00EB674C"/>
    <w:rsid w:val="00EB7339"/>
    <w:rsid w:val="00EB7667"/>
    <w:rsid w:val="00EC2590"/>
    <w:rsid w:val="00EC269C"/>
    <w:rsid w:val="00EC3295"/>
    <w:rsid w:val="00EC388E"/>
    <w:rsid w:val="00EC40DA"/>
    <w:rsid w:val="00EC4A58"/>
    <w:rsid w:val="00EC532D"/>
    <w:rsid w:val="00EC623F"/>
    <w:rsid w:val="00EC7A1F"/>
    <w:rsid w:val="00EC7B7D"/>
    <w:rsid w:val="00ED06B7"/>
    <w:rsid w:val="00ED17EC"/>
    <w:rsid w:val="00ED188E"/>
    <w:rsid w:val="00ED229E"/>
    <w:rsid w:val="00ED2614"/>
    <w:rsid w:val="00ED26FD"/>
    <w:rsid w:val="00ED29B8"/>
    <w:rsid w:val="00ED3AF8"/>
    <w:rsid w:val="00ED4CF6"/>
    <w:rsid w:val="00ED71BE"/>
    <w:rsid w:val="00EE026F"/>
    <w:rsid w:val="00EE0506"/>
    <w:rsid w:val="00EE0E0B"/>
    <w:rsid w:val="00EE1011"/>
    <w:rsid w:val="00EE1DCC"/>
    <w:rsid w:val="00EE1E6B"/>
    <w:rsid w:val="00EE225D"/>
    <w:rsid w:val="00EE2F09"/>
    <w:rsid w:val="00EE31A6"/>
    <w:rsid w:val="00EE32CC"/>
    <w:rsid w:val="00EE47CF"/>
    <w:rsid w:val="00EE6070"/>
    <w:rsid w:val="00EE62B8"/>
    <w:rsid w:val="00EF0638"/>
    <w:rsid w:val="00EF318F"/>
    <w:rsid w:val="00EF4663"/>
    <w:rsid w:val="00EF58B2"/>
    <w:rsid w:val="00EF5A43"/>
    <w:rsid w:val="00EF6399"/>
    <w:rsid w:val="00EF73B5"/>
    <w:rsid w:val="00EF756D"/>
    <w:rsid w:val="00F02390"/>
    <w:rsid w:val="00F02F45"/>
    <w:rsid w:val="00F033B9"/>
    <w:rsid w:val="00F05480"/>
    <w:rsid w:val="00F059C8"/>
    <w:rsid w:val="00F05AE3"/>
    <w:rsid w:val="00F063A3"/>
    <w:rsid w:val="00F108F7"/>
    <w:rsid w:val="00F10E7D"/>
    <w:rsid w:val="00F12FA2"/>
    <w:rsid w:val="00F1420A"/>
    <w:rsid w:val="00F14BDB"/>
    <w:rsid w:val="00F14FAC"/>
    <w:rsid w:val="00F15287"/>
    <w:rsid w:val="00F15DE5"/>
    <w:rsid w:val="00F17D6F"/>
    <w:rsid w:val="00F210C7"/>
    <w:rsid w:val="00F21DD1"/>
    <w:rsid w:val="00F25052"/>
    <w:rsid w:val="00F25BE7"/>
    <w:rsid w:val="00F26520"/>
    <w:rsid w:val="00F2677B"/>
    <w:rsid w:val="00F2749E"/>
    <w:rsid w:val="00F3077A"/>
    <w:rsid w:val="00F311BD"/>
    <w:rsid w:val="00F315F6"/>
    <w:rsid w:val="00F31AC3"/>
    <w:rsid w:val="00F31BD0"/>
    <w:rsid w:val="00F321AF"/>
    <w:rsid w:val="00F32419"/>
    <w:rsid w:val="00F326BD"/>
    <w:rsid w:val="00F327E5"/>
    <w:rsid w:val="00F32931"/>
    <w:rsid w:val="00F3572A"/>
    <w:rsid w:val="00F3746F"/>
    <w:rsid w:val="00F403A7"/>
    <w:rsid w:val="00F40C5C"/>
    <w:rsid w:val="00F41B7C"/>
    <w:rsid w:val="00F42D7D"/>
    <w:rsid w:val="00F43E11"/>
    <w:rsid w:val="00F44C92"/>
    <w:rsid w:val="00F44EE9"/>
    <w:rsid w:val="00F4600F"/>
    <w:rsid w:val="00F46A25"/>
    <w:rsid w:val="00F50336"/>
    <w:rsid w:val="00F50F80"/>
    <w:rsid w:val="00F5186D"/>
    <w:rsid w:val="00F52014"/>
    <w:rsid w:val="00F522AA"/>
    <w:rsid w:val="00F524D8"/>
    <w:rsid w:val="00F525C6"/>
    <w:rsid w:val="00F52617"/>
    <w:rsid w:val="00F53284"/>
    <w:rsid w:val="00F55D0E"/>
    <w:rsid w:val="00F5619C"/>
    <w:rsid w:val="00F56226"/>
    <w:rsid w:val="00F57970"/>
    <w:rsid w:val="00F57A3E"/>
    <w:rsid w:val="00F6037D"/>
    <w:rsid w:val="00F60B8F"/>
    <w:rsid w:val="00F61666"/>
    <w:rsid w:val="00F62077"/>
    <w:rsid w:val="00F6492D"/>
    <w:rsid w:val="00F64A60"/>
    <w:rsid w:val="00F66D17"/>
    <w:rsid w:val="00F67AD6"/>
    <w:rsid w:val="00F70391"/>
    <w:rsid w:val="00F70448"/>
    <w:rsid w:val="00F71346"/>
    <w:rsid w:val="00F71D92"/>
    <w:rsid w:val="00F722AC"/>
    <w:rsid w:val="00F73ED9"/>
    <w:rsid w:val="00F74257"/>
    <w:rsid w:val="00F7489E"/>
    <w:rsid w:val="00F764F0"/>
    <w:rsid w:val="00F76946"/>
    <w:rsid w:val="00F77263"/>
    <w:rsid w:val="00F7766E"/>
    <w:rsid w:val="00F77BDE"/>
    <w:rsid w:val="00F77DA6"/>
    <w:rsid w:val="00F8025B"/>
    <w:rsid w:val="00F802BD"/>
    <w:rsid w:val="00F803EE"/>
    <w:rsid w:val="00F80784"/>
    <w:rsid w:val="00F81706"/>
    <w:rsid w:val="00F8246D"/>
    <w:rsid w:val="00F837DA"/>
    <w:rsid w:val="00F83E2F"/>
    <w:rsid w:val="00F86063"/>
    <w:rsid w:val="00F86AA1"/>
    <w:rsid w:val="00F87E62"/>
    <w:rsid w:val="00F91786"/>
    <w:rsid w:val="00F9236B"/>
    <w:rsid w:val="00F9277B"/>
    <w:rsid w:val="00F939AC"/>
    <w:rsid w:val="00F942A9"/>
    <w:rsid w:val="00F943AA"/>
    <w:rsid w:val="00F944AD"/>
    <w:rsid w:val="00F94F08"/>
    <w:rsid w:val="00FA00F9"/>
    <w:rsid w:val="00FA0DC7"/>
    <w:rsid w:val="00FA12BF"/>
    <w:rsid w:val="00FA1D1F"/>
    <w:rsid w:val="00FA22D0"/>
    <w:rsid w:val="00FA26BF"/>
    <w:rsid w:val="00FA33BD"/>
    <w:rsid w:val="00FA39C3"/>
    <w:rsid w:val="00FA437D"/>
    <w:rsid w:val="00FA4E36"/>
    <w:rsid w:val="00FA5170"/>
    <w:rsid w:val="00FA5D91"/>
    <w:rsid w:val="00FA62D7"/>
    <w:rsid w:val="00FA6593"/>
    <w:rsid w:val="00FB03A6"/>
    <w:rsid w:val="00FB16F4"/>
    <w:rsid w:val="00FB1C4C"/>
    <w:rsid w:val="00FB1D8A"/>
    <w:rsid w:val="00FB3821"/>
    <w:rsid w:val="00FB41F8"/>
    <w:rsid w:val="00FB424F"/>
    <w:rsid w:val="00FB4465"/>
    <w:rsid w:val="00FB5DA8"/>
    <w:rsid w:val="00FB6646"/>
    <w:rsid w:val="00FC06D8"/>
    <w:rsid w:val="00FC23E2"/>
    <w:rsid w:val="00FC2DB8"/>
    <w:rsid w:val="00FC3378"/>
    <w:rsid w:val="00FC3B8C"/>
    <w:rsid w:val="00FC73E9"/>
    <w:rsid w:val="00FD0362"/>
    <w:rsid w:val="00FD2CC5"/>
    <w:rsid w:val="00FD34B2"/>
    <w:rsid w:val="00FD62FD"/>
    <w:rsid w:val="00FD6C4D"/>
    <w:rsid w:val="00FD7711"/>
    <w:rsid w:val="00FE04EE"/>
    <w:rsid w:val="00FE04FB"/>
    <w:rsid w:val="00FE1C3C"/>
    <w:rsid w:val="00FE2220"/>
    <w:rsid w:val="00FE2DC6"/>
    <w:rsid w:val="00FE3690"/>
    <w:rsid w:val="00FE3A5F"/>
    <w:rsid w:val="00FE3F54"/>
    <w:rsid w:val="00FE4256"/>
    <w:rsid w:val="00FE48B2"/>
    <w:rsid w:val="00FE491C"/>
    <w:rsid w:val="00FE5E67"/>
    <w:rsid w:val="00FE799A"/>
    <w:rsid w:val="00FE7E23"/>
    <w:rsid w:val="00FF09CB"/>
    <w:rsid w:val="00FF0DCA"/>
    <w:rsid w:val="00FF1245"/>
    <w:rsid w:val="00FF18C4"/>
    <w:rsid w:val="00FF19F0"/>
    <w:rsid w:val="00FF20DF"/>
    <w:rsid w:val="00FF29A4"/>
    <w:rsid w:val="00FF4A00"/>
    <w:rsid w:val="00FF4B3A"/>
    <w:rsid w:val="00FF4D36"/>
    <w:rsid w:val="00FF5CEB"/>
    <w:rsid w:val="00FF69EC"/>
    <w:rsid w:val="00FF6D59"/>
    <w:rsid w:val="00FF7499"/>
    <w:rsid w:val="0216165B"/>
    <w:rsid w:val="054646CA"/>
    <w:rsid w:val="05B4C63E"/>
    <w:rsid w:val="05D98632"/>
    <w:rsid w:val="06952E28"/>
    <w:rsid w:val="06E67420"/>
    <w:rsid w:val="072D15B1"/>
    <w:rsid w:val="08A02BD1"/>
    <w:rsid w:val="092A5F14"/>
    <w:rsid w:val="09ABC5F5"/>
    <w:rsid w:val="0AFB9E81"/>
    <w:rsid w:val="0D0F0C10"/>
    <w:rsid w:val="0DE80098"/>
    <w:rsid w:val="0F5D2F99"/>
    <w:rsid w:val="0F8BBE7F"/>
    <w:rsid w:val="10E1C961"/>
    <w:rsid w:val="11EB75F3"/>
    <w:rsid w:val="13F079C6"/>
    <w:rsid w:val="14A710C9"/>
    <w:rsid w:val="15056754"/>
    <w:rsid w:val="156D0BF1"/>
    <w:rsid w:val="157679A3"/>
    <w:rsid w:val="170B2BCE"/>
    <w:rsid w:val="194E4211"/>
    <w:rsid w:val="1BD3999E"/>
    <w:rsid w:val="1CD0E6DB"/>
    <w:rsid w:val="1CE6109C"/>
    <w:rsid w:val="1D7C1BE7"/>
    <w:rsid w:val="1DFC6467"/>
    <w:rsid w:val="1F3BC7AA"/>
    <w:rsid w:val="20EEF6C7"/>
    <w:rsid w:val="224D3CE3"/>
    <w:rsid w:val="23AB97E2"/>
    <w:rsid w:val="242FCA04"/>
    <w:rsid w:val="25FC0E79"/>
    <w:rsid w:val="2A4050C0"/>
    <w:rsid w:val="2C3680CC"/>
    <w:rsid w:val="2D185EB5"/>
    <w:rsid w:val="2EB6E6A3"/>
    <w:rsid w:val="2F0FF8A5"/>
    <w:rsid w:val="2F684806"/>
    <w:rsid w:val="2FA1E108"/>
    <w:rsid w:val="31510C26"/>
    <w:rsid w:val="31806D6E"/>
    <w:rsid w:val="33972A07"/>
    <w:rsid w:val="33E369C8"/>
    <w:rsid w:val="34838288"/>
    <w:rsid w:val="351EA7FD"/>
    <w:rsid w:val="35FAA497"/>
    <w:rsid w:val="37C4E8F8"/>
    <w:rsid w:val="3873EF4D"/>
    <w:rsid w:val="392CBFDD"/>
    <w:rsid w:val="394B83B4"/>
    <w:rsid w:val="3A950B5D"/>
    <w:rsid w:val="3BA49728"/>
    <w:rsid w:val="3CA9A4A2"/>
    <w:rsid w:val="3D5030F6"/>
    <w:rsid w:val="3D63A3EF"/>
    <w:rsid w:val="3E5B7628"/>
    <w:rsid w:val="3E7C726D"/>
    <w:rsid w:val="410F82D6"/>
    <w:rsid w:val="41445FAD"/>
    <w:rsid w:val="41775701"/>
    <w:rsid w:val="431F2F6A"/>
    <w:rsid w:val="434B639E"/>
    <w:rsid w:val="438C52C4"/>
    <w:rsid w:val="447F2AC4"/>
    <w:rsid w:val="44906029"/>
    <w:rsid w:val="467B4C12"/>
    <w:rsid w:val="47862408"/>
    <w:rsid w:val="479CC6F5"/>
    <w:rsid w:val="485B538A"/>
    <w:rsid w:val="48F98C70"/>
    <w:rsid w:val="4AFBB811"/>
    <w:rsid w:val="4CEA680E"/>
    <w:rsid w:val="4D360DE3"/>
    <w:rsid w:val="4E6E0A4B"/>
    <w:rsid w:val="513468E1"/>
    <w:rsid w:val="521860AA"/>
    <w:rsid w:val="525FD35E"/>
    <w:rsid w:val="52D8FBE8"/>
    <w:rsid w:val="5495491C"/>
    <w:rsid w:val="562E4AF6"/>
    <w:rsid w:val="56468523"/>
    <w:rsid w:val="571CEEEA"/>
    <w:rsid w:val="58D05982"/>
    <w:rsid w:val="5A5CEB65"/>
    <w:rsid w:val="5B146D26"/>
    <w:rsid w:val="5B73A0B3"/>
    <w:rsid w:val="5BACE14B"/>
    <w:rsid w:val="5BCF729C"/>
    <w:rsid w:val="5BE9E6AF"/>
    <w:rsid w:val="5CBF7288"/>
    <w:rsid w:val="5D7232C3"/>
    <w:rsid w:val="5EC417E4"/>
    <w:rsid w:val="5F2554BA"/>
    <w:rsid w:val="5FCE4E42"/>
    <w:rsid w:val="6020A019"/>
    <w:rsid w:val="6127BD3D"/>
    <w:rsid w:val="61524D2E"/>
    <w:rsid w:val="615571A0"/>
    <w:rsid w:val="6178D301"/>
    <w:rsid w:val="6420C57E"/>
    <w:rsid w:val="644C784C"/>
    <w:rsid w:val="6485B338"/>
    <w:rsid w:val="650240BC"/>
    <w:rsid w:val="6633C9CD"/>
    <w:rsid w:val="668B4B19"/>
    <w:rsid w:val="68BB87F9"/>
    <w:rsid w:val="6976556A"/>
    <w:rsid w:val="6A288F18"/>
    <w:rsid w:val="6B5859E3"/>
    <w:rsid w:val="6BEA9BA7"/>
    <w:rsid w:val="6DA67CED"/>
    <w:rsid w:val="6F5531AB"/>
    <w:rsid w:val="6F9CE5F5"/>
    <w:rsid w:val="70D9B44E"/>
    <w:rsid w:val="70E1ECEC"/>
    <w:rsid w:val="712AD483"/>
    <w:rsid w:val="721AF5E9"/>
    <w:rsid w:val="740C373F"/>
    <w:rsid w:val="78A9DEED"/>
    <w:rsid w:val="79E13E79"/>
    <w:rsid w:val="7A2B132A"/>
    <w:rsid w:val="7E3E2633"/>
    <w:rsid w:val="7E70D194"/>
    <w:rsid w:val="7F86D58B"/>
    <w:rsid w:val="7FCF22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0827C"/>
  <w15:chartTrackingRefBased/>
  <w15:docId w15:val="{76D0C80A-7EBC-4B17-9BB3-2FFF7078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ADA"/>
  </w:style>
  <w:style w:type="paragraph" w:styleId="Titre1">
    <w:name w:val="heading 1"/>
    <w:basedOn w:val="Normal"/>
    <w:next w:val="Normal"/>
    <w:link w:val="Titre1Car"/>
    <w:uiPriority w:val="9"/>
    <w:qFormat/>
    <w:rsid w:val="00FA6593"/>
    <w:pPr>
      <w:keepNext/>
      <w:keepLines/>
      <w:spacing w:before="480" w:after="0"/>
      <w:outlineLvl w:val="0"/>
    </w:pPr>
    <w:rPr>
      <w:rFonts w:ascii="Segoe UI Semibold" w:eastAsiaTheme="majorEastAsia" w:hAnsi="Segoe UI Semibold" w:cstheme="majorBidi"/>
      <w:bCs/>
      <w:sz w:val="36"/>
      <w:szCs w:val="28"/>
    </w:rPr>
  </w:style>
  <w:style w:type="paragraph" w:styleId="Titre2">
    <w:name w:val="heading 2"/>
    <w:basedOn w:val="Normal"/>
    <w:next w:val="Normal"/>
    <w:link w:val="Titre2Car"/>
    <w:autoRedefine/>
    <w:uiPriority w:val="9"/>
    <w:unhideWhenUsed/>
    <w:qFormat/>
    <w:rsid w:val="002F0417"/>
    <w:pPr>
      <w:keepNext/>
      <w:keepLines/>
      <w:spacing w:before="240" w:after="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rsid w:val="009E0A58"/>
    <w:pPr>
      <w:keepNext/>
      <w:keepLines/>
      <w:spacing w:before="200" w:after="0"/>
      <w:outlineLvl w:val="2"/>
    </w:pPr>
    <w:rPr>
      <w:rFonts w:ascii="Segoe UI Semibold" w:eastAsiaTheme="majorEastAsia" w:hAnsi="Segoe UI Semibold" w:cstheme="majorBidi"/>
      <w:bCs/>
      <w:color w:val="0070C0"/>
      <w:sz w:val="24"/>
    </w:rPr>
  </w:style>
  <w:style w:type="paragraph" w:styleId="Titre4">
    <w:name w:val="heading 4"/>
    <w:basedOn w:val="Normal"/>
    <w:next w:val="Normal"/>
    <w:link w:val="Titre4Car"/>
    <w:uiPriority w:val="9"/>
    <w:unhideWhenUsed/>
    <w:qFormat/>
    <w:rsid w:val="009E0A58"/>
    <w:pPr>
      <w:keepNext/>
      <w:keepLines/>
      <w:spacing w:before="200" w:after="0"/>
      <w:outlineLvl w:val="3"/>
    </w:pPr>
    <w:rPr>
      <w:rFonts w:ascii="Segoe UI Historic" w:eastAsiaTheme="majorEastAsia" w:hAnsi="Segoe UI Historic" w:cstheme="majorBidi"/>
      <w:b/>
      <w:bCs/>
      <w:iCs/>
      <w:color w:val="0070C0"/>
    </w:rPr>
  </w:style>
  <w:style w:type="paragraph" w:styleId="Titre5">
    <w:name w:val="heading 5"/>
    <w:basedOn w:val="Normal"/>
    <w:next w:val="Normal"/>
    <w:link w:val="Titre5Car"/>
    <w:uiPriority w:val="9"/>
    <w:semiHidden/>
    <w:unhideWhenUsed/>
    <w:qFormat/>
    <w:rsid w:val="007B0638"/>
    <w:pPr>
      <w:keepNext/>
      <w:keepLines/>
      <w:spacing w:before="200" w:after="0"/>
      <w:outlineLvl w:val="4"/>
    </w:pPr>
    <w:rPr>
      <w:rFonts w:asciiTheme="majorHAnsi" w:eastAsiaTheme="majorEastAsia" w:hAnsiTheme="majorHAnsi" w:cstheme="majorBidi"/>
      <w:color w:val="204458" w:themeColor="accent1" w:themeShade="7F"/>
    </w:rPr>
  </w:style>
  <w:style w:type="paragraph" w:styleId="Titre6">
    <w:name w:val="heading 6"/>
    <w:basedOn w:val="Normal"/>
    <w:next w:val="Normal"/>
    <w:link w:val="Titre6Car"/>
    <w:uiPriority w:val="9"/>
    <w:semiHidden/>
    <w:unhideWhenUsed/>
    <w:qFormat/>
    <w:rsid w:val="007B0638"/>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Titre7">
    <w:name w:val="heading 7"/>
    <w:basedOn w:val="Normal"/>
    <w:next w:val="Normal"/>
    <w:link w:val="Titre7Car"/>
    <w:uiPriority w:val="9"/>
    <w:semiHidden/>
    <w:unhideWhenUsed/>
    <w:qFormat/>
    <w:rsid w:val="007B06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B0638"/>
    <w:pPr>
      <w:keepNext/>
      <w:keepLines/>
      <w:spacing w:before="200" w:after="0"/>
      <w:outlineLvl w:val="7"/>
    </w:pPr>
    <w:rPr>
      <w:rFonts w:asciiTheme="majorHAnsi" w:eastAsiaTheme="majorEastAsia" w:hAnsiTheme="majorHAnsi" w:cstheme="majorBidi"/>
      <w:color w:val="418AB3" w:themeColor="accent1"/>
      <w:sz w:val="20"/>
      <w:szCs w:val="20"/>
    </w:rPr>
  </w:style>
  <w:style w:type="paragraph" w:styleId="Titre9">
    <w:name w:val="heading 9"/>
    <w:basedOn w:val="Normal"/>
    <w:next w:val="Normal"/>
    <w:link w:val="Titre9Car"/>
    <w:uiPriority w:val="9"/>
    <w:semiHidden/>
    <w:unhideWhenUsed/>
    <w:qFormat/>
    <w:rsid w:val="007B063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0638"/>
    <w:rPr>
      <w:rFonts w:ascii="Segoe UI Semibold" w:eastAsiaTheme="majorEastAsia" w:hAnsi="Segoe UI Semibold" w:cstheme="majorBidi"/>
      <w:bCs/>
      <w:sz w:val="36"/>
      <w:szCs w:val="28"/>
    </w:rPr>
  </w:style>
  <w:style w:type="character" w:customStyle="1" w:styleId="Titre2Car">
    <w:name w:val="Titre 2 Car"/>
    <w:basedOn w:val="Policepardfaut"/>
    <w:link w:val="Titre2"/>
    <w:uiPriority w:val="9"/>
    <w:rsid w:val="002F0417"/>
    <w:rPr>
      <w:rFonts w:asciiTheme="majorHAnsi" w:eastAsiaTheme="majorEastAsia" w:hAnsiTheme="majorHAnsi" w:cstheme="majorBidi"/>
      <w:b/>
      <w:bCs/>
      <w:color w:val="0070C0"/>
      <w:sz w:val="26"/>
      <w:szCs w:val="26"/>
    </w:rPr>
  </w:style>
  <w:style w:type="character" w:customStyle="1" w:styleId="Titre3Car">
    <w:name w:val="Titre 3 Car"/>
    <w:basedOn w:val="Policepardfaut"/>
    <w:link w:val="Titre3"/>
    <w:uiPriority w:val="9"/>
    <w:rsid w:val="006E7706"/>
    <w:rPr>
      <w:rFonts w:ascii="Segoe UI Semibold" w:eastAsiaTheme="majorEastAsia" w:hAnsi="Segoe UI Semibold" w:cstheme="majorBidi"/>
      <w:bCs/>
      <w:color w:val="0070C0"/>
      <w:sz w:val="24"/>
    </w:rPr>
  </w:style>
  <w:style w:type="character" w:customStyle="1" w:styleId="Titre4Car">
    <w:name w:val="Titre 4 Car"/>
    <w:basedOn w:val="Policepardfaut"/>
    <w:link w:val="Titre4"/>
    <w:uiPriority w:val="9"/>
    <w:rsid w:val="006E7706"/>
    <w:rPr>
      <w:rFonts w:ascii="Segoe UI Historic" w:eastAsiaTheme="majorEastAsia" w:hAnsi="Segoe UI Historic" w:cstheme="majorBidi"/>
      <w:b/>
      <w:bCs/>
      <w:iCs/>
      <w:color w:val="0070C0"/>
    </w:rPr>
  </w:style>
  <w:style w:type="character" w:customStyle="1" w:styleId="Titre5Car">
    <w:name w:val="Titre 5 Car"/>
    <w:basedOn w:val="Policepardfaut"/>
    <w:link w:val="Titre5"/>
    <w:uiPriority w:val="9"/>
    <w:rsid w:val="007B0638"/>
    <w:rPr>
      <w:rFonts w:asciiTheme="majorHAnsi" w:eastAsiaTheme="majorEastAsia" w:hAnsiTheme="majorHAnsi" w:cstheme="majorBidi"/>
      <w:color w:val="204458" w:themeColor="accent1" w:themeShade="7F"/>
    </w:rPr>
  </w:style>
  <w:style w:type="character" w:customStyle="1" w:styleId="Titre6Car">
    <w:name w:val="Titre 6 Car"/>
    <w:basedOn w:val="Policepardfaut"/>
    <w:link w:val="Titre6"/>
    <w:uiPriority w:val="9"/>
    <w:semiHidden/>
    <w:rsid w:val="007B0638"/>
    <w:rPr>
      <w:rFonts w:asciiTheme="majorHAnsi" w:eastAsiaTheme="majorEastAsia" w:hAnsiTheme="majorHAnsi" w:cstheme="majorBidi"/>
      <w:i/>
      <w:iCs/>
      <w:color w:val="204458" w:themeColor="accent1" w:themeShade="7F"/>
    </w:rPr>
  </w:style>
  <w:style w:type="character" w:customStyle="1" w:styleId="Titre7Car">
    <w:name w:val="Titre 7 Car"/>
    <w:basedOn w:val="Policepardfaut"/>
    <w:link w:val="Titre7"/>
    <w:uiPriority w:val="9"/>
    <w:semiHidden/>
    <w:rsid w:val="007B063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B0638"/>
    <w:rPr>
      <w:rFonts w:asciiTheme="majorHAnsi" w:eastAsiaTheme="majorEastAsia" w:hAnsiTheme="majorHAnsi" w:cstheme="majorBidi"/>
      <w:color w:val="418AB3" w:themeColor="accent1"/>
      <w:sz w:val="20"/>
      <w:szCs w:val="20"/>
    </w:rPr>
  </w:style>
  <w:style w:type="character" w:customStyle="1" w:styleId="Titre9Car">
    <w:name w:val="Titre 9 Car"/>
    <w:basedOn w:val="Policepardfaut"/>
    <w:link w:val="Titre9"/>
    <w:uiPriority w:val="9"/>
    <w:semiHidden/>
    <w:rsid w:val="007B063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B0638"/>
    <w:pPr>
      <w:spacing w:line="240" w:lineRule="auto"/>
    </w:pPr>
    <w:rPr>
      <w:b/>
      <w:bCs/>
      <w:color w:val="418AB3" w:themeColor="accent1"/>
      <w:sz w:val="18"/>
      <w:szCs w:val="18"/>
    </w:rPr>
  </w:style>
  <w:style w:type="paragraph" w:styleId="Titre">
    <w:name w:val="Title"/>
    <w:basedOn w:val="Normal"/>
    <w:next w:val="Normal"/>
    <w:link w:val="TitreCar"/>
    <w:uiPriority w:val="10"/>
    <w:qFormat/>
    <w:rsid w:val="007B0638"/>
    <w:pPr>
      <w:pBdr>
        <w:bottom w:val="single" w:sz="8" w:space="4" w:color="418AB3" w:themeColor="accent1"/>
      </w:pBdr>
      <w:spacing w:after="300" w:line="240" w:lineRule="auto"/>
      <w:contextualSpacing/>
    </w:pPr>
    <w:rPr>
      <w:rFonts w:asciiTheme="majorHAnsi" w:eastAsiaTheme="majorEastAsia" w:hAnsiTheme="majorHAnsi" w:cstheme="majorBidi"/>
      <w:color w:val="464646" w:themeColor="text2" w:themeShade="BF"/>
      <w:spacing w:val="5"/>
      <w:sz w:val="52"/>
      <w:szCs w:val="52"/>
    </w:rPr>
  </w:style>
  <w:style w:type="character" w:customStyle="1" w:styleId="TitreCar">
    <w:name w:val="Titre Car"/>
    <w:basedOn w:val="Policepardfaut"/>
    <w:link w:val="Titre"/>
    <w:uiPriority w:val="10"/>
    <w:rsid w:val="007B0638"/>
    <w:rPr>
      <w:rFonts w:asciiTheme="majorHAnsi" w:eastAsiaTheme="majorEastAsia" w:hAnsiTheme="majorHAnsi" w:cstheme="majorBidi"/>
      <w:color w:val="464646" w:themeColor="text2" w:themeShade="BF"/>
      <w:spacing w:val="5"/>
      <w:sz w:val="52"/>
      <w:szCs w:val="52"/>
    </w:rPr>
  </w:style>
  <w:style w:type="paragraph" w:styleId="Sous-titre">
    <w:name w:val="Subtitle"/>
    <w:basedOn w:val="Normal"/>
    <w:next w:val="Normal"/>
    <w:link w:val="Sous-titreCar"/>
    <w:uiPriority w:val="11"/>
    <w:qFormat/>
    <w:rsid w:val="007B0638"/>
    <w:pPr>
      <w:numPr>
        <w:ilvl w:val="1"/>
      </w:numPr>
    </w:pPr>
    <w:rPr>
      <w:rFonts w:asciiTheme="majorHAnsi" w:eastAsiaTheme="majorEastAsia" w:hAnsiTheme="majorHAnsi" w:cstheme="majorBidi"/>
      <w:i/>
      <w:iCs/>
      <w:color w:val="418AB3" w:themeColor="accent1"/>
      <w:spacing w:val="15"/>
      <w:sz w:val="24"/>
      <w:szCs w:val="24"/>
    </w:rPr>
  </w:style>
  <w:style w:type="character" w:customStyle="1" w:styleId="Sous-titreCar">
    <w:name w:val="Sous-titre Car"/>
    <w:basedOn w:val="Policepardfaut"/>
    <w:link w:val="Sous-titre"/>
    <w:uiPriority w:val="11"/>
    <w:rsid w:val="007B0638"/>
    <w:rPr>
      <w:rFonts w:asciiTheme="majorHAnsi" w:eastAsiaTheme="majorEastAsia" w:hAnsiTheme="majorHAnsi" w:cstheme="majorBidi"/>
      <w:i/>
      <w:iCs/>
      <w:color w:val="418AB3" w:themeColor="accent1"/>
      <w:spacing w:val="15"/>
      <w:sz w:val="24"/>
      <w:szCs w:val="24"/>
    </w:rPr>
  </w:style>
  <w:style w:type="character" w:styleId="lev">
    <w:name w:val="Strong"/>
    <w:basedOn w:val="Policepardfaut"/>
    <w:uiPriority w:val="22"/>
    <w:qFormat/>
    <w:rsid w:val="007B0638"/>
    <w:rPr>
      <w:b/>
      <w:bCs/>
    </w:rPr>
  </w:style>
  <w:style w:type="character" w:styleId="Accentuation">
    <w:name w:val="Emphasis"/>
    <w:basedOn w:val="Policepardfaut"/>
    <w:uiPriority w:val="20"/>
    <w:qFormat/>
    <w:rsid w:val="007B0638"/>
    <w:rPr>
      <w:i/>
      <w:iCs/>
    </w:rPr>
  </w:style>
  <w:style w:type="paragraph" w:styleId="Sansinterligne">
    <w:name w:val="No Spacing"/>
    <w:uiPriority w:val="1"/>
    <w:qFormat/>
    <w:rsid w:val="007B0638"/>
    <w:pPr>
      <w:spacing w:after="0" w:line="240" w:lineRule="auto"/>
    </w:pPr>
  </w:style>
  <w:style w:type="paragraph" w:styleId="Citation">
    <w:name w:val="Quote"/>
    <w:basedOn w:val="Normal"/>
    <w:next w:val="Normal"/>
    <w:link w:val="CitationCar"/>
    <w:uiPriority w:val="29"/>
    <w:qFormat/>
    <w:rsid w:val="007B0638"/>
    <w:rPr>
      <w:i/>
      <w:iCs/>
      <w:color w:val="000000" w:themeColor="text1"/>
    </w:rPr>
  </w:style>
  <w:style w:type="character" w:customStyle="1" w:styleId="CitationCar">
    <w:name w:val="Citation Car"/>
    <w:basedOn w:val="Policepardfaut"/>
    <w:link w:val="Citation"/>
    <w:uiPriority w:val="29"/>
    <w:rsid w:val="007B0638"/>
    <w:rPr>
      <w:i/>
      <w:iCs/>
      <w:color w:val="000000" w:themeColor="text1"/>
    </w:rPr>
  </w:style>
  <w:style w:type="paragraph" w:styleId="Citationintense">
    <w:name w:val="Intense Quote"/>
    <w:basedOn w:val="Normal"/>
    <w:next w:val="Normal"/>
    <w:link w:val="CitationintenseCar"/>
    <w:uiPriority w:val="30"/>
    <w:qFormat/>
    <w:rsid w:val="007B0638"/>
    <w:pPr>
      <w:pBdr>
        <w:bottom w:val="single" w:sz="4" w:space="4" w:color="418AB3" w:themeColor="accent1"/>
      </w:pBdr>
      <w:spacing w:before="200" w:after="280"/>
      <w:ind w:left="936" w:right="936"/>
    </w:pPr>
    <w:rPr>
      <w:b/>
      <w:bCs/>
      <w:i/>
      <w:iCs/>
      <w:color w:val="418AB3" w:themeColor="accent1"/>
    </w:rPr>
  </w:style>
  <w:style w:type="character" w:customStyle="1" w:styleId="CitationintenseCar">
    <w:name w:val="Citation intense Car"/>
    <w:basedOn w:val="Policepardfaut"/>
    <w:link w:val="Citationintense"/>
    <w:uiPriority w:val="30"/>
    <w:rsid w:val="007B0638"/>
    <w:rPr>
      <w:b/>
      <w:bCs/>
      <w:i/>
      <w:iCs/>
      <w:color w:val="418AB3" w:themeColor="accent1"/>
    </w:rPr>
  </w:style>
  <w:style w:type="character" w:styleId="Accentuationlgre">
    <w:name w:val="Subtle Emphasis"/>
    <w:basedOn w:val="Policepardfaut"/>
    <w:uiPriority w:val="19"/>
    <w:qFormat/>
    <w:rsid w:val="007B0638"/>
    <w:rPr>
      <w:i/>
      <w:iCs/>
      <w:color w:val="808080" w:themeColor="text1" w:themeTint="7F"/>
    </w:rPr>
  </w:style>
  <w:style w:type="character" w:styleId="Accentuationintense">
    <w:name w:val="Intense Emphasis"/>
    <w:basedOn w:val="Policepardfaut"/>
    <w:uiPriority w:val="21"/>
    <w:qFormat/>
    <w:rsid w:val="007B0638"/>
    <w:rPr>
      <w:b/>
      <w:bCs/>
      <w:i/>
      <w:iCs/>
      <w:color w:val="418AB3" w:themeColor="accent1"/>
    </w:rPr>
  </w:style>
  <w:style w:type="character" w:styleId="Rfrencelgre">
    <w:name w:val="Subtle Reference"/>
    <w:basedOn w:val="Policepardfaut"/>
    <w:uiPriority w:val="31"/>
    <w:qFormat/>
    <w:rsid w:val="007B0638"/>
    <w:rPr>
      <w:smallCaps/>
      <w:color w:val="A6B727" w:themeColor="accent2"/>
      <w:u w:val="single"/>
    </w:rPr>
  </w:style>
  <w:style w:type="character" w:styleId="Rfrenceintense">
    <w:name w:val="Intense Reference"/>
    <w:basedOn w:val="Policepardfaut"/>
    <w:uiPriority w:val="32"/>
    <w:qFormat/>
    <w:rsid w:val="007B0638"/>
    <w:rPr>
      <w:b/>
      <w:bCs/>
      <w:smallCaps/>
      <w:color w:val="A6B727" w:themeColor="accent2"/>
      <w:spacing w:val="5"/>
      <w:u w:val="single"/>
    </w:rPr>
  </w:style>
  <w:style w:type="character" w:styleId="Titredulivre">
    <w:name w:val="Book Title"/>
    <w:basedOn w:val="Policepardfaut"/>
    <w:uiPriority w:val="33"/>
    <w:qFormat/>
    <w:rsid w:val="007B0638"/>
    <w:rPr>
      <w:b/>
      <w:bCs/>
      <w:smallCaps/>
      <w:spacing w:val="5"/>
    </w:rPr>
  </w:style>
  <w:style w:type="paragraph" w:styleId="En-ttedetabledesmatires">
    <w:name w:val="TOC Heading"/>
    <w:basedOn w:val="Titre1"/>
    <w:next w:val="Normal"/>
    <w:uiPriority w:val="39"/>
    <w:semiHidden/>
    <w:unhideWhenUsed/>
    <w:qFormat/>
    <w:rsid w:val="007B0638"/>
    <w:pPr>
      <w:outlineLvl w:val="9"/>
    </w:pPr>
  </w:style>
  <w:style w:type="table" w:styleId="Grilledutableau">
    <w:name w:val="Table Grid"/>
    <w:basedOn w:val="TableauNormal"/>
    <w:uiPriority w:val="39"/>
    <w:rsid w:val="007B0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15298"/>
    <w:rPr>
      <w:color w:val="F59E00" w:themeColor="hyperlink"/>
      <w:u w:val="single"/>
    </w:rPr>
  </w:style>
  <w:style w:type="character" w:styleId="Mentionnonrsolue">
    <w:name w:val="Unresolved Mention"/>
    <w:basedOn w:val="Policepardfaut"/>
    <w:uiPriority w:val="99"/>
    <w:semiHidden/>
    <w:unhideWhenUsed/>
    <w:rsid w:val="00A15298"/>
    <w:rPr>
      <w:color w:val="605E5C"/>
      <w:shd w:val="clear" w:color="auto" w:fill="E1DFDD"/>
    </w:rPr>
  </w:style>
  <w:style w:type="paragraph" w:styleId="Paragraphedeliste">
    <w:name w:val="List Paragraph"/>
    <w:basedOn w:val="Normal"/>
    <w:link w:val="ParagraphedelisteCar"/>
    <w:uiPriority w:val="34"/>
    <w:qFormat/>
    <w:rsid w:val="00A15298"/>
    <w:pPr>
      <w:ind w:left="720"/>
      <w:contextualSpacing/>
    </w:pPr>
  </w:style>
  <w:style w:type="paragraph" w:styleId="En-tte">
    <w:name w:val="header"/>
    <w:basedOn w:val="Normal"/>
    <w:link w:val="En-tteCar"/>
    <w:uiPriority w:val="99"/>
    <w:unhideWhenUsed/>
    <w:rsid w:val="003C5984"/>
    <w:pPr>
      <w:tabs>
        <w:tab w:val="center" w:pos="4680"/>
        <w:tab w:val="right" w:pos="9360"/>
      </w:tabs>
      <w:spacing w:after="0" w:line="240" w:lineRule="auto"/>
    </w:pPr>
  </w:style>
  <w:style w:type="character" w:customStyle="1" w:styleId="En-tteCar">
    <w:name w:val="En-tête Car"/>
    <w:basedOn w:val="Policepardfaut"/>
    <w:link w:val="En-tte"/>
    <w:uiPriority w:val="99"/>
    <w:rsid w:val="003C5984"/>
  </w:style>
  <w:style w:type="paragraph" w:styleId="Pieddepage">
    <w:name w:val="footer"/>
    <w:basedOn w:val="Normal"/>
    <w:link w:val="PieddepageCar"/>
    <w:uiPriority w:val="99"/>
    <w:unhideWhenUsed/>
    <w:rsid w:val="003C598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C5984"/>
  </w:style>
  <w:style w:type="paragraph" w:styleId="Textedebulles">
    <w:name w:val="Balloon Text"/>
    <w:basedOn w:val="Normal"/>
    <w:link w:val="TextedebullesCar"/>
    <w:uiPriority w:val="99"/>
    <w:semiHidden/>
    <w:unhideWhenUsed/>
    <w:rsid w:val="008F39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3949"/>
    <w:rPr>
      <w:rFonts w:ascii="Segoe UI" w:hAnsi="Segoe UI" w:cs="Segoe UI"/>
      <w:sz w:val="18"/>
      <w:szCs w:val="18"/>
    </w:rPr>
  </w:style>
  <w:style w:type="character" w:styleId="Marquedecommentaire">
    <w:name w:val="annotation reference"/>
    <w:basedOn w:val="Policepardfaut"/>
    <w:uiPriority w:val="99"/>
    <w:semiHidden/>
    <w:unhideWhenUsed/>
    <w:rsid w:val="00974F2C"/>
    <w:rPr>
      <w:sz w:val="16"/>
      <w:szCs w:val="16"/>
    </w:rPr>
  </w:style>
  <w:style w:type="paragraph" w:styleId="Commentaire">
    <w:name w:val="annotation text"/>
    <w:basedOn w:val="Normal"/>
    <w:link w:val="CommentaireCar"/>
    <w:uiPriority w:val="99"/>
    <w:unhideWhenUsed/>
    <w:rsid w:val="00974F2C"/>
    <w:pPr>
      <w:spacing w:line="240" w:lineRule="auto"/>
    </w:pPr>
    <w:rPr>
      <w:sz w:val="20"/>
      <w:szCs w:val="20"/>
    </w:rPr>
  </w:style>
  <w:style w:type="character" w:customStyle="1" w:styleId="CommentaireCar">
    <w:name w:val="Commentaire Car"/>
    <w:basedOn w:val="Policepardfaut"/>
    <w:link w:val="Commentaire"/>
    <w:uiPriority w:val="99"/>
    <w:rsid w:val="00974F2C"/>
    <w:rPr>
      <w:sz w:val="20"/>
      <w:szCs w:val="20"/>
    </w:rPr>
  </w:style>
  <w:style w:type="paragraph" w:styleId="Objetducommentaire">
    <w:name w:val="annotation subject"/>
    <w:basedOn w:val="Commentaire"/>
    <w:next w:val="Commentaire"/>
    <w:link w:val="ObjetducommentaireCar"/>
    <w:uiPriority w:val="99"/>
    <w:semiHidden/>
    <w:unhideWhenUsed/>
    <w:rsid w:val="00974F2C"/>
    <w:rPr>
      <w:b/>
      <w:bCs/>
    </w:rPr>
  </w:style>
  <w:style w:type="character" w:customStyle="1" w:styleId="ObjetducommentaireCar">
    <w:name w:val="Objet du commentaire Car"/>
    <w:basedOn w:val="CommentaireCar"/>
    <w:link w:val="Objetducommentaire"/>
    <w:uiPriority w:val="99"/>
    <w:semiHidden/>
    <w:rsid w:val="00974F2C"/>
    <w:rPr>
      <w:b/>
      <w:bCs/>
      <w:sz w:val="20"/>
      <w:szCs w:val="20"/>
    </w:rPr>
  </w:style>
  <w:style w:type="paragraph" w:styleId="Notedebasdepage">
    <w:name w:val="footnote text"/>
    <w:basedOn w:val="Normal"/>
    <w:link w:val="NotedebasdepageCar"/>
    <w:uiPriority w:val="99"/>
    <w:semiHidden/>
    <w:unhideWhenUsed/>
    <w:rsid w:val="00FF69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F69EC"/>
    <w:rPr>
      <w:sz w:val="20"/>
      <w:szCs w:val="20"/>
    </w:rPr>
  </w:style>
  <w:style w:type="character" w:styleId="Appelnotedebasdep">
    <w:name w:val="footnote reference"/>
    <w:basedOn w:val="Policepardfaut"/>
    <w:uiPriority w:val="99"/>
    <w:semiHidden/>
    <w:unhideWhenUsed/>
    <w:rsid w:val="00FF69EC"/>
    <w:rPr>
      <w:vertAlign w:val="superscript"/>
    </w:rPr>
  </w:style>
  <w:style w:type="character" w:customStyle="1" w:styleId="ParagraphedelisteCar">
    <w:name w:val="Paragraphe de liste Car"/>
    <w:basedOn w:val="Policepardfaut"/>
    <w:link w:val="Paragraphedeliste"/>
    <w:uiPriority w:val="34"/>
    <w:rsid w:val="000F2EB7"/>
  </w:style>
  <w:style w:type="paragraph" w:styleId="NormalWeb">
    <w:name w:val="Normal (Web)"/>
    <w:basedOn w:val="Normal"/>
    <w:uiPriority w:val="99"/>
    <w:unhideWhenUsed/>
    <w:rsid w:val="00A07659"/>
    <w:pPr>
      <w:spacing w:before="100" w:beforeAutospacing="1" w:after="100" w:afterAutospacing="1" w:line="240" w:lineRule="auto"/>
    </w:pPr>
    <w:rPr>
      <w:rFonts w:ascii="Times New Roman" w:eastAsia="Times New Roman" w:hAnsi="Times New Roman" w:cs="Times New Roman"/>
      <w:sz w:val="24"/>
      <w:szCs w:val="24"/>
    </w:rPr>
  </w:style>
  <w:style w:type="paragraph" w:styleId="Rvision">
    <w:name w:val="Revision"/>
    <w:hidden/>
    <w:uiPriority w:val="99"/>
    <w:semiHidden/>
    <w:rsid w:val="00B46391"/>
    <w:pPr>
      <w:spacing w:after="0" w:line="240" w:lineRule="auto"/>
    </w:pPr>
  </w:style>
  <w:style w:type="paragraph" w:customStyle="1" w:styleId="Tableheading">
    <w:name w:val="Table heading"/>
    <w:basedOn w:val="Normal"/>
    <w:link w:val="TableheadingChar"/>
    <w:qFormat/>
    <w:rsid w:val="00922627"/>
    <w:pPr>
      <w:spacing w:after="0" w:line="240" w:lineRule="auto"/>
    </w:pPr>
    <w:rPr>
      <w:rFonts w:ascii="Segoe UI Semibold" w:hAnsi="Segoe UI Semibold" w:cs="Segoe UI Semibold"/>
      <w:kern w:val="24"/>
      <w:lang w:val="en-GB"/>
    </w:rPr>
  </w:style>
  <w:style w:type="character" w:customStyle="1" w:styleId="TableheadingChar">
    <w:name w:val="Table heading Char"/>
    <w:basedOn w:val="Policepardfaut"/>
    <w:link w:val="Tableheading"/>
    <w:rsid w:val="00922627"/>
    <w:rPr>
      <w:rFonts w:ascii="Segoe UI Semibold" w:hAnsi="Segoe UI Semibold" w:cs="Segoe UI Semibold"/>
      <w:kern w:val="24"/>
      <w:lang w:val="en-GB"/>
    </w:rPr>
  </w:style>
  <w:style w:type="character" w:styleId="Mention">
    <w:name w:val="Mention"/>
    <w:basedOn w:val="Policepardfaut"/>
    <w:uiPriority w:val="99"/>
    <w:unhideWhenUsed/>
    <w:rsid w:val="008B574E"/>
    <w:rPr>
      <w:color w:val="2B579A"/>
      <w:shd w:val="clear" w:color="auto" w:fill="E6E6E6"/>
    </w:rPr>
  </w:style>
  <w:style w:type="character" w:styleId="Lienhypertextesuivivisit">
    <w:name w:val="FollowedHyperlink"/>
    <w:basedOn w:val="Policepardfaut"/>
    <w:uiPriority w:val="99"/>
    <w:semiHidden/>
    <w:unhideWhenUsed/>
    <w:rsid w:val="00ED188E"/>
    <w:rPr>
      <w:color w:val="B2B2B2" w:themeColor="followedHyperlink"/>
      <w:u w:val="single"/>
    </w:rPr>
  </w:style>
  <w:style w:type="paragraph" w:customStyle="1" w:styleId="Sectioninstructions">
    <w:name w:val="Section instructions"/>
    <w:basedOn w:val="Normal"/>
    <w:link w:val="SectioninstructionsChar"/>
    <w:autoRedefine/>
    <w:qFormat/>
    <w:rsid w:val="00F942A9"/>
    <w:pPr>
      <w:spacing w:after="0"/>
    </w:pPr>
    <w:rPr>
      <w:bCs/>
      <w:i/>
      <w:iCs/>
      <w:color w:val="0070C0"/>
      <w:sz w:val="20"/>
      <w:szCs w:val="18"/>
      <w:lang w:val="en-GB"/>
    </w:rPr>
  </w:style>
  <w:style w:type="character" w:customStyle="1" w:styleId="SectioninstructionsChar">
    <w:name w:val="Section instructions Char"/>
    <w:basedOn w:val="Policepardfaut"/>
    <w:link w:val="Sectioninstructions"/>
    <w:rsid w:val="00F942A9"/>
    <w:rPr>
      <w:bCs/>
      <w:i/>
      <w:iCs/>
      <w:color w:val="0070C0"/>
      <w:sz w:val="20"/>
      <w:szCs w:val="18"/>
      <w:lang w:val="en-GB"/>
    </w:rPr>
  </w:style>
  <w:style w:type="character" w:customStyle="1" w:styleId="cf01">
    <w:name w:val="cf01"/>
    <w:basedOn w:val="Policepardfaut"/>
    <w:rsid w:val="00B4195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2307">
      <w:bodyDiv w:val="1"/>
      <w:marLeft w:val="0"/>
      <w:marRight w:val="0"/>
      <w:marTop w:val="0"/>
      <w:marBottom w:val="0"/>
      <w:divBdr>
        <w:top w:val="none" w:sz="0" w:space="0" w:color="auto"/>
        <w:left w:val="none" w:sz="0" w:space="0" w:color="auto"/>
        <w:bottom w:val="none" w:sz="0" w:space="0" w:color="auto"/>
        <w:right w:val="none" w:sz="0" w:space="0" w:color="auto"/>
      </w:divBdr>
      <w:divsChild>
        <w:div w:id="1849979558">
          <w:marLeft w:val="0"/>
          <w:marRight w:val="0"/>
          <w:marTop w:val="0"/>
          <w:marBottom w:val="0"/>
          <w:divBdr>
            <w:top w:val="none" w:sz="0" w:space="0" w:color="auto"/>
            <w:left w:val="none" w:sz="0" w:space="0" w:color="auto"/>
            <w:bottom w:val="none" w:sz="0" w:space="0" w:color="auto"/>
            <w:right w:val="none" w:sz="0" w:space="0" w:color="auto"/>
          </w:divBdr>
          <w:divsChild>
            <w:div w:id="5370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6042">
      <w:bodyDiv w:val="1"/>
      <w:marLeft w:val="0"/>
      <w:marRight w:val="0"/>
      <w:marTop w:val="0"/>
      <w:marBottom w:val="0"/>
      <w:divBdr>
        <w:top w:val="none" w:sz="0" w:space="0" w:color="auto"/>
        <w:left w:val="none" w:sz="0" w:space="0" w:color="auto"/>
        <w:bottom w:val="none" w:sz="0" w:space="0" w:color="auto"/>
        <w:right w:val="none" w:sz="0" w:space="0" w:color="auto"/>
      </w:divBdr>
    </w:div>
    <w:div w:id="139034489">
      <w:bodyDiv w:val="1"/>
      <w:marLeft w:val="0"/>
      <w:marRight w:val="0"/>
      <w:marTop w:val="0"/>
      <w:marBottom w:val="0"/>
      <w:divBdr>
        <w:top w:val="none" w:sz="0" w:space="0" w:color="auto"/>
        <w:left w:val="none" w:sz="0" w:space="0" w:color="auto"/>
        <w:bottom w:val="none" w:sz="0" w:space="0" w:color="auto"/>
        <w:right w:val="none" w:sz="0" w:space="0" w:color="auto"/>
      </w:divBdr>
    </w:div>
    <w:div w:id="147787759">
      <w:bodyDiv w:val="1"/>
      <w:marLeft w:val="0"/>
      <w:marRight w:val="0"/>
      <w:marTop w:val="0"/>
      <w:marBottom w:val="0"/>
      <w:divBdr>
        <w:top w:val="none" w:sz="0" w:space="0" w:color="auto"/>
        <w:left w:val="none" w:sz="0" w:space="0" w:color="auto"/>
        <w:bottom w:val="none" w:sz="0" w:space="0" w:color="auto"/>
        <w:right w:val="none" w:sz="0" w:space="0" w:color="auto"/>
      </w:divBdr>
    </w:div>
    <w:div w:id="180827924">
      <w:bodyDiv w:val="1"/>
      <w:marLeft w:val="0"/>
      <w:marRight w:val="0"/>
      <w:marTop w:val="0"/>
      <w:marBottom w:val="0"/>
      <w:divBdr>
        <w:top w:val="none" w:sz="0" w:space="0" w:color="auto"/>
        <w:left w:val="none" w:sz="0" w:space="0" w:color="auto"/>
        <w:bottom w:val="none" w:sz="0" w:space="0" w:color="auto"/>
        <w:right w:val="none" w:sz="0" w:space="0" w:color="auto"/>
      </w:divBdr>
    </w:div>
    <w:div w:id="217786663">
      <w:bodyDiv w:val="1"/>
      <w:marLeft w:val="0"/>
      <w:marRight w:val="0"/>
      <w:marTop w:val="0"/>
      <w:marBottom w:val="0"/>
      <w:divBdr>
        <w:top w:val="none" w:sz="0" w:space="0" w:color="auto"/>
        <w:left w:val="none" w:sz="0" w:space="0" w:color="auto"/>
        <w:bottom w:val="none" w:sz="0" w:space="0" w:color="auto"/>
        <w:right w:val="none" w:sz="0" w:space="0" w:color="auto"/>
      </w:divBdr>
    </w:div>
    <w:div w:id="228004140">
      <w:bodyDiv w:val="1"/>
      <w:marLeft w:val="0"/>
      <w:marRight w:val="0"/>
      <w:marTop w:val="0"/>
      <w:marBottom w:val="0"/>
      <w:divBdr>
        <w:top w:val="none" w:sz="0" w:space="0" w:color="auto"/>
        <w:left w:val="none" w:sz="0" w:space="0" w:color="auto"/>
        <w:bottom w:val="none" w:sz="0" w:space="0" w:color="auto"/>
        <w:right w:val="none" w:sz="0" w:space="0" w:color="auto"/>
      </w:divBdr>
    </w:div>
    <w:div w:id="243539204">
      <w:bodyDiv w:val="1"/>
      <w:marLeft w:val="0"/>
      <w:marRight w:val="0"/>
      <w:marTop w:val="0"/>
      <w:marBottom w:val="0"/>
      <w:divBdr>
        <w:top w:val="none" w:sz="0" w:space="0" w:color="auto"/>
        <w:left w:val="none" w:sz="0" w:space="0" w:color="auto"/>
        <w:bottom w:val="none" w:sz="0" w:space="0" w:color="auto"/>
        <w:right w:val="none" w:sz="0" w:space="0" w:color="auto"/>
      </w:divBdr>
      <w:divsChild>
        <w:div w:id="462889263">
          <w:marLeft w:val="0"/>
          <w:marRight w:val="0"/>
          <w:marTop w:val="0"/>
          <w:marBottom w:val="0"/>
          <w:divBdr>
            <w:top w:val="none" w:sz="0" w:space="0" w:color="auto"/>
            <w:left w:val="none" w:sz="0" w:space="0" w:color="auto"/>
            <w:bottom w:val="none" w:sz="0" w:space="0" w:color="auto"/>
            <w:right w:val="none" w:sz="0" w:space="0" w:color="auto"/>
          </w:divBdr>
          <w:divsChild>
            <w:div w:id="850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8435">
      <w:bodyDiv w:val="1"/>
      <w:marLeft w:val="0"/>
      <w:marRight w:val="0"/>
      <w:marTop w:val="0"/>
      <w:marBottom w:val="0"/>
      <w:divBdr>
        <w:top w:val="none" w:sz="0" w:space="0" w:color="auto"/>
        <w:left w:val="none" w:sz="0" w:space="0" w:color="auto"/>
        <w:bottom w:val="none" w:sz="0" w:space="0" w:color="auto"/>
        <w:right w:val="none" w:sz="0" w:space="0" w:color="auto"/>
      </w:divBdr>
    </w:div>
    <w:div w:id="267204218">
      <w:bodyDiv w:val="1"/>
      <w:marLeft w:val="0"/>
      <w:marRight w:val="0"/>
      <w:marTop w:val="0"/>
      <w:marBottom w:val="0"/>
      <w:divBdr>
        <w:top w:val="none" w:sz="0" w:space="0" w:color="auto"/>
        <w:left w:val="none" w:sz="0" w:space="0" w:color="auto"/>
        <w:bottom w:val="none" w:sz="0" w:space="0" w:color="auto"/>
        <w:right w:val="none" w:sz="0" w:space="0" w:color="auto"/>
      </w:divBdr>
      <w:divsChild>
        <w:div w:id="2134714895">
          <w:marLeft w:val="0"/>
          <w:marRight w:val="0"/>
          <w:marTop w:val="0"/>
          <w:marBottom w:val="0"/>
          <w:divBdr>
            <w:top w:val="none" w:sz="0" w:space="0" w:color="auto"/>
            <w:left w:val="none" w:sz="0" w:space="0" w:color="auto"/>
            <w:bottom w:val="none" w:sz="0" w:space="0" w:color="auto"/>
            <w:right w:val="none" w:sz="0" w:space="0" w:color="auto"/>
          </w:divBdr>
          <w:divsChild>
            <w:div w:id="276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2502">
      <w:bodyDiv w:val="1"/>
      <w:marLeft w:val="0"/>
      <w:marRight w:val="0"/>
      <w:marTop w:val="0"/>
      <w:marBottom w:val="0"/>
      <w:divBdr>
        <w:top w:val="none" w:sz="0" w:space="0" w:color="auto"/>
        <w:left w:val="none" w:sz="0" w:space="0" w:color="auto"/>
        <w:bottom w:val="none" w:sz="0" w:space="0" w:color="auto"/>
        <w:right w:val="none" w:sz="0" w:space="0" w:color="auto"/>
      </w:divBdr>
    </w:div>
    <w:div w:id="390616167">
      <w:bodyDiv w:val="1"/>
      <w:marLeft w:val="0"/>
      <w:marRight w:val="0"/>
      <w:marTop w:val="0"/>
      <w:marBottom w:val="0"/>
      <w:divBdr>
        <w:top w:val="none" w:sz="0" w:space="0" w:color="auto"/>
        <w:left w:val="none" w:sz="0" w:space="0" w:color="auto"/>
        <w:bottom w:val="none" w:sz="0" w:space="0" w:color="auto"/>
        <w:right w:val="none" w:sz="0" w:space="0" w:color="auto"/>
      </w:divBdr>
    </w:div>
    <w:div w:id="532153868">
      <w:bodyDiv w:val="1"/>
      <w:marLeft w:val="0"/>
      <w:marRight w:val="0"/>
      <w:marTop w:val="0"/>
      <w:marBottom w:val="0"/>
      <w:divBdr>
        <w:top w:val="none" w:sz="0" w:space="0" w:color="auto"/>
        <w:left w:val="none" w:sz="0" w:space="0" w:color="auto"/>
        <w:bottom w:val="none" w:sz="0" w:space="0" w:color="auto"/>
        <w:right w:val="none" w:sz="0" w:space="0" w:color="auto"/>
      </w:divBdr>
    </w:div>
    <w:div w:id="609046021">
      <w:bodyDiv w:val="1"/>
      <w:marLeft w:val="0"/>
      <w:marRight w:val="0"/>
      <w:marTop w:val="0"/>
      <w:marBottom w:val="0"/>
      <w:divBdr>
        <w:top w:val="none" w:sz="0" w:space="0" w:color="auto"/>
        <w:left w:val="none" w:sz="0" w:space="0" w:color="auto"/>
        <w:bottom w:val="none" w:sz="0" w:space="0" w:color="auto"/>
        <w:right w:val="none" w:sz="0" w:space="0" w:color="auto"/>
      </w:divBdr>
    </w:div>
    <w:div w:id="613169621">
      <w:bodyDiv w:val="1"/>
      <w:marLeft w:val="0"/>
      <w:marRight w:val="0"/>
      <w:marTop w:val="0"/>
      <w:marBottom w:val="0"/>
      <w:divBdr>
        <w:top w:val="none" w:sz="0" w:space="0" w:color="auto"/>
        <w:left w:val="none" w:sz="0" w:space="0" w:color="auto"/>
        <w:bottom w:val="none" w:sz="0" w:space="0" w:color="auto"/>
        <w:right w:val="none" w:sz="0" w:space="0" w:color="auto"/>
      </w:divBdr>
    </w:div>
    <w:div w:id="662700443">
      <w:bodyDiv w:val="1"/>
      <w:marLeft w:val="0"/>
      <w:marRight w:val="0"/>
      <w:marTop w:val="0"/>
      <w:marBottom w:val="0"/>
      <w:divBdr>
        <w:top w:val="none" w:sz="0" w:space="0" w:color="auto"/>
        <w:left w:val="none" w:sz="0" w:space="0" w:color="auto"/>
        <w:bottom w:val="none" w:sz="0" w:space="0" w:color="auto"/>
        <w:right w:val="none" w:sz="0" w:space="0" w:color="auto"/>
      </w:divBdr>
    </w:div>
    <w:div w:id="753937434">
      <w:bodyDiv w:val="1"/>
      <w:marLeft w:val="0"/>
      <w:marRight w:val="0"/>
      <w:marTop w:val="0"/>
      <w:marBottom w:val="0"/>
      <w:divBdr>
        <w:top w:val="none" w:sz="0" w:space="0" w:color="auto"/>
        <w:left w:val="none" w:sz="0" w:space="0" w:color="auto"/>
        <w:bottom w:val="none" w:sz="0" w:space="0" w:color="auto"/>
        <w:right w:val="none" w:sz="0" w:space="0" w:color="auto"/>
      </w:divBdr>
      <w:divsChild>
        <w:div w:id="544829212">
          <w:marLeft w:val="0"/>
          <w:marRight w:val="0"/>
          <w:marTop w:val="0"/>
          <w:marBottom w:val="0"/>
          <w:divBdr>
            <w:top w:val="none" w:sz="0" w:space="0" w:color="auto"/>
            <w:left w:val="none" w:sz="0" w:space="0" w:color="auto"/>
            <w:bottom w:val="none" w:sz="0" w:space="0" w:color="auto"/>
            <w:right w:val="none" w:sz="0" w:space="0" w:color="auto"/>
          </w:divBdr>
          <w:divsChild>
            <w:div w:id="16721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2011">
      <w:bodyDiv w:val="1"/>
      <w:marLeft w:val="0"/>
      <w:marRight w:val="0"/>
      <w:marTop w:val="0"/>
      <w:marBottom w:val="0"/>
      <w:divBdr>
        <w:top w:val="none" w:sz="0" w:space="0" w:color="auto"/>
        <w:left w:val="none" w:sz="0" w:space="0" w:color="auto"/>
        <w:bottom w:val="none" w:sz="0" w:space="0" w:color="auto"/>
        <w:right w:val="none" w:sz="0" w:space="0" w:color="auto"/>
      </w:divBdr>
    </w:div>
    <w:div w:id="1109862108">
      <w:bodyDiv w:val="1"/>
      <w:marLeft w:val="0"/>
      <w:marRight w:val="0"/>
      <w:marTop w:val="0"/>
      <w:marBottom w:val="0"/>
      <w:divBdr>
        <w:top w:val="none" w:sz="0" w:space="0" w:color="auto"/>
        <w:left w:val="none" w:sz="0" w:space="0" w:color="auto"/>
        <w:bottom w:val="none" w:sz="0" w:space="0" w:color="auto"/>
        <w:right w:val="none" w:sz="0" w:space="0" w:color="auto"/>
      </w:divBdr>
    </w:div>
    <w:div w:id="1148981678">
      <w:bodyDiv w:val="1"/>
      <w:marLeft w:val="0"/>
      <w:marRight w:val="0"/>
      <w:marTop w:val="0"/>
      <w:marBottom w:val="0"/>
      <w:divBdr>
        <w:top w:val="none" w:sz="0" w:space="0" w:color="auto"/>
        <w:left w:val="none" w:sz="0" w:space="0" w:color="auto"/>
        <w:bottom w:val="none" w:sz="0" w:space="0" w:color="auto"/>
        <w:right w:val="none" w:sz="0" w:space="0" w:color="auto"/>
      </w:divBdr>
    </w:div>
    <w:div w:id="1163545343">
      <w:bodyDiv w:val="1"/>
      <w:marLeft w:val="0"/>
      <w:marRight w:val="0"/>
      <w:marTop w:val="0"/>
      <w:marBottom w:val="0"/>
      <w:divBdr>
        <w:top w:val="none" w:sz="0" w:space="0" w:color="auto"/>
        <w:left w:val="none" w:sz="0" w:space="0" w:color="auto"/>
        <w:bottom w:val="none" w:sz="0" w:space="0" w:color="auto"/>
        <w:right w:val="none" w:sz="0" w:space="0" w:color="auto"/>
      </w:divBdr>
    </w:div>
    <w:div w:id="1204639701">
      <w:bodyDiv w:val="1"/>
      <w:marLeft w:val="0"/>
      <w:marRight w:val="0"/>
      <w:marTop w:val="0"/>
      <w:marBottom w:val="0"/>
      <w:divBdr>
        <w:top w:val="none" w:sz="0" w:space="0" w:color="auto"/>
        <w:left w:val="none" w:sz="0" w:space="0" w:color="auto"/>
        <w:bottom w:val="none" w:sz="0" w:space="0" w:color="auto"/>
        <w:right w:val="none" w:sz="0" w:space="0" w:color="auto"/>
      </w:divBdr>
    </w:div>
    <w:div w:id="1253246813">
      <w:bodyDiv w:val="1"/>
      <w:marLeft w:val="0"/>
      <w:marRight w:val="0"/>
      <w:marTop w:val="0"/>
      <w:marBottom w:val="0"/>
      <w:divBdr>
        <w:top w:val="none" w:sz="0" w:space="0" w:color="auto"/>
        <w:left w:val="none" w:sz="0" w:space="0" w:color="auto"/>
        <w:bottom w:val="none" w:sz="0" w:space="0" w:color="auto"/>
        <w:right w:val="none" w:sz="0" w:space="0" w:color="auto"/>
      </w:divBdr>
    </w:div>
    <w:div w:id="1269267641">
      <w:bodyDiv w:val="1"/>
      <w:marLeft w:val="0"/>
      <w:marRight w:val="0"/>
      <w:marTop w:val="0"/>
      <w:marBottom w:val="0"/>
      <w:divBdr>
        <w:top w:val="none" w:sz="0" w:space="0" w:color="auto"/>
        <w:left w:val="none" w:sz="0" w:space="0" w:color="auto"/>
        <w:bottom w:val="none" w:sz="0" w:space="0" w:color="auto"/>
        <w:right w:val="none" w:sz="0" w:space="0" w:color="auto"/>
      </w:divBdr>
      <w:divsChild>
        <w:div w:id="1241718781">
          <w:marLeft w:val="0"/>
          <w:marRight w:val="0"/>
          <w:marTop w:val="0"/>
          <w:marBottom w:val="0"/>
          <w:divBdr>
            <w:top w:val="none" w:sz="0" w:space="0" w:color="auto"/>
            <w:left w:val="none" w:sz="0" w:space="0" w:color="auto"/>
            <w:bottom w:val="none" w:sz="0" w:space="0" w:color="auto"/>
            <w:right w:val="none" w:sz="0" w:space="0" w:color="auto"/>
          </w:divBdr>
          <w:divsChild>
            <w:div w:id="13728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8530">
      <w:bodyDiv w:val="1"/>
      <w:marLeft w:val="0"/>
      <w:marRight w:val="0"/>
      <w:marTop w:val="0"/>
      <w:marBottom w:val="0"/>
      <w:divBdr>
        <w:top w:val="none" w:sz="0" w:space="0" w:color="auto"/>
        <w:left w:val="none" w:sz="0" w:space="0" w:color="auto"/>
        <w:bottom w:val="none" w:sz="0" w:space="0" w:color="auto"/>
        <w:right w:val="none" w:sz="0" w:space="0" w:color="auto"/>
      </w:divBdr>
      <w:divsChild>
        <w:div w:id="1203522567">
          <w:marLeft w:val="0"/>
          <w:marRight w:val="0"/>
          <w:marTop w:val="0"/>
          <w:marBottom w:val="0"/>
          <w:divBdr>
            <w:top w:val="none" w:sz="0" w:space="0" w:color="auto"/>
            <w:left w:val="none" w:sz="0" w:space="0" w:color="auto"/>
            <w:bottom w:val="none" w:sz="0" w:space="0" w:color="auto"/>
            <w:right w:val="none" w:sz="0" w:space="0" w:color="auto"/>
          </w:divBdr>
          <w:divsChild>
            <w:div w:id="21062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4359">
      <w:bodyDiv w:val="1"/>
      <w:marLeft w:val="0"/>
      <w:marRight w:val="0"/>
      <w:marTop w:val="0"/>
      <w:marBottom w:val="0"/>
      <w:divBdr>
        <w:top w:val="none" w:sz="0" w:space="0" w:color="auto"/>
        <w:left w:val="none" w:sz="0" w:space="0" w:color="auto"/>
        <w:bottom w:val="none" w:sz="0" w:space="0" w:color="auto"/>
        <w:right w:val="none" w:sz="0" w:space="0" w:color="auto"/>
      </w:divBdr>
      <w:divsChild>
        <w:div w:id="1172645866">
          <w:marLeft w:val="0"/>
          <w:marRight w:val="0"/>
          <w:marTop w:val="0"/>
          <w:marBottom w:val="0"/>
          <w:divBdr>
            <w:top w:val="none" w:sz="0" w:space="0" w:color="auto"/>
            <w:left w:val="none" w:sz="0" w:space="0" w:color="auto"/>
            <w:bottom w:val="none" w:sz="0" w:space="0" w:color="auto"/>
            <w:right w:val="none" w:sz="0" w:space="0" w:color="auto"/>
          </w:divBdr>
          <w:divsChild>
            <w:div w:id="13916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4462">
      <w:bodyDiv w:val="1"/>
      <w:marLeft w:val="0"/>
      <w:marRight w:val="0"/>
      <w:marTop w:val="0"/>
      <w:marBottom w:val="0"/>
      <w:divBdr>
        <w:top w:val="none" w:sz="0" w:space="0" w:color="auto"/>
        <w:left w:val="none" w:sz="0" w:space="0" w:color="auto"/>
        <w:bottom w:val="none" w:sz="0" w:space="0" w:color="auto"/>
        <w:right w:val="none" w:sz="0" w:space="0" w:color="auto"/>
      </w:divBdr>
      <w:divsChild>
        <w:div w:id="1556310576">
          <w:marLeft w:val="0"/>
          <w:marRight w:val="0"/>
          <w:marTop w:val="0"/>
          <w:marBottom w:val="0"/>
          <w:divBdr>
            <w:top w:val="none" w:sz="0" w:space="0" w:color="auto"/>
            <w:left w:val="none" w:sz="0" w:space="0" w:color="auto"/>
            <w:bottom w:val="none" w:sz="0" w:space="0" w:color="auto"/>
            <w:right w:val="none" w:sz="0" w:space="0" w:color="auto"/>
          </w:divBdr>
          <w:divsChild>
            <w:div w:id="6908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723">
      <w:bodyDiv w:val="1"/>
      <w:marLeft w:val="0"/>
      <w:marRight w:val="0"/>
      <w:marTop w:val="0"/>
      <w:marBottom w:val="0"/>
      <w:divBdr>
        <w:top w:val="none" w:sz="0" w:space="0" w:color="auto"/>
        <w:left w:val="none" w:sz="0" w:space="0" w:color="auto"/>
        <w:bottom w:val="none" w:sz="0" w:space="0" w:color="auto"/>
        <w:right w:val="none" w:sz="0" w:space="0" w:color="auto"/>
      </w:divBdr>
    </w:div>
    <w:div w:id="1606382786">
      <w:bodyDiv w:val="1"/>
      <w:marLeft w:val="0"/>
      <w:marRight w:val="0"/>
      <w:marTop w:val="0"/>
      <w:marBottom w:val="0"/>
      <w:divBdr>
        <w:top w:val="none" w:sz="0" w:space="0" w:color="auto"/>
        <w:left w:val="none" w:sz="0" w:space="0" w:color="auto"/>
        <w:bottom w:val="none" w:sz="0" w:space="0" w:color="auto"/>
        <w:right w:val="none" w:sz="0" w:space="0" w:color="auto"/>
      </w:divBdr>
      <w:divsChild>
        <w:div w:id="883978513">
          <w:marLeft w:val="547"/>
          <w:marRight w:val="0"/>
          <w:marTop w:val="0"/>
          <w:marBottom w:val="0"/>
          <w:divBdr>
            <w:top w:val="none" w:sz="0" w:space="0" w:color="auto"/>
            <w:left w:val="none" w:sz="0" w:space="0" w:color="auto"/>
            <w:bottom w:val="none" w:sz="0" w:space="0" w:color="auto"/>
            <w:right w:val="none" w:sz="0" w:space="0" w:color="auto"/>
          </w:divBdr>
        </w:div>
        <w:div w:id="1061099260">
          <w:marLeft w:val="547"/>
          <w:marRight w:val="0"/>
          <w:marTop w:val="0"/>
          <w:marBottom w:val="0"/>
          <w:divBdr>
            <w:top w:val="none" w:sz="0" w:space="0" w:color="auto"/>
            <w:left w:val="none" w:sz="0" w:space="0" w:color="auto"/>
            <w:bottom w:val="none" w:sz="0" w:space="0" w:color="auto"/>
            <w:right w:val="none" w:sz="0" w:space="0" w:color="auto"/>
          </w:divBdr>
        </w:div>
        <w:div w:id="1570312949">
          <w:marLeft w:val="547"/>
          <w:marRight w:val="0"/>
          <w:marTop w:val="120"/>
          <w:marBottom w:val="0"/>
          <w:divBdr>
            <w:top w:val="none" w:sz="0" w:space="0" w:color="auto"/>
            <w:left w:val="none" w:sz="0" w:space="0" w:color="auto"/>
            <w:bottom w:val="none" w:sz="0" w:space="0" w:color="auto"/>
            <w:right w:val="none" w:sz="0" w:space="0" w:color="auto"/>
          </w:divBdr>
        </w:div>
      </w:divsChild>
    </w:div>
    <w:div w:id="1667438580">
      <w:bodyDiv w:val="1"/>
      <w:marLeft w:val="0"/>
      <w:marRight w:val="0"/>
      <w:marTop w:val="0"/>
      <w:marBottom w:val="0"/>
      <w:divBdr>
        <w:top w:val="none" w:sz="0" w:space="0" w:color="auto"/>
        <w:left w:val="none" w:sz="0" w:space="0" w:color="auto"/>
        <w:bottom w:val="none" w:sz="0" w:space="0" w:color="auto"/>
        <w:right w:val="none" w:sz="0" w:space="0" w:color="auto"/>
      </w:divBdr>
    </w:div>
    <w:div w:id="1671517803">
      <w:bodyDiv w:val="1"/>
      <w:marLeft w:val="0"/>
      <w:marRight w:val="0"/>
      <w:marTop w:val="0"/>
      <w:marBottom w:val="0"/>
      <w:divBdr>
        <w:top w:val="none" w:sz="0" w:space="0" w:color="auto"/>
        <w:left w:val="none" w:sz="0" w:space="0" w:color="auto"/>
        <w:bottom w:val="none" w:sz="0" w:space="0" w:color="auto"/>
        <w:right w:val="none" w:sz="0" w:space="0" w:color="auto"/>
      </w:divBdr>
      <w:divsChild>
        <w:div w:id="668756882">
          <w:marLeft w:val="0"/>
          <w:marRight w:val="0"/>
          <w:marTop w:val="0"/>
          <w:marBottom w:val="0"/>
          <w:divBdr>
            <w:top w:val="none" w:sz="0" w:space="0" w:color="auto"/>
            <w:left w:val="none" w:sz="0" w:space="0" w:color="auto"/>
            <w:bottom w:val="none" w:sz="0" w:space="0" w:color="auto"/>
            <w:right w:val="none" w:sz="0" w:space="0" w:color="auto"/>
          </w:divBdr>
          <w:divsChild>
            <w:div w:id="17662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2645">
      <w:bodyDiv w:val="1"/>
      <w:marLeft w:val="0"/>
      <w:marRight w:val="0"/>
      <w:marTop w:val="0"/>
      <w:marBottom w:val="0"/>
      <w:divBdr>
        <w:top w:val="none" w:sz="0" w:space="0" w:color="auto"/>
        <w:left w:val="none" w:sz="0" w:space="0" w:color="auto"/>
        <w:bottom w:val="none" w:sz="0" w:space="0" w:color="auto"/>
        <w:right w:val="none" w:sz="0" w:space="0" w:color="auto"/>
      </w:divBdr>
    </w:div>
    <w:div w:id="1703090096">
      <w:bodyDiv w:val="1"/>
      <w:marLeft w:val="0"/>
      <w:marRight w:val="0"/>
      <w:marTop w:val="0"/>
      <w:marBottom w:val="0"/>
      <w:divBdr>
        <w:top w:val="none" w:sz="0" w:space="0" w:color="auto"/>
        <w:left w:val="none" w:sz="0" w:space="0" w:color="auto"/>
        <w:bottom w:val="none" w:sz="0" w:space="0" w:color="auto"/>
        <w:right w:val="none" w:sz="0" w:space="0" w:color="auto"/>
      </w:divBdr>
      <w:divsChild>
        <w:div w:id="1618873754">
          <w:marLeft w:val="0"/>
          <w:marRight w:val="0"/>
          <w:marTop w:val="0"/>
          <w:marBottom w:val="0"/>
          <w:divBdr>
            <w:top w:val="none" w:sz="0" w:space="0" w:color="auto"/>
            <w:left w:val="none" w:sz="0" w:space="0" w:color="auto"/>
            <w:bottom w:val="none" w:sz="0" w:space="0" w:color="auto"/>
            <w:right w:val="none" w:sz="0" w:space="0" w:color="auto"/>
          </w:divBdr>
          <w:divsChild>
            <w:div w:id="2690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6537">
      <w:bodyDiv w:val="1"/>
      <w:marLeft w:val="0"/>
      <w:marRight w:val="0"/>
      <w:marTop w:val="0"/>
      <w:marBottom w:val="0"/>
      <w:divBdr>
        <w:top w:val="none" w:sz="0" w:space="0" w:color="auto"/>
        <w:left w:val="none" w:sz="0" w:space="0" w:color="auto"/>
        <w:bottom w:val="none" w:sz="0" w:space="0" w:color="auto"/>
        <w:right w:val="none" w:sz="0" w:space="0" w:color="auto"/>
      </w:divBdr>
    </w:div>
    <w:div w:id="1957639455">
      <w:bodyDiv w:val="1"/>
      <w:marLeft w:val="0"/>
      <w:marRight w:val="0"/>
      <w:marTop w:val="0"/>
      <w:marBottom w:val="0"/>
      <w:divBdr>
        <w:top w:val="none" w:sz="0" w:space="0" w:color="auto"/>
        <w:left w:val="none" w:sz="0" w:space="0" w:color="auto"/>
        <w:bottom w:val="none" w:sz="0" w:space="0" w:color="auto"/>
        <w:right w:val="none" w:sz="0" w:space="0" w:color="auto"/>
      </w:divBdr>
    </w:div>
    <w:div w:id="1976059943">
      <w:bodyDiv w:val="1"/>
      <w:marLeft w:val="0"/>
      <w:marRight w:val="0"/>
      <w:marTop w:val="0"/>
      <w:marBottom w:val="0"/>
      <w:divBdr>
        <w:top w:val="none" w:sz="0" w:space="0" w:color="auto"/>
        <w:left w:val="none" w:sz="0" w:space="0" w:color="auto"/>
        <w:bottom w:val="none" w:sz="0" w:space="0" w:color="auto"/>
        <w:right w:val="none" w:sz="0" w:space="0" w:color="auto"/>
      </w:divBdr>
    </w:div>
    <w:div w:id="2022900439">
      <w:bodyDiv w:val="1"/>
      <w:marLeft w:val="0"/>
      <w:marRight w:val="0"/>
      <w:marTop w:val="0"/>
      <w:marBottom w:val="0"/>
      <w:divBdr>
        <w:top w:val="none" w:sz="0" w:space="0" w:color="auto"/>
        <w:left w:val="none" w:sz="0" w:space="0" w:color="auto"/>
        <w:bottom w:val="none" w:sz="0" w:space="0" w:color="auto"/>
        <w:right w:val="none" w:sz="0" w:space="0" w:color="auto"/>
      </w:divBdr>
    </w:div>
    <w:div w:id="2079590485">
      <w:bodyDiv w:val="1"/>
      <w:marLeft w:val="0"/>
      <w:marRight w:val="0"/>
      <w:marTop w:val="0"/>
      <w:marBottom w:val="0"/>
      <w:divBdr>
        <w:top w:val="none" w:sz="0" w:space="0" w:color="auto"/>
        <w:left w:val="none" w:sz="0" w:space="0" w:color="auto"/>
        <w:bottom w:val="none" w:sz="0" w:space="0" w:color="auto"/>
        <w:right w:val="none" w:sz="0" w:space="0" w:color="auto"/>
      </w:divBdr>
    </w:div>
    <w:div w:id="2105615105">
      <w:bodyDiv w:val="1"/>
      <w:marLeft w:val="0"/>
      <w:marRight w:val="0"/>
      <w:marTop w:val="0"/>
      <w:marBottom w:val="0"/>
      <w:divBdr>
        <w:top w:val="none" w:sz="0" w:space="0" w:color="auto"/>
        <w:left w:val="none" w:sz="0" w:space="0" w:color="auto"/>
        <w:bottom w:val="none" w:sz="0" w:space="0" w:color="auto"/>
        <w:right w:val="none" w:sz="0" w:space="0" w:color="auto"/>
      </w:divBdr>
    </w:div>
    <w:div w:id="2108695758">
      <w:bodyDiv w:val="1"/>
      <w:marLeft w:val="0"/>
      <w:marRight w:val="0"/>
      <w:marTop w:val="0"/>
      <w:marBottom w:val="0"/>
      <w:divBdr>
        <w:top w:val="none" w:sz="0" w:space="0" w:color="auto"/>
        <w:left w:val="none" w:sz="0" w:space="0" w:color="auto"/>
        <w:bottom w:val="none" w:sz="0" w:space="0" w:color="auto"/>
        <w:right w:val="none" w:sz="0" w:space="0" w:color="auto"/>
      </w:divBdr>
    </w:div>
    <w:div w:id="211150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tnrresearchia" TargetMode="External"/><Relationship Id="rId18" Type="http://schemas.openxmlformats.org/officeDocument/2006/relationships/hyperlink" Target="https://aka.ms/RAIImpactAssessmentGuidance" TargetMode="External"/><Relationship Id="rId26" Type="http://schemas.openxmlformats.org/officeDocument/2006/relationships/hyperlink" Target="https://aka.ms/RAIImpactAssessmentGuidance" TargetMode="External"/><Relationship Id="rId39" Type="http://schemas.openxmlformats.org/officeDocument/2006/relationships/hyperlink" Target="https://forms.office.com/Pages/ResponsePage.aspx?id=v4j5cvGGr0GRqy180BHbR23RB60UBK9BjmEIqZ0hN5NUNUZRMTVYUlBVNk1XM0tHUzBDTzJRUUdLUiQlQCN0PWcu" TargetMode="External"/><Relationship Id="rId21" Type="http://schemas.openxmlformats.org/officeDocument/2006/relationships/hyperlink" Target="https://aka.ms/RAIImpactAssessmentGuidance" TargetMode="External"/><Relationship Id="rId34" Type="http://schemas.openxmlformats.org/officeDocument/2006/relationships/hyperlink" Target="https://aka.ms/RAIS-Training-A2"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ka.ms/RAIImpactAssessment" TargetMode="External"/><Relationship Id="rId29" Type="http://schemas.openxmlformats.org/officeDocument/2006/relationships/hyperlink" Target="https://microsoft.sharepoint.com/sites/ResponsibleAI/SitePages/Report-Sensitive-Use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ka.ms/RAICustomSolutions" TargetMode="External"/><Relationship Id="rId24" Type="http://schemas.openxmlformats.org/officeDocument/2006/relationships/hyperlink" Target="https://aka.ms/RAIImpactAssessmentGuidance" TargetMode="External"/><Relationship Id="rId32" Type="http://schemas.openxmlformats.org/officeDocument/2006/relationships/hyperlink" Target="https://aka.ms/RAIS-Training" TargetMode="External"/><Relationship Id="rId37" Type="http://schemas.openxmlformats.org/officeDocument/2006/relationships/hyperlink" Target="https://aka.ms/RAIS-Training-A5"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ka.ms/FindYourRAIChamp" TargetMode="External"/><Relationship Id="rId23" Type="http://schemas.openxmlformats.org/officeDocument/2006/relationships/hyperlink" Target="https://aka.ms/RAIImpactAssessmentGuidance" TargetMode="External"/><Relationship Id="rId28" Type="http://schemas.openxmlformats.org/officeDocument/2006/relationships/hyperlink" Target="https://aka.ms/RestrictedUses" TargetMode="External"/><Relationship Id="rId36" Type="http://schemas.openxmlformats.org/officeDocument/2006/relationships/hyperlink" Target="https://aka.ms/RAIS-Training-A4" TargetMode="External"/><Relationship Id="rId10" Type="http://schemas.openxmlformats.org/officeDocument/2006/relationships/endnotes" Target="endnotes.xml"/><Relationship Id="rId19" Type="http://schemas.openxmlformats.org/officeDocument/2006/relationships/hyperlink" Target="https://aka.ms/RAIImpactAssessmentGuidance" TargetMode="External"/><Relationship Id="rId31" Type="http://schemas.openxmlformats.org/officeDocument/2006/relationships/hyperlink" Target="https://aka.ms/RAIImpactAssessmentGuidanc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RAIScustomSolutionsDoc" TargetMode="External"/><Relationship Id="rId22" Type="http://schemas.openxmlformats.org/officeDocument/2006/relationships/hyperlink" Target="https://aka.ms/RAIImpactAssessmentGuidance" TargetMode="External"/><Relationship Id="rId27" Type="http://schemas.openxmlformats.org/officeDocument/2006/relationships/hyperlink" Target="https://aka.ms/RAIImpactAssessmentGuidance" TargetMode="External"/><Relationship Id="rId30" Type="http://schemas.openxmlformats.org/officeDocument/2006/relationships/hyperlink" Target="http://aka.ms/reportsensitiveuse" TargetMode="External"/><Relationship Id="rId35" Type="http://schemas.openxmlformats.org/officeDocument/2006/relationships/hyperlink" Target="https://aka.ms/RAIS-Training-A3"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icrosoft.sharepoint.com/:w:/s/ResponsibleAI/EYUk27UZwnhMk7vNkyrCcEcBr2JAcf05cDTAdB69BypfbQ?e=wg1l5p" TargetMode="External"/><Relationship Id="rId17" Type="http://schemas.openxmlformats.org/officeDocument/2006/relationships/hyperlink" Target="https://aka.ms/RAIImpactAssessmentGuidance" TargetMode="External"/><Relationship Id="rId25" Type="http://schemas.openxmlformats.org/officeDocument/2006/relationships/hyperlink" Target="https://aka.ms/RAIImpactAssessmentGuidance" TargetMode="External"/><Relationship Id="rId33" Type="http://schemas.openxmlformats.org/officeDocument/2006/relationships/hyperlink" Target="https://aka.ms/RAIS-Training-A1" TargetMode="External"/><Relationship Id="rId38" Type="http://schemas.openxmlformats.org/officeDocument/2006/relationships/hyperlink" Target="https://aka.ms/RAIS-Training-T3" TargetMode="External"/><Relationship Id="rId46" Type="http://schemas.microsoft.com/office/2020/10/relationships/intelligence" Target="intelligence2.xml"/><Relationship Id="rId20" Type="http://schemas.openxmlformats.org/officeDocument/2006/relationships/hyperlink" Target="https://aka.ms/RAIImpactAssessmentGuidance"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SharedWithUsers xmlns="07767573-8f80-4473-b17e-3b3ed6c271fd">
      <UserInfo>
        <DisplayName>Steve Sweetman</DisplayName>
        <AccountId>14</AccountId>
        <AccountType/>
      </UserInfo>
      <UserInfo>
        <DisplayName>Yuliya Haradniuk (CELA)</DisplayName>
        <AccountId>13</AccountId>
        <AccountType/>
      </UserInfo>
      <UserInfo>
        <DisplayName>Leigh Felton (SHE/HER)</DisplayName>
        <AccountId>101</AccountId>
        <AccountType/>
      </UserInfo>
      <UserInfo>
        <DisplayName>Jerome Mas</DisplayName>
        <AccountId>159</AccountId>
        <AccountType/>
      </UserInfo>
      <UserInfo>
        <DisplayName>Vasily Pisar</DisplayName>
        <AccountId>269</AccountId>
        <AccountType/>
      </UserInfo>
      <UserInfo>
        <DisplayName>Joe McPeak</DisplayName>
        <AccountId>399</AccountId>
        <AccountType/>
      </UserInfo>
      <UserInfo>
        <DisplayName>Cameron Birge</DisplayName>
        <AccountId>24</AccountId>
        <AccountType/>
      </UserInfo>
      <UserInfo>
        <DisplayName>SharingLinks.1e718a70-fcd8-4f7b-8a78-856cba09cb1d.OrganizationEdit.6aa94a7e-f883-4ee3-b3b6-2ae476e17075</DisplayName>
        <AccountId>86</AccountId>
        <AccountType/>
      </UserInfo>
      <UserInfo>
        <DisplayName>Ajantha Vijayasekharan</DisplayName>
        <AccountId>197</AccountId>
        <AccountType/>
      </UserInfo>
      <UserInfo>
        <DisplayName>Raghav Maddali</DisplayName>
        <AccountId>537</AccountId>
        <AccountType/>
      </UserInfo>
      <UserInfo>
        <DisplayName>Nokta Berberoglu (CELA)</DisplayName>
        <AccountId>49265</AccountId>
        <AccountType/>
      </UserInfo>
      <UserInfo>
        <DisplayName>David Marcos (CELA)</DisplayName>
        <AccountId>9098</AccountId>
        <AccountType/>
      </UserInfo>
      <UserInfo>
        <DisplayName>Steph Ballard (CELA)</DisplayName>
        <AccountId>30452</AccountId>
        <AccountType/>
      </UserInfo>
      <UserInfo>
        <DisplayName>Tara Meyer (ARTECH CONSULTING LLC)</DisplayName>
        <AccountId>86912</AccountId>
        <AccountType/>
      </UserInfo>
    </SharedWithUsers>
    <lcf76f155ced4ddcb4097134ff3c332f xmlns="0fba64c3-6226-4f8f-b943-a1b602a03f4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4DE54B1AA9064BA9F8447566820EC1" ma:contentTypeVersion="17" ma:contentTypeDescription="Create a new document." ma:contentTypeScope="" ma:versionID="27f56f548c49d3eb23b9a92741f9c99a">
  <xsd:schema xmlns:xsd="http://www.w3.org/2001/XMLSchema" xmlns:xs="http://www.w3.org/2001/XMLSchema" xmlns:p="http://schemas.microsoft.com/office/2006/metadata/properties" xmlns:ns1="http://schemas.microsoft.com/sharepoint/v3" xmlns:ns2="07767573-8f80-4473-b17e-3b3ed6c271fd" xmlns:ns3="0fba64c3-6226-4f8f-b943-a1b602a03f44" xmlns:ns4="230e9df3-be65-4c73-a93b-d1236ebd677e" targetNamespace="http://schemas.microsoft.com/office/2006/metadata/properties" ma:root="true" ma:fieldsID="a8b22da49f47797a5389a7fa390791d7" ns1:_="" ns2:_="" ns3:_="" ns4:_="">
    <xsd:import namespace="http://schemas.microsoft.com/sharepoint/v3"/>
    <xsd:import namespace="07767573-8f80-4473-b17e-3b3ed6c271fd"/>
    <xsd:import namespace="0fba64c3-6226-4f8f-b943-a1b602a03f44"/>
    <xsd:import namespace="230e9df3-be65-4c73-a93b-d1236ebd67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767573-8f80-4473-b17e-3b3ed6c271f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ba64c3-6226-4f8f-b943-a1b602a03f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ocTags" ma:index="23" nillable="true" ma:displayName="MediaServiceDocTags" ma:hidden="true" ma:internalName="MediaServiceDocTag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836bad4-6ac5-4612-b2c8-36c2f42ce91e}" ma:internalName="TaxCatchAll" ma:showField="CatchAllData" ma:web="07767573-8f80-4473-b17e-3b3ed6c271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62D0AF-F3B5-4066-8917-CC0DF8DED55E}">
  <ds:schemaRefs>
    <ds:schemaRef ds:uri="http://schemas.microsoft.com/office/infopath/2007/PartnerControls"/>
    <ds:schemaRef ds:uri="http://schemas.microsoft.com/office/2006/documentManagement/types"/>
    <ds:schemaRef ds:uri="b98d58e9-d31d-40a3-9fa0-a97abae46d66"/>
    <ds:schemaRef ds:uri="http://schemas.openxmlformats.org/package/2006/metadata/core-properties"/>
    <ds:schemaRef ds:uri="http://www.w3.org/XML/1998/namespace"/>
    <ds:schemaRef ds:uri="http://purl.org/dc/elements/1.1/"/>
    <ds:schemaRef ds:uri="http://schemas.microsoft.com/sharepoint/v3"/>
    <ds:schemaRef ds:uri="8244b42d-c43c-4477-b18d-722fcb3b815b"/>
    <ds:schemaRef ds:uri="230e9df3-be65-4c73-a93b-d1236ebd677e"/>
    <ds:schemaRef ds:uri="http://schemas.microsoft.com/office/2006/metadata/properties"/>
    <ds:schemaRef ds:uri="http://purl.org/dc/dcmitype/"/>
    <ds:schemaRef ds:uri="http://purl.org/dc/terms/"/>
    <ds:schemaRef ds:uri="07767573-8f80-4473-b17e-3b3ed6c271fd"/>
    <ds:schemaRef ds:uri="0fba64c3-6226-4f8f-b943-a1b602a03f44"/>
  </ds:schemaRefs>
</ds:datastoreItem>
</file>

<file path=customXml/itemProps2.xml><?xml version="1.0" encoding="utf-8"?>
<ds:datastoreItem xmlns:ds="http://schemas.openxmlformats.org/officeDocument/2006/customXml" ds:itemID="{3759A3FB-15BB-4F1E-98B6-5076D38681C7}">
  <ds:schemaRefs>
    <ds:schemaRef ds:uri="http://schemas.microsoft.com/sharepoint/v3/contenttype/forms"/>
  </ds:schemaRefs>
</ds:datastoreItem>
</file>

<file path=customXml/itemProps3.xml><?xml version="1.0" encoding="utf-8"?>
<ds:datastoreItem xmlns:ds="http://schemas.openxmlformats.org/officeDocument/2006/customXml" ds:itemID="{E2600220-596D-4048-B966-069CD9D3AD8C}">
  <ds:schemaRefs>
    <ds:schemaRef ds:uri="http://schemas.openxmlformats.org/officeDocument/2006/bibliography"/>
  </ds:schemaRefs>
</ds:datastoreItem>
</file>

<file path=customXml/itemProps4.xml><?xml version="1.0" encoding="utf-8"?>
<ds:datastoreItem xmlns:ds="http://schemas.openxmlformats.org/officeDocument/2006/customXml" ds:itemID="{792E7CDA-CC6F-44AA-A09A-F942AD1A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67573-8f80-4473-b17e-3b3ed6c271fd"/>
    <ds:schemaRef ds:uri="0fba64c3-6226-4f8f-b943-a1b602a03f44"/>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274</TotalTime>
  <Pages>41</Pages>
  <Words>15473</Words>
  <Characters>85105</Characters>
  <Application>Microsoft Office Word</Application>
  <DocSecurity>0</DocSecurity>
  <Lines>709</Lines>
  <Paragraphs>200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Krones;Steph Ballard (CELA)</dc:creator>
  <cp:keywords/>
  <dc:description/>
  <cp:lastModifiedBy>Philippe Limantour</cp:lastModifiedBy>
  <cp:revision>27</cp:revision>
  <cp:lastPrinted>2021-10-01T07:41:00Z</cp:lastPrinted>
  <dcterms:created xsi:type="dcterms:W3CDTF">2024-01-26T02:38:00Z</dcterms:created>
  <dcterms:modified xsi:type="dcterms:W3CDTF">2024-03-19T18:41:00Z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2020-05-20T00:54:19Z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123b064e-44d5-4a76-b59e-1f90b6d9e3e9</vt:lpwstr>
  </property>
  <property fmtid="{D5CDD505-2E9C-101B-9397-08002B2CF9AE}" pid="8" name="MSIP_Label_f42aa342-8706-4288-bd11-ebb85995028c_ContentBits">
    <vt:lpwstr>0</vt:lpwstr>
  </property>
  <property fmtid="{D5CDD505-2E9C-101B-9397-08002B2CF9AE}" pid="9" name="ContentTypeId">
    <vt:lpwstr>0x010100334DE54B1AA9064BA9F8447566820EC1</vt:lpwstr>
  </property>
  <property fmtid="{D5CDD505-2E9C-101B-9397-08002B2CF9AE}" pid="10" name="Order">
    <vt:r8>65700</vt:r8>
  </property>
  <property fmtid="{D5CDD505-2E9C-101B-9397-08002B2CF9AE}" pid="11" name="xd_Signature">
    <vt:bool>false</vt:bool>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y fmtid="{D5CDD505-2E9C-101B-9397-08002B2CF9AE}" pid="17" name="MediaServiceImageTags">
    <vt:lpwstr/>
  </property>
</Properties>
</file>