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F7D3" w14:textId="77777777" w:rsidR="001709AA" w:rsidRPr="001709AA" w:rsidRDefault="001709AA" w:rsidP="001709AA">
      <w:pPr>
        <w:rPr>
          <w:lang w:val="en-US"/>
        </w:rPr>
      </w:pPr>
    </w:p>
    <w:p w14:paraId="3CC011D9" w14:textId="77777777" w:rsidR="001709AA" w:rsidRPr="001709AA" w:rsidRDefault="001709AA" w:rsidP="001709AA">
      <w:pPr>
        <w:rPr>
          <w:lang w:val="en-US"/>
        </w:rPr>
      </w:pPr>
      <w:r w:rsidRPr="001709AA">
        <w:rPr>
          <w:lang w:val="en-US"/>
        </w:rPr>
        <w:t>The Evolution of Submarines</w:t>
      </w:r>
    </w:p>
    <w:p w14:paraId="2F799484" w14:textId="77777777" w:rsidR="001709AA" w:rsidRPr="001709AA" w:rsidRDefault="001709AA" w:rsidP="001709AA">
      <w:pPr>
        <w:rPr>
          <w:lang w:val="en-US"/>
        </w:rPr>
      </w:pPr>
    </w:p>
    <w:p w14:paraId="664347E5" w14:textId="77777777" w:rsidR="001709AA" w:rsidRPr="001709AA" w:rsidRDefault="001709AA" w:rsidP="001709AA">
      <w:pPr>
        <w:rPr>
          <w:lang w:val="en-US"/>
        </w:rPr>
      </w:pPr>
      <w:r w:rsidRPr="001709AA">
        <w:rPr>
          <w:lang w:val="en-US"/>
        </w:rPr>
        <w:t xml:space="preserve">Early Concepts and Experiments: </w:t>
      </w:r>
    </w:p>
    <w:p w14:paraId="3E2A0205" w14:textId="77777777" w:rsidR="001709AA" w:rsidRPr="001709AA" w:rsidRDefault="001709AA" w:rsidP="001709AA">
      <w:pPr>
        <w:rPr>
          <w:lang w:val="en-US"/>
        </w:rPr>
      </w:pPr>
    </w:p>
    <w:p w14:paraId="6C9C4DE2" w14:textId="77777777" w:rsidR="001709AA" w:rsidRPr="001709AA" w:rsidRDefault="001709AA" w:rsidP="001709AA">
      <w:pPr>
        <w:rPr>
          <w:lang w:val="en-US"/>
        </w:rPr>
      </w:pPr>
      <w:r w:rsidRPr="001709AA">
        <w:rPr>
          <w:lang w:val="en-US"/>
        </w:rPr>
        <w:t xml:space="preserve">The concept of submersible vessels can be traced back to ancient times, with early attempts at underwater exploration recorded as far back as the 4th century BCE. However, it wasn't until the Renaissance that serious efforts were made to create a functional submarine. In 1620, Dutch engineer Cornelius </w:t>
      </w:r>
      <w:proofErr w:type="spellStart"/>
      <w:r w:rsidRPr="001709AA">
        <w:rPr>
          <w:lang w:val="en-US"/>
        </w:rPr>
        <w:t>Drebbel</w:t>
      </w:r>
      <w:proofErr w:type="spellEnd"/>
      <w:r w:rsidRPr="001709AA">
        <w:rPr>
          <w:lang w:val="en-US"/>
        </w:rPr>
        <w:t xml:space="preserve"> constructed the first known submarine, a wooden vessel powered by oars, demonstrating its ability to submerge and resurface.</w:t>
      </w:r>
    </w:p>
    <w:p w14:paraId="4364CFA9" w14:textId="77777777" w:rsidR="001709AA" w:rsidRPr="001709AA" w:rsidRDefault="001709AA" w:rsidP="001709AA">
      <w:pPr>
        <w:rPr>
          <w:lang w:val="en-US"/>
        </w:rPr>
      </w:pPr>
    </w:p>
    <w:p w14:paraId="0D7F6A47" w14:textId="77777777" w:rsidR="001709AA" w:rsidRPr="001709AA" w:rsidRDefault="001709AA" w:rsidP="001709AA">
      <w:pPr>
        <w:rPr>
          <w:lang w:val="en-US"/>
        </w:rPr>
      </w:pPr>
    </w:p>
    <w:p w14:paraId="6C1CDE23" w14:textId="77777777" w:rsidR="001709AA" w:rsidRPr="001709AA" w:rsidRDefault="001709AA" w:rsidP="001709AA">
      <w:pPr>
        <w:rPr>
          <w:lang w:val="en-US"/>
        </w:rPr>
      </w:pPr>
      <w:r w:rsidRPr="001709AA">
        <w:rPr>
          <w:lang w:val="en-US"/>
        </w:rPr>
        <w:t xml:space="preserve">The Turtle and the American Revolution: </w:t>
      </w:r>
    </w:p>
    <w:p w14:paraId="2A82D555" w14:textId="77777777" w:rsidR="001709AA" w:rsidRPr="001709AA" w:rsidRDefault="001709AA" w:rsidP="001709AA">
      <w:pPr>
        <w:rPr>
          <w:lang w:val="en-US"/>
        </w:rPr>
      </w:pPr>
    </w:p>
    <w:p w14:paraId="783EF804" w14:textId="77777777" w:rsidR="001709AA" w:rsidRPr="005A09E4" w:rsidRDefault="001709AA" w:rsidP="001709AA">
      <w:r w:rsidRPr="001709AA">
        <w:rPr>
          <w:lang w:val="en-US"/>
        </w:rPr>
        <w:t>During the American Revolution, David Bushnell, an American inventor, built a submarine named the Turtle in 1775. This hand-cranked, one-man submersible was used in an attempt to attach explosive charges to British warships. Although the Turtle's mission was not successful, it laid the groundwork for future submarine development.</w:t>
      </w:r>
    </w:p>
    <w:p w14:paraId="22BD9F00" w14:textId="77777777" w:rsidR="001709AA" w:rsidRPr="001709AA" w:rsidRDefault="001709AA" w:rsidP="001709AA">
      <w:pPr>
        <w:rPr>
          <w:lang w:val="en-US"/>
        </w:rPr>
      </w:pPr>
    </w:p>
    <w:p w14:paraId="5F898C0E" w14:textId="77777777" w:rsidR="001709AA" w:rsidRPr="001709AA" w:rsidRDefault="001709AA" w:rsidP="001709AA">
      <w:pPr>
        <w:rPr>
          <w:lang w:val="en-US"/>
        </w:rPr>
      </w:pPr>
    </w:p>
    <w:p w14:paraId="3ACED2BF" w14:textId="77777777" w:rsidR="001709AA" w:rsidRPr="001709AA" w:rsidRDefault="001709AA" w:rsidP="001709AA">
      <w:pPr>
        <w:rPr>
          <w:lang w:val="en-US"/>
        </w:rPr>
      </w:pPr>
      <w:r w:rsidRPr="001709AA">
        <w:rPr>
          <w:lang w:val="en-US"/>
        </w:rPr>
        <w:t xml:space="preserve">The Nautilus and Submarine Warfare: </w:t>
      </w:r>
    </w:p>
    <w:p w14:paraId="2B77C52D" w14:textId="77777777" w:rsidR="001709AA" w:rsidRPr="001709AA" w:rsidRDefault="001709AA" w:rsidP="001709AA">
      <w:pPr>
        <w:rPr>
          <w:lang w:val="en-US"/>
        </w:rPr>
      </w:pPr>
    </w:p>
    <w:p w14:paraId="2CD41662" w14:textId="77777777" w:rsidR="001709AA" w:rsidRPr="001709AA" w:rsidRDefault="001709AA" w:rsidP="001709AA">
      <w:pPr>
        <w:rPr>
          <w:lang w:val="en-US"/>
        </w:rPr>
      </w:pPr>
      <w:r w:rsidRPr="001709AA">
        <w:rPr>
          <w:lang w:val="en-US"/>
        </w:rPr>
        <w:t>The early 19th century saw advancements in submarine design with the introduction of the Nautilus, built by American inventor Robert Fulton in 1800. However, it was during the Civil War that submarines gained military significance. The Confederate submarine H.L. Hunley became the first submarine to sink an enemy warship in 1864, signaling the potential for underwater warfare.</w:t>
      </w:r>
    </w:p>
    <w:p w14:paraId="5F6B6892" w14:textId="77777777" w:rsidR="001709AA" w:rsidRPr="001709AA" w:rsidRDefault="001709AA" w:rsidP="001709AA">
      <w:pPr>
        <w:rPr>
          <w:lang w:val="en-US"/>
        </w:rPr>
      </w:pPr>
    </w:p>
    <w:p w14:paraId="36978101" w14:textId="77777777" w:rsidR="001709AA" w:rsidRPr="001709AA" w:rsidRDefault="001709AA" w:rsidP="001709AA">
      <w:pPr>
        <w:rPr>
          <w:lang w:val="en-US"/>
        </w:rPr>
      </w:pPr>
    </w:p>
    <w:p w14:paraId="6D3CE6A4" w14:textId="77777777" w:rsidR="001709AA" w:rsidRPr="001709AA" w:rsidRDefault="001709AA" w:rsidP="001709AA">
      <w:pPr>
        <w:rPr>
          <w:lang w:val="en-US"/>
        </w:rPr>
      </w:pPr>
      <w:r w:rsidRPr="001709AA">
        <w:rPr>
          <w:lang w:val="en-US"/>
        </w:rPr>
        <w:t xml:space="preserve">Electric Propulsion and the Submarine Revolution: </w:t>
      </w:r>
    </w:p>
    <w:p w14:paraId="54691544" w14:textId="77777777" w:rsidR="001709AA" w:rsidRPr="001709AA" w:rsidRDefault="001709AA" w:rsidP="001709AA">
      <w:pPr>
        <w:rPr>
          <w:lang w:val="en-US"/>
        </w:rPr>
      </w:pPr>
    </w:p>
    <w:p w14:paraId="1BE4223B" w14:textId="5E61BCED" w:rsidR="004A4D45" w:rsidRPr="001709AA" w:rsidRDefault="001709AA" w:rsidP="001709AA">
      <w:pPr>
        <w:rPr>
          <w:lang w:val="en-US"/>
        </w:rPr>
      </w:pPr>
      <w:r w:rsidRPr="001709AA">
        <w:rPr>
          <w:lang w:val="en-US"/>
        </w:rPr>
        <w:t>The late 19th and early 20th centuries witnessed significant technological advancements, including the introduction of electric propulsion. The advent of electric motors enabled submarines to operate more quietly and remain submerged for longer durations. The German U-boats of World War I showcased the deadly potential of submarines in naval warfare, altering the dynamics of maritime conflicts.</w:t>
      </w:r>
    </w:p>
    <w:sectPr w:rsidR="004A4D45" w:rsidRPr="00170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31"/>
    <w:rsid w:val="001709AA"/>
    <w:rsid w:val="004A4D45"/>
    <w:rsid w:val="005A09E4"/>
    <w:rsid w:val="00E73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6D5AA73"/>
  <w15:chartTrackingRefBased/>
  <w15:docId w15:val="{D820A7E5-17F3-0847-AFEA-FADB2FDD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26437">
      <w:bodyDiv w:val="1"/>
      <w:marLeft w:val="0"/>
      <w:marRight w:val="0"/>
      <w:marTop w:val="0"/>
      <w:marBottom w:val="0"/>
      <w:divBdr>
        <w:top w:val="none" w:sz="0" w:space="0" w:color="auto"/>
        <w:left w:val="none" w:sz="0" w:space="0" w:color="auto"/>
        <w:bottom w:val="none" w:sz="0" w:space="0" w:color="auto"/>
        <w:right w:val="none" w:sz="0" w:space="0" w:color="auto"/>
      </w:divBdr>
    </w:div>
    <w:div w:id="13055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260</Words>
  <Characters>1487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cp:lastPrinted>2023-11-13T12:59:00Z</cp:lastPrinted>
  <dcterms:created xsi:type="dcterms:W3CDTF">2023-11-13T10:14:00Z</dcterms:created>
  <dcterms:modified xsi:type="dcterms:W3CDTF">2023-11-13T13:09:00Z</dcterms:modified>
</cp:coreProperties>
</file>