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Name:-Rina Kailas Mali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 :-95    practical no:-1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Practical name:- Introduction to pycharm , Pandas Library, DataFrames, And Loading CSV File in DataFrame.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  <w:br w:type="textWrapping"/>
        <w:t xml:space="preserve">'''pd.__version__'''</w:t>
        <w:br w:type="textWrapping"/>
        <w:br w:type="textWrapping"/>
        <w:t xml:space="preserve">df1 = pd.DataFrame({"A": [1, 2, 3], "B": [2, 3, 4]}, index=[0, 1, 2])</w:t>
        <w:br w:type="textWrapping"/>
        <w:t xml:space="preserve">print("df1:\n", df1)</w:t>
        <w:br w:type="textWrapping"/>
        <w:br w:type="textWrapping"/>
        <w:t xml:space="preserve">df2 = pd.DataFrame({"B": [4, 5, 7], "C": ["x", "y", "z"]}, index=[4, 5, 6])</w:t>
        <w:br w:type="textWrapping"/>
        <w:t xml:space="preserve">print("\ndf2:\n", df2)</w:t>
        <w:br w:type="textWrapping"/>
        <w:br w:type="textWrapping"/>
        <w:t xml:space="preserve">df3 = df1.combine_first(df2)</w:t>
        <w:br w:type="textWrapping"/>
        <w:t xml:space="preserve">print("\n combination of df1 and df2:\n", df3)</w:t>
        <w:br w:type="textWrapping"/>
        <w:br w:type="textWrapping"/>
        <w:br w:type="textWrapping"/>
        <w:t xml:space="preserve">classes = pd.Series(["mathematics", "chemistry", "physics", "history", "geography", "german"])</w:t>
        <w:br w:type="textWrapping"/>
        <w:t xml:space="preserve">grades = pd.Series([90, 54, 77, 22, 25, 40])</w:t>
        <w:br w:type="textWrapping"/>
        <w:t xml:space="preserve">year = pd. Series([2015, 2016, 2017, 2018, 2019, 2020])</w:t>
        <w:br w:type="textWrapping"/>
        <w:t xml:space="preserve">df4 = pd. DataFrame({"Classes": classes, "Grades": grades, "Year": year})</w:t>
        <w:br w:type="textWrapping"/>
        <w:t xml:space="preserve">print("\n", df4)</w:t>
        <w:br w:type="textWrapping"/>
        <w:br w:type="textWrapping"/>
        <w:t xml:space="preserve"># upload a csv file  in sample_data section</w:t>
        <w:br w:type="textWrapping"/>
        <w:t xml:space="preserve"># load the .csv in data frame</w:t>
        <w:br w:type="textWrapping"/>
        <w:br w:type="textWrapping"/>
        <w:t xml:space="preserve">data_frame = pd.read_csv("C:/Users/patil/Documents/sheet2.csv")</w:t>
        <w:br w:type="textWrapping"/>
        <w:t xml:space="preserve">print("\n", data_frame)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output:- </w:t>
      </w:r>
      <w:r w:rsidDel="00000000" w:rsidR="00000000" w:rsidRPr="00000000">
        <w:rPr>
          <w:rtl w:val="0"/>
        </w:rPr>
        <w:t xml:space="preserve">C:\Users\patil\PycharmProjects\ml\venv\Scripts\python.exe C:\Users\patil\PycharmProjects\ml\ml1.py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 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0  1  2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2  3  4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 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 4  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 5  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 7  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combination of df1 and df2: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A  B   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  1.0  2  NaN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 2.0  3  NaN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 3.0  4  NaN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 NaN  4    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 NaN  5    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  NaN  7    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Classes  Grades  Year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  mathematics      90  2015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   chemistry      54  2016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     physics      77  2017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     history      22  2018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   geography      25  2019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      german      40  2020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Sky      Air temp  Humidity    Wind Water Forcast Enjoysport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0  sunny     warm   Normal    strong  warm     same       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  sunny     warm     High      strong   warm     same        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2  sunny     cold     High        strong    warm     same        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3  Rainy     cold   Normal     strong    cold      change         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4  sunny     cold     High       weak     warm     change         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5  sunny     cold   Normal     weak    warm      same        yes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6  Rainy     warm     High      weak     cold      change         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