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Health planning can be best defined as:</w:t>
      </w:r>
    </w:p>
    <w:p>
      <w:r>
        <w:t xml:space="preserve">(a) a systematic process of assessing needs, setting priorities, and allocating resources to achieve health objectives</w:t>
      </w:r>
    </w:p>
    <w:p>
      <w:r>
        <w:t xml:space="preserve">(b) an administrative function carried out by government health departments</w:t>
      </w:r>
    </w:p>
    <w:p>
      <w:r>
        <w:t xml:space="preserve">(c) a retrospective analysis of health statistics</w:t>
      </w:r>
    </w:p>
    <w:p>
      <w:r>
        <w:t xml:space="preserve">(d) a regulatory mechanism for controlling private health facilities</w:t>
      </w:r>
    </w:p>
    <w:p>
      <w:r>
        <w:t xml:space="preserve">Answer: a</w:t>
      </w:r>
    </w:p>
    <w:p>
      <w:r>
        <w:t xml:space="preserve">Solution: Health planning is a systematic, dynamic process involving assessment, priority-setting, resource allocation, and implementation to achieve defined health outcomes. Option b describes administration not planning. Option c is retrospective analysis/evaluation. Option d confuses planning with regulation. Mnemonic: SNAP (Systematic, Needs assessment, Allocation, Priorities).</w:t>
      </w:r>
    </w:p>
    <w:p>
      <w:r>
        <w:t xml:space="preserve">Positive Marks: 1</w:t>
      </w:r>
    </w:p>
    <w:p>
      <w:r>
        <w:t xml:space="preserve">Negative Marks: 0.33</w:t>
      </w:r>
    </w:p>
    <w:p/>
    <w:p>
      <w:r>
        <w:rPr>
          <w:b/>
        </w:rPr>
        <w:t xml:space="preserve">Question: The first Five Year Plan in India started in which year?</w:t>
      </w:r>
    </w:p>
    <w:p>
      <w:r>
        <w:t xml:space="preserve">(a) 1947</w:t>
      </w:r>
    </w:p>
    <w:p>
      <w:r>
        <w:t xml:space="preserve">(b) 1951</w:t>
      </w:r>
    </w:p>
    <w:p>
      <w:r>
        <w:t xml:space="preserve">(c) 1956</w:t>
      </w:r>
    </w:p>
    <w:p>
      <w:r>
        <w:t xml:space="preserve">(d) 1961</w:t>
      </w:r>
    </w:p>
    <w:p>
      <w:r>
        <w:t xml:space="preserve">Answer: b</w:t>
      </w:r>
    </w:p>
    <w:p>
      <w:r>
        <w:t xml:space="preserve">Solution: India's First Five Year Plan commenced in 1951 and was based on the Mahalanobis model. Option a (1947) was independence, option c marks the beginning of the Second Five Year Plan, option d marks the Third Plan. Memory aid: 'Plan after Peace' - planned economic development began after initial stabilization post-independence.</w:t>
      </w:r>
    </w:p>
    <w:p>
      <w:r>
        <w:t xml:space="preserve">Positive Marks: 1</w:t>
      </w:r>
    </w:p>
    <w:p>
      <w:r>
        <w:t xml:space="preserve">Negative Marks: 0.33</w:t>
      </w:r>
    </w:p>
    <w:p/>
    <w:p>
      <w:r>
        <w:rPr>
          <w:b/>
        </w:rPr>
        <w:t xml:space="preserve">Question: Which of the following is NOT a characteristic of health planning?</w:t>
      </w:r>
    </w:p>
    <w:p>
      <w:r>
        <w:t xml:space="preserve">(a) It is comprehensive and multidisciplinary</w:t>
      </w:r>
    </w:p>
    <w:p>
      <w:r>
        <w:t xml:space="preserve">(b) It is based on assessed needs and priorities</w:t>
      </w:r>
    </w:p>
    <w:p>
      <w:r>
        <w:t xml:space="preserve">(c) It is static and unchangeable once formulated</w:t>
      </w:r>
    </w:p>
    <w:p>
      <w:r>
        <w:t xml:space="preserve">(d) It involves evaluation and feedback mechanisms</w:t>
      </w:r>
    </w:p>
    <w:p>
      <w:r>
        <w:t xml:space="preserve">Answer: c</w:t>
      </w:r>
    </w:p>
    <w:p>
      <w:r>
        <w:t xml:space="preserve">Solution: Health planning is dynamic, not static—it requires continuous review and modification based on changing needs and evaluated outcomes. Options a, b, and d are all essential characteristics of effective health planning. Health plans must be flexible and adaptive to address emerging health challenges and utilize new evidence and resources efficiently.</w:t>
      </w:r>
    </w:p>
    <w:p>
      <w:r>
        <w:t xml:space="preserve">Positive Marks: 1</w:t>
      </w:r>
    </w:p>
    <w:p>
      <w:r>
        <w:t xml:space="preserve">Negative Marks: 0.33</w:t>
      </w:r>
    </w:p>
    <w:p/>
    <w:p>
      <w:r>
        <w:rPr>
          <w:b/>
        </w:rPr>
        <w:t xml:space="preserve">Question: The primary aim of health planning at the national level is to:</w:t>
      </w:r>
    </w:p>
    <w:p>
      <w:r>
        <w:t xml:space="preserve">(a) increase government revenue from health services</w:t>
      </w:r>
    </w:p>
    <w:p>
      <w:r>
        <w:t xml:space="preserve">(b) establish predetermined targets for disease elimination and health improvement</w:t>
      </w:r>
    </w:p>
    <w:p>
      <w:r>
        <w:t xml:space="preserve">(c) eliminate private healthcare practices</w:t>
      </w:r>
    </w:p>
    <w:p>
      <w:r>
        <w:t xml:space="preserve">(d) strengthen only curative services</w:t>
      </w:r>
    </w:p>
    <w:p>
      <w:r>
        <w:t xml:space="preserve">Answer: b</w:t>
      </w:r>
    </w:p>
    <w:p>
      <w:r>
        <w:t xml:space="preserve">Solution: National health planning aims to set measurable targets for disease prevention, health promotion, and improved population outcomes across all services. Option a confuses finance with health objectives. Option c is not realistic or appropriate. Option d overlooks preventive, promotive, and rehabilitative components essential to comprehensive health planning.</w:t>
      </w:r>
    </w:p>
    <w:p>
      <w:r>
        <w:t xml:space="preserve">Positive Marks: 1</w:t>
      </w:r>
    </w:p>
    <w:p>
      <w:r>
        <w:t xml:space="preserve">Negative Marks: 0.33</w:t>
      </w:r>
    </w:p>
    <w:p/>
    <w:p>
      <w:r>
        <w:rPr>
          <w:b/>
        </w:rPr>
        <w:t xml:space="preserve">Question: Which step comes second in the health planning process?</w:t>
      </w:r>
    </w:p>
    <w:p>
      <w:r>
        <w:t xml:space="preserve">(a) Resource allocation and budgeting</w:t>
      </w:r>
    </w:p>
    <w:p>
      <w:r>
        <w:t xml:space="preserve">(b) Situation analysis and needs assessment</w:t>
      </w:r>
    </w:p>
    <w:p>
      <w:r>
        <w:t xml:space="preserve">(c) Goal and objective formulation</w:t>
      </w:r>
    </w:p>
    <w:p>
      <w:r>
        <w:t xml:space="preserve">(d) Implementation and monitoring</w:t>
      </w:r>
    </w:p>
    <w:p>
      <w:r>
        <w:t xml:space="preserve">Answer: c</w:t>
      </w:r>
    </w:p>
    <w:p>
      <w:r>
        <w:t xml:space="preserve">Solution: The sequence is: (1) Situation analysis/needs assessment → (2) Goal and objective formulation → (3) Resource allocation → (4) Implementation → (5) Monitoring/evaluation. Goals and objectives must be formulated after understanding needs but before allocating resources. This ensures that resources are directed toward identified priorities and realistic, measurable targets.</w:t>
      </w:r>
    </w:p>
    <w:p>
      <w:r>
        <w:t xml:space="preserve">Positive Marks: 1</w:t>
      </w:r>
    </w:p>
    <w:p>
      <w:r>
        <w:t xml:space="preserve">Negative Marks: 0.33</w:t>
      </w:r>
    </w:p>
    <w:p/>
    <w:p>
      <w:r>
        <w:rPr>
          <w:b/>
        </w:rPr>
        <w:t xml:space="preserve">Question: Health planning objectives should be SMART. Which term does 'M' represent?</w:t>
      </w:r>
    </w:p>
    <w:p>
      <w:r>
        <w:t xml:space="preserve">(a) Mandatory</w:t>
      </w:r>
    </w:p>
    <w:p>
      <w:r>
        <w:t xml:space="preserve">(b) Measurable</w:t>
      </w:r>
    </w:p>
    <w:p>
      <w:r>
        <w:t xml:space="preserve">(c) Minimal</w:t>
      </w:r>
    </w:p>
    <w:p>
      <w:r>
        <w:t xml:space="preserve">(d) Medical</w:t>
      </w:r>
    </w:p>
    <w:p>
      <w:r>
        <w:t xml:space="preserve">Answer: b</w:t>
      </w:r>
    </w:p>
    <w:p>
      <w:r>
        <w:t xml:space="preserve">Solution: SMART objectives are Specific, Measurable, Achievable, Relevant, and Time-bound. 'Measurable' ensures that progress can be objectively assessed and progress tracked. This allows for evidence-based monitoring and evaluation of planning effectiveness. Non-measurable objectives cannot be evaluated, making accountability impossible.</w:t>
      </w:r>
    </w:p>
    <w:p>
      <w:r>
        <w:t xml:space="preserve">Positive Marks: 1</w:t>
      </w:r>
    </w:p>
    <w:p>
      <w:r>
        <w:t xml:space="preserve">Negative Marks: 0.33</w:t>
      </w:r>
    </w:p>
    <w:p/>
    <w:p>
      <w:r>
        <w:rPr>
          <w:b/>
        </w:rPr>
        <w:t xml:space="preserve">Question: The National Health Policy (NHP) of India was revised in which year to reflect current health priorities?</w:t>
      </w:r>
    </w:p>
    <w:p>
      <w:r>
        <w:t xml:space="preserve">(a) 2002</w:t>
      </w:r>
    </w:p>
    <w:p>
      <w:r>
        <w:t xml:space="preserve">(b) 2015</w:t>
      </w:r>
    </w:p>
    <w:p>
      <w:r>
        <w:t xml:space="preserve">(c) 2017</w:t>
      </w:r>
    </w:p>
    <w:p>
      <w:r>
        <w:t xml:space="preserve">(d) 2020</w:t>
      </w:r>
    </w:p>
    <w:p>
      <w:r>
        <w:t xml:space="preserve">Answer: c</w:t>
      </w:r>
    </w:p>
    <w:p>
      <w:r>
        <w:t xml:space="preserve">Solution: The National Health Policy 2017 is the current policy framework guiding health planning in India. It was developed after the NHP 2002 to address contemporary health challenges, Universal Health Coverage, and sustainable development goals. Option b (2015) is when SDGs were launched but not the NHP revision year. This policy forms the foundation for all Five Year Plan health components.</w:t>
      </w:r>
    </w:p>
    <w:p>
      <w:r>
        <w:t xml:space="preserve">Positive Marks: 1</w:t>
      </w:r>
    </w:p>
    <w:p>
      <w:r>
        <w:t xml:space="preserve">Negative Marks: 0.33</w:t>
      </w:r>
    </w:p>
    <w:p/>
    <w:p>
      <w:r>
        <w:rPr>
          <w:b/>
        </w:rPr>
        <w:t xml:space="preserve">Question: In health planning, target setting should be based on:</w:t>
      </w:r>
    </w:p>
    <w:p>
      <w:r>
        <w:t xml:space="preserve">(a) political considerations and administrative convenience</w:t>
      </w:r>
    </w:p>
    <w:p>
      <w:r>
        <w:t xml:space="preserve">(b) available government resources without needs assessment</w:t>
      </w:r>
    </w:p>
    <w:p>
      <w:r>
        <w:t xml:space="preserve">(c) epidemiological data, burden of disease, and current health status</w:t>
      </w:r>
    </w:p>
    <w:p>
      <w:r>
        <w:t xml:space="preserve">(d) international standards applied uniformly to all regions</w:t>
      </w:r>
    </w:p>
    <w:p>
      <w:r>
        <w:t xml:space="preserve">Answer: c</w:t>
      </w:r>
    </w:p>
    <w:p>
      <w:r>
        <w:t xml:space="preserve">Solution: Realistic, evidence-based targets require epidemiological data showing disease burden and health status in the specific population. Options a and b lead to inappropriate or ineffective plans. Option d ignores regional variations in health needs and available resources. Targets must be contextually relevant and achievable to maintain credibility and motivation.</w:t>
      </w:r>
    </w:p>
    <w:p>
      <w:r>
        <w:t xml:space="preserve">Positive Marks: 1</w:t>
      </w:r>
    </w:p>
    <w:p>
      <w:r>
        <w:t xml:space="preserve">Negative Marks: 0.33</w:t>
      </w:r>
    </w:p>
    <w:p/>
    <w:p>
      <w:r>
        <w:rPr>
          <w:b/>
        </w:rPr>
        <w:t xml:space="preserve">Question: Which of the following best describes 'intersectoral coordination' in health planning?</w:t>
      </w:r>
    </w:p>
    <w:p>
      <w:r>
        <w:t xml:space="preserve">(a) coordination only between different health departments</w:t>
      </w:r>
    </w:p>
    <w:p>
      <w:r>
        <w:t xml:space="preserve">(b) coordination among health sector and other sectors like education, water, sanitation affecting health</w:t>
      </w:r>
    </w:p>
    <w:p>
      <w:r>
        <w:t xml:space="preserve">(c) coordination between government and WHO only</w:t>
      </w:r>
    </w:p>
    <w:p>
      <w:r>
        <w:t xml:space="preserve">(d) coordination between hospital administrators only</w:t>
      </w:r>
    </w:p>
    <w:p>
      <w:r>
        <w:t xml:space="preserve">Answer: b</w:t>
      </w:r>
    </w:p>
    <w:p>
      <w:r>
        <w:t xml:space="preserve">Solution: Intersectoral coordination recognizes that health is influenced by multiple factors beyond healthcare (education, environment, social services, agriculture). Effective health planning requires collaboration across these sectors. Option a is too narrow (intrasectoral). Option c misses the broader coordination needed. Option d ignores crucial external sectors affecting population health.</w:t>
      </w:r>
    </w:p>
    <w:p>
      <w:r>
        <w:t xml:space="preserve">Positive Marks: 1</w:t>
      </w:r>
    </w:p>
    <w:p>
      <w:r>
        <w:t xml:space="preserve">Negative Marks: 0.33</w:t>
      </w:r>
    </w:p>
    <w:p/>
    <w:p>
      <w:r>
        <w:rPr>
          <w:b/>
        </w:rPr>
        <w:t xml:space="preserve">Question: Three levels of health planning in India are:</w:t>
      </w:r>
    </w:p>
    <w:p>
      <w:r>
        <w:t xml:space="preserve">(a) national, regional, local</w:t>
      </w:r>
    </w:p>
    <w:p>
      <w:r>
        <w:t xml:space="preserve">(b) national, state, district</w:t>
      </w:r>
    </w:p>
    <w:p>
      <w:r>
        <w:t xml:space="preserve">(c) central, provincial, municipal</w:t>
      </w:r>
    </w:p>
    <w:p>
      <w:r>
        <w:t xml:space="preserve">(d) government, private, voluntary</w:t>
      </w:r>
    </w:p>
    <w:p>
      <w:r>
        <w:t xml:space="preserve">Answer: b</w:t>
      </w:r>
    </w:p>
    <w:p>
      <w:r>
        <w:t xml:space="preserve">Solution: Planning occurs at three administrative levels: national (central), state, and district levels in India's governance structure. Each level has specific planning responsibilities within the federal system. Option a uses non-administrative terminology. Option c uses colonial terms. Option d classifies by sector type, not planning hierarchy. This three-tier structure ensures coordination from macro to micro levels.</w:t>
      </w:r>
    </w:p>
    <w:p>
      <w:r>
        <w:t xml:space="preserve">Positive Marks: 1</w:t>
      </w:r>
    </w:p>
    <w:p>
      <w:r>
        <w:t xml:space="preserve">Negative Marks: 0.33</w:t>
      </w:r>
    </w:p>
    <w:p/>
    <w:p>
      <w:r>
        <w:rPr>
          <w:b/>
        </w:rPr>
        <w:t xml:space="preserve">Question: The difference between health planning and health administration is that planning is concerned with ______, while administration is concerned with ______.</w:t>
      </w:r>
    </w:p>
    <w:p>
      <w:r>
        <w:t xml:space="preserve">(a) what should be done; what is being done</w:t>
      </w:r>
    </w:p>
    <w:p>
      <w:r>
        <w:t xml:space="preserve">(b) allocation of funds; recruitment of staff</w:t>
      </w:r>
    </w:p>
    <w:p>
      <w:r>
        <w:t xml:space="preserve">(c) curative services; preventive services</w:t>
      </w:r>
    </w:p>
    <w:p>
      <w:r>
        <w:t xml:space="preserve">(d) past performance; future predictions</w:t>
      </w:r>
    </w:p>
    <w:p>
      <w:r>
        <w:t xml:space="preserve">Answer: a</w:t>
      </w:r>
    </w:p>
    <w:p>
      <w:r>
        <w:t xml:space="preserve">Solution: Planning determines what should be achieved (future-oriented, goal-setting), while administration implements and manages ongoing services (present-oriented, execution-focused). Both are essential but distinct functions. Option b refers to specific administrative functions, not the fundamental difference. Options c and d create false dichotomies between planning and administration functions.</w:t>
      </w:r>
    </w:p>
    <w:p>
      <w:r>
        <w:t xml:space="preserve">Positive Marks: 1</w:t>
      </w:r>
    </w:p>
    <w:p>
      <w:r>
        <w:t xml:space="preserve">Negative Marks: 0.33</w:t>
      </w:r>
    </w:p>
    <w:p/>
    <w:p>
      <w:r>
        <w:rPr>
          <w:b/>
        </w:rPr>
        <w:t xml:space="preserve">Question: Which document typically contains detailed operational guidelines for implementing health plans at state level?</w:t>
      </w:r>
    </w:p>
    <w:p>
      <w:r>
        <w:t xml:space="preserve">(a) State Health Profile</w:t>
      </w:r>
    </w:p>
    <w:p>
      <w:r>
        <w:t xml:space="preserve">(b) State Implementation Strategy</w:t>
      </w:r>
    </w:p>
    <w:p>
      <w:r>
        <w:t xml:space="preserve">(c) Annual Health Survey</w:t>
      </w:r>
    </w:p>
    <w:p>
      <w:r>
        <w:t xml:space="preserve">(d) National Disease Surveillance report</w:t>
      </w:r>
    </w:p>
    <w:p>
      <w:r>
        <w:t xml:space="preserve">Answer: b</w:t>
      </w:r>
    </w:p>
    <w:p>
      <w:r>
        <w:t xml:space="preserve">Solution: State Implementation Strategy translates national health plans into actionable state-level guidelines considering state-specific needs, resources, and contexts. The State Health Profile is descriptive data. Annual Survey provides surveillance data. National reports inform but don't guide state-level operational implementation. Implementation strategies bridge the gap between policy and practice.</w:t>
      </w:r>
    </w:p>
    <w:p>
      <w:r>
        <w:t xml:space="preserve">Positive Marks: 1</w:t>
      </w:r>
    </w:p>
    <w:p>
      <w:r>
        <w:t xml:space="preserve">Negative Marks: 0.33</w:t>
      </w:r>
    </w:p>
    <w:p/>
    <w:p>
      <w:r>
        <w:rPr>
          <w:b/>
        </w:rPr>
        <w:t xml:space="preserve">Question: In health planning terminology, 'NRHM' was launched to address primarily which health challenge?</w:t>
      </w:r>
    </w:p>
    <w:p>
      <w:r>
        <w:t xml:space="preserve">(a) increasing private healthcare costs</w:t>
      </w:r>
    </w:p>
    <w:p>
      <w:r>
        <w:t xml:space="preserve">(b) strengthening health infrastructure, especially in rural areas</w:t>
      </w:r>
    </w:p>
    <w:p>
      <w:r>
        <w:t xml:space="preserve">(c) eliminating communicable diseases only</w:t>
      </w:r>
    </w:p>
    <w:p>
      <w:r>
        <w:t xml:space="preserve">(d) reducing healthcare provider salaries</w:t>
      </w:r>
    </w:p>
    <w:p>
      <w:r>
        <w:t xml:space="preserve">Answer: b</w:t>
      </w:r>
    </w:p>
    <w:p>
      <w:r>
        <w:t xml:space="preserve">Solution: The National Rural Health Mission (2005, later renamed NHM 2013) focused on strengthening healthcare systems, reducing maternal/child mortality, and improving health service access in rural India. Option a addresses costs, not system strengthening. Option c is too narrow (communicable only). Option d is irrelevant. NRHM was a watershed planning initiative for health system restructuring.</w:t>
      </w:r>
    </w:p>
    <w:p>
      <w:r>
        <w:t xml:space="preserve">Positive Marks: 1</w:t>
      </w:r>
    </w:p>
    <w:p>
      <w:r>
        <w:t xml:space="preserve">Negative Marks: 0.33</w:t>
      </w:r>
    </w:p>
    <w:p/>
    <w:p>
      <w:r>
        <w:rPr>
          <w:b/>
        </w:rPr>
        <w:t xml:space="preserve">Question: The planning horizon for a medium-term plan is typically:</w:t>
      </w:r>
    </w:p>
    <w:p>
      <w:r>
        <w:t xml:space="preserve">(a) 1 year</w:t>
      </w:r>
    </w:p>
    <w:p>
      <w:r>
        <w:t xml:space="preserve">(b) 3-5 years</w:t>
      </w:r>
    </w:p>
    <w:p>
      <w:r>
        <w:t xml:space="preserve">(c) 10-15 years</w:t>
      </w:r>
    </w:p>
    <w:p>
      <w:r>
        <w:t xml:space="preserve">(d) 20+ years</w:t>
      </w:r>
    </w:p>
    <w:p>
      <w:r>
        <w:t xml:space="preserve">Answer: b</w:t>
      </w:r>
    </w:p>
    <w:p>
      <w:r>
        <w:t xml:space="preserve">Solution: Five-year plans are considered medium-term plans with adequate time for implementation while remaining responsive to changing conditions. One-year plans are short-term/annual. Ten to twenty-year horizons represent long-term/strategic planning. The 5-year horizon balances flexibility with sufficient time to achieve measurable progress in health outcomes and system development.</w:t>
      </w:r>
    </w:p>
    <w:p>
      <w:r>
        <w:t xml:space="preserve">Positive Marks: 1</w:t>
      </w:r>
    </w:p>
    <w:p>
      <w:r>
        <w:t xml:space="preserve">Negative Marks: 0.33</w:t>
      </w:r>
    </w:p>
    <w:p/>
    <w:p>
      <w:r>
        <w:rPr>
          <w:b/>
        </w:rPr>
        <w:t xml:space="preserve">Question: Evidence-based health planning involves:</w:t>
      </w:r>
    </w:p>
    <w:p>
      <w:r>
        <w:t xml:space="preserve">(a) using only traditional methods without research data</w:t>
      </w:r>
    </w:p>
    <w:p>
      <w:r>
        <w:t xml:space="preserve">(b) grounding planning decisions on scientific research and epidemiological evidence</w:t>
      </w:r>
    </w:p>
    <w:p>
      <w:r>
        <w:t xml:space="preserve">(c) making plans based solely on political ideology</w:t>
      </w:r>
    </w:p>
    <w:p>
      <w:r>
        <w:t xml:space="preserve">(d) avoiding data collection to save resources</w:t>
      </w:r>
    </w:p>
    <w:p>
      <w:r>
        <w:t xml:space="preserve">Answer: b</w:t>
      </w:r>
    </w:p>
    <w:p>
      <w:r>
        <w:t xml:space="preserve">Solution: Evidence-based planning uses best available research, epidemiological data, and proven interventions to inform decisions—improving efficiency and effectiveness. Option a rejects evidence. Option c compromises plan quality. Option d creates information gaps preventing quality planning. Modern health planning demands systematic evidence review: DMVSS (Disease burden, Mortality, Vulnerability, Surveillance, Solutions) analysis.</w:t>
      </w:r>
    </w:p>
    <w:p>
      <w:r>
        <w:t xml:space="preserve">Positive Marks: 1</w:t>
      </w:r>
    </w:p>
    <w:p>
      <w:r>
        <w:t xml:space="preserve">Negative Marks: 0.33</w:t>
      </w:r>
    </w:p>
    <w:p/>
    <w:p>
      <w:r>
        <w:rPr>
          <w:b/>
        </w:rPr>
        <w:t xml:space="preserve">Question: Major constraints in implementing health plans in India include all EXCEPT:</w:t>
      </w:r>
    </w:p>
    <w:p>
      <w:r>
        <w:t xml:space="preserve">(a) insufficient financial resources</w:t>
      </w:r>
    </w:p>
    <w:p>
      <w:r>
        <w:t xml:space="preserve">(b) strong political commitment to health</w:t>
      </w:r>
    </w:p>
    <w:p>
      <w:r>
        <w:t xml:space="preserve">(c) inadequate infrastructure and personnel</w:t>
      </w:r>
    </w:p>
    <w:p>
      <w:r>
        <w:t xml:space="preserve">(d) coordination problems among agencies</w:t>
      </w:r>
    </w:p>
    <w:p>
      <w:r>
        <w:t xml:space="preserve">Answer: b</w:t>
      </w:r>
    </w:p>
    <w:p>
      <w:r>
        <w:t xml:space="preserve">Solution: Strong political commitment is ESSENTIAL and facilitates implementation rather than constraining it. Financial limitations (a), infrastructure gaps (c), and coordination challenges (d) are real implementation barriers. Lack of political will remains a genuine constraint; when present, it enables resource mobilization and effective plan implementation. Political commitment is a success factor, not an obstacle.</w:t>
      </w:r>
    </w:p>
    <w:p>
      <w:r>
        <w:t xml:space="preserve">Positive Marks: 1</w:t>
      </w:r>
    </w:p>
    <w:p>
      <w:r>
        <w:t xml:space="preserve">Negative Marks: 0.33</w:t>
      </w:r>
    </w:p>
    <w:p/>
    <w:p>
      <w:r>
        <w:rPr>
          <w:b/>
        </w:rPr>
        <w:t xml:space="preserve">Question: The health planning approach that involves community participation and grassroots-level inputs represents which planning strategy?</w:t>
      </w:r>
    </w:p>
    <w:p>
      <w:r>
        <w:t xml:space="preserve">(a) top-down planning</w:t>
      </w:r>
    </w:p>
    <w:p>
      <w:r>
        <w:t xml:space="preserve">(b) bottom-up planning</w:t>
      </w:r>
    </w:p>
    <w:p>
      <w:r>
        <w:t xml:space="preserve">(c) centralized planning</w:t>
      </w:r>
    </w:p>
    <w:p>
      <w:r>
        <w:t xml:space="preserve">(d) technocratic planning</w:t>
      </w:r>
    </w:p>
    <w:p>
      <w:r>
        <w:t xml:space="preserve">Answer: b</w:t>
      </w:r>
    </w:p>
    <w:p>
      <w:r>
        <w:t xml:space="preserve">Solution: Bottom-up planning incorporates community needs, priorities, and participation from grassroots levels, ensuring plans address real community concerns and gain local support. Top-down imposes centrally-decided plans. Centralized/technocratic planning relies on expert determination without community input. Bottom-up planning improves sustainability, equity, and program acceptance—critical for plan success.</w:t>
      </w:r>
    </w:p>
    <w:p>
      <w:r>
        <w:t xml:space="preserve">Positive Marks: 1</w:t>
      </w:r>
    </w:p>
    <w:p>
      <w:r>
        <w:t xml:space="preserve">Negative Marks: 0.33</w:t>
      </w:r>
    </w:p>
    <w:p/>
    <w:p>
      <w:r>
        <w:rPr>
          <w:b/>
        </w:rPr>
        <w:t xml:space="preserve">Question: Monitoring and evaluation in health planning serves primarily to:</w:t>
      </w:r>
    </w:p>
    <w:p>
      <w:r>
        <w:t xml:space="preserve">(a) punish ineffective health workers</w:t>
      </w:r>
    </w:p>
    <w:p>
      <w:r>
        <w:t xml:space="preserve">(b) track progress against planned targets and provide feedback for plan modification</w:t>
      </w:r>
    </w:p>
    <w:p>
      <w:r>
        <w:t xml:space="preserve">(c) reduce government spending on healthcare</w:t>
      </w:r>
    </w:p>
    <w:p>
      <w:r>
        <w:t xml:space="preserve">(d) eliminate all diseases annually</w:t>
      </w:r>
    </w:p>
    <w:p>
      <w:r>
        <w:t xml:space="preserve">Answer: b</w:t>
      </w:r>
    </w:p>
    <w:p>
      <w:r>
        <w:t xml:space="preserve">Solution: Monitoring-evaluation assesses whether planned targets are being achieved and identifies problems requiring plan adjustments—creating a feedback loop for continuous improvement. Option a misrepresents M&amp;E purpose. Option c is unsustainable. Option d is unrealistic. Effective M&amp;E uses data (PQLI, HDI indicators) for evidence-based course correction and accountability.</w:t>
      </w:r>
    </w:p>
    <w:p>
      <w:r>
        <w:t xml:space="preserve">Positive Marks: 1</w:t>
      </w:r>
    </w:p>
    <w:p>
      <w:r>
        <w:t xml:space="preserve">Negative Marks: 0.33</w:t>
      </w:r>
    </w:p>
    <w:p/>
    <w:p>
      <w:r>
        <w:rPr>
          <w:b/>
        </w:rPr>
        <w:t xml:space="preserve">Question: The Sustainable Development Goal (SDG) 3 on health is integrated into current Indian health planning through:</w:t>
      </w:r>
    </w:p>
    <w:p>
      <w:r>
        <w:t xml:space="preserve">(a) voluntary adoption without formal linkage</w:t>
      </w:r>
    </w:p>
    <w:p>
      <w:r>
        <w:t xml:space="preserve">(b) alignment with National Health Policy and Five Year Plans</w:t>
      </w:r>
    </w:p>
    <w:p>
      <w:r>
        <w:t xml:space="preserve">(c) replacement of existing health programs</w:t>
      </w:r>
    </w:p>
    <w:p>
      <w:r>
        <w:t xml:space="preserve">(d) healthcare only in private sector</w:t>
      </w:r>
    </w:p>
    <w:p>
      <w:r>
        <w:t xml:space="preserve">Answer: b</w:t>
      </w:r>
    </w:p>
    <w:p>
      <w:r>
        <w:t xml:space="preserve">Solution: India's health planning systematically incorporates SDG3 targets (universal health coverage, reduced maternal/child mortality, disease control) into National Health Policy and Five Year Plans. Option a ignores formal integration. Option c is impractical. Option d contradicts public health focus. SDG alignment ensures India's health planning contributes to global health objectives.</w:t>
      </w:r>
    </w:p>
    <w:p>
      <w:r>
        <w:t xml:space="preserve">Positive Marks: 1</w:t>
      </w:r>
    </w:p>
    <w:p>
      <w:r>
        <w:t xml:space="preserve">Negative Marks: 0.33</w:t>
      </w:r>
    </w:p>
    <w:p/>
    <w:p>
      <w:r>
        <w:rPr>
          <w:b/>
        </w:rPr>
        <w:t xml:space="preserve">Question: Health planning at district level primarily aims to:</w:t>
      </w:r>
    </w:p>
    <w:p>
      <w:r>
        <w:t xml:space="preserve">(a) replicate all national programs exactly as designed</w:t>
      </w:r>
    </w:p>
    <w:p>
      <w:r>
        <w:t xml:space="preserve">(b) translate national/state policies into context-specific district priorities and implementation strategies</w:t>
      </w:r>
    </w:p>
    <w:p>
      <w:r>
        <w:t xml:space="preserve">(c) function independently without state coordination</w:t>
      </w:r>
    </w:p>
    <w:p>
      <w:r>
        <w:t xml:space="preserve">(d) focus exclusively on curative services</w:t>
      </w:r>
    </w:p>
    <w:p>
      <w:r>
        <w:t xml:space="preserve">Answer: b</w:t>
      </w:r>
    </w:p>
    <w:p>
      <w:r>
        <w:t xml:space="preserve">Solution: District planning adapts macro-level policies to local epidemiology, resources, and health needs—enabling culturally relevant, feasible implementation. Option a ignores local variation. Option c breaks coordination hierarchy. Option d neglects prevention/promotion. District-level planning operationalizes national vision through local context: 'Think globally, act locally' in health.</w:t>
      </w:r>
    </w:p>
    <w:p>
      <w:r>
        <w:t xml:space="preserve">Positive Marks: 1</w:t>
      </w:r>
    </w:p>
    <w:p>
      <w:r>
        <w:t xml:space="preserve">Negative Marks: 0.33</w:t>
      </w:r>
    </w:p>
    <w:sectPr>
      <w:pgSz w:w="11906" w:h="16838"/>
      <w:pgMar w:top="1134" w:right="1134" w:bottom="1134" w:left="1134"/>
    </w:sectPr>
  </w:body>
</w:document>
</file>