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14237E" w:rsidRDefault="00551039" w:rsidP="001423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551039" w:rsidRPr="0014237E" w:rsidRDefault="00551039" w:rsidP="001423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551039" w:rsidRPr="0014237E" w:rsidRDefault="00A16700" w:rsidP="001423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CIVIL S</w:t>
      </w:r>
      <w:r w:rsidR="00551039" w:rsidRPr="0014237E">
        <w:rPr>
          <w:rFonts w:ascii="Times New Roman" w:hAnsi="Times New Roman" w:cs="Times New Roman"/>
          <w:b/>
          <w:sz w:val="24"/>
          <w:szCs w:val="24"/>
          <w:u w:val="single"/>
        </w:rPr>
        <w:t>UIT NO.</w:t>
      </w:r>
      <w:proofErr w:type="gramEnd"/>
      <w:r w:rsidR="00551039" w:rsidRPr="0014237E">
        <w:rPr>
          <w:rFonts w:ascii="Times New Roman" w:hAnsi="Times New Roman" w:cs="Times New Roman"/>
          <w:b/>
          <w:sz w:val="24"/>
          <w:szCs w:val="24"/>
          <w:u w:val="single"/>
        </w:rPr>
        <w:t xml:space="preserve"> 41 OF 2011</w:t>
      </w:r>
    </w:p>
    <w:p w:rsidR="00551039" w:rsidRPr="0014237E" w:rsidRDefault="00551039" w:rsidP="0014237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51039" w:rsidRPr="0014237E" w:rsidRDefault="00551039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AGGREY KIMARU MAIYO………………………………….PLAINTIFF/RESPONDENT</w:t>
      </w:r>
    </w:p>
    <w:p w:rsidR="00551039" w:rsidRPr="0014237E" w:rsidRDefault="00551039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1039" w:rsidRPr="0014237E" w:rsidRDefault="00551039" w:rsidP="0014237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VER</w:t>
      </w:r>
      <w:r w:rsidR="0000067D" w:rsidRPr="0014237E">
        <w:rPr>
          <w:rFonts w:ascii="Times New Roman" w:hAnsi="Times New Roman" w:cs="Times New Roman"/>
          <w:sz w:val="24"/>
          <w:szCs w:val="24"/>
        </w:rPr>
        <w:t>S</w:t>
      </w:r>
      <w:r w:rsidRPr="0014237E">
        <w:rPr>
          <w:rFonts w:ascii="Times New Roman" w:hAnsi="Times New Roman" w:cs="Times New Roman"/>
          <w:sz w:val="24"/>
          <w:szCs w:val="24"/>
        </w:rPr>
        <w:t>US</w:t>
      </w:r>
    </w:p>
    <w:p w:rsidR="00551039" w:rsidRPr="0014237E" w:rsidRDefault="00551039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WILLIAM KIPKOSGEI RUTO………………………………..DEFENDANT/APPLICANT</w:t>
      </w:r>
    </w:p>
    <w:p w:rsidR="00CF0ED7" w:rsidRPr="0014237E" w:rsidRDefault="00CF0ED7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ED7" w:rsidRPr="0014237E" w:rsidRDefault="00CF0ED7" w:rsidP="0014237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CF0ED7" w:rsidRPr="0014237E" w:rsidRDefault="00CF0ED7" w:rsidP="0014237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0ED7" w:rsidRPr="0014237E" w:rsidRDefault="00CF0ED7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</w:rPr>
        <w:t xml:space="preserve">I WILLIAM KIPKOSGEI RUTO </w:t>
      </w:r>
      <w:r w:rsidRPr="0014237E">
        <w:rPr>
          <w:rFonts w:ascii="Times New Roman" w:hAnsi="Times New Roman" w:cs="Times New Roman"/>
          <w:sz w:val="24"/>
          <w:szCs w:val="24"/>
        </w:rPr>
        <w:t>of P.O. Box 1552</w:t>
      </w:r>
      <w:r w:rsidR="0014237E">
        <w:rPr>
          <w:rFonts w:ascii="Times New Roman" w:hAnsi="Times New Roman" w:cs="Times New Roman"/>
          <w:sz w:val="24"/>
          <w:szCs w:val="24"/>
        </w:rPr>
        <w:t>-30100</w:t>
      </w:r>
      <w:r w:rsidRPr="0014237E">
        <w:rPr>
          <w:rFonts w:ascii="Times New Roman" w:hAnsi="Times New Roman" w:cs="Times New Roman"/>
          <w:sz w:val="24"/>
          <w:szCs w:val="24"/>
        </w:rPr>
        <w:t xml:space="preserve"> Eldoret do hereby make oath and state as follows:-</w:t>
      </w:r>
    </w:p>
    <w:p w:rsidR="00CF0ED7" w:rsidRPr="0014237E" w:rsidRDefault="00CF0ED7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ED7" w:rsidRPr="0014237E" w:rsidRDefault="00CF0ED7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I am a male adult of sound mind and a defendant/applicant herein hence competent to swear this affidavit</w:t>
      </w:r>
    </w:p>
    <w:p w:rsidR="00CF0ED7" w:rsidRPr="0014237E" w:rsidRDefault="00CF0ED7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F0ED7" w:rsidRPr="0014237E" w:rsidRDefault="00CF0ED7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the plaintiff filed this suit in relation to land parcel known as NANDI/KIPKA</w:t>
      </w:r>
      <w:r w:rsidR="0014237E">
        <w:rPr>
          <w:rFonts w:ascii="Times New Roman" w:hAnsi="Times New Roman" w:cs="Times New Roman"/>
          <w:sz w:val="24"/>
          <w:szCs w:val="24"/>
        </w:rPr>
        <w:t>R</w:t>
      </w:r>
      <w:r w:rsidRPr="0014237E">
        <w:rPr>
          <w:rFonts w:ascii="Times New Roman" w:hAnsi="Times New Roman" w:cs="Times New Roman"/>
          <w:sz w:val="24"/>
          <w:szCs w:val="24"/>
        </w:rPr>
        <w:t>R</w:t>
      </w:r>
      <w:r w:rsidR="0014237E">
        <w:rPr>
          <w:rFonts w:ascii="Times New Roman" w:hAnsi="Times New Roman" w:cs="Times New Roman"/>
          <w:sz w:val="24"/>
          <w:szCs w:val="24"/>
        </w:rPr>
        <w:t>E</w:t>
      </w:r>
      <w:r w:rsidRPr="0014237E">
        <w:rPr>
          <w:rFonts w:ascii="Times New Roman" w:hAnsi="Times New Roman" w:cs="Times New Roman"/>
          <w:sz w:val="24"/>
          <w:szCs w:val="24"/>
        </w:rPr>
        <w:t xml:space="preserve">N/437 and 439 (PART) registered under the registered </w:t>
      </w:r>
      <w:r w:rsidR="0014237E">
        <w:rPr>
          <w:rFonts w:ascii="Times New Roman" w:hAnsi="Times New Roman" w:cs="Times New Roman"/>
          <w:sz w:val="24"/>
          <w:szCs w:val="24"/>
        </w:rPr>
        <w:t>L</w:t>
      </w:r>
      <w:r w:rsidRPr="0014237E">
        <w:rPr>
          <w:rFonts w:ascii="Times New Roman" w:hAnsi="Times New Roman" w:cs="Times New Roman"/>
          <w:sz w:val="24"/>
          <w:szCs w:val="24"/>
        </w:rPr>
        <w:t>ands Act Cap. 300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CF0ED7" w:rsidRPr="0014237E" w:rsidRDefault="00CF0ED7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F0ED7" w:rsidRPr="0014237E" w:rsidRDefault="00CF0ED7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4237E">
        <w:rPr>
          <w:rFonts w:ascii="Times New Roman" w:hAnsi="Times New Roman" w:cs="Times New Roman"/>
          <w:sz w:val="24"/>
          <w:szCs w:val="24"/>
        </w:rPr>
        <w:t>this matter is currently proceeding before the Principal Magistrate in Eldoret Law Courts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CF0ED7" w:rsidRPr="0014237E" w:rsidRDefault="00CF0ED7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F0ED7" w:rsidRPr="0014237E" w:rsidRDefault="00CF0ED7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</w:t>
      </w:r>
      <w:r w:rsidR="00001CD5" w:rsidRPr="0014237E">
        <w:rPr>
          <w:rFonts w:ascii="Times New Roman" w:hAnsi="Times New Roman" w:cs="Times New Roman"/>
          <w:sz w:val="24"/>
          <w:szCs w:val="24"/>
        </w:rPr>
        <w:t>a valuation of the said parcel of land known as NANDI/KIPKA</w:t>
      </w:r>
      <w:r w:rsidR="0014237E">
        <w:rPr>
          <w:rFonts w:ascii="Times New Roman" w:hAnsi="Times New Roman" w:cs="Times New Roman"/>
          <w:sz w:val="24"/>
          <w:szCs w:val="24"/>
        </w:rPr>
        <w:t>R</w:t>
      </w:r>
      <w:r w:rsidR="00001CD5" w:rsidRPr="0014237E">
        <w:rPr>
          <w:rFonts w:ascii="Times New Roman" w:hAnsi="Times New Roman" w:cs="Times New Roman"/>
          <w:sz w:val="24"/>
          <w:szCs w:val="24"/>
        </w:rPr>
        <w:t xml:space="preserve">REN SALIENT/ 437 &amp; 439 (PART) was done on 6/07/2011 (see annexure attached hereto and marked </w:t>
      </w:r>
      <w:r w:rsidR="0014237E" w:rsidRPr="0014237E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001CD5" w:rsidRPr="0014237E">
        <w:rPr>
          <w:rFonts w:ascii="Times New Roman" w:hAnsi="Times New Roman" w:cs="Times New Roman"/>
          <w:b/>
          <w:i/>
          <w:sz w:val="24"/>
          <w:szCs w:val="24"/>
        </w:rPr>
        <w:t>WKRI”</w:t>
      </w:r>
      <w:r w:rsidR="00001CD5" w:rsidRPr="0014237E">
        <w:rPr>
          <w:rFonts w:ascii="Times New Roman" w:hAnsi="Times New Roman" w:cs="Times New Roman"/>
          <w:sz w:val="24"/>
          <w:szCs w:val="24"/>
        </w:rPr>
        <w:t>)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001CD5" w:rsidRPr="0014237E" w:rsidRDefault="00001CD5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01CD5" w:rsidRPr="0014237E" w:rsidRDefault="00001CD5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</w:t>
      </w:r>
      <w:r w:rsidR="000B1FD0">
        <w:rPr>
          <w:rFonts w:ascii="Times New Roman" w:hAnsi="Times New Roman" w:cs="Times New Roman"/>
          <w:sz w:val="24"/>
          <w:szCs w:val="24"/>
        </w:rPr>
        <w:t xml:space="preserve">I am informed by my advocate which information I verily believe to be true that </w:t>
      </w:r>
      <w:r w:rsidRPr="0014237E">
        <w:rPr>
          <w:rFonts w:ascii="Times New Roman" w:hAnsi="Times New Roman" w:cs="Times New Roman"/>
          <w:sz w:val="24"/>
          <w:szCs w:val="24"/>
        </w:rPr>
        <w:t xml:space="preserve">the said valuation the of the land is beyond the jurisdiction of the current trial court with regard to </w:t>
      </w:r>
      <w:r w:rsidR="0014237E">
        <w:rPr>
          <w:rFonts w:ascii="Times New Roman" w:hAnsi="Times New Roman" w:cs="Times New Roman"/>
          <w:sz w:val="24"/>
          <w:szCs w:val="24"/>
        </w:rPr>
        <w:t>S</w:t>
      </w:r>
      <w:r w:rsidRPr="0014237E">
        <w:rPr>
          <w:rFonts w:ascii="Times New Roman" w:hAnsi="Times New Roman" w:cs="Times New Roman"/>
          <w:sz w:val="24"/>
          <w:szCs w:val="24"/>
        </w:rPr>
        <w:t xml:space="preserve">ection 159 of the </w:t>
      </w:r>
      <w:r w:rsidR="0014237E">
        <w:rPr>
          <w:rFonts w:ascii="Times New Roman" w:hAnsi="Times New Roman" w:cs="Times New Roman"/>
          <w:sz w:val="24"/>
          <w:szCs w:val="24"/>
        </w:rPr>
        <w:t>R</w:t>
      </w:r>
      <w:r w:rsidRPr="0014237E">
        <w:rPr>
          <w:rFonts w:ascii="Times New Roman" w:hAnsi="Times New Roman" w:cs="Times New Roman"/>
          <w:sz w:val="24"/>
          <w:szCs w:val="24"/>
        </w:rPr>
        <w:t xml:space="preserve">egistered </w:t>
      </w:r>
      <w:r w:rsidR="0014237E">
        <w:rPr>
          <w:rFonts w:ascii="Times New Roman" w:hAnsi="Times New Roman" w:cs="Times New Roman"/>
          <w:sz w:val="24"/>
          <w:szCs w:val="24"/>
        </w:rPr>
        <w:t>L</w:t>
      </w:r>
      <w:r w:rsidRPr="0014237E">
        <w:rPr>
          <w:rFonts w:ascii="Times New Roman" w:hAnsi="Times New Roman" w:cs="Times New Roman"/>
          <w:sz w:val="24"/>
          <w:szCs w:val="24"/>
        </w:rPr>
        <w:t>and Act Cap 300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001CD5" w:rsidRPr="0014237E" w:rsidRDefault="00001CD5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01CD5" w:rsidRPr="0014237E" w:rsidRDefault="00001CD5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as a result of the valuation the proceedings before the Honourab</w:t>
      </w:r>
      <w:r w:rsidR="0000067D" w:rsidRPr="0014237E">
        <w:rPr>
          <w:rFonts w:ascii="Times New Roman" w:hAnsi="Times New Roman" w:cs="Times New Roman"/>
          <w:sz w:val="24"/>
          <w:szCs w:val="24"/>
        </w:rPr>
        <w:t>le trial court are null and void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001CD5" w:rsidRPr="0014237E" w:rsidRDefault="00001CD5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01CD5" w:rsidRPr="0014237E" w:rsidRDefault="00001CD5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b/>
          <w:sz w:val="24"/>
          <w:szCs w:val="24"/>
        </w:rPr>
        <w:t xml:space="preserve"> t</w:t>
      </w:r>
      <w:r w:rsidRPr="0014237E">
        <w:rPr>
          <w:rFonts w:ascii="Times New Roman" w:hAnsi="Times New Roman" w:cs="Times New Roman"/>
          <w:sz w:val="24"/>
          <w:szCs w:val="24"/>
        </w:rPr>
        <w:t>his suit ought to be struck out for the said reasons</w:t>
      </w:r>
      <w:r w:rsidR="0014237E">
        <w:rPr>
          <w:rFonts w:ascii="Times New Roman" w:hAnsi="Times New Roman" w:cs="Times New Roman"/>
          <w:sz w:val="24"/>
          <w:szCs w:val="24"/>
        </w:rPr>
        <w:t>.</w:t>
      </w:r>
    </w:p>
    <w:p w:rsidR="00001CD5" w:rsidRPr="0014237E" w:rsidRDefault="00001CD5" w:rsidP="0014237E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01CD5" w:rsidRPr="0014237E" w:rsidRDefault="00001CD5" w:rsidP="0014237E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4237E">
        <w:rPr>
          <w:rFonts w:ascii="Times New Roman" w:hAnsi="Times New Roman" w:cs="Times New Roman"/>
          <w:sz w:val="24"/>
          <w:szCs w:val="24"/>
        </w:rPr>
        <w:t xml:space="preserve"> what is deponed here above is true to the best of my knowledge information and belief.</w:t>
      </w:r>
    </w:p>
    <w:p w:rsidR="00420A95" w:rsidRPr="0014237E" w:rsidRDefault="00420A9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SWORN by the said</w:t>
      </w:r>
      <w:r w:rsidRPr="0014237E">
        <w:rPr>
          <w:rFonts w:ascii="Times New Roman" w:hAnsi="Times New Roman" w:cs="Times New Roman"/>
          <w:sz w:val="24"/>
          <w:szCs w:val="24"/>
        </w:rPr>
        <w:tab/>
      </w:r>
      <w:r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  <w:t>}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="00001CD5" w:rsidRPr="001423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="00001CD5" w:rsidRPr="0014237E">
        <w:rPr>
          <w:rFonts w:ascii="Times New Roman" w:hAnsi="Times New Roman" w:cs="Times New Roman"/>
          <w:sz w:val="24"/>
          <w:szCs w:val="24"/>
        </w:rPr>
        <w:tab/>
      </w:r>
    </w:p>
    <w:p w:rsidR="00001CD5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</w:rPr>
        <w:t>WILLIAM KIPKOSGEI RUTO</w:t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  <w:t>}</w:t>
      </w:r>
      <w:r w:rsidR="0014237E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14237E" w:rsidRPr="0014237E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="00001CD5" w:rsidRPr="0014237E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="00001CD5" w:rsidRPr="0014237E">
        <w:rPr>
          <w:rFonts w:ascii="Times New Roman" w:hAnsi="Times New Roman" w:cs="Times New Roman"/>
          <w:sz w:val="24"/>
          <w:szCs w:val="24"/>
        </w:rPr>
        <w:t xml:space="preserve"> ELDORET </w:t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>}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="00001CD5" w:rsidRPr="0014237E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="00001CD5" w:rsidRPr="0014237E">
        <w:rPr>
          <w:rFonts w:ascii="Times New Roman" w:hAnsi="Times New Roman" w:cs="Times New Roman"/>
          <w:sz w:val="24"/>
          <w:szCs w:val="24"/>
        </w:rPr>
        <w:t xml:space="preserve"> ………………day of…………….2011</w:t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  <w:t>}</w:t>
      </w:r>
    </w:p>
    <w:p w:rsidR="0014237E" w:rsidRDefault="00420A9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14237E">
        <w:rPr>
          <w:rFonts w:ascii="Times New Roman" w:hAnsi="Times New Roman" w:cs="Times New Roman"/>
          <w:sz w:val="24"/>
          <w:szCs w:val="24"/>
        </w:rPr>
        <w:t>}</w:t>
      </w:r>
    </w:p>
    <w:p w:rsidR="00001CD5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BEFORE ME</w:t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</w:r>
      <w:r w:rsidR="00420A95" w:rsidRPr="0014237E">
        <w:rPr>
          <w:rFonts w:ascii="Times New Roman" w:hAnsi="Times New Roman" w:cs="Times New Roman"/>
          <w:sz w:val="24"/>
          <w:szCs w:val="24"/>
        </w:rPr>
        <w:tab/>
        <w:t>}</w:t>
      </w:r>
    </w:p>
    <w:p w:rsidR="00001CD5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67D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="0000067D" w:rsidRPr="0014237E">
        <w:rPr>
          <w:rFonts w:ascii="Times New Roman" w:hAnsi="Times New Roman" w:cs="Times New Roman"/>
          <w:b/>
          <w:sz w:val="24"/>
          <w:szCs w:val="24"/>
        </w:rPr>
        <w:tab/>
      </w:r>
      <w:r w:rsidR="0000067D" w:rsidRPr="0014237E">
        <w:rPr>
          <w:rFonts w:ascii="Times New Roman" w:hAnsi="Times New Roman" w:cs="Times New Roman"/>
          <w:b/>
          <w:sz w:val="24"/>
          <w:szCs w:val="24"/>
        </w:rPr>
        <w:tab/>
      </w:r>
      <w:r w:rsidR="0000067D" w:rsidRPr="0014237E">
        <w:rPr>
          <w:rFonts w:ascii="Times New Roman" w:hAnsi="Times New Roman" w:cs="Times New Roman"/>
          <w:sz w:val="24"/>
          <w:szCs w:val="24"/>
        </w:rPr>
        <w:t>}</w:t>
      </w:r>
    </w:p>
    <w:p w:rsidR="00001CD5" w:rsidRPr="0014237E" w:rsidRDefault="00420A9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ab/>
      </w:r>
      <w:r w:rsidRPr="0014237E">
        <w:rPr>
          <w:rFonts w:ascii="Times New Roman" w:hAnsi="Times New Roman" w:cs="Times New Roman"/>
          <w:sz w:val="24"/>
          <w:szCs w:val="24"/>
        </w:rPr>
        <w:tab/>
      </w:r>
      <w:r w:rsidR="00A16700" w:rsidRPr="0014237E">
        <w:rPr>
          <w:rFonts w:ascii="Times New Roman" w:hAnsi="Times New Roman" w:cs="Times New Roman"/>
          <w:sz w:val="24"/>
          <w:szCs w:val="24"/>
        </w:rPr>
        <w:tab/>
      </w:r>
      <w:r w:rsidR="0000067D" w:rsidRPr="0014237E">
        <w:rPr>
          <w:rFonts w:ascii="Times New Roman" w:hAnsi="Times New Roman" w:cs="Times New Roman"/>
          <w:sz w:val="24"/>
          <w:szCs w:val="24"/>
        </w:rPr>
        <w:tab/>
      </w:r>
      <w:r w:rsidR="0000067D" w:rsidRPr="0014237E">
        <w:rPr>
          <w:rFonts w:ascii="Times New Roman" w:hAnsi="Times New Roman" w:cs="Times New Roman"/>
          <w:sz w:val="24"/>
          <w:szCs w:val="24"/>
        </w:rPr>
        <w:tab/>
      </w:r>
      <w:r w:rsidR="0000067D" w:rsidRPr="0014237E">
        <w:rPr>
          <w:rFonts w:ascii="Times New Roman" w:hAnsi="Times New Roman" w:cs="Times New Roman"/>
          <w:sz w:val="24"/>
          <w:szCs w:val="24"/>
        </w:rPr>
        <w:tab/>
      </w:r>
      <w:r w:rsidRPr="0014237E">
        <w:rPr>
          <w:rFonts w:ascii="Times New Roman" w:hAnsi="Times New Roman" w:cs="Times New Roman"/>
          <w:sz w:val="24"/>
          <w:szCs w:val="24"/>
        </w:rPr>
        <w:t>}</w:t>
      </w:r>
    </w:p>
    <w:p w:rsidR="00001CD5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Drawn by:-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 xml:space="preserve">M/s </w:t>
      </w:r>
      <w:r>
        <w:rPr>
          <w:rFonts w:ascii="Times New Roman" w:hAnsi="Times New Roman" w:cs="Times New Roman"/>
          <w:sz w:val="24"/>
          <w:szCs w:val="24"/>
        </w:rPr>
        <w:t>Onyinkwa &amp; C</w:t>
      </w:r>
      <w:r w:rsidRPr="0014237E">
        <w:rPr>
          <w:rFonts w:ascii="Times New Roman" w:hAnsi="Times New Roman" w:cs="Times New Roman"/>
          <w:sz w:val="24"/>
          <w:szCs w:val="24"/>
        </w:rPr>
        <w:t>o.</w:t>
      </w:r>
    </w:p>
    <w:p w:rsidR="00001CD5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Advocates</w:t>
      </w:r>
    </w:p>
    <w:p w:rsidR="00FE6116" w:rsidRPr="0014237E" w:rsidRDefault="0014237E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sz w:val="24"/>
          <w:szCs w:val="24"/>
        </w:rPr>
        <w:t>P.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14237E">
        <w:rPr>
          <w:rFonts w:ascii="Times New Roman" w:hAnsi="Times New Roman" w:cs="Times New Roman"/>
          <w:sz w:val="24"/>
          <w:szCs w:val="24"/>
        </w:rPr>
        <w:t>. Box 2052</w:t>
      </w:r>
      <w:r>
        <w:rPr>
          <w:rFonts w:ascii="Times New Roman" w:hAnsi="Times New Roman" w:cs="Times New Roman"/>
          <w:sz w:val="24"/>
          <w:szCs w:val="24"/>
        </w:rPr>
        <w:t>-30100</w:t>
      </w:r>
    </w:p>
    <w:p w:rsidR="00551039" w:rsidRPr="0014237E" w:rsidRDefault="00001CD5" w:rsidP="001423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37E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551039" w:rsidRPr="0014237E" w:rsidSect="00FE06AB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B65C4"/>
    <w:multiLevelType w:val="hybridMultilevel"/>
    <w:tmpl w:val="DDC46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7C77EA"/>
    <w:multiLevelType w:val="hybridMultilevel"/>
    <w:tmpl w:val="17A6BD56"/>
    <w:lvl w:ilvl="0" w:tplc="4DE2381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1F7197A"/>
    <w:multiLevelType w:val="hybridMultilevel"/>
    <w:tmpl w:val="D572FE60"/>
    <w:lvl w:ilvl="0" w:tplc="3376B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1039"/>
    <w:rsid w:val="0000067D"/>
    <w:rsid w:val="00001CD5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B1FD0"/>
    <w:rsid w:val="000B7558"/>
    <w:rsid w:val="000C6D5F"/>
    <w:rsid w:val="000E6939"/>
    <w:rsid w:val="000F239B"/>
    <w:rsid w:val="000F5226"/>
    <w:rsid w:val="00101172"/>
    <w:rsid w:val="001218A7"/>
    <w:rsid w:val="001265BA"/>
    <w:rsid w:val="00132D68"/>
    <w:rsid w:val="0014237E"/>
    <w:rsid w:val="0016166E"/>
    <w:rsid w:val="00192F0C"/>
    <w:rsid w:val="001B18E4"/>
    <w:rsid w:val="001B674A"/>
    <w:rsid w:val="001B6932"/>
    <w:rsid w:val="00201CE7"/>
    <w:rsid w:val="00215619"/>
    <w:rsid w:val="002156E5"/>
    <w:rsid w:val="0022047B"/>
    <w:rsid w:val="0022488F"/>
    <w:rsid w:val="00227805"/>
    <w:rsid w:val="0023737B"/>
    <w:rsid w:val="002376A8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766AD"/>
    <w:rsid w:val="00376B45"/>
    <w:rsid w:val="003B7C1D"/>
    <w:rsid w:val="003C2AFE"/>
    <w:rsid w:val="003D2357"/>
    <w:rsid w:val="003D24E5"/>
    <w:rsid w:val="003E4339"/>
    <w:rsid w:val="003F3E56"/>
    <w:rsid w:val="00404AE9"/>
    <w:rsid w:val="00405124"/>
    <w:rsid w:val="00420A95"/>
    <w:rsid w:val="00420BD8"/>
    <w:rsid w:val="0042626A"/>
    <w:rsid w:val="00441EE8"/>
    <w:rsid w:val="0044563B"/>
    <w:rsid w:val="00470803"/>
    <w:rsid w:val="00472D60"/>
    <w:rsid w:val="00491D15"/>
    <w:rsid w:val="004939ED"/>
    <w:rsid w:val="00495D51"/>
    <w:rsid w:val="004B7E07"/>
    <w:rsid w:val="004C5DDE"/>
    <w:rsid w:val="004D0B77"/>
    <w:rsid w:val="004D109F"/>
    <w:rsid w:val="004D3356"/>
    <w:rsid w:val="00506BAD"/>
    <w:rsid w:val="00521CF9"/>
    <w:rsid w:val="0053085F"/>
    <w:rsid w:val="00544D9E"/>
    <w:rsid w:val="0055067A"/>
    <w:rsid w:val="00551039"/>
    <w:rsid w:val="005529BE"/>
    <w:rsid w:val="00556C1B"/>
    <w:rsid w:val="00567819"/>
    <w:rsid w:val="00571C96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30BA"/>
    <w:rsid w:val="0065416F"/>
    <w:rsid w:val="006D3A71"/>
    <w:rsid w:val="006E47A0"/>
    <w:rsid w:val="006F1364"/>
    <w:rsid w:val="0070288D"/>
    <w:rsid w:val="00703A83"/>
    <w:rsid w:val="00745024"/>
    <w:rsid w:val="00753083"/>
    <w:rsid w:val="0076027E"/>
    <w:rsid w:val="00771EC6"/>
    <w:rsid w:val="00772723"/>
    <w:rsid w:val="007741F4"/>
    <w:rsid w:val="007A778E"/>
    <w:rsid w:val="007A7840"/>
    <w:rsid w:val="007D0FDF"/>
    <w:rsid w:val="007E3AAD"/>
    <w:rsid w:val="00801DC5"/>
    <w:rsid w:val="00803A33"/>
    <w:rsid w:val="008176BD"/>
    <w:rsid w:val="00822FA6"/>
    <w:rsid w:val="008250F9"/>
    <w:rsid w:val="00834755"/>
    <w:rsid w:val="00841783"/>
    <w:rsid w:val="008524E6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80698"/>
    <w:rsid w:val="0098104B"/>
    <w:rsid w:val="00983928"/>
    <w:rsid w:val="009B34A1"/>
    <w:rsid w:val="009C4C26"/>
    <w:rsid w:val="009C7A22"/>
    <w:rsid w:val="009C7F96"/>
    <w:rsid w:val="009E1753"/>
    <w:rsid w:val="00A01EF2"/>
    <w:rsid w:val="00A04310"/>
    <w:rsid w:val="00A04C83"/>
    <w:rsid w:val="00A101D4"/>
    <w:rsid w:val="00A136BF"/>
    <w:rsid w:val="00A16700"/>
    <w:rsid w:val="00A216D2"/>
    <w:rsid w:val="00A224B5"/>
    <w:rsid w:val="00A30BB4"/>
    <w:rsid w:val="00A32A05"/>
    <w:rsid w:val="00A34FD9"/>
    <w:rsid w:val="00A519AE"/>
    <w:rsid w:val="00A53015"/>
    <w:rsid w:val="00A537B2"/>
    <w:rsid w:val="00A643F2"/>
    <w:rsid w:val="00A709FD"/>
    <w:rsid w:val="00A91688"/>
    <w:rsid w:val="00AA6783"/>
    <w:rsid w:val="00AE4743"/>
    <w:rsid w:val="00AE5EAD"/>
    <w:rsid w:val="00AF2125"/>
    <w:rsid w:val="00B00178"/>
    <w:rsid w:val="00B05AE8"/>
    <w:rsid w:val="00B066FE"/>
    <w:rsid w:val="00B14E58"/>
    <w:rsid w:val="00B309E2"/>
    <w:rsid w:val="00B44DCE"/>
    <w:rsid w:val="00B44E55"/>
    <w:rsid w:val="00B61588"/>
    <w:rsid w:val="00B63D4C"/>
    <w:rsid w:val="00B6772B"/>
    <w:rsid w:val="00B849C7"/>
    <w:rsid w:val="00B939E6"/>
    <w:rsid w:val="00B93F5F"/>
    <w:rsid w:val="00B9485B"/>
    <w:rsid w:val="00B95810"/>
    <w:rsid w:val="00BB074A"/>
    <w:rsid w:val="00BB10EB"/>
    <w:rsid w:val="00BB3392"/>
    <w:rsid w:val="00BF26AB"/>
    <w:rsid w:val="00C06F14"/>
    <w:rsid w:val="00C07B1D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7554"/>
    <w:rsid w:val="00CB776F"/>
    <w:rsid w:val="00CD01AB"/>
    <w:rsid w:val="00CD3CE2"/>
    <w:rsid w:val="00CF0ED7"/>
    <w:rsid w:val="00D027D2"/>
    <w:rsid w:val="00D05532"/>
    <w:rsid w:val="00D136F9"/>
    <w:rsid w:val="00D60867"/>
    <w:rsid w:val="00D74F33"/>
    <w:rsid w:val="00D800AD"/>
    <w:rsid w:val="00D94B8F"/>
    <w:rsid w:val="00DA09DE"/>
    <w:rsid w:val="00DA3677"/>
    <w:rsid w:val="00DB085F"/>
    <w:rsid w:val="00DC1764"/>
    <w:rsid w:val="00DD067B"/>
    <w:rsid w:val="00DD376A"/>
    <w:rsid w:val="00DE4A95"/>
    <w:rsid w:val="00DE6062"/>
    <w:rsid w:val="00DE7671"/>
    <w:rsid w:val="00DF39CC"/>
    <w:rsid w:val="00DF66C8"/>
    <w:rsid w:val="00E023CF"/>
    <w:rsid w:val="00E232EF"/>
    <w:rsid w:val="00E27485"/>
    <w:rsid w:val="00E30625"/>
    <w:rsid w:val="00E62E76"/>
    <w:rsid w:val="00E64CA8"/>
    <w:rsid w:val="00E65C4C"/>
    <w:rsid w:val="00E73C5F"/>
    <w:rsid w:val="00E90A5A"/>
    <w:rsid w:val="00EA035E"/>
    <w:rsid w:val="00EA0ACC"/>
    <w:rsid w:val="00EA0BD9"/>
    <w:rsid w:val="00EA51DE"/>
    <w:rsid w:val="00EB1F7E"/>
    <w:rsid w:val="00EB58E5"/>
    <w:rsid w:val="00EB5C58"/>
    <w:rsid w:val="00ED6D97"/>
    <w:rsid w:val="00F05387"/>
    <w:rsid w:val="00F05AE7"/>
    <w:rsid w:val="00F23527"/>
    <w:rsid w:val="00F354EB"/>
    <w:rsid w:val="00F37A32"/>
    <w:rsid w:val="00F433E9"/>
    <w:rsid w:val="00F75D57"/>
    <w:rsid w:val="00F867D1"/>
    <w:rsid w:val="00F966B7"/>
    <w:rsid w:val="00FA0EC2"/>
    <w:rsid w:val="00FA31D1"/>
    <w:rsid w:val="00FA5647"/>
    <w:rsid w:val="00FB5F41"/>
    <w:rsid w:val="00FD1D0C"/>
    <w:rsid w:val="00FD5B3B"/>
    <w:rsid w:val="00FD5F64"/>
    <w:rsid w:val="00FD6F66"/>
    <w:rsid w:val="00FE06AB"/>
    <w:rsid w:val="00FE5D06"/>
    <w:rsid w:val="00FE6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E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9F145-2C76-4121-AE50-66F6DB9F3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2011-07-25T12:38:00Z</dcterms:created>
  <dcterms:modified xsi:type="dcterms:W3CDTF">2011-07-25T12:38:00Z</dcterms:modified>
</cp:coreProperties>
</file>