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2C9" w:rsidRPr="0098083F" w:rsidRDefault="007532C9" w:rsidP="0098083F">
      <w:pPr>
        <w:jc w:val="center"/>
        <w:rPr>
          <w:b/>
          <w:sz w:val="24"/>
          <w:szCs w:val="24"/>
          <w:u w:val="single"/>
        </w:rPr>
      </w:pPr>
      <w:r w:rsidRPr="0098083F">
        <w:rPr>
          <w:b/>
          <w:sz w:val="24"/>
          <w:szCs w:val="24"/>
          <w:u w:val="single"/>
        </w:rPr>
        <w:t>REPUBLIC OF KENYA</w:t>
      </w:r>
    </w:p>
    <w:p w:rsidR="007532C9" w:rsidRPr="0098083F" w:rsidRDefault="007532C9" w:rsidP="0098083F">
      <w:pPr>
        <w:jc w:val="center"/>
        <w:rPr>
          <w:b/>
          <w:sz w:val="24"/>
          <w:szCs w:val="24"/>
          <w:u w:val="single"/>
        </w:rPr>
      </w:pPr>
      <w:r w:rsidRPr="0098083F">
        <w:rPr>
          <w:b/>
          <w:sz w:val="24"/>
          <w:szCs w:val="24"/>
          <w:u w:val="single"/>
        </w:rPr>
        <w:t>IN THE PRINCIPAL MAGISTRATE’S COURT AT ELDORET</w:t>
      </w:r>
    </w:p>
    <w:p w:rsidR="007532C9" w:rsidRPr="0098083F" w:rsidRDefault="007532C9" w:rsidP="0098083F">
      <w:pPr>
        <w:jc w:val="center"/>
        <w:rPr>
          <w:sz w:val="24"/>
          <w:szCs w:val="24"/>
        </w:rPr>
      </w:pPr>
      <w:r w:rsidRPr="0098083F">
        <w:rPr>
          <w:b/>
          <w:sz w:val="24"/>
          <w:szCs w:val="24"/>
          <w:u w:val="single"/>
        </w:rPr>
        <w:t>CIVIL SUIT NO.  823 OF 2012</w:t>
      </w:r>
    </w:p>
    <w:p w:rsidR="007532C9" w:rsidRPr="0098083F" w:rsidRDefault="007532C9" w:rsidP="0098083F">
      <w:pPr>
        <w:jc w:val="both"/>
        <w:rPr>
          <w:sz w:val="24"/>
          <w:szCs w:val="24"/>
        </w:rPr>
      </w:pPr>
    </w:p>
    <w:p w:rsidR="007532C9" w:rsidRPr="0098083F" w:rsidRDefault="007532C9" w:rsidP="0098083F">
      <w:pPr>
        <w:jc w:val="both"/>
        <w:rPr>
          <w:sz w:val="24"/>
          <w:szCs w:val="24"/>
        </w:rPr>
      </w:pPr>
      <w:r w:rsidRPr="0098083F">
        <w:rPr>
          <w:sz w:val="24"/>
          <w:szCs w:val="24"/>
        </w:rPr>
        <w:t>FRIENDS CHURCH (QUAKERS)</w:t>
      </w:r>
    </w:p>
    <w:p w:rsidR="007532C9" w:rsidRPr="0098083F" w:rsidRDefault="007532C9" w:rsidP="0098083F">
      <w:pPr>
        <w:jc w:val="both"/>
        <w:rPr>
          <w:sz w:val="24"/>
          <w:szCs w:val="24"/>
        </w:rPr>
      </w:pPr>
      <w:r w:rsidRPr="0098083F">
        <w:rPr>
          <w:sz w:val="24"/>
          <w:szCs w:val="24"/>
        </w:rPr>
        <w:t>LUGARI YEARLY MEETING……………...…………... PLAINTIFF/ RESPONDENT</w:t>
      </w:r>
    </w:p>
    <w:p w:rsidR="007532C9" w:rsidRPr="0098083F" w:rsidRDefault="007532C9" w:rsidP="0098083F">
      <w:pPr>
        <w:jc w:val="both"/>
        <w:rPr>
          <w:sz w:val="24"/>
          <w:szCs w:val="24"/>
        </w:rPr>
      </w:pPr>
    </w:p>
    <w:p w:rsidR="007532C9" w:rsidRPr="0098083F" w:rsidRDefault="007532C9" w:rsidP="0098083F">
      <w:pPr>
        <w:pStyle w:val="Heading2"/>
        <w:jc w:val="center"/>
        <w:rPr>
          <w:b w:val="0"/>
          <w:szCs w:val="24"/>
          <w:u w:val="none"/>
        </w:rPr>
      </w:pPr>
      <w:r w:rsidRPr="0098083F">
        <w:rPr>
          <w:b w:val="0"/>
          <w:szCs w:val="24"/>
          <w:u w:val="none"/>
        </w:rPr>
        <w:t>VERSUS</w:t>
      </w:r>
    </w:p>
    <w:p w:rsidR="007532C9" w:rsidRPr="0098083F" w:rsidRDefault="007532C9" w:rsidP="0098083F">
      <w:pPr>
        <w:pStyle w:val="ListParagraph"/>
        <w:numPr>
          <w:ilvl w:val="0"/>
          <w:numId w:val="3"/>
        </w:numPr>
        <w:jc w:val="both"/>
        <w:rPr>
          <w:sz w:val="24"/>
          <w:szCs w:val="24"/>
        </w:rPr>
      </w:pPr>
      <w:r w:rsidRPr="0098083F">
        <w:rPr>
          <w:sz w:val="24"/>
          <w:szCs w:val="24"/>
        </w:rPr>
        <w:t>AINU SHAMSI HAULIERS LTD</w:t>
      </w:r>
    </w:p>
    <w:p w:rsidR="007532C9" w:rsidRPr="0098083F" w:rsidRDefault="007532C9" w:rsidP="0098083F">
      <w:pPr>
        <w:pStyle w:val="ListParagraph"/>
        <w:numPr>
          <w:ilvl w:val="0"/>
          <w:numId w:val="3"/>
        </w:numPr>
        <w:jc w:val="both"/>
        <w:rPr>
          <w:sz w:val="24"/>
          <w:szCs w:val="24"/>
        </w:rPr>
      </w:pPr>
      <w:r w:rsidRPr="0098083F">
        <w:rPr>
          <w:sz w:val="24"/>
          <w:szCs w:val="24"/>
        </w:rPr>
        <w:t>ABRAHAM TENDENEI…..……………………….…DEFENDANT/APPLICANTS</w:t>
      </w:r>
    </w:p>
    <w:p w:rsidR="007532C9" w:rsidRPr="0098083F" w:rsidRDefault="007532C9" w:rsidP="0098083F">
      <w:pPr>
        <w:jc w:val="both"/>
        <w:rPr>
          <w:sz w:val="24"/>
          <w:szCs w:val="24"/>
        </w:rPr>
      </w:pPr>
    </w:p>
    <w:p w:rsidR="007532C9" w:rsidRPr="0098083F" w:rsidRDefault="007532C9" w:rsidP="0098083F">
      <w:pPr>
        <w:pStyle w:val="Heading4"/>
        <w:spacing w:before="0"/>
        <w:jc w:val="center"/>
        <w:rPr>
          <w:rFonts w:ascii="Times New Roman" w:hAnsi="Times New Roman" w:cs="Times New Roman"/>
          <w:i w:val="0"/>
          <w:color w:val="000000" w:themeColor="text1"/>
          <w:sz w:val="24"/>
          <w:szCs w:val="24"/>
          <w:u w:val="single"/>
        </w:rPr>
      </w:pPr>
      <w:r w:rsidRPr="0098083F">
        <w:rPr>
          <w:rFonts w:ascii="Times New Roman" w:hAnsi="Times New Roman" w:cs="Times New Roman"/>
          <w:i w:val="0"/>
          <w:color w:val="000000" w:themeColor="text1"/>
          <w:sz w:val="24"/>
          <w:szCs w:val="24"/>
          <w:u w:val="single"/>
        </w:rPr>
        <w:t>CERTIFICATE OF URGENCY</w:t>
      </w:r>
    </w:p>
    <w:p w:rsidR="007532C9" w:rsidRPr="0098083F" w:rsidRDefault="007532C9" w:rsidP="0098083F">
      <w:pPr>
        <w:jc w:val="both"/>
        <w:rPr>
          <w:b/>
          <w:sz w:val="24"/>
          <w:szCs w:val="24"/>
        </w:rPr>
      </w:pPr>
    </w:p>
    <w:p w:rsidR="007532C9" w:rsidRPr="0098083F" w:rsidRDefault="007532C9" w:rsidP="0098083F">
      <w:pPr>
        <w:spacing w:line="360" w:lineRule="auto"/>
        <w:jc w:val="both"/>
        <w:rPr>
          <w:sz w:val="24"/>
          <w:szCs w:val="24"/>
        </w:rPr>
      </w:pPr>
      <w:r w:rsidRPr="0098083F">
        <w:rPr>
          <w:b/>
          <w:sz w:val="24"/>
          <w:szCs w:val="24"/>
        </w:rPr>
        <w:t>I, DENIS ONYIMBO ONYINKWA</w:t>
      </w:r>
      <w:r w:rsidRPr="0098083F">
        <w:rPr>
          <w:sz w:val="24"/>
          <w:szCs w:val="24"/>
        </w:rPr>
        <w:t xml:space="preserve"> Advocate of P. O. Box 2052-30100 Eldoret do hereby certify that the application herein is urgent, the nature of urgency being that;-</w:t>
      </w:r>
    </w:p>
    <w:p w:rsidR="007532C9" w:rsidRPr="0098083F" w:rsidRDefault="007532C9" w:rsidP="0098083F">
      <w:pPr>
        <w:spacing w:line="360" w:lineRule="auto"/>
        <w:jc w:val="both"/>
        <w:rPr>
          <w:sz w:val="24"/>
          <w:szCs w:val="24"/>
        </w:rPr>
      </w:pPr>
    </w:p>
    <w:p w:rsidR="007532C9" w:rsidRPr="0098083F" w:rsidRDefault="007532C9" w:rsidP="0098083F">
      <w:pPr>
        <w:pStyle w:val="ListParagraph"/>
        <w:numPr>
          <w:ilvl w:val="0"/>
          <w:numId w:val="4"/>
        </w:numPr>
        <w:spacing w:line="360" w:lineRule="auto"/>
        <w:jc w:val="both"/>
        <w:rPr>
          <w:sz w:val="24"/>
          <w:szCs w:val="24"/>
        </w:rPr>
      </w:pPr>
      <w:r w:rsidRPr="0098083F">
        <w:rPr>
          <w:sz w:val="24"/>
          <w:szCs w:val="24"/>
        </w:rPr>
        <w:t>That the plaintiff herein has in his favour an exparte judgment of Kshs. 3,000,000/= and may execute i</w:t>
      </w:r>
      <w:r w:rsidR="00677D6C" w:rsidRPr="0098083F">
        <w:rPr>
          <w:sz w:val="24"/>
          <w:szCs w:val="24"/>
        </w:rPr>
        <w:t>t</w:t>
      </w:r>
      <w:r w:rsidRPr="0098083F">
        <w:rPr>
          <w:sz w:val="24"/>
          <w:szCs w:val="24"/>
        </w:rPr>
        <w:t xml:space="preserve"> at any time to the detriment of the defendant.</w:t>
      </w:r>
    </w:p>
    <w:p w:rsidR="007532C9" w:rsidRPr="0098083F" w:rsidRDefault="007532C9" w:rsidP="0098083F">
      <w:pPr>
        <w:pStyle w:val="ListParagraph"/>
        <w:numPr>
          <w:ilvl w:val="0"/>
          <w:numId w:val="4"/>
        </w:numPr>
        <w:spacing w:line="360" w:lineRule="auto"/>
        <w:jc w:val="both"/>
        <w:rPr>
          <w:sz w:val="24"/>
          <w:szCs w:val="24"/>
        </w:rPr>
      </w:pPr>
      <w:r w:rsidRPr="0098083F">
        <w:rPr>
          <w:sz w:val="24"/>
          <w:szCs w:val="24"/>
        </w:rPr>
        <w:t xml:space="preserve">That the defendants herein </w:t>
      </w:r>
      <w:r w:rsidR="00677D6C" w:rsidRPr="0098083F">
        <w:rPr>
          <w:sz w:val="24"/>
          <w:szCs w:val="24"/>
        </w:rPr>
        <w:t>are</w:t>
      </w:r>
      <w:r w:rsidRPr="0098083F">
        <w:rPr>
          <w:sz w:val="24"/>
          <w:szCs w:val="24"/>
        </w:rPr>
        <w:t xml:space="preserve"> desirous that the due process be followed and they be heard on their defence.</w:t>
      </w:r>
    </w:p>
    <w:p w:rsidR="00E0490A" w:rsidRPr="0098083F" w:rsidRDefault="00E0490A" w:rsidP="0098083F">
      <w:pPr>
        <w:pStyle w:val="ListParagraph"/>
        <w:numPr>
          <w:ilvl w:val="0"/>
          <w:numId w:val="4"/>
        </w:numPr>
        <w:spacing w:line="360" w:lineRule="auto"/>
        <w:jc w:val="both"/>
        <w:rPr>
          <w:sz w:val="24"/>
          <w:szCs w:val="24"/>
        </w:rPr>
      </w:pPr>
      <w:r w:rsidRPr="0098083F">
        <w:rPr>
          <w:sz w:val="24"/>
          <w:szCs w:val="24"/>
        </w:rPr>
        <w:t>That if th</w:t>
      </w:r>
      <w:r w:rsidR="000468EA" w:rsidRPr="0098083F">
        <w:rPr>
          <w:sz w:val="24"/>
          <w:szCs w:val="24"/>
        </w:rPr>
        <w:t>is</w:t>
      </w:r>
      <w:r w:rsidRPr="0098083F">
        <w:rPr>
          <w:sz w:val="24"/>
          <w:szCs w:val="24"/>
        </w:rPr>
        <w:t xml:space="preserve"> application is not certified urgent</w:t>
      </w:r>
      <w:r w:rsidR="000468EA" w:rsidRPr="0098083F">
        <w:rPr>
          <w:sz w:val="24"/>
          <w:szCs w:val="24"/>
        </w:rPr>
        <w:t>,</w:t>
      </w:r>
      <w:r w:rsidRPr="0098083F">
        <w:rPr>
          <w:sz w:val="24"/>
          <w:szCs w:val="24"/>
        </w:rPr>
        <w:t xml:space="preserve"> the applicant stands to suffer substantial loss and damage.</w:t>
      </w:r>
    </w:p>
    <w:p w:rsidR="007532C9" w:rsidRPr="0098083F" w:rsidRDefault="007532C9" w:rsidP="0098083F">
      <w:pPr>
        <w:pStyle w:val="ListParagraph"/>
        <w:numPr>
          <w:ilvl w:val="0"/>
          <w:numId w:val="4"/>
        </w:numPr>
        <w:spacing w:line="360" w:lineRule="auto"/>
        <w:jc w:val="both"/>
        <w:rPr>
          <w:sz w:val="24"/>
          <w:szCs w:val="24"/>
        </w:rPr>
      </w:pPr>
      <w:r w:rsidRPr="0098083F">
        <w:rPr>
          <w:sz w:val="24"/>
          <w:szCs w:val="24"/>
        </w:rPr>
        <w:t xml:space="preserve">That the plaintiff shall not suffer any prejudice if this </w:t>
      </w:r>
      <w:r w:rsidR="000468EA" w:rsidRPr="0098083F">
        <w:rPr>
          <w:sz w:val="24"/>
          <w:szCs w:val="24"/>
        </w:rPr>
        <w:t>e</w:t>
      </w:r>
      <w:r w:rsidRPr="0098083F">
        <w:rPr>
          <w:sz w:val="24"/>
          <w:szCs w:val="24"/>
        </w:rPr>
        <w:t>xparte judgment is set aside and this matter be listed be heard on its merits.</w:t>
      </w:r>
    </w:p>
    <w:p w:rsidR="007532C9" w:rsidRPr="0098083F" w:rsidRDefault="007532C9" w:rsidP="0098083F">
      <w:pPr>
        <w:jc w:val="both"/>
        <w:rPr>
          <w:sz w:val="24"/>
          <w:szCs w:val="24"/>
        </w:rPr>
      </w:pPr>
    </w:p>
    <w:p w:rsidR="007532C9" w:rsidRPr="0098083F" w:rsidRDefault="007532C9" w:rsidP="0098083F">
      <w:pPr>
        <w:spacing w:line="360" w:lineRule="auto"/>
        <w:jc w:val="both"/>
        <w:rPr>
          <w:sz w:val="24"/>
          <w:szCs w:val="24"/>
        </w:rPr>
      </w:pPr>
      <w:r w:rsidRPr="0098083F">
        <w:rPr>
          <w:sz w:val="24"/>
          <w:szCs w:val="24"/>
        </w:rPr>
        <w:t>DATED at ELDORET this ………………. day of …………….…………….. 2013.</w:t>
      </w:r>
    </w:p>
    <w:p w:rsidR="007532C9" w:rsidRPr="0098083F" w:rsidRDefault="007532C9" w:rsidP="0098083F">
      <w:pPr>
        <w:spacing w:line="360" w:lineRule="auto"/>
        <w:jc w:val="both"/>
        <w:rPr>
          <w:sz w:val="24"/>
          <w:szCs w:val="24"/>
        </w:rPr>
      </w:pPr>
    </w:p>
    <w:p w:rsidR="007532C9" w:rsidRPr="0098083F" w:rsidRDefault="007532C9" w:rsidP="0098083F">
      <w:pPr>
        <w:pStyle w:val="Heading1"/>
        <w:jc w:val="center"/>
        <w:rPr>
          <w:szCs w:val="24"/>
        </w:rPr>
      </w:pPr>
      <w:r w:rsidRPr="0098083F">
        <w:rPr>
          <w:b/>
          <w:szCs w:val="24"/>
        </w:rPr>
        <w:t>DENIS ONYIMBO ONYINKWA</w:t>
      </w:r>
      <w:r w:rsidRPr="0098083F">
        <w:rPr>
          <w:szCs w:val="24"/>
        </w:rPr>
        <w:t xml:space="preserve"> </w:t>
      </w:r>
    </w:p>
    <w:p w:rsidR="007532C9" w:rsidRPr="0098083F" w:rsidRDefault="007532C9" w:rsidP="0098083F">
      <w:pPr>
        <w:pStyle w:val="Heading1"/>
        <w:jc w:val="center"/>
        <w:rPr>
          <w:b/>
          <w:szCs w:val="24"/>
          <w:u w:val="single"/>
        </w:rPr>
      </w:pPr>
      <w:r w:rsidRPr="0098083F">
        <w:rPr>
          <w:b/>
          <w:szCs w:val="24"/>
          <w:u w:val="single"/>
        </w:rPr>
        <w:t>ADVOCATE</w:t>
      </w:r>
    </w:p>
    <w:p w:rsidR="007532C9" w:rsidRPr="0098083F" w:rsidRDefault="007532C9" w:rsidP="0098083F">
      <w:pPr>
        <w:jc w:val="both"/>
        <w:rPr>
          <w:sz w:val="24"/>
          <w:szCs w:val="24"/>
        </w:rPr>
      </w:pPr>
    </w:p>
    <w:p w:rsidR="007532C9" w:rsidRPr="0098083F" w:rsidRDefault="007532C9" w:rsidP="0098083F">
      <w:pPr>
        <w:pStyle w:val="Heading1"/>
        <w:jc w:val="both"/>
        <w:rPr>
          <w:b/>
          <w:szCs w:val="24"/>
          <w:u w:val="single"/>
        </w:rPr>
      </w:pPr>
      <w:r w:rsidRPr="0098083F">
        <w:rPr>
          <w:b/>
          <w:szCs w:val="24"/>
          <w:u w:val="single"/>
        </w:rPr>
        <w:t>Drawn &amp; Filed by:-</w:t>
      </w:r>
    </w:p>
    <w:p w:rsidR="007532C9" w:rsidRPr="0098083F" w:rsidRDefault="007532C9" w:rsidP="0098083F">
      <w:pPr>
        <w:jc w:val="both"/>
        <w:rPr>
          <w:sz w:val="24"/>
          <w:szCs w:val="24"/>
        </w:rPr>
      </w:pPr>
      <w:r w:rsidRPr="0098083F">
        <w:rPr>
          <w:sz w:val="24"/>
          <w:szCs w:val="24"/>
        </w:rPr>
        <w:t>M/s Onyinkwa &amp; Co.</w:t>
      </w:r>
    </w:p>
    <w:p w:rsidR="007532C9" w:rsidRPr="0098083F" w:rsidRDefault="007532C9" w:rsidP="0098083F">
      <w:pPr>
        <w:jc w:val="both"/>
        <w:rPr>
          <w:sz w:val="24"/>
          <w:szCs w:val="24"/>
        </w:rPr>
      </w:pPr>
      <w:r w:rsidRPr="0098083F">
        <w:rPr>
          <w:sz w:val="24"/>
          <w:szCs w:val="24"/>
        </w:rPr>
        <w:t>Advocates</w:t>
      </w:r>
    </w:p>
    <w:p w:rsidR="007532C9" w:rsidRPr="0098083F" w:rsidRDefault="007532C9" w:rsidP="0098083F">
      <w:pPr>
        <w:jc w:val="both"/>
        <w:rPr>
          <w:sz w:val="24"/>
          <w:szCs w:val="24"/>
        </w:rPr>
      </w:pPr>
      <w:r w:rsidRPr="0098083F">
        <w:rPr>
          <w:sz w:val="24"/>
          <w:szCs w:val="24"/>
        </w:rPr>
        <w:t>Sakong House. 1</w:t>
      </w:r>
      <w:r w:rsidRPr="0098083F">
        <w:rPr>
          <w:sz w:val="24"/>
          <w:szCs w:val="24"/>
          <w:vertAlign w:val="superscript"/>
        </w:rPr>
        <w:t>st</w:t>
      </w:r>
      <w:r w:rsidRPr="0098083F">
        <w:rPr>
          <w:sz w:val="24"/>
          <w:szCs w:val="24"/>
        </w:rPr>
        <w:t xml:space="preserve"> Floor</w:t>
      </w:r>
    </w:p>
    <w:p w:rsidR="007532C9" w:rsidRPr="0098083F" w:rsidRDefault="007532C9" w:rsidP="0098083F">
      <w:pPr>
        <w:jc w:val="both"/>
        <w:rPr>
          <w:sz w:val="24"/>
          <w:szCs w:val="24"/>
        </w:rPr>
      </w:pPr>
      <w:r w:rsidRPr="0098083F">
        <w:rPr>
          <w:sz w:val="24"/>
          <w:szCs w:val="24"/>
        </w:rPr>
        <w:t>Kenyatta Street</w:t>
      </w:r>
    </w:p>
    <w:p w:rsidR="007532C9" w:rsidRPr="0098083F" w:rsidRDefault="007532C9" w:rsidP="0098083F">
      <w:pPr>
        <w:jc w:val="both"/>
        <w:rPr>
          <w:sz w:val="24"/>
          <w:szCs w:val="24"/>
        </w:rPr>
      </w:pPr>
      <w:r w:rsidRPr="0098083F">
        <w:rPr>
          <w:sz w:val="24"/>
          <w:szCs w:val="24"/>
        </w:rPr>
        <w:t>P. O. Box 2052-30100</w:t>
      </w:r>
    </w:p>
    <w:p w:rsidR="007532C9" w:rsidRPr="0098083F" w:rsidRDefault="007532C9" w:rsidP="0098083F">
      <w:pPr>
        <w:pStyle w:val="Heading1"/>
        <w:jc w:val="both"/>
        <w:rPr>
          <w:b/>
          <w:szCs w:val="24"/>
          <w:u w:val="single"/>
        </w:rPr>
      </w:pPr>
      <w:r w:rsidRPr="0098083F">
        <w:rPr>
          <w:b/>
          <w:szCs w:val="24"/>
          <w:u w:val="single"/>
        </w:rPr>
        <w:t>ELDORET</w:t>
      </w:r>
    </w:p>
    <w:p w:rsidR="007532C9" w:rsidRPr="0098083F" w:rsidRDefault="007532C9" w:rsidP="0098083F">
      <w:pPr>
        <w:jc w:val="both"/>
        <w:rPr>
          <w:b/>
          <w:sz w:val="24"/>
          <w:szCs w:val="24"/>
          <w:u w:val="single"/>
        </w:rPr>
      </w:pPr>
    </w:p>
    <w:p w:rsidR="007532C9" w:rsidRPr="0098083F" w:rsidRDefault="007532C9" w:rsidP="0098083F">
      <w:pPr>
        <w:pStyle w:val="Heading1"/>
        <w:jc w:val="both"/>
        <w:rPr>
          <w:b/>
          <w:szCs w:val="24"/>
          <w:u w:val="single"/>
        </w:rPr>
      </w:pPr>
      <w:r w:rsidRPr="0098083F">
        <w:rPr>
          <w:b/>
          <w:szCs w:val="24"/>
          <w:u w:val="single"/>
        </w:rPr>
        <w:t>To be served upon:-</w:t>
      </w:r>
    </w:p>
    <w:p w:rsidR="007532C9" w:rsidRPr="0098083F" w:rsidRDefault="007532C9" w:rsidP="0098083F">
      <w:pPr>
        <w:jc w:val="both"/>
        <w:rPr>
          <w:sz w:val="24"/>
          <w:szCs w:val="24"/>
        </w:rPr>
      </w:pPr>
      <w:r w:rsidRPr="0098083F">
        <w:rPr>
          <w:sz w:val="24"/>
          <w:szCs w:val="24"/>
        </w:rPr>
        <w:t>M/s Muganda Macharu &amp; Co.</w:t>
      </w:r>
    </w:p>
    <w:p w:rsidR="007532C9" w:rsidRPr="0098083F" w:rsidRDefault="007532C9" w:rsidP="0098083F">
      <w:pPr>
        <w:jc w:val="both"/>
        <w:rPr>
          <w:sz w:val="24"/>
          <w:szCs w:val="24"/>
        </w:rPr>
      </w:pPr>
      <w:r w:rsidRPr="0098083F">
        <w:rPr>
          <w:sz w:val="24"/>
          <w:szCs w:val="24"/>
        </w:rPr>
        <w:t>Advocates</w:t>
      </w:r>
    </w:p>
    <w:p w:rsidR="007532C9" w:rsidRPr="0098083F" w:rsidRDefault="007532C9" w:rsidP="0098083F">
      <w:pPr>
        <w:jc w:val="both"/>
        <w:rPr>
          <w:sz w:val="24"/>
          <w:szCs w:val="24"/>
        </w:rPr>
      </w:pPr>
      <w:r w:rsidRPr="0098083F">
        <w:rPr>
          <w:sz w:val="24"/>
          <w:szCs w:val="24"/>
        </w:rPr>
        <w:t>Milele Centre, 2</w:t>
      </w:r>
      <w:r w:rsidRPr="0098083F">
        <w:rPr>
          <w:sz w:val="24"/>
          <w:szCs w:val="24"/>
          <w:vertAlign w:val="superscript"/>
        </w:rPr>
        <w:t>nd</w:t>
      </w:r>
      <w:r w:rsidRPr="0098083F">
        <w:rPr>
          <w:sz w:val="24"/>
          <w:szCs w:val="24"/>
        </w:rPr>
        <w:t xml:space="preserve"> Floor</w:t>
      </w:r>
      <w:r w:rsidR="0098083F">
        <w:rPr>
          <w:sz w:val="24"/>
          <w:szCs w:val="24"/>
        </w:rPr>
        <w:t xml:space="preserve">, </w:t>
      </w:r>
      <w:r w:rsidRPr="0098083F">
        <w:rPr>
          <w:sz w:val="24"/>
          <w:szCs w:val="24"/>
        </w:rPr>
        <w:t xml:space="preserve">Kidengele </w:t>
      </w:r>
    </w:p>
    <w:p w:rsidR="007532C9" w:rsidRPr="0098083F" w:rsidRDefault="007532C9" w:rsidP="0098083F">
      <w:pPr>
        <w:jc w:val="both"/>
        <w:rPr>
          <w:sz w:val="24"/>
          <w:szCs w:val="24"/>
        </w:rPr>
      </w:pPr>
      <w:r w:rsidRPr="0098083F">
        <w:rPr>
          <w:sz w:val="24"/>
          <w:szCs w:val="24"/>
        </w:rPr>
        <w:t>P. O. Box 8543-00200</w:t>
      </w:r>
      <w:r w:rsidRPr="0098083F">
        <w:rPr>
          <w:sz w:val="24"/>
          <w:szCs w:val="24"/>
        </w:rPr>
        <w:tab/>
      </w:r>
    </w:p>
    <w:p w:rsidR="007532C9" w:rsidRPr="0098083F" w:rsidRDefault="007532C9" w:rsidP="0098083F">
      <w:pPr>
        <w:jc w:val="both"/>
        <w:rPr>
          <w:b/>
          <w:sz w:val="24"/>
          <w:szCs w:val="24"/>
          <w:u w:val="single"/>
        </w:rPr>
      </w:pPr>
      <w:r w:rsidRPr="0098083F">
        <w:rPr>
          <w:b/>
          <w:sz w:val="24"/>
          <w:szCs w:val="24"/>
          <w:u w:val="single"/>
        </w:rPr>
        <w:t>NAIROBI</w:t>
      </w:r>
    </w:p>
    <w:p w:rsidR="0098083F" w:rsidRPr="0098083F" w:rsidRDefault="0098083F" w:rsidP="0098083F">
      <w:pPr>
        <w:jc w:val="center"/>
        <w:rPr>
          <w:b/>
          <w:sz w:val="24"/>
          <w:szCs w:val="24"/>
          <w:u w:val="single"/>
        </w:rPr>
      </w:pPr>
      <w:r w:rsidRPr="0098083F">
        <w:rPr>
          <w:b/>
          <w:sz w:val="24"/>
          <w:szCs w:val="24"/>
          <w:u w:val="single"/>
        </w:rPr>
        <w:lastRenderedPageBreak/>
        <w:t>REPUBLIC OF KENYA</w:t>
      </w:r>
    </w:p>
    <w:p w:rsidR="0098083F" w:rsidRPr="0098083F" w:rsidRDefault="0098083F" w:rsidP="0098083F">
      <w:pPr>
        <w:jc w:val="center"/>
        <w:rPr>
          <w:b/>
          <w:sz w:val="24"/>
          <w:szCs w:val="24"/>
          <w:u w:val="single"/>
        </w:rPr>
      </w:pPr>
      <w:r w:rsidRPr="0098083F">
        <w:rPr>
          <w:b/>
          <w:sz w:val="24"/>
          <w:szCs w:val="24"/>
          <w:u w:val="single"/>
        </w:rPr>
        <w:t>IN THE PRINCIPAL MAGISTRATE’S COURT AT ELDORET</w:t>
      </w:r>
    </w:p>
    <w:p w:rsidR="0098083F" w:rsidRPr="0098083F" w:rsidRDefault="0098083F" w:rsidP="0098083F">
      <w:pPr>
        <w:jc w:val="center"/>
        <w:rPr>
          <w:sz w:val="24"/>
          <w:szCs w:val="24"/>
        </w:rPr>
      </w:pPr>
      <w:r w:rsidRPr="0098083F">
        <w:rPr>
          <w:b/>
          <w:sz w:val="24"/>
          <w:szCs w:val="24"/>
          <w:u w:val="single"/>
        </w:rPr>
        <w:t>CIVIL SUIT NO.  823 OF 2012</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FRIENDS CHURCH (QUAKERS)</w:t>
      </w:r>
    </w:p>
    <w:p w:rsidR="0098083F" w:rsidRDefault="0098083F" w:rsidP="0098083F">
      <w:pPr>
        <w:jc w:val="both"/>
        <w:rPr>
          <w:sz w:val="24"/>
          <w:szCs w:val="24"/>
        </w:rPr>
      </w:pPr>
      <w:r w:rsidRPr="0098083F">
        <w:rPr>
          <w:sz w:val="24"/>
          <w:szCs w:val="24"/>
        </w:rPr>
        <w:t>LUGARI YEARLY MEETING……………...…………... PLAINTIFF/ RESPONDENT</w:t>
      </w:r>
    </w:p>
    <w:p w:rsidR="0098083F" w:rsidRPr="0098083F" w:rsidRDefault="0098083F" w:rsidP="0098083F">
      <w:pPr>
        <w:jc w:val="both"/>
        <w:rPr>
          <w:sz w:val="24"/>
          <w:szCs w:val="24"/>
        </w:rPr>
      </w:pPr>
    </w:p>
    <w:p w:rsidR="0098083F" w:rsidRDefault="0098083F" w:rsidP="0098083F">
      <w:pPr>
        <w:pStyle w:val="Heading2"/>
        <w:jc w:val="center"/>
        <w:rPr>
          <w:b w:val="0"/>
          <w:szCs w:val="24"/>
          <w:u w:val="none"/>
        </w:rPr>
      </w:pPr>
      <w:r w:rsidRPr="0098083F">
        <w:rPr>
          <w:b w:val="0"/>
          <w:szCs w:val="24"/>
          <w:u w:val="none"/>
        </w:rPr>
        <w:t>VERSUS</w:t>
      </w:r>
    </w:p>
    <w:p w:rsidR="0098083F" w:rsidRPr="0098083F" w:rsidRDefault="0098083F" w:rsidP="0098083F">
      <w:pPr>
        <w:pStyle w:val="ListParagraph"/>
        <w:numPr>
          <w:ilvl w:val="0"/>
          <w:numId w:val="5"/>
        </w:numPr>
        <w:jc w:val="both"/>
        <w:rPr>
          <w:sz w:val="24"/>
          <w:szCs w:val="24"/>
        </w:rPr>
      </w:pPr>
      <w:r w:rsidRPr="0098083F">
        <w:rPr>
          <w:sz w:val="24"/>
          <w:szCs w:val="24"/>
        </w:rPr>
        <w:t>AINU SHAMSI HAULIERS LTD</w:t>
      </w:r>
    </w:p>
    <w:p w:rsidR="0098083F" w:rsidRPr="0098083F" w:rsidRDefault="0098083F" w:rsidP="0098083F">
      <w:pPr>
        <w:pStyle w:val="ListParagraph"/>
        <w:numPr>
          <w:ilvl w:val="0"/>
          <w:numId w:val="5"/>
        </w:numPr>
        <w:jc w:val="both"/>
        <w:rPr>
          <w:sz w:val="24"/>
          <w:szCs w:val="24"/>
        </w:rPr>
      </w:pPr>
      <w:r w:rsidRPr="0098083F">
        <w:rPr>
          <w:sz w:val="24"/>
          <w:szCs w:val="24"/>
        </w:rPr>
        <w:t>ABRAHAM TENDENEI…..……………………….…DEFENDANT/APPLICANTS</w:t>
      </w:r>
    </w:p>
    <w:p w:rsidR="0098083F" w:rsidRPr="0098083F" w:rsidRDefault="0098083F" w:rsidP="0098083F">
      <w:pPr>
        <w:jc w:val="both"/>
        <w:rPr>
          <w:b/>
          <w:sz w:val="24"/>
          <w:szCs w:val="24"/>
          <w:u w:val="single"/>
        </w:rPr>
      </w:pPr>
    </w:p>
    <w:p w:rsidR="0098083F" w:rsidRPr="0098083F" w:rsidRDefault="0098083F" w:rsidP="0098083F">
      <w:pPr>
        <w:jc w:val="center"/>
        <w:rPr>
          <w:b/>
          <w:sz w:val="24"/>
          <w:szCs w:val="24"/>
          <w:u w:val="single"/>
        </w:rPr>
      </w:pPr>
      <w:r w:rsidRPr="0098083F">
        <w:rPr>
          <w:b/>
          <w:sz w:val="24"/>
          <w:szCs w:val="24"/>
          <w:u w:val="single"/>
        </w:rPr>
        <w:t>NOTICE OF MOTION</w:t>
      </w:r>
    </w:p>
    <w:p w:rsidR="0098083F" w:rsidRPr="0098083F" w:rsidRDefault="0098083F" w:rsidP="0098083F">
      <w:pPr>
        <w:jc w:val="center"/>
        <w:rPr>
          <w:b/>
          <w:sz w:val="24"/>
          <w:szCs w:val="24"/>
          <w:u w:val="single"/>
        </w:rPr>
      </w:pPr>
      <w:r w:rsidRPr="0098083F">
        <w:rPr>
          <w:b/>
          <w:sz w:val="24"/>
          <w:szCs w:val="24"/>
          <w:u w:val="single"/>
        </w:rPr>
        <w:t>(Under the Provision of Order 10 Rule 9, Order 10 Rule 11 of the Civil Procedure Rules Section 1(a) and 1(b) of the Civil Procedure Act Cap 21 Laws of Kenya, and Order 51 Rule 1 of the Civil Procedure Rules)</w:t>
      </w:r>
    </w:p>
    <w:p w:rsidR="0098083F" w:rsidRPr="0098083F" w:rsidRDefault="0098083F" w:rsidP="0098083F">
      <w:pPr>
        <w:spacing w:line="360" w:lineRule="auto"/>
        <w:jc w:val="both"/>
        <w:rPr>
          <w:sz w:val="24"/>
          <w:szCs w:val="24"/>
        </w:rPr>
      </w:pPr>
    </w:p>
    <w:p w:rsidR="0098083F" w:rsidRPr="0098083F" w:rsidRDefault="0098083F" w:rsidP="0098083F">
      <w:pPr>
        <w:spacing w:line="360" w:lineRule="auto"/>
        <w:jc w:val="both"/>
        <w:rPr>
          <w:sz w:val="24"/>
          <w:szCs w:val="24"/>
        </w:rPr>
      </w:pPr>
      <w:r w:rsidRPr="0098083F">
        <w:rPr>
          <w:b/>
          <w:sz w:val="24"/>
          <w:szCs w:val="24"/>
          <w:u w:val="single"/>
        </w:rPr>
        <w:t>TAKE NOTICE</w:t>
      </w:r>
      <w:r w:rsidRPr="0098083F">
        <w:rPr>
          <w:sz w:val="24"/>
          <w:szCs w:val="24"/>
        </w:rPr>
        <w:t xml:space="preserve"> that this Honourable court shall be moved on the…………… day of ………... 2013 at 9.00 0’clock in the forenoon or so soon thereafter as the counsel for the defendant/applicant may be heard for orders:-</w:t>
      </w:r>
    </w:p>
    <w:p w:rsidR="0098083F" w:rsidRPr="0098083F" w:rsidRDefault="0098083F" w:rsidP="0098083F">
      <w:pPr>
        <w:spacing w:line="360" w:lineRule="auto"/>
        <w:jc w:val="both"/>
        <w:rPr>
          <w:sz w:val="24"/>
          <w:szCs w:val="24"/>
        </w:rPr>
      </w:pPr>
    </w:p>
    <w:p w:rsidR="0098083F" w:rsidRPr="0098083F" w:rsidRDefault="0098083F" w:rsidP="0098083F">
      <w:pPr>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this application be certified as urgent and be heard exparte in the first instance.</w:t>
      </w:r>
    </w:p>
    <w:p w:rsidR="0098083F" w:rsidRPr="0098083F" w:rsidRDefault="0098083F" w:rsidP="0098083F">
      <w:pPr>
        <w:jc w:val="both"/>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there be a stay of execution and/or further execution and/or proceedings pending the hearing and determination of this application inter parties.</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 exparte judgment entered herein on the 9/5/2013 and all other consequential orders arising therefrom be and are hereby set aside in their entirety.</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 defendant herein be granted leave to file and serve its defence out of time and thereafter this matter be listed down for hearing to be heard on its merits.</w:t>
      </w:r>
    </w:p>
    <w:p w:rsidR="0098083F" w:rsidRPr="0098083F" w:rsidRDefault="0098083F" w:rsidP="0098083F">
      <w:pPr>
        <w:pStyle w:val="ListParagraph"/>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costs of this application be provided for.</w:t>
      </w:r>
    </w:p>
    <w:p w:rsidR="0098083F" w:rsidRPr="0098083F" w:rsidRDefault="0098083F" w:rsidP="0098083F">
      <w:pPr>
        <w:jc w:val="both"/>
        <w:rPr>
          <w:sz w:val="24"/>
          <w:szCs w:val="24"/>
        </w:rPr>
      </w:pPr>
    </w:p>
    <w:p w:rsidR="0098083F" w:rsidRPr="0098083F" w:rsidRDefault="0098083F" w:rsidP="0098083F">
      <w:pPr>
        <w:spacing w:line="360" w:lineRule="auto"/>
        <w:jc w:val="both"/>
        <w:rPr>
          <w:sz w:val="24"/>
          <w:szCs w:val="24"/>
        </w:rPr>
      </w:pPr>
      <w:r w:rsidRPr="0098083F">
        <w:rPr>
          <w:b/>
          <w:sz w:val="24"/>
          <w:szCs w:val="24"/>
          <w:u w:val="single"/>
        </w:rPr>
        <w:t>WHICH APPLICATION</w:t>
      </w:r>
      <w:r w:rsidRPr="0098083F">
        <w:rPr>
          <w:sz w:val="24"/>
          <w:szCs w:val="24"/>
        </w:rPr>
        <w:t xml:space="preserve"> is support by the annexed affidavit sworn by </w:t>
      </w:r>
      <w:r w:rsidRPr="0098083F">
        <w:rPr>
          <w:b/>
          <w:sz w:val="24"/>
          <w:szCs w:val="24"/>
        </w:rPr>
        <w:t xml:space="preserve">GLADWELL KAMAU </w:t>
      </w:r>
      <w:r w:rsidRPr="0098083F">
        <w:rPr>
          <w:sz w:val="24"/>
          <w:szCs w:val="24"/>
        </w:rPr>
        <w:t>and the grounds herein and/or further grounds to be adduced at the hearing hereof.</w:t>
      </w:r>
    </w:p>
    <w:p w:rsidR="0098083F" w:rsidRPr="0098083F" w:rsidRDefault="0098083F" w:rsidP="0098083F">
      <w:pPr>
        <w:jc w:val="both"/>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the exparte judgment herein was entered on the 9/5/2013.</w:t>
      </w:r>
    </w:p>
    <w:p w:rsidR="0098083F" w:rsidRPr="0098083F" w:rsidRDefault="0098083F" w:rsidP="0098083F">
      <w:pPr>
        <w:pStyle w:val="ListParagraph"/>
        <w:spacing w:line="360" w:lineRule="auto"/>
        <w:jc w:val="both"/>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the defendants herein have a valid defence to this claim and they are desirous to be heard on their defence.</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the failure to defend this case was occasioned by factors beyond the defendant’s control.</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no prejudicial effect will be suffered by the plaintiff if this interlocutory judgment is set aside.</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the defendants are ready and willing to abide by any conditions to setting aside the exparte judgment herein including the payment of thrown away costs.</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the plaintiff may execute the exparte judgment at any time hereby occasioning loss and damage to the defendants herein.</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it is only proper and just that the defendant be heard on their defence.</w:t>
      </w:r>
    </w:p>
    <w:p w:rsidR="0098083F" w:rsidRPr="0098083F" w:rsidRDefault="0098083F" w:rsidP="0098083F">
      <w:pPr>
        <w:spacing w:line="360" w:lineRule="auto"/>
        <w:jc w:val="both"/>
        <w:rPr>
          <w:sz w:val="24"/>
          <w:szCs w:val="24"/>
        </w:rPr>
      </w:pPr>
    </w:p>
    <w:p w:rsidR="0098083F" w:rsidRPr="0098083F" w:rsidRDefault="0098083F" w:rsidP="0098083F">
      <w:pPr>
        <w:spacing w:line="360" w:lineRule="auto"/>
        <w:jc w:val="both"/>
        <w:rPr>
          <w:sz w:val="24"/>
          <w:szCs w:val="24"/>
        </w:rPr>
      </w:pPr>
      <w:r w:rsidRPr="0098083F">
        <w:rPr>
          <w:sz w:val="24"/>
          <w:szCs w:val="24"/>
        </w:rPr>
        <w:t>DATED at ELDORET this …………………..day of …………………2013.</w:t>
      </w:r>
    </w:p>
    <w:p w:rsidR="0098083F" w:rsidRPr="0098083F" w:rsidRDefault="0098083F" w:rsidP="0098083F">
      <w:pPr>
        <w:spacing w:line="360" w:lineRule="auto"/>
        <w:jc w:val="both"/>
        <w:rPr>
          <w:sz w:val="24"/>
          <w:szCs w:val="24"/>
        </w:rPr>
      </w:pPr>
    </w:p>
    <w:p w:rsidR="0098083F" w:rsidRPr="0098083F" w:rsidRDefault="0098083F" w:rsidP="0098083F">
      <w:pPr>
        <w:jc w:val="center"/>
        <w:rPr>
          <w:b/>
          <w:sz w:val="24"/>
          <w:szCs w:val="24"/>
        </w:rPr>
      </w:pPr>
      <w:r w:rsidRPr="0098083F">
        <w:rPr>
          <w:b/>
          <w:sz w:val="24"/>
          <w:szCs w:val="24"/>
        </w:rPr>
        <w:t>ONYINKWA &amp; CO. ADVOCATES</w:t>
      </w:r>
    </w:p>
    <w:p w:rsidR="0098083F" w:rsidRPr="0098083F" w:rsidRDefault="0098083F" w:rsidP="0098083F">
      <w:pPr>
        <w:pStyle w:val="Heading3"/>
        <w:rPr>
          <w:szCs w:val="24"/>
        </w:rPr>
      </w:pPr>
      <w:r w:rsidRPr="0098083F">
        <w:rPr>
          <w:szCs w:val="24"/>
        </w:rPr>
        <w:t>ADVOCATE FOR DEFENDANTS/APPLICANTS</w:t>
      </w:r>
    </w:p>
    <w:p w:rsidR="0098083F" w:rsidRPr="0098083F" w:rsidRDefault="0098083F" w:rsidP="0098083F">
      <w:pPr>
        <w:jc w:val="both"/>
        <w:rPr>
          <w:sz w:val="24"/>
          <w:szCs w:val="24"/>
        </w:rPr>
      </w:pPr>
    </w:p>
    <w:p w:rsidR="0098083F" w:rsidRPr="0098083F" w:rsidRDefault="0098083F" w:rsidP="0098083F">
      <w:pPr>
        <w:pStyle w:val="Heading1"/>
        <w:jc w:val="both"/>
        <w:rPr>
          <w:b/>
          <w:szCs w:val="24"/>
          <w:u w:val="single"/>
        </w:rPr>
      </w:pPr>
      <w:r w:rsidRPr="0098083F">
        <w:rPr>
          <w:b/>
          <w:szCs w:val="24"/>
          <w:u w:val="single"/>
        </w:rPr>
        <w:t>Drawn &amp; Filed by:-</w:t>
      </w:r>
    </w:p>
    <w:p w:rsidR="0098083F" w:rsidRPr="0098083F" w:rsidRDefault="0098083F" w:rsidP="0098083F">
      <w:pPr>
        <w:jc w:val="both"/>
        <w:rPr>
          <w:sz w:val="24"/>
          <w:szCs w:val="24"/>
        </w:rPr>
      </w:pPr>
      <w:r w:rsidRPr="0098083F">
        <w:rPr>
          <w:sz w:val="24"/>
          <w:szCs w:val="24"/>
        </w:rPr>
        <w:t>M/s Onyinkwa &amp; Co.</w:t>
      </w:r>
    </w:p>
    <w:p w:rsidR="0098083F" w:rsidRPr="0098083F" w:rsidRDefault="0098083F" w:rsidP="0098083F">
      <w:pPr>
        <w:jc w:val="both"/>
        <w:rPr>
          <w:sz w:val="24"/>
          <w:szCs w:val="24"/>
        </w:rPr>
      </w:pPr>
      <w:r w:rsidRPr="0098083F">
        <w:rPr>
          <w:sz w:val="24"/>
          <w:szCs w:val="24"/>
        </w:rPr>
        <w:t>Advocates</w:t>
      </w:r>
    </w:p>
    <w:p w:rsidR="0098083F" w:rsidRPr="0098083F" w:rsidRDefault="0098083F" w:rsidP="0098083F">
      <w:pPr>
        <w:jc w:val="both"/>
        <w:rPr>
          <w:sz w:val="24"/>
          <w:szCs w:val="24"/>
        </w:rPr>
      </w:pPr>
      <w:r w:rsidRPr="0098083F">
        <w:rPr>
          <w:sz w:val="24"/>
          <w:szCs w:val="24"/>
        </w:rPr>
        <w:t>Sakong House. 1</w:t>
      </w:r>
      <w:r w:rsidRPr="0098083F">
        <w:rPr>
          <w:sz w:val="24"/>
          <w:szCs w:val="24"/>
          <w:vertAlign w:val="superscript"/>
        </w:rPr>
        <w:t>st</w:t>
      </w:r>
      <w:r w:rsidRPr="0098083F">
        <w:rPr>
          <w:sz w:val="24"/>
          <w:szCs w:val="24"/>
        </w:rPr>
        <w:t xml:space="preserve"> Floor</w:t>
      </w:r>
    </w:p>
    <w:p w:rsidR="0098083F" w:rsidRPr="0098083F" w:rsidRDefault="0098083F" w:rsidP="0098083F">
      <w:pPr>
        <w:jc w:val="both"/>
        <w:rPr>
          <w:sz w:val="24"/>
          <w:szCs w:val="24"/>
        </w:rPr>
      </w:pPr>
      <w:r w:rsidRPr="0098083F">
        <w:rPr>
          <w:sz w:val="24"/>
          <w:szCs w:val="24"/>
        </w:rPr>
        <w:t>Kenyatta Street</w:t>
      </w:r>
    </w:p>
    <w:p w:rsidR="0098083F" w:rsidRPr="0098083F" w:rsidRDefault="0098083F" w:rsidP="0098083F">
      <w:pPr>
        <w:jc w:val="both"/>
        <w:rPr>
          <w:sz w:val="24"/>
          <w:szCs w:val="24"/>
        </w:rPr>
      </w:pPr>
      <w:r w:rsidRPr="0098083F">
        <w:rPr>
          <w:sz w:val="24"/>
          <w:szCs w:val="24"/>
        </w:rPr>
        <w:t>P. O. Box 2052-30100</w:t>
      </w:r>
    </w:p>
    <w:p w:rsidR="0098083F" w:rsidRPr="0098083F" w:rsidRDefault="0098083F" w:rsidP="0098083F">
      <w:pPr>
        <w:pStyle w:val="Heading1"/>
        <w:jc w:val="both"/>
        <w:rPr>
          <w:b/>
          <w:szCs w:val="24"/>
          <w:u w:val="single"/>
        </w:rPr>
      </w:pPr>
      <w:r w:rsidRPr="0098083F">
        <w:rPr>
          <w:b/>
          <w:szCs w:val="24"/>
          <w:u w:val="single"/>
        </w:rPr>
        <w:t>ELDORET</w:t>
      </w:r>
    </w:p>
    <w:p w:rsidR="0098083F" w:rsidRPr="0098083F" w:rsidRDefault="0098083F" w:rsidP="0098083F">
      <w:pPr>
        <w:jc w:val="both"/>
        <w:rPr>
          <w:b/>
          <w:sz w:val="24"/>
          <w:szCs w:val="24"/>
          <w:u w:val="single"/>
        </w:rPr>
      </w:pPr>
    </w:p>
    <w:p w:rsidR="0098083F" w:rsidRPr="0098083F" w:rsidRDefault="0098083F" w:rsidP="0098083F">
      <w:pPr>
        <w:pStyle w:val="Heading1"/>
        <w:jc w:val="both"/>
        <w:rPr>
          <w:b/>
          <w:szCs w:val="24"/>
          <w:u w:val="single"/>
        </w:rPr>
      </w:pPr>
      <w:r w:rsidRPr="0098083F">
        <w:rPr>
          <w:b/>
          <w:szCs w:val="24"/>
          <w:u w:val="single"/>
        </w:rPr>
        <w:t>To be served upon:-</w:t>
      </w:r>
    </w:p>
    <w:p w:rsidR="0098083F" w:rsidRPr="0098083F" w:rsidRDefault="0098083F" w:rsidP="0098083F">
      <w:pPr>
        <w:jc w:val="both"/>
        <w:rPr>
          <w:sz w:val="24"/>
          <w:szCs w:val="24"/>
        </w:rPr>
      </w:pPr>
      <w:r w:rsidRPr="0098083F">
        <w:rPr>
          <w:sz w:val="24"/>
          <w:szCs w:val="24"/>
        </w:rPr>
        <w:t>M/s Muganda Macharu &amp; Co.</w:t>
      </w:r>
    </w:p>
    <w:p w:rsidR="0098083F" w:rsidRPr="0098083F" w:rsidRDefault="0098083F" w:rsidP="0098083F">
      <w:pPr>
        <w:jc w:val="both"/>
        <w:rPr>
          <w:sz w:val="24"/>
          <w:szCs w:val="24"/>
        </w:rPr>
      </w:pPr>
      <w:r w:rsidRPr="0098083F">
        <w:rPr>
          <w:sz w:val="24"/>
          <w:szCs w:val="24"/>
        </w:rPr>
        <w:t>Advocates</w:t>
      </w:r>
    </w:p>
    <w:p w:rsidR="0098083F" w:rsidRPr="0098083F" w:rsidRDefault="0098083F" w:rsidP="0098083F">
      <w:pPr>
        <w:jc w:val="both"/>
        <w:rPr>
          <w:sz w:val="24"/>
          <w:szCs w:val="24"/>
        </w:rPr>
      </w:pPr>
      <w:r w:rsidRPr="0098083F">
        <w:rPr>
          <w:sz w:val="24"/>
          <w:szCs w:val="24"/>
        </w:rPr>
        <w:t>Milele Centre, 2</w:t>
      </w:r>
      <w:r w:rsidRPr="0098083F">
        <w:rPr>
          <w:sz w:val="24"/>
          <w:szCs w:val="24"/>
          <w:vertAlign w:val="superscript"/>
        </w:rPr>
        <w:t>nd</w:t>
      </w:r>
      <w:r w:rsidRPr="0098083F">
        <w:rPr>
          <w:sz w:val="24"/>
          <w:szCs w:val="24"/>
        </w:rPr>
        <w:t xml:space="preserve"> Floor</w:t>
      </w:r>
    </w:p>
    <w:p w:rsidR="0098083F" w:rsidRPr="0098083F" w:rsidRDefault="0098083F" w:rsidP="0098083F">
      <w:pPr>
        <w:jc w:val="both"/>
        <w:rPr>
          <w:sz w:val="24"/>
          <w:szCs w:val="24"/>
        </w:rPr>
      </w:pPr>
      <w:r w:rsidRPr="0098083F">
        <w:rPr>
          <w:sz w:val="24"/>
          <w:szCs w:val="24"/>
        </w:rPr>
        <w:t xml:space="preserve">Kidengele </w:t>
      </w:r>
    </w:p>
    <w:p w:rsidR="0098083F" w:rsidRPr="0098083F" w:rsidRDefault="0098083F" w:rsidP="0098083F">
      <w:pPr>
        <w:jc w:val="both"/>
        <w:rPr>
          <w:sz w:val="24"/>
          <w:szCs w:val="24"/>
        </w:rPr>
      </w:pPr>
      <w:r w:rsidRPr="0098083F">
        <w:rPr>
          <w:sz w:val="24"/>
          <w:szCs w:val="24"/>
        </w:rPr>
        <w:t>P. O. Box 8543-00200</w:t>
      </w:r>
      <w:r w:rsidRPr="0098083F">
        <w:rPr>
          <w:sz w:val="24"/>
          <w:szCs w:val="24"/>
        </w:rPr>
        <w:tab/>
      </w:r>
    </w:p>
    <w:p w:rsidR="0098083F" w:rsidRPr="0098083F" w:rsidRDefault="0098083F" w:rsidP="0098083F">
      <w:pPr>
        <w:jc w:val="both"/>
        <w:rPr>
          <w:sz w:val="24"/>
          <w:szCs w:val="24"/>
        </w:rPr>
      </w:pPr>
      <w:r w:rsidRPr="0098083F">
        <w:rPr>
          <w:b/>
          <w:sz w:val="24"/>
          <w:szCs w:val="24"/>
          <w:u w:val="single"/>
        </w:rPr>
        <w:t>NAIROBI</w:t>
      </w:r>
    </w:p>
    <w:p w:rsidR="0098083F" w:rsidRPr="0098083F" w:rsidRDefault="0098083F" w:rsidP="0098083F">
      <w:pPr>
        <w:jc w:val="both"/>
        <w:rPr>
          <w:b/>
          <w:i/>
          <w:sz w:val="24"/>
          <w:szCs w:val="24"/>
        </w:rPr>
      </w:pPr>
    </w:p>
    <w:p w:rsidR="0098083F" w:rsidRPr="0098083F" w:rsidRDefault="0098083F" w:rsidP="0098083F">
      <w:pPr>
        <w:pStyle w:val="BodyText"/>
        <w:rPr>
          <w:szCs w:val="24"/>
        </w:rPr>
      </w:pPr>
      <w:r w:rsidRPr="0098083F">
        <w:rPr>
          <w:b/>
          <w:i/>
          <w:szCs w:val="24"/>
        </w:rPr>
        <w:t>‘If any party served does not appear at the time and place above mentioned such order will be made and proceedings taken as the court may think just and expedient’</w:t>
      </w:r>
    </w:p>
    <w:p w:rsidR="0098083F" w:rsidRPr="0098083F" w:rsidRDefault="0098083F" w:rsidP="0098083F">
      <w:pPr>
        <w:jc w:val="center"/>
        <w:rPr>
          <w:b/>
          <w:sz w:val="24"/>
          <w:szCs w:val="24"/>
          <w:u w:val="single"/>
        </w:rPr>
      </w:pPr>
      <w:r w:rsidRPr="0098083F">
        <w:rPr>
          <w:b/>
          <w:sz w:val="24"/>
          <w:szCs w:val="24"/>
          <w:u w:val="single"/>
        </w:rPr>
        <w:lastRenderedPageBreak/>
        <w:t>REPUBLIC OF KENYA</w:t>
      </w:r>
    </w:p>
    <w:p w:rsidR="0098083F" w:rsidRPr="0098083F" w:rsidRDefault="0098083F" w:rsidP="0098083F">
      <w:pPr>
        <w:jc w:val="center"/>
        <w:rPr>
          <w:b/>
          <w:sz w:val="24"/>
          <w:szCs w:val="24"/>
          <w:u w:val="single"/>
        </w:rPr>
      </w:pPr>
      <w:r w:rsidRPr="0098083F">
        <w:rPr>
          <w:b/>
          <w:sz w:val="24"/>
          <w:szCs w:val="24"/>
          <w:u w:val="single"/>
        </w:rPr>
        <w:t>IN THE PRINCIPAL MAGISTRATE’S COURT AT ELDORET</w:t>
      </w:r>
    </w:p>
    <w:p w:rsidR="0098083F" w:rsidRPr="0098083F" w:rsidRDefault="0098083F" w:rsidP="0098083F">
      <w:pPr>
        <w:jc w:val="center"/>
        <w:rPr>
          <w:sz w:val="24"/>
          <w:szCs w:val="24"/>
        </w:rPr>
      </w:pPr>
      <w:r w:rsidRPr="0098083F">
        <w:rPr>
          <w:b/>
          <w:sz w:val="24"/>
          <w:szCs w:val="24"/>
          <w:u w:val="single"/>
        </w:rPr>
        <w:t>CIVIL SUIT NO.  823 OF 2012</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FRIENDS CHURCH (QUAKERS)</w:t>
      </w:r>
    </w:p>
    <w:p w:rsidR="0098083F" w:rsidRDefault="0098083F" w:rsidP="0098083F">
      <w:pPr>
        <w:jc w:val="both"/>
        <w:rPr>
          <w:sz w:val="24"/>
          <w:szCs w:val="24"/>
        </w:rPr>
      </w:pPr>
      <w:r w:rsidRPr="0098083F">
        <w:rPr>
          <w:sz w:val="24"/>
          <w:szCs w:val="24"/>
        </w:rPr>
        <w:t>LUGARI YEARLY MEETING……………...…………... PLAINTIFF/ RESPONDENT</w:t>
      </w:r>
    </w:p>
    <w:p w:rsidR="0098083F" w:rsidRDefault="0098083F" w:rsidP="0098083F">
      <w:pPr>
        <w:pStyle w:val="Heading2"/>
        <w:jc w:val="center"/>
        <w:rPr>
          <w:b w:val="0"/>
          <w:szCs w:val="24"/>
          <w:u w:val="none"/>
        </w:rPr>
      </w:pPr>
      <w:r w:rsidRPr="0098083F">
        <w:rPr>
          <w:b w:val="0"/>
          <w:szCs w:val="24"/>
          <w:u w:val="none"/>
        </w:rPr>
        <w:t>VERSUS</w:t>
      </w:r>
    </w:p>
    <w:p w:rsidR="0098083F" w:rsidRPr="0098083F" w:rsidRDefault="0098083F" w:rsidP="0098083F">
      <w:pPr>
        <w:pStyle w:val="ListParagraph"/>
        <w:numPr>
          <w:ilvl w:val="0"/>
          <w:numId w:val="8"/>
        </w:numPr>
        <w:jc w:val="both"/>
        <w:rPr>
          <w:sz w:val="24"/>
          <w:szCs w:val="24"/>
        </w:rPr>
      </w:pPr>
      <w:r w:rsidRPr="0098083F">
        <w:rPr>
          <w:sz w:val="24"/>
          <w:szCs w:val="24"/>
        </w:rPr>
        <w:t>AINU SHAMSI HAULIERS LTD</w:t>
      </w:r>
    </w:p>
    <w:p w:rsidR="0098083F" w:rsidRPr="0098083F" w:rsidRDefault="0098083F" w:rsidP="0098083F">
      <w:pPr>
        <w:pStyle w:val="ListParagraph"/>
        <w:numPr>
          <w:ilvl w:val="0"/>
          <w:numId w:val="8"/>
        </w:numPr>
        <w:jc w:val="both"/>
        <w:rPr>
          <w:sz w:val="24"/>
          <w:szCs w:val="24"/>
        </w:rPr>
      </w:pPr>
      <w:r w:rsidRPr="0098083F">
        <w:rPr>
          <w:sz w:val="24"/>
          <w:szCs w:val="24"/>
        </w:rPr>
        <w:t>ABRAHAM TENDENEI…..……………………….…DEFENDANT/APPLICANTS</w:t>
      </w:r>
    </w:p>
    <w:p w:rsidR="0098083F" w:rsidRPr="0098083F" w:rsidRDefault="0098083F" w:rsidP="0098083F">
      <w:pPr>
        <w:jc w:val="both"/>
        <w:rPr>
          <w:b/>
          <w:sz w:val="24"/>
          <w:szCs w:val="24"/>
          <w:u w:val="single"/>
        </w:rPr>
      </w:pPr>
    </w:p>
    <w:p w:rsidR="0098083F" w:rsidRPr="0098083F" w:rsidRDefault="0098083F" w:rsidP="0098083F">
      <w:pPr>
        <w:spacing w:line="360" w:lineRule="auto"/>
        <w:jc w:val="center"/>
        <w:rPr>
          <w:b/>
          <w:sz w:val="24"/>
          <w:szCs w:val="24"/>
          <w:u w:val="single"/>
        </w:rPr>
      </w:pPr>
      <w:r w:rsidRPr="0098083F">
        <w:rPr>
          <w:b/>
          <w:sz w:val="24"/>
          <w:szCs w:val="24"/>
          <w:u w:val="single"/>
        </w:rPr>
        <w:t>SUPPORTING AFFIDAVIT</w:t>
      </w:r>
    </w:p>
    <w:p w:rsidR="0098083F" w:rsidRPr="0098083F" w:rsidRDefault="0098083F" w:rsidP="0098083F">
      <w:pPr>
        <w:jc w:val="both"/>
        <w:rPr>
          <w:b/>
          <w:sz w:val="24"/>
          <w:szCs w:val="24"/>
        </w:rPr>
      </w:pPr>
    </w:p>
    <w:p w:rsidR="0098083F" w:rsidRPr="0098083F" w:rsidRDefault="0098083F" w:rsidP="0098083F">
      <w:pPr>
        <w:spacing w:line="360" w:lineRule="auto"/>
        <w:jc w:val="both"/>
        <w:rPr>
          <w:sz w:val="24"/>
          <w:szCs w:val="24"/>
        </w:rPr>
      </w:pPr>
      <w:r w:rsidRPr="0098083F">
        <w:rPr>
          <w:b/>
          <w:sz w:val="24"/>
          <w:szCs w:val="24"/>
        </w:rPr>
        <w:t xml:space="preserve">I, GLADWELL KAMAU </w:t>
      </w:r>
      <w:r w:rsidRPr="0098083F">
        <w:rPr>
          <w:sz w:val="24"/>
          <w:szCs w:val="24"/>
        </w:rPr>
        <w:t>a female adult of sound mind, a resident of Nairobi and of     P. O. Box 47435-00100 NAIROBI do hereby make oath and state as follows:-</w:t>
      </w:r>
    </w:p>
    <w:p w:rsidR="0098083F" w:rsidRPr="0098083F" w:rsidRDefault="0098083F" w:rsidP="0098083F">
      <w:pPr>
        <w:spacing w:line="360" w:lineRule="auto"/>
        <w:jc w:val="both"/>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I am the Legal officer with Fidelity Shield Insurance Company Ltd.</w:t>
      </w:r>
    </w:p>
    <w:p w:rsidR="0098083F" w:rsidRPr="0098083F" w:rsidRDefault="0098083F" w:rsidP="0098083F">
      <w:pPr>
        <w:spacing w:line="360" w:lineRule="auto"/>
        <w:ind w:left="720"/>
        <w:jc w:val="both"/>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we were the insurers of the two defendants herein at the material time of the accident herein.</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on or about the 13/6/2013 we were served with a notice of entry of judgment.</w:t>
      </w:r>
    </w:p>
    <w:p w:rsidR="0098083F" w:rsidRPr="0098083F" w:rsidRDefault="0098083F" w:rsidP="0098083F">
      <w:pPr>
        <w:pStyle w:val="ListParagraph"/>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upon making inquiries from the defendants and the defendant’s brokers, it transpired that;-</w:t>
      </w:r>
    </w:p>
    <w:p w:rsidR="0098083F" w:rsidRPr="0098083F" w:rsidRDefault="0098083F" w:rsidP="0098083F">
      <w:pPr>
        <w:pStyle w:val="ListParagraph"/>
        <w:rPr>
          <w:sz w:val="24"/>
          <w:szCs w:val="24"/>
        </w:rPr>
      </w:pPr>
    </w:p>
    <w:p w:rsidR="0098083F" w:rsidRPr="0098083F" w:rsidRDefault="0098083F" w:rsidP="0098083F">
      <w:pPr>
        <w:pStyle w:val="ListParagraph"/>
        <w:numPr>
          <w:ilvl w:val="0"/>
          <w:numId w:val="10"/>
        </w:numPr>
        <w:jc w:val="both"/>
        <w:rPr>
          <w:sz w:val="24"/>
          <w:szCs w:val="24"/>
        </w:rPr>
      </w:pPr>
      <w:r w:rsidRPr="0098083F">
        <w:rPr>
          <w:sz w:val="24"/>
          <w:szCs w:val="24"/>
        </w:rPr>
        <w:t>That the defendants were duly served with summons which they forwarded to their brokers Maji Insurance Brokers Ltd.</w:t>
      </w:r>
    </w:p>
    <w:p w:rsidR="0098083F" w:rsidRPr="0098083F" w:rsidRDefault="0098083F" w:rsidP="0098083F">
      <w:pPr>
        <w:pStyle w:val="ListParagraph"/>
        <w:numPr>
          <w:ilvl w:val="0"/>
          <w:numId w:val="10"/>
        </w:numPr>
        <w:jc w:val="both"/>
        <w:rPr>
          <w:sz w:val="24"/>
          <w:szCs w:val="24"/>
        </w:rPr>
      </w:pPr>
      <w:r w:rsidRPr="0098083F">
        <w:rPr>
          <w:sz w:val="24"/>
          <w:szCs w:val="24"/>
        </w:rPr>
        <w:t>That upon the brokers receiving summons they indicated that they purportedly forwarded the summons and plaint to us to deal.</w:t>
      </w:r>
    </w:p>
    <w:p w:rsidR="0098083F" w:rsidRPr="0098083F" w:rsidRDefault="0098083F" w:rsidP="0098083F">
      <w:pPr>
        <w:pStyle w:val="ListParagraph"/>
        <w:numPr>
          <w:ilvl w:val="0"/>
          <w:numId w:val="10"/>
        </w:numPr>
        <w:jc w:val="both"/>
        <w:rPr>
          <w:sz w:val="24"/>
          <w:szCs w:val="24"/>
        </w:rPr>
      </w:pPr>
      <w:r w:rsidRPr="0098083F">
        <w:rPr>
          <w:sz w:val="24"/>
          <w:szCs w:val="24"/>
        </w:rPr>
        <w:t>That on our end we did not receive the said summons and plaint.</w:t>
      </w:r>
    </w:p>
    <w:p w:rsidR="0098083F" w:rsidRPr="0098083F" w:rsidRDefault="0098083F" w:rsidP="0098083F">
      <w:pPr>
        <w:pStyle w:val="ListParagraph"/>
        <w:numPr>
          <w:ilvl w:val="0"/>
          <w:numId w:val="10"/>
        </w:numPr>
        <w:jc w:val="both"/>
        <w:rPr>
          <w:sz w:val="24"/>
          <w:szCs w:val="24"/>
        </w:rPr>
      </w:pPr>
      <w:r w:rsidRPr="0098083F">
        <w:rPr>
          <w:sz w:val="24"/>
          <w:szCs w:val="24"/>
        </w:rPr>
        <w:t>That it is clear that there was a breakdown of communication and/or the summons and plaint were lost and/or misplaced.</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defendants herein have a constitutional right to be heard on their defence.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 xml:space="preserve">defendant’s herein have a valid defence which raises triable issues annexed hereto marked </w:t>
      </w:r>
      <w:r w:rsidRPr="0098083F">
        <w:rPr>
          <w:b/>
          <w:i/>
          <w:sz w:val="24"/>
          <w:szCs w:val="24"/>
        </w:rPr>
        <w:t>‘GK 1’</w:t>
      </w:r>
      <w:r w:rsidRPr="0098083F">
        <w:rPr>
          <w:sz w:val="24"/>
          <w:szCs w:val="24"/>
        </w:rPr>
        <w:t xml:space="preserve"> is a copy of the defence.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lastRenderedPageBreak/>
        <w:t>THAT</w:t>
      </w:r>
      <w:r w:rsidRPr="0098083F">
        <w:rPr>
          <w:sz w:val="24"/>
          <w:szCs w:val="24"/>
        </w:rPr>
        <w:t xml:space="preserve"> the failure of the defendants to defend this matter was not deliberate and was occasioned by factors beyond the defendant’s control.</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defendants herein are ready and willing to abide by any conditions to be ordered by the court in setting aside this interlocutory judgment including the payment as thrown away costs.</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respondent herein shall not suffer any prejudice, loss and/or damages if this interlocutory judgment is set aside.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judgment against the defendants herein is for a colossal sum of Kshs. 3,000,000/= and the defendants are likely to suffer substantial loss and damage if the same is not set aside.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this application is made in good faith and it is in the interests of justice and fairness that this application be allowed.</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I now swear this application in support of the application that is pending before this honourable court. </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what is deponed to herein is true to the best of my knowledge, information and belief.</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Sworn at Eldoret by the said</w:t>
      </w:r>
      <w:r w:rsidRPr="0098083F">
        <w:rPr>
          <w:sz w:val="24"/>
          <w:szCs w:val="24"/>
        </w:rPr>
        <w:tab/>
      </w:r>
      <w:r w:rsidRPr="0098083F">
        <w:rPr>
          <w:sz w:val="24"/>
          <w:szCs w:val="24"/>
        </w:rPr>
        <w:tab/>
        <w:t>}</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b/>
          <w:sz w:val="24"/>
          <w:szCs w:val="24"/>
        </w:rPr>
        <w:t>GLADWELL KAMAU</w:t>
      </w:r>
      <w:r w:rsidRPr="0098083F">
        <w:rPr>
          <w:b/>
          <w:sz w:val="24"/>
          <w:szCs w:val="24"/>
        </w:rPr>
        <w:tab/>
      </w:r>
      <w:r w:rsidRPr="0098083F">
        <w:rPr>
          <w:sz w:val="24"/>
          <w:szCs w:val="24"/>
        </w:rPr>
        <w:tab/>
        <w:t>}……………………………………..</w:t>
      </w:r>
    </w:p>
    <w:p w:rsidR="0098083F" w:rsidRPr="0098083F" w:rsidRDefault="0098083F" w:rsidP="0098083F">
      <w:pPr>
        <w:jc w:val="both"/>
        <w:rPr>
          <w:b/>
          <w:i/>
          <w:sz w:val="24"/>
          <w:szCs w:val="24"/>
        </w:rPr>
      </w:pPr>
      <w:r w:rsidRPr="0098083F">
        <w:rPr>
          <w:sz w:val="24"/>
          <w:szCs w:val="24"/>
        </w:rPr>
        <w:tab/>
      </w:r>
      <w:r w:rsidRPr="0098083F">
        <w:rPr>
          <w:sz w:val="24"/>
          <w:szCs w:val="24"/>
        </w:rPr>
        <w:tab/>
      </w:r>
      <w:r w:rsidRPr="0098083F">
        <w:rPr>
          <w:sz w:val="24"/>
          <w:szCs w:val="24"/>
        </w:rPr>
        <w:tab/>
      </w:r>
      <w:r w:rsidRPr="0098083F">
        <w:rPr>
          <w:sz w:val="24"/>
          <w:szCs w:val="24"/>
        </w:rPr>
        <w:tab/>
      </w:r>
      <w:r w:rsidRPr="0098083F">
        <w:rPr>
          <w:sz w:val="24"/>
          <w:szCs w:val="24"/>
        </w:rPr>
        <w:tab/>
      </w:r>
      <w:r w:rsidRPr="0098083F">
        <w:rPr>
          <w:sz w:val="24"/>
          <w:szCs w:val="24"/>
        </w:rPr>
        <w:tab/>
        <w:t xml:space="preserve">    </w:t>
      </w:r>
      <w:r w:rsidRPr="0098083F">
        <w:rPr>
          <w:b/>
          <w:i/>
          <w:sz w:val="24"/>
          <w:szCs w:val="24"/>
        </w:rPr>
        <w:t>DEPONENT</w:t>
      </w:r>
    </w:p>
    <w:p w:rsidR="0098083F" w:rsidRPr="0098083F" w:rsidRDefault="0098083F" w:rsidP="0098083F">
      <w:pPr>
        <w:jc w:val="both"/>
        <w:rPr>
          <w:sz w:val="24"/>
          <w:szCs w:val="24"/>
        </w:rPr>
      </w:pPr>
      <w:r w:rsidRPr="0098083F">
        <w:rPr>
          <w:sz w:val="24"/>
          <w:szCs w:val="24"/>
        </w:rPr>
        <w:t>this ……. day of ……………. 2013</w:t>
      </w:r>
      <w:r w:rsidRPr="0098083F">
        <w:rPr>
          <w:sz w:val="24"/>
          <w:szCs w:val="24"/>
        </w:rPr>
        <w:tab/>
        <w:t xml:space="preserve">}             </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BEFORE ME</w:t>
      </w:r>
      <w:r w:rsidRPr="0098083F">
        <w:rPr>
          <w:sz w:val="24"/>
          <w:szCs w:val="24"/>
        </w:rPr>
        <w:tab/>
      </w:r>
      <w:r w:rsidRPr="0098083F">
        <w:rPr>
          <w:sz w:val="24"/>
          <w:szCs w:val="24"/>
        </w:rPr>
        <w:tab/>
      </w:r>
      <w:r w:rsidRPr="0098083F">
        <w:rPr>
          <w:sz w:val="24"/>
          <w:szCs w:val="24"/>
        </w:rPr>
        <w:tab/>
      </w:r>
      <w:r w:rsidRPr="0098083F">
        <w:rPr>
          <w:sz w:val="24"/>
          <w:szCs w:val="24"/>
        </w:rPr>
        <w:tab/>
        <w:t>}</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b/>
          <w:sz w:val="24"/>
          <w:szCs w:val="24"/>
        </w:rPr>
        <w:t>COMMISSIONER FOR OATHS</w:t>
      </w:r>
      <w:r w:rsidRPr="0098083F">
        <w:rPr>
          <w:sz w:val="24"/>
          <w:szCs w:val="24"/>
        </w:rPr>
        <w:tab/>
        <w:t>}</w:t>
      </w:r>
    </w:p>
    <w:p w:rsidR="0098083F" w:rsidRPr="0098083F" w:rsidRDefault="0098083F" w:rsidP="0098083F">
      <w:pPr>
        <w:pStyle w:val="Heading3"/>
        <w:jc w:val="left"/>
        <w:rPr>
          <w:szCs w:val="24"/>
        </w:rPr>
      </w:pPr>
    </w:p>
    <w:p w:rsidR="0098083F" w:rsidRPr="0098083F" w:rsidRDefault="0098083F" w:rsidP="0098083F">
      <w:pPr>
        <w:pStyle w:val="Heading3"/>
        <w:jc w:val="left"/>
        <w:rPr>
          <w:szCs w:val="24"/>
        </w:rPr>
      </w:pPr>
      <w:r w:rsidRPr="0098083F">
        <w:rPr>
          <w:szCs w:val="24"/>
        </w:rPr>
        <w:t>Drawn &amp; filed by:-</w:t>
      </w:r>
    </w:p>
    <w:p w:rsidR="0098083F" w:rsidRPr="0098083F" w:rsidRDefault="0098083F" w:rsidP="0098083F">
      <w:pPr>
        <w:jc w:val="both"/>
        <w:rPr>
          <w:sz w:val="24"/>
          <w:szCs w:val="24"/>
        </w:rPr>
      </w:pPr>
      <w:r w:rsidRPr="0098083F">
        <w:rPr>
          <w:sz w:val="24"/>
          <w:szCs w:val="24"/>
        </w:rPr>
        <w:t>M/s Onyinkwa &amp; Co</w:t>
      </w:r>
    </w:p>
    <w:p w:rsidR="0098083F" w:rsidRPr="0098083F" w:rsidRDefault="0098083F" w:rsidP="0098083F">
      <w:pPr>
        <w:jc w:val="both"/>
        <w:rPr>
          <w:sz w:val="24"/>
          <w:szCs w:val="24"/>
        </w:rPr>
      </w:pPr>
      <w:r w:rsidRPr="0098083F">
        <w:rPr>
          <w:sz w:val="24"/>
          <w:szCs w:val="24"/>
        </w:rPr>
        <w:t>Advocates,</w:t>
      </w:r>
    </w:p>
    <w:p w:rsidR="0098083F" w:rsidRPr="0098083F" w:rsidRDefault="0098083F" w:rsidP="0098083F">
      <w:pPr>
        <w:jc w:val="both"/>
        <w:rPr>
          <w:sz w:val="24"/>
          <w:szCs w:val="24"/>
        </w:rPr>
      </w:pPr>
      <w:r w:rsidRPr="0098083F">
        <w:rPr>
          <w:sz w:val="24"/>
          <w:szCs w:val="24"/>
        </w:rPr>
        <w:t>P. O. Box 2052-30100</w:t>
      </w:r>
    </w:p>
    <w:p w:rsidR="0098083F" w:rsidRPr="0098083F" w:rsidRDefault="0098083F" w:rsidP="0098083F">
      <w:pPr>
        <w:pStyle w:val="Heading3"/>
        <w:jc w:val="left"/>
        <w:rPr>
          <w:szCs w:val="24"/>
        </w:rPr>
      </w:pPr>
      <w:r w:rsidRPr="0098083F">
        <w:rPr>
          <w:szCs w:val="24"/>
        </w:rPr>
        <w:t>ELDORET</w:t>
      </w:r>
    </w:p>
    <w:sectPr w:rsidR="0098083F" w:rsidRPr="0098083F" w:rsidSect="0098083F">
      <w:footerReference w:type="even" r:id="rId7"/>
      <w:footerReference w:type="default" r:id="rId8"/>
      <w:pgSz w:w="12240" w:h="15840"/>
      <w:pgMar w:top="720" w:right="1800" w:bottom="99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1973" w:rsidRDefault="00991973" w:rsidP="00450E0B">
      <w:r>
        <w:separator/>
      </w:r>
    </w:p>
  </w:endnote>
  <w:endnote w:type="continuationSeparator" w:id="1">
    <w:p w:rsidR="00991973" w:rsidRDefault="00991973" w:rsidP="00450E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7631C9">
    <w:pPr>
      <w:pStyle w:val="Footer"/>
      <w:framePr w:wrap="around" w:vAnchor="text" w:hAnchor="margin" w:xAlign="right" w:y="1"/>
      <w:rPr>
        <w:rStyle w:val="PageNumber"/>
      </w:rPr>
    </w:pPr>
    <w:r>
      <w:rPr>
        <w:rStyle w:val="PageNumber"/>
      </w:rPr>
      <w:fldChar w:fldCharType="begin"/>
    </w:r>
    <w:r w:rsidR="00691CCC">
      <w:rPr>
        <w:rStyle w:val="PageNumber"/>
      </w:rPr>
      <w:instrText xml:space="preserve">PAGE  </w:instrText>
    </w:r>
    <w:r>
      <w:rPr>
        <w:rStyle w:val="PageNumber"/>
      </w:rPr>
      <w:fldChar w:fldCharType="separate"/>
    </w:r>
    <w:r w:rsidR="00691CCC">
      <w:rPr>
        <w:rStyle w:val="PageNumber"/>
      </w:rPr>
      <w:t>2</w:t>
    </w:r>
    <w:r>
      <w:rPr>
        <w:rStyle w:val="PageNumber"/>
      </w:rPr>
      <w:fldChar w:fldCharType="end"/>
    </w:r>
  </w:p>
  <w:p w:rsidR="00530F42" w:rsidRDefault="0099197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7631C9">
    <w:pPr>
      <w:pStyle w:val="Footer"/>
      <w:framePr w:wrap="around" w:vAnchor="text" w:hAnchor="margin" w:xAlign="right" w:y="1"/>
      <w:rPr>
        <w:rStyle w:val="PageNumber"/>
      </w:rPr>
    </w:pPr>
    <w:r>
      <w:rPr>
        <w:rStyle w:val="PageNumber"/>
      </w:rPr>
      <w:fldChar w:fldCharType="begin"/>
    </w:r>
    <w:r w:rsidR="00691CCC">
      <w:rPr>
        <w:rStyle w:val="PageNumber"/>
      </w:rPr>
      <w:instrText xml:space="preserve">PAGE  </w:instrText>
    </w:r>
    <w:r>
      <w:rPr>
        <w:rStyle w:val="PageNumber"/>
      </w:rPr>
      <w:fldChar w:fldCharType="separate"/>
    </w:r>
    <w:r w:rsidR="0098083F">
      <w:rPr>
        <w:rStyle w:val="PageNumber"/>
        <w:noProof/>
      </w:rPr>
      <w:t>5</w:t>
    </w:r>
    <w:r>
      <w:rPr>
        <w:rStyle w:val="PageNumber"/>
      </w:rPr>
      <w:fldChar w:fldCharType="end"/>
    </w:r>
  </w:p>
  <w:p w:rsidR="00530F42" w:rsidRDefault="00991973">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1973" w:rsidRDefault="00991973" w:rsidP="00450E0B">
      <w:r>
        <w:separator/>
      </w:r>
    </w:p>
  </w:footnote>
  <w:footnote w:type="continuationSeparator" w:id="1">
    <w:p w:rsidR="00991973" w:rsidRDefault="00991973" w:rsidP="00450E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2F0A48CF"/>
    <w:multiLevelType w:val="hybridMultilevel"/>
    <w:tmpl w:val="4AA4CCBA"/>
    <w:lvl w:ilvl="0" w:tplc="1F763310">
      <w:start w:val="1"/>
      <w:numFmt w:val="lowerLetter"/>
      <w:lvlText w:val="%1)"/>
      <w:lvlJc w:val="left"/>
      <w:pPr>
        <w:ind w:left="10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nsid w:val="2F993A65"/>
    <w:multiLevelType w:val="hybridMultilevel"/>
    <w:tmpl w:val="445865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42FA42BE"/>
    <w:multiLevelType w:val="singleLevel"/>
    <w:tmpl w:val="1194C018"/>
    <w:lvl w:ilvl="0">
      <w:start w:val="1"/>
      <w:numFmt w:val="decimal"/>
      <w:lvlText w:val="%1."/>
      <w:lvlJc w:val="left"/>
      <w:pPr>
        <w:tabs>
          <w:tab w:val="num" w:pos="720"/>
        </w:tabs>
        <w:ind w:left="720" w:hanging="720"/>
      </w:pPr>
    </w:lvl>
  </w:abstractNum>
  <w:abstractNum w:abstractNumId="5">
    <w:nsid w:val="6CA25865"/>
    <w:multiLevelType w:val="hybridMultilevel"/>
    <w:tmpl w:val="D7B263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0"/>
  </w:num>
  <w:num w:numId="3">
    <w:abstractNumId w:val="5"/>
  </w:num>
  <w:num w:numId="4">
    <w:abstractNumId w:val="2"/>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num>
  <w:num w:numId="7">
    <w:abstractNumId w:val="0"/>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532C9"/>
    <w:rsid w:val="000468EA"/>
    <w:rsid w:val="000F7749"/>
    <w:rsid w:val="00164341"/>
    <w:rsid w:val="00214897"/>
    <w:rsid w:val="002249FC"/>
    <w:rsid w:val="00270DE4"/>
    <w:rsid w:val="00313B3F"/>
    <w:rsid w:val="00352198"/>
    <w:rsid w:val="003659F8"/>
    <w:rsid w:val="00403DEA"/>
    <w:rsid w:val="004115B6"/>
    <w:rsid w:val="00450E0B"/>
    <w:rsid w:val="00461610"/>
    <w:rsid w:val="00482F73"/>
    <w:rsid w:val="004C5BF5"/>
    <w:rsid w:val="004E1FC6"/>
    <w:rsid w:val="004F4BEE"/>
    <w:rsid w:val="00503959"/>
    <w:rsid w:val="005959C9"/>
    <w:rsid w:val="005E7E8E"/>
    <w:rsid w:val="0065305B"/>
    <w:rsid w:val="00670350"/>
    <w:rsid w:val="00677D6C"/>
    <w:rsid w:val="006801BA"/>
    <w:rsid w:val="00691CCC"/>
    <w:rsid w:val="006B170D"/>
    <w:rsid w:val="006B67CC"/>
    <w:rsid w:val="00734C4E"/>
    <w:rsid w:val="007532C9"/>
    <w:rsid w:val="007631C9"/>
    <w:rsid w:val="00774A11"/>
    <w:rsid w:val="00873B69"/>
    <w:rsid w:val="0092457A"/>
    <w:rsid w:val="0098083F"/>
    <w:rsid w:val="00991973"/>
    <w:rsid w:val="00A005DD"/>
    <w:rsid w:val="00A05875"/>
    <w:rsid w:val="00A221C3"/>
    <w:rsid w:val="00A65591"/>
    <w:rsid w:val="00AA07A4"/>
    <w:rsid w:val="00B840BC"/>
    <w:rsid w:val="00B85D68"/>
    <w:rsid w:val="00BA65E8"/>
    <w:rsid w:val="00BE3674"/>
    <w:rsid w:val="00CD085D"/>
    <w:rsid w:val="00E0490A"/>
    <w:rsid w:val="00F31581"/>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2C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532C9"/>
    <w:pPr>
      <w:keepNext/>
      <w:outlineLvl w:val="0"/>
    </w:pPr>
    <w:rPr>
      <w:sz w:val="24"/>
    </w:rPr>
  </w:style>
  <w:style w:type="paragraph" w:styleId="Heading2">
    <w:name w:val="heading 2"/>
    <w:basedOn w:val="Normal"/>
    <w:next w:val="Normal"/>
    <w:link w:val="Heading2Char"/>
    <w:qFormat/>
    <w:rsid w:val="007532C9"/>
    <w:pPr>
      <w:keepNext/>
      <w:outlineLvl w:val="1"/>
    </w:pPr>
    <w:rPr>
      <w:b/>
      <w:sz w:val="24"/>
      <w:u w:val="single"/>
    </w:rPr>
  </w:style>
  <w:style w:type="paragraph" w:styleId="Heading3">
    <w:name w:val="heading 3"/>
    <w:basedOn w:val="Normal"/>
    <w:next w:val="Normal"/>
    <w:link w:val="Heading3Char"/>
    <w:qFormat/>
    <w:rsid w:val="007532C9"/>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7532C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32C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532C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532C9"/>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7532C9"/>
    <w:pPr>
      <w:tabs>
        <w:tab w:val="center" w:pos="4320"/>
        <w:tab w:val="right" w:pos="8640"/>
      </w:tabs>
    </w:pPr>
  </w:style>
  <w:style w:type="character" w:customStyle="1" w:styleId="FooterChar">
    <w:name w:val="Footer Char"/>
    <w:basedOn w:val="DefaultParagraphFont"/>
    <w:link w:val="Footer"/>
    <w:semiHidden/>
    <w:rsid w:val="007532C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532C9"/>
  </w:style>
  <w:style w:type="paragraph" w:styleId="BodyText">
    <w:name w:val="Body Text"/>
    <w:basedOn w:val="Normal"/>
    <w:link w:val="BodyTextChar"/>
    <w:semiHidden/>
    <w:rsid w:val="007532C9"/>
    <w:rPr>
      <w:sz w:val="24"/>
    </w:rPr>
  </w:style>
  <w:style w:type="character" w:customStyle="1" w:styleId="BodyTextChar">
    <w:name w:val="Body Text Char"/>
    <w:basedOn w:val="DefaultParagraphFont"/>
    <w:link w:val="BodyText"/>
    <w:semiHidden/>
    <w:rsid w:val="007532C9"/>
    <w:rPr>
      <w:rFonts w:ascii="Times New Roman" w:eastAsia="Times New Roman" w:hAnsi="Times New Roman" w:cs="Times New Roman"/>
      <w:sz w:val="24"/>
      <w:szCs w:val="20"/>
      <w:lang w:val="en-US" w:eastAsia="en-GB"/>
    </w:rPr>
  </w:style>
  <w:style w:type="paragraph" w:styleId="ListParagraph">
    <w:name w:val="List Paragraph"/>
    <w:basedOn w:val="Normal"/>
    <w:uiPriority w:val="34"/>
    <w:qFormat/>
    <w:rsid w:val="007532C9"/>
    <w:pPr>
      <w:ind w:left="720"/>
      <w:contextualSpacing/>
    </w:pPr>
  </w:style>
  <w:style w:type="character" w:customStyle="1" w:styleId="Heading4Char">
    <w:name w:val="Heading 4 Char"/>
    <w:basedOn w:val="DefaultParagraphFont"/>
    <w:link w:val="Heading4"/>
    <w:uiPriority w:val="9"/>
    <w:semiHidden/>
    <w:rsid w:val="007532C9"/>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divs>
    <w:div w:id="156390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cp:lastPrinted>2013-06-20T09:28:00Z</cp:lastPrinted>
  <dcterms:created xsi:type="dcterms:W3CDTF">2013-06-18T13:19:00Z</dcterms:created>
  <dcterms:modified xsi:type="dcterms:W3CDTF">2013-08-20T09:18:00Z</dcterms:modified>
</cp:coreProperties>
</file>