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43824" w14:textId="52CF3AB2" w:rsidR="006035EF" w:rsidRPr="005F0846" w:rsidRDefault="006035EF" w:rsidP="006035EF">
      <w:pPr>
        <w:rPr>
          <w:rFonts w:cstheme="minorHAnsi"/>
          <w:b/>
        </w:rPr>
      </w:pPr>
      <w:r w:rsidRPr="005F0846">
        <w:rPr>
          <w:rFonts w:cstheme="minorHAnsi"/>
          <w:b/>
        </w:rPr>
        <w:t xml:space="preserve">Dynamic rupture behavior </w:t>
      </w:r>
      <w:r>
        <w:rPr>
          <w:rFonts w:cstheme="minorHAnsi"/>
          <w:b/>
        </w:rPr>
        <w:t xml:space="preserve">and friction evolution </w:t>
      </w:r>
      <w:r w:rsidRPr="005F0846">
        <w:rPr>
          <w:rFonts w:cstheme="minorHAnsi"/>
          <w:b/>
        </w:rPr>
        <w:t xml:space="preserve">revealed by laboratory experiments using ultrahigh-speed digital image correlation </w:t>
      </w:r>
    </w:p>
    <w:p w14:paraId="0A181ED9" w14:textId="77777777" w:rsidR="001947ED" w:rsidRDefault="001947ED" w:rsidP="001947ED"/>
    <w:p w14:paraId="1C460C15" w14:textId="7719CDDA" w:rsidR="0060134E" w:rsidRPr="001947ED" w:rsidRDefault="001947ED" w:rsidP="0060134E">
      <w:r w:rsidRPr="0001079C">
        <w:t xml:space="preserve">Shear cracks along interfaces are </w:t>
      </w:r>
      <w:r>
        <w:t xml:space="preserve">relevant to a broad </w:t>
      </w:r>
      <w:r w:rsidR="001D6260">
        <w:t>class</w:t>
      </w:r>
      <w:r w:rsidRPr="0001079C">
        <w:t xml:space="preserve"> </w:t>
      </w:r>
      <w:r>
        <w:t>of</w:t>
      </w:r>
      <w:r w:rsidRPr="0001079C">
        <w:t xml:space="preserve"> engineering </w:t>
      </w:r>
      <w:r>
        <w:t xml:space="preserve">and geophysics </w:t>
      </w:r>
      <w:r w:rsidRPr="0001079C">
        <w:t>applications, ranging from the failure of composite materials and bonded joints to earthquakes</w:t>
      </w:r>
      <w:r w:rsidR="006B69EA">
        <w:t xml:space="preserve"> and landslides</w:t>
      </w:r>
      <w:r w:rsidRPr="0001079C">
        <w:t>.</w:t>
      </w:r>
      <w:r>
        <w:t xml:space="preserve"> Characterizing the rheology of</w:t>
      </w:r>
      <w:r w:rsidR="00E1173D">
        <w:t xml:space="preserve"> interfaces and</w:t>
      </w:r>
      <w:r>
        <w:t xml:space="preserve"> faults is of paramount importance to improve our understanding of frictional ruptures, as friction controls key processes of rupture nucleation, propagation, and arrest </w:t>
      </w:r>
      <w:r w:rsidR="001D6260">
        <w:t>and</w:t>
      </w:r>
      <w:r>
        <w:t xml:space="preserve"> influences</w:t>
      </w:r>
      <w:r w:rsidR="001D6260">
        <w:t xml:space="preserve"> various rupture outcomes, for example</w:t>
      </w:r>
      <w:r>
        <w:t xml:space="preserve"> how damaging earthquakes can be.  </w:t>
      </w:r>
      <w:r w:rsidR="00874D45">
        <w:t>In t</w:t>
      </w:r>
      <w:r w:rsidR="006B6368" w:rsidRPr="001947ED">
        <w:t>his presentation</w:t>
      </w:r>
      <w:r w:rsidR="00874D45">
        <w:t>,</w:t>
      </w:r>
      <w:r w:rsidR="006B6368" w:rsidRPr="001947ED">
        <w:t xml:space="preserve"> </w:t>
      </w:r>
      <w:r w:rsidR="00874D45">
        <w:t xml:space="preserve">I </w:t>
      </w:r>
      <w:r w:rsidR="006B6368" w:rsidRPr="001947ED">
        <w:t xml:space="preserve">will discuss recent advances in the </w:t>
      </w:r>
      <w:r>
        <w:t xml:space="preserve">characterization of rupture behavior and friction evolution using </w:t>
      </w:r>
      <w:r w:rsidR="006B6368">
        <w:t>o</w:t>
      </w:r>
      <w:r w:rsidR="006B6368" w:rsidRPr="001947ED">
        <w:t>ur newly developed imaging technique, based on digital image correlation (DIC)</w:t>
      </w:r>
      <w:r w:rsidR="006B6368">
        <w:t xml:space="preserve"> coupled with ultrahigh speed photography.</w:t>
      </w:r>
      <w:r w:rsidR="004826FC">
        <w:t xml:space="preserve"> </w:t>
      </w:r>
      <w:r w:rsidR="00B526E8" w:rsidRPr="00B526E8">
        <w:t xml:space="preserve">One of the highlights of this new approach is its ability to </w:t>
      </w:r>
      <w:r w:rsidR="0060134E">
        <w:t xml:space="preserve">experimentally </w:t>
      </w:r>
      <w:r w:rsidR="00B526E8" w:rsidRPr="00B526E8">
        <w:t>capture the full-field evolution of particle velocities</w:t>
      </w:r>
      <w:r w:rsidR="0060134E">
        <w:t xml:space="preserve"> and</w:t>
      </w:r>
      <w:r w:rsidR="00B526E8" w:rsidRPr="00B526E8">
        <w:t xml:space="preserve"> strains</w:t>
      </w:r>
      <w:r w:rsidR="0060134E">
        <w:t xml:space="preserve"> </w:t>
      </w:r>
      <w:r w:rsidR="00B526E8" w:rsidRPr="00B526E8">
        <w:t>of spontaneously propagating dynamic ruptures</w:t>
      </w:r>
      <w:r w:rsidR="0060134E">
        <w:t xml:space="preserve"> </w:t>
      </w:r>
      <w:r w:rsidR="00DA02DC">
        <w:t>achieving</w:t>
      </w:r>
      <w:r w:rsidR="00B526E8" w:rsidRPr="00B526E8">
        <w:t xml:space="preserve"> a level of detail that was </w:t>
      </w:r>
      <w:r w:rsidR="00DA02DC">
        <w:t xml:space="preserve">previously only </w:t>
      </w:r>
      <w:r w:rsidR="00B526E8" w:rsidRPr="00B526E8">
        <w:t xml:space="preserve">possible </w:t>
      </w:r>
      <w:r w:rsidR="00DA02DC">
        <w:t>through</w:t>
      </w:r>
      <w:r w:rsidR="00B526E8" w:rsidRPr="00B526E8">
        <w:t xml:space="preserve"> numerical simulations. Dynamic imaging of stresses enables us to decode the nature of friction by tracking its evolution and studying its dependence on slip, slip velocity and their history.</w:t>
      </w:r>
      <w:r w:rsidR="00B84F7F">
        <w:t xml:space="preserve"> </w:t>
      </w:r>
      <w:r w:rsidR="0060134E" w:rsidRPr="001947ED">
        <w:t>The measured friction behavior allows us to challenge existing friction laws and formulate new ones. This approach gives a new perspective on the study of friction and provides important insights into earthquake and rupture physics</w:t>
      </w:r>
      <w:r w:rsidR="0060134E" w:rsidRPr="001947ED">
        <w:rPr>
          <w:b/>
        </w:rPr>
        <w:t>.</w:t>
      </w:r>
    </w:p>
    <w:p w14:paraId="68F050EC" w14:textId="464A4E81" w:rsidR="0060134E" w:rsidRDefault="0060134E" w:rsidP="00B84F7F"/>
    <w:p w14:paraId="25AC0BC3" w14:textId="1FB04CF7" w:rsidR="0060134E" w:rsidRPr="00E66C21" w:rsidRDefault="0060134E" w:rsidP="00B84F7F"/>
    <w:p w14:paraId="3A6375F3" w14:textId="33A04186" w:rsidR="009102D6" w:rsidRDefault="00E66C21" w:rsidP="009102D6">
      <w:pPr>
        <w:rPr>
          <w:rFonts w:cstheme="minorHAnsi"/>
          <w:b/>
          <w:bCs/>
        </w:rPr>
      </w:pPr>
      <w:r w:rsidRPr="00E66C21">
        <w:rPr>
          <w:rFonts w:cstheme="minorHAnsi"/>
          <w:b/>
          <w:bCs/>
        </w:rPr>
        <w:t>Bio sketch</w:t>
      </w:r>
      <w:r w:rsidR="009102D6" w:rsidRPr="00E66C21">
        <w:rPr>
          <w:rFonts w:cstheme="minorHAnsi"/>
          <w:b/>
          <w:bCs/>
        </w:rPr>
        <w:t xml:space="preserve"> </w:t>
      </w:r>
    </w:p>
    <w:p w14:paraId="25FE80BB" w14:textId="77777777" w:rsidR="00E66C21" w:rsidRPr="00E66C21" w:rsidRDefault="00E66C21" w:rsidP="009102D6">
      <w:pPr>
        <w:rPr>
          <w:rFonts w:cstheme="minorHAnsi"/>
          <w:b/>
          <w:bCs/>
        </w:rPr>
      </w:pPr>
    </w:p>
    <w:p w14:paraId="6FF94BAD" w14:textId="4829C06E" w:rsidR="009D6B19" w:rsidRDefault="009102D6" w:rsidP="009102D6">
      <w:pPr>
        <w:rPr>
          <w:rFonts w:cstheme="minorHAnsi"/>
        </w:rPr>
      </w:pPr>
      <w:r w:rsidRPr="00E66C21">
        <w:rPr>
          <w:rFonts w:cstheme="minorHAnsi"/>
        </w:rPr>
        <w:t xml:space="preserve">Vito Rubino is Associate Professor at </w:t>
      </w:r>
      <w:r w:rsidR="009D6B19">
        <w:rPr>
          <w:rFonts w:cstheme="minorHAnsi"/>
        </w:rPr>
        <w:t>É</w:t>
      </w:r>
      <w:r w:rsidR="009D6B19" w:rsidRPr="00E66C21">
        <w:rPr>
          <w:rFonts w:cstheme="minorHAnsi"/>
        </w:rPr>
        <w:t>cole</w:t>
      </w:r>
      <w:r w:rsidRPr="00E66C21">
        <w:rPr>
          <w:rFonts w:cstheme="minorHAnsi"/>
        </w:rPr>
        <w:t xml:space="preserve"> Centrale de Nantes, France</w:t>
      </w:r>
      <w:r w:rsidR="006B760E" w:rsidRPr="00E66C21">
        <w:rPr>
          <w:rFonts w:cstheme="minorHAnsi"/>
        </w:rPr>
        <w:t>, since September 2022</w:t>
      </w:r>
      <w:r w:rsidRPr="00E66C21">
        <w:rPr>
          <w:rFonts w:cstheme="minorHAnsi"/>
        </w:rPr>
        <w:t xml:space="preserve">. His research interests </w:t>
      </w:r>
      <w:r w:rsidR="00695253" w:rsidRPr="00E66C21">
        <w:rPr>
          <w:rFonts w:cstheme="minorHAnsi"/>
        </w:rPr>
        <w:t>focus on</w:t>
      </w:r>
      <w:r w:rsidRPr="00E66C21">
        <w:rPr>
          <w:rFonts w:cstheme="minorHAnsi"/>
        </w:rPr>
        <w:t xml:space="preserve"> experimental and computational mechanics to study</w:t>
      </w:r>
      <w:r w:rsidR="00B20A22" w:rsidRPr="00E66C21">
        <w:rPr>
          <w:rFonts w:cstheme="minorHAnsi"/>
        </w:rPr>
        <w:t xml:space="preserve"> fracture and friction phenomena</w:t>
      </w:r>
      <w:r w:rsidRPr="00E66C21">
        <w:rPr>
          <w:rFonts w:cstheme="minorHAnsi"/>
        </w:rPr>
        <w:t xml:space="preserve">. Dr Rubino </w:t>
      </w:r>
      <w:r w:rsidR="00BD1C5F" w:rsidRPr="00E66C21">
        <w:rPr>
          <w:rFonts w:cstheme="minorHAnsi"/>
        </w:rPr>
        <w:t>received his undergraduate degree from Politecnico di Torino, Italy</w:t>
      </w:r>
      <w:r w:rsidR="009D6B19">
        <w:rPr>
          <w:rFonts w:cstheme="minorHAnsi"/>
        </w:rPr>
        <w:t>, while holding</w:t>
      </w:r>
      <w:r w:rsidR="00BD1C5F" w:rsidRPr="00E66C21">
        <w:rPr>
          <w:rFonts w:cstheme="minorHAnsi"/>
        </w:rPr>
        <w:t xml:space="preserve"> </w:t>
      </w:r>
      <w:r w:rsidR="009D6B19">
        <w:rPr>
          <w:rFonts w:cstheme="minorHAnsi"/>
        </w:rPr>
        <w:t xml:space="preserve">a </w:t>
      </w:r>
      <w:r w:rsidR="00BD1C5F" w:rsidRPr="00E66C21">
        <w:rPr>
          <w:rFonts w:cstheme="minorHAnsi"/>
        </w:rPr>
        <w:t xml:space="preserve">research assistant </w:t>
      </w:r>
      <w:r w:rsidR="009D6B19">
        <w:rPr>
          <w:rFonts w:cstheme="minorHAnsi"/>
        </w:rPr>
        <w:t xml:space="preserve">position </w:t>
      </w:r>
      <w:r w:rsidR="00BD1C5F" w:rsidRPr="00E66C21">
        <w:rPr>
          <w:rFonts w:cstheme="minorHAnsi"/>
        </w:rPr>
        <w:t>at Imperial College London</w:t>
      </w:r>
      <w:r w:rsidR="009D6B19">
        <w:rPr>
          <w:rFonts w:cstheme="minorHAnsi"/>
        </w:rPr>
        <w:t xml:space="preserve"> on his final year</w:t>
      </w:r>
      <w:r w:rsidR="00BD1C5F" w:rsidRPr="00E66C21">
        <w:rPr>
          <w:rFonts w:cstheme="minorHAnsi"/>
        </w:rPr>
        <w:t xml:space="preserve">. He </w:t>
      </w:r>
      <w:r w:rsidRPr="00E66C21">
        <w:rPr>
          <w:rFonts w:cstheme="minorHAnsi"/>
        </w:rPr>
        <w:t xml:space="preserve">obtained his Ph.D. from the University of Cambridge </w:t>
      </w:r>
      <w:r w:rsidR="00B20A22" w:rsidRPr="00E66C21">
        <w:rPr>
          <w:rFonts w:cstheme="minorHAnsi"/>
        </w:rPr>
        <w:t>in 2008</w:t>
      </w:r>
      <w:r w:rsidRPr="00E66C21">
        <w:rPr>
          <w:rFonts w:cstheme="minorHAnsi"/>
        </w:rPr>
        <w:t xml:space="preserve">. After a brief experience </w:t>
      </w:r>
      <w:r w:rsidR="006B760E" w:rsidRPr="00E66C21">
        <w:rPr>
          <w:rFonts w:cstheme="minorHAnsi"/>
        </w:rPr>
        <w:t xml:space="preserve">in industry </w:t>
      </w:r>
      <w:r w:rsidRPr="00E66C21">
        <w:rPr>
          <w:rFonts w:cstheme="minorHAnsi"/>
        </w:rPr>
        <w:t xml:space="preserve">on </w:t>
      </w:r>
      <w:r w:rsidR="009D6B19">
        <w:rPr>
          <w:rFonts w:cstheme="minorHAnsi"/>
        </w:rPr>
        <w:t>R&amp;D</w:t>
      </w:r>
      <w:r w:rsidRPr="00E66C21">
        <w:rPr>
          <w:rFonts w:cstheme="minorHAnsi"/>
        </w:rPr>
        <w:t xml:space="preserve"> with Airbus</w:t>
      </w:r>
      <w:r w:rsidR="00A0457E">
        <w:rPr>
          <w:rFonts w:cstheme="minorHAnsi"/>
        </w:rPr>
        <w:t xml:space="preserve"> UK</w:t>
      </w:r>
      <w:r w:rsidRPr="00E66C21">
        <w:rPr>
          <w:rFonts w:cstheme="minorHAnsi"/>
        </w:rPr>
        <w:t>,</w:t>
      </w:r>
      <w:r w:rsidR="009D6B19">
        <w:rPr>
          <w:rFonts w:cstheme="minorHAnsi"/>
        </w:rPr>
        <w:t xml:space="preserve"> in 2011</w:t>
      </w:r>
      <w:r w:rsidRPr="00E66C21">
        <w:rPr>
          <w:rFonts w:cstheme="minorHAnsi"/>
        </w:rPr>
        <w:t xml:space="preserve"> he </w:t>
      </w:r>
      <w:r w:rsidR="00BD1C5F" w:rsidRPr="00E66C21">
        <w:rPr>
          <w:rFonts w:cstheme="minorHAnsi"/>
        </w:rPr>
        <w:t>started his</w:t>
      </w:r>
      <w:r w:rsidR="00445185" w:rsidRPr="00E66C21">
        <w:rPr>
          <w:rFonts w:cstheme="minorHAnsi"/>
        </w:rPr>
        <w:t xml:space="preserve"> postdoctoral </w:t>
      </w:r>
      <w:r w:rsidR="00BD1C5F" w:rsidRPr="00E66C21">
        <w:rPr>
          <w:rFonts w:cstheme="minorHAnsi"/>
        </w:rPr>
        <w:t>studies</w:t>
      </w:r>
      <w:r w:rsidRPr="00E66C21">
        <w:rPr>
          <w:rFonts w:cstheme="minorHAnsi"/>
        </w:rPr>
        <w:t xml:space="preserve"> </w:t>
      </w:r>
      <w:r w:rsidR="009D6B19" w:rsidRPr="00E66C21">
        <w:rPr>
          <w:rFonts w:cstheme="minorHAnsi"/>
        </w:rPr>
        <w:t>at the California Institute of Technology (Caltech), in the Department of Aerospace (GALCIT)</w:t>
      </w:r>
      <w:r w:rsidRPr="00E66C21">
        <w:rPr>
          <w:rFonts w:cstheme="minorHAnsi"/>
        </w:rPr>
        <w:t xml:space="preserve">. </w:t>
      </w:r>
      <w:r w:rsidR="00BD1C5F" w:rsidRPr="00E66C21">
        <w:rPr>
          <w:rFonts w:cstheme="minorHAnsi"/>
        </w:rPr>
        <w:t xml:space="preserve">He </w:t>
      </w:r>
      <w:r w:rsidR="009D6B19">
        <w:rPr>
          <w:rFonts w:cstheme="minorHAnsi"/>
        </w:rPr>
        <w:t xml:space="preserve">then </w:t>
      </w:r>
      <w:r w:rsidR="00BD1C5F" w:rsidRPr="00E66C21">
        <w:rPr>
          <w:rFonts w:cstheme="minorHAnsi"/>
        </w:rPr>
        <w:t>became Research Scientist</w:t>
      </w:r>
      <w:r w:rsidR="009D6B19">
        <w:rPr>
          <w:rFonts w:cstheme="minorHAnsi"/>
        </w:rPr>
        <w:t xml:space="preserve"> </w:t>
      </w:r>
      <w:r w:rsidR="009D6B19" w:rsidRPr="00E66C21">
        <w:rPr>
          <w:rFonts w:cstheme="minorHAnsi"/>
        </w:rPr>
        <w:t>at Caltech</w:t>
      </w:r>
      <w:r w:rsidR="00BD1C5F" w:rsidRPr="00E66C21">
        <w:rPr>
          <w:rFonts w:cstheme="minorHAnsi"/>
        </w:rPr>
        <w:t xml:space="preserve"> </w:t>
      </w:r>
      <w:r w:rsidR="009D6B19">
        <w:rPr>
          <w:rFonts w:cstheme="minorHAnsi"/>
        </w:rPr>
        <w:t xml:space="preserve">in </w:t>
      </w:r>
      <w:r w:rsidR="00BD1C5F" w:rsidRPr="00E66C21">
        <w:rPr>
          <w:rFonts w:cstheme="minorHAnsi"/>
        </w:rPr>
        <w:t>2015</w:t>
      </w:r>
      <w:r w:rsidR="009D6B19">
        <w:rPr>
          <w:rFonts w:cstheme="minorHAnsi"/>
        </w:rPr>
        <w:t>.</w:t>
      </w:r>
      <w:r w:rsidR="00BD1C5F" w:rsidRPr="00E66C21">
        <w:rPr>
          <w:rFonts w:cstheme="minorHAnsi"/>
        </w:rPr>
        <w:t xml:space="preserve"> </w:t>
      </w:r>
      <w:r w:rsidR="007309FA" w:rsidRPr="00E66C21">
        <w:rPr>
          <w:rFonts w:cstheme="minorHAnsi"/>
        </w:rPr>
        <w:t xml:space="preserve">He recently earned a NeXT Talent award at Centrale Nantes. </w:t>
      </w:r>
    </w:p>
    <w:p w14:paraId="2AEC06F0" w14:textId="77777777" w:rsidR="009D6B19" w:rsidRDefault="009D6B19" w:rsidP="009102D6">
      <w:pPr>
        <w:rPr>
          <w:rFonts w:cstheme="minorHAnsi"/>
        </w:rPr>
      </w:pPr>
    </w:p>
    <w:p w14:paraId="4CFF8645" w14:textId="77777777" w:rsidR="00BD1C5F" w:rsidRDefault="00BD1C5F" w:rsidP="009102D6">
      <w:pPr>
        <w:rPr>
          <w:rFonts w:cstheme="minorHAnsi"/>
          <w:sz w:val="22"/>
          <w:szCs w:val="22"/>
        </w:rPr>
      </w:pPr>
    </w:p>
    <w:p w14:paraId="297B039B" w14:textId="6F46096D" w:rsidR="00B20A22" w:rsidRDefault="00B20A22" w:rsidP="009102D6">
      <w:pPr>
        <w:rPr>
          <w:rFonts w:cstheme="minorHAnsi"/>
          <w:sz w:val="22"/>
          <w:szCs w:val="22"/>
        </w:rPr>
      </w:pPr>
    </w:p>
    <w:p w14:paraId="43828C79" w14:textId="77777777" w:rsidR="00EB2393" w:rsidRDefault="00EB2393">
      <w:pPr>
        <w:rPr>
          <w:b/>
          <w:bCs/>
          <w:color w:val="FF0000"/>
        </w:rPr>
      </w:pPr>
    </w:p>
    <w:p w14:paraId="1C328ED3" w14:textId="77777777" w:rsidR="00EB2393" w:rsidRDefault="00EB2393">
      <w:pPr>
        <w:rPr>
          <w:b/>
          <w:bCs/>
          <w:color w:val="FF0000"/>
        </w:rPr>
      </w:pPr>
    </w:p>
    <w:p w14:paraId="79D309A5" w14:textId="77777777" w:rsidR="00EB2393" w:rsidRDefault="00EB2393">
      <w:pPr>
        <w:rPr>
          <w:b/>
          <w:bCs/>
          <w:color w:val="FF0000"/>
        </w:rPr>
      </w:pPr>
    </w:p>
    <w:p w14:paraId="1B5D7550" w14:textId="6B6A3DF9" w:rsidR="00631329" w:rsidRDefault="00631329">
      <w:pPr>
        <w:rPr>
          <w:b/>
          <w:bCs/>
        </w:rPr>
      </w:pPr>
    </w:p>
    <w:p w14:paraId="65D87756" w14:textId="77777777" w:rsidR="00631329" w:rsidRPr="00631329" w:rsidRDefault="00631329">
      <w:pPr>
        <w:rPr>
          <w:b/>
          <w:bCs/>
        </w:rPr>
      </w:pPr>
    </w:p>
    <w:sectPr w:rsidR="00631329" w:rsidRPr="0063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CD"/>
    <w:rsid w:val="0001079C"/>
    <w:rsid w:val="000F3DDA"/>
    <w:rsid w:val="00150069"/>
    <w:rsid w:val="001550FD"/>
    <w:rsid w:val="001761E9"/>
    <w:rsid w:val="0019070A"/>
    <w:rsid w:val="001947ED"/>
    <w:rsid w:val="001B11FF"/>
    <w:rsid w:val="001D0C22"/>
    <w:rsid w:val="001D6260"/>
    <w:rsid w:val="0020393A"/>
    <w:rsid w:val="0020697F"/>
    <w:rsid w:val="002173E6"/>
    <w:rsid w:val="00217D69"/>
    <w:rsid w:val="00285316"/>
    <w:rsid w:val="002B13EF"/>
    <w:rsid w:val="002E342E"/>
    <w:rsid w:val="002F1151"/>
    <w:rsid w:val="002F146B"/>
    <w:rsid w:val="00304BA0"/>
    <w:rsid w:val="00343E26"/>
    <w:rsid w:val="003750CD"/>
    <w:rsid w:val="003818B3"/>
    <w:rsid w:val="003A0016"/>
    <w:rsid w:val="003B1FD1"/>
    <w:rsid w:val="003C26BF"/>
    <w:rsid w:val="003C2F36"/>
    <w:rsid w:val="003D6B10"/>
    <w:rsid w:val="004071AC"/>
    <w:rsid w:val="00440C31"/>
    <w:rsid w:val="00445185"/>
    <w:rsid w:val="0045277A"/>
    <w:rsid w:val="00471AC2"/>
    <w:rsid w:val="004826FC"/>
    <w:rsid w:val="004831E1"/>
    <w:rsid w:val="004B7E0D"/>
    <w:rsid w:val="004C6D26"/>
    <w:rsid w:val="004E543F"/>
    <w:rsid w:val="00505FD1"/>
    <w:rsid w:val="00520DA1"/>
    <w:rsid w:val="00536F92"/>
    <w:rsid w:val="005430A7"/>
    <w:rsid w:val="00556127"/>
    <w:rsid w:val="0056453E"/>
    <w:rsid w:val="0060134E"/>
    <w:rsid w:val="00601EE4"/>
    <w:rsid w:val="006035EF"/>
    <w:rsid w:val="006152FA"/>
    <w:rsid w:val="00624E8B"/>
    <w:rsid w:val="00631329"/>
    <w:rsid w:val="006505CD"/>
    <w:rsid w:val="00695253"/>
    <w:rsid w:val="006B3180"/>
    <w:rsid w:val="006B48D9"/>
    <w:rsid w:val="006B6368"/>
    <w:rsid w:val="006B69EA"/>
    <w:rsid w:val="006B760E"/>
    <w:rsid w:val="006E0233"/>
    <w:rsid w:val="006E60F9"/>
    <w:rsid w:val="007108E1"/>
    <w:rsid w:val="007309FA"/>
    <w:rsid w:val="0075201F"/>
    <w:rsid w:val="00775B39"/>
    <w:rsid w:val="007A4568"/>
    <w:rsid w:val="007A602D"/>
    <w:rsid w:val="007B3B80"/>
    <w:rsid w:val="0080294F"/>
    <w:rsid w:val="008238EF"/>
    <w:rsid w:val="00860ABC"/>
    <w:rsid w:val="00874D45"/>
    <w:rsid w:val="00894275"/>
    <w:rsid w:val="008F02AF"/>
    <w:rsid w:val="0090333F"/>
    <w:rsid w:val="009102D6"/>
    <w:rsid w:val="00915C9B"/>
    <w:rsid w:val="00976776"/>
    <w:rsid w:val="009824C3"/>
    <w:rsid w:val="009D6B19"/>
    <w:rsid w:val="009F2508"/>
    <w:rsid w:val="00A0457E"/>
    <w:rsid w:val="00A062A7"/>
    <w:rsid w:val="00AA23DC"/>
    <w:rsid w:val="00AB424B"/>
    <w:rsid w:val="00B20A22"/>
    <w:rsid w:val="00B3429F"/>
    <w:rsid w:val="00B40C1E"/>
    <w:rsid w:val="00B526E8"/>
    <w:rsid w:val="00B84F7F"/>
    <w:rsid w:val="00B876FD"/>
    <w:rsid w:val="00B91018"/>
    <w:rsid w:val="00BB5720"/>
    <w:rsid w:val="00BC3BB4"/>
    <w:rsid w:val="00BD1C5F"/>
    <w:rsid w:val="00BF0E1C"/>
    <w:rsid w:val="00BF29A0"/>
    <w:rsid w:val="00CB0729"/>
    <w:rsid w:val="00CC347B"/>
    <w:rsid w:val="00D461B8"/>
    <w:rsid w:val="00D77FEC"/>
    <w:rsid w:val="00DA02DC"/>
    <w:rsid w:val="00DB0827"/>
    <w:rsid w:val="00E1173D"/>
    <w:rsid w:val="00E66C21"/>
    <w:rsid w:val="00E67A6B"/>
    <w:rsid w:val="00E73DB6"/>
    <w:rsid w:val="00EB2393"/>
    <w:rsid w:val="00EC281C"/>
    <w:rsid w:val="00EC4947"/>
    <w:rsid w:val="00EE58BD"/>
    <w:rsid w:val="00F25F3A"/>
    <w:rsid w:val="00F307E0"/>
    <w:rsid w:val="00F5326E"/>
    <w:rsid w:val="00F7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AB94E"/>
  <w15:chartTrackingRefBased/>
  <w15:docId w15:val="{E7398F6D-AB7D-8F4C-A328-EB96D49B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424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24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624E8B"/>
  </w:style>
  <w:style w:type="character" w:styleId="Hyperlink">
    <w:name w:val="Hyperlink"/>
    <w:basedOn w:val="DefaultParagraphFont"/>
    <w:uiPriority w:val="99"/>
    <w:unhideWhenUsed/>
    <w:rsid w:val="00BD1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C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2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9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7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3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Rubino, Vito</dc:creator>
  <cp:keywords/>
  <dc:description/>
  <cp:lastModifiedBy>Rubino, Vito</cp:lastModifiedBy>
  <cp:revision>9</cp:revision>
  <dcterms:created xsi:type="dcterms:W3CDTF">2023-02-10T15:21:00Z</dcterms:created>
  <dcterms:modified xsi:type="dcterms:W3CDTF">2025-11-08T08:10:00Z</dcterms:modified>
</cp:coreProperties>
</file>