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изменения история и безопасная передача</w:t>
      </w:r>
    </w:p>
    <w:p>
      <w:pPr>
        <w:pStyle w:val="Subtitle"/>
      </w:pPr>
      <w:r>
        <w:t>Peaky Minds • Материалы курса • Редакция 2</w:t>
      </w:r>
    </w:p>
    <w:p>
      <w:r>
        <w:rPr>
          <w:b/>
          <w:i w:val="0"/>
          <w:u w:val="none"/>
        </w:rPr>
        <w:t>Результат.</w:t>
      </w:r>
      <w:r>
        <w:rPr>
          <w:b w:val="0"/>
          <w:i w:val="0"/>
          <w:u w:val="none"/>
        </w:rPr>
        <w:t xml:space="preserve"> Создайте локальный Git репозиторий итогового сервиса и ветку одного исправления.</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Репозиторий</w:t>
      </w:r>
      <w:r>
        <w:rPr>
          <w:b w:val="0"/>
          <w:i w:val="0"/>
          <w:u w:val="none"/>
        </w:rPr>
        <w:t xml:space="preserve"> — каталог проекта с историей Git. ZIP без .git не содержит эту историю.</w:t>
      </w:r>
    </w:p>
    <w:p>
      <w:r>
        <w:rPr>
          <w:b/>
          <w:i w:val="0"/>
          <w:u w:val="none"/>
        </w:rPr>
        <w:t>Коммит</w:t>
      </w:r>
      <w:r>
        <w:rPr>
          <w:b w:val="0"/>
          <w:i w:val="0"/>
          <w:u w:val="none"/>
        </w:rPr>
        <w:t xml:space="preserve"> — снимок отслеживаемых изменений с идентификатором и описанием.</w:t>
      </w:r>
    </w:p>
    <w:p>
      <w:r>
        <w:rPr>
          <w:b/>
          <w:i w:val="0"/>
          <w:u w:val="none"/>
        </w:rPr>
        <w:t>Индекс Git</w:t>
      </w:r>
      <w:r>
        <w:rPr>
          <w:b w:val="0"/>
          <w:i w:val="0"/>
          <w:u w:val="none"/>
        </w:rPr>
        <w:t xml:space="preserve"> — подготовленный набор изменений следующего коммита. Не SQL индекс.</w:t>
      </w:r>
    </w:p>
    <w:p>
      <w:r>
        <w:rPr>
          <w:b/>
          <w:i w:val="0"/>
          <w:u w:val="none"/>
        </w:rPr>
        <w:t>Ветка</w:t>
      </w:r>
      <w:r>
        <w:rPr>
          <w:b w:val="0"/>
          <w:i w:val="0"/>
          <w:u w:val="none"/>
        </w:rPr>
        <w:t xml:space="preserve"> — именованный указатель истории для отдельной работы. Не копия папки вручную.</w:t>
      </w:r>
    </w:p>
    <w:p>
      <w:r>
        <w:rPr>
          <w:b/>
          <w:i w:val="0"/>
          <w:u w:val="none"/>
        </w:rPr>
        <w:t>Diff</w:t>
      </w:r>
      <w:r>
        <w:rPr>
          <w:b w:val="0"/>
          <w:i w:val="0"/>
          <w:u w:val="none"/>
        </w:rPr>
        <w:t xml:space="preserve"> — различие версий файлов. Показывает содержание, а не только число файлов.</w:t>
      </w:r>
    </w:p>
    <w:p>
      <w:r>
        <w:rPr>
          <w:b/>
          <w:i w:val="0"/>
          <w:u w:val="none"/>
        </w:rPr>
        <w:t>Revert</w:t>
      </w:r>
      <w:r>
        <w:rPr>
          <w:b w:val="0"/>
          <w:i w:val="0"/>
          <w:u w:val="none"/>
        </w:rPr>
        <w:t xml:space="preserve"> — новый коммит отмены изменения с сохранением общей истории.</w:t>
      </w:r>
    </w:p>
    <w:p>
      <w:pPr>
        <w:pStyle w:val="Heading1"/>
      </w:pPr>
      <w:r>
        <w:t>Первый репозиторий</w:t>
      </w:r>
    </w:p>
    <w:p>
      <w:r>
        <w:rPr>
          <w:b w:val="0"/>
          <w:i w:val="0"/>
          <w:u w:val="none"/>
        </w:rPr>
        <w:t>Откройте каталог проекта, выполните git init, задайте своё имя и email в локальной конфигурации. git status показывает изменённые и неотслеживаемые файлы. git add app tests requirements.txt добавляет выбранные изменения в индекс. git diff --staged показывает именно будущий коммит; обычный git diff показывает ещё не добавленные изменения. git commit -m создаёт снимок. Сохранение файла в редакторе не равно commit, а commit не равно загрузка в GitHub.</w:t>
      </w:r>
    </w:p>
    <w:p>
      <w:r>
        <w:rPr>
          <w:b w:val="0"/>
          <w:i w:val="0"/>
          <w:u w:val="none"/>
        </w:rPr>
        <w:t>До первого add создайте .gitignore: .venv/, .env, __pycache__/, *.db, .pytest_cache/. .env.example допустим только с вымышленными значениями и инструкцией замены. Gitignore не убирает ранее закоммиченный секрет из истории. Если реальный секрет уже опубликован, сначала его отзывают и заменяют; простое удаление текущей строки недостаточно. В курсе не используйте реальные токены и персональные данные.</w:t>
      </w:r>
    </w:p>
    <w:p>
      <w:pPr>
        <w:pStyle w:val="Heading1"/>
      </w:pPr>
      <w:r>
        <w:t>Отдельная работа и проверка</w:t>
      </w:r>
    </w:p>
    <w:p>
      <w:r>
        <w:rPr>
          <w:b w:val="0"/>
          <w:i w:val="0"/>
          <w:u w:val="none"/>
        </w:rPr>
        <w:t>Ветка codex/или ваша личная учебная ветка отделяет изменение от исходного состояния. Команда git switch -c fix-persistence создаёт ветку. Измените одну причину, запустите tests, прочитайте diff. Маленький коммит легче проверить и отменить. Конфликт слияния означает, что Git не выбрал сочетание изменений сам: прочитайте обе стороны, выберите смысл и удалите маркеры &lt;&lt;&lt;&lt;&lt;&lt;&lt;,=======,&gt;&gt;&gt;&gt;&gt;&gt;&gt;. Не оставляйте маркеры в Python или DOCX инструкции.</w:t>
      </w:r>
    </w:p>
    <w:p>
      <w:r>
        <w:rPr>
          <w:b w:val="0"/>
          <w:i w:val="0"/>
          <w:u w:val="none"/>
        </w:rPr>
        <w:t>Для общей уже переданной истории предпочтительнее revert, создающий новую запись отмены. reset --hard может уничтожить незакоммиченные файлы; в этом курсе он не нужен для обычного исправления. Репозиторий должен воспроизводимо запускаться после клонирования: зависимости, переменные, миграции и tests описаны в DOCX. Не рассчитывайте на библиотеку, которую случайно установили глобально месяц назад.</w:t>
      </w:r>
    </w:p>
    <w:p>
      <w:pPr>
        <w:pStyle w:val="Heading1"/>
      </w:pPr>
      <w:r>
        <w:t>Передача на GitHub</w:t>
      </w:r>
    </w:p>
    <w:p>
      <w:r>
        <w:rPr>
          <w:b w:val="0"/>
          <w:i w:val="0"/>
          <w:u w:val="none"/>
        </w:rPr>
        <w:t>GitHub удалённо хранит репозиторий; для публикации ученику нужен собственный аккаунт. До согласия на публичность можно оставить локальную историю. Курс не загружает ученический проект автоматически. README.md ученик может создать как входную страницу своего GitHub, с ссылкой на DOCX запуск и снимки /docs или результатов тестов. Это не отменяет правило курса выдавать объёмное учебное чтение в DOCX.</w:t>
      </w:r>
    </w:p>
    <w:p>
      <w:r>
        <w:rPr>
          <w:b w:val="0"/>
          <w:i w:val="0"/>
          <w:u w:val="none"/>
        </w:rPr>
        <w:t>Скриншот результата полезен для демонстрации, но проверяемость даёт команда и тест. Добавьте описание ограничений: JWT без refresh, локальное учебное хранение, отсутствие промышленного throttling. Не обещайте production готовность только из-за зелёного pytest. Лицензия на собственный код и учебные данные помогает понять условия использования; не присваивайте чужим изображениям свою лицензию.</w:t>
      </w:r>
    </w:p>
    <w:p>
      <w:pPr>
        <w:pStyle w:val="Heading1"/>
      </w:pPr>
      <w:r>
        <w:t>Как проверить историю</w:t>
      </w:r>
    </w:p>
    <w:p>
      <w:r>
        <w:rPr>
          <w:b w:val="0"/>
          <w:i w:val="0"/>
          <w:u w:val="none"/>
        </w:rPr>
        <w:t>Если нужный файл не вошёл в commit, сравните status и diff --staged. Если .env уже отслеживается, gitignore его не скроет. Если изменился код после теста, повторите релевантные tests до commit. Если запуск из чистой копии падает, запишите отсутствующую зависимость либо шаг миграции. Репозиторий передают с последней проверенной ревизией, а не просто с красивым названием.</w:t>
      </w:r>
    </w:p>
    <w:p>
      <w:pPr>
        <w:pStyle w:val="Heading1"/>
      </w:pPr>
      <w:r>
        <w:t>Разобранный пример</w:t>
      </w:r>
    </w:p>
    <w:p>
      <w:r>
        <w:rPr>
          <w:b w:val="0"/>
          <w:i w:val="0"/>
          <w:u w:val="none"/>
        </w:rPr>
        <w:t>Подготовка одного исправления. Команды вводятся из корня собственного учебного репозитория.</w:t>
      </w:r>
    </w:p>
    <w:p>
      <w:pPr>
        <w:keepLines/>
        <w:spacing w:line="240" w:lineRule="auto"/>
      </w:pPr>
      <w:r>
        <w:rPr>
          <w:rFonts w:ascii="Consolas" w:hAnsi="Consolas"/>
          <w:sz w:val="19"/>
        </w:rPr>
        <w:t>git status</w:t>
        <w:br/>
        <w:t>git switch -c fix-persistence</w:t>
        <w:br/>
        <w:t>git diff</w:t>
        <w:br/>
        <w:t>python -m pytest -q</w:t>
        <w:br/>
        <w:t>git add app/main.py tests</w:t>
        <w:br/>
        <w:t>git diff --staged</w:t>
        <w:br/>
        <w:t>git commit -m "Fix ticket persistence and verify restart"</w:t>
      </w:r>
    </w:p>
    <w:p>
      <w:r>
        <w:rPr>
          <w:b w:val="0"/>
          <w:i w:val="0"/>
          <w:u w:val="none"/>
        </w:rPr>
        <w:t>Коммит содержит только проверенное исправление и тест. .env и БД в индексе отсутствуют.</w:t>
      </w:r>
    </w:p>
    <w:p>
      <w:pPr>
        <w:pStyle w:val="Heading1"/>
      </w:pPr>
      <w:r>
        <w:t>Коммит проверенной версии и обновление инструкции</w:t>
      </w:r>
    </w:p>
    <w:p>
      <w:r>
        <w:rPr>
          <w:b w:val="0"/>
          <w:i w:val="0"/>
          <w:u w:val="none"/>
        </w:rPr>
        <w:t>Поставка содержит код и способ использовать его. Если изменили порт, путь модуля или переменную, обновите DOCX руководство в том же коммите. Иначе исходники корректны, а новая копия не запускается по документу. Перед commit проверьте staged изменения документа и кода вместе. Снимок /docs для прежней версии не заменяет актуальную инструкцию.</w:t>
      </w:r>
    </w:p>
    <w:p>
      <w:r>
        <w:rPr>
          <w:b w:val="0"/>
          <w:i w:val="0"/>
          <w:u w:val="none"/>
        </w:rPr>
        <w:t>Git status показывает untracked,modified,staged. Добавление всего git add . удобно, но перед ним нужно проверить .gitignore и каталог. Выбранное git add app tests уменьшает шанс случайно включить .env. git diff --staged позволяет прочитать реальные байты будущего коммита. Число изменённых файлов не показывает, нет ли в них токена.</w:t>
      </w:r>
    </w:p>
    <w:p>
      <w:r>
        <w:rPr>
          <w:b w:val="0"/>
          <w:i w:val="0"/>
          <w:u w:val="none"/>
        </w:rPr>
        <w:t>Ветка отделяет изменение, а review изучает причину, эффект и проверку. Сообщение Fix everything не объясняет намерение. Напишите конкретно Fix ticket commit and verify new session. Одна логическая причина и тест помогают будущему автору найти нужный commit и понять, почему прежнее решение было неверным. Не добавляйте unrelated форматирование в то же учебное исправление.</w:t>
      </w:r>
    </w:p>
    <w:p>
      <w:r>
        <w:rPr>
          <w:b w:val="0"/>
          <w:i w:val="0"/>
          <w:u w:val="none"/>
        </w:rPr>
        <w:t>Конфликт решается по смыслу двух изменений. Если обе стороны изменили доступ, сохраните общий правильный owner фильтр, а не слепо ours или theirs. После удаления маркеров выполните AST или pytest, потому что визуальное объединение может создать синтаксическую ошибку. Новый merge commit не подтверждает, что tests были запущены.</w:t>
      </w:r>
    </w:p>
    <w:p>
      <w:r>
        <w:rPr>
          <w:b w:val="0"/>
          <w:i w:val="0"/>
          <w:u w:val="none"/>
        </w:rPr>
        <w:t>При передаче архивом укажите Git commit и контрольные суммы. Отчёт tests относится к этой ревизии. Если после tests изменили приложение, повторите релевантные проверки. Свежая копия без .venv и базы демонстрирует полноту зависимостей, а обновление старой базы отдельно демонстрирует миграционную сохранность.</w:t>
      </w:r>
    </w:p>
    <w:p>
      <w:pPr>
        <w:pStyle w:val="Heading1"/>
      </w:pPr>
      <w:r>
        <w:t>Практика и приёмка</w:t>
      </w:r>
    </w:p>
    <w:p>
      <w:r>
        <w:rPr>
          <w:b w:val="0"/>
          <w:i w:val="0"/>
          <w:u w:val="none"/>
        </w:rPr>
        <w:t xml:space="preserve">Создайте локальный Git репозиторий итогового сервиса и ветку одного исправления. Проверьте staged diff и секреты. </w:t>
      </w:r>
      <w:r>
        <w:rPr>
          <w:b w:val="0"/>
          <w:i w:val="0"/>
          <w:u w:val="single"/>
        </w:rPr>
        <w:t>Приёмка:</w:t>
      </w:r>
      <w:r>
        <w:rPr>
          <w:b w:val="0"/>
          <w:i w:val="0"/>
          <w:u w:val="none"/>
        </w:rPr>
        <w:t xml:space="preserve"> история показывает исходное состояние и изменение; свежая копия запускается по DOCX; файлы окружения и БД не вошли в commit.</w:t>
      </w:r>
    </w:p>
    <w:p>
      <w:pPr>
        <w:pStyle w:val="Heading1"/>
      </w:pPr>
      <w:r>
        <w:t>Дополнительная теория</w:t>
      </w:r>
    </w:p>
    <w:p>
      <w:r>
        <w:rPr>
          <w:b w:val="0"/>
          <w:i w:val="0"/>
          <w:u w:val="none"/>
        </w:rPr>
        <w:t>Git хранит снимки проекта, а имя ветки показывает указатель истории. Коммит тестов даёт возможность повторить проверку, но факт их исполнения фиксируется отдельным отчётом.</w:t>
      </w:r>
    </w:p>
    <w:p>
      <w:pPr>
        <w:pStyle w:val="Heading1"/>
      </w:pPr>
      <w:r>
        <w:t>Источники</w:t>
      </w:r>
    </w:p>
    <w:p>
      <w:hyperlink r:id="rId11">
        <w:r>
          <w:rPr>
            <w:color w:val="175A83"/>
            <w:u w:val="single"/>
          </w:rPr>
          <w:t>Pro Git русский</w:t>
        </w:r>
      </w:hyperlink>
      <w:r>
        <w:rPr>
          <w:b w:val="0"/>
          <w:i w:val="0"/>
          <w:u w:val="none"/>
        </w:rPr>
        <w:t xml:space="preserve"> — Коммит ветка diff revert.</w:t>
      </w:r>
    </w:p>
    <w:p>
      <w:hyperlink r:id="rId12">
        <w:r>
          <w:rPr>
            <w:color w:val="175A83"/>
            <w:u w:val="single"/>
          </w:rPr>
          <w:t>FastAPI testing</w:t>
        </w:r>
      </w:hyperlink>
      <w:r>
        <w:rPr>
          <w:b w:val="0"/>
          <w:i w:val="0"/>
          <w:u w:val="none"/>
        </w:rPr>
        <w:t xml:space="preserve"> — TestClient и assertions.</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Что показывает git diff --staged?</w:t>
      </w:r>
    </w:p>
    <w:p>
      <w:pPr>
        <w:keepNext/>
        <w:ind w:left="317" w:hanging="317"/>
      </w:pPr>
      <w:r>
        <w:t xml:space="preserve">1. </w:t>
      </w:r>
      <w:r>
        <w:rPr>
          <w:b w:val="0"/>
          <w:i w:val="0"/>
          <w:u w:val="none"/>
        </w:rPr>
        <w:t>Только историю GitHub</w:t>
      </w:r>
    </w:p>
    <w:p>
      <w:pPr>
        <w:keepNext/>
        <w:ind w:left="317" w:hanging="317"/>
      </w:pPr>
      <w:r>
        <w:t xml:space="preserve">2. </w:t>
      </w:r>
      <w:r>
        <w:rPr>
          <w:b w:val="0"/>
          <w:i w:val="0"/>
          <w:u w:val="none"/>
        </w:rPr>
        <w:t>Список пользователей БД</w:t>
      </w:r>
    </w:p>
    <w:p>
      <w:pPr>
        <w:keepNext/>
        <w:ind w:left="317" w:hanging="317"/>
      </w:pPr>
      <w:r>
        <w:t xml:space="preserve">3. </w:t>
      </w:r>
      <w:r>
        <w:rPr>
          <w:b w:val="0"/>
          <w:i w:val="0"/>
          <w:u w:val="none"/>
        </w:rPr>
        <w:t>Номер порта</w:t>
      </w:r>
    </w:p>
    <w:p>
      <w:pPr>
        <w:ind w:left="317" w:hanging="317"/>
      </w:pPr>
      <w:r>
        <w:t xml:space="preserve">4. </w:t>
      </w:r>
      <w:r>
        <w:rPr>
          <w:b w:val="0"/>
          <w:i w:val="0"/>
          <w:u w:val="none"/>
        </w:rPr>
        <w:t>Будущий коммит</w:t>
      </w:r>
    </w:p>
    <w:p>
      <w:pPr>
        <w:pStyle w:val="Heading2"/>
      </w:pPr>
      <w:r>
        <w:t>Задание 2</w:t>
      </w:r>
    </w:p>
    <w:p>
      <w:pPr>
        <w:keepNext/>
      </w:pPr>
      <w:r>
        <w:rPr>
          <w:b w:val="0"/>
          <w:i w:val="0"/>
          <w:u w:val="none"/>
        </w:rPr>
        <w:t>Скрывает ли .gitignore уже отслеживаемый .env?</w:t>
      </w:r>
    </w:p>
    <w:p>
      <w:pPr>
        <w:keepNext/>
        <w:ind w:left="317" w:hanging="317"/>
      </w:pPr>
      <w:r>
        <w:t xml:space="preserve">1. </w:t>
      </w:r>
      <w:r>
        <w:rPr>
          <w:b w:val="0"/>
          <w:i w:val="0"/>
          <w:u w:val="none"/>
        </w:rPr>
        <w:t>Только на Windows</w:t>
      </w:r>
    </w:p>
    <w:p>
      <w:pPr>
        <w:keepNext/>
        <w:ind w:left="317" w:hanging="317"/>
      </w:pPr>
      <w:r>
        <w:t xml:space="preserve">2. </w:t>
      </w:r>
      <w:r>
        <w:rPr>
          <w:b w:val="0"/>
          <w:i w:val="0"/>
          <w:u w:val="none"/>
        </w:rPr>
        <w:t>После GET</w:t>
      </w:r>
    </w:p>
    <w:p>
      <w:pPr>
        <w:keepNext/>
        <w:ind w:left="317" w:hanging="317"/>
      </w:pPr>
      <w:r>
        <w:t xml:space="preserve">3. </w:t>
      </w:r>
      <w:r>
        <w:rPr>
          <w:b w:val="0"/>
          <w:i w:val="0"/>
          <w:u w:val="none"/>
        </w:rPr>
        <w:t>Нет</w:t>
      </w:r>
    </w:p>
    <w:p>
      <w:pPr>
        <w:ind w:left="317" w:hanging="317"/>
      </w:pPr>
      <w:r>
        <w:t xml:space="preserve">4. </w:t>
      </w:r>
      <w:r>
        <w:rPr>
          <w:b w:val="0"/>
          <w:i w:val="0"/>
          <w:u w:val="none"/>
        </w:rPr>
        <w:t>Всегда</w:t>
      </w:r>
    </w:p>
    <w:p>
      <w:pPr>
        <w:pStyle w:val="Heading2"/>
      </w:pPr>
      <w:r>
        <w:t>Задание 3</w:t>
      </w:r>
    </w:p>
    <w:p>
      <w:pPr>
        <w:keepNext/>
      </w:pPr>
      <w:r>
        <w:rPr>
          <w:b w:val="0"/>
          <w:i w:val="0"/>
          <w:u w:val="none"/>
        </w:rPr>
        <w:t>Что делает revert?</w:t>
      </w:r>
    </w:p>
    <w:p>
      <w:pPr>
        <w:keepNext/>
        <w:ind w:left="317" w:hanging="317"/>
      </w:pPr>
      <w:r>
        <w:t xml:space="preserve">1. </w:t>
      </w:r>
      <w:r>
        <w:rPr>
          <w:b w:val="0"/>
          <w:i w:val="0"/>
          <w:u w:val="none"/>
        </w:rPr>
        <w:t>Меняет пароль</w:t>
      </w:r>
    </w:p>
    <w:p>
      <w:pPr>
        <w:keepNext/>
        <w:ind w:left="317" w:hanging="317"/>
      </w:pPr>
      <w:r>
        <w:t xml:space="preserve">2. </w:t>
      </w:r>
      <w:r>
        <w:rPr>
          <w:b w:val="0"/>
          <w:i w:val="0"/>
          <w:u w:val="none"/>
        </w:rPr>
        <w:t>Создаёт коммит отмены</w:t>
      </w:r>
    </w:p>
    <w:p>
      <w:pPr>
        <w:keepNext/>
        <w:ind w:left="317" w:hanging="317"/>
      </w:pPr>
      <w:r>
        <w:t xml:space="preserve">3. </w:t>
      </w:r>
      <w:r>
        <w:rPr>
          <w:b w:val="0"/>
          <w:i w:val="0"/>
          <w:u w:val="none"/>
        </w:rPr>
        <w:t>Всегда стирает историю</w:t>
      </w:r>
    </w:p>
    <w:p>
      <w:pPr>
        <w:ind w:left="317" w:hanging="317"/>
      </w:pPr>
      <w:r>
        <w:t xml:space="preserve">4. </w:t>
      </w:r>
      <w:r>
        <w:rPr>
          <w:b w:val="0"/>
          <w:i w:val="0"/>
          <w:u w:val="none"/>
        </w:rPr>
        <w:t>Запускает сервер</w:t>
      </w:r>
    </w:p>
    <w:p>
      <w:pPr>
        <w:pStyle w:val="Heading2"/>
      </w:pPr>
      <w:r>
        <w:t>Задание 4</w:t>
      </w:r>
    </w:p>
    <w:p>
      <w:pPr>
        <w:keepNext/>
      </w:pPr>
      <w:r>
        <w:rPr>
          <w:b w:val="0"/>
          <w:i w:val="0"/>
          <w:u w:val="none"/>
        </w:rPr>
        <w:t>Что доказывает commit?</w:t>
      </w:r>
    </w:p>
    <w:p>
      <w:pPr>
        <w:keepNext/>
        <w:ind w:left="317" w:hanging="317"/>
      </w:pPr>
      <w:r>
        <w:t xml:space="preserve">1. </w:t>
      </w:r>
      <w:r>
        <w:rPr>
          <w:b w:val="0"/>
          <w:i w:val="0"/>
          <w:u w:val="none"/>
        </w:rPr>
        <w:t>Изменение сохранено в Git</w:t>
      </w:r>
    </w:p>
    <w:p>
      <w:pPr>
        <w:keepNext/>
        <w:ind w:left="317" w:hanging="317"/>
      </w:pPr>
      <w:r>
        <w:t xml:space="preserve">2. </w:t>
      </w:r>
      <w:r>
        <w:rPr>
          <w:b w:val="0"/>
          <w:i w:val="0"/>
          <w:u w:val="none"/>
        </w:rPr>
        <w:t>Тесты обязательно выполнены</w:t>
      </w:r>
    </w:p>
    <w:p>
      <w:pPr>
        <w:keepNext/>
        <w:ind w:left="317" w:hanging="317"/>
      </w:pPr>
      <w:r>
        <w:t xml:space="preserve">3. </w:t>
      </w:r>
      <w:r>
        <w:rPr>
          <w:b w:val="0"/>
          <w:i w:val="0"/>
          <w:u w:val="none"/>
        </w:rPr>
        <w:t>Курс опубликован</w:t>
      </w:r>
    </w:p>
    <w:p>
      <w:pPr>
        <w:ind w:left="317" w:hanging="317"/>
      </w:pPr>
      <w:r>
        <w:t xml:space="preserve">4. </w:t>
      </w:r>
      <w:r>
        <w:rPr>
          <w:b w:val="0"/>
          <w:i w:val="0"/>
          <w:u w:val="none"/>
        </w:rPr>
        <w:t>БД мигрировала</w:t>
      </w:r>
    </w:p>
    <w:p>
      <w:pPr>
        <w:pStyle w:val="Heading2"/>
      </w:pPr>
      <w:r>
        <w:t>Задание 5</w:t>
      </w:r>
    </w:p>
    <w:p>
      <w:pPr>
        <w:keepNext/>
      </w:pPr>
      <w:r>
        <w:rPr>
          <w:b w:val="0"/>
          <w:i w:val="0"/>
          <w:u w:val="none"/>
        </w:rPr>
        <w:t>Выберите все подходящие ответы. Что исключается из учебного commit?</w:t>
      </w:r>
    </w:p>
    <w:p>
      <w:pPr>
        <w:keepNext/>
        <w:ind w:left="317" w:hanging="317"/>
      </w:pPr>
      <w:r>
        <w:t xml:space="preserve">1. </w:t>
      </w:r>
      <w:r>
        <w:rPr>
          <w:b w:val="0"/>
          <w:i w:val="0"/>
          <w:u w:val="none"/>
        </w:rPr>
        <w:t>Файл текущей БД</w:t>
      </w:r>
    </w:p>
    <w:p>
      <w:pPr>
        <w:keepNext/>
        <w:ind w:left="317" w:hanging="317"/>
      </w:pPr>
      <w:r>
        <w:t xml:space="preserve">2. </w:t>
      </w:r>
      <w:r>
        <w:rPr>
          <w:b w:val="0"/>
          <w:i w:val="0"/>
          <w:u w:val="none"/>
        </w:rPr>
        <w:t>requirements.txt</w:t>
      </w:r>
    </w:p>
    <w:p>
      <w:pPr>
        <w:keepNext/>
        <w:ind w:left="317" w:hanging="317"/>
      </w:pPr>
      <w:r>
        <w:t xml:space="preserve">3. </w:t>
      </w:r>
      <w:r>
        <w:rPr>
          <w:b w:val="0"/>
          <w:i w:val="0"/>
          <w:u w:val="none"/>
        </w:rPr>
        <w:t>Python тест</w:t>
      </w:r>
    </w:p>
    <w:p>
      <w:pPr>
        <w:ind w:left="317" w:hanging="317"/>
      </w:pPr>
      <w:r>
        <w:t xml:space="preserve">4. </w:t>
      </w:r>
      <w:r>
        <w:rPr>
          <w:b w:val="0"/>
          <w:i w:val="0"/>
          <w:u w:val="none"/>
        </w:rPr>
        <w:t>.env с секретом</w:t>
      </w:r>
    </w:p>
    <w:p>
      <w:pPr>
        <w:pStyle w:val="Heading2"/>
      </w:pPr>
      <w:r>
        <w:t>Задание 6</w:t>
      </w:r>
    </w:p>
    <w:p>
      <w:pPr>
        <w:keepNext/>
      </w:pPr>
      <w:r>
        <w:rPr>
          <w:b w:val="0"/>
          <w:i w:val="0"/>
          <w:u w:val="none"/>
        </w:rPr>
        <w:t>Выберите все подходящие ответы. Что помогает новой копии запуститься?</w:t>
      </w:r>
    </w:p>
    <w:p>
      <w:pPr>
        <w:keepNext/>
        <w:ind w:left="317" w:hanging="317"/>
      </w:pPr>
      <w:r>
        <w:t xml:space="preserve">1. </w:t>
      </w:r>
      <w:r>
        <w:rPr>
          <w:b w:val="0"/>
          <w:i w:val="0"/>
          <w:u w:val="none"/>
        </w:rPr>
        <w:t>Глобальные случайные пакеты</w:t>
      </w:r>
    </w:p>
    <w:p>
      <w:pPr>
        <w:keepNext/>
        <w:ind w:left="317" w:hanging="317"/>
      </w:pPr>
      <w:r>
        <w:t xml:space="preserve">2. </w:t>
      </w:r>
      <w:r>
        <w:rPr>
          <w:b w:val="0"/>
          <w:i w:val="0"/>
          <w:u w:val="none"/>
        </w:rPr>
        <w:t>Только скриншот</w:t>
      </w:r>
    </w:p>
    <w:p>
      <w:pPr>
        <w:keepNext/>
        <w:ind w:left="317" w:hanging="317"/>
      </w:pPr>
      <w:r>
        <w:t xml:space="preserve">3. </w:t>
      </w:r>
      <w:r>
        <w:rPr>
          <w:b w:val="0"/>
          <w:i w:val="0"/>
          <w:u w:val="none"/>
        </w:rPr>
        <w:t>Фиксированные зависимости</w:t>
      </w:r>
    </w:p>
    <w:p>
      <w:pPr>
        <w:ind w:left="317" w:hanging="317"/>
      </w:pPr>
      <w:r>
        <w:t xml:space="preserve">4. </w:t>
      </w:r>
      <w:r>
        <w:rPr>
          <w:b w:val="0"/>
          <w:i w:val="0"/>
          <w:u w:val="none"/>
        </w:rPr>
        <w:t>DOCX команды миграции</w:t>
      </w:r>
    </w:p>
    <w:p>
      <w:pPr>
        <w:pStyle w:val="Heading2"/>
      </w:pPr>
      <w:r>
        <w:t>Задание 7</w:t>
      </w:r>
    </w:p>
    <w:p>
      <w:r>
        <w:rPr>
          <w:b w:val="0"/>
          <w:i w:val="0"/>
          <w:u w:val="none"/>
        </w:rPr>
        <w:t>Сопоставьте: Репозиторий; Коммит; Индекс Git; Ветка</w:t>
      </w:r>
    </w:p>
    <w:p>
      <w:r>
        <w:rPr>
          <w:b w:val="0"/>
          <w:i w:val="0"/>
          <w:u w:val="none"/>
        </w:rPr>
        <w:t>Значения в перемешанном порядке: именованный указатель истории для отдельной работы. Не копия папки вручную.; подготовленный набор изменений следующего коммита. Не SQL индекс.; снимок отслеживаемых изменений с идентификатором и описанием.; каталог проекта с историей Git. ZIP без .git не содержит эту историю.</w:t>
      </w:r>
    </w:p>
    <w:p>
      <w:pPr>
        <w:pStyle w:val="Heading2"/>
      </w:pPr>
      <w:r>
        <w:t>Задание 8</w:t>
      </w:r>
    </w:p>
    <w:p>
      <w:r>
        <w:rPr>
          <w:b w:val="0"/>
          <w:i w:val="0"/>
          <w:u w:val="none"/>
        </w:rPr>
        <w:t>В этой учебной процедуре каждый следующий этап начинается после предыдущего. Создать ignore до добавления файлов ещё не выполнен. Расположите действия по зависимости данных и результата.</w:t>
      </w:r>
    </w:p>
    <w:p>
      <w:pPr>
        <w:pStyle w:val="ListBullet"/>
      </w:pPr>
      <w:r>
        <w:rPr>
          <w:b w:val="0"/>
          <w:i w:val="0"/>
          <w:u w:val="none"/>
        </w:rPr>
        <w:t>Прочитать staged diff и создать commit</w:t>
      </w:r>
    </w:p>
    <w:p>
      <w:pPr>
        <w:pStyle w:val="ListBullet"/>
      </w:pPr>
      <w:r>
        <w:rPr>
          <w:b w:val="0"/>
          <w:i w:val="0"/>
          <w:u w:val="none"/>
        </w:rPr>
        <w:t>Добавить проверенные файлы в индекс</w:t>
      </w:r>
    </w:p>
    <w:p>
      <w:pPr>
        <w:pStyle w:val="ListBullet"/>
      </w:pPr>
      <w:r>
        <w:rPr>
          <w:b w:val="0"/>
          <w:i w:val="0"/>
          <w:u w:val="none"/>
        </w:rPr>
        <w:t>Запустить релевантные tests</w:t>
      </w:r>
    </w:p>
    <w:p>
      <w:pPr>
        <w:pStyle w:val="ListBullet"/>
      </w:pPr>
      <w:r>
        <w:rPr>
          <w:b w:val="0"/>
          <w:i w:val="0"/>
          <w:u w:val="none"/>
        </w:rPr>
        <w:t>Выбрать изменение в рабочем каталоге</w:t>
      </w:r>
    </w:p>
    <w:p>
      <w:pPr>
        <w:pStyle w:val="ListBullet"/>
      </w:pPr>
      <w:r>
        <w:rPr>
          <w:b w:val="0"/>
          <w:i w:val="0"/>
          <w:u w:val="none"/>
        </w:rPr>
        <w:t>Создать ignore до добавления файлов</w:t>
      </w:r>
    </w:p>
    <w:p>
      <w:pPr>
        <w:pStyle w:val="Heading2"/>
      </w:pPr>
      <w:r>
        <w:t>Задание 9</w:t>
      </w:r>
    </w:p>
    <w:p>
      <w:r>
        <w:rPr>
          <w:b w:val="0"/>
          <w:i w:val="0"/>
          <w:u w:val="none"/>
        </w:rPr>
        <w:t>Дан paths — массив путей с /, относительных корню. Верните в исходном порядке пути, запрещённые для коммита: .env или любая вложенная .env; путь внутри .venv/; любой файл с расширением .db. .env.example допускается. Регистр учитывается.</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{"paths": ["app.py", ".env", ".env.example"]}</w:t>
      </w:r>
    </w:p>
    <w:p>
      <w:pPr>
        <w:keepNext/>
      </w:pPr>
      <w:r>
        <w:rPr>
          <w:b w:val="0"/>
          <w:i w:val="0"/>
          <w:u w:val="none"/>
        </w:rPr>
        <w:t>Ожидаемый вывод</w:t>
      </w:r>
    </w:p>
    <w:p>
      <w:pPr>
        <w:keepLines/>
        <w:spacing w:line="240" w:lineRule="auto"/>
      </w:pPr>
      <w:r>
        <w:rPr>
          <w:rFonts w:ascii="Consolas" w:hAnsi="Consolas"/>
          <w:sz w:val="19"/>
        </w:rPr>
        <w:t>[".env"]</w:t>
      </w:r>
    </w:p>
    <w:p>
      <w:r>
        <w:rPr>
          <w:b w:val="0"/>
          <w:i w:val="0"/>
          <w:u w:val="none"/>
        </w:rPr>
        <w:t>Второй пример ввода</w:t>
      </w:r>
    </w:p>
    <w:p>
      <w:pPr>
        <w:keepLines/>
        <w:spacing w:line="240" w:lineRule="auto"/>
      </w:pPr>
      <w:r>
        <w:rPr>
          <w:rFonts w:ascii="Consolas" w:hAnsi="Consolas"/>
          <w:sz w:val="19"/>
        </w:rPr>
        <w:t>{"paths":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before и after — объекты путь:содержимое. Верните объект added,deleted,modified с отсортированными массивами путей. modified — только общие пути с разными значениями.</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{"before": {"a": "1"}, "after": {"a": "2", "b": "3"}}</w:t>
      </w:r>
    </w:p>
    <w:p>
      <w:pPr>
        <w:keepNext/>
      </w:pPr>
      <w:r>
        <w:rPr>
          <w:b w:val="0"/>
          <w:i w:val="0"/>
          <w:u w:val="none"/>
        </w:rPr>
        <w:t>Ожидаемый вывод</w:t>
      </w:r>
    </w:p>
    <w:p>
      <w:pPr>
        <w:keepLines/>
        <w:spacing w:line="240" w:lineRule="auto"/>
      </w:pPr>
      <w:r>
        <w:rPr>
          <w:rFonts w:ascii="Consolas" w:hAnsi="Consolas"/>
          <w:sz w:val="19"/>
        </w:rPr>
        <w:t>{"added": ["b"], "deleted": [], "modified": ["a"]}</w:t>
      </w:r>
    </w:p>
    <w:p>
      <w:r>
        <w:rPr>
          <w:b w:val="0"/>
          <w:i w:val="0"/>
          <w:u w:val="none"/>
        </w:rPr>
        <w:t>Второй пример ввода</w:t>
      </w:r>
    </w:p>
    <w:p>
      <w:pPr>
        <w:keepLines/>
        <w:spacing w:line="240" w:lineRule="auto"/>
      </w:pPr>
      <w:r>
        <w:rPr>
          <w:rFonts w:ascii="Consolas" w:hAnsi="Consolas"/>
          <w:sz w:val="19"/>
        </w:rPr>
        <w:t>{"before": {}, "after": {}}</w:t>
      </w:r>
    </w:p>
    <w:p>
      <w:pPr>
        <w:keepNext/>
      </w:pPr>
      <w:r>
        <w:rPr>
          <w:b w:val="0"/>
          <w:i w:val="0"/>
          <w:u w:val="none"/>
        </w:rPr>
        <w:t>Ожидаемый вывод</w:t>
      </w:r>
    </w:p>
    <w:p>
      <w:pPr>
        <w:keepLines/>
        <w:spacing w:line="240" w:lineRule="auto"/>
      </w:pPr>
      <w:r>
        <w:rPr>
          <w:rFonts w:ascii="Consolas" w:hAnsi="Consolas"/>
          <w:sz w:val="19"/>
        </w:rPr>
        <w:t>{"added": [], "deleted": [], "modified":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scm.com/book/ru/v2" TargetMode="External"/><Relationship Id="rId12" Type="http://schemas.openxmlformats.org/officeDocument/2006/relationships/hyperlink" Target="https://fastapi.tiangolo.com/tutorial/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